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349E6" w14:textId="5C3F3B81" w:rsidR="0010476D" w:rsidRDefault="00000000">
      <w:pPr>
        <w:pStyle w:val="1"/>
        <w:tabs>
          <w:tab w:val="left" w:pos="2245"/>
        </w:tabs>
        <w:spacing w:before="19"/>
        <w:ind w:left="145"/>
        <w:rPr>
          <w:lang w:eastAsia="zh-CN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43661C7C" wp14:editId="4B7A7762">
            <wp:simplePos x="0" y="0"/>
            <wp:positionH relativeFrom="page">
              <wp:posOffset>5953125</wp:posOffset>
            </wp:positionH>
            <wp:positionV relativeFrom="paragraph">
              <wp:posOffset>358394</wp:posOffset>
            </wp:positionV>
            <wp:extent cx="899160" cy="89916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A1E34">
        <w:rPr>
          <w:rFonts w:hint="eastAsia"/>
          <w:color w:val="3E3E3E"/>
          <w:sz w:val="44"/>
          <w:lang w:eastAsia="zh-CN"/>
        </w:rPr>
        <w:t>XXX</w:t>
      </w:r>
      <w:r>
        <w:rPr>
          <w:color w:val="3E3E3E"/>
          <w:sz w:val="44"/>
          <w:lang w:eastAsia="zh-CN"/>
        </w:rPr>
        <w:tab/>
      </w:r>
      <w:r>
        <w:rPr>
          <w:color w:val="3E3E3E"/>
          <w:lang w:eastAsia="zh-CN"/>
        </w:rPr>
        <w:t>求</w:t>
      </w:r>
      <w:r>
        <w:rPr>
          <w:color w:val="3E3E3E"/>
          <w:spacing w:val="-3"/>
          <w:lang w:eastAsia="zh-CN"/>
        </w:rPr>
        <w:t>职</w:t>
      </w:r>
      <w:r>
        <w:rPr>
          <w:color w:val="3E3E3E"/>
          <w:lang w:eastAsia="zh-CN"/>
        </w:rPr>
        <w:t>意向</w:t>
      </w:r>
      <w:r>
        <w:rPr>
          <w:color w:val="3E3E3E"/>
          <w:spacing w:val="-3"/>
          <w:lang w:eastAsia="zh-CN"/>
        </w:rPr>
        <w:t>：</w:t>
      </w:r>
      <w:r>
        <w:rPr>
          <w:color w:val="3E3E3E"/>
          <w:lang w:eastAsia="zh-CN"/>
        </w:rPr>
        <w:t>内</w:t>
      </w:r>
      <w:r>
        <w:rPr>
          <w:color w:val="3E3E3E"/>
          <w:spacing w:val="-3"/>
          <w:lang w:eastAsia="zh-CN"/>
        </w:rPr>
        <w:t>容</w:t>
      </w:r>
      <w:r>
        <w:rPr>
          <w:color w:val="3E3E3E"/>
          <w:lang w:eastAsia="zh-CN"/>
        </w:rPr>
        <w:t>玩法</w:t>
      </w:r>
      <w:r>
        <w:rPr>
          <w:color w:val="3E3E3E"/>
          <w:spacing w:val="-3"/>
          <w:lang w:eastAsia="zh-CN"/>
        </w:rPr>
        <w:t>策</w:t>
      </w:r>
      <w:r>
        <w:rPr>
          <w:color w:val="3E3E3E"/>
          <w:lang w:eastAsia="zh-CN"/>
        </w:rPr>
        <w:t>划、</w:t>
      </w:r>
      <w:r>
        <w:rPr>
          <w:color w:val="3E3E3E"/>
          <w:spacing w:val="-3"/>
          <w:lang w:eastAsia="zh-CN"/>
        </w:rPr>
        <w:t>系</w:t>
      </w:r>
      <w:r>
        <w:rPr>
          <w:color w:val="3E3E3E"/>
          <w:lang w:eastAsia="zh-CN"/>
        </w:rPr>
        <w:t>统策</w:t>
      </w:r>
      <w:r>
        <w:rPr>
          <w:color w:val="3E3E3E"/>
          <w:spacing w:val="-3"/>
          <w:lang w:eastAsia="zh-CN"/>
        </w:rPr>
        <w:t>划</w:t>
      </w:r>
      <w:r>
        <w:rPr>
          <w:color w:val="3E3E3E"/>
          <w:lang w:eastAsia="zh-CN"/>
        </w:rPr>
        <w:t>（实</w:t>
      </w:r>
      <w:r>
        <w:rPr>
          <w:color w:val="3E3E3E"/>
          <w:spacing w:val="-3"/>
          <w:lang w:eastAsia="zh-CN"/>
        </w:rPr>
        <w:t>习</w:t>
      </w:r>
      <w:r>
        <w:rPr>
          <w:color w:val="3E3E3E"/>
          <w:lang w:eastAsia="zh-CN"/>
        </w:rPr>
        <w:t>）</w:t>
      </w:r>
    </w:p>
    <w:p w14:paraId="01F6F57E" w14:textId="6E0D980C" w:rsidR="0010476D" w:rsidRDefault="00000000">
      <w:pPr>
        <w:pStyle w:val="a3"/>
        <w:tabs>
          <w:tab w:val="left" w:pos="4345"/>
        </w:tabs>
        <w:spacing w:before="127"/>
        <w:ind w:left="145"/>
        <w:rPr>
          <w:lang w:eastAsia="zh-CN"/>
        </w:rPr>
      </w:pPr>
      <w:r>
        <w:rPr>
          <w:color w:val="3E3E3E"/>
          <w:lang w:eastAsia="zh-CN"/>
        </w:rPr>
        <w:t>就</w:t>
      </w:r>
      <w:r>
        <w:rPr>
          <w:color w:val="3E3E3E"/>
          <w:spacing w:val="-3"/>
          <w:lang w:eastAsia="zh-CN"/>
        </w:rPr>
        <w:t>读</w:t>
      </w:r>
      <w:r>
        <w:rPr>
          <w:color w:val="3E3E3E"/>
          <w:lang w:eastAsia="zh-CN"/>
        </w:rPr>
        <w:t>院</w:t>
      </w:r>
      <w:r>
        <w:rPr>
          <w:color w:val="3E3E3E"/>
          <w:spacing w:val="-3"/>
          <w:lang w:eastAsia="zh-CN"/>
        </w:rPr>
        <w:t>校</w:t>
      </w:r>
      <w:r>
        <w:rPr>
          <w:color w:val="3E3E3E"/>
          <w:lang w:eastAsia="zh-CN"/>
        </w:rPr>
        <w:t>：</w:t>
      </w:r>
      <w:r w:rsidR="000A1E34">
        <w:rPr>
          <w:rFonts w:hint="eastAsia"/>
          <w:color w:val="3E3E3E"/>
          <w:lang w:eastAsia="zh-CN"/>
        </w:rPr>
        <w:t>XXXX</w:t>
      </w:r>
      <w:r>
        <w:rPr>
          <w:color w:val="3E3E3E"/>
          <w:spacing w:val="-3"/>
          <w:lang w:eastAsia="zh-CN"/>
        </w:rPr>
        <w:t>学</w:t>
      </w:r>
      <w:r>
        <w:rPr>
          <w:color w:val="3E3E3E"/>
          <w:lang w:eastAsia="zh-CN"/>
        </w:rPr>
        <w:t>院</w:t>
      </w:r>
      <w:r>
        <w:rPr>
          <w:color w:val="3E3E3E"/>
          <w:lang w:eastAsia="zh-CN"/>
        </w:rPr>
        <w:tab/>
        <w:t>年</w:t>
      </w:r>
      <w:r>
        <w:rPr>
          <w:color w:val="3E3E3E"/>
          <w:spacing w:val="-3"/>
          <w:lang w:eastAsia="zh-CN"/>
        </w:rPr>
        <w:t>龄</w:t>
      </w:r>
      <w:r>
        <w:rPr>
          <w:color w:val="3E3E3E"/>
          <w:lang w:eastAsia="zh-CN"/>
        </w:rPr>
        <w:t>：20</w:t>
      </w:r>
      <w:r>
        <w:rPr>
          <w:color w:val="3E3E3E"/>
          <w:spacing w:val="-10"/>
          <w:lang w:eastAsia="zh-CN"/>
        </w:rPr>
        <w:t xml:space="preserve"> </w:t>
      </w:r>
      <w:r>
        <w:rPr>
          <w:color w:val="3E3E3E"/>
          <w:lang w:eastAsia="zh-CN"/>
        </w:rPr>
        <w:t>岁</w:t>
      </w:r>
    </w:p>
    <w:p w14:paraId="7A349CD7" w14:textId="77777777" w:rsidR="0010476D" w:rsidRDefault="00000000">
      <w:pPr>
        <w:pStyle w:val="a3"/>
        <w:tabs>
          <w:tab w:val="left" w:pos="4345"/>
        </w:tabs>
        <w:ind w:left="145"/>
        <w:rPr>
          <w:lang w:eastAsia="zh-CN"/>
        </w:rPr>
      </w:pPr>
      <w:r>
        <w:rPr>
          <w:color w:val="3E3E3E"/>
          <w:lang w:eastAsia="zh-CN"/>
        </w:rPr>
        <w:t>专</w:t>
      </w:r>
      <w:r>
        <w:rPr>
          <w:color w:val="3E3E3E"/>
          <w:spacing w:val="-3"/>
          <w:lang w:eastAsia="zh-CN"/>
        </w:rPr>
        <w:t>业</w:t>
      </w:r>
      <w:r>
        <w:rPr>
          <w:color w:val="3E3E3E"/>
          <w:lang w:eastAsia="zh-CN"/>
        </w:rPr>
        <w:t>：数</w:t>
      </w:r>
      <w:r>
        <w:rPr>
          <w:color w:val="3E3E3E"/>
          <w:spacing w:val="-3"/>
          <w:lang w:eastAsia="zh-CN"/>
        </w:rPr>
        <w:t>字</w:t>
      </w:r>
      <w:r>
        <w:rPr>
          <w:color w:val="3E3E3E"/>
          <w:lang w:eastAsia="zh-CN"/>
        </w:rPr>
        <w:t>媒体</w:t>
      </w:r>
      <w:r>
        <w:rPr>
          <w:color w:val="3E3E3E"/>
          <w:spacing w:val="-3"/>
          <w:lang w:eastAsia="zh-CN"/>
        </w:rPr>
        <w:t>技</w:t>
      </w:r>
      <w:r>
        <w:rPr>
          <w:color w:val="3E3E3E"/>
          <w:lang w:eastAsia="zh-CN"/>
        </w:rPr>
        <w:t>术</w:t>
      </w:r>
      <w:r>
        <w:rPr>
          <w:color w:val="3E3E3E"/>
          <w:lang w:eastAsia="zh-CN"/>
        </w:rPr>
        <w:tab/>
        <w:t>籍</w:t>
      </w:r>
      <w:r>
        <w:rPr>
          <w:color w:val="3E3E3E"/>
          <w:spacing w:val="-3"/>
          <w:lang w:eastAsia="zh-CN"/>
        </w:rPr>
        <w:t>贯</w:t>
      </w:r>
      <w:r>
        <w:rPr>
          <w:color w:val="3E3E3E"/>
          <w:lang w:eastAsia="zh-CN"/>
        </w:rPr>
        <w:t>：湖</w:t>
      </w:r>
      <w:r>
        <w:rPr>
          <w:color w:val="3E3E3E"/>
          <w:spacing w:val="-3"/>
          <w:lang w:eastAsia="zh-CN"/>
        </w:rPr>
        <w:t>北</w:t>
      </w:r>
      <w:r>
        <w:rPr>
          <w:color w:val="3E3E3E"/>
          <w:lang w:eastAsia="zh-CN"/>
        </w:rPr>
        <w:t>武汉</w:t>
      </w:r>
    </w:p>
    <w:p w14:paraId="4F71DB8B" w14:textId="762566C3" w:rsidR="0010476D" w:rsidRDefault="00000000">
      <w:pPr>
        <w:pStyle w:val="a3"/>
        <w:tabs>
          <w:tab w:val="left" w:pos="4345"/>
        </w:tabs>
        <w:ind w:left="145"/>
      </w:pPr>
      <w:r>
        <w:rPr>
          <w:color w:val="3E3E3E"/>
        </w:rPr>
        <w:t>电</w:t>
      </w:r>
      <w:r>
        <w:rPr>
          <w:color w:val="3E3E3E"/>
          <w:spacing w:val="-3"/>
        </w:rPr>
        <w:t>话</w:t>
      </w:r>
      <w:r>
        <w:rPr>
          <w:color w:val="3E3E3E"/>
        </w:rPr>
        <w:t>：180</w:t>
      </w:r>
      <w:r w:rsidR="000A1E34">
        <w:rPr>
          <w:rFonts w:hint="eastAsia"/>
          <w:color w:val="3E3E3E"/>
          <w:lang w:eastAsia="zh-CN"/>
        </w:rPr>
        <w:t>00000000</w:t>
      </w:r>
      <w:r>
        <w:rPr>
          <w:color w:val="3E3E3E"/>
        </w:rPr>
        <w:tab/>
        <w:t>邮</w:t>
      </w:r>
      <w:r>
        <w:rPr>
          <w:color w:val="3E3E3E"/>
          <w:spacing w:val="-3"/>
        </w:rPr>
        <w:t>箱</w:t>
      </w:r>
      <w:r>
        <w:rPr>
          <w:color w:val="3E3E3E"/>
        </w:rPr>
        <w:t>：</w:t>
      </w:r>
      <w:r w:rsidR="000A1E34" w:rsidRPr="000A1E34">
        <w:rPr>
          <w:rFonts w:hint="eastAsia"/>
          <w:color w:val="3E3E3E"/>
          <w:lang w:eastAsia="zh-CN"/>
        </w:rPr>
        <w:t>xxxxxxxxxx</w:t>
      </w:r>
      <w:r w:rsidR="000A1E34" w:rsidRPr="000A1E34">
        <w:rPr>
          <w:color w:val="3E3E3E"/>
        </w:rPr>
        <w:t>@163.com</w:t>
      </w:r>
    </w:p>
    <w:p w14:paraId="5E004294" w14:textId="77777777" w:rsidR="0010476D" w:rsidRDefault="00000000">
      <w:pPr>
        <w:pStyle w:val="a3"/>
        <w:spacing w:before="3"/>
        <w:ind w:left="0"/>
        <w:rPr>
          <w:sz w:val="21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52E81B13" wp14:editId="2D638710">
            <wp:simplePos x="0" y="0"/>
            <wp:positionH relativeFrom="page">
              <wp:posOffset>466725</wp:posOffset>
            </wp:positionH>
            <wp:positionV relativeFrom="paragraph">
              <wp:posOffset>272956</wp:posOffset>
            </wp:positionV>
            <wp:extent cx="6605547" cy="32004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5547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714DC" w14:textId="3C8BD84A" w:rsidR="0010476D" w:rsidRDefault="00000000">
      <w:pPr>
        <w:pStyle w:val="1"/>
        <w:tabs>
          <w:tab w:val="left" w:pos="4345"/>
          <w:tab w:val="left" w:pos="8130"/>
        </w:tabs>
        <w:spacing w:before="47"/>
        <w:ind w:left="145"/>
        <w:rPr>
          <w:lang w:eastAsia="zh-CN"/>
        </w:rPr>
      </w:pPr>
      <w:r>
        <w:rPr>
          <w:color w:val="3E3E3E"/>
          <w:lang w:eastAsia="zh-CN"/>
        </w:rPr>
        <w:t>2022.09-至今</w:t>
      </w:r>
      <w:r>
        <w:rPr>
          <w:color w:val="3E3E3E"/>
          <w:lang w:eastAsia="zh-CN"/>
        </w:rPr>
        <w:tab/>
      </w:r>
      <w:r w:rsidR="000A1E34">
        <w:rPr>
          <w:rFonts w:hint="eastAsia"/>
          <w:color w:val="3E3E3E"/>
          <w:lang w:eastAsia="zh-CN"/>
        </w:rPr>
        <w:t>XXXXXX</w:t>
      </w:r>
      <w:r>
        <w:rPr>
          <w:color w:val="3E3E3E"/>
          <w:spacing w:val="-3"/>
          <w:lang w:eastAsia="zh-CN"/>
        </w:rPr>
        <w:t>学</w:t>
      </w:r>
      <w:r>
        <w:rPr>
          <w:color w:val="3E3E3E"/>
          <w:lang w:eastAsia="zh-CN"/>
        </w:rPr>
        <w:t>院/</w:t>
      </w:r>
      <w:r w:rsidR="000A1E34">
        <w:rPr>
          <w:rFonts w:hint="eastAsia"/>
          <w:color w:val="3E3E3E"/>
          <w:lang w:eastAsia="zh-CN"/>
        </w:rPr>
        <w:t>XXXXX</w:t>
      </w:r>
      <w:r>
        <w:rPr>
          <w:color w:val="3E3E3E"/>
          <w:spacing w:val="-3"/>
          <w:lang w:eastAsia="zh-CN"/>
        </w:rPr>
        <w:t>学</w:t>
      </w:r>
      <w:r>
        <w:rPr>
          <w:color w:val="3E3E3E"/>
          <w:lang w:eastAsia="zh-CN"/>
        </w:rPr>
        <w:t>院</w:t>
      </w:r>
      <w:r>
        <w:rPr>
          <w:color w:val="3E3E3E"/>
          <w:lang w:eastAsia="zh-CN"/>
        </w:rPr>
        <w:tab/>
        <w:t>数</w:t>
      </w:r>
      <w:r>
        <w:rPr>
          <w:color w:val="3E3E3E"/>
          <w:spacing w:val="-3"/>
          <w:lang w:eastAsia="zh-CN"/>
        </w:rPr>
        <w:t>字</w:t>
      </w:r>
      <w:r>
        <w:rPr>
          <w:color w:val="3E3E3E"/>
          <w:lang w:eastAsia="zh-CN"/>
        </w:rPr>
        <w:t>媒体</w:t>
      </w:r>
      <w:r>
        <w:rPr>
          <w:color w:val="3E3E3E"/>
          <w:spacing w:val="-3"/>
          <w:lang w:eastAsia="zh-CN"/>
        </w:rPr>
        <w:t>技</w:t>
      </w:r>
      <w:r>
        <w:rPr>
          <w:color w:val="3E3E3E"/>
          <w:lang w:eastAsia="zh-CN"/>
        </w:rPr>
        <w:t>术专业/本科</w:t>
      </w:r>
    </w:p>
    <w:p w14:paraId="69B827BE" w14:textId="77777777" w:rsidR="0010476D" w:rsidRDefault="00000000">
      <w:pPr>
        <w:pStyle w:val="a3"/>
        <w:spacing w:before="12"/>
        <w:ind w:left="145"/>
        <w:rPr>
          <w:lang w:eastAsia="zh-CN"/>
        </w:rPr>
      </w:pPr>
      <w:r>
        <w:rPr>
          <w:color w:val="3E3E3E"/>
          <w:lang w:eastAsia="zh-CN"/>
        </w:rPr>
        <w:t>主修课程：游戏开发基础、游戏心理学、计算机图形学与实时渲染技术、三维建模基础等。</w:t>
      </w:r>
    </w:p>
    <w:p w14:paraId="58D98C79" w14:textId="64080BA7" w:rsidR="0010476D" w:rsidRDefault="000A1E34">
      <w:pPr>
        <w:pStyle w:val="a3"/>
        <w:spacing w:before="1"/>
        <w:ind w:left="0"/>
        <w:rPr>
          <w:sz w:val="21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5E413E83" wp14:editId="23B40041">
                <wp:simplePos x="0" y="0"/>
                <wp:positionH relativeFrom="page">
                  <wp:posOffset>486410</wp:posOffset>
                </wp:positionH>
                <wp:positionV relativeFrom="paragraph">
                  <wp:posOffset>271780</wp:posOffset>
                </wp:positionV>
                <wp:extent cx="6635750" cy="333375"/>
                <wp:effectExtent l="0" t="0" r="0" b="0"/>
                <wp:wrapTopAndBottom/>
                <wp:docPr id="71700209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5750" cy="333375"/>
                          <a:chOff x="766" y="428"/>
                          <a:chExt cx="10450" cy="525"/>
                        </a:xfrm>
                      </wpg:grpSpPr>
                      <wps:wsp>
                        <wps:cNvPr id="62856025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770" y="460"/>
                            <a:ext cx="10445" cy="447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6402628" name="Freeform 7"/>
                        <wps:cNvSpPr>
                          <a:spLocks/>
                        </wps:cNvSpPr>
                        <wps:spPr bwMode="auto">
                          <a:xfrm>
                            <a:off x="952" y="462"/>
                            <a:ext cx="816" cy="447"/>
                          </a:xfrm>
                          <a:custGeom>
                            <a:avLst/>
                            <a:gdLst>
                              <a:gd name="T0" fmla="+- 0 1546 953"/>
                              <a:gd name="T1" fmla="*/ T0 w 816"/>
                              <a:gd name="T2" fmla="+- 0 909 463"/>
                              <a:gd name="T3" fmla="*/ 909 h 447"/>
                              <a:gd name="T4" fmla="+- 0 953 953"/>
                              <a:gd name="T5" fmla="*/ T4 w 816"/>
                              <a:gd name="T6" fmla="+- 0 909 463"/>
                              <a:gd name="T7" fmla="*/ 909 h 447"/>
                              <a:gd name="T8" fmla="+- 0 953 953"/>
                              <a:gd name="T9" fmla="*/ T8 w 816"/>
                              <a:gd name="T10" fmla="+- 0 463 463"/>
                              <a:gd name="T11" fmla="*/ 463 h 447"/>
                              <a:gd name="T12" fmla="+- 0 1546 953"/>
                              <a:gd name="T13" fmla="*/ T12 w 816"/>
                              <a:gd name="T14" fmla="+- 0 463 463"/>
                              <a:gd name="T15" fmla="*/ 463 h 447"/>
                              <a:gd name="T16" fmla="+- 0 1769 953"/>
                              <a:gd name="T17" fmla="*/ T16 w 816"/>
                              <a:gd name="T18" fmla="+- 0 686 463"/>
                              <a:gd name="T19" fmla="*/ 686 h 447"/>
                              <a:gd name="T20" fmla="+- 0 1546 953"/>
                              <a:gd name="T21" fmla="*/ T20 w 816"/>
                              <a:gd name="T22" fmla="+- 0 909 463"/>
                              <a:gd name="T23" fmla="*/ 909 h 4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816" h="447">
                                <a:moveTo>
                                  <a:pt x="593" y="446"/>
                                </a:moveTo>
                                <a:lnTo>
                                  <a:pt x="0" y="446"/>
                                </a:lnTo>
                                <a:lnTo>
                                  <a:pt x="0" y="0"/>
                                </a:lnTo>
                                <a:lnTo>
                                  <a:pt x="593" y="0"/>
                                </a:lnTo>
                                <a:lnTo>
                                  <a:pt x="816" y="223"/>
                                </a:lnTo>
                                <a:lnTo>
                                  <a:pt x="593" y="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764680" name="Freeform 6"/>
                        <wps:cNvSpPr>
                          <a:spLocks/>
                        </wps:cNvSpPr>
                        <wps:spPr bwMode="auto">
                          <a:xfrm>
                            <a:off x="828" y="462"/>
                            <a:ext cx="816" cy="447"/>
                          </a:xfrm>
                          <a:custGeom>
                            <a:avLst/>
                            <a:gdLst>
                              <a:gd name="T0" fmla="+- 0 1421 828"/>
                              <a:gd name="T1" fmla="*/ T0 w 816"/>
                              <a:gd name="T2" fmla="+- 0 909 463"/>
                              <a:gd name="T3" fmla="*/ 909 h 447"/>
                              <a:gd name="T4" fmla="+- 0 828 828"/>
                              <a:gd name="T5" fmla="*/ T4 w 816"/>
                              <a:gd name="T6" fmla="+- 0 909 463"/>
                              <a:gd name="T7" fmla="*/ 909 h 447"/>
                              <a:gd name="T8" fmla="+- 0 828 828"/>
                              <a:gd name="T9" fmla="*/ T8 w 816"/>
                              <a:gd name="T10" fmla="+- 0 463 463"/>
                              <a:gd name="T11" fmla="*/ 463 h 447"/>
                              <a:gd name="T12" fmla="+- 0 1421 828"/>
                              <a:gd name="T13" fmla="*/ T12 w 816"/>
                              <a:gd name="T14" fmla="+- 0 463 463"/>
                              <a:gd name="T15" fmla="*/ 463 h 447"/>
                              <a:gd name="T16" fmla="+- 0 1644 828"/>
                              <a:gd name="T17" fmla="*/ T16 w 816"/>
                              <a:gd name="T18" fmla="+- 0 686 463"/>
                              <a:gd name="T19" fmla="*/ 686 h 447"/>
                              <a:gd name="T20" fmla="+- 0 1421 828"/>
                              <a:gd name="T21" fmla="*/ T20 w 816"/>
                              <a:gd name="T22" fmla="+- 0 909 463"/>
                              <a:gd name="T23" fmla="*/ 909 h 4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816" h="447">
                                <a:moveTo>
                                  <a:pt x="593" y="446"/>
                                </a:moveTo>
                                <a:lnTo>
                                  <a:pt x="0" y="446"/>
                                </a:lnTo>
                                <a:lnTo>
                                  <a:pt x="0" y="0"/>
                                </a:lnTo>
                                <a:lnTo>
                                  <a:pt x="593" y="0"/>
                                </a:lnTo>
                                <a:lnTo>
                                  <a:pt x="816" y="223"/>
                                </a:lnTo>
                                <a:lnTo>
                                  <a:pt x="593" y="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2847965" name="Freeform 5"/>
                        <wps:cNvSpPr>
                          <a:spLocks/>
                        </wps:cNvSpPr>
                        <wps:spPr bwMode="auto">
                          <a:xfrm>
                            <a:off x="765" y="462"/>
                            <a:ext cx="814" cy="447"/>
                          </a:xfrm>
                          <a:custGeom>
                            <a:avLst/>
                            <a:gdLst>
                              <a:gd name="T0" fmla="+- 0 1356 766"/>
                              <a:gd name="T1" fmla="*/ T0 w 814"/>
                              <a:gd name="T2" fmla="+- 0 909 463"/>
                              <a:gd name="T3" fmla="*/ 909 h 447"/>
                              <a:gd name="T4" fmla="+- 0 766 766"/>
                              <a:gd name="T5" fmla="*/ T4 w 814"/>
                              <a:gd name="T6" fmla="+- 0 909 463"/>
                              <a:gd name="T7" fmla="*/ 909 h 447"/>
                              <a:gd name="T8" fmla="+- 0 766 766"/>
                              <a:gd name="T9" fmla="*/ T8 w 814"/>
                              <a:gd name="T10" fmla="+- 0 463 463"/>
                              <a:gd name="T11" fmla="*/ 463 h 447"/>
                              <a:gd name="T12" fmla="+- 0 1356 766"/>
                              <a:gd name="T13" fmla="*/ T12 w 814"/>
                              <a:gd name="T14" fmla="+- 0 463 463"/>
                              <a:gd name="T15" fmla="*/ 463 h 447"/>
                              <a:gd name="T16" fmla="+- 0 1579 766"/>
                              <a:gd name="T17" fmla="*/ T16 w 814"/>
                              <a:gd name="T18" fmla="+- 0 686 463"/>
                              <a:gd name="T19" fmla="*/ 686 h 447"/>
                              <a:gd name="T20" fmla="+- 0 1356 766"/>
                              <a:gd name="T21" fmla="*/ T20 w 814"/>
                              <a:gd name="T22" fmla="+- 0 909 463"/>
                              <a:gd name="T23" fmla="*/ 909 h 4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814" h="447">
                                <a:moveTo>
                                  <a:pt x="590" y="446"/>
                                </a:moveTo>
                                <a:lnTo>
                                  <a:pt x="0" y="446"/>
                                </a:lnTo>
                                <a:lnTo>
                                  <a:pt x="0" y="0"/>
                                </a:lnTo>
                                <a:lnTo>
                                  <a:pt x="590" y="0"/>
                                </a:lnTo>
                                <a:lnTo>
                                  <a:pt x="813" y="223"/>
                                </a:lnTo>
                                <a:lnTo>
                                  <a:pt x="590" y="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3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398790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7" y="427"/>
                            <a:ext cx="525" cy="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6676659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460"/>
                            <a:ext cx="10445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13A239" w14:textId="77777777" w:rsidR="0010476D" w:rsidRDefault="00000000">
                              <w:pPr>
                                <w:spacing w:line="446" w:lineRule="exact"/>
                                <w:ind w:left="1144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4536A"/>
                                  <w:sz w:val="30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413E83" id="Group 2" o:spid="_x0000_s1026" style="position:absolute;margin-left:38.3pt;margin-top:21.4pt;width:522.5pt;height:26.25pt;z-index:-251650048;mso-wrap-distance-left:0;mso-wrap-distance-right:0;mso-position-horizontal-relative:page" coordorigin="766,428" coordsize="10450,5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">
                <v:rect id="Rectangle 8" o:spid="_x0000_s1027" style="position:absolute;left:770;top:460;width:10445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" fillcolor="#f1f1f1" stroked="f"/>
                <v:shape id="Freeform 7" o:spid="_x0000_s1028" style="position:absolute;left:952;top:462;width:816;height:447;visibility:visible;mso-wrap-style:square;v-text-anchor:top" coordsize="816,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" path="m593,446l,446,,,593,,816,223,593,446xe" fillcolor="gray" stroked="f">
                  <v:path arrowok="t" o:connecttype="custom" o:connectlocs="593,909;0,909;0,463;593,463;816,686;593,909" o:connectangles="0,0,0,0,0,0"/>
                </v:shape>
                <v:shape id="Freeform 6" o:spid="_x0000_s1029" style="position:absolute;left:828;top:462;width:816;height:447;visibility:visible;mso-wrap-style:square;v-text-anchor:top" coordsize="816,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" path="m593,446l,446,,,593,,816,223,593,446xe" fillcolor="#e7e6e6" stroked="f">
                  <v:path arrowok="t" o:connecttype="custom" o:connectlocs="593,909;0,909;0,463;593,463;816,686;593,909" o:connectangles="0,0,0,0,0,0"/>
                </v:shape>
                <v:shape id="Freeform 5" o:spid="_x0000_s1030" style="position:absolute;left:765;top:462;width:814;height:447;visibility:visible;mso-wrap-style:square;v-text-anchor:top" coordsize="814,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" path="m590,446l,446,,,590,,813,223,590,446xe" fillcolor="#44536a" stroked="f">
                  <v:path arrowok="t" o:connecttype="custom" o:connectlocs="590,909;0,909;0,463;590,463;813,686;590,909" o:connectangles="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1" type="#_x0000_t75" style="position:absolute;left:797;top:427;width:525;height: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32" type="#_x0000_t202" style="position:absolute;left:770;top:460;width:10445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" filled="f" stroked="f">
                  <v:textbox inset="0,0,0,0">
                    <w:txbxContent>
                      <w:p w14:paraId="7813A239" w14:textId="77777777" w:rsidR="0010476D" w:rsidRDefault="00000000">
                        <w:pPr>
                          <w:spacing w:line="446" w:lineRule="exact"/>
                          <w:ind w:left="1144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44536A"/>
                            <w:sz w:val="30"/>
                          </w:rPr>
                          <w:t>自我评价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EEDFBD" w14:textId="77777777" w:rsidR="0010476D" w:rsidRDefault="00000000">
      <w:pPr>
        <w:pStyle w:val="a3"/>
        <w:spacing w:before="43"/>
        <w:rPr>
          <w:lang w:eastAsia="zh-CN"/>
        </w:rPr>
      </w:pPr>
      <w:r>
        <w:rPr>
          <w:color w:val="3E3E3E"/>
          <w:lang w:eastAsia="zh-CN"/>
        </w:rPr>
        <w:t>逻辑思维强：擅长拆解核心玩法与系统设计，熟练使用 XMind 梳理游戏框架，优化游戏机制平衡。</w:t>
      </w:r>
    </w:p>
    <w:p w14:paraId="630A3112" w14:textId="77777777" w:rsidR="0010476D" w:rsidRDefault="00000000">
      <w:pPr>
        <w:pStyle w:val="a3"/>
        <w:spacing w:line="244" w:lineRule="auto"/>
        <w:ind w:right="197"/>
        <w:rPr>
          <w:lang w:eastAsia="zh-CN"/>
        </w:rPr>
      </w:pPr>
      <w:r>
        <w:rPr>
          <w:noProof/>
        </w:rPr>
        <w:drawing>
          <wp:anchor distT="0" distB="0" distL="0" distR="0" simplePos="0" relativeHeight="251652096" behindDoc="0" locked="0" layoutInCell="1" allowOverlap="1" wp14:anchorId="08080F4B" wp14:editId="383F72B5">
            <wp:simplePos x="0" y="0"/>
            <wp:positionH relativeFrom="page">
              <wp:posOffset>492323</wp:posOffset>
            </wp:positionH>
            <wp:positionV relativeFrom="paragraph">
              <wp:posOffset>-206582</wp:posOffset>
            </wp:positionV>
            <wp:extent cx="126603" cy="126603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03" cy="126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3120" behindDoc="0" locked="0" layoutInCell="1" allowOverlap="1" wp14:anchorId="75206803" wp14:editId="77432842">
            <wp:simplePos x="0" y="0"/>
            <wp:positionH relativeFrom="page">
              <wp:posOffset>492323</wp:posOffset>
            </wp:positionH>
            <wp:positionV relativeFrom="paragraph">
              <wp:posOffset>56942</wp:posOffset>
            </wp:positionV>
            <wp:extent cx="126603" cy="126603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03" cy="126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E3E3E"/>
          <w:lang w:eastAsia="zh-CN"/>
        </w:rPr>
        <w:t>沟通与执行能力突出：在GameJam 中高效推进项目落地，有校内电竞社执行部部长经验，多次统筹电竞比赛活动。</w:t>
      </w:r>
    </w:p>
    <w:p w14:paraId="19097075" w14:textId="77777777" w:rsidR="0010476D" w:rsidRDefault="00000000">
      <w:pPr>
        <w:pStyle w:val="a3"/>
        <w:spacing w:before="1" w:line="247" w:lineRule="auto"/>
        <w:ind w:right="183"/>
        <w:rPr>
          <w:lang w:eastAsia="zh-CN"/>
        </w:rPr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666C5ED7" wp14:editId="667F497A">
            <wp:simplePos x="0" y="0"/>
            <wp:positionH relativeFrom="page">
              <wp:posOffset>492323</wp:posOffset>
            </wp:positionH>
            <wp:positionV relativeFrom="paragraph">
              <wp:posOffset>52497</wp:posOffset>
            </wp:positionV>
            <wp:extent cx="126603" cy="126603"/>
            <wp:effectExtent l="0" t="0" r="0" b="0"/>
            <wp:wrapNone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03" cy="126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E3E3E"/>
          <w:spacing w:val="-4"/>
          <w:lang w:eastAsia="zh-CN"/>
        </w:rPr>
        <w:t>深度玩家视角+策划思维：</w:t>
      </w:r>
      <w:r>
        <w:rPr>
          <w:color w:val="3E3E3E"/>
          <w:spacing w:val="-11"/>
          <w:lang w:eastAsia="zh-CN"/>
        </w:rPr>
        <w:t>5</w:t>
      </w:r>
      <w:r>
        <w:rPr>
          <w:color w:val="3E3E3E"/>
          <w:spacing w:val="-5"/>
          <w:lang w:eastAsia="zh-CN"/>
        </w:rPr>
        <w:t xml:space="preserve"> 年+头部游戏深度体验</w:t>
      </w:r>
      <w:r>
        <w:rPr>
          <w:color w:val="3E3E3E"/>
          <w:spacing w:val="-3"/>
          <w:lang w:eastAsia="zh-CN"/>
        </w:rPr>
        <w:t>（</w:t>
      </w:r>
      <w:r>
        <w:rPr>
          <w:color w:val="3E3E3E"/>
          <w:spacing w:val="-2"/>
          <w:lang w:eastAsia="zh-CN"/>
        </w:rPr>
        <w:t>阴阳师</w:t>
      </w:r>
      <w:r>
        <w:rPr>
          <w:color w:val="3E3E3E"/>
          <w:lang w:eastAsia="zh-CN"/>
        </w:rPr>
        <w:t>/</w:t>
      </w:r>
      <w:r>
        <w:rPr>
          <w:color w:val="3E3E3E"/>
          <w:spacing w:val="-2"/>
          <w:lang w:eastAsia="zh-CN"/>
        </w:rPr>
        <w:t>原神等</w:t>
      </w:r>
      <w:r>
        <w:rPr>
          <w:color w:val="3E3E3E"/>
          <w:spacing w:val="-24"/>
          <w:lang w:eastAsia="zh-CN"/>
        </w:rPr>
        <w:t>）</w:t>
      </w:r>
      <w:r>
        <w:rPr>
          <w:color w:val="3E3E3E"/>
          <w:spacing w:val="-8"/>
          <w:lang w:eastAsia="zh-CN"/>
        </w:rPr>
        <w:t>，能精准洞察玩家需求，思考底层</w:t>
      </w:r>
      <w:r>
        <w:rPr>
          <w:color w:val="3E3E3E"/>
          <w:spacing w:val="-4"/>
          <w:lang w:eastAsia="zh-CN"/>
        </w:rPr>
        <w:t>逻辑并转化为设计优化方案。</w:t>
      </w:r>
    </w:p>
    <w:p w14:paraId="1A2C0815" w14:textId="77777777" w:rsidR="0010476D" w:rsidRDefault="00000000">
      <w:pPr>
        <w:pStyle w:val="a3"/>
        <w:spacing w:before="0" w:line="244" w:lineRule="auto"/>
        <w:ind w:right="135"/>
        <w:rPr>
          <w:lang w:eastAsia="zh-CN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3C32B253" wp14:editId="7FEFEE4B">
            <wp:simplePos x="0" y="0"/>
            <wp:positionH relativeFrom="page">
              <wp:posOffset>492323</wp:posOffset>
            </wp:positionH>
            <wp:positionV relativeFrom="paragraph">
              <wp:posOffset>50720</wp:posOffset>
            </wp:positionV>
            <wp:extent cx="126603" cy="126603"/>
            <wp:effectExtent l="0" t="0" r="0" b="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03" cy="126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6192" behindDoc="0" locked="0" layoutInCell="1" allowOverlap="1" wp14:anchorId="3295B2C6" wp14:editId="33F835C4">
            <wp:simplePos x="0" y="0"/>
            <wp:positionH relativeFrom="page">
              <wp:posOffset>492323</wp:posOffset>
            </wp:positionH>
            <wp:positionV relativeFrom="paragraph">
              <wp:posOffset>314245</wp:posOffset>
            </wp:positionV>
            <wp:extent cx="126603" cy="126603"/>
            <wp:effectExtent l="0" t="0" r="0" b="0"/>
            <wp:wrapNone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03" cy="126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E3E3E"/>
          <w:lang w:eastAsia="zh-CN"/>
        </w:rPr>
        <w:t>自主学习能力强：主动研究前沿技术（如 AI 辅助开发），快速实践创新玩法（桌上原型到PC 白盒）。全流程开发能力：掌握策划到实现的完整技能链（Unity/UE/3D 美术工具），能独立验证设计可行性。</w:t>
      </w:r>
    </w:p>
    <w:p w14:paraId="263EBD5C" w14:textId="77777777" w:rsidR="0010476D" w:rsidRDefault="00000000">
      <w:pPr>
        <w:pStyle w:val="a3"/>
        <w:spacing w:before="12"/>
        <w:ind w:left="0"/>
        <w:rPr>
          <w:sz w:val="20"/>
          <w:lang w:eastAsia="zh-CN"/>
        </w:rPr>
      </w:pPr>
      <w:r>
        <w:rPr>
          <w:noProof/>
        </w:rPr>
        <w:drawing>
          <wp:anchor distT="0" distB="0" distL="0" distR="0" simplePos="0" relativeHeight="251649024" behindDoc="0" locked="0" layoutInCell="1" allowOverlap="1" wp14:anchorId="54335FE4" wp14:editId="51F296CD">
            <wp:simplePos x="0" y="0"/>
            <wp:positionH relativeFrom="page">
              <wp:posOffset>466725</wp:posOffset>
            </wp:positionH>
            <wp:positionV relativeFrom="paragraph">
              <wp:posOffset>267083</wp:posOffset>
            </wp:positionV>
            <wp:extent cx="6605547" cy="320039"/>
            <wp:effectExtent l="0" t="0" r="0" b="0"/>
            <wp:wrapTopAndBottom/>
            <wp:docPr id="1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5547" cy="320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340F2" w14:textId="4C77B349" w:rsidR="0010476D" w:rsidRDefault="00000000">
      <w:pPr>
        <w:pStyle w:val="1"/>
        <w:tabs>
          <w:tab w:val="left" w:pos="1880"/>
        </w:tabs>
        <w:spacing w:before="59"/>
      </w:pPr>
      <w:r>
        <w:rPr>
          <w:color w:val="3E3E3E"/>
        </w:rPr>
        <w:t>2024.06</w:t>
      </w:r>
      <w:r>
        <w:rPr>
          <w:color w:val="3E3E3E"/>
        </w:rPr>
        <w:tab/>
      </w:r>
      <w:r w:rsidR="000A1E34">
        <w:rPr>
          <w:rFonts w:hint="eastAsia"/>
          <w:color w:val="3E3E3E"/>
          <w:spacing w:val="12"/>
          <w:lang w:eastAsia="zh-CN"/>
        </w:rPr>
        <w:t>XX</w:t>
      </w:r>
      <w:r>
        <w:rPr>
          <w:color w:val="3E3E3E"/>
          <w:spacing w:val="12"/>
        </w:rPr>
        <w:t>互娱</w:t>
      </w:r>
      <w:r>
        <w:rPr>
          <w:color w:val="3E3E3E"/>
        </w:rPr>
        <w:t>GameJam</w:t>
      </w:r>
    </w:p>
    <w:p w14:paraId="420F6B8A" w14:textId="318FCFFB" w:rsidR="0010476D" w:rsidRDefault="00000000">
      <w:pPr>
        <w:pStyle w:val="a3"/>
        <w:spacing w:line="247" w:lineRule="auto"/>
        <w:ind w:right="6348"/>
        <w:rPr>
          <w:lang w:eastAsia="zh-CN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629022AB" wp14:editId="4E8EDF0D">
            <wp:simplePos x="0" y="0"/>
            <wp:positionH relativeFrom="page">
              <wp:posOffset>492323</wp:posOffset>
            </wp:positionH>
            <wp:positionV relativeFrom="paragraph">
              <wp:posOffset>-205426</wp:posOffset>
            </wp:positionV>
            <wp:extent cx="126603" cy="126603"/>
            <wp:effectExtent l="0" t="0" r="0" b="0"/>
            <wp:wrapNone/>
            <wp:docPr id="1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03" cy="126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E3E3E"/>
          <w:lang w:eastAsia="zh-CN"/>
        </w:rPr>
        <w:t>项目：《</w:t>
      </w:r>
      <w:r w:rsidR="000A1E34">
        <w:rPr>
          <w:rFonts w:hint="eastAsia"/>
          <w:color w:val="3E3E3E"/>
          <w:lang w:eastAsia="zh-CN"/>
        </w:rPr>
        <w:t>XXXXXX</w:t>
      </w:r>
      <w:r>
        <w:rPr>
          <w:color w:val="3E3E3E"/>
          <w:lang w:eastAsia="zh-CN"/>
        </w:rPr>
        <w:t>》（3D 染色解密） 职责：核心玩法策划</w:t>
      </w:r>
    </w:p>
    <w:p w14:paraId="649D6EFD" w14:textId="77777777" w:rsidR="0010476D" w:rsidRDefault="00000000">
      <w:pPr>
        <w:pStyle w:val="a3"/>
        <w:spacing w:before="0" w:line="244" w:lineRule="auto"/>
        <w:ind w:right="4637"/>
      </w:pPr>
      <w:r>
        <w:rPr>
          <w:color w:val="3E3E3E"/>
        </w:rPr>
        <w:t>成果：设计创新动态染色机制，构建童话风格渐进式关卡技术：Unity+3dsmax</w:t>
      </w:r>
    </w:p>
    <w:p w14:paraId="06B7C24B" w14:textId="77777777" w:rsidR="0010476D" w:rsidRDefault="00000000">
      <w:pPr>
        <w:pStyle w:val="1"/>
        <w:tabs>
          <w:tab w:val="left" w:pos="1880"/>
        </w:tabs>
        <w:rPr>
          <w:lang w:eastAsia="zh-CN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A0FC2E6" wp14:editId="29B4CED8">
            <wp:simplePos x="0" y="0"/>
            <wp:positionH relativeFrom="page">
              <wp:posOffset>492323</wp:posOffset>
            </wp:positionH>
            <wp:positionV relativeFrom="paragraph">
              <wp:posOffset>51862</wp:posOffset>
            </wp:positionV>
            <wp:extent cx="126603" cy="126603"/>
            <wp:effectExtent l="0" t="0" r="0" b="0"/>
            <wp:wrapNone/>
            <wp:docPr id="1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03" cy="126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E3E3E"/>
          <w:lang w:eastAsia="zh-CN"/>
        </w:rPr>
        <w:t>2023.10</w:t>
      </w:r>
      <w:r>
        <w:rPr>
          <w:color w:val="3E3E3E"/>
          <w:lang w:eastAsia="zh-CN"/>
        </w:rPr>
        <w:tab/>
        <w:t>CiGA</w:t>
      </w:r>
      <w:r>
        <w:rPr>
          <w:color w:val="3E3E3E"/>
          <w:spacing w:val="-2"/>
          <w:lang w:eastAsia="zh-CN"/>
        </w:rPr>
        <w:t xml:space="preserve"> </w:t>
      </w:r>
      <w:r>
        <w:rPr>
          <w:color w:val="3E3E3E"/>
          <w:lang w:eastAsia="zh-CN"/>
        </w:rPr>
        <w:t>Ai+</w:t>
      </w:r>
      <w:r>
        <w:rPr>
          <w:color w:val="3E3E3E"/>
          <w:spacing w:val="5"/>
          <w:lang w:eastAsia="zh-CN"/>
        </w:rPr>
        <w:t xml:space="preserve">游戏开发季 </w:t>
      </w:r>
      <w:r>
        <w:rPr>
          <w:color w:val="3E3E3E"/>
          <w:lang w:eastAsia="zh-CN"/>
        </w:rPr>
        <w:t>Game Jam 72</w:t>
      </w:r>
      <w:r>
        <w:rPr>
          <w:color w:val="3E3E3E"/>
          <w:spacing w:val="-5"/>
          <w:lang w:eastAsia="zh-CN"/>
        </w:rPr>
        <w:t xml:space="preserve"> 小时极限游戏开发活动</w:t>
      </w:r>
    </w:p>
    <w:p w14:paraId="52A57DAE" w14:textId="57AA1745" w:rsidR="0010476D" w:rsidRDefault="00000000">
      <w:pPr>
        <w:pStyle w:val="a3"/>
        <w:spacing w:before="8" w:line="244" w:lineRule="auto"/>
        <w:ind w:right="5565"/>
        <w:rPr>
          <w:lang w:eastAsia="zh-CN"/>
        </w:rPr>
      </w:pPr>
      <w:r>
        <w:rPr>
          <w:color w:val="3E3E3E"/>
          <w:lang w:eastAsia="zh-CN"/>
        </w:rPr>
        <w:t>项目：《</w:t>
      </w:r>
      <w:r w:rsidR="000A1E34">
        <w:rPr>
          <w:rFonts w:hint="eastAsia"/>
          <w:color w:val="3E3E3E"/>
          <w:lang w:eastAsia="zh-CN"/>
        </w:rPr>
        <w:t>XXXXXXXXXXX</w:t>
      </w:r>
      <w:r>
        <w:rPr>
          <w:color w:val="3E3E3E"/>
          <w:lang w:eastAsia="zh-CN"/>
        </w:rPr>
        <w:t>》（2D 迷宫解密） 职责：核心玩法策划</w:t>
      </w:r>
    </w:p>
    <w:p w14:paraId="31D34C29" w14:textId="77777777" w:rsidR="0010476D" w:rsidRDefault="00000000">
      <w:pPr>
        <w:pStyle w:val="a3"/>
        <w:spacing w:before="3" w:line="244" w:lineRule="auto"/>
        <w:ind w:right="2218"/>
        <w:rPr>
          <w:lang w:eastAsia="zh-CN"/>
        </w:rPr>
      </w:pPr>
      <w:r>
        <w:rPr>
          <w:color w:val="3E3E3E"/>
          <w:lang w:eastAsia="zh-CN"/>
        </w:rPr>
        <w:t>成果：策划游戏全流程探索剧情，设计迷宫关卡解密，设计限制光源视野进行解密技术：Unity+AI 美术生成（SD/MJ）</w:t>
      </w:r>
    </w:p>
    <w:p w14:paraId="121D9378" w14:textId="77777777" w:rsidR="0010476D" w:rsidRDefault="00000000">
      <w:pPr>
        <w:pStyle w:val="1"/>
        <w:tabs>
          <w:tab w:val="left" w:pos="1880"/>
        </w:tabs>
        <w:spacing w:before="3"/>
        <w:rPr>
          <w:lang w:eastAsia="zh-C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86FED6B" wp14:editId="18F3D726">
            <wp:simplePos x="0" y="0"/>
            <wp:positionH relativeFrom="page">
              <wp:posOffset>492323</wp:posOffset>
            </wp:positionH>
            <wp:positionV relativeFrom="paragraph">
              <wp:posOffset>53132</wp:posOffset>
            </wp:positionV>
            <wp:extent cx="126603" cy="126603"/>
            <wp:effectExtent l="0" t="0" r="0" b="0"/>
            <wp:wrapNone/>
            <wp:docPr id="2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03" cy="126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E3E3E"/>
          <w:lang w:eastAsia="zh-CN"/>
        </w:rPr>
        <w:t>2025.04</w:t>
      </w:r>
      <w:r>
        <w:rPr>
          <w:color w:val="3E3E3E"/>
          <w:lang w:eastAsia="zh-CN"/>
        </w:rPr>
        <w:tab/>
      </w:r>
      <w:r>
        <w:rPr>
          <w:color w:val="3E3E3E"/>
          <w:spacing w:val="-3"/>
          <w:lang w:eastAsia="zh-CN"/>
        </w:rPr>
        <w:t>中国计算机设计大赛</w:t>
      </w:r>
    </w:p>
    <w:p w14:paraId="13AF1C84" w14:textId="5A371155" w:rsidR="0010476D" w:rsidRDefault="00000000">
      <w:pPr>
        <w:pStyle w:val="a3"/>
        <w:spacing w:line="244" w:lineRule="auto"/>
        <w:ind w:right="4901"/>
        <w:rPr>
          <w:lang w:eastAsia="zh-CN"/>
        </w:rPr>
      </w:pPr>
      <w:r>
        <w:rPr>
          <w:color w:val="3E3E3E"/>
          <w:lang w:eastAsia="zh-CN"/>
        </w:rPr>
        <w:t>项目：《</w:t>
      </w:r>
      <w:r w:rsidR="000A1E34">
        <w:rPr>
          <w:rFonts w:hint="eastAsia"/>
          <w:color w:val="3E3E3E"/>
          <w:lang w:eastAsia="zh-CN"/>
        </w:rPr>
        <w:t>XXXXXXXXXXXXXXXX</w:t>
      </w:r>
      <w:r>
        <w:rPr>
          <w:color w:val="3E3E3E"/>
          <w:lang w:eastAsia="zh-CN"/>
        </w:rPr>
        <w:t>》（H5 交互网页） 职责：策划&amp;程序</w:t>
      </w:r>
    </w:p>
    <w:p w14:paraId="3FE5B717" w14:textId="77777777" w:rsidR="0010476D" w:rsidRDefault="00000000">
      <w:pPr>
        <w:pStyle w:val="a3"/>
        <w:spacing w:before="3" w:line="244" w:lineRule="auto"/>
        <w:ind w:left="1242" w:right="185" w:hanging="660"/>
        <w:rPr>
          <w:lang w:eastAsia="zh-CN"/>
        </w:rPr>
      </w:pPr>
      <w:r>
        <w:rPr>
          <w:color w:val="3E3E3E"/>
          <w:lang w:eastAsia="zh-CN"/>
        </w:rPr>
        <w:t>成果：设计童话风格故事线融入 8 个天文物理知识点，开发 3D 浑天仪交互系统，通过组件控制设计可交互动画，作品获得省级二等奖</w:t>
      </w:r>
    </w:p>
    <w:p w14:paraId="6AADBD9A" w14:textId="77777777" w:rsidR="0010476D" w:rsidRDefault="00000000">
      <w:pPr>
        <w:pStyle w:val="a3"/>
        <w:spacing w:before="3"/>
        <w:rPr>
          <w:lang w:eastAsia="zh-CN"/>
        </w:rPr>
      </w:pPr>
      <w:r>
        <w:rPr>
          <w:color w:val="3E3E3E"/>
          <w:lang w:eastAsia="zh-CN"/>
        </w:rPr>
        <w:t>技术：Epub360H5 网页平台</w:t>
      </w:r>
    </w:p>
    <w:p w14:paraId="264FAB64" w14:textId="77777777" w:rsidR="0010476D" w:rsidRDefault="0010476D">
      <w:pPr>
        <w:rPr>
          <w:lang w:eastAsia="zh-CN"/>
        </w:rPr>
        <w:sectPr w:rsidR="0010476D">
          <w:headerReference w:type="default" r:id="rId13"/>
          <w:footerReference w:type="default" r:id="rId14"/>
          <w:type w:val="continuous"/>
          <w:pgSz w:w="11910" w:h="16840"/>
          <w:pgMar w:top="500" w:right="580" w:bottom="160" w:left="620" w:header="0" w:footer="0" w:gutter="0"/>
          <w:pgNumType w:start="1"/>
          <w:cols w:space="720"/>
        </w:sectPr>
      </w:pPr>
    </w:p>
    <w:p w14:paraId="596EEB20" w14:textId="63063185" w:rsidR="0010476D" w:rsidRDefault="00000000">
      <w:pPr>
        <w:tabs>
          <w:tab w:val="left" w:pos="1880"/>
        </w:tabs>
        <w:spacing w:before="33" w:line="244" w:lineRule="auto"/>
        <w:ind w:left="565" w:right="5962"/>
        <w:rPr>
          <w:lang w:eastAsia="zh-CN"/>
        </w:rPr>
      </w:pPr>
      <w:r>
        <w:rPr>
          <w:noProof/>
        </w:rPr>
        <w:lastRenderedPageBreak/>
        <w:drawing>
          <wp:anchor distT="0" distB="0" distL="0" distR="0" simplePos="0" relativeHeight="251662336" behindDoc="0" locked="0" layoutInCell="1" allowOverlap="1" wp14:anchorId="5D9185E6" wp14:editId="32CAB221">
            <wp:simplePos x="0" y="0"/>
            <wp:positionH relativeFrom="page">
              <wp:posOffset>492323</wp:posOffset>
            </wp:positionH>
            <wp:positionV relativeFrom="paragraph">
              <wp:posOffset>71928</wp:posOffset>
            </wp:positionV>
            <wp:extent cx="126603" cy="126603"/>
            <wp:effectExtent l="0" t="0" r="0" b="0"/>
            <wp:wrapNone/>
            <wp:docPr id="2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03" cy="126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E3E3E"/>
          <w:lang w:eastAsia="zh-CN"/>
        </w:rPr>
        <w:t>2024.06</w:t>
      </w:r>
      <w:r>
        <w:rPr>
          <w:b/>
          <w:color w:val="3E3E3E"/>
          <w:lang w:eastAsia="zh-CN"/>
        </w:rPr>
        <w:tab/>
      </w:r>
      <w:r>
        <w:rPr>
          <w:b/>
          <w:color w:val="3E3E3E"/>
          <w:spacing w:val="-3"/>
          <w:lang w:eastAsia="zh-CN"/>
        </w:rPr>
        <w:t>数字媒体技术专业小学期项目</w:t>
      </w:r>
      <w:r>
        <w:rPr>
          <w:color w:val="3E3E3E"/>
          <w:spacing w:val="-3"/>
          <w:lang w:eastAsia="zh-CN"/>
        </w:rPr>
        <w:t>项目：《</w:t>
      </w:r>
      <w:r w:rsidR="000A1E34">
        <w:rPr>
          <w:rFonts w:hint="eastAsia"/>
          <w:color w:val="3E3E3E"/>
          <w:spacing w:val="-3"/>
          <w:lang w:eastAsia="zh-CN"/>
        </w:rPr>
        <w:t>XXXXXXX</w:t>
      </w:r>
      <w:r>
        <w:rPr>
          <w:color w:val="3E3E3E"/>
          <w:spacing w:val="-3"/>
          <w:lang w:eastAsia="zh-CN"/>
        </w:rPr>
        <w:t>》</w:t>
      </w:r>
      <w:r>
        <w:rPr>
          <w:color w:val="3E3E3E"/>
          <w:lang w:eastAsia="zh-CN"/>
        </w:rPr>
        <w:t>（</w:t>
      </w:r>
      <w:r>
        <w:rPr>
          <w:color w:val="3E3E3E"/>
          <w:spacing w:val="-3"/>
          <w:lang w:eastAsia="zh-CN"/>
        </w:rPr>
        <w:t>互动线上剧本杀</w:t>
      </w:r>
      <w:r>
        <w:rPr>
          <w:color w:val="3E3E3E"/>
          <w:lang w:eastAsia="zh-CN"/>
        </w:rPr>
        <w:t xml:space="preserve">） </w:t>
      </w:r>
      <w:r>
        <w:rPr>
          <w:color w:val="3E3E3E"/>
          <w:spacing w:val="-3"/>
          <w:lang w:eastAsia="zh-CN"/>
        </w:rPr>
        <w:t>职责：全栈开发</w:t>
      </w:r>
    </w:p>
    <w:p w14:paraId="0F3F15A0" w14:textId="77777777" w:rsidR="0010476D" w:rsidRDefault="00000000">
      <w:pPr>
        <w:pStyle w:val="a3"/>
        <w:spacing w:before="5" w:line="244" w:lineRule="auto"/>
        <w:ind w:left="1242" w:right="221" w:hanging="660"/>
        <w:rPr>
          <w:lang w:eastAsia="zh-CN"/>
        </w:rPr>
      </w:pPr>
      <w:r>
        <w:rPr>
          <w:color w:val="3E3E3E"/>
          <w:lang w:eastAsia="zh-CN"/>
        </w:rPr>
        <w:t>成果：设计校园霸凌为背景的多结局悬疑剧情，融合推箱子、找不同等解密玩法；创新设计结局评定分线，获评“短学期优秀作品奖”</w:t>
      </w:r>
    </w:p>
    <w:p w14:paraId="022D5D4A" w14:textId="77777777" w:rsidR="0010476D" w:rsidRDefault="00000000">
      <w:pPr>
        <w:pStyle w:val="a3"/>
        <w:spacing w:before="1"/>
        <w:rPr>
          <w:lang w:eastAsia="zh-CN"/>
        </w:rPr>
      </w:pPr>
      <w:r>
        <w:rPr>
          <w:color w:val="3E3E3E"/>
          <w:lang w:eastAsia="zh-CN"/>
        </w:rPr>
        <w:t>技术：密境科技剧本杀平台</w:t>
      </w:r>
    </w:p>
    <w:p w14:paraId="2160A245" w14:textId="77777777" w:rsidR="0010476D" w:rsidRDefault="0010476D">
      <w:pPr>
        <w:pStyle w:val="a3"/>
        <w:spacing w:before="0"/>
        <w:ind w:left="0"/>
        <w:rPr>
          <w:sz w:val="20"/>
          <w:lang w:eastAsia="zh-CN"/>
        </w:rPr>
      </w:pPr>
    </w:p>
    <w:p w14:paraId="133E085D" w14:textId="77777777" w:rsidR="0010476D" w:rsidRDefault="00000000">
      <w:pPr>
        <w:pStyle w:val="a3"/>
        <w:spacing w:before="15"/>
        <w:ind w:left="0"/>
        <w:rPr>
          <w:sz w:val="23"/>
          <w:lang w:eastAsia="zh-CN"/>
        </w:rPr>
      </w:pPr>
      <w:r>
        <w:rPr>
          <w:noProof/>
        </w:rPr>
        <w:drawing>
          <wp:anchor distT="0" distB="0" distL="0" distR="0" simplePos="0" relativeHeight="251650048" behindDoc="0" locked="0" layoutInCell="1" allowOverlap="1" wp14:anchorId="25207335" wp14:editId="68F07C36">
            <wp:simplePos x="0" y="0"/>
            <wp:positionH relativeFrom="page">
              <wp:posOffset>466725</wp:posOffset>
            </wp:positionH>
            <wp:positionV relativeFrom="paragraph">
              <wp:posOffset>303613</wp:posOffset>
            </wp:positionV>
            <wp:extent cx="6605547" cy="320040"/>
            <wp:effectExtent l="0" t="0" r="0" b="0"/>
            <wp:wrapTopAndBottom/>
            <wp:docPr id="25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6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5547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3935A" w14:textId="77777777" w:rsidR="0010476D" w:rsidRDefault="00000000">
      <w:pPr>
        <w:pStyle w:val="a3"/>
        <w:spacing w:before="50"/>
      </w:pPr>
      <w:r>
        <w:rPr>
          <w:color w:val="3E3E3E"/>
        </w:rPr>
        <w:t>核心游戏品类专精：</w:t>
      </w:r>
    </w:p>
    <w:p w14:paraId="48C8CD0B" w14:textId="77777777" w:rsidR="0010476D" w:rsidRDefault="00000000">
      <w:pPr>
        <w:pStyle w:val="a4"/>
        <w:numPr>
          <w:ilvl w:val="0"/>
          <w:numId w:val="1"/>
        </w:numPr>
        <w:tabs>
          <w:tab w:val="left" w:pos="985"/>
          <w:tab w:val="left" w:pos="986"/>
        </w:tabs>
        <w:spacing w:before="12" w:line="244" w:lineRule="auto"/>
        <w:ind w:right="286"/>
        <w:rPr>
          <w:lang w:eastAsia="zh-CN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6CDA1A27" wp14:editId="062A31A6">
            <wp:simplePos x="0" y="0"/>
            <wp:positionH relativeFrom="page">
              <wp:posOffset>492323</wp:posOffset>
            </wp:positionH>
            <wp:positionV relativeFrom="paragraph">
              <wp:posOffset>-205693</wp:posOffset>
            </wp:positionV>
            <wp:extent cx="126603" cy="126603"/>
            <wp:effectExtent l="0" t="0" r="0" b="0"/>
            <wp:wrapNone/>
            <wp:docPr id="2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03" cy="126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E3E3E"/>
          <w:lang w:eastAsia="zh-CN"/>
        </w:rPr>
        <w:t>RPG/</w:t>
      </w:r>
      <w:r>
        <w:rPr>
          <w:color w:val="3E3E3E"/>
          <w:spacing w:val="-3"/>
          <w:lang w:eastAsia="zh-CN"/>
        </w:rPr>
        <w:t>卡牌回合制：</w:t>
      </w:r>
      <w:r>
        <w:rPr>
          <w:color w:val="3E3E3E"/>
          <w:lang w:eastAsia="zh-CN"/>
        </w:rPr>
        <w:t>5</w:t>
      </w:r>
      <w:r>
        <w:rPr>
          <w:color w:val="3E3E3E"/>
          <w:spacing w:val="-3"/>
          <w:lang w:eastAsia="zh-CN"/>
        </w:rPr>
        <w:t xml:space="preserve"> 年+阴阳师资深玩家（</w:t>
      </w:r>
      <w:r>
        <w:rPr>
          <w:color w:val="3E3E3E"/>
          <w:spacing w:val="-1"/>
          <w:lang w:eastAsia="zh-CN"/>
        </w:rPr>
        <w:t>斗技八段</w:t>
      </w:r>
      <w:r>
        <w:rPr>
          <w:color w:val="3E3E3E"/>
          <w:lang w:eastAsia="zh-CN"/>
        </w:rPr>
        <w:t>/</w:t>
      </w:r>
      <w:r>
        <w:rPr>
          <w:color w:val="3E3E3E"/>
          <w:spacing w:val="-4"/>
          <w:lang w:eastAsia="zh-CN"/>
        </w:rPr>
        <w:t xml:space="preserve">充值 </w:t>
      </w:r>
      <w:r>
        <w:rPr>
          <w:color w:val="3E3E3E"/>
          <w:lang w:eastAsia="zh-CN"/>
        </w:rPr>
        <w:t>6000+）</w:t>
      </w:r>
      <w:r>
        <w:rPr>
          <w:color w:val="3E3E3E"/>
          <w:spacing w:val="-3"/>
          <w:lang w:eastAsia="zh-CN"/>
        </w:rPr>
        <w:t xml:space="preserve">，星穹铁道 </w:t>
      </w:r>
      <w:r>
        <w:rPr>
          <w:color w:val="3E3E3E"/>
          <w:lang w:eastAsia="zh-CN"/>
        </w:rPr>
        <w:t>2</w:t>
      </w:r>
      <w:r>
        <w:rPr>
          <w:color w:val="3E3E3E"/>
          <w:spacing w:val="-4"/>
          <w:lang w:eastAsia="zh-CN"/>
        </w:rPr>
        <w:t xml:space="preserve"> 年深度体验</w:t>
      </w:r>
      <w:r>
        <w:rPr>
          <w:color w:val="3E3E3E"/>
          <w:lang w:eastAsia="zh-CN"/>
        </w:rPr>
        <w:t>（全</w:t>
      </w:r>
      <w:r>
        <w:rPr>
          <w:color w:val="3E3E3E"/>
          <w:spacing w:val="-2"/>
          <w:lang w:eastAsia="zh-CN"/>
        </w:rPr>
        <w:t>收集</w:t>
      </w:r>
      <w:r>
        <w:rPr>
          <w:color w:val="3E3E3E"/>
          <w:lang w:eastAsia="zh-CN"/>
        </w:rPr>
        <w:t>/</w:t>
      </w:r>
      <w:r>
        <w:rPr>
          <w:color w:val="3E3E3E"/>
          <w:spacing w:val="-2"/>
          <w:lang w:eastAsia="zh-CN"/>
        </w:rPr>
        <w:t>深渊满星</w:t>
      </w:r>
      <w:r>
        <w:rPr>
          <w:color w:val="3E3E3E"/>
          <w:lang w:eastAsia="zh-CN"/>
        </w:rPr>
        <w:t>）</w:t>
      </w:r>
    </w:p>
    <w:p w14:paraId="5A6F07AB" w14:textId="77777777" w:rsidR="0010476D" w:rsidRDefault="00000000">
      <w:pPr>
        <w:pStyle w:val="a4"/>
        <w:numPr>
          <w:ilvl w:val="0"/>
          <w:numId w:val="1"/>
        </w:numPr>
        <w:tabs>
          <w:tab w:val="left" w:pos="985"/>
          <w:tab w:val="left" w:pos="986"/>
        </w:tabs>
        <w:spacing w:before="4"/>
        <w:ind w:hanging="421"/>
        <w:rPr>
          <w:lang w:eastAsia="zh-CN"/>
        </w:rPr>
      </w:pPr>
      <w:r>
        <w:rPr>
          <w:color w:val="3E3E3E"/>
          <w:spacing w:val="-3"/>
          <w:lang w:eastAsia="zh-CN"/>
        </w:rPr>
        <w:t>开放世界：无限暖暖开服全勤玩家</w:t>
      </w:r>
      <w:r>
        <w:rPr>
          <w:color w:val="3E3E3E"/>
          <w:lang w:eastAsia="zh-CN"/>
        </w:rPr>
        <w:t>（</w:t>
      </w:r>
      <w:r>
        <w:rPr>
          <w:color w:val="3E3E3E"/>
          <w:spacing w:val="-3"/>
          <w:lang w:eastAsia="zh-CN"/>
        </w:rPr>
        <w:t>奇迹之冠满星</w:t>
      </w:r>
      <w:r>
        <w:rPr>
          <w:color w:val="3E3E3E"/>
          <w:lang w:eastAsia="zh-CN"/>
        </w:rPr>
        <w:t>）</w:t>
      </w:r>
      <w:r>
        <w:rPr>
          <w:color w:val="3E3E3E"/>
          <w:spacing w:val="-4"/>
          <w:lang w:eastAsia="zh-CN"/>
        </w:rPr>
        <w:t xml:space="preserve">，原神 </w:t>
      </w:r>
      <w:r>
        <w:rPr>
          <w:color w:val="3E3E3E"/>
          <w:lang w:eastAsia="zh-CN"/>
        </w:rPr>
        <w:t>3</w:t>
      </w:r>
      <w:r>
        <w:rPr>
          <w:color w:val="3E3E3E"/>
          <w:spacing w:val="-4"/>
          <w:lang w:eastAsia="zh-CN"/>
        </w:rPr>
        <w:t xml:space="preserve"> 年全地图探索</w:t>
      </w:r>
      <w:r>
        <w:rPr>
          <w:color w:val="3E3E3E"/>
          <w:lang w:eastAsia="zh-CN"/>
        </w:rPr>
        <w:t>（</w:t>
      </w:r>
      <w:r>
        <w:rPr>
          <w:color w:val="3E3E3E"/>
          <w:spacing w:val="-3"/>
          <w:lang w:eastAsia="zh-CN"/>
        </w:rPr>
        <w:t>枫丹全收集</w:t>
      </w:r>
      <w:r>
        <w:rPr>
          <w:color w:val="3E3E3E"/>
          <w:lang w:eastAsia="zh-CN"/>
        </w:rPr>
        <w:t>）</w:t>
      </w:r>
    </w:p>
    <w:p w14:paraId="708621CE" w14:textId="77777777" w:rsidR="0010476D" w:rsidRDefault="00000000">
      <w:pPr>
        <w:pStyle w:val="a4"/>
        <w:numPr>
          <w:ilvl w:val="0"/>
          <w:numId w:val="1"/>
        </w:numPr>
        <w:tabs>
          <w:tab w:val="left" w:pos="985"/>
          <w:tab w:val="left" w:pos="986"/>
        </w:tabs>
        <w:spacing w:before="7" w:line="244" w:lineRule="auto"/>
        <w:ind w:left="565" w:right="2716" w:firstLine="0"/>
        <w:rPr>
          <w:lang w:eastAsia="zh-CN"/>
        </w:rPr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1BBF5AF0" wp14:editId="1710746B">
            <wp:simplePos x="0" y="0"/>
            <wp:positionH relativeFrom="page">
              <wp:posOffset>492323</wp:posOffset>
            </wp:positionH>
            <wp:positionV relativeFrom="paragraph">
              <wp:posOffset>319325</wp:posOffset>
            </wp:positionV>
            <wp:extent cx="126603" cy="126603"/>
            <wp:effectExtent l="0" t="0" r="0" b="0"/>
            <wp:wrapNone/>
            <wp:docPr id="2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03" cy="126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E3E3E"/>
          <w:spacing w:val="-3"/>
          <w:lang w:eastAsia="zh-CN"/>
        </w:rPr>
        <w:t>女性向游戏：恋与深空开服全勤玩家</w:t>
      </w:r>
      <w:r>
        <w:rPr>
          <w:color w:val="3E3E3E"/>
          <w:lang w:eastAsia="zh-CN"/>
        </w:rPr>
        <w:t>（</w:t>
      </w:r>
      <w:r>
        <w:rPr>
          <w:color w:val="3E3E3E"/>
          <w:spacing w:val="-3"/>
          <w:lang w:eastAsia="zh-CN"/>
        </w:rPr>
        <w:t>挑战赛满星</w:t>
      </w:r>
      <w:r>
        <w:rPr>
          <w:color w:val="3E3E3E"/>
          <w:lang w:eastAsia="zh-CN"/>
        </w:rPr>
        <w:t>）</w:t>
      </w:r>
      <w:r>
        <w:rPr>
          <w:color w:val="3E3E3E"/>
          <w:spacing w:val="-2"/>
          <w:lang w:eastAsia="zh-CN"/>
        </w:rPr>
        <w:t xml:space="preserve">，光与夜之恋 </w:t>
      </w:r>
      <w:r>
        <w:rPr>
          <w:color w:val="3E3E3E"/>
          <w:lang w:eastAsia="zh-CN"/>
        </w:rPr>
        <w:t>1</w:t>
      </w:r>
      <w:r>
        <w:rPr>
          <w:color w:val="3E3E3E"/>
          <w:spacing w:val="-4"/>
          <w:lang w:eastAsia="zh-CN"/>
        </w:rPr>
        <w:t xml:space="preserve"> 年+ </w:t>
      </w:r>
      <w:r>
        <w:rPr>
          <w:color w:val="3E3E3E"/>
          <w:spacing w:val="-3"/>
          <w:lang w:eastAsia="zh-CN"/>
        </w:rPr>
        <w:t>产品体验方法论：</w:t>
      </w:r>
    </w:p>
    <w:p w14:paraId="64CBD13F" w14:textId="77777777" w:rsidR="0010476D" w:rsidRDefault="00000000">
      <w:pPr>
        <w:pStyle w:val="a4"/>
        <w:numPr>
          <w:ilvl w:val="0"/>
          <w:numId w:val="1"/>
        </w:numPr>
        <w:tabs>
          <w:tab w:val="left" w:pos="985"/>
          <w:tab w:val="left" w:pos="986"/>
        </w:tabs>
        <w:spacing w:before="3"/>
        <w:ind w:hanging="421"/>
        <w:rPr>
          <w:lang w:eastAsia="zh-CN"/>
        </w:rPr>
      </w:pPr>
      <w:r>
        <w:rPr>
          <w:color w:val="3E3E3E"/>
          <w:spacing w:val="-3"/>
          <w:lang w:eastAsia="zh-CN"/>
        </w:rPr>
        <w:t>系统拆解：重点关注经济、养成系统等循环</w:t>
      </w:r>
      <w:r>
        <w:rPr>
          <w:color w:val="3E3E3E"/>
          <w:lang w:eastAsia="zh-CN"/>
        </w:rPr>
        <w:t>（</w:t>
      </w:r>
      <w:r>
        <w:rPr>
          <w:color w:val="3E3E3E"/>
          <w:spacing w:val="-3"/>
          <w:lang w:eastAsia="zh-CN"/>
        </w:rPr>
        <w:t>如阴阳师御魂养成体系</w:t>
      </w:r>
      <w:r>
        <w:rPr>
          <w:color w:val="3E3E3E"/>
          <w:lang w:eastAsia="zh-CN"/>
        </w:rPr>
        <w:t>）</w:t>
      </w:r>
    </w:p>
    <w:p w14:paraId="7A275000" w14:textId="77777777" w:rsidR="0010476D" w:rsidRDefault="00000000">
      <w:pPr>
        <w:pStyle w:val="a4"/>
        <w:numPr>
          <w:ilvl w:val="0"/>
          <w:numId w:val="1"/>
        </w:numPr>
        <w:tabs>
          <w:tab w:val="left" w:pos="985"/>
          <w:tab w:val="left" w:pos="986"/>
        </w:tabs>
        <w:ind w:hanging="421"/>
        <w:rPr>
          <w:lang w:eastAsia="zh-CN"/>
        </w:rPr>
      </w:pPr>
      <w:r>
        <w:rPr>
          <w:color w:val="3E3E3E"/>
          <w:spacing w:val="6"/>
          <w:lang w:eastAsia="zh-CN"/>
        </w:rPr>
        <w:t>付费分析：中</w:t>
      </w:r>
      <w:r>
        <w:rPr>
          <w:color w:val="3E3E3E"/>
          <w:lang w:eastAsia="zh-CN"/>
        </w:rPr>
        <w:t>R</w:t>
      </w:r>
      <w:r>
        <w:rPr>
          <w:color w:val="3E3E3E"/>
          <w:spacing w:val="-4"/>
          <w:lang w:eastAsia="zh-CN"/>
        </w:rPr>
        <w:t xml:space="preserve"> 付费倾向</w:t>
      </w:r>
      <w:r>
        <w:rPr>
          <w:color w:val="3E3E3E"/>
          <w:spacing w:val="-3"/>
          <w:lang w:eastAsia="zh-CN"/>
        </w:rPr>
        <w:t>（</w:t>
      </w:r>
      <w:r>
        <w:rPr>
          <w:color w:val="3E3E3E"/>
          <w:spacing w:val="-4"/>
          <w:lang w:eastAsia="zh-CN"/>
        </w:rPr>
        <w:t xml:space="preserve">累计游戏充值超 </w:t>
      </w:r>
      <w:r>
        <w:rPr>
          <w:color w:val="3E3E3E"/>
          <w:lang w:eastAsia="zh-CN"/>
        </w:rPr>
        <w:t>10000+）</w:t>
      </w:r>
      <w:r>
        <w:rPr>
          <w:color w:val="3E3E3E"/>
          <w:spacing w:val="-3"/>
          <w:lang w:eastAsia="zh-CN"/>
        </w:rPr>
        <w:t>，擅长评估付费点设计合理性</w:t>
      </w:r>
    </w:p>
    <w:p w14:paraId="51350257" w14:textId="77777777" w:rsidR="0010476D" w:rsidRDefault="00000000">
      <w:pPr>
        <w:pStyle w:val="a4"/>
        <w:numPr>
          <w:ilvl w:val="0"/>
          <w:numId w:val="1"/>
        </w:numPr>
        <w:tabs>
          <w:tab w:val="left" w:pos="985"/>
          <w:tab w:val="left" w:pos="986"/>
        </w:tabs>
        <w:spacing w:before="12" w:line="244" w:lineRule="auto"/>
        <w:ind w:left="565" w:right="696" w:firstLine="0"/>
        <w:rPr>
          <w:lang w:eastAsia="zh-CN"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6D4EEE6E" wp14:editId="081DEFB2">
            <wp:simplePos x="0" y="0"/>
            <wp:positionH relativeFrom="page">
              <wp:posOffset>492323</wp:posOffset>
            </wp:positionH>
            <wp:positionV relativeFrom="paragraph">
              <wp:posOffset>321102</wp:posOffset>
            </wp:positionV>
            <wp:extent cx="126603" cy="126603"/>
            <wp:effectExtent l="0" t="0" r="0" b="0"/>
            <wp:wrapNone/>
            <wp:docPr id="3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03" cy="126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E3E3E"/>
          <w:spacing w:val="-3"/>
          <w:lang w:eastAsia="zh-CN"/>
        </w:rPr>
        <w:t>内容消耗：头部产品平均体验时间长，完整经历多个版本迭代周期，注重叙事与玩法融合体验其他主机</w:t>
      </w:r>
      <w:r>
        <w:rPr>
          <w:color w:val="3E3E3E"/>
          <w:lang w:eastAsia="zh-CN"/>
        </w:rPr>
        <w:t>/</w:t>
      </w:r>
      <w:r>
        <w:rPr>
          <w:color w:val="3E3E3E"/>
          <w:spacing w:val="-3"/>
          <w:lang w:eastAsia="zh-CN"/>
        </w:rPr>
        <w:t>单机游戏涉猎：</w:t>
      </w:r>
    </w:p>
    <w:p w14:paraId="79A7A4A2" w14:textId="77777777" w:rsidR="0010476D" w:rsidRDefault="00000000">
      <w:pPr>
        <w:pStyle w:val="a4"/>
        <w:numPr>
          <w:ilvl w:val="0"/>
          <w:numId w:val="1"/>
        </w:numPr>
        <w:tabs>
          <w:tab w:val="left" w:pos="985"/>
          <w:tab w:val="left" w:pos="986"/>
        </w:tabs>
        <w:spacing w:before="1"/>
        <w:ind w:hanging="421"/>
        <w:rPr>
          <w:lang w:eastAsia="zh-CN"/>
        </w:rPr>
      </w:pPr>
      <w:r>
        <w:rPr>
          <w:color w:val="3E3E3E"/>
          <w:spacing w:val="-3"/>
          <w:lang w:eastAsia="zh-CN"/>
        </w:rPr>
        <w:t>塞尔达传说</w:t>
      </w:r>
      <w:r>
        <w:rPr>
          <w:color w:val="3E3E3E"/>
          <w:lang w:eastAsia="zh-CN"/>
        </w:rPr>
        <w:t>·</w:t>
      </w:r>
      <w:r>
        <w:rPr>
          <w:color w:val="3E3E3E"/>
          <w:spacing w:val="-2"/>
          <w:lang w:eastAsia="zh-CN"/>
        </w:rPr>
        <w:t>王国之泪</w:t>
      </w:r>
      <w:r>
        <w:rPr>
          <w:color w:val="3E3E3E"/>
          <w:lang w:eastAsia="zh-CN"/>
        </w:rPr>
        <w:t>（120h</w:t>
      </w:r>
      <w:r>
        <w:rPr>
          <w:color w:val="3E3E3E"/>
          <w:spacing w:val="-1"/>
          <w:lang w:eastAsia="zh-CN"/>
        </w:rPr>
        <w:t>+全神庙</w:t>
      </w:r>
      <w:r>
        <w:rPr>
          <w:color w:val="3E3E3E"/>
          <w:lang w:eastAsia="zh-CN"/>
        </w:rPr>
        <w:t>）</w:t>
      </w:r>
    </w:p>
    <w:p w14:paraId="2F63E3AC" w14:textId="77777777" w:rsidR="0010476D" w:rsidRDefault="00000000">
      <w:pPr>
        <w:pStyle w:val="a4"/>
        <w:numPr>
          <w:ilvl w:val="0"/>
          <w:numId w:val="1"/>
        </w:numPr>
        <w:tabs>
          <w:tab w:val="left" w:pos="985"/>
          <w:tab w:val="left" w:pos="986"/>
        </w:tabs>
        <w:spacing w:before="9"/>
        <w:ind w:hanging="421"/>
        <w:rPr>
          <w:lang w:eastAsia="zh-CN"/>
        </w:rPr>
      </w:pPr>
      <w:r>
        <w:rPr>
          <w:color w:val="3E3E3E"/>
          <w:spacing w:val="-4"/>
          <w:lang w:eastAsia="zh-CN"/>
        </w:rPr>
        <w:t xml:space="preserve">女神异闻录 </w:t>
      </w:r>
      <w:r>
        <w:rPr>
          <w:color w:val="3E3E3E"/>
          <w:lang w:eastAsia="zh-CN"/>
        </w:rPr>
        <w:t>5</w:t>
      </w:r>
      <w:r>
        <w:rPr>
          <w:color w:val="3E3E3E"/>
          <w:spacing w:val="-4"/>
          <w:lang w:eastAsia="zh-CN"/>
        </w:rPr>
        <w:t xml:space="preserve"> 皇家版</w:t>
      </w:r>
      <w:r>
        <w:rPr>
          <w:color w:val="3E3E3E"/>
          <w:lang w:eastAsia="zh-CN"/>
        </w:rPr>
        <w:t>（</w:t>
      </w:r>
      <w:r>
        <w:rPr>
          <w:color w:val="3E3E3E"/>
          <w:spacing w:val="-2"/>
          <w:lang w:eastAsia="zh-CN"/>
        </w:rPr>
        <w:t>全成就</w:t>
      </w:r>
      <w:r>
        <w:rPr>
          <w:color w:val="3E3E3E"/>
          <w:lang w:eastAsia="zh-CN"/>
        </w:rPr>
        <w:t>）</w:t>
      </w:r>
    </w:p>
    <w:p w14:paraId="26220B09" w14:textId="77777777" w:rsidR="0010476D" w:rsidRDefault="00000000">
      <w:pPr>
        <w:pStyle w:val="a4"/>
        <w:numPr>
          <w:ilvl w:val="0"/>
          <w:numId w:val="1"/>
        </w:numPr>
        <w:tabs>
          <w:tab w:val="left" w:pos="985"/>
          <w:tab w:val="left" w:pos="986"/>
        </w:tabs>
        <w:ind w:hanging="421"/>
        <w:rPr>
          <w:lang w:eastAsia="zh-CN"/>
        </w:rPr>
      </w:pPr>
      <w:r>
        <w:rPr>
          <w:color w:val="3E3E3E"/>
          <w:spacing w:val="-4"/>
          <w:lang w:eastAsia="zh-CN"/>
        </w:rPr>
        <w:t xml:space="preserve">星露谷物语、底特律：变人、歧路旅人 </w:t>
      </w:r>
      <w:r>
        <w:rPr>
          <w:color w:val="3E3E3E"/>
          <w:lang w:eastAsia="zh-CN"/>
        </w:rPr>
        <w:t>2</w:t>
      </w:r>
      <w:r>
        <w:rPr>
          <w:color w:val="3E3E3E"/>
          <w:spacing w:val="-5"/>
          <w:lang w:eastAsia="zh-CN"/>
        </w:rPr>
        <w:t xml:space="preserve"> 等游戏均深入体验共计 </w:t>
      </w:r>
      <w:r>
        <w:rPr>
          <w:color w:val="3E3E3E"/>
          <w:lang w:eastAsia="zh-CN"/>
        </w:rPr>
        <w:t>500h+</w:t>
      </w:r>
    </w:p>
    <w:p w14:paraId="030E320A" w14:textId="77777777" w:rsidR="0010476D" w:rsidRDefault="0010476D">
      <w:pPr>
        <w:pStyle w:val="a3"/>
        <w:spacing w:before="0"/>
        <w:ind w:left="0"/>
        <w:rPr>
          <w:sz w:val="20"/>
          <w:lang w:eastAsia="zh-CN"/>
        </w:rPr>
      </w:pPr>
    </w:p>
    <w:p w14:paraId="52A24DF9" w14:textId="77777777" w:rsidR="0010476D" w:rsidRDefault="00000000">
      <w:pPr>
        <w:pStyle w:val="a3"/>
        <w:spacing w:before="14"/>
        <w:ind w:left="0"/>
        <w:rPr>
          <w:sz w:val="23"/>
          <w:lang w:eastAsia="zh-CN"/>
        </w:rPr>
      </w:pPr>
      <w:r>
        <w:rPr>
          <w:noProof/>
        </w:rPr>
        <w:drawing>
          <wp:anchor distT="0" distB="0" distL="0" distR="0" simplePos="0" relativeHeight="251651072" behindDoc="0" locked="0" layoutInCell="1" allowOverlap="1" wp14:anchorId="7F812B58" wp14:editId="1968CB34">
            <wp:simplePos x="0" y="0"/>
            <wp:positionH relativeFrom="page">
              <wp:posOffset>466725</wp:posOffset>
            </wp:positionH>
            <wp:positionV relativeFrom="paragraph">
              <wp:posOffset>302867</wp:posOffset>
            </wp:positionV>
            <wp:extent cx="6605547" cy="320039"/>
            <wp:effectExtent l="0" t="0" r="0" b="0"/>
            <wp:wrapTopAndBottom/>
            <wp:docPr id="3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7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5547" cy="320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626F9" w14:textId="77777777" w:rsidR="0010476D" w:rsidRDefault="00000000">
      <w:pPr>
        <w:pStyle w:val="a3"/>
        <w:spacing w:before="61"/>
        <w:ind w:left="145"/>
        <w:rPr>
          <w:lang w:eastAsia="zh-CN"/>
        </w:rPr>
      </w:pPr>
      <w:r>
        <w:rPr>
          <w:color w:val="3E3E3E"/>
          <w:lang w:eastAsia="zh-CN"/>
        </w:rPr>
        <w:t>语言技能：通过英语四级考试，口语正常交流，日语简单交流</w:t>
      </w:r>
    </w:p>
    <w:p w14:paraId="1661DCF3" w14:textId="77777777" w:rsidR="0010476D" w:rsidRDefault="00000000">
      <w:pPr>
        <w:pStyle w:val="a3"/>
        <w:spacing w:line="244" w:lineRule="auto"/>
        <w:ind w:left="145" w:right="3687"/>
      </w:pPr>
      <w:r>
        <w:rPr>
          <w:color w:val="3E3E3E"/>
        </w:rPr>
        <w:t>专业技能：熟练使用 3dsmax、blender、unity、UE 蓝图、PS 等软件办公技能：熟练使用 WPS 办公软件、XMind 和Visio</w:t>
      </w:r>
    </w:p>
    <w:sectPr w:rsidR="0010476D">
      <w:pgSz w:w="11910" w:h="16840"/>
      <w:pgMar w:top="500" w:right="580" w:bottom="160" w:left="6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F3D4A" w14:textId="77777777" w:rsidR="008945FA" w:rsidRDefault="008945FA">
      <w:r>
        <w:separator/>
      </w:r>
    </w:p>
  </w:endnote>
  <w:endnote w:type="continuationSeparator" w:id="0">
    <w:p w14:paraId="3F9080BA" w14:textId="77777777" w:rsidR="008945FA" w:rsidRDefault="00894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37A96" w14:textId="0163A067" w:rsidR="0010476D" w:rsidRDefault="000A1E34">
    <w:pPr>
      <w:pStyle w:val="a3"/>
      <w:spacing w:before="0" w:line="14" w:lineRule="auto"/>
      <w:ind w:left="0"/>
      <w:rPr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528192" behindDoc="1" locked="0" layoutInCell="1" allowOverlap="1" wp14:anchorId="4A674D77" wp14:editId="28E20196">
              <wp:simplePos x="0" y="0"/>
              <wp:positionH relativeFrom="page">
                <wp:posOffset>-12700</wp:posOffset>
              </wp:positionH>
              <wp:positionV relativeFrom="page">
                <wp:posOffset>10549255</wp:posOffset>
              </wp:positionV>
              <wp:extent cx="7609840" cy="156210"/>
              <wp:effectExtent l="0" t="0" r="0" b="0"/>
              <wp:wrapNone/>
              <wp:docPr id="213436157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984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732422" w14:textId="77777777" w:rsidR="0010476D" w:rsidRDefault="00000000">
                          <w:pPr>
                            <w:tabs>
                              <w:tab w:val="left" w:pos="5926"/>
                              <w:tab w:val="left" w:pos="11923"/>
                            </w:tabs>
                            <w:spacing w:before="9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z w:val="18"/>
                              <w:shd w:val="clear" w:color="auto" w:fill="44536A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FFFF"/>
                              <w:sz w:val="18"/>
                              <w:shd w:val="clear" w:color="auto" w:fill="44536A"/>
                            </w:rPr>
                            <w:tab/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z w:val="18"/>
                              <w:shd w:val="clear" w:color="auto" w:fill="44536A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color w:val="FFFFFF"/>
                              <w:sz w:val="18"/>
                              <w:shd w:val="clear" w:color="auto" w:fill="44536A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674D7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-1pt;margin-top:830.65pt;width:599.2pt;height:12.3pt;z-index:-25178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" filled="f" stroked="f">
              <v:textbox inset="0,0,0,0">
                <w:txbxContent>
                  <w:p w14:paraId="67732422" w14:textId="77777777" w:rsidR="0010476D" w:rsidRDefault="00000000">
                    <w:pPr>
                      <w:tabs>
                        <w:tab w:val="left" w:pos="5926"/>
                        <w:tab w:val="left" w:pos="11923"/>
                      </w:tabs>
                      <w:spacing w:before="9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Times New Roman"/>
                        <w:color w:val="FFFFFF"/>
                        <w:sz w:val="18"/>
                        <w:shd w:val="clear" w:color="auto" w:fill="44536A"/>
                      </w:rPr>
                      <w:t xml:space="preserve"> </w:t>
                    </w:r>
                    <w:r>
                      <w:rPr>
                        <w:rFonts w:ascii="Times New Roman"/>
                        <w:color w:val="FFFFFF"/>
                        <w:sz w:val="18"/>
                        <w:shd w:val="clear" w:color="auto" w:fill="44536A"/>
                      </w:rPr>
                      <w:tab/>
                    </w:r>
                    <w:r>
                      <w:fldChar w:fldCharType="begin"/>
                    </w:r>
                    <w:r>
                      <w:rPr>
                        <w:rFonts w:ascii="Calibri"/>
                        <w:color w:val="FFFFFF"/>
                        <w:sz w:val="18"/>
                        <w:shd w:val="clear" w:color="auto" w:fill="44536A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Calibri"/>
                        <w:color w:val="FFFFFF"/>
                        <w:sz w:val="18"/>
                        <w:shd w:val="clear" w:color="auto" w:fill="44536A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77F76" w14:textId="77777777" w:rsidR="008945FA" w:rsidRDefault="008945FA">
      <w:r>
        <w:separator/>
      </w:r>
    </w:p>
  </w:footnote>
  <w:footnote w:type="continuationSeparator" w:id="0">
    <w:p w14:paraId="62936560" w14:textId="77777777" w:rsidR="008945FA" w:rsidRDefault="008945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D3382" w14:textId="7775C542" w:rsidR="0010476D" w:rsidRDefault="000A1E34">
    <w:pPr>
      <w:pStyle w:val="a3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527168" behindDoc="1" locked="0" layoutInCell="1" allowOverlap="1" wp14:anchorId="2915F511" wp14:editId="53EAF2E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040" cy="190500"/>
              <wp:effectExtent l="0" t="0" r="0" b="0"/>
              <wp:wrapNone/>
              <wp:docPr id="67852840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59040" cy="190500"/>
                      </a:xfrm>
                      <a:prstGeom prst="rect">
                        <a:avLst/>
                      </a:prstGeom>
                      <a:solidFill>
                        <a:srgbClr val="44536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8A7035" id="Rectangle 2" o:spid="_x0000_s1026" style="position:absolute;margin-left:0;margin-top:0;width:595.2pt;height:15pt;z-index:-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" fillcolor="#44536a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453"/>
    <w:multiLevelType w:val="hybridMultilevel"/>
    <w:tmpl w:val="B51C6488"/>
    <w:lvl w:ilvl="0" w:tplc="3BE07A04">
      <w:numFmt w:val="bullet"/>
      <w:lvlText w:val=""/>
      <w:lvlJc w:val="left"/>
      <w:pPr>
        <w:ind w:left="985" w:hanging="420"/>
      </w:pPr>
      <w:rPr>
        <w:rFonts w:ascii="Wingdings" w:eastAsia="Wingdings" w:hAnsi="Wingdings" w:cs="Wingdings" w:hint="default"/>
        <w:color w:val="3E3E3E"/>
        <w:w w:val="100"/>
        <w:sz w:val="22"/>
        <w:szCs w:val="22"/>
      </w:rPr>
    </w:lvl>
    <w:lvl w:ilvl="1" w:tplc="7A22E4C6">
      <w:numFmt w:val="bullet"/>
      <w:lvlText w:val="•"/>
      <w:lvlJc w:val="left"/>
      <w:pPr>
        <w:ind w:left="1952" w:hanging="420"/>
      </w:pPr>
      <w:rPr>
        <w:rFonts w:hint="default"/>
      </w:rPr>
    </w:lvl>
    <w:lvl w:ilvl="2" w:tplc="452E6A3A">
      <w:numFmt w:val="bullet"/>
      <w:lvlText w:val="•"/>
      <w:lvlJc w:val="left"/>
      <w:pPr>
        <w:ind w:left="2925" w:hanging="420"/>
      </w:pPr>
      <w:rPr>
        <w:rFonts w:hint="default"/>
      </w:rPr>
    </w:lvl>
    <w:lvl w:ilvl="3" w:tplc="9CB0B35E">
      <w:numFmt w:val="bullet"/>
      <w:lvlText w:val="•"/>
      <w:lvlJc w:val="left"/>
      <w:pPr>
        <w:ind w:left="3897" w:hanging="420"/>
      </w:pPr>
      <w:rPr>
        <w:rFonts w:hint="default"/>
      </w:rPr>
    </w:lvl>
    <w:lvl w:ilvl="4" w:tplc="C46C0EA0">
      <w:numFmt w:val="bullet"/>
      <w:lvlText w:val="•"/>
      <w:lvlJc w:val="left"/>
      <w:pPr>
        <w:ind w:left="4870" w:hanging="420"/>
      </w:pPr>
      <w:rPr>
        <w:rFonts w:hint="default"/>
      </w:rPr>
    </w:lvl>
    <w:lvl w:ilvl="5" w:tplc="72D0049A">
      <w:numFmt w:val="bullet"/>
      <w:lvlText w:val="•"/>
      <w:lvlJc w:val="left"/>
      <w:pPr>
        <w:ind w:left="5843" w:hanging="420"/>
      </w:pPr>
      <w:rPr>
        <w:rFonts w:hint="default"/>
      </w:rPr>
    </w:lvl>
    <w:lvl w:ilvl="6" w:tplc="CD84E720">
      <w:numFmt w:val="bullet"/>
      <w:lvlText w:val="•"/>
      <w:lvlJc w:val="left"/>
      <w:pPr>
        <w:ind w:left="6815" w:hanging="420"/>
      </w:pPr>
      <w:rPr>
        <w:rFonts w:hint="default"/>
      </w:rPr>
    </w:lvl>
    <w:lvl w:ilvl="7" w:tplc="5F7ED1F6">
      <w:numFmt w:val="bullet"/>
      <w:lvlText w:val="•"/>
      <w:lvlJc w:val="left"/>
      <w:pPr>
        <w:ind w:left="7788" w:hanging="420"/>
      </w:pPr>
      <w:rPr>
        <w:rFonts w:hint="default"/>
      </w:rPr>
    </w:lvl>
    <w:lvl w:ilvl="8" w:tplc="86ECA908">
      <w:numFmt w:val="bullet"/>
      <w:lvlText w:val="•"/>
      <w:lvlJc w:val="left"/>
      <w:pPr>
        <w:ind w:left="8760" w:hanging="420"/>
      </w:pPr>
      <w:rPr>
        <w:rFonts w:hint="default"/>
      </w:rPr>
    </w:lvl>
  </w:abstractNum>
  <w:num w:numId="1" w16cid:durableId="175790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6D"/>
    <w:rsid w:val="000A1E34"/>
    <w:rsid w:val="0010476D"/>
    <w:rsid w:val="008945FA"/>
    <w:rsid w:val="00F2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3D4E1"/>
  <w15:docId w15:val="{944B704E-0638-4EF0-A9DB-3E72CE65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9"/>
    <w:qFormat/>
    <w:pPr>
      <w:ind w:left="565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0"/>
      <w:ind w:left="565"/>
    </w:pPr>
  </w:style>
  <w:style w:type="paragraph" w:styleId="a4">
    <w:name w:val="List Paragraph"/>
    <w:basedOn w:val="a"/>
    <w:uiPriority w:val="1"/>
    <w:qFormat/>
    <w:pPr>
      <w:spacing w:before="10"/>
      <w:ind w:left="985" w:hanging="421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0A1E34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A1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嘎</dc:creator>
  <cp:lastModifiedBy>jump</cp:lastModifiedBy>
  <cp:revision>2</cp:revision>
  <dcterms:created xsi:type="dcterms:W3CDTF">2025-09-09T01:14:00Z</dcterms:created>
  <dcterms:modified xsi:type="dcterms:W3CDTF">2025-09-09T01:14:00Z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2025-05-08T00:00:00Z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2025-09-08T00:00:00Z</vt:filetime>
  </property>
</Properties>
</file>