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E814" w14:textId="61DAEFE7" w:rsidR="00A252E4" w:rsidRPr="00793492" w:rsidRDefault="00A252E4" w:rsidP="00A252E4">
      <w:pPr>
        <w:pStyle w:val="Heading1"/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</w:pPr>
      <w:r w:rsidRPr="00793492"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  <w:t>Appendi</w:t>
      </w:r>
      <w:r w:rsidR="00793A8C" w:rsidRPr="00793492"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  <w:t>ces</w:t>
      </w:r>
    </w:p>
    <w:p w14:paraId="4F67E647" w14:textId="77777777" w:rsidR="00793A8C" w:rsidRPr="00793492" w:rsidRDefault="00793A8C" w:rsidP="00793A8C">
      <w:pPr>
        <w:rPr>
          <w:rFonts w:asciiTheme="majorBidi" w:hAnsiTheme="majorBidi" w:cstheme="majorBidi"/>
        </w:rPr>
      </w:pPr>
    </w:p>
    <w:p w14:paraId="39AA762E" w14:textId="6AAF975E" w:rsidR="00AA2AFC" w:rsidRDefault="00AA2AFC" w:rsidP="00AA2AFC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AA2AFC">
        <w:rPr>
          <w:rFonts w:asciiTheme="majorBidi" w:hAnsiTheme="majorBidi" w:cstheme="majorBidi"/>
          <w:b/>
          <w:bCs/>
        </w:rPr>
        <w:t>Appendix</w:t>
      </w:r>
      <w:r w:rsidR="00793492" w:rsidRPr="00793492">
        <w:rPr>
          <w:rFonts w:asciiTheme="majorBidi" w:hAnsiTheme="majorBidi" w:cstheme="majorBidi"/>
          <w:b/>
          <w:bCs/>
        </w:rPr>
        <w:t xml:space="preserve"> 1</w:t>
      </w:r>
      <w:r w:rsidRPr="00AA2AFC">
        <w:rPr>
          <w:rFonts w:asciiTheme="majorBidi" w:hAnsiTheme="majorBidi" w:cstheme="majorBidi"/>
          <w:b/>
          <w:bCs/>
        </w:rPr>
        <w:t xml:space="preserve">: Summary of Variables, Definitions, States, Parents, and Rationale for </w:t>
      </w:r>
      <w:r w:rsidR="00793492" w:rsidRPr="00793492">
        <w:rPr>
          <w:rFonts w:asciiTheme="majorBidi" w:hAnsiTheme="majorBidi" w:cstheme="majorBidi"/>
          <w:b/>
          <w:bCs/>
        </w:rPr>
        <w:t xml:space="preserve">the BNM </w:t>
      </w:r>
      <w:r w:rsidRPr="00AA2AFC">
        <w:rPr>
          <w:rFonts w:asciiTheme="majorBidi" w:hAnsiTheme="majorBidi" w:cstheme="majorBidi"/>
          <w:b/>
          <w:bCs/>
        </w:rP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524"/>
        <w:gridCol w:w="1915"/>
        <w:gridCol w:w="1456"/>
        <w:gridCol w:w="1524"/>
        <w:gridCol w:w="2359"/>
      </w:tblGrid>
      <w:tr w:rsidR="00F97602" w14:paraId="05A76496" w14:textId="77777777" w:rsidTr="00F97602">
        <w:tc>
          <w:tcPr>
            <w:tcW w:w="572" w:type="dxa"/>
            <w:vAlign w:val="center"/>
          </w:tcPr>
          <w:p w14:paraId="1EB42C77" w14:textId="0D6A489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  <w:tc>
          <w:tcPr>
            <w:tcW w:w="1524" w:type="dxa"/>
            <w:vAlign w:val="center"/>
          </w:tcPr>
          <w:p w14:paraId="011A9C17" w14:textId="416F8C7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Variable Name</w:t>
            </w:r>
          </w:p>
        </w:tc>
        <w:tc>
          <w:tcPr>
            <w:tcW w:w="1915" w:type="dxa"/>
            <w:vAlign w:val="center"/>
          </w:tcPr>
          <w:p w14:paraId="74E2BD13" w14:textId="6F6B9EB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Short Definition</w:t>
            </w:r>
          </w:p>
        </w:tc>
        <w:tc>
          <w:tcPr>
            <w:tcW w:w="1456" w:type="dxa"/>
            <w:vAlign w:val="center"/>
          </w:tcPr>
          <w:p w14:paraId="397C6DE0" w14:textId="0EB5DB1C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Possible Values</w:t>
            </w:r>
          </w:p>
        </w:tc>
        <w:tc>
          <w:tcPr>
            <w:tcW w:w="1517" w:type="dxa"/>
            <w:vAlign w:val="center"/>
          </w:tcPr>
          <w:p w14:paraId="75900602" w14:textId="71A36CD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Parents</w:t>
            </w:r>
          </w:p>
        </w:tc>
        <w:tc>
          <w:tcPr>
            <w:tcW w:w="2366" w:type="dxa"/>
            <w:vAlign w:val="center"/>
          </w:tcPr>
          <w:p w14:paraId="3143808D" w14:textId="2593E36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Explanation of Parent Relationships</w:t>
            </w:r>
          </w:p>
        </w:tc>
      </w:tr>
      <w:tr w:rsidR="00F97602" w14:paraId="15CCBF0A" w14:textId="77777777" w:rsidTr="00A118C6">
        <w:tc>
          <w:tcPr>
            <w:tcW w:w="9350" w:type="dxa"/>
            <w:gridSpan w:val="6"/>
          </w:tcPr>
          <w:p w14:paraId="7E9ADAE7" w14:textId="3B89418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Environmental &amp; Climate Drivers (Root Nodes)</w:t>
            </w:r>
          </w:p>
        </w:tc>
      </w:tr>
      <w:tr w:rsidR="00F97602" w14:paraId="0CDA1D3F" w14:textId="77777777" w:rsidTr="00F97602">
        <w:tc>
          <w:tcPr>
            <w:tcW w:w="572" w:type="dxa"/>
            <w:vAlign w:val="center"/>
          </w:tcPr>
          <w:p w14:paraId="6AC9A47E" w14:textId="673538F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4" w:type="dxa"/>
            <w:vAlign w:val="center"/>
          </w:tcPr>
          <w:p w14:paraId="54B86903" w14:textId="7FD6EF4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Temperature Extremes</w:t>
            </w:r>
          </w:p>
        </w:tc>
        <w:tc>
          <w:tcPr>
            <w:tcW w:w="1915" w:type="dxa"/>
            <w:vAlign w:val="center"/>
          </w:tcPr>
          <w:p w14:paraId="41A18004" w14:textId="73A6AD0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Annual peak temperatures observed</w:t>
            </w:r>
          </w:p>
        </w:tc>
        <w:tc>
          <w:tcPr>
            <w:tcW w:w="1456" w:type="dxa"/>
            <w:vAlign w:val="center"/>
          </w:tcPr>
          <w:p w14:paraId="6BB8F0D1" w14:textId="793D441D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(&lt;40°C)</w:t>
            </w:r>
            <w:r w:rsidRPr="00AA2AFC">
              <w:rPr>
                <w:rFonts w:asciiTheme="majorBidi" w:hAnsiTheme="majorBidi" w:cstheme="majorBidi"/>
              </w:rPr>
              <w:t>,</w:t>
            </w:r>
            <w:r w:rsidR="00281040">
              <w:rPr>
                <w:rFonts w:asciiTheme="majorBidi" w:hAnsiTheme="majorBidi" w:cstheme="majorBidi"/>
              </w:rPr>
              <w:t xml:space="preserve"> </w:t>
            </w:r>
            <w:r w:rsidRPr="00AA2AFC">
              <w:rPr>
                <w:rFonts w:asciiTheme="majorBidi" w:hAnsiTheme="majorBidi" w:cstheme="majorBidi"/>
              </w:rPr>
              <w:t>Medium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(40-45°C)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(&gt;45°C)</w:t>
            </w:r>
          </w:p>
        </w:tc>
        <w:tc>
          <w:tcPr>
            <w:tcW w:w="1517" w:type="dxa"/>
            <w:vAlign w:val="center"/>
          </w:tcPr>
          <w:p w14:paraId="30FB7A30" w14:textId="60F3795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A8B4B72" w14:textId="778288A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Root climatic variable directly impacting infrastructure and comfort levels</w:t>
            </w:r>
          </w:p>
        </w:tc>
      </w:tr>
      <w:tr w:rsidR="00F97602" w14:paraId="6B851D33" w14:textId="77777777" w:rsidTr="00F97602">
        <w:tc>
          <w:tcPr>
            <w:tcW w:w="572" w:type="dxa"/>
            <w:vAlign w:val="center"/>
          </w:tcPr>
          <w:p w14:paraId="26A0C2A5" w14:textId="65C108D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24" w:type="dxa"/>
            <w:vAlign w:val="center"/>
          </w:tcPr>
          <w:p w14:paraId="0057F5BC" w14:textId="397C22E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Precipitation Patterns</w:t>
            </w:r>
          </w:p>
        </w:tc>
        <w:tc>
          <w:tcPr>
            <w:tcW w:w="1915" w:type="dxa"/>
            <w:vAlign w:val="center"/>
          </w:tcPr>
          <w:p w14:paraId="497ACCD7" w14:textId="6A53BDC0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Annual rainfall frequency/intensity</w:t>
            </w:r>
          </w:p>
        </w:tc>
        <w:tc>
          <w:tcPr>
            <w:tcW w:w="1456" w:type="dxa"/>
            <w:vAlign w:val="center"/>
          </w:tcPr>
          <w:p w14:paraId="07114002" w14:textId="29A353A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(Arid)</w:t>
            </w:r>
            <w:r w:rsidRPr="00AA2AFC">
              <w:rPr>
                <w:rFonts w:asciiTheme="majorBidi" w:hAnsiTheme="majorBidi" w:cstheme="majorBidi"/>
              </w:rPr>
              <w:t>, Medium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(Seasonal)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(Frequent)</w:t>
            </w:r>
          </w:p>
        </w:tc>
        <w:tc>
          <w:tcPr>
            <w:tcW w:w="1517" w:type="dxa"/>
            <w:vAlign w:val="center"/>
          </w:tcPr>
          <w:p w14:paraId="3BD13DCE" w14:textId="79CE0762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653CE0B3" w14:textId="6FFE3E3F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Fundamental climatic driver influencing flood risk</w:t>
            </w:r>
          </w:p>
        </w:tc>
      </w:tr>
      <w:tr w:rsidR="00F97602" w14:paraId="29CFB618" w14:textId="77777777" w:rsidTr="00F97602">
        <w:tc>
          <w:tcPr>
            <w:tcW w:w="572" w:type="dxa"/>
            <w:vAlign w:val="center"/>
          </w:tcPr>
          <w:p w14:paraId="6CBE1620" w14:textId="07A6FCA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vAlign w:val="center"/>
          </w:tcPr>
          <w:p w14:paraId="5363B958" w14:textId="2C36B589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Water Availability</w:t>
            </w:r>
          </w:p>
        </w:tc>
        <w:tc>
          <w:tcPr>
            <w:tcW w:w="1915" w:type="dxa"/>
            <w:vAlign w:val="center"/>
          </w:tcPr>
          <w:p w14:paraId="33CA3837" w14:textId="49DF04B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Amount of renewable freshwater available</w:t>
            </w:r>
          </w:p>
        </w:tc>
        <w:tc>
          <w:tcPr>
            <w:tcW w:w="1456" w:type="dxa"/>
            <w:vAlign w:val="center"/>
          </w:tcPr>
          <w:p w14:paraId="6FDB6840" w14:textId="0BC49FF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Critical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(&lt;500 m³/yr)</w:t>
            </w:r>
            <w:r w:rsidRPr="00AA2AFC">
              <w:rPr>
                <w:rFonts w:asciiTheme="majorBidi" w:hAnsiTheme="majorBidi" w:cstheme="majorBidi"/>
              </w:rPr>
              <w:t>, Scarce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(500-1000 m³/yr)</w:t>
            </w:r>
            <w:r w:rsidRPr="00AA2AFC">
              <w:rPr>
                <w:rFonts w:asciiTheme="majorBidi" w:hAnsiTheme="majorBidi" w:cstheme="majorBidi"/>
              </w:rPr>
              <w:t>, Adequate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(&gt;1000 m³/yr)</w:t>
            </w:r>
          </w:p>
        </w:tc>
        <w:tc>
          <w:tcPr>
            <w:tcW w:w="1517" w:type="dxa"/>
            <w:vAlign w:val="center"/>
          </w:tcPr>
          <w:p w14:paraId="4F3B4A06" w14:textId="1138DAFD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0939BE0" w14:textId="4D35C7B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Essential driver of water security outcomes</w:t>
            </w:r>
          </w:p>
        </w:tc>
      </w:tr>
      <w:tr w:rsidR="00F97602" w14:paraId="2C962605" w14:textId="77777777" w:rsidTr="00F97602">
        <w:tc>
          <w:tcPr>
            <w:tcW w:w="572" w:type="dxa"/>
            <w:vAlign w:val="center"/>
          </w:tcPr>
          <w:p w14:paraId="208988C4" w14:textId="233CA7D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4" w:type="dxa"/>
            <w:vAlign w:val="center"/>
          </w:tcPr>
          <w:p w14:paraId="57509D12" w14:textId="68FF47C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Groundwater Level</w:t>
            </w:r>
          </w:p>
        </w:tc>
        <w:tc>
          <w:tcPr>
            <w:tcW w:w="1915" w:type="dxa"/>
            <w:vAlign w:val="center"/>
          </w:tcPr>
          <w:p w14:paraId="4AA69B86" w14:textId="2470ABD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Depth and availability of groundwater resources</w:t>
            </w:r>
          </w:p>
        </w:tc>
        <w:tc>
          <w:tcPr>
            <w:tcW w:w="1456" w:type="dxa"/>
            <w:vAlign w:val="center"/>
          </w:tcPr>
          <w:p w14:paraId="74A9314D" w14:textId="117DA3E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(Depleted)</w:t>
            </w:r>
            <w:r w:rsidRPr="00AA2AFC">
              <w:rPr>
                <w:rFonts w:asciiTheme="majorBidi" w:hAnsiTheme="majorBidi" w:cstheme="majorBidi"/>
              </w:rPr>
              <w:t>, Medium,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(Shallow)</w:t>
            </w:r>
          </w:p>
        </w:tc>
        <w:tc>
          <w:tcPr>
            <w:tcW w:w="1517" w:type="dxa"/>
            <w:vAlign w:val="center"/>
          </w:tcPr>
          <w:p w14:paraId="19D55E12" w14:textId="1C04FF3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29869F33" w14:textId="06BF292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Crucial for water security assessment in GCC due to groundwater dependency</w:t>
            </w:r>
          </w:p>
        </w:tc>
      </w:tr>
      <w:tr w:rsidR="00F97602" w14:paraId="1815FF30" w14:textId="77777777" w:rsidTr="00836129">
        <w:tc>
          <w:tcPr>
            <w:tcW w:w="9350" w:type="dxa"/>
            <w:gridSpan w:val="6"/>
          </w:tcPr>
          <w:p w14:paraId="7CDBD20C" w14:textId="7A0B950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Socio-economic &amp; Governance Drivers (Root Nodes)</w:t>
            </w:r>
          </w:p>
        </w:tc>
      </w:tr>
      <w:tr w:rsidR="00F97602" w14:paraId="7CB0775C" w14:textId="77777777" w:rsidTr="00F97602">
        <w:tc>
          <w:tcPr>
            <w:tcW w:w="572" w:type="dxa"/>
            <w:vAlign w:val="center"/>
          </w:tcPr>
          <w:p w14:paraId="1EEB8C69" w14:textId="607D8A5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vAlign w:val="center"/>
          </w:tcPr>
          <w:p w14:paraId="4D7665EB" w14:textId="4B319DEC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Population Density</w:t>
            </w:r>
          </w:p>
        </w:tc>
        <w:tc>
          <w:tcPr>
            <w:tcW w:w="1915" w:type="dxa"/>
            <w:vAlign w:val="center"/>
          </w:tcPr>
          <w:p w14:paraId="5230D70A" w14:textId="498450E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Number of inhabitants per square kilometer</w:t>
            </w:r>
          </w:p>
        </w:tc>
        <w:tc>
          <w:tcPr>
            <w:tcW w:w="1456" w:type="dxa"/>
            <w:vAlign w:val="center"/>
          </w:tcPr>
          <w:p w14:paraId="36B67F56" w14:textId="7420BCE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(&lt;5000/km²)</w:t>
            </w:r>
            <w:r w:rsidRPr="00AA2AFC">
              <w:rPr>
                <w:rFonts w:asciiTheme="majorBidi" w:hAnsiTheme="majorBidi" w:cstheme="majorBidi"/>
              </w:rPr>
              <w:t>, Medium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(5000-10000/km²)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(&gt;10000/km²)</w:t>
            </w:r>
          </w:p>
        </w:tc>
        <w:tc>
          <w:tcPr>
            <w:tcW w:w="1517" w:type="dxa"/>
            <w:vAlign w:val="center"/>
          </w:tcPr>
          <w:p w14:paraId="123FE4E1" w14:textId="26FAF37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83C4F06" w14:textId="045AA2C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Key driver of resource usage intensity and urban environmental impacts</w:t>
            </w:r>
          </w:p>
        </w:tc>
      </w:tr>
      <w:tr w:rsidR="00F97602" w14:paraId="6F6330DD" w14:textId="77777777" w:rsidTr="00F97602">
        <w:tc>
          <w:tcPr>
            <w:tcW w:w="572" w:type="dxa"/>
            <w:vAlign w:val="center"/>
          </w:tcPr>
          <w:p w14:paraId="3B973DE4" w14:textId="2422720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524" w:type="dxa"/>
            <w:vAlign w:val="center"/>
          </w:tcPr>
          <w:p w14:paraId="342E1E02" w14:textId="587D149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Infrastructure Investment</w:t>
            </w:r>
          </w:p>
        </w:tc>
        <w:tc>
          <w:tcPr>
            <w:tcW w:w="1915" w:type="dxa"/>
            <w:vAlign w:val="center"/>
          </w:tcPr>
          <w:p w14:paraId="684205D2" w14:textId="518BB87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Level of funding allocated to infrastructure</w:t>
            </w:r>
          </w:p>
        </w:tc>
        <w:tc>
          <w:tcPr>
            <w:tcW w:w="1456" w:type="dxa"/>
            <w:vAlign w:val="center"/>
          </w:tcPr>
          <w:p w14:paraId="47E633FD" w14:textId="7830EF1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65653D8F" w14:textId="08505BB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77F7902E" w14:textId="0DDB046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Determines ability to implement and maintain infrastructure effectively</w:t>
            </w:r>
          </w:p>
        </w:tc>
      </w:tr>
      <w:tr w:rsidR="00F97602" w14:paraId="4F5FE6FD" w14:textId="77777777" w:rsidTr="00F97602">
        <w:tc>
          <w:tcPr>
            <w:tcW w:w="572" w:type="dxa"/>
            <w:vAlign w:val="center"/>
          </w:tcPr>
          <w:p w14:paraId="779443E3" w14:textId="26448822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524" w:type="dxa"/>
            <w:vAlign w:val="center"/>
          </w:tcPr>
          <w:p w14:paraId="0DFD4F88" w14:textId="2E275A5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Environmental Awareness</w:t>
            </w:r>
          </w:p>
        </w:tc>
        <w:tc>
          <w:tcPr>
            <w:tcW w:w="1915" w:type="dxa"/>
            <w:vAlign w:val="center"/>
          </w:tcPr>
          <w:p w14:paraId="49E0D5D2" w14:textId="36C19B3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Public understanding and support for sustainability initiatives</w:t>
            </w:r>
          </w:p>
        </w:tc>
        <w:tc>
          <w:tcPr>
            <w:tcW w:w="1456" w:type="dxa"/>
            <w:vAlign w:val="center"/>
          </w:tcPr>
          <w:p w14:paraId="5177A2B8" w14:textId="3C6C5E2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75AA46FB" w14:textId="2463E6F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2071F8BB" w14:textId="27A0567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Influences community acceptance and support of resilience measures</w:t>
            </w:r>
          </w:p>
        </w:tc>
      </w:tr>
      <w:tr w:rsidR="00F97602" w14:paraId="207B1829" w14:textId="77777777" w:rsidTr="00F97602">
        <w:tc>
          <w:tcPr>
            <w:tcW w:w="572" w:type="dxa"/>
            <w:vAlign w:val="center"/>
          </w:tcPr>
          <w:p w14:paraId="17069212" w14:textId="2D5A9D6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8</w:t>
            </w:r>
          </w:p>
        </w:tc>
        <w:tc>
          <w:tcPr>
            <w:tcW w:w="1524" w:type="dxa"/>
            <w:vAlign w:val="center"/>
          </w:tcPr>
          <w:p w14:paraId="721E7841" w14:textId="085587AF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Governance Capacity</w:t>
            </w:r>
          </w:p>
        </w:tc>
        <w:tc>
          <w:tcPr>
            <w:tcW w:w="1915" w:type="dxa"/>
            <w:vAlign w:val="center"/>
          </w:tcPr>
          <w:p w14:paraId="15F84CE7" w14:textId="5443037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Institutional capability for planning, implementation, and management</w:t>
            </w:r>
          </w:p>
        </w:tc>
        <w:tc>
          <w:tcPr>
            <w:tcW w:w="1456" w:type="dxa"/>
            <w:vAlign w:val="center"/>
          </w:tcPr>
          <w:p w14:paraId="71AAF3FC" w14:textId="29E7C8B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Limited, Moderate, Strong</w:t>
            </w:r>
          </w:p>
        </w:tc>
        <w:tc>
          <w:tcPr>
            <w:tcW w:w="1517" w:type="dxa"/>
            <w:vAlign w:val="center"/>
          </w:tcPr>
          <w:p w14:paraId="465F01FC" w14:textId="3C0CC77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45DBE8B4" w14:textId="514CDAA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Central factor determining the effectiveness of urban planning and policy enforcement</w:t>
            </w:r>
          </w:p>
        </w:tc>
      </w:tr>
      <w:tr w:rsidR="00F97602" w14:paraId="59533E71" w14:textId="77777777" w:rsidTr="00F97602">
        <w:tc>
          <w:tcPr>
            <w:tcW w:w="572" w:type="dxa"/>
            <w:vAlign w:val="center"/>
          </w:tcPr>
          <w:p w14:paraId="5A10884E" w14:textId="698F5C0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4" w:type="dxa"/>
            <w:vAlign w:val="center"/>
          </w:tcPr>
          <w:p w14:paraId="4749F3D3" w14:textId="3BC95BD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Maintenance Regime</w:t>
            </w:r>
          </w:p>
        </w:tc>
        <w:tc>
          <w:tcPr>
            <w:tcW w:w="1915" w:type="dxa"/>
            <w:vAlign w:val="center"/>
          </w:tcPr>
          <w:p w14:paraId="7B1BB72C" w14:textId="36D634C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regularity of infrastructure maintenance</w:t>
            </w:r>
          </w:p>
        </w:tc>
        <w:tc>
          <w:tcPr>
            <w:tcW w:w="1456" w:type="dxa"/>
            <w:vAlign w:val="center"/>
          </w:tcPr>
          <w:p w14:paraId="714F04CC" w14:textId="52B2B98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Inadequate, Adequate, Optimal</w:t>
            </w:r>
          </w:p>
        </w:tc>
        <w:tc>
          <w:tcPr>
            <w:tcW w:w="1517" w:type="dxa"/>
            <w:vAlign w:val="center"/>
          </w:tcPr>
          <w:p w14:paraId="7F780303" w14:textId="2D84AC6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A188280" w14:textId="55D72A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Directly affects infrastructure functionality and resilience outcomes</w:t>
            </w:r>
          </w:p>
        </w:tc>
      </w:tr>
      <w:tr w:rsidR="00F97602" w14:paraId="1FA90846" w14:textId="77777777" w:rsidTr="00F97602">
        <w:tc>
          <w:tcPr>
            <w:tcW w:w="572" w:type="dxa"/>
            <w:vAlign w:val="center"/>
          </w:tcPr>
          <w:p w14:paraId="1DC75023" w14:textId="32AF317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24" w:type="dxa"/>
            <w:vAlign w:val="center"/>
          </w:tcPr>
          <w:p w14:paraId="025A1B72" w14:textId="060A238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Adaptive Management</w:t>
            </w:r>
          </w:p>
        </w:tc>
        <w:tc>
          <w:tcPr>
            <w:tcW w:w="1915" w:type="dxa"/>
            <w:vAlign w:val="center"/>
          </w:tcPr>
          <w:p w14:paraId="55DB97E4" w14:textId="4E020F2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Capacity of governance to learn and adapt to changing conditions</w:t>
            </w:r>
          </w:p>
        </w:tc>
        <w:tc>
          <w:tcPr>
            <w:tcW w:w="1456" w:type="dxa"/>
            <w:vAlign w:val="center"/>
          </w:tcPr>
          <w:p w14:paraId="645ED780" w14:textId="400CBAA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Poor, Moderate, Strong</w:t>
            </w:r>
          </w:p>
        </w:tc>
        <w:tc>
          <w:tcPr>
            <w:tcW w:w="1517" w:type="dxa"/>
            <w:vAlign w:val="center"/>
          </w:tcPr>
          <w:p w14:paraId="257E39E5" w14:textId="4360ED2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767FCB59" w14:textId="78761D1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Enhances infrastructure responsiveness and long-term adaptability</w:t>
            </w:r>
          </w:p>
        </w:tc>
      </w:tr>
      <w:tr w:rsidR="00F97602" w14:paraId="09BD5232" w14:textId="77777777" w:rsidTr="00937F2D">
        <w:tc>
          <w:tcPr>
            <w:tcW w:w="9350" w:type="dxa"/>
            <w:gridSpan w:val="6"/>
            <w:vAlign w:val="center"/>
          </w:tcPr>
          <w:p w14:paraId="4DF6A24D" w14:textId="64EEDFA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Intermediate Nodes</w:t>
            </w:r>
          </w:p>
        </w:tc>
      </w:tr>
      <w:tr w:rsidR="00F97602" w14:paraId="288A72D4" w14:textId="77777777" w:rsidTr="00F97602">
        <w:tc>
          <w:tcPr>
            <w:tcW w:w="572" w:type="dxa"/>
            <w:vAlign w:val="center"/>
          </w:tcPr>
          <w:p w14:paraId="1D38C9BC" w14:textId="421E82D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24" w:type="dxa"/>
            <w:vAlign w:val="center"/>
          </w:tcPr>
          <w:p w14:paraId="26A00465" w14:textId="278E047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Urban Heat Island Intensity (UHII)</w:t>
            </w:r>
          </w:p>
        </w:tc>
        <w:tc>
          <w:tcPr>
            <w:tcW w:w="1915" w:type="dxa"/>
            <w:vAlign w:val="center"/>
          </w:tcPr>
          <w:p w14:paraId="63D55B06" w14:textId="0E4E0FF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to which urban areas experience elevated temperatures compared to rural areas</w:t>
            </w:r>
          </w:p>
        </w:tc>
        <w:tc>
          <w:tcPr>
            <w:tcW w:w="1456" w:type="dxa"/>
            <w:vAlign w:val="center"/>
          </w:tcPr>
          <w:p w14:paraId="0B11E833" w14:textId="63C73C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49059909" w14:textId="2A3972D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Temperature Extremes</w:t>
            </w:r>
            <w:r>
              <w:rPr>
                <w:rFonts w:asciiTheme="majorBidi" w:hAnsiTheme="majorBidi" w:cstheme="majorBidi"/>
              </w:rPr>
              <w:t xml:space="preserve">, Population Density, </w:t>
            </w:r>
            <w:r w:rsidR="00281040">
              <w:rPr>
                <w:rFonts w:asciiTheme="majorBidi" w:hAnsiTheme="majorBidi" w:cstheme="majorBidi"/>
              </w:rPr>
              <w:t>Integration</w:t>
            </w:r>
            <w:r>
              <w:rPr>
                <w:rFonts w:asciiTheme="majorBidi" w:hAnsiTheme="majorBidi" w:cstheme="majorBidi"/>
              </w:rPr>
              <w:t xml:space="preserve"> level</w:t>
            </w:r>
          </w:p>
        </w:tc>
        <w:tc>
          <w:tcPr>
            <w:tcW w:w="2366" w:type="dxa"/>
            <w:vAlign w:val="center"/>
          </w:tcPr>
          <w:p w14:paraId="76CCC40F" w14:textId="1FEC17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UHII is influenced by high temperature extremes and population density, which increase urban heating. High Integration Level significantly mitigates UHII impacts.</w:t>
            </w:r>
          </w:p>
        </w:tc>
      </w:tr>
      <w:tr w:rsidR="00F97602" w14:paraId="15920266" w14:textId="77777777" w:rsidTr="00F97602">
        <w:tc>
          <w:tcPr>
            <w:tcW w:w="572" w:type="dxa"/>
            <w:vAlign w:val="center"/>
          </w:tcPr>
          <w:p w14:paraId="6225AEBD" w14:textId="1D72B2A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524" w:type="dxa"/>
            <w:vAlign w:val="center"/>
          </w:tcPr>
          <w:p w14:paraId="5AAD6831" w14:textId="543BD7C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Community Acceptance</w:t>
            </w:r>
          </w:p>
        </w:tc>
        <w:tc>
          <w:tcPr>
            <w:tcW w:w="1915" w:type="dxa"/>
            <w:vAlign w:val="center"/>
          </w:tcPr>
          <w:p w14:paraId="49831058" w14:textId="16D2C35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Level of public acceptance and participation in resilience projects</w:t>
            </w:r>
          </w:p>
        </w:tc>
        <w:tc>
          <w:tcPr>
            <w:tcW w:w="1456" w:type="dxa"/>
            <w:vAlign w:val="center"/>
          </w:tcPr>
          <w:p w14:paraId="4416D310" w14:textId="2E9CC1B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AA2AFC">
              <w:rPr>
                <w:rFonts w:asciiTheme="majorBidi" w:hAnsiTheme="majorBidi" w:cstheme="majorBidi"/>
              </w:rPr>
              <w:t>Medium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AA2AFC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17" w:type="dxa"/>
            <w:vAlign w:val="center"/>
          </w:tcPr>
          <w:p w14:paraId="3AABF783" w14:textId="4EC04C8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Environmental Awareness, Governance Capacity</w:t>
            </w:r>
          </w:p>
        </w:tc>
        <w:tc>
          <w:tcPr>
            <w:tcW w:w="2366" w:type="dxa"/>
            <w:vAlign w:val="center"/>
          </w:tcPr>
          <w:p w14:paraId="7243293D" w14:textId="424539C7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Awareness and strong governance promote community engagement and acceptance</w:t>
            </w:r>
          </w:p>
        </w:tc>
      </w:tr>
      <w:tr w:rsidR="00F97602" w14:paraId="4B43B303" w14:textId="77777777" w:rsidTr="00F97602">
        <w:tc>
          <w:tcPr>
            <w:tcW w:w="572" w:type="dxa"/>
            <w:vAlign w:val="center"/>
          </w:tcPr>
          <w:p w14:paraId="5353D8BB" w14:textId="7F37610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524" w:type="dxa"/>
            <w:vAlign w:val="center"/>
          </w:tcPr>
          <w:p w14:paraId="52AE6A6E" w14:textId="0A92AC81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Integration Level</w:t>
            </w:r>
          </w:p>
        </w:tc>
        <w:tc>
          <w:tcPr>
            <w:tcW w:w="1915" w:type="dxa"/>
            <w:vAlign w:val="center"/>
          </w:tcPr>
          <w:p w14:paraId="0835D867" w14:textId="37F08BAF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of integration between Nature-Based Solutions (NBS) and Gray Infrastructure (GrI)</w:t>
            </w:r>
          </w:p>
        </w:tc>
        <w:tc>
          <w:tcPr>
            <w:tcW w:w="1456" w:type="dxa"/>
            <w:vAlign w:val="center"/>
          </w:tcPr>
          <w:p w14:paraId="14BBA41D" w14:textId="222B829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None, Partial, Full</w:t>
            </w:r>
          </w:p>
        </w:tc>
        <w:tc>
          <w:tcPr>
            <w:tcW w:w="1517" w:type="dxa"/>
            <w:vAlign w:val="center"/>
          </w:tcPr>
          <w:p w14:paraId="7D93A4F4" w14:textId="7A3E397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Governance Capacity, Infrastructure Investment</w:t>
            </w:r>
          </w:p>
        </w:tc>
        <w:tc>
          <w:tcPr>
            <w:tcW w:w="2366" w:type="dxa"/>
            <w:vAlign w:val="center"/>
          </w:tcPr>
          <w:p w14:paraId="242C1C3A" w14:textId="402F7D2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 governance and adequate funding drive the integration of infrastructure types</w:t>
            </w:r>
          </w:p>
        </w:tc>
      </w:tr>
      <w:tr w:rsidR="00F97602" w14:paraId="2AA522A6" w14:textId="77777777" w:rsidTr="00F97602">
        <w:tc>
          <w:tcPr>
            <w:tcW w:w="572" w:type="dxa"/>
            <w:vAlign w:val="center"/>
          </w:tcPr>
          <w:p w14:paraId="65A3692B" w14:textId="1C2EF6E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524" w:type="dxa"/>
            <w:vAlign w:val="center"/>
          </w:tcPr>
          <w:p w14:paraId="490679C0" w14:textId="50C3938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Nature-Based Solutions (NBS) Performance</w:t>
            </w:r>
          </w:p>
        </w:tc>
        <w:tc>
          <w:tcPr>
            <w:tcW w:w="1915" w:type="dxa"/>
            <w:vAlign w:val="center"/>
          </w:tcPr>
          <w:p w14:paraId="1879A081" w14:textId="7A005D9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Effectiveness of NBS in providing resilience benefits (e.g., cooling, flood mitigation)</w:t>
            </w:r>
          </w:p>
        </w:tc>
        <w:tc>
          <w:tcPr>
            <w:tcW w:w="1456" w:type="dxa"/>
            <w:vAlign w:val="center"/>
          </w:tcPr>
          <w:p w14:paraId="0D0F41F8" w14:textId="7B12593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487767">
              <w:t>Low Effectiveness</w:t>
            </w:r>
            <w:r w:rsidRPr="00AA2AFC">
              <w:rPr>
                <w:rFonts w:asciiTheme="majorBidi" w:hAnsiTheme="majorBidi" w:cstheme="majorBidi"/>
              </w:rPr>
              <w:t xml:space="preserve">, </w:t>
            </w:r>
            <w:r w:rsidRPr="00487767">
              <w:t>Moderate Effectiveness</w:t>
            </w:r>
            <w:r w:rsidRPr="00AA2AFC">
              <w:rPr>
                <w:rFonts w:asciiTheme="majorBidi" w:hAnsiTheme="majorBidi" w:cstheme="majorBidi"/>
              </w:rPr>
              <w:t xml:space="preserve">, </w:t>
            </w:r>
            <w:r w:rsidRPr="00487767">
              <w:t>High Effectiveness</w:t>
            </w:r>
          </w:p>
        </w:tc>
        <w:tc>
          <w:tcPr>
            <w:tcW w:w="1517" w:type="dxa"/>
            <w:vAlign w:val="center"/>
          </w:tcPr>
          <w:p w14:paraId="1D62770D" w14:textId="09F68A2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Temperature Extremes, Water Availability, Integration Level, Maintenance Regime</w:t>
            </w:r>
          </w:p>
        </w:tc>
        <w:tc>
          <w:tcPr>
            <w:tcW w:w="2366" w:type="dxa"/>
            <w:vAlign w:val="center"/>
          </w:tcPr>
          <w:p w14:paraId="657DEACA" w14:textId="521E999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 influenced by climatic conditions, water availability, integration with gray infrastructure, and maintenance</w:t>
            </w:r>
          </w:p>
        </w:tc>
      </w:tr>
      <w:tr w:rsidR="00F97602" w14:paraId="4BF9BC60" w14:textId="77777777" w:rsidTr="00F97602">
        <w:tc>
          <w:tcPr>
            <w:tcW w:w="572" w:type="dxa"/>
            <w:vAlign w:val="center"/>
          </w:tcPr>
          <w:p w14:paraId="3FC22712" w14:textId="46BC94D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24" w:type="dxa"/>
            <w:vAlign w:val="center"/>
          </w:tcPr>
          <w:p w14:paraId="1661A21A" w14:textId="4BA7513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Gray Infrastructure (GrI) Performance</w:t>
            </w:r>
          </w:p>
        </w:tc>
        <w:tc>
          <w:tcPr>
            <w:tcW w:w="1915" w:type="dxa"/>
            <w:vAlign w:val="center"/>
          </w:tcPr>
          <w:p w14:paraId="3A947AA4" w14:textId="6CE301D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Performance of engineered infrastructure (e.g., drainage, flood barriers)</w:t>
            </w:r>
          </w:p>
        </w:tc>
        <w:tc>
          <w:tcPr>
            <w:tcW w:w="1456" w:type="dxa"/>
            <w:vAlign w:val="center"/>
          </w:tcPr>
          <w:p w14:paraId="6D31AC15" w14:textId="5BCAA005" w:rsidR="00F97602" w:rsidRPr="00487767" w:rsidRDefault="00F97602" w:rsidP="00F97602">
            <w:pPr>
              <w:spacing w:before="100" w:beforeAutospacing="1" w:after="100" w:afterAutospacing="1"/>
              <w:outlineLvl w:val="1"/>
            </w:pPr>
            <w:r w:rsidRPr="00487767">
              <w:rPr>
                <w:rFonts w:asciiTheme="majorBidi" w:hAnsiTheme="majorBidi" w:cstheme="majorBidi"/>
              </w:rPr>
              <w:t>Poor Performance</w:t>
            </w:r>
            <w:r w:rsidRPr="00AA2AFC">
              <w:rPr>
                <w:rFonts w:asciiTheme="majorBidi" w:hAnsiTheme="majorBidi" w:cstheme="majorBidi"/>
              </w:rPr>
              <w:t>, Moderate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87767">
              <w:rPr>
                <w:rFonts w:asciiTheme="majorBidi" w:hAnsiTheme="majorBidi" w:cstheme="majorBidi"/>
              </w:rPr>
              <w:t>Performance</w:t>
            </w:r>
            <w:r w:rsidRPr="00AA2AFC">
              <w:rPr>
                <w:rFonts w:asciiTheme="majorBidi" w:hAnsiTheme="majorBidi" w:cstheme="majorBidi"/>
              </w:rPr>
              <w:t>, Good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87767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1517" w:type="dxa"/>
            <w:vAlign w:val="center"/>
          </w:tcPr>
          <w:p w14:paraId="25A39EE9" w14:textId="0769D70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Infrastructure Investment, Maintenance Regime, Adaptive Management</w:t>
            </w:r>
          </w:p>
        </w:tc>
        <w:tc>
          <w:tcPr>
            <w:tcW w:w="2366" w:type="dxa"/>
            <w:vAlign w:val="center"/>
          </w:tcPr>
          <w:p w14:paraId="11141F19" w14:textId="026B010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flexibility of infrastructure depend on adequate investment, regular maintenance, and adaptive management</w:t>
            </w:r>
          </w:p>
        </w:tc>
      </w:tr>
      <w:tr w:rsidR="00F97602" w14:paraId="10652709" w14:textId="77777777" w:rsidTr="00AA0A96">
        <w:tc>
          <w:tcPr>
            <w:tcW w:w="9350" w:type="dxa"/>
            <w:gridSpan w:val="6"/>
            <w:vAlign w:val="center"/>
          </w:tcPr>
          <w:p w14:paraId="050448AF" w14:textId="3D34BED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Resilience Outcome Nodes</w:t>
            </w:r>
          </w:p>
        </w:tc>
      </w:tr>
      <w:tr w:rsidR="00F97602" w14:paraId="5581A44C" w14:textId="77777777" w:rsidTr="00F97602">
        <w:tc>
          <w:tcPr>
            <w:tcW w:w="572" w:type="dxa"/>
            <w:vAlign w:val="center"/>
          </w:tcPr>
          <w:p w14:paraId="5DEC0804" w14:textId="2F04684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16</w:t>
            </w:r>
          </w:p>
        </w:tc>
        <w:tc>
          <w:tcPr>
            <w:tcW w:w="1524" w:type="dxa"/>
            <w:vAlign w:val="center"/>
          </w:tcPr>
          <w:p w14:paraId="42FC6914" w14:textId="572196A1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Water Security</w:t>
            </w:r>
          </w:p>
        </w:tc>
        <w:tc>
          <w:tcPr>
            <w:tcW w:w="1915" w:type="dxa"/>
            <w:vAlign w:val="center"/>
          </w:tcPr>
          <w:p w14:paraId="6858061F" w14:textId="3E9C7DB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Reliability and adequacy of urban water supplies</w:t>
            </w:r>
          </w:p>
        </w:tc>
        <w:tc>
          <w:tcPr>
            <w:tcW w:w="1456" w:type="dxa"/>
            <w:vAlign w:val="center"/>
          </w:tcPr>
          <w:p w14:paraId="13EFB5A5" w14:textId="148FF6E1" w:rsidR="00F97602" w:rsidRPr="00487767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6E18415F" w14:textId="71FED2F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Performance, GrI Performance,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A2AFC">
              <w:rPr>
                <w:rFonts w:asciiTheme="majorBidi" w:hAnsiTheme="majorBidi" w:cstheme="majorBidi"/>
              </w:rPr>
              <w:t>Groundwater Level</w:t>
            </w:r>
          </w:p>
        </w:tc>
        <w:tc>
          <w:tcPr>
            <w:tcW w:w="2366" w:type="dxa"/>
            <w:vAlign w:val="center"/>
          </w:tcPr>
          <w:p w14:paraId="3390CFD3" w14:textId="57EFC3D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Water security outcomes depend on infrastructure performance, and availability of groundwater resources. Improved infrastructure performance and sustainable groundwater levels significantly enhance urban water security.</w:t>
            </w:r>
          </w:p>
        </w:tc>
      </w:tr>
      <w:tr w:rsidR="00F97602" w14:paraId="2D053408" w14:textId="77777777" w:rsidTr="00F97602">
        <w:tc>
          <w:tcPr>
            <w:tcW w:w="572" w:type="dxa"/>
            <w:vAlign w:val="center"/>
          </w:tcPr>
          <w:p w14:paraId="1559781F" w14:textId="3BA9ECD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6A4D0A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524" w:type="dxa"/>
            <w:vAlign w:val="center"/>
          </w:tcPr>
          <w:p w14:paraId="2461F982" w14:textId="00F027C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Thermal Comfort</w:t>
            </w:r>
          </w:p>
        </w:tc>
        <w:tc>
          <w:tcPr>
            <w:tcW w:w="1915" w:type="dxa"/>
            <w:vAlign w:val="center"/>
          </w:tcPr>
          <w:p w14:paraId="5DADA533" w14:textId="1833138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of livability concerning temperature and humidity</w:t>
            </w:r>
          </w:p>
        </w:tc>
        <w:tc>
          <w:tcPr>
            <w:tcW w:w="1456" w:type="dxa"/>
            <w:vAlign w:val="center"/>
          </w:tcPr>
          <w:p w14:paraId="69A77F79" w14:textId="7A80DCC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59D23F04" w14:textId="3CA2FFF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UHII, NBS Performance</w:t>
            </w:r>
          </w:p>
        </w:tc>
        <w:tc>
          <w:tcPr>
            <w:tcW w:w="2366" w:type="dxa"/>
            <w:vAlign w:val="center"/>
          </w:tcPr>
          <w:p w14:paraId="71C8522B" w14:textId="5441BEF4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Comfort influenced by climate extremes and effectiveness of urban cooling strategies</w:t>
            </w:r>
          </w:p>
        </w:tc>
      </w:tr>
      <w:tr w:rsidR="00F97602" w14:paraId="41D955A3" w14:textId="77777777" w:rsidTr="00F97602">
        <w:tc>
          <w:tcPr>
            <w:tcW w:w="572" w:type="dxa"/>
            <w:vAlign w:val="center"/>
          </w:tcPr>
          <w:p w14:paraId="54792D74" w14:textId="49B73577" w:rsidR="00F97602" w:rsidRPr="006A4D0A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E0780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524" w:type="dxa"/>
            <w:vAlign w:val="center"/>
          </w:tcPr>
          <w:p w14:paraId="47D18D90" w14:textId="148AFB9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Flood Protection</w:t>
            </w:r>
          </w:p>
        </w:tc>
        <w:tc>
          <w:tcPr>
            <w:tcW w:w="1915" w:type="dxa"/>
            <w:vAlign w:val="center"/>
          </w:tcPr>
          <w:p w14:paraId="4D309FA9" w14:textId="32E3604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Effectiveness of urban areas in preventing and mitigating floods</w:t>
            </w:r>
          </w:p>
        </w:tc>
        <w:tc>
          <w:tcPr>
            <w:tcW w:w="1456" w:type="dxa"/>
            <w:vAlign w:val="center"/>
          </w:tcPr>
          <w:p w14:paraId="5D69E1C5" w14:textId="57F2082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4207386E" w14:textId="7B303B2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Precipitation Patterns, GrI Performance, Maintenance Regime</w:t>
            </w:r>
          </w:p>
        </w:tc>
        <w:tc>
          <w:tcPr>
            <w:tcW w:w="2366" w:type="dxa"/>
            <w:vAlign w:val="center"/>
          </w:tcPr>
          <w:p w14:paraId="2A0CA316" w14:textId="045B1A3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Flood protection influenced by climate (rainfall), the effectiveness of green/gray infrastructure, and maintenance quality</w:t>
            </w:r>
          </w:p>
        </w:tc>
      </w:tr>
      <w:tr w:rsidR="00F97602" w14:paraId="63198892" w14:textId="77777777" w:rsidTr="00F97602">
        <w:tc>
          <w:tcPr>
            <w:tcW w:w="572" w:type="dxa"/>
            <w:vAlign w:val="center"/>
          </w:tcPr>
          <w:p w14:paraId="0941E6F8" w14:textId="65994199" w:rsidR="00F97602" w:rsidRPr="007E0780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524" w:type="dxa"/>
            <w:vAlign w:val="center"/>
          </w:tcPr>
          <w:p w14:paraId="40467742" w14:textId="43766E6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Ecosystem Services</w:t>
            </w:r>
          </w:p>
        </w:tc>
        <w:tc>
          <w:tcPr>
            <w:tcW w:w="1915" w:type="dxa"/>
            <w:vAlign w:val="center"/>
          </w:tcPr>
          <w:p w14:paraId="6A59FD89" w14:textId="3175A3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Benefits from natural ecosystems (e.g., cooling, water filtration, biodiversity)</w:t>
            </w:r>
          </w:p>
        </w:tc>
        <w:tc>
          <w:tcPr>
            <w:tcW w:w="1456" w:type="dxa"/>
            <w:vAlign w:val="center"/>
          </w:tcPr>
          <w:p w14:paraId="19605374" w14:textId="0916252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1F6E4516" w14:textId="319B3CAE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NBS Performance, Integration Level</w:t>
            </w:r>
          </w:p>
        </w:tc>
        <w:tc>
          <w:tcPr>
            <w:tcW w:w="2366" w:type="dxa"/>
            <w:vAlign w:val="center"/>
          </w:tcPr>
          <w:p w14:paraId="645D1C74" w14:textId="2B73A2F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extent of NBS and its integration into urban planning directly impact ecosystem services</w:t>
            </w:r>
          </w:p>
        </w:tc>
      </w:tr>
      <w:tr w:rsidR="00F97602" w14:paraId="0E3D63CF" w14:textId="77777777" w:rsidTr="00F97602">
        <w:tc>
          <w:tcPr>
            <w:tcW w:w="572" w:type="dxa"/>
            <w:vAlign w:val="center"/>
          </w:tcPr>
          <w:p w14:paraId="3CF91A28" w14:textId="642AA5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B4187A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24" w:type="dxa"/>
            <w:vAlign w:val="center"/>
          </w:tcPr>
          <w:p w14:paraId="3B6D4F3E" w14:textId="532402B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Resource Efficiency</w:t>
            </w:r>
          </w:p>
        </w:tc>
        <w:tc>
          <w:tcPr>
            <w:tcW w:w="1915" w:type="dxa"/>
            <w:vAlign w:val="center"/>
          </w:tcPr>
          <w:p w14:paraId="6B85C7C6" w14:textId="278931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Efficiency in using urban resources (water, energy, materials)</w:t>
            </w:r>
          </w:p>
        </w:tc>
        <w:tc>
          <w:tcPr>
            <w:tcW w:w="1456" w:type="dxa"/>
            <w:vAlign w:val="center"/>
          </w:tcPr>
          <w:p w14:paraId="064DF75C" w14:textId="5533270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781744C8" w14:textId="266C71D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Performance, GrI Performance, Integration Level</w:t>
            </w:r>
          </w:p>
        </w:tc>
        <w:tc>
          <w:tcPr>
            <w:tcW w:w="2366" w:type="dxa"/>
            <w:vAlign w:val="center"/>
          </w:tcPr>
          <w:p w14:paraId="2FB6ADFC" w14:textId="2958E19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Resource efficiency improves through better integrated and adaptive infrastructure management</w:t>
            </w:r>
          </w:p>
        </w:tc>
      </w:tr>
      <w:tr w:rsidR="00F97602" w14:paraId="146B3D1A" w14:textId="77777777" w:rsidTr="00F97602">
        <w:tc>
          <w:tcPr>
            <w:tcW w:w="572" w:type="dxa"/>
            <w:vAlign w:val="center"/>
          </w:tcPr>
          <w:p w14:paraId="6BCC4B7A" w14:textId="7113DAA5" w:rsidR="00F97602" w:rsidRPr="00B4187A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9D6CB3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524" w:type="dxa"/>
            <w:vAlign w:val="center"/>
          </w:tcPr>
          <w:p w14:paraId="17788162" w14:textId="21B7E1B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Environmental Impact</w:t>
            </w:r>
          </w:p>
        </w:tc>
        <w:tc>
          <w:tcPr>
            <w:tcW w:w="1915" w:type="dxa"/>
            <w:vAlign w:val="center"/>
          </w:tcPr>
          <w:p w14:paraId="05083C09" w14:textId="265B8B1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Overall environmental footprint (e.g., pollution, ecological degradation) of urban areas</w:t>
            </w:r>
          </w:p>
        </w:tc>
        <w:tc>
          <w:tcPr>
            <w:tcW w:w="1456" w:type="dxa"/>
            <w:vAlign w:val="center"/>
          </w:tcPr>
          <w:p w14:paraId="27F3D7EC" w14:textId="20F3C82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Negative, Moderate, Positive</w:t>
            </w:r>
          </w:p>
        </w:tc>
        <w:tc>
          <w:tcPr>
            <w:tcW w:w="1517" w:type="dxa"/>
            <w:vAlign w:val="center"/>
          </w:tcPr>
          <w:p w14:paraId="50AF4A7B" w14:textId="4351342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Population Density, Resource Efficiency, Ecosystem Services</w:t>
            </w:r>
          </w:p>
        </w:tc>
        <w:tc>
          <w:tcPr>
            <w:tcW w:w="2366" w:type="dxa"/>
            <w:vAlign w:val="center"/>
          </w:tcPr>
          <w:p w14:paraId="6FC9310A" w14:textId="1D4A0B9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The environmental impact depends on urban density and effectiveness of integrated sustainability measures</w:t>
            </w:r>
          </w:p>
        </w:tc>
      </w:tr>
      <w:tr w:rsidR="00F97602" w14:paraId="4482A230" w14:textId="77777777" w:rsidTr="00F97602">
        <w:tc>
          <w:tcPr>
            <w:tcW w:w="572" w:type="dxa"/>
            <w:vAlign w:val="center"/>
          </w:tcPr>
          <w:p w14:paraId="0A407C9A" w14:textId="6294D5C4" w:rsidR="00F97602" w:rsidRPr="009D6CB3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9D6CB3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524" w:type="dxa"/>
            <w:vAlign w:val="center"/>
          </w:tcPr>
          <w:p w14:paraId="66F8D717" w14:textId="02D9A13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Viability</w:t>
            </w:r>
          </w:p>
        </w:tc>
        <w:tc>
          <w:tcPr>
            <w:tcW w:w="1915" w:type="dxa"/>
            <w:vAlign w:val="center"/>
          </w:tcPr>
          <w:p w14:paraId="73608191" w14:textId="720B5D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sustainability and growth potential of resilience initiatives</w:t>
            </w:r>
          </w:p>
        </w:tc>
        <w:tc>
          <w:tcPr>
            <w:tcW w:w="1456" w:type="dxa"/>
            <w:vAlign w:val="center"/>
          </w:tcPr>
          <w:p w14:paraId="58578D50" w14:textId="3905540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31D516CC" w14:textId="1C750049" w:rsidR="00F97602" w:rsidRDefault="00F97602" w:rsidP="00F97602">
            <w:pPr>
              <w:spacing w:before="100" w:beforeAutospacing="1" w:after="100" w:afterAutospacing="1"/>
              <w:outlineLvl w:val="1"/>
            </w:pPr>
            <w:r>
              <w:t>Infrastructure Investment, Resource Efficiency</w:t>
            </w:r>
          </w:p>
        </w:tc>
        <w:tc>
          <w:tcPr>
            <w:tcW w:w="2366" w:type="dxa"/>
            <w:vAlign w:val="center"/>
          </w:tcPr>
          <w:p w14:paraId="56D856B1" w14:textId="4F98BA6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viability determined by investment effectiveness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Pr="00AA2AFC">
              <w:rPr>
                <w:rFonts w:asciiTheme="majorBidi" w:hAnsiTheme="majorBidi" w:cstheme="majorBidi"/>
              </w:rPr>
              <w:t>resource efficiency</w:t>
            </w:r>
          </w:p>
        </w:tc>
      </w:tr>
      <w:tr w:rsidR="00F97602" w14:paraId="341AC34C" w14:textId="77777777" w:rsidTr="00F97602">
        <w:tc>
          <w:tcPr>
            <w:tcW w:w="572" w:type="dxa"/>
            <w:vAlign w:val="center"/>
          </w:tcPr>
          <w:p w14:paraId="7DE04A54" w14:textId="01C31115" w:rsidR="00F97602" w:rsidRPr="009D6CB3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524" w:type="dxa"/>
            <w:vAlign w:val="center"/>
          </w:tcPr>
          <w:p w14:paraId="20907559" w14:textId="3372F74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Social Equity</w:t>
            </w:r>
          </w:p>
        </w:tc>
        <w:tc>
          <w:tcPr>
            <w:tcW w:w="1915" w:type="dxa"/>
            <w:vAlign w:val="center"/>
          </w:tcPr>
          <w:p w14:paraId="60F2A27C" w14:textId="5C84E51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 xml:space="preserve">Fairness and inclusivity of resilience benefits </w:t>
            </w:r>
            <w:r w:rsidRPr="00AA2AFC">
              <w:rPr>
                <w:rFonts w:asciiTheme="majorBidi" w:hAnsiTheme="majorBidi" w:cstheme="majorBidi"/>
              </w:rPr>
              <w:lastRenderedPageBreak/>
              <w:t>distribution among urban populations</w:t>
            </w:r>
          </w:p>
        </w:tc>
        <w:tc>
          <w:tcPr>
            <w:tcW w:w="1456" w:type="dxa"/>
            <w:vAlign w:val="center"/>
          </w:tcPr>
          <w:p w14:paraId="57505001" w14:textId="715577B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Low, Medium, High</w:t>
            </w:r>
          </w:p>
        </w:tc>
        <w:tc>
          <w:tcPr>
            <w:tcW w:w="1517" w:type="dxa"/>
            <w:vAlign w:val="center"/>
          </w:tcPr>
          <w:p w14:paraId="3F1A11DA" w14:textId="76DEE246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 xml:space="preserve">Community Acceptance, </w:t>
            </w:r>
            <w:r w:rsidRPr="00AA2AFC">
              <w:rPr>
                <w:rFonts w:asciiTheme="majorBidi" w:hAnsiTheme="majorBidi" w:cstheme="majorBidi"/>
              </w:rPr>
              <w:lastRenderedPageBreak/>
              <w:t>Integration Level</w:t>
            </w:r>
          </w:p>
        </w:tc>
        <w:tc>
          <w:tcPr>
            <w:tcW w:w="2366" w:type="dxa"/>
            <w:vAlign w:val="center"/>
          </w:tcPr>
          <w:p w14:paraId="662BA9B7" w14:textId="5F9B91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 xml:space="preserve">Strong community acceptance and inclusive infrastructure </w:t>
            </w:r>
            <w:r w:rsidRPr="00AA2AFC">
              <w:rPr>
                <w:rFonts w:asciiTheme="majorBidi" w:hAnsiTheme="majorBidi" w:cstheme="majorBidi"/>
              </w:rPr>
              <w:lastRenderedPageBreak/>
              <w:t>planning ensure equitable benefits</w:t>
            </w:r>
          </w:p>
        </w:tc>
      </w:tr>
      <w:tr w:rsidR="00F97602" w14:paraId="2B8716F4" w14:textId="77777777" w:rsidTr="00F97602">
        <w:tc>
          <w:tcPr>
            <w:tcW w:w="572" w:type="dxa"/>
            <w:vAlign w:val="center"/>
          </w:tcPr>
          <w:p w14:paraId="3C4F4477" w14:textId="788864A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E84F1D">
              <w:rPr>
                <w:rFonts w:asciiTheme="majorBidi" w:hAnsiTheme="majorBidi" w:cstheme="majorBidi"/>
              </w:rPr>
              <w:lastRenderedPageBreak/>
              <w:t>24</w:t>
            </w:r>
          </w:p>
        </w:tc>
        <w:tc>
          <w:tcPr>
            <w:tcW w:w="1524" w:type="dxa"/>
            <w:vAlign w:val="center"/>
          </w:tcPr>
          <w:p w14:paraId="48024B9E" w14:textId="238A6EF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Long-term Adaptability</w:t>
            </w:r>
          </w:p>
        </w:tc>
        <w:tc>
          <w:tcPr>
            <w:tcW w:w="1915" w:type="dxa"/>
            <w:vAlign w:val="center"/>
          </w:tcPr>
          <w:p w14:paraId="1B1BC3B1" w14:textId="10CF4C1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Capacity for sustained resilience in response to future urban challenges</w:t>
            </w:r>
          </w:p>
        </w:tc>
        <w:tc>
          <w:tcPr>
            <w:tcW w:w="1456" w:type="dxa"/>
            <w:vAlign w:val="center"/>
          </w:tcPr>
          <w:p w14:paraId="132F283B" w14:textId="7BA7438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13272B7D" w14:textId="5AD69A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Resource Efficiency, Governance Capacity</w:t>
            </w:r>
          </w:p>
        </w:tc>
        <w:tc>
          <w:tcPr>
            <w:tcW w:w="2366" w:type="dxa"/>
            <w:vAlign w:val="center"/>
          </w:tcPr>
          <w:p w14:paraId="60BC1BE5" w14:textId="75E5FEE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Enhanced by adaptive governance, integrated infrastructure, and efficient resource management</w:t>
            </w:r>
          </w:p>
        </w:tc>
      </w:tr>
    </w:tbl>
    <w:p w14:paraId="1AFF1305" w14:textId="5C759C42" w:rsidR="00A252E4" w:rsidRPr="00793492" w:rsidRDefault="00793492" w:rsidP="00A252E4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AA2AFC">
        <w:rPr>
          <w:rFonts w:asciiTheme="majorBidi" w:hAnsiTheme="majorBidi" w:cstheme="majorBidi"/>
          <w:b/>
          <w:bCs/>
        </w:rPr>
        <w:t>Appendix</w:t>
      </w:r>
      <w:r w:rsidRPr="00793492">
        <w:rPr>
          <w:rFonts w:asciiTheme="majorBidi" w:hAnsiTheme="majorBidi" w:cstheme="majorBidi"/>
          <w:b/>
          <w:bCs/>
        </w:rPr>
        <w:t xml:space="preserve"> </w:t>
      </w:r>
      <w:r w:rsidR="00DD66B2">
        <w:rPr>
          <w:rFonts w:asciiTheme="majorBidi" w:hAnsiTheme="majorBidi" w:cstheme="majorBidi"/>
          <w:b/>
          <w:bCs/>
        </w:rPr>
        <w:t>2</w:t>
      </w:r>
      <w:r w:rsidRPr="00AA2AFC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>D</w:t>
      </w:r>
      <w:r w:rsidR="00A252E4" w:rsidRPr="00793492">
        <w:rPr>
          <w:rFonts w:asciiTheme="majorBidi" w:hAnsiTheme="majorBidi" w:cstheme="majorBidi"/>
        </w:rPr>
        <w:t xml:space="preserve">etailed Conditional Probability Tables (CPTs) used for the </w:t>
      </w:r>
      <w:r>
        <w:rPr>
          <w:rFonts w:asciiTheme="majorBidi" w:hAnsiTheme="majorBidi" w:cstheme="majorBidi"/>
        </w:rPr>
        <w:t>BNM</w:t>
      </w:r>
    </w:p>
    <w:p w14:paraId="503C1302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1: Temperature Extremes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F97602" w14:paraId="4810FEEF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53128BD6" w14:textId="1863336A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225" w:type="dxa"/>
            <w:vAlign w:val="center"/>
          </w:tcPr>
          <w:p w14:paraId="098B8243" w14:textId="30B819EA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F97602" w14:paraId="46B21DF2" w14:textId="77777777" w:rsidTr="00204866">
        <w:trPr>
          <w:trHeight w:val="286"/>
        </w:trPr>
        <w:tc>
          <w:tcPr>
            <w:tcW w:w="2225" w:type="dxa"/>
            <w:vAlign w:val="center"/>
          </w:tcPr>
          <w:p w14:paraId="4F10F250" w14:textId="21C6E686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(&lt;40°C)</w:t>
            </w:r>
          </w:p>
        </w:tc>
        <w:tc>
          <w:tcPr>
            <w:tcW w:w="2225" w:type="dxa"/>
            <w:vAlign w:val="center"/>
          </w:tcPr>
          <w:p w14:paraId="582CB895" w14:textId="66866537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0.15</w:t>
            </w:r>
          </w:p>
        </w:tc>
      </w:tr>
      <w:tr w:rsidR="00F97602" w14:paraId="771D5A53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3A33A362" w14:textId="4CE5D435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(40-45°C)</w:t>
            </w:r>
          </w:p>
        </w:tc>
        <w:tc>
          <w:tcPr>
            <w:tcW w:w="2225" w:type="dxa"/>
            <w:vAlign w:val="center"/>
          </w:tcPr>
          <w:p w14:paraId="6A0FB19A" w14:textId="280ADE4E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0.45</w:t>
            </w:r>
          </w:p>
        </w:tc>
      </w:tr>
      <w:tr w:rsidR="00F97602" w14:paraId="4BDA2EC3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3C1F2C3F" w14:textId="43FF2323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(&gt;45°C)</w:t>
            </w:r>
          </w:p>
        </w:tc>
        <w:tc>
          <w:tcPr>
            <w:tcW w:w="2225" w:type="dxa"/>
            <w:vAlign w:val="center"/>
          </w:tcPr>
          <w:p w14:paraId="12F13DBD" w14:textId="2DF3D686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</w:tbl>
    <w:p w14:paraId="545551E0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2: Precipitation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204866" w14:paraId="6F7E3B4A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1122E439" w14:textId="56AA295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225" w:type="dxa"/>
            <w:vAlign w:val="center"/>
          </w:tcPr>
          <w:p w14:paraId="029A2B5D" w14:textId="64D2CA5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395B3459" w14:textId="77777777" w:rsidTr="00B71225">
        <w:trPr>
          <w:trHeight w:val="286"/>
        </w:trPr>
        <w:tc>
          <w:tcPr>
            <w:tcW w:w="2225" w:type="dxa"/>
            <w:vAlign w:val="center"/>
          </w:tcPr>
          <w:p w14:paraId="58B5820A" w14:textId="653CDCA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(Arid)</w:t>
            </w:r>
          </w:p>
        </w:tc>
        <w:tc>
          <w:tcPr>
            <w:tcW w:w="2225" w:type="dxa"/>
            <w:vAlign w:val="center"/>
          </w:tcPr>
          <w:p w14:paraId="464AA9A7" w14:textId="31C2C56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0.70</w:t>
            </w:r>
          </w:p>
        </w:tc>
      </w:tr>
      <w:tr w:rsidR="00204866" w14:paraId="322568B5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7AF41B83" w14:textId="55D7483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(Seasonal)</w:t>
            </w:r>
          </w:p>
        </w:tc>
        <w:tc>
          <w:tcPr>
            <w:tcW w:w="2225" w:type="dxa"/>
            <w:vAlign w:val="center"/>
          </w:tcPr>
          <w:p w14:paraId="01D060FD" w14:textId="2DE5DD6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0.25</w:t>
            </w:r>
          </w:p>
        </w:tc>
      </w:tr>
      <w:tr w:rsidR="00204866" w14:paraId="0CA306DF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602EB455" w14:textId="51E64BC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(Frequent)</w:t>
            </w:r>
          </w:p>
        </w:tc>
        <w:tc>
          <w:tcPr>
            <w:tcW w:w="2225" w:type="dxa"/>
            <w:vAlign w:val="center"/>
          </w:tcPr>
          <w:p w14:paraId="7AC903C8" w14:textId="10095C9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2543EAA7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3: Water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03"/>
      </w:tblGrid>
      <w:tr w:rsidR="00204866" w14:paraId="424760F7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57DA87D9" w14:textId="123DE7D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1903" w:type="dxa"/>
            <w:vAlign w:val="center"/>
          </w:tcPr>
          <w:p w14:paraId="759A7A01" w14:textId="019C04E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14602E90" w14:textId="77777777" w:rsidTr="00204866">
        <w:trPr>
          <w:trHeight w:val="286"/>
        </w:trPr>
        <w:tc>
          <w:tcPr>
            <w:tcW w:w="2547" w:type="dxa"/>
            <w:vAlign w:val="center"/>
          </w:tcPr>
          <w:p w14:paraId="475FAD16" w14:textId="7E19605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 (&lt;500 m³/yr)</w:t>
            </w:r>
          </w:p>
        </w:tc>
        <w:tc>
          <w:tcPr>
            <w:tcW w:w="1903" w:type="dxa"/>
            <w:vAlign w:val="center"/>
          </w:tcPr>
          <w:p w14:paraId="3C7FF82A" w14:textId="30028DA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0.80</w:t>
            </w:r>
          </w:p>
        </w:tc>
      </w:tr>
      <w:tr w:rsidR="00204866" w14:paraId="73902DC0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48E712D8" w14:textId="71F11EE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 (500-1000 m³/yr)</w:t>
            </w:r>
          </w:p>
        </w:tc>
        <w:tc>
          <w:tcPr>
            <w:tcW w:w="1903" w:type="dxa"/>
            <w:vAlign w:val="center"/>
          </w:tcPr>
          <w:p w14:paraId="63CABBB6" w14:textId="0D72FEF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0.15</w:t>
            </w:r>
          </w:p>
        </w:tc>
      </w:tr>
      <w:tr w:rsidR="00204866" w14:paraId="3F2391AB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7D380985" w14:textId="3517714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 (&gt;1000 m³/yr)</w:t>
            </w:r>
          </w:p>
        </w:tc>
        <w:tc>
          <w:tcPr>
            <w:tcW w:w="1903" w:type="dxa"/>
            <w:vAlign w:val="center"/>
          </w:tcPr>
          <w:p w14:paraId="69D22D5F" w14:textId="1863F56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2D69AF78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4: Groundwater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12D4E687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612A9351" w14:textId="1EB4103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39627FFD" w14:textId="1546C63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EF6CCBE" w14:textId="77777777" w:rsidTr="00204866">
        <w:trPr>
          <w:trHeight w:val="286"/>
        </w:trPr>
        <w:tc>
          <w:tcPr>
            <w:tcW w:w="2405" w:type="dxa"/>
            <w:vAlign w:val="center"/>
          </w:tcPr>
          <w:p w14:paraId="0C9C85D0" w14:textId="2E477E0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(Depleted)</w:t>
            </w:r>
          </w:p>
        </w:tc>
        <w:tc>
          <w:tcPr>
            <w:tcW w:w="2045" w:type="dxa"/>
            <w:vAlign w:val="center"/>
          </w:tcPr>
          <w:p w14:paraId="6BC63BF3" w14:textId="4B4444A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0.70</w:t>
            </w:r>
          </w:p>
        </w:tc>
      </w:tr>
      <w:tr w:rsidR="00204866" w14:paraId="5CE1BA6C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4D196B6A" w14:textId="4573A0B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633AABE7" w14:textId="2F1150A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0.25</w:t>
            </w:r>
          </w:p>
        </w:tc>
      </w:tr>
      <w:tr w:rsidR="00204866" w14:paraId="6027DDE8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5AB9A497" w14:textId="1360496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(Shallow)</w:t>
            </w:r>
          </w:p>
        </w:tc>
        <w:tc>
          <w:tcPr>
            <w:tcW w:w="2045" w:type="dxa"/>
            <w:vAlign w:val="center"/>
          </w:tcPr>
          <w:p w14:paraId="1EEC0927" w14:textId="5E8B579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37C703A0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5: Population Density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61"/>
      </w:tblGrid>
      <w:tr w:rsidR="00204866" w14:paraId="5816CB3E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2412857C" w14:textId="2B4A04F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1761" w:type="dxa"/>
            <w:vAlign w:val="center"/>
          </w:tcPr>
          <w:p w14:paraId="7597B565" w14:textId="5E7E2E8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1E3584C" w14:textId="77777777" w:rsidTr="00204866">
        <w:trPr>
          <w:trHeight w:val="286"/>
        </w:trPr>
        <w:tc>
          <w:tcPr>
            <w:tcW w:w="2689" w:type="dxa"/>
            <w:vAlign w:val="center"/>
          </w:tcPr>
          <w:p w14:paraId="7D7FE48F" w14:textId="2E49B21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(&lt;5000/km²)</w:t>
            </w:r>
          </w:p>
        </w:tc>
        <w:tc>
          <w:tcPr>
            <w:tcW w:w="1761" w:type="dxa"/>
            <w:vAlign w:val="center"/>
          </w:tcPr>
          <w:p w14:paraId="2E703664" w14:textId="1605ADB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  <w:tr w:rsidR="00204866" w14:paraId="2AEC8D03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29BF1767" w14:textId="737CBD8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(5000-10000/km²)</w:t>
            </w:r>
          </w:p>
        </w:tc>
        <w:tc>
          <w:tcPr>
            <w:tcW w:w="1761" w:type="dxa"/>
            <w:vAlign w:val="center"/>
          </w:tcPr>
          <w:p w14:paraId="22F1A250" w14:textId="2D108EE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0.60</w:t>
            </w:r>
          </w:p>
        </w:tc>
      </w:tr>
      <w:tr w:rsidR="00204866" w14:paraId="0D9C16FD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4FEA7D89" w14:textId="6A141EE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(&gt;10000/km²)</w:t>
            </w:r>
          </w:p>
        </w:tc>
        <w:tc>
          <w:tcPr>
            <w:tcW w:w="1761" w:type="dxa"/>
            <w:vAlign w:val="center"/>
          </w:tcPr>
          <w:p w14:paraId="71DEDB9D" w14:textId="76CDECF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7E01B0E1" w14:textId="77777777" w:rsidR="00204866" w:rsidRDefault="00204866" w:rsidP="00A252E4">
      <w:pPr>
        <w:spacing w:before="100" w:beforeAutospacing="1" w:after="100" w:afterAutospacing="1"/>
        <w:rPr>
          <w:rStyle w:val="Strong"/>
        </w:rPr>
      </w:pPr>
    </w:p>
    <w:p w14:paraId="791366E3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lastRenderedPageBreak/>
        <w:t>Table 6: Infrastructure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0E415404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A279B4B" w14:textId="78AB16B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1C7D4EB6" w14:textId="4B62B81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0810589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7B40E442" w14:textId="3F3095C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045" w:type="dxa"/>
            <w:vAlign w:val="center"/>
          </w:tcPr>
          <w:p w14:paraId="0381AAC5" w14:textId="788A9D2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  <w:tr w:rsidR="00204866" w14:paraId="789F9733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10BE1491" w14:textId="357798D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6727B034" w14:textId="42CB1CB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247771D1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1D787757" w14:textId="4453689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045" w:type="dxa"/>
            <w:vAlign w:val="center"/>
          </w:tcPr>
          <w:p w14:paraId="3187092B" w14:textId="229B78C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</w:tbl>
    <w:p w14:paraId="045CBFFD" w14:textId="344832E3" w:rsidR="00204866" w:rsidRDefault="00A252E4" w:rsidP="00027E2F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7: Environmental Awareness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1418D3DF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2D83987" w14:textId="4F6CF82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4C23CA68" w14:textId="66FFAC2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3B6BF1CA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1784CE8E" w14:textId="2B42FCC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045" w:type="dxa"/>
            <w:vAlign w:val="center"/>
          </w:tcPr>
          <w:p w14:paraId="5CF4EE6F" w14:textId="66D4345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  <w:tr w:rsidR="00204866" w14:paraId="549A356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727A794" w14:textId="6FCD582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0754A067" w14:textId="2FC3AC4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0E8A0D94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AFFB424" w14:textId="4DC7C7F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045" w:type="dxa"/>
            <w:vAlign w:val="center"/>
          </w:tcPr>
          <w:p w14:paraId="7EAEAF5A" w14:textId="7362CF2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5C8BF04D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8: Governance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3C3CC566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0DB31D92" w14:textId="6AAE7D7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2B822E73" w14:textId="797602C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BECA4DC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026DA8CF" w14:textId="505A918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2045" w:type="dxa"/>
            <w:vAlign w:val="center"/>
          </w:tcPr>
          <w:p w14:paraId="43F1BD01" w14:textId="161F88C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  <w:tr w:rsidR="00204866" w14:paraId="7AFFFA49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07D6011" w14:textId="653CEA7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2045" w:type="dxa"/>
            <w:vAlign w:val="center"/>
          </w:tcPr>
          <w:p w14:paraId="54DB4557" w14:textId="35D52F4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075C81A5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931C100" w14:textId="355C923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2045" w:type="dxa"/>
            <w:vAlign w:val="center"/>
          </w:tcPr>
          <w:p w14:paraId="14C5E7DB" w14:textId="6DA7AA6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0.10</w:t>
            </w:r>
          </w:p>
        </w:tc>
      </w:tr>
    </w:tbl>
    <w:p w14:paraId="2BEFB218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9: Maintenance Regime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5FB184A0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4F12870" w14:textId="73C2571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72A9305E" w14:textId="4978A56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0DEDF6B3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3839DF58" w14:textId="74D19EF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2045" w:type="dxa"/>
            <w:vAlign w:val="center"/>
          </w:tcPr>
          <w:p w14:paraId="1F39F80E" w14:textId="5F26DAC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  <w:tr w:rsidR="00204866" w14:paraId="3737038F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7D1DDAAF" w14:textId="3E9226C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2045" w:type="dxa"/>
            <w:vAlign w:val="center"/>
          </w:tcPr>
          <w:p w14:paraId="7D5B6B79" w14:textId="479F2AE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1BC3B9C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4904F80" w14:textId="04B3DA8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2045" w:type="dxa"/>
            <w:vAlign w:val="center"/>
          </w:tcPr>
          <w:p w14:paraId="3F46D770" w14:textId="602FF8E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05B1C205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10: Adaptive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432E0B6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D5ED790" w14:textId="554A9C9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4A809DAE" w14:textId="0BDE5D4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2F97BA5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58785D89" w14:textId="73A33A9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2045" w:type="dxa"/>
            <w:vAlign w:val="center"/>
          </w:tcPr>
          <w:p w14:paraId="1CA938EC" w14:textId="45AFBBA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4A158B89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8092E79" w14:textId="2122DC7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2045" w:type="dxa"/>
            <w:vAlign w:val="center"/>
          </w:tcPr>
          <w:p w14:paraId="7348C75F" w14:textId="0898528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  <w:tr w:rsidR="00204866" w14:paraId="0F35A84D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796E2B5" w14:textId="39C76C6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2045" w:type="dxa"/>
            <w:vAlign w:val="center"/>
          </w:tcPr>
          <w:p w14:paraId="32840EB9" w14:textId="70083E2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0.10</w:t>
            </w:r>
          </w:p>
        </w:tc>
      </w:tr>
    </w:tbl>
    <w:p w14:paraId="57FE4909" w14:textId="77777777" w:rsidR="00D62733" w:rsidRDefault="00D62733" w:rsidP="00D62733">
      <w:pPr>
        <w:rPr>
          <w:rStyle w:val="Strong"/>
          <w:rFonts w:asciiTheme="majorBidi" w:eastAsiaTheme="majorEastAsia" w:hAnsiTheme="majorBidi" w:cstheme="majorBidi"/>
        </w:rPr>
      </w:pPr>
    </w:p>
    <w:p w14:paraId="27A9BB4A" w14:textId="756C54CE" w:rsidR="00D62733" w:rsidRDefault="00A252E4" w:rsidP="00D62733">
      <w:pPr>
        <w:rPr>
          <w:rFonts w:asciiTheme="majorBidi" w:hAnsiTheme="majorBidi" w:cstheme="majorBidi"/>
          <w:b/>
          <w:bCs/>
        </w:rPr>
      </w:pPr>
      <w:r w:rsidRPr="00793492">
        <w:rPr>
          <w:rStyle w:val="Strong"/>
          <w:rFonts w:asciiTheme="majorBidi" w:eastAsiaTheme="majorEastAsia" w:hAnsiTheme="majorBidi" w:cstheme="majorBidi"/>
        </w:rPr>
        <w:t>Table</w:t>
      </w:r>
      <w:r w:rsidRPr="00793492">
        <w:rPr>
          <w:rStyle w:val="Strong"/>
          <w:rFonts w:asciiTheme="majorBidi" w:hAnsiTheme="majorBidi" w:cstheme="majorBidi"/>
        </w:rPr>
        <w:t xml:space="preserve"> 11</w:t>
      </w:r>
      <w:r w:rsidRPr="00793492">
        <w:rPr>
          <w:rStyle w:val="Strong"/>
          <w:rFonts w:asciiTheme="majorBidi" w:eastAsiaTheme="majorEastAsia" w:hAnsiTheme="majorBidi" w:cstheme="majorBidi"/>
        </w:rPr>
        <w:t xml:space="preserve">: </w:t>
      </w:r>
      <w:r w:rsidR="00D62733" w:rsidRPr="00D62733">
        <w:rPr>
          <w:rFonts w:asciiTheme="majorBidi" w:hAnsiTheme="majorBidi" w:cstheme="majorBidi"/>
          <w:b/>
          <w:bCs/>
        </w:rPr>
        <w:t>Urban Heat Island Intensity (UHII)</w:t>
      </w:r>
    </w:p>
    <w:p w14:paraId="6C27ED66" w14:textId="77777777" w:rsidR="00027E2F" w:rsidRPr="00AA2AFC" w:rsidRDefault="00027E2F" w:rsidP="00D6273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7E2F" w14:paraId="713E9EE0" w14:textId="77777777" w:rsidTr="004D3FF7">
        <w:tc>
          <w:tcPr>
            <w:tcW w:w="1558" w:type="dxa"/>
            <w:vAlign w:val="center"/>
          </w:tcPr>
          <w:p w14:paraId="1C6FDCFF" w14:textId="1D650550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Temperature Extremes</w:t>
            </w:r>
          </w:p>
        </w:tc>
        <w:tc>
          <w:tcPr>
            <w:tcW w:w="1558" w:type="dxa"/>
            <w:vAlign w:val="center"/>
          </w:tcPr>
          <w:p w14:paraId="0A7DEC85" w14:textId="4789842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Population Density</w:t>
            </w:r>
          </w:p>
        </w:tc>
        <w:tc>
          <w:tcPr>
            <w:tcW w:w="1558" w:type="dxa"/>
            <w:vAlign w:val="center"/>
          </w:tcPr>
          <w:p w14:paraId="1BE7618B" w14:textId="019FF84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558" w:type="dxa"/>
            <w:vAlign w:val="center"/>
          </w:tcPr>
          <w:p w14:paraId="1695BFF4" w14:textId="71049E65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Low UHII (%)</w:t>
            </w:r>
          </w:p>
        </w:tc>
        <w:tc>
          <w:tcPr>
            <w:tcW w:w="1559" w:type="dxa"/>
            <w:vAlign w:val="center"/>
          </w:tcPr>
          <w:p w14:paraId="09F1BECC" w14:textId="593D8A6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Medium UHII (%)</w:t>
            </w:r>
          </w:p>
        </w:tc>
        <w:tc>
          <w:tcPr>
            <w:tcW w:w="1559" w:type="dxa"/>
            <w:vAlign w:val="center"/>
          </w:tcPr>
          <w:p w14:paraId="1A3152B5" w14:textId="28F313E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High UHII (%)</w:t>
            </w:r>
          </w:p>
        </w:tc>
      </w:tr>
      <w:tr w:rsidR="00027E2F" w14:paraId="7A71248D" w14:textId="77777777" w:rsidTr="004D3FF7">
        <w:tc>
          <w:tcPr>
            <w:tcW w:w="1558" w:type="dxa"/>
            <w:vAlign w:val="center"/>
          </w:tcPr>
          <w:p w14:paraId="0A61EF44" w14:textId="104EEB72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A24A8CA" w14:textId="3EAB312E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B6C4A37" w14:textId="488A977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2467EAFC" w14:textId="07E17D56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9D4C61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60</w:t>
            </w:r>
          </w:p>
        </w:tc>
        <w:tc>
          <w:tcPr>
            <w:tcW w:w="1559" w:type="dxa"/>
            <w:vAlign w:val="center"/>
          </w:tcPr>
          <w:p w14:paraId="41AE9891" w14:textId="7091FC32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621FD667" w14:textId="2B84ED9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66CA83A9" w14:textId="77777777" w:rsidTr="004D3FF7">
        <w:tc>
          <w:tcPr>
            <w:tcW w:w="1558" w:type="dxa"/>
            <w:vAlign w:val="center"/>
          </w:tcPr>
          <w:p w14:paraId="61942E15" w14:textId="259BBB8F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CB8B506" w14:textId="6277208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5054F0B" w14:textId="0F27FB7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57B624BF" w14:textId="0BE6D9F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75</w:t>
            </w:r>
          </w:p>
        </w:tc>
        <w:tc>
          <w:tcPr>
            <w:tcW w:w="1559" w:type="dxa"/>
            <w:vAlign w:val="center"/>
          </w:tcPr>
          <w:p w14:paraId="01ACA5BB" w14:textId="32441153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559" w:type="dxa"/>
            <w:vAlign w:val="center"/>
          </w:tcPr>
          <w:p w14:paraId="575EB174" w14:textId="7859730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36608720" w14:textId="77777777" w:rsidTr="004D3FF7">
        <w:tc>
          <w:tcPr>
            <w:tcW w:w="1558" w:type="dxa"/>
            <w:vAlign w:val="center"/>
          </w:tcPr>
          <w:p w14:paraId="0229D70B" w14:textId="1A9E66C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A2B8303" w14:textId="49DA942C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24DBE8C" w14:textId="617343AF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4B93AAAB" w14:textId="1DF8796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85</w:t>
            </w:r>
          </w:p>
        </w:tc>
        <w:tc>
          <w:tcPr>
            <w:tcW w:w="1559" w:type="dxa"/>
            <w:vAlign w:val="center"/>
          </w:tcPr>
          <w:p w14:paraId="7B074998" w14:textId="60561C50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619F4680" w14:textId="6289163B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</w:tr>
      <w:tr w:rsidR="00027E2F" w14:paraId="5C960A64" w14:textId="77777777" w:rsidTr="004D3FF7">
        <w:tc>
          <w:tcPr>
            <w:tcW w:w="1558" w:type="dxa"/>
            <w:vAlign w:val="center"/>
          </w:tcPr>
          <w:p w14:paraId="302C9C4F" w14:textId="4026C83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3A7559B1" w14:textId="2ADC170A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2FEB0B8" w14:textId="586C966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3FCE5F61" w14:textId="58D3AB7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B2DF297" w14:textId="4B66B6B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5CC06957" w14:textId="3E7CA8A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027E2F" w14:paraId="30BEAD0E" w14:textId="77777777" w:rsidTr="004D3FF7">
        <w:tc>
          <w:tcPr>
            <w:tcW w:w="1558" w:type="dxa"/>
            <w:vAlign w:val="center"/>
          </w:tcPr>
          <w:p w14:paraId="03198BBA" w14:textId="4F5EF98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612198B" w14:textId="0997178C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F6A9B19" w14:textId="046EFA21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37CD085B" w14:textId="307E742B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65</w:t>
            </w:r>
          </w:p>
        </w:tc>
        <w:tc>
          <w:tcPr>
            <w:tcW w:w="1559" w:type="dxa"/>
            <w:vAlign w:val="center"/>
          </w:tcPr>
          <w:p w14:paraId="4FC6668C" w14:textId="7E3B679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0958DA63" w14:textId="4802011E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2CA46CA9" w14:textId="77777777" w:rsidTr="004D3FF7">
        <w:tc>
          <w:tcPr>
            <w:tcW w:w="1558" w:type="dxa"/>
            <w:vAlign w:val="center"/>
          </w:tcPr>
          <w:p w14:paraId="7E77ED04" w14:textId="3AE966D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59CCA04C" w14:textId="271AF89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A2E688A" w14:textId="50C03C7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016D4350" w14:textId="79DD234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  <w:tc>
          <w:tcPr>
            <w:tcW w:w="1559" w:type="dxa"/>
            <w:vAlign w:val="center"/>
          </w:tcPr>
          <w:p w14:paraId="57BC0AFC" w14:textId="339F70E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63FE44DB" w14:textId="06BA14A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7AA50D45" w14:textId="77777777" w:rsidTr="004D3FF7">
        <w:tc>
          <w:tcPr>
            <w:tcW w:w="1558" w:type="dxa"/>
            <w:vAlign w:val="center"/>
          </w:tcPr>
          <w:p w14:paraId="72B6F0AF" w14:textId="28FAF9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F3C4BCD" w14:textId="3F33C0D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734FCC4" w14:textId="3F7A339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46D1F0CD" w14:textId="4E197A1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7F0FBD37" w14:textId="426D056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19DAD188" w14:textId="6B759D8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</w:tr>
      <w:tr w:rsidR="00027E2F" w14:paraId="42B46A2B" w14:textId="77777777" w:rsidTr="004D3FF7">
        <w:tc>
          <w:tcPr>
            <w:tcW w:w="1558" w:type="dxa"/>
            <w:vAlign w:val="center"/>
          </w:tcPr>
          <w:p w14:paraId="44B9A9FC" w14:textId="1E59BB7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lastRenderedPageBreak/>
              <w:t>Low</w:t>
            </w:r>
          </w:p>
        </w:tc>
        <w:tc>
          <w:tcPr>
            <w:tcW w:w="1558" w:type="dxa"/>
            <w:vAlign w:val="center"/>
          </w:tcPr>
          <w:p w14:paraId="21BB05FC" w14:textId="737A189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EE15B6E" w14:textId="2E0DB6C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467D5E5B" w14:textId="5F293E5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55</w:t>
            </w:r>
          </w:p>
        </w:tc>
        <w:tc>
          <w:tcPr>
            <w:tcW w:w="1559" w:type="dxa"/>
            <w:vAlign w:val="center"/>
          </w:tcPr>
          <w:p w14:paraId="5299A944" w14:textId="4C487D5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6BFF783B" w14:textId="13FD839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2241F28B" w14:textId="77777777" w:rsidTr="004D3FF7">
        <w:tc>
          <w:tcPr>
            <w:tcW w:w="1558" w:type="dxa"/>
            <w:vAlign w:val="center"/>
          </w:tcPr>
          <w:p w14:paraId="77009F87" w14:textId="5702933D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DF4F63A" w14:textId="18D775B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996F665" w14:textId="1CCB85D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5F776D1C" w14:textId="46DA17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559" w:type="dxa"/>
            <w:vAlign w:val="center"/>
          </w:tcPr>
          <w:p w14:paraId="03A1C502" w14:textId="37C411D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700F9E89" w14:textId="77EC5EF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4D0F10AD" w14:textId="77777777" w:rsidTr="004D3FF7">
        <w:tc>
          <w:tcPr>
            <w:tcW w:w="1558" w:type="dxa"/>
            <w:vAlign w:val="center"/>
          </w:tcPr>
          <w:p w14:paraId="11A55C92" w14:textId="2C4D104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FDD0025" w14:textId="237706A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C5B3A46" w14:textId="2846323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42D75710" w14:textId="28015F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5A33CD2A" w14:textId="57AAD4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1052A19F" w14:textId="4FA3000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</w:tr>
      <w:tr w:rsidR="00027E2F" w14:paraId="6A6F9F76" w14:textId="77777777" w:rsidTr="004D3FF7">
        <w:tc>
          <w:tcPr>
            <w:tcW w:w="1558" w:type="dxa"/>
            <w:vAlign w:val="center"/>
          </w:tcPr>
          <w:p w14:paraId="2E0B761A" w14:textId="57455BE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8BE9160" w14:textId="1AE314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1DBBFC2" w14:textId="1495F76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36582B93" w14:textId="583FC9E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F8C85C9" w14:textId="2232A82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7CF5529F" w14:textId="0C6A6B5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1D073094" w14:textId="77777777" w:rsidTr="004D3FF7">
        <w:tc>
          <w:tcPr>
            <w:tcW w:w="1558" w:type="dxa"/>
            <w:vAlign w:val="center"/>
          </w:tcPr>
          <w:p w14:paraId="57F2EA8E" w14:textId="37DF5A3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D1D2B25" w14:textId="0E9579A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30CF0F4" w14:textId="1769BF7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22847132" w14:textId="4EE1DA2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559" w:type="dxa"/>
            <w:vAlign w:val="center"/>
          </w:tcPr>
          <w:p w14:paraId="4DF7599E" w14:textId="497A889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2535D3B3" w14:textId="7CD7102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155ED0D3" w14:textId="77777777" w:rsidTr="004D3FF7">
        <w:tc>
          <w:tcPr>
            <w:tcW w:w="1558" w:type="dxa"/>
            <w:vAlign w:val="center"/>
          </w:tcPr>
          <w:p w14:paraId="0516FB3E" w14:textId="717DF86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DB125CE" w14:textId="08AE974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0043716" w14:textId="2CED4F6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6CC22C5E" w14:textId="270B5A5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702D0935" w14:textId="799579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0AC72839" w14:textId="765478F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</w:tr>
      <w:tr w:rsidR="00027E2F" w14:paraId="248B2808" w14:textId="77777777" w:rsidTr="004D3FF7">
        <w:tc>
          <w:tcPr>
            <w:tcW w:w="1558" w:type="dxa"/>
            <w:vAlign w:val="center"/>
          </w:tcPr>
          <w:p w14:paraId="2D12E473" w14:textId="098B879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8D2D1CA" w14:textId="48DC4BD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AC70D32" w14:textId="46558D15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215216B3" w14:textId="5B1237A4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653D9B34" w14:textId="64ED86B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0778135A" w14:textId="0754EE4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027E2F" w14:paraId="55E387CF" w14:textId="77777777" w:rsidTr="004D3FF7">
        <w:tc>
          <w:tcPr>
            <w:tcW w:w="1558" w:type="dxa"/>
            <w:vAlign w:val="center"/>
          </w:tcPr>
          <w:p w14:paraId="6C415E0A" w14:textId="14DE04A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22C188FD" w14:textId="2464C5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5B1265A" w14:textId="48F587E9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28193FBC" w14:textId="0E6BD5C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BAEDEA5" w14:textId="59F50ED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2EA0477E" w14:textId="2947C00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7D8745CD" w14:textId="77777777" w:rsidTr="004D3FF7">
        <w:tc>
          <w:tcPr>
            <w:tcW w:w="1558" w:type="dxa"/>
            <w:vAlign w:val="center"/>
          </w:tcPr>
          <w:p w14:paraId="23675C29" w14:textId="498DC7F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F474D36" w14:textId="5F3CA6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D69F2EB" w14:textId="34CC1B3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64992D8F" w14:textId="153D1F5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15</w:t>
            </w:r>
          </w:p>
        </w:tc>
        <w:tc>
          <w:tcPr>
            <w:tcW w:w="1559" w:type="dxa"/>
            <w:vAlign w:val="center"/>
          </w:tcPr>
          <w:p w14:paraId="6375C175" w14:textId="64E7367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35</w:t>
            </w:r>
          </w:p>
        </w:tc>
        <w:tc>
          <w:tcPr>
            <w:tcW w:w="1559" w:type="dxa"/>
            <w:vAlign w:val="center"/>
          </w:tcPr>
          <w:p w14:paraId="378B7EAB" w14:textId="1520B35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50</w:t>
            </w:r>
          </w:p>
        </w:tc>
      </w:tr>
      <w:tr w:rsidR="00027E2F" w14:paraId="19CE1DEE" w14:textId="77777777" w:rsidTr="004D3FF7">
        <w:tc>
          <w:tcPr>
            <w:tcW w:w="1558" w:type="dxa"/>
            <w:vAlign w:val="center"/>
          </w:tcPr>
          <w:p w14:paraId="1DCE032D" w14:textId="135EE5B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35C98C0" w14:textId="3AA058E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25CACD8" w14:textId="3480711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085FA750" w14:textId="3E7E3B0B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25</w:t>
            </w:r>
          </w:p>
        </w:tc>
        <w:tc>
          <w:tcPr>
            <w:tcW w:w="1559" w:type="dxa"/>
            <w:vAlign w:val="center"/>
          </w:tcPr>
          <w:p w14:paraId="58A252CF" w14:textId="0BABF2BC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45</w:t>
            </w:r>
          </w:p>
        </w:tc>
        <w:tc>
          <w:tcPr>
            <w:tcW w:w="1559" w:type="dxa"/>
            <w:vAlign w:val="center"/>
          </w:tcPr>
          <w:p w14:paraId="664FADDE" w14:textId="5E8BD2B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</w:tr>
      <w:tr w:rsidR="00027E2F" w14:paraId="39BDC171" w14:textId="77777777" w:rsidTr="004D3FF7">
        <w:tc>
          <w:tcPr>
            <w:tcW w:w="1558" w:type="dxa"/>
            <w:vAlign w:val="center"/>
          </w:tcPr>
          <w:p w14:paraId="42B3FEFF" w14:textId="3FB2ED2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E4A5FB2" w14:textId="4E4100F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5645E816" w14:textId="2ECE8049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52E56537" w14:textId="431C3CB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4568C4EC" w14:textId="2D5254A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5F5778AF" w14:textId="4A85930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20</w:t>
            </w:r>
          </w:p>
        </w:tc>
      </w:tr>
      <w:tr w:rsidR="00027E2F" w14:paraId="394470C5" w14:textId="77777777" w:rsidTr="004D3FF7">
        <w:tc>
          <w:tcPr>
            <w:tcW w:w="1558" w:type="dxa"/>
            <w:vAlign w:val="center"/>
          </w:tcPr>
          <w:p w14:paraId="6E07FC32" w14:textId="11A70AD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362FA8E" w14:textId="5057825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4733051C" w14:textId="4830323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0B57CFC1" w14:textId="7C02AC4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1559" w:type="dxa"/>
            <w:vAlign w:val="center"/>
          </w:tcPr>
          <w:p w14:paraId="42C9C4A7" w14:textId="0D97691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  <w:tc>
          <w:tcPr>
            <w:tcW w:w="1559" w:type="dxa"/>
            <w:vAlign w:val="center"/>
          </w:tcPr>
          <w:p w14:paraId="518A1495" w14:textId="04A7A726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60</w:t>
            </w:r>
          </w:p>
        </w:tc>
      </w:tr>
      <w:tr w:rsidR="00027E2F" w14:paraId="70C5776A" w14:textId="77777777" w:rsidTr="004D3FF7">
        <w:tc>
          <w:tcPr>
            <w:tcW w:w="1558" w:type="dxa"/>
            <w:vAlign w:val="center"/>
          </w:tcPr>
          <w:p w14:paraId="1EB13D25" w14:textId="6283158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083734F" w14:textId="59DE4F0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DEB6063" w14:textId="408AE86E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69DD82C4" w14:textId="2C03ADD6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20</w:t>
            </w:r>
          </w:p>
        </w:tc>
        <w:tc>
          <w:tcPr>
            <w:tcW w:w="1559" w:type="dxa"/>
            <w:vAlign w:val="center"/>
          </w:tcPr>
          <w:p w14:paraId="71EE7A02" w14:textId="2430B77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64CB92A4" w14:textId="7BFB506E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</w:tr>
      <w:tr w:rsidR="00027E2F" w14:paraId="6879AEF0" w14:textId="77777777" w:rsidTr="004D3FF7">
        <w:tc>
          <w:tcPr>
            <w:tcW w:w="1558" w:type="dxa"/>
            <w:vAlign w:val="center"/>
          </w:tcPr>
          <w:p w14:paraId="29504491" w14:textId="1F3925AD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7632F58" w14:textId="6E67145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31BED15" w14:textId="038369A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6162F540" w14:textId="6378F9D1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  <w:tc>
          <w:tcPr>
            <w:tcW w:w="1559" w:type="dxa"/>
            <w:vAlign w:val="center"/>
          </w:tcPr>
          <w:p w14:paraId="2C67820D" w14:textId="3314B213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45</w:t>
            </w:r>
          </w:p>
        </w:tc>
        <w:tc>
          <w:tcPr>
            <w:tcW w:w="1559" w:type="dxa"/>
            <w:vAlign w:val="center"/>
          </w:tcPr>
          <w:p w14:paraId="19F5097D" w14:textId="3C00530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25</w:t>
            </w:r>
          </w:p>
        </w:tc>
      </w:tr>
      <w:tr w:rsidR="00027E2F" w14:paraId="355B5FBA" w14:textId="77777777" w:rsidTr="004D3FF7">
        <w:tc>
          <w:tcPr>
            <w:tcW w:w="1558" w:type="dxa"/>
            <w:vAlign w:val="center"/>
          </w:tcPr>
          <w:p w14:paraId="346DAE5C" w14:textId="356AC1A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EC6C8D9" w14:textId="5B94A6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B142D55" w14:textId="70C05265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301C0380" w14:textId="1D25E78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3DBF1560" w14:textId="522EE84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66A3CF7A" w14:textId="6C90B56A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</w:tr>
      <w:tr w:rsidR="00027E2F" w14:paraId="645EEBB8" w14:textId="77777777" w:rsidTr="004D3FF7">
        <w:tc>
          <w:tcPr>
            <w:tcW w:w="1558" w:type="dxa"/>
            <w:vAlign w:val="center"/>
          </w:tcPr>
          <w:p w14:paraId="0FD95EC9" w14:textId="2885E40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21160B9B" w14:textId="338A003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5C7F0D4" w14:textId="50371ABE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426EE5B5" w14:textId="6D09BFEA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336F31CA" w14:textId="2A146C7F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4BD5CE7A" w14:textId="6C92FA9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</w:tr>
      <w:tr w:rsidR="00027E2F" w14:paraId="51E6AD3D" w14:textId="77777777" w:rsidTr="004D3FF7">
        <w:tc>
          <w:tcPr>
            <w:tcW w:w="1558" w:type="dxa"/>
            <w:vAlign w:val="center"/>
          </w:tcPr>
          <w:p w14:paraId="5B277B05" w14:textId="1990E77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4A75E63" w14:textId="670D503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3DCC132" w14:textId="04CB5BD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76EC9512" w14:textId="088E5B36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6D1FC1C2" w14:textId="584DEAE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559" w:type="dxa"/>
            <w:vAlign w:val="center"/>
          </w:tcPr>
          <w:p w14:paraId="765910CE" w14:textId="40387F6C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</w:tr>
      <w:tr w:rsidR="00027E2F" w14:paraId="77B1541E" w14:textId="77777777" w:rsidTr="004D3FF7">
        <w:tc>
          <w:tcPr>
            <w:tcW w:w="1558" w:type="dxa"/>
            <w:vAlign w:val="center"/>
          </w:tcPr>
          <w:p w14:paraId="32A9201A" w14:textId="68F5060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D4166C8" w14:textId="1AF4E93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110B842" w14:textId="40A40FC4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29799F42" w14:textId="70FDA6C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39DF7461" w14:textId="4DF4BCB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4C807911" w14:textId="40F8CC2A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75</w:t>
            </w:r>
          </w:p>
        </w:tc>
      </w:tr>
      <w:tr w:rsidR="00027E2F" w14:paraId="1958FE90" w14:textId="77777777" w:rsidTr="004D3FF7">
        <w:tc>
          <w:tcPr>
            <w:tcW w:w="1558" w:type="dxa"/>
            <w:vAlign w:val="center"/>
          </w:tcPr>
          <w:p w14:paraId="09C0F4C6" w14:textId="062AA47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A7AF5EC" w14:textId="2CF548D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A392CB9" w14:textId="58F9575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2E75A97F" w14:textId="7098BDF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2F44360" w14:textId="2EBD3F6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1FC9BCB4" w14:textId="2D36C1D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</w:tr>
      <w:tr w:rsidR="00027E2F" w14:paraId="19B89687" w14:textId="77777777" w:rsidTr="004D3FF7">
        <w:tc>
          <w:tcPr>
            <w:tcW w:w="1558" w:type="dxa"/>
            <w:vAlign w:val="center"/>
          </w:tcPr>
          <w:p w14:paraId="38426F56" w14:textId="597385F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7B5FE65" w14:textId="3FE8500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BED65D2" w14:textId="4E52952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6D68102A" w14:textId="512FC72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559" w:type="dxa"/>
            <w:vAlign w:val="center"/>
          </w:tcPr>
          <w:p w14:paraId="4C410428" w14:textId="30F773B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754957C2" w14:textId="201FF45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</w:tr>
    </w:tbl>
    <w:p w14:paraId="05B3A87E" w14:textId="2F25F258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12: Community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653D" w14:paraId="6D20009C" w14:textId="77777777" w:rsidTr="001422B4">
        <w:tc>
          <w:tcPr>
            <w:tcW w:w="1870" w:type="dxa"/>
            <w:vAlign w:val="center"/>
          </w:tcPr>
          <w:p w14:paraId="612EC8B6" w14:textId="09222F5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Environmental Awareness</w:t>
            </w:r>
          </w:p>
        </w:tc>
        <w:tc>
          <w:tcPr>
            <w:tcW w:w="1870" w:type="dxa"/>
            <w:vAlign w:val="center"/>
          </w:tcPr>
          <w:p w14:paraId="5AD6EA0C" w14:textId="7F7E316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Governance Capacity</w:t>
            </w:r>
          </w:p>
        </w:tc>
        <w:tc>
          <w:tcPr>
            <w:tcW w:w="1870" w:type="dxa"/>
            <w:vAlign w:val="center"/>
          </w:tcPr>
          <w:p w14:paraId="01DDB8D6" w14:textId="27395937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Low Acceptance (%)</w:t>
            </w:r>
          </w:p>
        </w:tc>
        <w:tc>
          <w:tcPr>
            <w:tcW w:w="1870" w:type="dxa"/>
            <w:vAlign w:val="center"/>
          </w:tcPr>
          <w:p w14:paraId="3208A17D" w14:textId="5E2059F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Medium Acceptance (%)</w:t>
            </w:r>
          </w:p>
        </w:tc>
        <w:tc>
          <w:tcPr>
            <w:tcW w:w="1870" w:type="dxa"/>
            <w:vAlign w:val="center"/>
          </w:tcPr>
          <w:p w14:paraId="102817A6" w14:textId="1A27268E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High Acceptance (%)</w:t>
            </w:r>
          </w:p>
        </w:tc>
      </w:tr>
      <w:tr w:rsidR="009E653D" w14:paraId="2472CEBE" w14:textId="77777777" w:rsidTr="001422B4">
        <w:tc>
          <w:tcPr>
            <w:tcW w:w="1870" w:type="dxa"/>
            <w:vAlign w:val="center"/>
          </w:tcPr>
          <w:p w14:paraId="7FC4618C" w14:textId="6AFECB4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2BDF21E2" w14:textId="4BCA789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2A23B5D7" w14:textId="3181A328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80</w:t>
            </w:r>
          </w:p>
        </w:tc>
        <w:tc>
          <w:tcPr>
            <w:tcW w:w="1870" w:type="dxa"/>
            <w:vAlign w:val="center"/>
          </w:tcPr>
          <w:p w14:paraId="3703D1AC" w14:textId="555D0EF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288F81C9" w14:textId="6E1521D4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</w:tr>
      <w:tr w:rsidR="009E653D" w14:paraId="47655C0E" w14:textId="77777777" w:rsidTr="001422B4">
        <w:tc>
          <w:tcPr>
            <w:tcW w:w="1870" w:type="dxa"/>
            <w:vAlign w:val="center"/>
          </w:tcPr>
          <w:p w14:paraId="637216E1" w14:textId="3BBFB00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2AE496FF" w14:textId="43D02F7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1E8185A3" w14:textId="24B8DF6A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870" w:type="dxa"/>
            <w:vAlign w:val="center"/>
          </w:tcPr>
          <w:p w14:paraId="69F07F40" w14:textId="635FA56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870" w:type="dxa"/>
            <w:vAlign w:val="center"/>
          </w:tcPr>
          <w:p w14:paraId="4A4EAD90" w14:textId="6759F7C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9E653D" w14:paraId="1D6CD5E5" w14:textId="77777777" w:rsidTr="001422B4">
        <w:tc>
          <w:tcPr>
            <w:tcW w:w="1870" w:type="dxa"/>
            <w:vAlign w:val="center"/>
          </w:tcPr>
          <w:p w14:paraId="168970C3" w14:textId="0182609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31B79CFE" w14:textId="01C01A2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6C0E7FEE" w14:textId="41B93FB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034ECE7E" w14:textId="7ACD1444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01546329" w14:textId="288F77AE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9E653D" w14:paraId="6D6B7AA2" w14:textId="77777777" w:rsidTr="009F673C">
        <w:tc>
          <w:tcPr>
            <w:tcW w:w="1870" w:type="dxa"/>
            <w:vAlign w:val="center"/>
          </w:tcPr>
          <w:p w14:paraId="73566CED" w14:textId="39BFDAC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559DBCBD" w14:textId="1039BAB9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1F5E91D4" w14:textId="11BD134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870" w:type="dxa"/>
            <w:vAlign w:val="center"/>
          </w:tcPr>
          <w:p w14:paraId="0A0D2C77" w14:textId="1D99CDA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870" w:type="dxa"/>
            <w:vAlign w:val="center"/>
          </w:tcPr>
          <w:p w14:paraId="366F786B" w14:textId="3074773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9E653D" w14:paraId="031FFB3D" w14:textId="77777777" w:rsidTr="009F673C">
        <w:tc>
          <w:tcPr>
            <w:tcW w:w="1870" w:type="dxa"/>
            <w:vAlign w:val="center"/>
          </w:tcPr>
          <w:p w14:paraId="4F4C89EB" w14:textId="7F0E14C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4653D9F5" w14:textId="5A3FFF0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19DD60D3" w14:textId="6428206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870" w:type="dxa"/>
            <w:vAlign w:val="center"/>
          </w:tcPr>
          <w:p w14:paraId="5CD849CE" w14:textId="7271418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709444CA" w14:textId="7DECA865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9E653D" w14:paraId="7BA98CA6" w14:textId="77777777" w:rsidTr="009F673C">
        <w:tc>
          <w:tcPr>
            <w:tcW w:w="1870" w:type="dxa"/>
            <w:vAlign w:val="center"/>
          </w:tcPr>
          <w:p w14:paraId="7CF5FE64" w14:textId="7B05135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042D3B1E" w14:textId="0CC4CD8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5641B0F5" w14:textId="750E49F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312E96A6" w14:textId="4037E42A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63562A81" w14:textId="3B3906E2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</w:tr>
      <w:tr w:rsidR="009E653D" w14:paraId="44521ACE" w14:textId="77777777" w:rsidTr="009F673C">
        <w:tc>
          <w:tcPr>
            <w:tcW w:w="1870" w:type="dxa"/>
            <w:vAlign w:val="center"/>
          </w:tcPr>
          <w:p w14:paraId="3285AAD3" w14:textId="15C9EDF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4CF7377E" w14:textId="7EBAB262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4318CA9E" w14:textId="5B5A4665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870" w:type="dxa"/>
            <w:vAlign w:val="center"/>
          </w:tcPr>
          <w:p w14:paraId="2921F42E" w14:textId="314B870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16A147F4" w14:textId="398703E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</w:tr>
      <w:tr w:rsidR="009E653D" w14:paraId="37551518" w14:textId="77777777" w:rsidTr="009F673C">
        <w:tc>
          <w:tcPr>
            <w:tcW w:w="1870" w:type="dxa"/>
            <w:vAlign w:val="center"/>
          </w:tcPr>
          <w:p w14:paraId="22449158" w14:textId="56171881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3B889F22" w14:textId="4F13DE16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034D9DBE" w14:textId="483BC7EF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53A932F3" w14:textId="387202C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1D148593" w14:textId="08E155CD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</w:tr>
      <w:tr w:rsidR="009E653D" w14:paraId="61F7799D" w14:textId="77777777" w:rsidTr="009F673C">
        <w:tc>
          <w:tcPr>
            <w:tcW w:w="1870" w:type="dxa"/>
            <w:vAlign w:val="center"/>
          </w:tcPr>
          <w:p w14:paraId="04CFFFE6" w14:textId="6E01688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3A98CAF6" w14:textId="471403D8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12AF16E1" w14:textId="65E45899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870" w:type="dxa"/>
            <w:vAlign w:val="center"/>
          </w:tcPr>
          <w:p w14:paraId="620D5FEC" w14:textId="0427CB5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870" w:type="dxa"/>
            <w:vAlign w:val="center"/>
          </w:tcPr>
          <w:p w14:paraId="3625C4B1" w14:textId="05B06F59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</w:tr>
    </w:tbl>
    <w:p w14:paraId="27BEC4D3" w14:textId="77777777" w:rsidR="009E653D" w:rsidRDefault="009E653D" w:rsidP="00A252E4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5651EBF8" w14:textId="77777777" w:rsidR="009E653D" w:rsidRDefault="009E653D" w:rsidP="00A252E4">
      <w:pPr>
        <w:spacing w:before="100" w:beforeAutospacing="1" w:after="100" w:afterAutospacing="1"/>
      </w:pPr>
    </w:p>
    <w:p w14:paraId="001F6B2C" w14:textId="77777777" w:rsidR="009E653D" w:rsidRDefault="009E653D" w:rsidP="00A252E4">
      <w:pPr>
        <w:spacing w:before="100" w:beforeAutospacing="1" w:after="100" w:afterAutospacing="1"/>
      </w:pPr>
    </w:p>
    <w:p w14:paraId="6B96DD70" w14:textId="77777777" w:rsidR="009E653D" w:rsidRDefault="009E653D" w:rsidP="00A252E4">
      <w:pPr>
        <w:spacing w:before="100" w:beforeAutospacing="1" w:after="100" w:afterAutospacing="1"/>
      </w:pPr>
    </w:p>
    <w:p w14:paraId="1C9DFCFA" w14:textId="77777777" w:rsidR="009E653D" w:rsidRDefault="009E653D" w:rsidP="00A252E4">
      <w:pPr>
        <w:spacing w:before="100" w:beforeAutospacing="1" w:after="100" w:afterAutospacing="1"/>
      </w:pPr>
    </w:p>
    <w:p w14:paraId="0F452088" w14:textId="77777777" w:rsidR="009E653D" w:rsidRDefault="009E653D" w:rsidP="00A252E4">
      <w:pPr>
        <w:spacing w:before="100" w:beforeAutospacing="1" w:after="100" w:afterAutospacing="1"/>
      </w:pPr>
    </w:p>
    <w:p w14:paraId="4772785B" w14:textId="77777777" w:rsidR="009E653D" w:rsidRPr="00793492" w:rsidRDefault="009E653D" w:rsidP="00A252E4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77EBF90C" w14:textId="02F03A4E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lastRenderedPageBreak/>
        <w:t>Table 13: Integration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575B" w14:paraId="6D337D85" w14:textId="77777777" w:rsidTr="003B4F78">
        <w:tc>
          <w:tcPr>
            <w:tcW w:w="1870" w:type="dxa"/>
            <w:vAlign w:val="center"/>
          </w:tcPr>
          <w:p w14:paraId="4F5476C9" w14:textId="68EFBD3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Governance Capacity</w:t>
            </w:r>
          </w:p>
        </w:tc>
        <w:tc>
          <w:tcPr>
            <w:tcW w:w="1870" w:type="dxa"/>
            <w:vAlign w:val="center"/>
          </w:tcPr>
          <w:p w14:paraId="765DD176" w14:textId="5039BD6B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Infrastructure Investment</w:t>
            </w:r>
          </w:p>
        </w:tc>
        <w:tc>
          <w:tcPr>
            <w:tcW w:w="1870" w:type="dxa"/>
            <w:vAlign w:val="center"/>
          </w:tcPr>
          <w:p w14:paraId="083990E9" w14:textId="522489B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None (%)</w:t>
            </w:r>
          </w:p>
        </w:tc>
        <w:tc>
          <w:tcPr>
            <w:tcW w:w="1870" w:type="dxa"/>
            <w:vAlign w:val="center"/>
          </w:tcPr>
          <w:p w14:paraId="2378E3A2" w14:textId="5EC2FA47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Partial (%)</w:t>
            </w:r>
          </w:p>
        </w:tc>
        <w:tc>
          <w:tcPr>
            <w:tcW w:w="1870" w:type="dxa"/>
            <w:vAlign w:val="center"/>
          </w:tcPr>
          <w:p w14:paraId="6FC17F09" w14:textId="790871B9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Full (%)</w:t>
            </w:r>
          </w:p>
        </w:tc>
      </w:tr>
      <w:tr w:rsidR="0029575B" w14:paraId="4F4F6CC7" w14:textId="77777777" w:rsidTr="003B4F78">
        <w:tc>
          <w:tcPr>
            <w:tcW w:w="1870" w:type="dxa"/>
            <w:vAlign w:val="center"/>
          </w:tcPr>
          <w:p w14:paraId="6B633DE4" w14:textId="53FFB0A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594A474B" w14:textId="1329E166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119DDEA4" w14:textId="48B8C5E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870" w:type="dxa"/>
            <w:vAlign w:val="center"/>
          </w:tcPr>
          <w:p w14:paraId="7072FD9C" w14:textId="738CB2B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870" w:type="dxa"/>
            <w:vAlign w:val="center"/>
          </w:tcPr>
          <w:p w14:paraId="0678472E" w14:textId="77B1E09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29575B" w14:paraId="3D7ACBB4" w14:textId="77777777" w:rsidTr="003B4F78">
        <w:tc>
          <w:tcPr>
            <w:tcW w:w="1870" w:type="dxa"/>
            <w:vAlign w:val="center"/>
          </w:tcPr>
          <w:p w14:paraId="350CE98E" w14:textId="7E02CCDC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4B68CF91" w14:textId="4C7A0E6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0EEFC57F" w14:textId="01886B34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870" w:type="dxa"/>
            <w:vAlign w:val="center"/>
          </w:tcPr>
          <w:p w14:paraId="1F78481E" w14:textId="69856A2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64737C77" w14:textId="3E473AB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29575B" w14:paraId="29268F4B" w14:textId="77777777" w:rsidTr="003B4F78">
        <w:tc>
          <w:tcPr>
            <w:tcW w:w="1870" w:type="dxa"/>
            <w:vAlign w:val="center"/>
          </w:tcPr>
          <w:p w14:paraId="2AE59681" w14:textId="4DA40872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44CB8BBC" w14:textId="28E4DD53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4FBC7FF7" w14:textId="6F0B7FCF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0D860A50" w14:textId="27330D0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6A4661E5" w14:textId="6C889871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3FBB01F7" w14:textId="77777777" w:rsidTr="0092112E">
        <w:tc>
          <w:tcPr>
            <w:tcW w:w="1870" w:type="dxa"/>
            <w:vAlign w:val="center"/>
          </w:tcPr>
          <w:p w14:paraId="475408D0" w14:textId="413DF212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7DE2E1DC" w14:textId="007C703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03FFAE03" w14:textId="40EA8384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02C34A96" w14:textId="7FC430FF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19111763" w14:textId="2498AE5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39F6206A" w14:textId="77777777" w:rsidTr="0092112E">
        <w:tc>
          <w:tcPr>
            <w:tcW w:w="1870" w:type="dxa"/>
            <w:vAlign w:val="center"/>
          </w:tcPr>
          <w:p w14:paraId="044738C6" w14:textId="1064CAEC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3B59C7D1" w14:textId="05C983A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E536621" w14:textId="1ECB33F8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6081EB95" w14:textId="74957653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7337AD09" w14:textId="24E9481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2F7BADD4" w14:textId="77777777" w:rsidTr="0092112E">
        <w:tc>
          <w:tcPr>
            <w:tcW w:w="1870" w:type="dxa"/>
            <w:vAlign w:val="center"/>
          </w:tcPr>
          <w:p w14:paraId="7523D523" w14:textId="36C8704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7AB4925A" w14:textId="42888B4B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C5F8EFD" w14:textId="0B548FDF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78FD6955" w14:textId="46200666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2CBED199" w14:textId="55A24D39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29575B" w14:paraId="7DB742C5" w14:textId="77777777" w:rsidTr="0092112E">
        <w:tc>
          <w:tcPr>
            <w:tcW w:w="1870" w:type="dxa"/>
            <w:vAlign w:val="center"/>
          </w:tcPr>
          <w:p w14:paraId="5E67370A" w14:textId="7A897A12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38B761F6" w14:textId="071D0425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6E35E059" w14:textId="7F34BFCD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23ECA933" w14:textId="25AF1CCD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4923CE89" w14:textId="49F0ABBB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29575B" w14:paraId="2CC2E81F" w14:textId="77777777" w:rsidTr="0092112E">
        <w:tc>
          <w:tcPr>
            <w:tcW w:w="1870" w:type="dxa"/>
            <w:vAlign w:val="center"/>
          </w:tcPr>
          <w:p w14:paraId="626C77C0" w14:textId="4C4FC90C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763AF509" w14:textId="2BE0BEC2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4ED756E0" w14:textId="6802D37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362CABEA" w14:textId="4F76946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6ACBEFFF" w14:textId="13273085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29575B" w14:paraId="128E5239" w14:textId="77777777" w:rsidTr="0092112E">
        <w:tc>
          <w:tcPr>
            <w:tcW w:w="1870" w:type="dxa"/>
            <w:vAlign w:val="center"/>
          </w:tcPr>
          <w:p w14:paraId="2C00ACA9" w14:textId="78F5157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30ECAA5C" w14:textId="6D448DD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02505288" w14:textId="7A02E37F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E7AED57" w14:textId="5BDE705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2CF01CD1" w14:textId="7F891837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</w:tbl>
    <w:p w14:paraId="5ED7AC6E" w14:textId="05BB3B20" w:rsidR="00A252E4" w:rsidRPr="00793492" w:rsidRDefault="00A252E4" w:rsidP="00A252E4">
      <w:pPr>
        <w:rPr>
          <w:rFonts w:asciiTheme="majorBidi" w:hAnsiTheme="majorBidi" w:cstheme="majorBidi"/>
        </w:rPr>
      </w:pPr>
    </w:p>
    <w:p w14:paraId="12FEF04D" w14:textId="77777777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14: NBS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256"/>
        <w:gridCol w:w="1370"/>
        <w:gridCol w:w="1220"/>
        <w:gridCol w:w="1370"/>
        <w:gridCol w:w="1370"/>
        <w:gridCol w:w="1370"/>
      </w:tblGrid>
      <w:tr w:rsidR="000533A1" w14:paraId="24E422E4" w14:textId="77777777" w:rsidTr="000533A1">
        <w:tc>
          <w:tcPr>
            <w:tcW w:w="1394" w:type="dxa"/>
            <w:vAlign w:val="center"/>
          </w:tcPr>
          <w:p w14:paraId="3A48E2C7" w14:textId="2CCD0FF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Temperature</w:t>
            </w:r>
          </w:p>
        </w:tc>
        <w:tc>
          <w:tcPr>
            <w:tcW w:w="1256" w:type="dxa"/>
            <w:vAlign w:val="center"/>
          </w:tcPr>
          <w:p w14:paraId="1930AF5B" w14:textId="51E99EF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Water Availability</w:t>
            </w:r>
          </w:p>
        </w:tc>
        <w:tc>
          <w:tcPr>
            <w:tcW w:w="1370" w:type="dxa"/>
            <w:vAlign w:val="center"/>
          </w:tcPr>
          <w:p w14:paraId="7BC3FF56" w14:textId="0A85353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Maintenance</w:t>
            </w:r>
          </w:p>
        </w:tc>
        <w:tc>
          <w:tcPr>
            <w:tcW w:w="1220" w:type="dxa"/>
            <w:vAlign w:val="center"/>
          </w:tcPr>
          <w:p w14:paraId="292778CF" w14:textId="335748A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Integration</w:t>
            </w:r>
          </w:p>
        </w:tc>
        <w:tc>
          <w:tcPr>
            <w:tcW w:w="1370" w:type="dxa"/>
            <w:vAlign w:val="center"/>
          </w:tcPr>
          <w:p w14:paraId="6A526CB2" w14:textId="368A5DE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Low Effectiveness (%)</w:t>
            </w:r>
          </w:p>
        </w:tc>
        <w:tc>
          <w:tcPr>
            <w:tcW w:w="1370" w:type="dxa"/>
            <w:vAlign w:val="center"/>
          </w:tcPr>
          <w:p w14:paraId="7720DE26" w14:textId="7540FB5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Moderate Effectiveness (%)</w:t>
            </w:r>
          </w:p>
        </w:tc>
        <w:tc>
          <w:tcPr>
            <w:tcW w:w="1370" w:type="dxa"/>
            <w:vAlign w:val="center"/>
          </w:tcPr>
          <w:p w14:paraId="42F750D0" w14:textId="58F85BE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High Effectiveness (%)</w:t>
            </w:r>
          </w:p>
        </w:tc>
      </w:tr>
      <w:tr w:rsidR="000533A1" w14:paraId="1EABB5D0" w14:textId="77777777" w:rsidTr="000533A1">
        <w:tc>
          <w:tcPr>
            <w:tcW w:w="1394" w:type="dxa"/>
            <w:vAlign w:val="center"/>
          </w:tcPr>
          <w:p w14:paraId="5F1B4ACF" w14:textId="4AEA987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511DA11" w14:textId="24E6F3A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08E7831D" w14:textId="4B1D336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49DA735" w14:textId="3A495D3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1F247486" w14:textId="2B8AEC2A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5496EB1B" w14:textId="0B92DC8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3CC64E04" w14:textId="1C22F5A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20.0</w:t>
            </w:r>
          </w:p>
        </w:tc>
      </w:tr>
      <w:tr w:rsidR="000533A1" w14:paraId="7BA54127" w14:textId="77777777" w:rsidTr="000533A1">
        <w:tc>
          <w:tcPr>
            <w:tcW w:w="1394" w:type="dxa"/>
            <w:vAlign w:val="center"/>
          </w:tcPr>
          <w:p w14:paraId="3C6AB58B" w14:textId="0436832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4C36C30" w14:textId="3A530CB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381A4D59" w14:textId="1F1BD19A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41615FD" w14:textId="0944C3DC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E566FC4" w14:textId="2E1A8A4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150A786A" w14:textId="4B37272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4DBA358D" w14:textId="1DE5AB7B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</w:tr>
      <w:tr w:rsidR="000533A1" w14:paraId="5F55E540" w14:textId="77777777" w:rsidTr="000533A1">
        <w:tc>
          <w:tcPr>
            <w:tcW w:w="1394" w:type="dxa"/>
            <w:vAlign w:val="center"/>
          </w:tcPr>
          <w:p w14:paraId="0DC17AB2" w14:textId="0EF05CE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28CA627" w14:textId="362823B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78CEF570" w14:textId="3CEF069C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6AAD0A2" w14:textId="38DD746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212B5EF" w14:textId="22C846B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32DA7EEC" w14:textId="784D175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343E932" w14:textId="40856E6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50.0</w:t>
            </w:r>
          </w:p>
        </w:tc>
      </w:tr>
      <w:tr w:rsidR="000533A1" w14:paraId="3C30DE78" w14:textId="77777777" w:rsidTr="000533A1">
        <w:tc>
          <w:tcPr>
            <w:tcW w:w="1394" w:type="dxa"/>
            <w:vAlign w:val="center"/>
          </w:tcPr>
          <w:p w14:paraId="7D48AA08" w14:textId="59E91A6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7AFE752" w14:textId="5EA658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24A1CB6" w14:textId="2E956F7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503C6FD9" w14:textId="35E2E42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399BA9BB" w14:textId="5C569809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3CB32DE" w14:textId="0113672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456B3083" w14:textId="606889B2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</w:tr>
      <w:tr w:rsidR="000533A1" w14:paraId="271804BB" w14:textId="77777777" w:rsidTr="000533A1">
        <w:tc>
          <w:tcPr>
            <w:tcW w:w="1394" w:type="dxa"/>
            <w:vAlign w:val="center"/>
          </w:tcPr>
          <w:p w14:paraId="39D36302" w14:textId="257765A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D8A0D27" w14:textId="7083A3D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342791AC" w14:textId="05323A3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6D0C3ABD" w14:textId="72F01D3B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9365AE7" w14:textId="009E44B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0549F550" w14:textId="52BDEF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154A3AE" w14:textId="5B913A6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</w:tr>
      <w:tr w:rsidR="000533A1" w14:paraId="34E03902" w14:textId="77777777" w:rsidTr="000533A1">
        <w:tc>
          <w:tcPr>
            <w:tcW w:w="1394" w:type="dxa"/>
            <w:vAlign w:val="center"/>
          </w:tcPr>
          <w:p w14:paraId="5F7A4E74" w14:textId="6D797A6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2209948" w14:textId="685968C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7A55F48" w14:textId="49149BE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453E5F" w14:textId="36AD4342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176ADF5" w14:textId="2FFA151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50FC7BFA" w14:textId="2808E71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12CF5D9" w14:textId="7895D98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60.0</w:t>
            </w:r>
          </w:p>
        </w:tc>
      </w:tr>
      <w:tr w:rsidR="000533A1" w14:paraId="4EFAD384" w14:textId="77777777" w:rsidTr="000533A1">
        <w:tc>
          <w:tcPr>
            <w:tcW w:w="1394" w:type="dxa"/>
            <w:vAlign w:val="center"/>
          </w:tcPr>
          <w:p w14:paraId="18F7DDE4" w14:textId="27C72C7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80842D6" w14:textId="1F02C1C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FF90D7A" w14:textId="47D1C21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08701F9" w14:textId="5510E1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166382A7" w14:textId="039F153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0298084E" w14:textId="08FECB10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1D833E54" w14:textId="31C0C8A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</w:tr>
      <w:tr w:rsidR="000533A1" w14:paraId="7756819C" w14:textId="77777777" w:rsidTr="000533A1">
        <w:tc>
          <w:tcPr>
            <w:tcW w:w="1394" w:type="dxa"/>
            <w:vAlign w:val="center"/>
          </w:tcPr>
          <w:p w14:paraId="32B39F38" w14:textId="4CB736A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FEFF173" w14:textId="2BB9988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230E94E8" w14:textId="0A1DAC1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17350BE" w14:textId="2F60C76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FED2EF0" w14:textId="2ECE7F5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092E8396" w14:textId="42F87DB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587ABAA0" w14:textId="51FC473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60.0</w:t>
            </w:r>
          </w:p>
        </w:tc>
      </w:tr>
      <w:tr w:rsidR="000533A1" w14:paraId="429FC314" w14:textId="77777777" w:rsidTr="000533A1">
        <w:tc>
          <w:tcPr>
            <w:tcW w:w="1394" w:type="dxa"/>
            <w:vAlign w:val="center"/>
          </w:tcPr>
          <w:p w14:paraId="2252BF32" w14:textId="060BB1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B7DA75F" w14:textId="09924BE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7E8AC8EA" w14:textId="4C77B7C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2D4ABE4F" w14:textId="27D1869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7739592" w14:textId="2C240A2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183DD6B6" w14:textId="7DA6F4E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1762C156" w14:textId="090D2CB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85.0</w:t>
            </w:r>
          </w:p>
        </w:tc>
      </w:tr>
      <w:tr w:rsidR="000533A1" w14:paraId="7E3DA8B9" w14:textId="77777777" w:rsidTr="000533A1">
        <w:tc>
          <w:tcPr>
            <w:tcW w:w="1394" w:type="dxa"/>
            <w:vAlign w:val="center"/>
          </w:tcPr>
          <w:p w14:paraId="61401748" w14:textId="1E7EAA8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2CA03A3" w14:textId="7C61F26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4AFA864A" w14:textId="549D846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7FEAB50" w14:textId="39ED50B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FFEDB27" w14:textId="603F3D0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7F2A3EC1" w14:textId="7514EB4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12B67F48" w14:textId="3E92729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</w:tr>
      <w:tr w:rsidR="000533A1" w14:paraId="4B8605F1" w14:textId="77777777" w:rsidTr="000533A1">
        <w:tc>
          <w:tcPr>
            <w:tcW w:w="1394" w:type="dxa"/>
            <w:vAlign w:val="center"/>
          </w:tcPr>
          <w:p w14:paraId="19D906D1" w14:textId="6F9EB90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5E73952" w14:textId="372D3EE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028EDDE1" w14:textId="5DD2D3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DE2A11C" w14:textId="7BF756D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A4B74A2" w14:textId="5ACC3E8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7BC643F0" w14:textId="68872CE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0294D45" w14:textId="24D1DFA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</w:tr>
      <w:tr w:rsidR="000533A1" w14:paraId="24EB48AA" w14:textId="77777777" w:rsidTr="000533A1">
        <w:tc>
          <w:tcPr>
            <w:tcW w:w="1394" w:type="dxa"/>
            <w:vAlign w:val="center"/>
          </w:tcPr>
          <w:p w14:paraId="272DE466" w14:textId="714F760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69FE18B" w14:textId="1070B7D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5E9C45B8" w14:textId="4F48F11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2C2B94D6" w14:textId="3C55FE9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1EF9AC49" w14:textId="4A14844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6B533E7D" w14:textId="1024669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739136AC" w14:textId="5F7FDEC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55.0</w:t>
            </w:r>
          </w:p>
        </w:tc>
      </w:tr>
      <w:tr w:rsidR="000533A1" w14:paraId="2040F1D4" w14:textId="77777777" w:rsidTr="000533A1">
        <w:tc>
          <w:tcPr>
            <w:tcW w:w="1394" w:type="dxa"/>
            <w:vAlign w:val="center"/>
          </w:tcPr>
          <w:p w14:paraId="2E150EE5" w14:textId="768A24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8E93D5B" w14:textId="2CB30E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6E3C7EB" w14:textId="6C3BC91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B793F97" w14:textId="4C9EBBD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58946B1" w14:textId="009824F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E69CF0A" w14:textId="67CE914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C388B32" w14:textId="7AA885E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</w:tr>
      <w:tr w:rsidR="000533A1" w14:paraId="3D1D373F" w14:textId="77777777" w:rsidTr="000533A1">
        <w:tc>
          <w:tcPr>
            <w:tcW w:w="1394" w:type="dxa"/>
            <w:vAlign w:val="center"/>
          </w:tcPr>
          <w:p w14:paraId="2ADAC379" w14:textId="24DD33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589BFEB" w14:textId="550E41A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30944E5F" w14:textId="1EFA1A7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48F6E99" w14:textId="7BD6C6F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4D92C67D" w14:textId="799BA2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12D57A43" w14:textId="62C497E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22C00F71" w14:textId="2B0591F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6C4928A6" w14:textId="77777777" w:rsidTr="000533A1">
        <w:tc>
          <w:tcPr>
            <w:tcW w:w="1394" w:type="dxa"/>
            <w:vAlign w:val="center"/>
          </w:tcPr>
          <w:p w14:paraId="4EE87B2F" w14:textId="4DA9467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47CA86A7" w14:textId="72020FA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3F9C8092" w14:textId="5420AA7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71FD3AF3" w14:textId="043803F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1ACB7B49" w14:textId="73FD4D8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0B454E81" w14:textId="57935D3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7CE15A11" w14:textId="4B6B59C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680643FC" w14:textId="77777777" w:rsidTr="000533A1">
        <w:tc>
          <w:tcPr>
            <w:tcW w:w="1394" w:type="dxa"/>
            <w:vAlign w:val="center"/>
          </w:tcPr>
          <w:p w14:paraId="44130BCA" w14:textId="536AF9A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9B81A8D" w14:textId="49F7829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16DF68B8" w14:textId="375979F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3C117FD" w14:textId="7EA847B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71C200C6" w14:textId="18D48C5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3AA4B127" w14:textId="2D19342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5B2CFD82" w14:textId="3AF3C09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45.0</w:t>
            </w:r>
          </w:p>
        </w:tc>
      </w:tr>
      <w:tr w:rsidR="000533A1" w14:paraId="0A7FD2EB" w14:textId="77777777" w:rsidTr="000533A1">
        <w:tc>
          <w:tcPr>
            <w:tcW w:w="1394" w:type="dxa"/>
            <w:vAlign w:val="center"/>
          </w:tcPr>
          <w:p w14:paraId="403A5612" w14:textId="64CB35B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1904C61C" w14:textId="62D9B8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730E448" w14:textId="559936F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9B27C44" w14:textId="71DD8E4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2F561BF0" w14:textId="5BA7DB4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57A9ADC" w14:textId="519460D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1B93A724" w14:textId="4454632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60.0</w:t>
            </w:r>
          </w:p>
        </w:tc>
      </w:tr>
      <w:tr w:rsidR="000533A1" w14:paraId="0046A1AB" w14:textId="77777777" w:rsidTr="000533A1">
        <w:tc>
          <w:tcPr>
            <w:tcW w:w="1394" w:type="dxa"/>
            <w:vAlign w:val="center"/>
          </w:tcPr>
          <w:p w14:paraId="790AD648" w14:textId="30B4D68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FCB8CDB" w14:textId="2496650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EE77B69" w14:textId="38AF05C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1763A6C" w14:textId="2D7C7DC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FABFB74" w14:textId="1BF20BC5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73DA7026" w14:textId="2FBA3B3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E0D5370" w14:textId="167D8A3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90.0</w:t>
            </w:r>
          </w:p>
        </w:tc>
      </w:tr>
      <w:tr w:rsidR="000533A1" w14:paraId="29FF6BAE" w14:textId="77777777" w:rsidTr="000533A1">
        <w:tc>
          <w:tcPr>
            <w:tcW w:w="1394" w:type="dxa"/>
            <w:vAlign w:val="center"/>
          </w:tcPr>
          <w:p w14:paraId="4C56ECF2" w14:textId="46D2BCE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DCCD974" w14:textId="1DA63A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6BF134D" w14:textId="0D1FCE2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B545AD9" w14:textId="183516E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E2E03A3" w14:textId="47BC2FC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164E3EA9" w14:textId="19819DF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52C6A6F2" w14:textId="1C94E65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626A9016" w14:textId="77777777" w:rsidTr="000533A1">
        <w:tc>
          <w:tcPr>
            <w:tcW w:w="1394" w:type="dxa"/>
            <w:vAlign w:val="center"/>
          </w:tcPr>
          <w:p w14:paraId="4092E18B" w14:textId="2D2686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DE359F3" w14:textId="3A0441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5FEB1EA" w14:textId="50468FB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46FC5AC3" w14:textId="3E04CDF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A32D550" w14:textId="595ECF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6B2E3C2C" w14:textId="2559BF5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7C74337" w14:textId="7F0DFC7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2F5AA79C" w14:textId="77777777" w:rsidTr="000533A1">
        <w:tc>
          <w:tcPr>
            <w:tcW w:w="1394" w:type="dxa"/>
            <w:vAlign w:val="center"/>
          </w:tcPr>
          <w:p w14:paraId="3A0207D1" w14:textId="43DCD9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AF2BE08" w14:textId="0A9D387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D712254" w14:textId="4C8AF0C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83EE03D" w14:textId="09442F8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F2D30F7" w14:textId="17E0261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3BC6566" w14:textId="0D21DD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D8AC2A9" w14:textId="6749C9F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1D8B892F" w14:textId="77777777" w:rsidTr="000533A1">
        <w:tc>
          <w:tcPr>
            <w:tcW w:w="1394" w:type="dxa"/>
            <w:vAlign w:val="center"/>
          </w:tcPr>
          <w:p w14:paraId="7CCED462" w14:textId="0D1A874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5B69D67" w14:textId="4DC5436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69C13E2D" w14:textId="23B89E1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57B224F" w14:textId="7C969F7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FE001FF" w14:textId="3971804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5FB9708C" w14:textId="52525BF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81F8DB0" w14:textId="3C9DD89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011241E6" w14:textId="77777777" w:rsidTr="000533A1">
        <w:tc>
          <w:tcPr>
            <w:tcW w:w="1394" w:type="dxa"/>
            <w:vAlign w:val="center"/>
          </w:tcPr>
          <w:p w14:paraId="11E27296" w14:textId="3476B9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752A0CF" w14:textId="49A5C6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7F00781" w14:textId="77BAD4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5CC5B1" w14:textId="5577F7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818EB72" w14:textId="765A819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4F0D4D94" w14:textId="092A0B3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4C660673" w14:textId="2CFC3D87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5E9274D9" w14:textId="77777777" w:rsidTr="000533A1">
        <w:tc>
          <w:tcPr>
            <w:tcW w:w="1394" w:type="dxa"/>
            <w:vAlign w:val="center"/>
          </w:tcPr>
          <w:p w14:paraId="251E20CB" w14:textId="3399872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0FDCD687" w14:textId="23E34A6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261EB729" w14:textId="61A9F35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36569A1" w14:textId="4FE9F52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491EEC6" w14:textId="5D6DAB4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4D81FEFD" w14:textId="534FECA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0F2020AE" w14:textId="3C35944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85.0</w:t>
            </w:r>
          </w:p>
        </w:tc>
      </w:tr>
      <w:tr w:rsidR="000533A1" w14:paraId="653CBBAA" w14:textId="77777777" w:rsidTr="000533A1">
        <w:tc>
          <w:tcPr>
            <w:tcW w:w="1394" w:type="dxa"/>
            <w:vAlign w:val="center"/>
          </w:tcPr>
          <w:p w14:paraId="2ECA73D6" w14:textId="65F8642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7CAAC37" w14:textId="05277F5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253D7ACC" w14:textId="574C1B0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29C9C28" w14:textId="1DB56B6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D1F7F47" w14:textId="53E721E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0C628AFB" w14:textId="650D0EB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B7A7DE6" w14:textId="40FB1E6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6D243B9E" w14:textId="77777777" w:rsidTr="000533A1">
        <w:tc>
          <w:tcPr>
            <w:tcW w:w="1394" w:type="dxa"/>
            <w:vAlign w:val="center"/>
          </w:tcPr>
          <w:p w14:paraId="3C3E788D" w14:textId="221000E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43A37F35" w14:textId="5AFE81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253E0C1" w14:textId="70BC881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6E2376A" w14:textId="0BBE997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F74952D" w14:textId="2A12A82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68BDDFA" w14:textId="28CA8B6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2ECF98C3" w14:textId="7D53E6EE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54DAE59C" w14:textId="77777777" w:rsidTr="000533A1">
        <w:tc>
          <w:tcPr>
            <w:tcW w:w="1394" w:type="dxa"/>
            <w:vAlign w:val="center"/>
          </w:tcPr>
          <w:p w14:paraId="5166CC6D" w14:textId="6CA77D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FBD3FD2" w14:textId="7083535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A464D68" w14:textId="792189A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6145AD6" w14:textId="16AB6D9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5ED853A" w14:textId="499724A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141CF8D6" w14:textId="4666C1E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682D966" w14:textId="6F28EE6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95.0</w:t>
            </w:r>
          </w:p>
        </w:tc>
      </w:tr>
      <w:tr w:rsidR="000533A1" w14:paraId="031D511B" w14:textId="77777777" w:rsidTr="000533A1">
        <w:tc>
          <w:tcPr>
            <w:tcW w:w="1394" w:type="dxa"/>
            <w:vAlign w:val="center"/>
          </w:tcPr>
          <w:p w14:paraId="52B7BB8F" w14:textId="47E3E3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DA351D6" w14:textId="0CA747E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2D87665F" w14:textId="087D47C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E6F0615" w14:textId="49364F6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449169D" w14:textId="4390837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  <w:tc>
          <w:tcPr>
            <w:tcW w:w="1370" w:type="dxa"/>
            <w:vAlign w:val="center"/>
          </w:tcPr>
          <w:p w14:paraId="42F56DB6" w14:textId="1A10922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C7EAF70" w14:textId="08C28EF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</w:tr>
      <w:tr w:rsidR="000533A1" w14:paraId="6CE11B60" w14:textId="77777777" w:rsidTr="000533A1">
        <w:tc>
          <w:tcPr>
            <w:tcW w:w="1394" w:type="dxa"/>
            <w:vAlign w:val="center"/>
          </w:tcPr>
          <w:p w14:paraId="5068F201" w14:textId="12E412E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5190374" w14:textId="52B630D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0BA652FC" w14:textId="327B6FE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6CA38DC" w14:textId="4481EB8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16F402F3" w14:textId="473593B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A21F281" w14:textId="6D711FCF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3610A9D" w14:textId="27DE2ED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55D6A0C9" w14:textId="77777777" w:rsidTr="000533A1">
        <w:tc>
          <w:tcPr>
            <w:tcW w:w="1394" w:type="dxa"/>
            <w:vAlign w:val="center"/>
          </w:tcPr>
          <w:p w14:paraId="552335CE" w14:textId="25E32C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42D3F81A" w14:textId="172BBFD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8E1D63C" w14:textId="046B731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AE49F00" w14:textId="292A5C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FB4AFB8" w14:textId="5937B19D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31C61543" w14:textId="48A5BF42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172A8901" w14:textId="19A71E0C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686A42C1" w14:textId="77777777" w:rsidTr="000533A1">
        <w:tc>
          <w:tcPr>
            <w:tcW w:w="1394" w:type="dxa"/>
            <w:vAlign w:val="center"/>
          </w:tcPr>
          <w:p w14:paraId="29403480" w14:textId="4F8FDB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lastRenderedPageBreak/>
              <w:t>Medium</w:t>
            </w:r>
          </w:p>
        </w:tc>
        <w:tc>
          <w:tcPr>
            <w:tcW w:w="1256" w:type="dxa"/>
            <w:vAlign w:val="center"/>
          </w:tcPr>
          <w:p w14:paraId="1F2AC873" w14:textId="5CDFE17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758B539" w14:textId="13D897A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12D368E" w14:textId="773E8ED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2E92C02D" w14:textId="35FB08F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4EE348FA" w14:textId="7A943941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073755E" w14:textId="23657C09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1792DEAA" w14:textId="77777777" w:rsidTr="000533A1">
        <w:tc>
          <w:tcPr>
            <w:tcW w:w="1394" w:type="dxa"/>
            <w:vAlign w:val="center"/>
          </w:tcPr>
          <w:p w14:paraId="4E2314EB" w14:textId="7874E4E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2E666BF" w14:textId="377ED7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C006C07" w14:textId="182F515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73D1CB0" w14:textId="6A4FEB5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E82651B" w14:textId="1705458D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B6D7621" w14:textId="4049E1E1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159A81A" w14:textId="6D6B3C4B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</w:tr>
      <w:tr w:rsidR="000533A1" w14:paraId="2A1118F4" w14:textId="77777777" w:rsidTr="000533A1">
        <w:tc>
          <w:tcPr>
            <w:tcW w:w="1394" w:type="dxa"/>
            <w:vAlign w:val="center"/>
          </w:tcPr>
          <w:p w14:paraId="43E96903" w14:textId="6CF702B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C6E72D3" w14:textId="5B2FD13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4380794" w14:textId="54790CF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5487AD94" w14:textId="42F2E9C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741AE76C" w14:textId="7BFF1171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472D0036" w14:textId="034D04F4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246DF9B3" w14:textId="3CC3C382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33E7217D" w14:textId="77777777" w:rsidTr="000533A1">
        <w:tc>
          <w:tcPr>
            <w:tcW w:w="1394" w:type="dxa"/>
            <w:vAlign w:val="center"/>
          </w:tcPr>
          <w:p w14:paraId="0494975A" w14:textId="44FC7F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537F15E3" w14:textId="25B20A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D7783D1" w14:textId="3A4546D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7D08D532" w14:textId="0EBC706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56E7CB0F" w14:textId="6E307994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1565EDDF" w14:textId="54B50705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2633B50" w14:textId="3FDB2628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</w:tr>
      <w:tr w:rsidR="000533A1" w14:paraId="035357AD" w14:textId="77777777" w:rsidTr="000533A1">
        <w:tc>
          <w:tcPr>
            <w:tcW w:w="1394" w:type="dxa"/>
            <w:vAlign w:val="center"/>
          </w:tcPr>
          <w:p w14:paraId="6FF8B449" w14:textId="2F572C0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3295180" w14:textId="3E414B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3287470" w14:textId="69EF1D5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207DDD4" w14:textId="1545CB2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12D5F27F" w14:textId="318F7F9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34C4BBDE" w14:textId="691FB22D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7A68034B" w14:textId="00036A21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1F1D990F" w14:textId="77777777" w:rsidTr="000533A1">
        <w:tc>
          <w:tcPr>
            <w:tcW w:w="1394" w:type="dxa"/>
            <w:vAlign w:val="center"/>
          </w:tcPr>
          <w:p w14:paraId="69BD8F0E" w14:textId="4D8590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825EC12" w14:textId="180708E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1DE3C2A" w14:textId="60ED48A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5B6F7FD" w14:textId="0A0A0EF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75491DB" w14:textId="3EED8FD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26C5C72" w14:textId="3AB52BF0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02234BBF" w14:textId="53636C6E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1E375F39" w14:textId="77777777" w:rsidTr="000533A1">
        <w:tc>
          <w:tcPr>
            <w:tcW w:w="1394" w:type="dxa"/>
            <w:vAlign w:val="center"/>
          </w:tcPr>
          <w:p w14:paraId="0020EA68" w14:textId="4D4CD13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9CD432B" w14:textId="17031E1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296829F" w14:textId="6DA572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31DBFE2" w14:textId="7F21C4E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2756F930" w14:textId="4D8BF82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4EA26B7C" w14:textId="0DBCFF50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802605B" w14:textId="269B6A8B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289FD312" w14:textId="77777777" w:rsidTr="000533A1">
        <w:tc>
          <w:tcPr>
            <w:tcW w:w="1394" w:type="dxa"/>
            <w:vAlign w:val="center"/>
          </w:tcPr>
          <w:p w14:paraId="3C985226" w14:textId="16712A0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A944503" w14:textId="0E65921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5284952" w14:textId="69A1CCB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591C8B2" w14:textId="7F36DB2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4CD42CF" w14:textId="76821EC3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6188D97C" w14:textId="78E316A6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5A0C6587" w14:textId="3AE8C93A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</w:tr>
      <w:tr w:rsidR="000533A1" w14:paraId="1DAF0D1C" w14:textId="77777777" w:rsidTr="000533A1">
        <w:tc>
          <w:tcPr>
            <w:tcW w:w="1394" w:type="dxa"/>
            <w:vAlign w:val="center"/>
          </w:tcPr>
          <w:p w14:paraId="536F2285" w14:textId="5F96AB4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98C38EE" w14:textId="3236E21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437102E3" w14:textId="7E8D92B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188A50A" w14:textId="1842F71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2306406" w14:textId="5C0ECBA8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257A0988" w14:textId="3EA7C7BE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55CC6798" w14:textId="45A6AA73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3D87C478" w14:textId="77777777" w:rsidTr="000533A1">
        <w:tc>
          <w:tcPr>
            <w:tcW w:w="1394" w:type="dxa"/>
            <w:vAlign w:val="center"/>
          </w:tcPr>
          <w:p w14:paraId="5AE79BB8" w14:textId="1C89152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24DC07B" w14:textId="51FC24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7BDDF1F7" w14:textId="511D6EF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C989549" w14:textId="7137026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54A3C1FF" w14:textId="6663E8E1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2956417C" w14:textId="21E9FA40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6D1AF076" w14:textId="28321C0E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</w:tr>
      <w:tr w:rsidR="000533A1" w14:paraId="1BE270E4" w14:textId="77777777" w:rsidTr="000533A1">
        <w:tc>
          <w:tcPr>
            <w:tcW w:w="1394" w:type="dxa"/>
            <w:vAlign w:val="center"/>
          </w:tcPr>
          <w:p w14:paraId="2531B139" w14:textId="5911A6C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7E689B37" w14:textId="15390DB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0E178013" w14:textId="48D0205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6990C61" w14:textId="7376656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287CB6E9" w14:textId="201DF80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5381E208" w14:textId="38C171C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38C9417F" w14:textId="7036801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583F5665" w14:textId="77777777" w:rsidTr="000533A1">
        <w:tc>
          <w:tcPr>
            <w:tcW w:w="1394" w:type="dxa"/>
            <w:vAlign w:val="center"/>
          </w:tcPr>
          <w:p w14:paraId="7ECFC9B8" w14:textId="10E23B6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47A8192" w14:textId="520EC38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AC97CE7" w14:textId="1B6FE05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C992F8" w14:textId="2DFE62B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618010C" w14:textId="131CE82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01ECF1BF" w14:textId="570327C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7A02CB54" w14:textId="2F1A416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0E4796D1" w14:textId="77777777" w:rsidTr="000533A1">
        <w:tc>
          <w:tcPr>
            <w:tcW w:w="1394" w:type="dxa"/>
            <w:vAlign w:val="center"/>
          </w:tcPr>
          <w:p w14:paraId="36329E21" w14:textId="6B717D5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4EE92A7C" w14:textId="7BE2029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20FB05C" w14:textId="288942A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EEDA70C" w14:textId="34CFC42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E2E20DE" w14:textId="21A42BAA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5AAFD69D" w14:textId="322BCE0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6C92971" w14:textId="558BE85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37C5F949" w14:textId="77777777" w:rsidTr="000533A1">
        <w:tc>
          <w:tcPr>
            <w:tcW w:w="1394" w:type="dxa"/>
            <w:vAlign w:val="center"/>
          </w:tcPr>
          <w:p w14:paraId="6194B0C0" w14:textId="40F93B0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04D9E81" w14:textId="3459C59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5CC67741" w14:textId="72FE3A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4D9E1E3" w14:textId="1E152CA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5BBA32B" w14:textId="2D5E418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3A6FA36E" w14:textId="1405C45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7DD81B5" w14:textId="3C4A430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60.0</w:t>
            </w:r>
          </w:p>
        </w:tc>
      </w:tr>
      <w:tr w:rsidR="000533A1" w14:paraId="28806AAF" w14:textId="77777777" w:rsidTr="000533A1">
        <w:tc>
          <w:tcPr>
            <w:tcW w:w="1394" w:type="dxa"/>
            <w:vAlign w:val="center"/>
          </w:tcPr>
          <w:p w14:paraId="34402175" w14:textId="6189913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1B505408" w14:textId="7594DC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73B4782A" w14:textId="6AD8F53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6D72EB7A" w14:textId="20446B6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CC089D9" w14:textId="7BD8B38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317544A4" w14:textId="436BC72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7AD71653" w14:textId="18C3710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90.0</w:t>
            </w:r>
          </w:p>
        </w:tc>
      </w:tr>
      <w:tr w:rsidR="000533A1" w14:paraId="222D39BB" w14:textId="77777777" w:rsidTr="000533A1">
        <w:tc>
          <w:tcPr>
            <w:tcW w:w="1394" w:type="dxa"/>
            <w:vAlign w:val="center"/>
          </w:tcPr>
          <w:p w14:paraId="4FE8148A" w14:textId="3C0C7D3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1568DDF5" w14:textId="462DAA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317C216" w14:textId="60E7A8A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717DCE22" w14:textId="323E73C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259F035" w14:textId="20ED447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F60CC7D" w14:textId="496907B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F91A9D5" w14:textId="5D58BF1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1FB9054E" w14:textId="77777777" w:rsidTr="000533A1">
        <w:tc>
          <w:tcPr>
            <w:tcW w:w="1394" w:type="dxa"/>
            <w:vAlign w:val="center"/>
          </w:tcPr>
          <w:p w14:paraId="4F8134F1" w14:textId="180D35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AD8DDB7" w14:textId="4DC5704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CBE78FD" w14:textId="2A70AE5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2347501" w14:textId="3FDE1D3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1795AD8" w14:textId="4713DBB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279EBBC7" w14:textId="5FE0C44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0F969AB0" w14:textId="4CD7F9D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35090953" w14:textId="77777777" w:rsidTr="000533A1">
        <w:tc>
          <w:tcPr>
            <w:tcW w:w="1394" w:type="dxa"/>
            <w:vAlign w:val="center"/>
          </w:tcPr>
          <w:p w14:paraId="1EFB2E00" w14:textId="36B787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5208A72" w14:textId="39E7441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6C6C0616" w14:textId="782C769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7326F8F" w14:textId="5CCE038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4EE7447" w14:textId="6669298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AEF8B87" w14:textId="6B6B0CB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12C89BAD" w14:textId="04D2A45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3950D41B" w14:textId="77777777" w:rsidTr="000533A1">
        <w:tc>
          <w:tcPr>
            <w:tcW w:w="1394" w:type="dxa"/>
            <w:vAlign w:val="center"/>
          </w:tcPr>
          <w:p w14:paraId="117FB048" w14:textId="6CE5E6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A9A78DE" w14:textId="4AB75D2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31BDE20" w14:textId="777EB39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1F2546AC" w14:textId="52BD31D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7414EE2D" w14:textId="3F2E4B7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62022F4E" w14:textId="6E11005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8DDA007" w14:textId="1D46349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4796F972" w14:textId="77777777" w:rsidTr="000533A1">
        <w:tc>
          <w:tcPr>
            <w:tcW w:w="1394" w:type="dxa"/>
            <w:vAlign w:val="center"/>
          </w:tcPr>
          <w:p w14:paraId="2921B136" w14:textId="05EC71E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C9832C5" w14:textId="5ADA0BB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5E0745A" w14:textId="7A0189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DC70CB" w14:textId="27F1FDC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9DFFC40" w14:textId="09A16C1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20DD21A8" w14:textId="10BBD1E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E60EDFD" w14:textId="1070127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38BCA5AF" w14:textId="77777777" w:rsidTr="000533A1">
        <w:tc>
          <w:tcPr>
            <w:tcW w:w="1394" w:type="dxa"/>
            <w:vAlign w:val="center"/>
          </w:tcPr>
          <w:p w14:paraId="261E4CB2" w14:textId="382D0F9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7371128A" w14:textId="33BB74E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3E13C15" w14:textId="3980E7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2CAC687" w14:textId="2149CFE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82ED4CD" w14:textId="27B8E93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77A6994F" w14:textId="7BD7D43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4D545E90" w14:textId="21F46D9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85.0</w:t>
            </w:r>
          </w:p>
        </w:tc>
      </w:tr>
      <w:tr w:rsidR="000533A1" w14:paraId="4BD4ED2C" w14:textId="77777777" w:rsidTr="000533A1">
        <w:tc>
          <w:tcPr>
            <w:tcW w:w="1394" w:type="dxa"/>
            <w:vAlign w:val="center"/>
          </w:tcPr>
          <w:p w14:paraId="0518C565" w14:textId="429B841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259587C" w14:textId="6326DDF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8A447A4" w14:textId="651E196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315D3A11" w14:textId="4EC0977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60896FB2" w14:textId="4D7FD2C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38EF17C" w14:textId="3BC4E8C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6DD2D226" w14:textId="0C2278F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285D624B" w14:textId="77777777" w:rsidTr="000533A1">
        <w:tc>
          <w:tcPr>
            <w:tcW w:w="1394" w:type="dxa"/>
            <w:vAlign w:val="center"/>
          </w:tcPr>
          <w:p w14:paraId="1741422E" w14:textId="2190988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D949BB4" w14:textId="4337951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09261CB0" w14:textId="465F29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6274CAE" w14:textId="4BB51E8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CB56049" w14:textId="7E60CAA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553BCFBF" w14:textId="624A550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729DBCB5" w14:textId="58AE00E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4B1394BA" w14:textId="77777777" w:rsidTr="000533A1">
        <w:tc>
          <w:tcPr>
            <w:tcW w:w="1394" w:type="dxa"/>
            <w:vAlign w:val="center"/>
          </w:tcPr>
          <w:p w14:paraId="584C9B2C" w14:textId="493D8EC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DE9C4A6" w14:textId="599BD8D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C29C9BA" w14:textId="4AD97F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A2CD1F7" w14:textId="150E65B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47FD210" w14:textId="64601E0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26AA87C8" w14:textId="566CCD8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7727C092" w14:textId="2714BB5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95.0</w:t>
            </w:r>
          </w:p>
        </w:tc>
      </w:tr>
      <w:tr w:rsidR="000533A1" w14:paraId="13FFA1FD" w14:textId="77777777" w:rsidTr="000533A1">
        <w:tc>
          <w:tcPr>
            <w:tcW w:w="1394" w:type="dxa"/>
            <w:vAlign w:val="center"/>
          </w:tcPr>
          <w:p w14:paraId="78322B87" w14:textId="388F0C4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7BCC62A" w14:textId="62D6131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00B174B" w14:textId="49A6843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24897083" w14:textId="142BE4D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47AE2A61" w14:textId="72F5D26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100.0</w:t>
            </w:r>
          </w:p>
        </w:tc>
        <w:tc>
          <w:tcPr>
            <w:tcW w:w="1370" w:type="dxa"/>
            <w:vAlign w:val="center"/>
          </w:tcPr>
          <w:p w14:paraId="7F9CAE71" w14:textId="5B96C21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1370" w:type="dxa"/>
            <w:vAlign w:val="center"/>
          </w:tcPr>
          <w:p w14:paraId="38DD11C6" w14:textId="41A1D1F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0.0</w:t>
            </w:r>
          </w:p>
        </w:tc>
      </w:tr>
      <w:tr w:rsidR="000533A1" w14:paraId="71F66A28" w14:textId="77777777" w:rsidTr="000533A1">
        <w:tc>
          <w:tcPr>
            <w:tcW w:w="1394" w:type="dxa"/>
            <w:vAlign w:val="center"/>
          </w:tcPr>
          <w:p w14:paraId="324D9FAE" w14:textId="1553821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66F3A0D6" w14:textId="3FB23BB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2B6E2EA6" w14:textId="33A9BE6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D006847" w14:textId="11F9ACD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3AD3AB1" w14:textId="3267810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80.0</w:t>
            </w:r>
          </w:p>
        </w:tc>
        <w:tc>
          <w:tcPr>
            <w:tcW w:w="1370" w:type="dxa"/>
            <w:vAlign w:val="center"/>
          </w:tcPr>
          <w:p w14:paraId="37B17C68" w14:textId="47CDBEB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2EFE6F09" w14:textId="3B1B204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5.0</w:t>
            </w:r>
          </w:p>
        </w:tc>
      </w:tr>
      <w:tr w:rsidR="000533A1" w14:paraId="656A2417" w14:textId="77777777" w:rsidTr="000533A1">
        <w:tc>
          <w:tcPr>
            <w:tcW w:w="1394" w:type="dxa"/>
            <w:vAlign w:val="center"/>
          </w:tcPr>
          <w:p w14:paraId="7B136620" w14:textId="33F769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241C586" w14:textId="35A21F4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20436EBD" w14:textId="2796F02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5FBFFF5" w14:textId="6487468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F9735CB" w14:textId="34A9A4C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65.0</w:t>
            </w:r>
          </w:p>
        </w:tc>
        <w:tc>
          <w:tcPr>
            <w:tcW w:w="1370" w:type="dxa"/>
            <w:vAlign w:val="center"/>
          </w:tcPr>
          <w:p w14:paraId="26F773C8" w14:textId="6B222F5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7E217A9F" w14:textId="197E20E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0CC11DE9" w14:textId="77777777" w:rsidTr="000533A1">
        <w:tc>
          <w:tcPr>
            <w:tcW w:w="1394" w:type="dxa"/>
            <w:vAlign w:val="center"/>
          </w:tcPr>
          <w:p w14:paraId="1195BD20" w14:textId="67A5200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8852D7F" w14:textId="44C98E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82F35CE" w14:textId="0361DB9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630036A" w14:textId="5C3273F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2AFFE2B5" w14:textId="1696CBF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75.0</w:t>
            </w:r>
          </w:p>
        </w:tc>
        <w:tc>
          <w:tcPr>
            <w:tcW w:w="1370" w:type="dxa"/>
            <w:vAlign w:val="center"/>
          </w:tcPr>
          <w:p w14:paraId="35A9147E" w14:textId="321B1C9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3283FE57" w14:textId="5524BB9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2E2ACB3D" w14:textId="77777777" w:rsidTr="000533A1">
        <w:tc>
          <w:tcPr>
            <w:tcW w:w="1394" w:type="dxa"/>
            <w:vAlign w:val="center"/>
          </w:tcPr>
          <w:p w14:paraId="6ABD51B9" w14:textId="3AC39D3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BF50D61" w14:textId="7D73B18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030F4704" w14:textId="5A6D903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C2412D5" w14:textId="384316B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0EF35FEF" w14:textId="00CAC71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29B40341" w14:textId="7E45879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79EDADA0" w14:textId="4C6E8BF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16851D01" w14:textId="77777777" w:rsidTr="000533A1">
        <w:tc>
          <w:tcPr>
            <w:tcW w:w="1394" w:type="dxa"/>
            <w:vAlign w:val="center"/>
          </w:tcPr>
          <w:p w14:paraId="17D5F31C" w14:textId="0BB6623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5DC30B3" w14:textId="6EE3A4C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B44E6FE" w14:textId="2E36938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4D5E7F4E" w14:textId="7EC7A04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D46B5DE" w14:textId="4B5BA62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5CBBDA04" w14:textId="1601ACB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2DA7B986" w14:textId="594AAE3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445A24C3" w14:textId="77777777" w:rsidTr="000533A1">
        <w:tc>
          <w:tcPr>
            <w:tcW w:w="1394" w:type="dxa"/>
            <w:vAlign w:val="center"/>
          </w:tcPr>
          <w:p w14:paraId="4DEF54FF" w14:textId="5141251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19C92D3" w14:textId="4B39559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1EB9A0D7" w14:textId="7195B1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525C1911" w14:textId="16D258B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323A8D86" w14:textId="1EA33A1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370" w:type="dxa"/>
            <w:vAlign w:val="center"/>
          </w:tcPr>
          <w:p w14:paraId="0B541A2F" w14:textId="76F7EEE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347D4202" w14:textId="2095D5E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16B4C7B2" w14:textId="77777777" w:rsidTr="000533A1">
        <w:tc>
          <w:tcPr>
            <w:tcW w:w="1394" w:type="dxa"/>
            <w:vAlign w:val="center"/>
          </w:tcPr>
          <w:p w14:paraId="5A069207" w14:textId="305DB9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491CFB06" w14:textId="16A8FCA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77D6DEE8" w14:textId="6BF1BEE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932604C" w14:textId="34367AA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6CA4FA61" w14:textId="290BB8D3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102652FA" w14:textId="41BE48ED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949FE7D" w14:textId="3C007082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6B2C85BD" w14:textId="77777777" w:rsidTr="000533A1">
        <w:tc>
          <w:tcPr>
            <w:tcW w:w="1394" w:type="dxa"/>
            <w:vAlign w:val="center"/>
          </w:tcPr>
          <w:p w14:paraId="4C6F0917" w14:textId="2613906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5ABC8B0D" w14:textId="5796C8A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0E2F5E72" w14:textId="4E9CB2B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4A470465" w14:textId="6C800C1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1806D63" w14:textId="075C9564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56F12882" w14:textId="05DBD84D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7CABF03E" w14:textId="5E05B393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0940B18F" w14:textId="77777777" w:rsidTr="000533A1">
        <w:tc>
          <w:tcPr>
            <w:tcW w:w="1394" w:type="dxa"/>
            <w:vAlign w:val="center"/>
          </w:tcPr>
          <w:p w14:paraId="01A378CF" w14:textId="11E866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75E3DF1" w14:textId="1BBBEA7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57B2ED9" w14:textId="131E889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1C14095" w14:textId="156B970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3DD75072" w14:textId="5B8E810C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370" w:type="dxa"/>
            <w:vAlign w:val="center"/>
          </w:tcPr>
          <w:p w14:paraId="083607B9" w14:textId="04F99376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1BD303AD" w14:textId="759AD122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6FC1A243" w14:textId="77777777" w:rsidTr="000533A1">
        <w:tc>
          <w:tcPr>
            <w:tcW w:w="1394" w:type="dxa"/>
            <w:vAlign w:val="center"/>
          </w:tcPr>
          <w:p w14:paraId="0510D042" w14:textId="727ADC1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112274D" w14:textId="6E59A8E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607A9F12" w14:textId="00B29F3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B35572B" w14:textId="5F91972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285E0076" w14:textId="6F5FAAA6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394481AA" w14:textId="4422898E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142F2596" w14:textId="7C03F21C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700EE6DB" w14:textId="77777777" w:rsidTr="000533A1">
        <w:tc>
          <w:tcPr>
            <w:tcW w:w="1394" w:type="dxa"/>
            <w:vAlign w:val="center"/>
          </w:tcPr>
          <w:p w14:paraId="54980F9D" w14:textId="06BB629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689BEDCC" w14:textId="5DC2C8A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40FE9D4D" w14:textId="14994BB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2E565EC" w14:textId="57F9C40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583C522" w14:textId="23E13A20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1B2E7E40" w14:textId="127F9659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61AE2002" w14:textId="43B79B10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0A35A371" w14:textId="77777777" w:rsidTr="000533A1">
        <w:tc>
          <w:tcPr>
            <w:tcW w:w="1394" w:type="dxa"/>
            <w:vAlign w:val="center"/>
          </w:tcPr>
          <w:p w14:paraId="33ACADDF" w14:textId="46CBD52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2970F9E" w14:textId="14BE29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83EDE70" w14:textId="5E40053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1EE857D1" w14:textId="5914C77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527DB156" w14:textId="0D356B84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3B0903DD" w14:textId="556A5269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3E60408" w14:textId="6AE86D78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79251E0E" w14:textId="77777777" w:rsidTr="000533A1">
        <w:tc>
          <w:tcPr>
            <w:tcW w:w="1394" w:type="dxa"/>
            <w:vAlign w:val="center"/>
          </w:tcPr>
          <w:p w14:paraId="7DA918BB" w14:textId="1FFEE9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5B26B24C" w14:textId="115B90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692EAE4" w14:textId="00C9E95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D4A327F" w14:textId="5D0A1DD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22803424" w14:textId="68280D3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B5D0240" w14:textId="638FADD3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2A2C1B6E" w14:textId="1A0C765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3CB87C10" w14:textId="77777777" w:rsidTr="000533A1">
        <w:tc>
          <w:tcPr>
            <w:tcW w:w="1394" w:type="dxa"/>
            <w:vAlign w:val="center"/>
          </w:tcPr>
          <w:p w14:paraId="664FFBD8" w14:textId="0C7C457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57D7D30" w14:textId="1680821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5A386D9B" w14:textId="5B0AE91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41D1C4FA" w14:textId="4C9C2D0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77E735A" w14:textId="1E786F6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391C16F1" w14:textId="0D56F16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05A8EDD3" w14:textId="5B76CEB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3EAD38B7" w14:textId="77777777" w:rsidTr="000533A1">
        <w:tc>
          <w:tcPr>
            <w:tcW w:w="1394" w:type="dxa"/>
            <w:vAlign w:val="center"/>
          </w:tcPr>
          <w:p w14:paraId="57E12D0B" w14:textId="1665A0C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489DEC0" w14:textId="53D65D3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68337132" w14:textId="61C20BA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188A7856" w14:textId="6C45B9E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133747AC" w14:textId="49F950D2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4AC54F73" w14:textId="7C9E5ED4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E85D0F0" w14:textId="62A8E359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2FADEAC6" w14:textId="77777777" w:rsidTr="000533A1">
        <w:tc>
          <w:tcPr>
            <w:tcW w:w="1394" w:type="dxa"/>
            <w:vAlign w:val="center"/>
          </w:tcPr>
          <w:p w14:paraId="273B0BCB" w14:textId="3E147F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F403C92" w14:textId="3372F035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E606E00" w14:textId="5B75EB5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5468E258" w14:textId="55D2F48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6C03CFC" w14:textId="18FC8DA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27F0626B" w14:textId="2BD4187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4BFC78AA" w14:textId="02BC49C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6DCED8F6" w14:textId="77777777" w:rsidTr="000533A1">
        <w:tc>
          <w:tcPr>
            <w:tcW w:w="1394" w:type="dxa"/>
            <w:vAlign w:val="center"/>
          </w:tcPr>
          <w:p w14:paraId="157A68DE" w14:textId="3366414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415C6B9" w14:textId="74E296C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227551EB" w14:textId="33BE6E2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9D46C61" w14:textId="2B9410A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54E8E12" w14:textId="6A4FABA2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370" w:type="dxa"/>
            <w:vAlign w:val="center"/>
          </w:tcPr>
          <w:p w14:paraId="21AD114C" w14:textId="0D78654F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077D5266" w14:textId="5ED33A0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77C1C15E" w14:textId="77777777" w:rsidTr="000533A1">
        <w:tc>
          <w:tcPr>
            <w:tcW w:w="1394" w:type="dxa"/>
            <w:vAlign w:val="center"/>
          </w:tcPr>
          <w:p w14:paraId="63047CD5" w14:textId="5F243AB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E35D663" w14:textId="0BEC88C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326E7A18" w14:textId="0C47B9B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34EB44C" w14:textId="36ABAA1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0D67AFB0" w14:textId="72AA3389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5DCBB1E0" w14:textId="06880B87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A73CE64" w14:textId="2C2EFE2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73B4F794" w14:textId="77777777" w:rsidTr="000533A1">
        <w:tc>
          <w:tcPr>
            <w:tcW w:w="1394" w:type="dxa"/>
            <w:vAlign w:val="center"/>
          </w:tcPr>
          <w:p w14:paraId="1EC2A430" w14:textId="008ADB6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C219829" w14:textId="6A0FFB5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1FD724C1" w14:textId="0229712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BA9BB02" w14:textId="0AE5B2F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9780CB9" w14:textId="29107000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D8CFC9B" w14:textId="76A5838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54C3B99F" w14:textId="46B3FDAB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2D160D19" w14:textId="77777777" w:rsidTr="000533A1">
        <w:tc>
          <w:tcPr>
            <w:tcW w:w="1394" w:type="dxa"/>
            <w:vAlign w:val="center"/>
          </w:tcPr>
          <w:p w14:paraId="21321F8E" w14:textId="42013F3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AF157EA" w14:textId="44E1FCB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37C670DE" w14:textId="2CA9B28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2E4CBB7" w14:textId="0531E28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E6807DE" w14:textId="65CBD21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6802A810" w14:textId="5748C5E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48F6548A" w14:textId="1DDC21A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386C8BE6" w14:textId="77777777" w:rsidTr="000533A1">
        <w:tc>
          <w:tcPr>
            <w:tcW w:w="1394" w:type="dxa"/>
            <w:vAlign w:val="center"/>
          </w:tcPr>
          <w:p w14:paraId="3FC29DEE" w14:textId="373FC71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831813D" w14:textId="24C6146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0E37C978" w14:textId="5E0972B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0D38BEF0" w14:textId="2B835C6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5501B575" w14:textId="697DC26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3D9B3327" w14:textId="1897A61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6063D5B" w14:textId="0CCC5EF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3451CD02" w14:textId="77777777" w:rsidTr="000533A1">
        <w:tc>
          <w:tcPr>
            <w:tcW w:w="1394" w:type="dxa"/>
            <w:vAlign w:val="center"/>
          </w:tcPr>
          <w:p w14:paraId="568026F7" w14:textId="413292E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D63C785" w14:textId="4C3A853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47EA0179" w14:textId="7C14FB3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74755B9" w14:textId="4BF5AF2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06B08116" w14:textId="2B4DBDCB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3C54EB9B" w14:textId="6076DEE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20DF5F25" w14:textId="4B52FD3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</w:tr>
      <w:tr w:rsidR="000533A1" w14:paraId="47EDD514" w14:textId="77777777" w:rsidTr="000533A1">
        <w:tc>
          <w:tcPr>
            <w:tcW w:w="1394" w:type="dxa"/>
            <w:vAlign w:val="center"/>
          </w:tcPr>
          <w:p w14:paraId="39A644C3" w14:textId="0A14368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AA8C0F3" w14:textId="447BF5B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76FEECD0" w14:textId="628D405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2CCFCCCB" w14:textId="5FE96C65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AF04A82" w14:textId="18F03A0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370" w:type="dxa"/>
            <w:vAlign w:val="center"/>
          </w:tcPr>
          <w:p w14:paraId="2F6730FF" w14:textId="52EF087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4CF8353" w14:textId="37259D7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7FCC53A8" w14:textId="77777777" w:rsidTr="000533A1">
        <w:tc>
          <w:tcPr>
            <w:tcW w:w="1394" w:type="dxa"/>
            <w:vAlign w:val="center"/>
          </w:tcPr>
          <w:p w14:paraId="78E2D6F1" w14:textId="5CB2412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15CC8B9" w14:textId="3D79547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4F8D2DB5" w14:textId="72A981D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761F640C" w14:textId="6BE7DD10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2D4E24C2" w14:textId="3918B0A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29E4FED2" w14:textId="033E3B5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511077AF" w14:textId="0577E47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0533A1" w14:paraId="3D0007AA" w14:textId="77777777" w:rsidTr="000533A1">
        <w:tc>
          <w:tcPr>
            <w:tcW w:w="1394" w:type="dxa"/>
            <w:vAlign w:val="center"/>
          </w:tcPr>
          <w:p w14:paraId="2A6FA42F" w14:textId="4532D9A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7FA5A0C" w14:textId="4AD4ADC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7A5D2FF5" w14:textId="5C1BFB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6405D3A5" w14:textId="38816F35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4E9554B4" w14:textId="5894124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51DF6F95" w14:textId="438D24D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3C87A14" w14:textId="18CA8AF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0BDF056F" w14:textId="77777777" w:rsidTr="000533A1">
        <w:tc>
          <w:tcPr>
            <w:tcW w:w="1394" w:type="dxa"/>
            <w:vAlign w:val="center"/>
          </w:tcPr>
          <w:p w14:paraId="3FBE3563" w14:textId="05E0315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lastRenderedPageBreak/>
              <w:t>High</w:t>
            </w:r>
          </w:p>
        </w:tc>
        <w:tc>
          <w:tcPr>
            <w:tcW w:w="1256" w:type="dxa"/>
            <w:vAlign w:val="center"/>
          </w:tcPr>
          <w:p w14:paraId="7F12F1A0" w14:textId="04D2A5E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14CC7F17" w14:textId="2033AF6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434417E" w14:textId="79DD523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63C131B9" w14:textId="3AA7161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370" w:type="dxa"/>
            <w:vAlign w:val="center"/>
          </w:tcPr>
          <w:p w14:paraId="059D73D5" w14:textId="3707469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04715BE5" w14:textId="2D2C380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</w:tbl>
    <w:p w14:paraId="3759FF45" w14:textId="77777777" w:rsidR="00A252E4" w:rsidRPr="00793492" w:rsidRDefault="00A252E4" w:rsidP="00A252E4">
      <w:pPr>
        <w:rPr>
          <w:rFonts w:asciiTheme="majorBidi" w:hAnsiTheme="majorBidi" w:cstheme="majorBidi"/>
        </w:rPr>
      </w:pPr>
    </w:p>
    <w:p w14:paraId="2018728B" w14:textId="1E19295B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15: Gr</w:t>
      </w:r>
      <w:r w:rsidR="00A658E1">
        <w:rPr>
          <w:rStyle w:val="Strong"/>
          <w:rFonts w:asciiTheme="majorBidi" w:hAnsiTheme="majorBidi" w:cstheme="majorBidi"/>
        </w:rPr>
        <w:t>I</w:t>
      </w:r>
      <w:r w:rsidRPr="00835BD0">
        <w:rPr>
          <w:rStyle w:val="Strong"/>
          <w:rFonts w:asciiTheme="majorBidi" w:hAnsiTheme="majorBidi" w:cstheme="majorBidi"/>
        </w:rPr>
        <w:t xml:space="preserve">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55"/>
        <w:gridCol w:w="1555"/>
        <w:gridCol w:w="1555"/>
        <w:gridCol w:w="1556"/>
        <w:gridCol w:w="1556"/>
      </w:tblGrid>
      <w:tr w:rsidR="0051293A" w14:paraId="5E997CDE" w14:textId="77777777" w:rsidTr="0051293A">
        <w:tc>
          <w:tcPr>
            <w:tcW w:w="1573" w:type="dxa"/>
            <w:vAlign w:val="center"/>
          </w:tcPr>
          <w:p w14:paraId="780D7B68" w14:textId="153E5A5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8B4BCA">
              <w:rPr>
                <w:rFonts w:asciiTheme="majorBidi" w:hAnsiTheme="majorBidi" w:cstheme="majorBidi"/>
                <w:b/>
                <w:bCs/>
              </w:rPr>
              <w:t>Infrastructure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93492">
              <w:rPr>
                <w:rFonts w:asciiTheme="majorBidi" w:hAnsiTheme="majorBidi" w:cstheme="majorBidi"/>
                <w:b/>
                <w:bCs/>
              </w:rPr>
              <w:t>Investment</w:t>
            </w:r>
          </w:p>
        </w:tc>
        <w:tc>
          <w:tcPr>
            <w:tcW w:w="1555" w:type="dxa"/>
            <w:vAlign w:val="center"/>
          </w:tcPr>
          <w:p w14:paraId="38443F84" w14:textId="141CF5E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Maintenance</w:t>
            </w:r>
          </w:p>
        </w:tc>
        <w:tc>
          <w:tcPr>
            <w:tcW w:w="1555" w:type="dxa"/>
            <w:vAlign w:val="center"/>
          </w:tcPr>
          <w:p w14:paraId="2D4572D0" w14:textId="361181A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Adaptive Management</w:t>
            </w:r>
          </w:p>
        </w:tc>
        <w:tc>
          <w:tcPr>
            <w:tcW w:w="1555" w:type="dxa"/>
            <w:vAlign w:val="center"/>
          </w:tcPr>
          <w:p w14:paraId="5C525074" w14:textId="58A766A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Poor Performance (%)</w:t>
            </w:r>
          </w:p>
        </w:tc>
        <w:tc>
          <w:tcPr>
            <w:tcW w:w="1556" w:type="dxa"/>
            <w:vAlign w:val="center"/>
          </w:tcPr>
          <w:p w14:paraId="5CE56980" w14:textId="291A6BC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Moderate Performance (%)</w:t>
            </w:r>
          </w:p>
        </w:tc>
        <w:tc>
          <w:tcPr>
            <w:tcW w:w="1556" w:type="dxa"/>
            <w:vAlign w:val="center"/>
          </w:tcPr>
          <w:p w14:paraId="680D3AE6" w14:textId="75A5EAA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Good Performance (%)</w:t>
            </w:r>
          </w:p>
        </w:tc>
      </w:tr>
      <w:tr w:rsidR="0051293A" w14:paraId="0288E95E" w14:textId="77777777" w:rsidTr="0051293A">
        <w:tc>
          <w:tcPr>
            <w:tcW w:w="1573" w:type="dxa"/>
            <w:vAlign w:val="center"/>
          </w:tcPr>
          <w:p w14:paraId="41583F65" w14:textId="7928642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7184CAFF" w14:textId="1D96473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0E6C9984" w14:textId="2937D5B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774A209C" w14:textId="5E0F80A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80.0</w:t>
            </w:r>
          </w:p>
        </w:tc>
        <w:tc>
          <w:tcPr>
            <w:tcW w:w="1556" w:type="dxa"/>
            <w:vAlign w:val="center"/>
          </w:tcPr>
          <w:p w14:paraId="71D201B2" w14:textId="13C8AF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209801C7" w14:textId="14F96B13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51293A" w14:paraId="7CEB4A14" w14:textId="77777777" w:rsidTr="0051293A">
        <w:tc>
          <w:tcPr>
            <w:tcW w:w="1573" w:type="dxa"/>
            <w:vAlign w:val="center"/>
          </w:tcPr>
          <w:p w14:paraId="596D65DB" w14:textId="3F8D6C6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54E970EE" w14:textId="2F85781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1A9E3A4C" w14:textId="2E5D438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432F354C" w14:textId="4AF37F5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556" w:type="dxa"/>
            <w:vAlign w:val="center"/>
          </w:tcPr>
          <w:p w14:paraId="051C8D96" w14:textId="7A68C70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33707954" w14:textId="20A9427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51293A" w14:paraId="548938BF" w14:textId="77777777" w:rsidTr="0051293A">
        <w:tc>
          <w:tcPr>
            <w:tcW w:w="1573" w:type="dxa"/>
            <w:vAlign w:val="center"/>
          </w:tcPr>
          <w:p w14:paraId="6985D4CE" w14:textId="1868D6E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4E41C045" w14:textId="090860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B7A0450" w14:textId="2162B59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3044476" w14:textId="62DD89B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556" w:type="dxa"/>
            <w:vAlign w:val="center"/>
          </w:tcPr>
          <w:p w14:paraId="75C31CB5" w14:textId="67F846B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593154A6" w14:textId="3ABD6DD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51293A" w14:paraId="06770EFB" w14:textId="77777777" w:rsidTr="0051293A">
        <w:tc>
          <w:tcPr>
            <w:tcW w:w="1573" w:type="dxa"/>
            <w:vAlign w:val="center"/>
          </w:tcPr>
          <w:p w14:paraId="2F52EC6D" w14:textId="102A9929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1B44E0CD" w14:textId="4D427024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3C70CBB9" w14:textId="08D50267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4E445B56" w14:textId="6EC9DD6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65.0</w:t>
            </w:r>
          </w:p>
        </w:tc>
        <w:tc>
          <w:tcPr>
            <w:tcW w:w="1556" w:type="dxa"/>
            <w:vAlign w:val="center"/>
          </w:tcPr>
          <w:p w14:paraId="2F70D7FF" w14:textId="51402DF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171B1EBE" w14:textId="262FF2FC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10.0</w:t>
            </w:r>
          </w:p>
        </w:tc>
      </w:tr>
      <w:tr w:rsidR="0051293A" w14:paraId="18897286" w14:textId="77777777" w:rsidTr="0051293A">
        <w:tc>
          <w:tcPr>
            <w:tcW w:w="1573" w:type="dxa"/>
            <w:vAlign w:val="center"/>
          </w:tcPr>
          <w:p w14:paraId="20867041" w14:textId="1889855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608D2283" w14:textId="6ECE162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2171DE93" w14:textId="7333C58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28745EDB" w14:textId="242EC336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1367CCE8" w14:textId="3103B46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102C8F7D" w14:textId="762BA4D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</w:tr>
      <w:tr w:rsidR="0051293A" w14:paraId="2D230E54" w14:textId="77777777" w:rsidTr="0051293A">
        <w:tc>
          <w:tcPr>
            <w:tcW w:w="1573" w:type="dxa"/>
            <w:vAlign w:val="center"/>
          </w:tcPr>
          <w:p w14:paraId="6BFB366D" w14:textId="035F770B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1F63D2D5" w14:textId="0066979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539C0A1F" w14:textId="7AD3723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43D31D0" w14:textId="1CD0D4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AACB747" w14:textId="126CE0F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2EFFF9E8" w14:textId="75FE510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26BE8D2B" w14:textId="77777777" w:rsidTr="0051293A">
        <w:tc>
          <w:tcPr>
            <w:tcW w:w="1573" w:type="dxa"/>
            <w:vAlign w:val="center"/>
          </w:tcPr>
          <w:p w14:paraId="34E96636" w14:textId="387713F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7902FA35" w14:textId="4B46D5C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0245C63C" w14:textId="77834F3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49D28C64" w14:textId="0381CAD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2D60B2B2" w14:textId="255065D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71B42363" w14:textId="185EBB2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510EC006" w14:textId="77777777" w:rsidTr="0051293A">
        <w:tc>
          <w:tcPr>
            <w:tcW w:w="1573" w:type="dxa"/>
            <w:vAlign w:val="center"/>
          </w:tcPr>
          <w:p w14:paraId="37A42C97" w14:textId="2A39398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304F6803" w14:textId="705FCEC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7155F5AE" w14:textId="268D462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09BF1611" w14:textId="14C8D1C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02BE356A" w14:textId="7724C56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613CF91" w14:textId="58B6529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</w:tr>
      <w:tr w:rsidR="0051293A" w14:paraId="57FFC4A1" w14:textId="77777777" w:rsidTr="0051293A">
        <w:tc>
          <w:tcPr>
            <w:tcW w:w="1573" w:type="dxa"/>
            <w:vAlign w:val="center"/>
          </w:tcPr>
          <w:p w14:paraId="51A1057A" w14:textId="0A273A7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295C043F" w14:textId="1DFAC9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4A1BA014" w14:textId="3906F31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0D90C23" w14:textId="5AA9841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1B371A2" w14:textId="343D370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1C1B224E" w14:textId="2B75DF9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366BF3BF" w14:textId="77777777" w:rsidTr="0051293A">
        <w:tc>
          <w:tcPr>
            <w:tcW w:w="1573" w:type="dxa"/>
            <w:vAlign w:val="center"/>
          </w:tcPr>
          <w:p w14:paraId="39D6D089" w14:textId="6672BA3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010AEB18" w14:textId="5A5F4D16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1AE9AA99" w14:textId="151D352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11426FE0" w14:textId="1C8D3C8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3CCA9D82" w14:textId="7157468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4095E1A" w14:textId="3C399A2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</w:tr>
      <w:tr w:rsidR="0051293A" w14:paraId="697A473D" w14:textId="77777777" w:rsidTr="0051293A">
        <w:tc>
          <w:tcPr>
            <w:tcW w:w="1573" w:type="dxa"/>
            <w:vAlign w:val="center"/>
          </w:tcPr>
          <w:p w14:paraId="534049B9" w14:textId="130BD46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645930C5" w14:textId="47DFC30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CB0EB5A" w14:textId="6E493D4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3A41CA37" w14:textId="0ABFC76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08F776C0" w14:textId="7A5247C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8936444" w14:textId="4198C3C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23345A4A" w14:textId="77777777" w:rsidTr="0051293A">
        <w:tc>
          <w:tcPr>
            <w:tcW w:w="1573" w:type="dxa"/>
            <w:vAlign w:val="center"/>
          </w:tcPr>
          <w:p w14:paraId="3502F5D7" w14:textId="2A7890B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D9E05D5" w14:textId="6E5583E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2529638" w14:textId="61B29F5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7559B403" w14:textId="1C98C0A0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0D5BD6D9" w14:textId="2B228E0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74DEAC6" w14:textId="67B0269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7A4B6B57" w14:textId="77777777" w:rsidTr="0051293A">
        <w:tc>
          <w:tcPr>
            <w:tcW w:w="1573" w:type="dxa"/>
            <w:vAlign w:val="center"/>
          </w:tcPr>
          <w:p w14:paraId="1777281C" w14:textId="3A61E0D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514A65B4" w14:textId="57FC6CA7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2E2C98B0" w14:textId="09E131D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7FEA59CC" w14:textId="1F42B40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C83DA59" w14:textId="5D01CBC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495C7042" w14:textId="28F3A3E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655B8795" w14:textId="77777777" w:rsidTr="0051293A">
        <w:tc>
          <w:tcPr>
            <w:tcW w:w="1573" w:type="dxa"/>
            <w:vAlign w:val="center"/>
          </w:tcPr>
          <w:p w14:paraId="05A7E2CD" w14:textId="036D4B1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14B48FC4" w14:textId="12E6F47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DFC1C01" w14:textId="413D792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7BCB4F57" w14:textId="6E5CE98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1AFBBE9" w14:textId="7D77307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0DC8A480" w14:textId="608B120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</w:tr>
      <w:tr w:rsidR="0051293A" w14:paraId="258CCD8A" w14:textId="77777777" w:rsidTr="0051293A">
        <w:tc>
          <w:tcPr>
            <w:tcW w:w="1573" w:type="dxa"/>
            <w:vAlign w:val="center"/>
          </w:tcPr>
          <w:p w14:paraId="18A9CF9F" w14:textId="25B5F9A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58ED237" w14:textId="51366EC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13235E73" w14:textId="30459C1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EEB2CC8" w14:textId="7982149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2F21C7AE" w14:textId="0E5CD6D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3DF61B94" w14:textId="1AAA1AC5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015DBB01" w14:textId="77777777" w:rsidTr="0051293A">
        <w:tc>
          <w:tcPr>
            <w:tcW w:w="1573" w:type="dxa"/>
            <w:vAlign w:val="center"/>
          </w:tcPr>
          <w:p w14:paraId="010F9A46" w14:textId="03DBD29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E9E1857" w14:textId="232A60F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2218A231" w14:textId="2BD6C9F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2612F5EA" w14:textId="6A0EE84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070C9C1" w14:textId="58F2B2D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41F8D059" w14:textId="71C2E02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452E6244" w14:textId="77777777" w:rsidTr="0051293A">
        <w:tc>
          <w:tcPr>
            <w:tcW w:w="1573" w:type="dxa"/>
            <w:vAlign w:val="center"/>
          </w:tcPr>
          <w:p w14:paraId="0D12C399" w14:textId="1F7C96A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23E66AF3" w14:textId="09AD721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59A19FC0" w14:textId="5DFED7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287A80C9" w14:textId="149414C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7EAB7868" w14:textId="0FEEEDE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1337225F" w14:textId="5C2A03F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2877D26F" w14:textId="77777777" w:rsidTr="0051293A">
        <w:tc>
          <w:tcPr>
            <w:tcW w:w="1573" w:type="dxa"/>
            <w:vAlign w:val="center"/>
          </w:tcPr>
          <w:p w14:paraId="2431CF0E" w14:textId="17D0A66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25E1137F" w14:textId="3A8C41C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46B5A695" w14:textId="31C3C436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1C48BDA" w14:textId="3E4B147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2C360F5A" w14:textId="615C488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30F7AB6A" w14:textId="2C57718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60.0</w:t>
            </w:r>
          </w:p>
        </w:tc>
      </w:tr>
      <w:tr w:rsidR="0051293A" w14:paraId="2120D88F" w14:textId="77777777" w:rsidTr="0051293A">
        <w:tc>
          <w:tcPr>
            <w:tcW w:w="1573" w:type="dxa"/>
            <w:vAlign w:val="center"/>
          </w:tcPr>
          <w:p w14:paraId="2BEDC6E3" w14:textId="0420980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5BF3CA6E" w14:textId="71741EB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32A9C13E" w14:textId="0ECBA08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356734DA" w14:textId="34DA6F0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5363540E" w14:textId="3AE22F6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249C7428" w14:textId="1241E77A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47F902A0" w14:textId="77777777" w:rsidTr="0051293A">
        <w:tc>
          <w:tcPr>
            <w:tcW w:w="1573" w:type="dxa"/>
            <w:vAlign w:val="center"/>
          </w:tcPr>
          <w:p w14:paraId="7F8A27F1" w14:textId="36E6953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722B4E4C" w14:textId="46F7E1D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02679C4B" w14:textId="2EA07E3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5BE3A543" w14:textId="5E165D1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556" w:type="dxa"/>
            <w:vAlign w:val="center"/>
          </w:tcPr>
          <w:p w14:paraId="4747E823" w14:textId="1AFE3125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2CA16DAB" w14:textId="24B0209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14B3EA61" w14:textId="77777777" w:rsidTr="0051293A">
        <w:tc>
          <w:tcPr>
            <w:tcW w:w="1573" w:type="dxa"/>
            <w:vAlign w:val="center"/>
          </w:tcPr>
          <w:p w14:paraId="23BB8581" w14:textId="553334B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6BFD5B6F" w14:textId="287B755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71A9ACA7" w14:textId="2351E21A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15518246" w14:textId="175BC23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72FF77CA" w14:textId="36363F0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DA381B5" w14:textId="5A1CA5D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</w:tr>
      <w:tr w:rsidR="0051293A" w14:paraId="6C752F28" w14:textId="77777777" w:rsidTr="0051293A">
        <w:tc>
          <w:tcPr>
            <w:tcW w:w="1573" w:type="dxa"/>
            <w:vAlign w:val="center"/>
          </w:tcPr>
          <w:p w14:paraId="086BC2E6" w14:textId="669EF93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29209EE3" w14:textId="7BCC354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37C402E" w14:textId="6424033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30B71D1F" w14:textId="549D021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556" w:type="dxa"/>
            <w:vAlign w:val="center"/>
          </w:tcPr>
          <w:p w14:paraId="7BE50420" w14:textId="2667134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BDC45F9" w14:textId="5B5ACD6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</w:tr>
      <w:tr w:rsidR="0051293A" w14:paraId="7BB942A8" w14:textId="77777777" w:rsidTr="0051293A">
        <w:tc>
          <w:tcPr>
            <w:tcW w:w="1573" w:type="dxa"/>
            <w:vAlign w:val="center"/>
          </w:tcPr>
          <w:p w14:paraId="5C5D4A4E" w14:textId="0D3F306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01F8788B" w14:textId="4C2FAAC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343516AF" w14:textId="5BB6FD8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73B3F52A" w14:textId="1628826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59D148F0" w14:textId="2B1F6DE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CE8029E" w14:textId="6FC8118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55.0</w:t>
            </w:r>
          </w:p>
        </w:tc>
      </w:tr>
      <w:tr w:rsidR="0051293A" w14:paraId="519E8D06" w14:textId="77777777" w:rsidTr="0051293A">
        <w:tc>
          <w:tcPr>
            <w:tcW w:w="1573" w:type="dxa"/>
            <w:vAlign w:val="center"/>
          </w:tcPr>
          <w:p w14:paraId="24222C8E" w14:textId="4A94FBC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4E13F869" w14:textId="508C61B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F2DB027" w14:textId="348D10C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6CBCA78" w14:textId="22C8983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132332A4" w14:textId="0483BF70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85A7746" w14:textId="4D53D62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70.0</w:t>
            </w:r>
          </w:p>
        </w:tc>
      </w:tr>
      <w:tr w:rsidR="0051293A" w14:paraId="37BB1AAC" w14:textId="77777777" w:rsidTr="0051293A">
        <w:tc>
          <w:tcPr>
            <w:tcW w:w="1573" w:type="dxa"/>
            <w:vAlign w:val="center"/>
          </w:tcPr>
          <w:p w14:paraId="33566328" w14:textId="1FFB04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1426B5F9" w14:textId="7BDE642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2C1FCD07" w14:textId="1DB4739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5B094887" w14:textId="2EC3892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0E304BB9" w14:textId="1E725FF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6DD5A22A" w14:textId="24D8275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55.0</w:t>
            </w:r>
          </w:p>
        </w:tc>
      </w:tr>
      <w:tr w:rsidR="0051293A" w14:paraId="67CB4335" w14:textId="77777777" w:rsidTr="0051293A">
        <w:tc>
          <w:tcPr>
            <w:tcW w:w="1573" w:type="dxa"/>
            <w:vAlign w:val="center"/>
          </w:tcPr>
          <w:p w14:paraId="4DB51622" w14:textId="7BDE313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371EE2B4" w14:textId="16136A4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36EBF0C1" w14:textId="01E097A3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147FDC08" w14:textId="2025EF0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0828D010" w14:textId="6A4FBCD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20C2AF49" w14:textId="100C075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  <w:tr w:rsidR="0051293A" w14:paraId="0D8F4F6D" w14:textId="77777777" w:rsidTr="0051293A">
        <w:tc>
          <w:tcPr>
            <w:tcW w:w="1573" w:type="dxa"/>
            <w:vAlign w:val="center"/>
          </w:tcPr>
          <w:p w14:paraId="4428B526" w14:textId="4DE6B2A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68BA5B54" w14:textId="265FC6D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504E8E44" w14:textId="435D209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70B49DFE" w14:textId="66B7466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1556" w:type="dxa"/>
            <w:vAlign w:val="center"/>
          </w:tcPr>
          <w:p w14:paraId="5C1E0A90" w14:textId="20157EB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078828BB" w14:textId="73AB186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90.0</w:t>
            </w:r>
          </w:p>
        </w:tc>
      </w:tr>
    </w:tbl>
    <w:p w14:paraId="23446EED" w14:textId="21AB6F8E" w:rsidR="00A252E4" w:rsidRPr="00793492" w:rsidRDefault="00A252E4" w:rsidP="00A252E4">
      <w:pPr>
        <w:rPr>
          <w:rFonts w:asciiTheme="majorBidi" w:hAnsiTheme="majorBidi" w:cstheme="majorBidi"/>
        </w:rPr>
      </w:pPr>
    </w:p>
    <w:p w14:paraId="04881823" w14:textId="62CF31EF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16: Water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6687" w14:paraId="37BDA283" w14:textId="77777777" w:rsidTr="009E24EB">
        <w:tc>
          <w:tcPr>
            <w:tcW w:w="1558" w:type="dxa"/>
            <w:vAlign w:val="center"/>
          </w:tcPr>
          <w:p w14:paraId="4BE0E605" w14:textId="7CC5B1E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NBS Performance</w:t>
            </w:r>
          </w:p>
        </w:tc>
        <w:tc>
          <w:tcPr>
            <w:tcW w:w="1558" w:type="dxa"/>
            <w:vAlign w:val="center"/>
          </w:tcPr>
          <w:p w14:paraId="0DE53226" w14:textId="47463E8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Gr</w:t>
            </w:r>
            <w:r>
              <w:rPr>
                <w:rFonts w:asciiTheme="majorBidi" w:hAnsiTheme="majorBidi" w:cstheme="majorBidi"/>
                <w:b/>
                <w:bCs/>
              </w:rPr>
              <w:t>I</w:t>
            </w:r>
            <w:r w:rsidRPr="00793492">
              <w:rPr>
                <w:rFonts w:asciiTheme="majorBidi" w:hAnsiTheme="majorBidi" w:cstheme="majorBidi"/>
                <w:b/>
                <w:bCs/>
              </w:rPr>
              <w:t xml:space="preserve"> Performance</w:t>
            </w:r>
          </w:p>
        </w:tc>
        <w:tc>
          <w:tcPr>
            <w:tcW w:w="1558" w:type="dxa"/>
            <w:vAlign w:val="center"/>
          </w:tcPr>
          <w:p w14:paraId="2CC19799" w14:textId="6CDADFC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Groundwater Level</w:t>
            </w:r>
          </w:p>
        </w:tc>
        <w:tc>
          <w:tcPr>
            <w:tcW w:w="1558" w:type="dxa"/>
            <w:vAlign w:val="center"/>
          </w:tcPr>
          <w:p w14:paraId="19E1A07A" w14:textId="23C7710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Security (%)</w:t>
            </w:r>
          </w:p>
        </w:tc>
        <w:tc>
          <w:tcPr>
            <w:tcW w:w="1559" w:type="dxa"/>
            <w:vAlign w:val="center"/>
          </w:tcPr>
          <w:p w14:paraId="7FD61E44" w14:textId="3547886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Security (%)</w:t>
            </w:r>
          </w:p>
        </w:tc>
        <w:tc>
          <w:tcPr>
            <w:tcW w:w="1559" w:type="dxa"/>
            <w:vAlign w:val="center"/>
          </w:tcPr>
          <w:p w14:paraId="54540E83" w14:textId="144800F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Security (%)</w:t>
            </w:r>
          </w:p>
        </w:tc>
      </w:tr>
      <w:tr w:rsidR="00996687" w14:paraId="0582B904" w14:textId="77777777" w:rsidTr="009E24EB">
        <w:tc>
          <w:tcPr>
            <w:tcW w:w="1558" w:type="dxa"/>
            <w:vAlign w:val="center"/>
          </w:tcPr>
          <w:p w14:paraId="01105D27" w14:textId="295952F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D2414F" w14:textId="62D02AF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7C2070FA" w14:textId="670D14C7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039B272D" w14:textId="7BE308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559" w:type="dxa"/>
            <w:vAlign w:val="center"/>
          </w:tcPr>
          <w:p w14:paraId="723AA2AA" w14:textId="4FC39040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4E7F523C" w14:textId="1C81CC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79A7AB08" w14:textId="77777777" w:rsidTr="009E24EB">
        <w:tc>
          <w:tcPr>
            <w:tcW w:w="1558" w:type="dxa"/>
            <w:vAlign w:val="center"/>
          </w:tcPr>
          <w:p w14:paraId="0300938B" w14:textId="3A888DA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828DABE" w14:textId="23AE2E8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25C7B0C" w14:textId="6C3BF77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0E96BE8" w14:textId="539164D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559" w:type="dxa"/>
            <w:vAlign w:val="center"/>
          </w:tcPr>
          <w:p w14:paraId="65DD5003" w14:textId="0BD5CF5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76536DC9" w14:textId="24800A8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719F0BF8" w14:textId="77777777" w:rsidTr="009E24EB">
        <w:tc>
          <w:tcPr>
            <w:tcW w:w="1558" w:type="dxa"/>
            <w:vAlign w:val="center"/>
          </w:tcPr>
          <w:p w14:paraId="30594B37" w14:textId="5F20D9A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CA759D0" w14:textId="0A4A91C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2D82C9" w14:textId="69C6EB9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4BFF4D88" w14:textId="0F48BC1A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559" w:type="dxa"/>
            <w:vAlign w:val="center"/>
          </w:tcPr>
          <w:p w14:paraId="1C4E45A2" w14:textId="7464E66B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01D2088F" w14:textId="5DE880D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0522E44A" w14:textId="77777777" w:rsidTr="009E24EB">
        <w:tc>
          <w:tcPr>
            <w:tcW w:w="1558" w:type="dxa"/>
            <w:vAlign w:val="center"/>
          </w:tcPr>
          <w:p w14:paraId="7D9B27DF" w14:textId="3BA2CC2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45593D1" w14:textId="6F7E180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21491DE" w14:textId="536BCE8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0A2CBC6E" w14:textId="69DF0E1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559" w:type="dxa"/>
            <w:vAlign w:val="center"/>
          </w:tcPr>
          <w:p w14:paraId="71458613" w14:textId="2D2CB4F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13357700" w14:textId="27283AE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741185DE" w14:textId="77777777" w:rsidTr="009E24EB">
        <w:tc>
          <w:tcPr>
            <w:tcW w:w="1558" w:type="dxa"/>
            <w:vAlign w:val="center"/>
          </w:tcPr>
          <w:p w14:paraId="269CA195" w14:textId="4D69A150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1EF9B88" w14:textId="685E66A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02E9868" w14:textId="0894364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5699AC1D" w14:textId="38F260E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606CC8AC" w14:textId="457CA9C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85B5D27" w14:textId="5A8B118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639C1753" w14:textId="77777777" w:rsidTr="009E24EB">
        <w:tc>
          <w:tcPr>
            <w:tcW w:w="1558" w:type="dxa"/>
            <w:vAlign w:val="center"/>
          </w:tcPr>
          <w:p w14:paraId="5F499AA5" w14:textId="242C9C7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5BE95AB" w14:textId="5E7B906B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B807FEA" w14:textId="4560372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2BB7EFBA" w14:textId="172FDA2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4A74837E" w14:textId="21D1235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72E55934" w14:textId="6F44E51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4CE75E6B" w14:textId="77777777" w:rsidTr="009E24EB">
        <w:tc>
          <w:tcPr>
            <w:tcW w:w="1558" w:type="dxa"/>
            <w:vAlign w:val="center"/>
          </w:tcPr>
          <w:p w14:paraId="7637B9AB" w14:textId="4116920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2DAD240" w14:textId="19EDFB2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FC0C847" w14:textId="59C7E4D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1D01C45" w14:textId="64A42E9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77D939B0" w14:textId="099BCF5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6386FEBC" w14:textId="396EF6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523793EE" w14:textId="77777777" w:rsidTr="009E24EB">
        <w:tc>
          <w:tcPr>
            <w:tcW w:w="1558" w:type="dxa"/>
            <w:vAlign w:val="center"/>
          </w:tcPr>
          <w:p w14:paraId="257C605C" w14:textId="3933050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lastRenderedPageBreak/>
              <w:t>Poor</w:t>
            </w:r>
          </w:p>
        </w:tc>
        <w:tc>
          <w:tcPr>
            <w:tcW w:w="1558" w:type="dxa"/>
            <w:vAlign w:val="center"/>
          </w:tcPr>
          <w:p w14:paraId="2F8980F0" w14:textId="7553AE4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9245705" w14:textId="265205D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22B40DF" w14:textId="33B671A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20646DA0" w14:textId="7932F32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47CE58F5" w14:textId="32A5FC3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63B93622" w14:textId="77777777" w:rsidTr="009E24EB">
        <w:tc>
          <w:tcPr>
            <w:tcW w:w="1558" w:type="dxa"/>
            <w:vAlign w:val="center"/>
          </w:tcPr>
          <w:p w14:paraId="0DF5E62D" w14:textId="535E989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D8C11BC" w14:textId="6F106AF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191146A" w14:textId="63E5441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65C90C69" w14:textId="6D726B5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CEDF32E" w14:textId="598CD6E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F972025" w14:textId="0B1D1DC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6B296717" w14:textId="77777777" w:rsidTr="009E24EB">
        <w:tc>
          <w:tcPr>
            <w:tcW w:w="1558" w:type="dxa"/>
            <w:vAlign w:val="center"/>
          </w:tcPr>
          <w:p w14:paraId="6CF8042A" w14:textId="68943AF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1C4B0EE" w14:textId="19A6BA3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71C43CB3" w14:textId="2C42E1C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0599F9C" w14:textId="1CDCEE5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594CE289" w14:textId="62B0E91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759B8AD1" w14:textId="37EAA42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5E95879A" w14:textId="77777777" w:rsidTr="009E24EB">
        <w:tc>
          <w:tcPr>
            <w:tcW w:w="1558" w:type="dxa"/>
            <w:vAlign w:val="center"/>
          </w:tcPr>
          <w:p w14:paraId="20B1FF8F" w14:textId="297FF8F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7A5DCB3" w14:textId="2D7DC86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110B15E" w14:textId="4D7F1B7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58714408" w14:textId="204DBFE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0C4BBB6E" w14:textId="61C8F88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50621A3D" w14:textId="75F368E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5D5D3F50" w14:textId="77777777" w:rsidTr="009E24EB">
        <w:tc>
          <w:tcPr>
            <w:tcW w:w="1558" w:type="dxa"/>
            <w:vAlign w:val="center"/>
          </w:tcPr>
          <w:p w14:paraId="5FC78CA9" w14:textId="5D52C10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56C2184" w14:textId="4AC3B84E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04E6A92" w14:textId="518259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7B5B1D8E" w14:textId="10BE186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7189CB77" w14:textId="67B9F15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4E4F903C" w14:textId="636C87F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3BEB7A28" w14:textId="77777777" w:rsidTr="009E24EB">
        <w:tc>
          <w:tcPr>
            <w:tcW w:w="1558" w:type="dxa"/>
            <w:vAlign w:val="center"/>
          </w:tcPr>
          <w:p w14:paraId="04C2AE9E" w14:textId="53BA26C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3BB188A3" w14:textId="276E566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4D3B99F" w14:textId="4EF519B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6984CB85" w14:textId="2BE83DB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2680A774" w14:textId="0794BD8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0A4C377" w14:textId="7038677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1BD105A8" w14:textId="77777777" w:rsidTr="009E24EB">
        <w:tc>
          <w:tcPr>
            <w:tcW w:w="1558" w:type="dxa"/>
            <w:vAlign w:val="center"/>
          </w:tcPr>
          <w:p w14:paraId="35135ED6" w14:textId="3CD2BA5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32A0033" w14:textId="7B43CAA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3D5670CE" w14:textId="72C1B5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3832653B" w14:textId="0C4B3B2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00624C79" w14:textId="3D28AD5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561C6EBC" w14:textId="5C8DE31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6D7C89CD" w14:textId="77777777" w:rsidTr="009E24EB">
        <w:tc>
          <w:tcPr>
            <w:tcW w:w="1558" w:type="dxa"/>
            <w:vAlign w:val="center"/>
          </w:tcPr>
          <w:p w14:paraId="3CB9F290" w14:textId="5DBF80B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49B4EC9" w14:textId="16BB023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52A5202" w14:textId="1F50E83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398DA2A" w14:textId="7DE9B04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69F64304" w14:textId="091D021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2775CE6A" w14:textId="38E5115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656ACDF6" w14:textId="77777777" w:rsidTr="009E24EB">
        <w:tc>
          <w:tcPr>
            <w:tcW w:w="1558" w:type="dxa"/>
            <w:vAlign w:val="center"/>
          </w:tcPr>
          <w:p w14:paraId="6955E0F4" w14:textId="4D6C539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EA3D4D2" w14:textId="4FCEF5E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E285083" w14:textId="51BBC3E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3BA56B5C" w14:textId="2B56745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541483FC" w14:textId="2EBA132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218330A" w14:textId="337CDDE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996687" w14:paraId="2B10538E" w14:textId="77777777" w:rsidTr="009E24EB">
        <w:tc>
          <w:tcPr>
            <w:tcW w:w="1558" w:type="dxa"/>
            <w:vAlign w:val="center"/>
          </w:tcPr>
          <w:p w14:paraId="064777CC" w14:textId="2C623AA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7ECB8AC6" w14:textId="4F70671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197BA93" w14:textId="262EC79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4DD81EE" w14:textId="6BAB286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10CE49DA" w14:textId="203A7EC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54F3E11F" w14:textId="7F1EF73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</w:tr>
      <w:tr w:rsidR="00996687" w14:paraId="1D427E0C" w14:textId="77777777" w:rsidTr="009E24EB">
        <w:tc>
          <w:tcPr>
            <w:tcW w:w="1558" w:type="dxa"/>
            <w:vAlign w:val="center"/>
          </w:tcPr>
          <w:p w14:paraId="03CCD5D9" w14:textId="1AEA46B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434A3CC" w14:textId="28A872D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527CAB44" w14:textId="614B569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3C32799" w14:textId="22458B3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40D2CE88" w14:textId="60FA84D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24A08DA" w14:textId="05C6E70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996687" w14:paraId="1A4CCC48" w14:textId="77777777" w:rsidTr="009E24EB">
        <w:tc>
          <w:tcPr>
            <w:tcW w:w="1558" w:type="dxa"/>
            <w:vAlign w:val="center"/>
          </w:tcPr>
          <w:p w14:paraId="60CF5F04" w14:textId="23D95BA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E7CF71F" w14:textId="649EA98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210B7E" w14:textId="35DB7EC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6DC2D98E" w14:textId="409BA27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6721154B" w14:textId="2DB4609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B3AD00F" w14:textId="7BEB0F0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66AC62AA" w14:textId="77777777" w:rsidTr="009E24EB">
        <w:tc>
          <w:tcPr>
            <w:tcW w:w="1558" w:type="dxa"/>
            <w:vAlign w:val="center"/>
          </w:tcPr>
          <w:p w14:paraId="28361AB7" w14:textId="7E51FB7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EABB22D" w14:textId="2A28A05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BDF3E10" w14:textId="739B94D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E5CE43A" w14:textId="32AA3CF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CAC3493" w14:textId="47F1E4E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2569CB63" w14:textId="25E7B14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32B58364" w14:textId="77777777" w:rsidTr="009E24EB">
        <w:tc>
          <w:tcPr>
            <w:tcW w:w="1558" w:type="dxa"/>
            <w:vAlign w:val="center"/>
          </w:tcPr>
          <w:p w14:paraId="15428921" w14:textId="787E5B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493697E" w14:textId="2296DA2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1642CA96" w14:textId="103C75F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B629EBB" w14:textId="7A8676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170354A" w14:textId="137BCF7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8B92B0E" w14:textId="0FD28AB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22FBFF36" w14:textId="77777777" w:rsidTr="009E24EB">
        <w:tc>
          <w:tcPr>
            <w:tcW w:w="1558" w:type="dxa"/>
            <w:vAlign w:val="center"/>
          </w:tcPr>
          <w:p w14:paraId="439AAA8B" w14:textId="387A737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1F8D797B" w14:textId="4CAD571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17A1524" w14:textId="30F27DD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389B510" w14:textId="61D2B0A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4F3D605" w14:textId="6AD06A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396641ED" w14:textId="58A0527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996687" w14:paraId="370BB868" w14:textId="77777777" w:rsidTr="009E24EB">
        <w:tc>
          <w:tcPr>
            <w:tcW w:w="1558" w:type="dxa"/>
            <w:vAlign w:val="center"/>
          </w:tcPr>
          <w:p w14:paraId="2F8F3E05" w14:textId="57AE422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54B1159" w14:textId="532C99E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BE53A67" w14:textId="7117F9B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33FE6EAA" w14:textId="3FD2FAE7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42E84327" w14:textId="1BF056A6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63650F60" w14:textId="6E38D2E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65DB22D7" w14:textId="77777777" w:rsidTr="009E24EB">
        <w:tc>
          <w:tcPr>
            <w:tcW w:w="1558" w:type="dxa"/>
            <w:vAlign w:val="center"/>
          </w:tcPr>
          <w:p w14:paraId="07A77F92" w14:textId="22D47F4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FD5AA54" w14:textId="4D23933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2F42B64" w14:textId="68D3AFA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6C314AC1" w14:textId="1C073BA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3A0DCD7F" w14:textId="5C87DA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E914399" w14:textId="62D509E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</w:tr>
      <w:tr w:rsidR="00996687" w14:paraId="33465C49" w14:textId="77777777" w:rsidTr="009E24EB">
        <w:tc>
          <w:tcPr>
            <w:tcW w:w="1558" w:type="dxa"/>
            <w:vAlign w:val="center"/>
          </w:tcPr>
          <w:p w14:paraId="5E3D34D8" w14:textId="2D4F3C4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D212273" w14:textId="53C84EE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B3389C5" w14:textId="4686D4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733904EF" w14:textId="3D91EB6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6D7F31C4" w14:textId="220129F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43A5309A" w14:textId="21B37DC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996687" w14:paraId="41268FC6" w14:textId="77777777" w:rsidTr="009E24EB">
        <w:tc>
          <w:tcPr>
            <w:tcW w:w="1558" w:type="dxa"/>
            <w:vAlign w:val="center"/>
          </w:tcPr>
          <w:p w14:paraId="1E27D137" w14:textId="7F6681E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891F4A2" w14:textId="1A929F7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1262D9E6" w14:textId="05FC473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754E0785" w14:textId="3A44B83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4D8377A5" w14:textId="795ACD8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791D85F" w14:textId="2B8C51F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  <w:tr w:rsidR="00996687" w14:paraId="213890E8" w14:textId="77777777" w:rsidTr="009E24EB">
        <w:tc>
          <w:tcPr>
            <w:tcW w:w="1558" w:type="dxa"/>
            <w:vAlign w:val="center"/>
          </w:tcPr>
          <w:p w14:paraId="736D2A93" w14:textId="121BD42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E073E5E" w14:textId="50A579C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6F06475" w14:textId="773EDE2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3F4A9AD8" w14:textId="41DD63D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59" w:type="dxa"/>
            <w:vAlign w:val="center"/>
          </w:tcPr>
          <w:p w14:paraId="2C232F1B" w14:textId="654C42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5CD2E218" w14:textId="398E5B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80</w:t>
            </w:r>
          </w:p>
        </w:tc>
      </w:tr>
    </w:tbl>
    <w:p w14:paraId="0B708DDC" w14:textId="77777777" w:rsidR="00996687" w:rsidRDefault="00996687" w:rsidP="00835BD0">
      <w:pPr>
        <w:pStyle w:val="Heading2"/>
        <w:rPr>
          <w:rStyle w:val="Strong"/>
          <w:rFonts w:asciiTheme="majorBidi" w:hAnsiTheme="majorBidi"/>
          <w:color w:val="000000" w:themeColor="text1"/>
          <w:sz w:val="24"/>
          <w:szCs w:val="24"/>
        </w:rPr>
      </w:pPr>
    </w:p>
    <w:p w14:paraId="0C9527BA" w14:textId="2AAB5F37" w:rsidR="00A252E4" w:rsidRDefault="00835BD0" w:rsidP="00835BD0">
      <w:pPr>
        <w:pStyle w:val="Heading2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>Table 1</w:t>
      </w:r>
      <w:r w:rsidR="00D62733"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>7</w:t>
      </w:r>
      <w:r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 xml:space="preserve">: </w:t>
      </w:r>
      <w:r w:rsidR="00A252E4" w:rsidRPr="00D62733">
        <w:rPr>
          <w:rFonts w:asciiTheme="majorBidi" w:hAnsiTheme="majorBidi"/>
          <w:b/>
          <w:bCs/>
          <w:color w:val="000000" w:themeColor="text1"/>
          <w:sz w:val="24"/>
          <w:szCs w:val="24"/>
        </w:rPr>
        <w:t>Thermal Comfort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687" w14:paraId="075CF5EA" w14:textId="77777777" w:rsidTr="00ED39E8">
        <w:tc>
          <w:tcPr>
            <w:tcW w:w="1870" w:type="dxa"/>
            <w:vAlign w:val="center"/>
          </w:tcPr>
          <w:p w14:paraId="4C7F018A" w14:textId="25D495B1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UHII</w:t>
            </w:r>
          </w:p>
        </w:tc>
        <w:tc>
          <w:tcPr>
            <w:tcW w:w="1870" w:type="dxa"/>
            <w:vAlign w:val="center"/>
          </w:tcPr>
          <w:p w14:paraId="3F6AD9E2" w14:textId="677F5EE5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NBS Perf.</w:t>
            </w:r>
          </w:p>
        </w:tc>
        <w:tc>
          <w:tcPr>
            <w:tcW w:w="1870" w:type="dxa"/>
            <w:vAlign w:val="center"/>
          </w:tcPr>
          <w:p w14:paraId="01358946" w14:textId="1C686EDB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Low Comfort (%)</w:t>
            </w:r>
          </w:p>
        </w:tc>
        <w:tc>
          <w:tcPr>
            <w:tcW w:w="1870" w:type="dxa"/>
            <w:vAlign w:val="center"/>
          </w:tcPr>
          <w:p w14:paraId="7DDFF18E" w14:textId="6D717E1B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Moderate Comfort (%)</w:t>
            </w:r>
          </w:p>
        </w:tc>
        <w:tc>
          <w:tcPr>
            <w:tcW w:w="1870" w:type="dxa"/>
            <w:vAlign w:val="center"/>
          </w:tcPr>
          <w:p w14:paraId="1342DE75" w14:textId="35FFB4A4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High Comfort (%)</w:t>
            </w:r>
          </w:p>
        </w:tc>
      </w:tr>
      <w:tr w:rsidR="00996687" w14:paraId="2A7A92B7" w14:textId="77777777" w:rsidTr="00ED39E8">
        <w:tc>
          <w:tcPr>
            <w:tcW w:w="1870" w:type="dxa"/>
            <w:vAlign w:val="center"/>
          </w:tcPr>
          <w:p w14:paraId="1452C975" w14:textId="2DC1C189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70750DD" w14:textId="7D2A62F5" w:rsidR="00996687" w:rsidRDefault="00996687" w:rsidP="00996687"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7EB6136F" w14:textId="5E234810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2A1491C5" w14:textId="0A907FC8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72290390" w14:textId="6482D9B2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24E89503" w14:textId="77777777" w:rsidTr="00ED39E8">
        <w:tc>
          <w:tcPr>
            <w:tcW w:w="1870" w:type="dxa"/>
            <w:vAlign w:val="center"/>
          </w:tcPr>
          <w:p w14:paraId="3B5B436F" w14:textId="0AE66ACB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3736C1B5" w14:textId="449B9B27" w:rsidR="00996687" w:rsidRDefault="00996687" w:rsidP="00996687"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4AB20210" w14:textId="209C03DB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2A05FA54" w14:textId="1C4CB67D" w:rsidR="00996687" w:rsidRDefault="00996687" w:rsidP="00996687"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42612C2D" w14:textId="4601894A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45C4C2A2" w14:textId="77777777" w:rsidTr="00ED39E8">
        <w:tc>
          <w:tcPr>
            <w:tcW w:w="1870" w:type="dxa"/>
            <w:vAlign w:val="center"/>
          </w:tcPr>
          <w:p w14:paraId="09A965B1" w14:textId="43FCB858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2AEE35C" w14:textId="5138E75A" w:rsidR="00996687" w:rsidRDefault="00996687" w:rsidP="00996687"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4A5512C5" w14:textId="0F104A4E" w:rsidR="00996687" w:rsidRDefault="00996687" w:rsidP="00996687"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0" w:type="dxa"/>
            <w:vAlign w:val="center"/>
          </w:tcPr>
          <w:p w14:paraId="3CBDDAF2" w14:textId="7EFF474F" w:rsidR="00996687" w:rsidRDefault="00996687" w:rsidP="00996687"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5A854569" w14:textId="225F8BA6" w:rsidR="00996687" w:rsidRDefault="00996687" w:rsidP="00996687"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  <w:tr w:rsidR="00996687" w14:paraId="3D890FDA" w14:textId="77777777" w:rsidTr="00044D6F">
        <w:tc>
          <w:tcPr>
            <w:tcW w:w="1870" w:type="dxa"/>
            <w:vAlign w:val="center"/>
          </w:tcPr>
          <w:p w14:paraId="286B9380" w14:textId="63F6910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42065663" w14:textId="0526E50F" w:rsidR="00996687" w:rsidRDefault="00996687" w:rsidP="00996687"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082CF959" w14:textId="402E1B4F" w:rsidR="00996687" w:rsidRDefault="00996687" w:rsidP="00996687"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40667598" w14:textId="43DA7BA4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35BA0CC7" w14:textId="2FC62988" w:rsidR="00996687" w:rsidRDefault="00996687" w:rsidP="00996687"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4A1A2D84" w14:textId="77777777" w:rsidTr="00044D6F">
        <w:tc>
          <w:tcPr>
            <w:tcW w:w="1870" w:type="dxa"/>
            <w:vAlign w:val="center"/>
          </w:tcPr>
          <w:p w14:paraId="4E31E4B4" w14:textId="60340FE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6B1FA44E" w14:textId="48533EC0" w:rsidR="00996687" w:rsidRDefault="00996687" w:rsidP="00996687"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37EF3926" w14:textId="3C9B352D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6F704789" w14:textId="2953C8A1" w:rsidR="00996687" w:rsidRDefault="00996687" w:rsidP="00996687"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41753FB7" w14:textId="0E4494B2" w:rsidR="00996687" w:rsidRDefault="00996687" w:rsidP="00996687"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6617B9E7" w14:textId="77777777" w:rsidTr="00044D6F">
        <w:tc>
          <w:tcPr>
            <w:tcW w:w="1870" w:type="dxa"/>
            <w:vAlign w:val="center"/>
          </w:tcPr>
          <w:p w14:paraId="6950F937" w14:textId="780919B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6275B222" w14:textId="102CBCBB" w:rsidR="00996687" w:rsidRDefault="00996687" w:rsidP="00996687"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583FA58E" w14:textId="1F51026A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1CBF254F" w14:textId="01D663FE" w:rsidR="00996687" w:rsidRDefault="00996687" w:rsidP="00996687"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6C0710AD" w14:textId="18C6C5B1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722D3E2F" w14:textId="77777777" w:rsidTr="00044D6F">
        <w:tc>
          <w:tcPr>
            <w:tcW w:w="1870" w:type="dxa"/>
            <w:vAlign w:val="center"/>
          </w:tcPr>
          <w:p w14:paraId="27B58BB8" w14:textId="4CB788C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ABDEA68" w14:textId="3808513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62D68C71" w14:textId="32210AB8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870" w:type="dxa"/>
            <w:vAlign w:val="center"/>
          </w:tcPr>
          <w:p w14:paraId="5BD6C435" w14:textId="38A4F6D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9321A71" w14:textId="2B9F0A60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488B5132" w14:textId="77777777" w:rsidTr="00044D6F">
        <w:tc>
          <w:tcPr>
            <w:tcW w:w="1870" w:type="dxa"/>
            <w:vAlign w:val="center"/>
          </w:tcPr>
          <w:p w14:paraId="1009954B" w14:textId="23B6B5D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5AB114A5" w14:textId="336BE32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5671DE56" w14:textId="4CF669B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870" w:type="dxa"/>
            <w:vAlign w:val="center"/>
          </w:tcPr>
          <w:p w14:paraId="696B6A0C" w14:textId="244393AA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58D04246" w14:textId="4F849AFA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2AFE0A94" w14:textId="77777777" w:rsidTr="00044D6F">
        <w:tc>
          <w:tcPr>
            <w:tcW w:w="1870" w:type="dxa"/>
            <w:vAlign w:val="center"/>
          </w:tcPr>
          <w:p w14:paraId="40ADD002" w14:textId="6EE89BA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6711A568" w14:textId="6CA8E00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2B0367F7" w14:textId="25A7AF4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3CB838C3" w14:textId="2CFC3A4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02665601" w14:textId="6355209E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</w:tbl>
    <w:p w14:paraId="0AA396AD" w14:textId="77777777" w:rsidR="00996687" w:rsidRDefault="00996687" w:rsidP="00996687"/>
    <w:p w14:paraId="22490786" w14:textId="04F6F70C" w:rsidR="00AD39EB" w:rsidRDefault="00835BD0" w:rsidP="00AD39EB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C75496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 w:rsidR="00D62733" w:rsidRPr="00C75496">
        <w:rPr>
          <w:rStyle w:val="Strong"/>
          <w:rFonts w:asciiTheme="majorBidi" w:hAnsiTheme="majorBidi" w:cstheme="majorBidi"/>
          <w:color w:val="000000" w:themeColor="text1"/>
        </w:rPr>
        <w:t>18</w:t>
      </w:r>
      <w:r w:rsidRPr="00C75496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C75496">
        <w:rPr>
          <w:rFonts w:asciiTheme="majorBidi" w:hAnsiTheme="majorBidi" w:cstheme="majorBidi"/>
          <w:b/>
          <w:bCs/>
        </w:rPr>
        <w:t>Flood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589E" w14:paraId="1167CE0B" w14:textId="77777777" w:rsidTr="005E207B">
        <w:tc>
          <w:tcPr>
            <w:tcW w:w="1558" w:type="dxa"/>
            <w:vAlign w:val="center"/>
          </w:tcPr>
          <w:p w14:paraId="5B7432FA" w14:textId="3EB36A5F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Precipitation Patterns</w:t>
            </w:r>
          </w:p>
        </w:tc>
        <w:tc>
          <w:tcPr>
            <w:tcW w:w="1558" w:type="dxa"/>
            <w:vAlign w:val="center"/>
          </w:tcPr>
          <w:p w14:paraId="13D47BDC" w14:textId="04049A9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GrI Performance</w:t>
            </w:r>
          </w:p>
        </w:tc>
        <w:tc>
          <w:tcPr>
            <w:tcW w:w="1558" w:type="dxa"/>
            <w:vAlign w:val="center"/>
          </w:tcPr>
          <w:p w14:paraId="59A074FF" w14:textId="3FABC27D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Maintenance Regime</w:t>
            </w:r>
          </w:p>
        </w:tc>
        <w:tc>
          <w:tcPr>
            <w:tcW w:w="1558" w:type="dxa"/>
            <w:vAlign w:val="center"/>
          </w:tcPr>
          <w:p w14:paraId="7BB53ED0" w14:textId="3B510642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Low Protection (%)</w:t>
            </w:r>
          </w:p>
        </w:tc>
        <w:tc>
          <w:tcPr>
            <w:tcW w:w="1559" w:type="dxa"/>
            <w:vAlign w:val="center"/>
          </w:tcPr>
          <w:p w14:paraId="7337AC24" w14:textId="2E69EB7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Medium Protection (%)</w:t>
            </w:r>
          </w:p>
        </w:tc>
        <w:tc>
          <w:tcPr>
            <w:tcW w:w="1559" w:type="dxa"/>
            <w:vAlign w:val="center"/>
          </w:tcPr>
          <w:p w14:paraId="39D3E793" w14:textId="307A233F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High Protection (%)</w:t>
            </w:r>
          </w:p>
        </w:tc>
      </w:tr>
      <w:tr w:rsidR="003C589E" w14:paraId="65F346A5" w14:textId="77777777" w:rsidTr="005E207B">
        <w:tc>
          <w:tcPr>
            <w:tcW w:w="1558" w:type="dxa"/>
            <w:vAlign w:val="center"/>
          </w:tcPr>
          <w:p w14:paraId="56583517" w14:textId="58A6EF8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0F99CEF" w14:textId="173F8DAC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3062DAD" w14:textId="7C2AB67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2F13302C" w14:textId="0DA772F7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E2BD829" w14:textId="6BF21EF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3105E02" w14:textId="429A83C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267C27A8" w14:textId="77777777" w:rsidTr="005E207B">
        <w:tc>
          <w:tcPr>
            <w:tcW w:w="1558" w:type="dxa"/>
            <w:vAlign w:val="center"/>
          </w:tcPr>
          <w:p w14:paraId="40EA1291" w14:textId="3CBF57C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ED70A5B" w14:textId="1396E38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AB5426A" w14:textId="1EA480E6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26C1B201" w14:textId="27F1C7E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FD68D81" w14:textId="018DD1C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14FF7019" w14:textId="38B5FE10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6F7312E8" w14:textId="77777777" w:rsidTr="005E207B">
        <w:tc>
          <w:tcPr>
            <w:tcW w:w="1558" w:type="dxa"/>
            <w:vAlign w:val="center"/>
          </w:tcPr>
          <w:p w14:paraId="040A10D5" w14:textId="38E070D3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13462B8" w14:textId="155518C2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1BBEE2F" w14:textId="7CA3969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1AD4389" w14:textId="2AD580C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F04BD08" w14:textId="5BB9AB8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3D4A2B6" w14:textId="7CF743F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  <w:tr w:rsidR="003C589E" w14:paraId="23641C36" w14:textId="77777777" w:rsidTr="005E207B">
        <w:tc>
          <w:tcPr>
            <w:tcW w:w="1558" w:type="dxa"/>
            <w:vAlign w:val="center"/>
          </w:tcPr>
          <w:p w14:paraId="2CA9329D" w14:textId="34F6813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72076CE6" w14:textId="6FC70C6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1E9B8C8" w14:textId="42333F2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E6282A3" w14:textId="4309B6E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43A609C" w14:textId="66BB3EB8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0E991FC2" w14:textId="3862018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  <w:tr w:rsidR="003C589E" w14:paraId="08A4CEAA" w14:textId="77777777" w:rsidTr="005E207B">
        <w:tc>
          <w:tcPr>
            <w:tcW w:w="1558" w:type="dxa"/>
            <w:vAlign w:val="center"/>
          </w:tcPr>
          <w:p w14:paraId="529B0913" w14:textId="22E11BA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0B8065B" w14:textId="30EE31A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ED88C7A" w14:textId="3CF2B92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491FFBB" w14:textId="46B66BA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500C99DA" w14:textId="5F4BE47D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0E770FC6" w14:textId="7D8989E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4690299F" w14:textId="77777777" w:rsidTr="005E207B">
        <w:tc>
          <w:tcPr>
            <w:tcW w:w="1558" w:type="dxa"/>
            <w:vAlign w:val="center"/>
          </w:tcPr>
          <w:p w14:paraId="5F3AB0A5" w14:textId="2399A12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9978102" w14:textId="57C7968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743D061C" w14:textId="1EE6989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64205EF3" w14:textId="0F782FF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48E77701" w14:textId="10D42A0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72CD3C53" w14:textId="365C796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</w:tr>
      <w:tr w:rsidR="003C589E" w14:paraId="5014CB31" w14:textId="77777777" w:rsidTr="005E207B">
        <w:tc>
          <w:tcPr>
            <w:tcW w:w="1558" w:type="dxa"/>
            <w:vAlign w:val="center"/>
          </w:tcPr>
          <w:p w14:paraId="7ACAC231" w14:textId="48C3F91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4F88C078" w14:textId="213866A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C4CA05F" w14:textId="0BC64F4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32B1421E" w14:textId="51DC75B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55423810" w14:textId="119CD14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86D9C5F" w14:textId="4815B54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0750F38C" w14:textId="77777777" w:rsidTr="005E207B">
        <w:tc>
          <w:tcPr>
            <w:tcW w:w="1558" w:type="dxa"/>
            <w:vAlign w:val="center"/>
          </w:tcPr>
          <w:p w14:paraId="13ABFB61" w14:textId="479BEB2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lastRenderedPageBreak/>
              <w:t>Low</w:t>
            </w:r>
          </w:p>
        </w:tc>
        <w:tc>
          <w:tcPr>
            <w:tcW w:w="1558" w:type="dxa"/>
            <w:vAlign w:val="center"/>
          </w:tcPr>
          <w:p w14:paraId="47D7820B" w14:textId="4398C78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1A4B69D" w14:textId="572A6A4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16FE7DFA" w14:textId="113B9AB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3C33AA99" w14:textId="36AAC9B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5249410" w14:textId="5109B25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</w:tr>
      <w:tr w:rsidR="003C589E" w14:paraId="5A8DA5ED" w14:textId="77777777" w:rsidTr="005E207B">
        <w:tc>
          <w:tcPr>
            <w:tcW w:w="1558" w:type="dxa"/>
            <w:vAlign w:val="center"/>
          </w:tcPr>
          <w:p w14:paraId="556FC29A" w14:textId="0723685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3B896E61" w14:textId="74669E7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25C5050" w14:textId="1FDABC7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A81D511" w14:textId="257CC46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71D7DC5E" w14:textId="3E86519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012DF145" w14:textId="41F603D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70</w:t>
            </w:r>
          </w:p>
        </w:tc>
      </w:tr>
      <w:tr w:rsidR="003C589E" w14:paraId="3AD2CA41" w14:textId="77777777" w:rsidTr="005E207B">
        <w:tc>
          <w:tcPr>
            <w:tcW w:w="1558" w:type="dxa"/>
            <w:vAlign w:val="center"/>
          </w:tcPr>
          <w:p w14:paraId="09B8896B" w14:textId="25B4240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77C8CBD" w14:textId="0AD61D0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02FF158" w14:textId="5325114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5A4AB022" w14:textId="50159CC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7E53E928" w14:textId="682D388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74249771" w14:textId="29DEFEB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7A913147" w14:textId="77777777" w:rsidTr="005E207B">
        <w:tc>
          <w:tcPr>
            <w:tcW w:w="1558" w:type="dxa"/>
            <w:vAlign w:val="center"/>
          </w:tcPr>
          <w:p w14:paraId="2B950D8C" w14:textId="2F1C5D7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0356DEF" w14:textId="6E397A3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CC71488" w14:textId="2E12525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2C6B93C7" w14:textId="0FEEB79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36110233" w14:textId="5405F4B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58E2E40" w14:textId="038A210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</w:tr>
      <w:tr w:rsidR="003C589E" w14:paraId="4D19A3F6" w14:textId="77777777" w:rsidTr="005E207B">
        <w:tc>
          <w:tcPr>
            <w:tcW w:w="1558" w:type="dxa"/>
            <w:vAlign w:val="center"/>
          </w:tcPr>
          <w:p w14:paraId="0942CE14" w14:textId="6BB3E4F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2E87A47" w14:textId="6F64A8D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0BA7EBA9" w14:textId="03ADD50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4085B28" w14:textId="3ED1A1A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F9DE02E" w14:textId="0B32EA5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6AE059A" w14:textId="3B54FCA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1BCD4F0A" w14:textId="77777777" w:rsidTr="005E207B">
        <w:tc>
          <w:tcPr>
            <w:tcW w:w="1558" w:type="dxa"/>
            <w:vAlign w:val="center"/>
          </w:tcPr>
          <w:p w14:paraId="4AB093EB" w14:textId="2E5DF68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3278672" w14:textId="65C7158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E5DA8B7" w14:textId="21917AE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7A1E647F" w14:textId="6525368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559" w:type="dxa"/>
            <w:vAlign w:val="center"/>
          </w:tcPr>
          <w:p w14:paraId="7B024B2D" w14:textId="5FAAAD5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20B050C" w14:textId="31C9C97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</w:tr>
      <w:tr w:rsidR="003C589E" w14:paraId="23B4AC70" w14:textId="77777777" w:rsidTr="005E207B">
        <w:tc>
          <w:tcPr>
            <w:tcW w:w="1558" w:type="dxa"/>
            <w:vAlign w:val="center"/>
          </w:tcPr>
          <w:p w14:paraId="7A61CAB2" w14:textId="6547F71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4AA0654" w14:textId="14DFF6B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59C17B23" w14:textId="6F099D6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E9DD783" w14:textId="5EE7819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861A8B6" w14:textId="726307F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15922C28" w14:textId="5C35A2F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47BDEC64" w14:textId="77777777" w:rsidTr="005E207B">
        <w:tc>
          <w:tcPr>
            <w:tcW w:w="1558" w:type="dxa"/>
            <w:vAlign w:val="center"/>
          </w:tcPr>
          <w:p w14:paraId="6F7382F0" w14:textId="5C22A57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3D731657" w14:textId="3833EBE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32CE9D7" w14:textId="3AEEC76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6D139599" w14:textId="756582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235F0D24" w14:textId="5255FE0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1087E08B" w14:textId="47FE48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</w:tr>
      <w:tr w:rsidR="003C589E" w14:paraId="7B108223" w14:textId="77777777" w:rsidTr="005E207B">
        <w:tc>
          <w:tcPr>
            <w:tcW w:w="1558" w:type="dxa"/>
            <w:vAlign w:val="center"/>
          </w:tcPr>
          <w:p w14:paraId="59CB9A3F" w14:textId="435D818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2E93E72" w14:textId="753F325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90D9A44" w14:textId="147A4D8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9E4107A" w14:textId="32FE0B7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5D58CFD7" w14:textId="5709B32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32A5BCC" w14:textId="2A2A0B5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</w:tr>
      <w:tr w:rsidR="003C589E" w14:paraId="52CDFC60" w14:textId="77777777" w:rsidTr="005E207B">
        <w:tc>
          <w:tcPr>
            <w:tcW w:w="1558" w:type="dxa"/>
            <w:vAlign w:val="center"/>
          </w:tcPr>
          <w:p w14:paraId="299934E5" w14:textId="4357D5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58EEF2F" w14:textId="1BB00FA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77ACE8C" w14:textId="4C55388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0D5276B4" w14:textId="7C66A27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2FA08074" w14:textId="08732F4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3B6CAA4C" w14:textId="45EAA43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5892BC19" w14:textId="77777777" w:rsidTr="005E207B">
        <w:tc>
          <w:tcPr>
            <w:tcW w:w="1558" w:type="dxa"/>
            <w:vAlign w:val="center"/>
          </w:tcPr>
          <w:p w14:paraId="57F173DE" w14:textId="1046F54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4F6F6B8" w14:textId="0D3BA73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163E056" w14:textId="448AB25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1FA227E0" w14:textId="17E860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2AE06DC1" w14:textId="48C78DC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EDF537C" w14:textId="2A982D1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</w:tr>
      <w:tr w:rsidR="003C589E" w14:paraId="20136B35" w14:textId="77777777" w:rsidTr="005E207B">
        <w:tc>
          <w:tcPr>
            <w:tcW w:w="1558" w:type="dxa"/>
            <w:vAlign w:val="center"/>
          </w:tcPr>
          <w:p w14:paraId="4B0A0B9E" w14:textId="2404987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5B6C8FFA" w14:textId="5F5AAAC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EDC5304" w14:textId="34569D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569C18F" w14:textId="79E1AE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559" w:type="dxa"/>
            <w:vAlign w:val="center"/>
          </w:tcPr>
          <w:p w14:paraId="15333D3B" w14:textId="61ED209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69C0AF56" w14:textId="6107A23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0</w:t>
            </w:r>
          </w:p>
        </w:tc>
      </w:tr>
      <w:tr w:rsidR="003C589E" w14:paraId="4F2F007D" w14:textId="77777777" w:rsidTr="005E207B">
        <w:tc>
          <w:tcPr>
            <w:tcW w:w="1558" w:type="dxa"/>
            <w:vAlign w:val="center"/>
          </w:tcPr>
          <w:p w14:paraId="3701F707" w14:textId="59328C8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16E965E" w14:textId="034718E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A8B7148" w14:textId="599400C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0285CEE5" w14:textId="1DEFCE5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559" w:type="dxa"/>
            <w:vAlign w:val="center"/>
          </w:tcPr>
          <w:p w14:paraId="625EE4B5" w14:textId="13CB682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6D78D277" w14:textId="7D67486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</w:tr>
      <w:tr w:rsidR="003C589E" w14:paraId="5C6F0C95" w14:textId="77777777" w:rsidTr="005E207B">
        <w:tc>
          <w:tcPr>
            <w:tcW w:w="1558" w:type="dxa"/>
            <w:vAlign w:val="center"/>
          </w:tcPr>
          <w:p w14:paraId="512E59B7" w14:textId="2B42882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A349E50" w14:textId="326EC3D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FAA654A" w14:textId="5E5D0B3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56FC9608" w14:textId="3284289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559" w:type="dxa"/>
            <w:vAlign w:val="center"/>
          </w:tcPr>
          <w:p w14:paraId="33149C0E" w14:textId="1315895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38B3952F" w14:textId="3C4189D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236AF3F2" w14:textId="77777777" w:rsidTr="005E207B">
        <w:tc>
          <w:tcPr>
            <w:tcW w:w="1558" w:type="dxa"/>
            <w:vAlign w:val="center"/>
          </w:tcPr>
          <w:p w14:paraId="2FB949AB" w14:textId="591D4F8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24C03D4" w14:textId="5481966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93BCCA1" w14:textId="0A73165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36263CFE" w14:textId="7C2D51F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559" w:type="dxa"/>
            <w:vAlign w:val="center"/>
          </w:tcPr>
          <w:p w14:paraId="73FEA374" w14:textId="71AF21D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0AD1886A" w14:textId="66B2012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</w:tr>
      <w:tr w:rsidR="003C589E" w14:paraId="5E5CE999" w14:textId="77777777" w:rsidTr="005E207B">
        <w:tc>
          <w:tcPr>
            <w:tcW w:w="1558" w:type="dxa"/>
            <w:vAlign w:val="center"/>
          </w:tcPr>
          <w:p w14:paraId="7BF88B8F" w14:textId="2D7A7F3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90EDCBF" w14:textId="4F6FBC7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A373F2A" w14:textId="0C9D3C3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547EF570" w14:textId="071C5C9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259AB8F5" w14:textId="6619707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BB65EBA" w14:textId="78FD3E8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1341BFE6" w14:textId="77777777" w:rsidTr="005E207B">
        <w:tc>
          <w:tcPr>
            <w:tcW w:w="1558" w:type="dxa"/>
            <w:vAlign w:val="center"/>
          </w:tcPr>
          <w:p w14:paraId="6071DADF" w14:textId="5C6BA48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AE686D0" w14:textId="2892F3C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8CE9F52" w14:textId="289F105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39C2EAC0" w14:textId="79433E9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05B4990D" w14:textId="23C4DDE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C603E44" w14:textId="5282BA6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69BE036F" w14:textId="77777777" w:rsidTr="005E207B">
        <w:tc>
          <w:tcPr>
            <w:tcW w:w="1558" w:type="dxa"/>
            <w:vAlign w:val="center"/>
          </w:tcPr>
          <w:p w14:paraId="1AB86679" w14:textId="3996AF5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2F3FE7B4" w14:textId="64D1534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1A8C3A0" w14:textId="4D75A1B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0265A5CC" w14:textId="34CAB7A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559" w:type="dxa"/>
            <w:vAlign w:val="center"/>
          </w:tcPr>
          <w:p w14:paraId="10964054" w14:textId="5FF4ACB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6F2E995A" w14:textId="48934FB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1EDFF2EB" w14:textId="77777777" w:rsidTr="005E207B">
        <w:tc>
          <w:tcPr>
            <w:tcW w:w="1558" w:type="dxa"/>
            <w:vAlign w:val="center"/>
          </w:tcPr>
          <w:p w14:paraId="2B7FEDE7" w14:textId="1076D8A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5D67063" w14:textId="3A62F3E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EA26C04" w14:textId="0133F8A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816BE6D" w14:textId="41D7E62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B9447DE" w14:textId="12A64AA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1295FB8C" w14:textId="108BBD9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</w:tr>
      <w:tr w:rsidR="003C589E" w14:paraId="365D4BE5" w14:textId="77777777" w:rsidTr="005E207B">
        <w:tc>
          <w:tcPr>
            <w:tcW w:w="1558" w:type="dxa"/>
            <w:vAlign w:val="center"/>
          </w:tcPr>
          <w:p w14:paraId="248BA956" w14:textId="34355E1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CEC1678" w14:textId="7E68869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826C559" w14:textId="0B00BCC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726DB34E" w14:textId="365606D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7584BE94" w14:textId="1D52227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0902EBA" w14:textId="730091A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</w:tbl>
    <w:p w14:paraId="7E1DBCD7" w14:textId="47D76FD9" w:rsidR="00A252E4" w:rsidRDefault="00835BD0" w:rsidP="00A252E4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5E46FF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 w:rsidR="00D62733" w:rsidRPr="005E46FF">
        <w:rPr>
          <w:rStyle w:val="Strong"/>
          <w:rFonts w:asciiTheme="majorBidi" w:hAnsiTheme="majorBidi" w:cstheme="majorBidi"/>
          <w:color w:val="000000" w:themeColor="text1"/>
        </w:rPr>
        <w:t>19</w:t>
      </w:r>
      <w:r w:rsidRPr="005E46FF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5E46FF">
        <w:rPr>
          <w:rFonts w:asciiTheme="majorBidi" w:hAnsiTheme="majorBidi" w:cstheme="majorBidi"/>
          <w:b/>
          <w:bCs/>
        </w:rPr>
        <w:t>Ecosystem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3B38" w14:paraId="26E4C1B6" w14:textId="77777777" w:rsidTr="00E247AC">
        <w:tc>
          <w:tcPr>
            <w:tcW w:w="1870" w:type="dxa"/>
            <w:vAlign w:val="center"/>
          </w:tcPr>
          <w:p w14:paraId="039EEE80" w14:textId="602B214A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NBS Perf.</w:t>
            </w:r>
          </w:p>
        </w:tc>
        <w:tc>
          <w:tcPr>
            <w:tcW w:w="1870" w:type="dxa"/>
            <w:vAlign w:val="center"/>
          </w:tcPr>
          <w:p w14:paraId="033043D3" w14:textId="71A90EB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</w:t>
            </w:r>
          </w:p>
        </w:tc>
        <w:tc>
          <w:tcPr>
            <w:tcW w:w="1870" w:type="dxa"/>
            <w:vAlign w:val="center"/>
          </w:tcPr>
          <w:p w14:paraId="6DA6A647" w14:textId="7DA56AF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Services (%)</w:t>
            </w:r>
          </w:p>
        </w:tc>
        <w:tc>
          <w:tcPr>
            <w:tcW w:w="1870" w:type="dxa"/>
            <w:vAlign w:val="center"/>
          </w:tcPr>
          <w:p w14:paraId="2D45ED94" w14:textId="4E05C82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Services (%)</w:t>
            </w:r>
          </w:p>
        </w:tc>
        <w:tc>
          <w:tcPr>
            <w:tcW w:w="1870" w:type="dxa"/>
            <w:vAlign w:val="center"/>
          </w:tcPr>
          <w:p w14:paraId="6EB81404" w14:textId="4EDD013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Services (%)</w:t>
            </w:r>
          </w:p>
        </w:tc>
      </w:tr>
      <w:tr w:rsidR="00CC3B38" w14:paraId="301DB9DA" w14:textId="77777777" w:rsidTr="00E247AC">
        <w:tc>
          <w:tcPr>
            <w:tcW w:w="1870" w:type="dxa"/>
            <w:vAlign w:val="center"/>
          </w:tcPr>
          <w:p w14:paraId="30E81818" w14:textId="0F85AFB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52F1144E" w14:textId="16B3EE6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05A4C809" w14:textId="0FCDD23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870" w:type="dxa"/>
            <w:vAlign w:val="center"/>
          </w:tcPr>
          <w:p w14:paraId="1D9AB0A0" w14:textId="660657E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276BC2C" w14:textId="1C68180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CC3B38" w14:paraId="3E8FA3B5" w14:textId="77777777" w:rsidTr="00E247AC">
        <w:tc>
          <w:tcPr>
            <w:tcW w:w="1870" w:type="dxa"/>
            <w:vAlign w:val="center"/>
          </w:tcPr>
          <w:p w14:paraId="7F6FC02D" w14:textId="606ECB3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7D2C7255" w14:textId="1575D9F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2D2B2DFA" w14:textId="65369C6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6C8F967A" w14:textId="7B1C3CC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5B8CAB2C" w14:textId="0554215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CC3B38" w14:paraId="778FC3C5" w14:textId="77777777" w:rsidTr="00E247AC">
        <w:tc>
          <w:tcPr>
            <w:tcW w:w="1870" w:type="dxa"/>
            <w:vAlign w:val="center"/>
          </w:tcPr>
          <w:p w14:paraId="27881FBC" w14:textId="0790D7D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2C3645FE" w14:textId="5AB5DC0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3927DAD2" w14:textId="0DC7C35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490270F2" w14:textId="439E2B5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7DB3D8C4" w14:textId="25F25632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CC3B38" w14:paraId="58B60335" w14:textId="77777777" w:rsidTr="00202CB8">
        <w:tc>
          <w:tcPr>
            <w:tcW w:w="1870" w:type="dxa"/>
            <w:vAlign w:val="center"/>
          </w:tcPr>
          <w:p w14:paraId="61566469" w14:textId="3AEE567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4A56F61F" w14:textId="6476D6E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052CE546" w14:textId="3E207D4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26645206" w14:textId="7F728FD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71AB6E5E" w14:textId="6905FC4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CC3B38" w14:paraId="10D67CD6" w14:textId="77777777" w:rsidTr="00202CB8">
        <w:tc>
          <w:tcPr>
            <w:tcW w:w="1870" w:type="dxa"/>
            <w:vAlign w:val="center"/>
          </w:tcPr>
          <w:p w14:paraId="7DA0E1BD" w14:textId="0F7FD9C3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2001066C" w14:textId="36D1D44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62603353" w14:textId="2AC9516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1F9DEC0B" w14:textId="0843C8D0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08752343" w14:textId="2B7B8D7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CC3B38" w14:paraId="54EE1E73" w14:textId="77777777" w:rsidTr="00202CB8">
        <w:tc>
          <w:tcPr>
            <w:tcW w:w="1870" w:type="dxa"/>
            <w:vAlign w:val="center"/>
          </w:tcPr>
          <w:p w14:paraId="41C5E581" w14:textId="4E130402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60026EB0" w14:textId="4A8D9F9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85D3432" w14:textId="363015AF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0AA84F57" w14:textId="6DBCAC6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75F862AB" w14:textId="7A2E8604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</w:tr>
      <w:tr w:rsidR="00CC3B38" w14:paraId="4738CC01" w14:textId="77777777" w:rsidTr="00202CB8">
        <w:tc>
          <w:tcPr>
            <w:tcW w:w="1870" w:type="dxa"/>
            <w:vAlign w:val="center"/>
          </w:tcPr>
          <w:p w14:paraId="3494637A" w14:textId="68F72BB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3BB90BAD" w14:textId="6D54CDCA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4501AE59" w14:textId="6967B51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6C8A5ADB" w14:textId="4A9A4297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12CC6B30" w14:textId="1AF96689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CC3B38" w14:paraId="2EA368E6" w14:textId="77777777" w:rsidTr="00202CB8">
        <w:tc>
          <w:tcPr>
            <w:tcW w:w="1870" w:type="dxa"/>
            <w:vAlign w:val="center"/>
          </w:tcPr>
          <w:p w14:paraId="17283070" w14:textId="4DFC136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7BD7038A" w14:textId="5A8113B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02AFB096" w14:textId="24DDF6E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870" w:type="dxa"/>
            <w:vAlign w:val="center"/>
          </w:tcPr>
          <w:p w14:paraId="291609E4" w14:textId="72569259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4D86276D" w14:textId="7E395FA2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CC3B38" w14:paraId="2B7EEDD4" w14:textId="77777777" w:rsidTr="00202CB8">
        <w:tc>
          <w:tcPr>
            <w:tcW w:w="1870" w:type="dxa"/>
            <w:vAlign w:val="center"/>
          </w:tcPr>
          <w:p w14:paraId="7E642E3F" w14:textId="3F76A6C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644F1EFF" w14:textId="45E8BBB7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4A64FD12" w14:textId="0C7647C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0" w:type="dxa"/>
            <w:vAlign w:val="center"/>
          </w:tcPr>
          <w:p w14:paraId="1F4D6C9D" w14:textId="30AB7CA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784C8B0A" w14:textId="3DD9B55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75</w:t>
            </w:r>
          </w:p>
        </w:tc>
      </w:tr>
    </w:tbl>
    <w:p w14:paraId="51662EB4" w14:textId="6BB83866" w:rsidR="00950978" w:rsidRDefault="00835BD0" w:rsidP="00950978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</w:t>
      </w:r>
      <w:r w:rsidR="00D62733">
        <w:rPr>
          <w:rStyle w:val="Strong"/>
          <w:rFonts w:asciiTheme="majorBidi" w:hAnsiTheme="majorBidi" w:cstheme="majorBidi"/>
          <w:color w:val="000000" w:themeColor="text1"/>
        </w:rPr>
        <w:t>0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793492">
        <w:rPr>
          <w:rFonts w:asciiTheme="majorBidi" w:hAnsiTheme="majorBidi" w:cstheme="majorBidi"/>
          <w:b/>
          <w:bCs/>
        </w:rPr>
        <w:t>Resource 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3B38" w14:paraId="2AD7AC39" w14:textId="77777777" w:rsidTr="00670757">
        <w:tc>
          <w:tcPr>
            <w:tcW w:w="1558" w:type="dxa"/>
            <w:vAlign w:val="center"/>
          </w:tcPr>
          <w:p w14:paraId="1FCB6D55" w14:textId="486D216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NBS Performance</w:t>
            </w:r>
          </w:p>
        </w:tc>
        <w:tc>
          <w:tcPr>
            <w:tcW w:w="1558" w:type="dxa"/>
            <w:vAlign w:val="center"/>
          </w:tcPr>
          <w:p w14:paraId="5A2E1172" w14:textId="1DA799F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GrI Performance</w:t>
            </w:r>
          </w:p>
        </w:tc>
        <w:tc>
          <w:tcPr>
            <w:tcW w:w="1558" w:type="dxa"/>
            <w:vAlign w:val="center"/>
          </w:tcPr>
          <w:p w14:paraId="34602BC4" w14:textId="41C9F33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Integration Level</w:t>
            </w:r>
          </w:p>
        </w:tc>
        <w:tc>
          <w:tcPr>
            <w:tcW w:w="1558" w:type="dxa"/>
            <w:vAlign w:val="center"/>
          </w:tcPr>
          <w:p w14:paraId="687BC083" w14:textId="7B83789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Low Efficiency (%)</w:t>
            </w:r>
          </w:p>
        </w:tc>
        <w:tc>
          <w:tcPr>
            <w:tcW w:w="1559" w:type="dxa"/>
            <w:vAlign w:val="center"/>
          </w:tcPr>
          <w:p w14:paraId="6E955846" w14:textId="7DB51D6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Medium Efficiency (%)</w:t>
            </w:r>
          </w:p>
        </w:tc>
        <w:tc>
          <w:tcPr>
            <w:tcW w:w="1559" w:type="dxa"/>
            <w:vAlign w:val="center"/>
          </w:tcPr>
          <w:p w14:paraId="72686AD7" w14:textId="2834EFD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High Efficiency (%)</w:t>
            </w:r>
          </w:p>
        </w:tc>
      </w:tr>
      <w:tr w:rsidR="00CC3B38" w14:paraId="1A329980" w14:textId="77777777" w:rsidTr="00670757">
        <w:tc>
          <w:tcPr>
            <w:tcW w:w="1558" w:type="dxa"/>
            <w:vAlign w:val="center"/>
          </w:tcPr>
          <w:p w14:paraId="2EF6D2C3" w14:textId="11E1468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E004454" w14:textId="0A5C3AF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B4A1AE9" w14:textId="0F4F8C0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4F75906" w14:textId="79BB77A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90</w:t>
            </w:r>
          </w:p>
        </w:tc>
        <w:tc>
          <w:tcPr>
            <w:tcW w:w="1559" w:type="dxa"/>
            <w:vAlign w:val="center"/>
          </w:tcPr>
          <w:p w14:paraId="001F291B" w14:textId="27EB1C3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6788FD4" w14:textId="01A620E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0</w:t>
            </w:r>
          </w:p>
        </w:tc>
      </w:tr>
      <w:tr w:rsidR="00CC3B38" w14:paraId="5367BD2F" w14:textId="77777777" w:rsidTr="00670757">
        <w:tc>
          <w:tcPr>
            <w:tcW w:w="1558" w:type="dxa"/>
            <w:vAlign w:val="center"/>
          </w:tcPr>
          <w:p w14:paraId="2237916D" w14:textId="5D491D3A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8D2D8D7" w14:textId="58F315B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5BD58C91" w14:textId="0094ABA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A7E7610" w14:textId="628AED6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75</w:t>
            </w:r>
          </w:p>
        </w:tc>
        <w:tc>
          <w:tcPr>
            <w:tcW w:w="1559" w:type="dxa"/>
            <w:vAlign w:val="center"/>
          </w:tcPr>
          <w:p w14:paraId="5084000E" w14:textId="06C2754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302F46C" w14:textId="6D1A7A4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CC3B38" w14:paraId="47FA47F1" w14:textId="77777777" w:rsidTr="00670757">
        <w:tc>
          <w:tcPr>
            <w:tcW w:w="1558" w:type="dxa"/>
            <w:vAlign w:val="center"/>
          </w:tcPr>
          <w:p w14:paraId="4DD187EB" w14:textId="2BD1492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A582606" w14:textId="16EF93A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2B7A459" w14:textId="0000B35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7A28C105" w14:textId="35EC7DC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0881E317" w14:textId="4CA2E49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79F1B002" w14:textId="202912B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1F6E6AF0" w14:textId="77777777" w:rsidTr="00670757">
        <w:tc>
          <w:tcPr>
            <w:tcW w:w="1558" w:type="dxa"/>
            <w:vAlign w:val="center"/>
          </w:tcPr>
          <w:p w14:paraId="67A6D545" w14:textId="62BF820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0650A76A" w14:textId="67EBD29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5F333DD6" w14:textId="5CFB678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4BD81AA6" w14:textId="33BEF95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3C833F53" w14:textId="406F3B0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12213802" w14:textId="0638EBB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CC3B38" w14:paraId="3D1CF4DA" w14:textId="77777777" w:rsidTr="00670757">
        <w:tc>
          <w:tcPr>
            <w:tcW w:w="1558" w:type="dxa"/>
            <w:vAlign w:val="center"/>
          </w:tcPr>
          <w:p w14:paraId="6A09343B" w14:textId="50B69ED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E259A5D" w14:textId="08F8B17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39FE750" w14:textId="47BDED4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8798F8D" w14:textId="5C440FE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5A84E37F" w14:textId="3A233F0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185FB8" w14:textId="7536B4A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7A06895D" w14:textId="77777777" w:rsidTr="00670757">
        <w:tc>
          <w:tcPr>
            <w:tcW w:w="1558" w:type="dxa"/>
            <w:vAlign w:val="center"/>
          </w:tcPr>
          <w:p w14:paraId="309078CE" w14:textId="67D0A7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3177388D" w14:textId="4AAE17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5C1382A" w14:textId="13BEBE8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0946CEA" w14:textId="17A0177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92315AF" w14:textId="73AFE7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5203E21E" w14:textId="3E597B5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06FFDBCE" w14:textId="77777777" w:rsidTr="00670757">
        <w:tc>
          <w:tcPr>
            <w:tcW w:w="1558" w:type="dxa"/>
            <w:vAlign w:val="center"/>
          </w:tcPr>
          <w:p w14:paraId="740DA74F" w14:textId="20A033A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AD8863F" w14:textId="3CEB0C0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6FA30529" w14:textId="203A1BE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5C09F3C6" w14:textId="704D23D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04D9D2C4" w14:textId="5A64CE6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337768E5" w14:textId="684F942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4C16AEC5" w14:textId="77777777" w:rsidTr="00670757">
        <w:tc>
          <w:tcPr>
            <w:tcW w:w="1558" w:type="dxa"/>
            <w:vAlign w:val="center"/>
          </w:tcPr>
          <w:p w14:paraId="6D98DBDC" w14:textId="1D3B907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1C37718C" w14:textId="1121D0F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160BD929" w14:textId="595B56B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5F96B071" w14:textId="201BB9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2FBC1E2" w14:textId="629E9A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7F49C4FA" w14:textId="7990667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3E1DA434" w14:textId="77777777" w:rsidTr="00670757">
        <w:tc>
          <w:tcPr>
            <w:tcW w:w="1558" w:type="dxa"/>
            <w:vAlign w:val="center"/>
          </w:tcPr>
          <w:p w14:paraId="16040FBE" w14:textId="123122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lastRenderedPageBreak/>
              <w:t>Poor</w:t>
            </w:r>
          </w:p>
        </w:tc>
        <w:tc>
          <w:tcPr>
            <w:tcW w:w="1558" w:type="dxa"/>
            <w:vAlign w:val="center"/>
          </w:tcPr>
          <w:p w14:paraId="34DCA2F2" w14:textId="0212D55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0F63FD3A" w14:textId="27905E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09F64F59" w14:textId="688AF40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94EC26D" w14:textId="35C14B9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D85B92B" w14:textId="537EF5B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76F75F75" w14:textId="77777777" w:rsidTr="00670757">
        <w:tc>
          <w:tcPr>
            <w:tcW w:w="1558" w:type="dxa"/>
            <w:vAlign w:val="center"/>
          </w:tcPr>
          <w:p w14:paraId="13EAE277" w14:textId="3D9940F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4FEA867" w14:textId="3B5E35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88F4199" w14:textId="2839125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1AD45DAE" w14:textId="3080EB8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601AA08B" w14:textId="5CD8205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88DE782" w14:textId="6A5D66F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290339BF" w14:textId="77777777" w:rsidTr="00670757">
        <w:tc>
          <w:tcPr>
            <w:tcW w:w="1558" w:type="dxa"/>
            <w:vAlign w:val="center"/>
          </w:tcPr>
          <w:p w14:paraId="7EE774FA" w14:textId="7BCB1F3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07F83F3" w14:textId="3A7A529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06F5AEC3" w14:textId="01BFF0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1A3E2C22" w14:textId="3B7789E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55</w:t>
            </w:r>
          </w:p>
        </w:tc>
        <w:tc>
          <w:tcPr>
            <w:tcW w:w="1559" w:type="dxa"/>
            <w:vAlign w:val="center"/>
          </w:tcPr>
          <w:p w14:paraId="5E2FDE28" w14:textId="73F2F40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6D6A7B25" w14:textId="4A88CA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5BE90B92" w14:textId="77777777" w:rsidTr="00670757">
        <w:tc>
          <w:tcPr>
            <w:tcW w:w="1558" w:type="dxa"/>
            <w:vAlign w:val="center"/>
          </w:tcPr>
          <w:p w14:paraId="2DD71E35" w14:textId="166DC27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0AEA8ED" w14:textId="0BCB4F8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3793657D" w14:textId="11B72CF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CA93AA3" w14:textId="3B44AC5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3B4AF7" w14:textId="549355D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4B7D812" w14:textId="335054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7C5E03B4" w14:textId="77777777" w:rsidTr="00670757">
        <w:tc>
          <w:tcPr>
            <w:tcW w:w="1558" w:type="dxa"/>
            <w:vAlign w:val="center"/>
          </w:tcPr>
          <w:p w14:paraId="5C613BB5" w14:textId="3DC10AA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93C6E37" w14:textId="31C3531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E5CF731" w14:textId="2D581E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0F83EA05" w14:textId="28A48E8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52B585C7" w14:textId="4BFD8CA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8D9F378" w14:textId="59094C1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1A5F21AB" w14:textId="77777777" w:rsidTr="00670757">
        <w:tc>
          <w:tcPr>
            <w:tcW w:w="1558" w:type="dxa"/>
            <w:vAlign w:val="center"/>
          </w:tcPr>
          <w:p w14:paraId="6C0F896A" w14:textId="4E9B4D8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2B178971" w14:textId="36F9F48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100771D" w14:textId="2E27D47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49E65CD1" w14:textId="490F7E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25838A21" w14:textId="726C2C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256E36A" w14:textId="3AF3377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0FFA5B51" w14:textId="77777777" w:rsidTr="00670757">
        <w:tc>
          <w:tcPr>
            <w:tcW w:w="1558" w:type="dxa"/>
            <w:vAlign w:val="center"/>
          </w:tcPr>
          <w:p w14:paraId="1E2EC443" w14:textId="128DDDD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32BF2C2" w14:textId="67832E8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80C9EFB" w14:textId="2E9DEE0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73BE29C" w14:textId="7BC25B3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713E2F" w14:textId="6A3215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66B5DCC" w14:textId="1E6D360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1094CB36" w14:textId="77777777" w:rsidTr="00670757">
        <w:tc>
          <w:tcPr>
            <w:tcW w:w="1558" w:type="dxa"/>
            <w:vAlign w:val="center"/>
          </w:tcPr>
          <w:p w14:paraId="1A7E3437" w14:textId="37449FA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76A5E0EB" w14:textId="5EAE672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54B28763" w14:textId="63B7D23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000D015" w14:textId="1E08E87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1A3B9DC8" w14:textId="56CAFE9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C20C790" w14:textId="4494B2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69E56AFD" w14:textId="77777777" w:rsidTr="00670757">
        <w:tc>
          <w:tcPr>
            <w:tcW w:w="1558" w:type="dxa"/>
            <w:vAlign w:val="center"/>
          </w:tcPr>
          <w:p w14:paraId="5BB31A87" w14:textId="214655D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10D8803" w14:textId="2258AC9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7F277BD4" w14:textId="3EE2FF1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8C682AF" w14:textId="2561F3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62902C98" w14:textId="39D860C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500BA5D3" w14:textId="3D05B8A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CC3B38" w14:paraId="2E66CE98" w14:textId="77777777" w:rsidTr="00670757">
        <w:tc>
          <w:tcPr>
            <w:tcW w:w="1558" w:type="dxa"/>
            <w:vAlign w:val="center"/>
          </w:tcPr>
          <w:p w14:paraId="459B06EC" w14:textId="39106A6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67657874" w14:textId="45CE81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3ACAE97C" w14:textId="1E5D332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156C10BE" w14:textId="787F549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6DCB0291" w14:textId="47DE5D9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02E61B3" w14:textId="38B906D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CC3B38" w14:paraId="066E655A" w14:textId="77777777" w:rsidTr="00670757">
        <w:tc>
          <w:tcPr>
            <w:tcW w:w="1558" w:type="dxa"/>
            <w:vAlign w:val="center"/>
          </w:tcPr>
          <w:p w14:paraId="7253EB43" w14:textId="5432E6C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18755730" w14:textId="3FCCD3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689E8B00" w14:textId="2FEBF68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2547728B" w14:textId="0A5C9B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101F56B" w14:textId="1DD62CD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0330E92F" w14:textId="3C81E20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2E8FC4C2" w14:textId="77777777" w:rsidTr="00670757">
        <w:tc>
          <w:tcPr>
            <w:tcW w:w="1558" w:type="dxa"/>
            <w:vAlign w:val="center"/>
          </w:tcPr>
          <w:p w14:paraId="46E10D39" w14:textId="5C7C12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2C530A7" w14:textId="1ED70D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1E8548E" w14:textId="3B255F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690095EA" w14:textId="23DD8F4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5684130A" w14:textId="05CDF5D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3DB4917" w14:textId="495C7C7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56A461FA" w14:textId="77777777" w:rsidTr="00670757">
        <w:tc>
          <w:tcPr>
            <w:tcW w:w="1558" w:type="dxa"/>
            <w:vAlign w:val="center"/>
          </w:tcPr>
          <w:p w14:paraId="1617EE89" w14:textId="7B4F902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F26CCAC" w14:textId="365939C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E86A039" w14:textId="180B320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0DBD9E53" w14:textId="008B3E7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E6F941E" w14:textId="78E821B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992250E" w14:textId="7C63269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</w:tr>
      <w:tr w:rsidR="00CC3B38" w14:paraId="17CC459D" w14:textId="77777777" w:rsidTr="00670757">
        <w:tc>
          <w:tcPr>
            <w:tcW w:w="1558" w:type="dxa"/>
            <w:vAlign w:val="center"/>
          </w:tcPr>
          <w:p w14:paraId="3FE3C5D9" w14:textId="12975D7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029E868" w14:textId="53EA933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2C597B4" w14:textId="691ED37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71599786" w14:textId="5EA43D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16E64C" w14:textId="5DE4923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A8DAA55" w14:textId="24C9CAD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281A8EE1" w14:textId="77777777" w:rsidTr="00670757">
        <w:tc>
          <w:tcPr>
            <w:tcW w:w="1558" w:type="dxa"/>
            <w:vAlign w:val="center"/>
          </w:tcPr>
          <w:p w14:paraId="5FDD85E8" w14:textId="1DE8126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50670E37" w14:textId="6B15AF0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C993444" w14:textId="39E8D50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3C76D7D7" w14:textId="3440F84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643235B" w14:textId="3B80D4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48B02224" w14:textId="587226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</w:tr>
      <w:tr w:rsidR="00CC3B38" w14:paraId="48F5A76B" w14:textId="77777777" w:rsidTr="00670757">
        <w:tc>
          <w:tcPr>
            <w:tcW w:w="1558" w:type="dxa"/>
            <w:vAlign w:val="center"/>
          </w:tcPr>
          <w:p w14:paraId="34DBE5EE" w14:textId="132497A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73109FCB" w14:textId="7DDB9F9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5FCF21C2" w14:textId="6D86323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84F08CA" w14:textId="5041DB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7B10E3C7" w14:textId="0985DE2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51FF448D" w14:textId="6FA944B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CC3B38" w14:paraId="280946E3" w14:textId="77777777" w:rsidTr="00670757">
        <w:tc>
          <w:tcPr>
            <w:tcW w:w="1558" w:type="dxa"/>
            <w:vAlign w:val="center"/>
          </w:tcPr>
          <w:p w14:paraId="4FC2DE4D" w14:textId="06F132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01D70D1D" w14:textId="6E320A3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321EBC8C" w14:textId="10BF958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0340460" w14:textId="20D783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98CC96" w14:textId="06EA240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EED7E0A" w14:textId="5F75E91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</w:tr>
      <w:tr w:rsidR="00CC3B38" w14:paraId="32914ABA" w14:textId="77777777" w:rsidTr="00670757">
        <w:tc>
          <w:tcPr>
            <w:tcW w:w="1558" w:type="dxa"/>
            <w:vAlign w:val="center"/>
          </w:tcPr>
          <w:p w14:paraId="53E30A74" w14:textId="0AEC915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814D417" w14:textId="3091AE2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621948ED" w14:textId="5FD2A9F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7F0F8C61" w14:textId="2FCF51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12894EBE" w14:textId="3F75B2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89E78E9" w14:textId="215FEBC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60</w:t>
            </w:r>
          </w:p>
        </w:tc>
      </w:tr>
      <w:tr w:rsidR="00CC3B38" w14:paraId="75136386" w14:textId="77777777" w:rsidTr="00670757">
        <w:tc>
          <w:tcPr>
            <w:tcW w:w="1558" w:type="dxa"/>
            <w:vAlign w:val="center"/>
          </w:tcPr>
          <w:p w14:paraId="404EE167" w14:textId="03DE113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D2A0C54" w14:textId="7946C5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127B92C" w14:textId="2B1CD9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BF7B1D7" w14:textId="0CC9195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586E4B50" w14:textId="19DE0B8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A4C1D79" w14:textId="766DFE1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80</w:t>
            </w:r>
          </w:p>
        </w:tc>
      </w:tr>
    </w:tbl>
    <w:p w14:paraId="5A4D7E6F" w14:textId="77777777" w:rsidR="001B5D70" w:rsidRPr="00793492" w:rsidRDefault="001B5D70" w:rsidP="00A252E4">
      <w:pPr>
        <w:rPr>
          <w:rFonts w:asciiTheme="majorBidi" w:hAnsiTheme="majorBidi" w:cstheme="majorBidi"/>
        </w:rPr>
      </w:pPr>
    </w:p>
    <w:p w14:paraId="250A7F1F" w14:textId="0C67DEA3" w:rsidR="00CC512C" w:rsidRDefault="00D62733" w:rsidP="00CC512C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21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Pr="00793492">
        <w:rPr>
          <w:rFonts w:asciiTheme="majorBidi" w:hAnsiTheme="majorBidi" w:cstheme="majorBidi"/>
          <w:b/>
          <w:bCs/>
        </w:rPr>
        <w:t>Environmental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3B38" w14:paraId="2B5ED132" w14:textId="77777777" w:rsidTr="00C40CDC">
        <w:tc>
          <w:tcPr>
            <w:tcW w:w="1558" w:type="dxa"/>
            <w:vAlign w:val="center"/>
          </w:tcPr>
          <w:p w14:paraId="2F373332" w14:textId="7C367F7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Population Density</w:t>
            </w:r>
          </w:p>
        </w:tc>
        <w:tc>
          <w:tcPr>
            <w:tcW w:w="1558" w:type="dxa"/>
            <w:vAlign w:val="center"/>
          </w:tcPr>
          <w:p w14:paraId="73B3D8B5" w14:textId="51C4BAF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Resource Efficiency</w:t>
            </w:r>
          </w:p>
        </w:tc>
        <w:tc>
          <w:tcPr>
            <w:tcW w:w="1558" w:type="dxa"/>
            <w:vAlign w:val="center"/>
          </w:tcPr>
          <w:p w14:paraId="558D85E6" w14:textId="0346761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Ecosystem Services</w:t>
            </w:r>
          </w:p>
        </w:tc>
        <w:tc>
          <w:tcPr>
            <w:tcW w:w="1558" w:type="dxa"/>
            <w:vAlign w:val="center"/>
          </w:tcPr>
          <w:p w14:paraId="3156A2FF" w14:textId="412E408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Negative Impact (%)</w:t>
            </w:r>
          </w:p>
        </w:tc>
        <w:tc>
          <w:tcPr>
            <w:tcW w:w="1559" w:type="dxa"/>
            <w:vAlign w:val="center"/>
          </w:tcPr>
          <w:p w14:paraId="63B7CD54" w14:textId="266F516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Moderate Impact (%)</w:t>
            </w:r>
          </w:p>
        </w:tc>
        <w:tc>
          <w:tcPr>
            <w:tcW w:w="1559" w:type="dxa"/>
            <w:vAlign w:val="center"/>
          </w:tcPr>
          <w:p w14:paraId="1D4CEE4D" w14:textId="179256F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Positive Impact (%)</w:t>
            </w:r>
          </w:p>
        </w:tc>
      </w:tr>
      <w:tr w:rsidR="00CC3B38" w14:paraId="3E728C41" w14:textId="77777777" w:rsidTr="00C40CDC">
        <w:tc>
          <w:tcPr>
            <w:tcW w:w="1558" w:type="dxa"/>
            <w:vAlign w:val="center"/>
          </w:tcPr>
          <w:p w14:paraId="6F8C411B" w14:textId="641E782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2AA8FC2" w14:textId="7FF43BC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459F57F" w14:textId="57A5D8F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A2BD1E4" w14:textId="10818B3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5E1FFFFA" w14:textId="54C6B71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CAC0618" w14:textId="666BB03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11CE4BD9" w14:textId="77777777" w:rsidTr="00C40CDC">
        <w:tc>
          <w:tcPr>
            <w:tcW w:w="1558" w:type="dxa"/>
            <w:vAlign w:val="center"/>
          </w:tcPr>
          <w:p w14:paraId="4B7B62AB" w14:textId="4C5448A2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78517C8" w14:textId="5873451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7EE2F72" w14:textId="592E862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779EEF71" w14:textId="68DE721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2754C9BF" w14:textId="38CBE55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7ACC7C6D" w14:textId="01297C7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CC3B38" w14:paraId="4C115C44" w14:textId="77777777" w:rsidTr="00C40CDC">
        <w:tc>
          <w:tcPr>
            <w:tcW w:w="1558" w:type="dxa"/>
            <w:vAlign w:val="center"/>
          </w:tcPr>
          <w:p w14:paraId="32408D30" w14:textId="2F99B15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1753D9B" w14:textId="3635EA1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9C954FA" w14:textId="4D63621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BCDC36C" w14:textId="78B7F98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FCF06D0" w14:textId="44EDA29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44527B6" w14:textId="6B82506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</w:tr>
      <w:tr w:rsidR="00CC3B38" w14:paraId="036ABAFC" w14:textId="77777777" w:rsidTr="00C40CDC">
        <w:tc>
          <w:tcPr>
            <w:tcW w:w="1558" w:type="dxa"/>
            <w:vAlign w:val="center"/>
          </w:tcPr>
          <w:p w14:paraId="484931F3" w14:textId="3093F82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B0E2293" w14:textId="37A439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28513F70" w14:textId="324FFF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FFB83F4" w14:textId="41FD9B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F02006D" w14:textId="3933CC9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AD75F2B" w14:textId="133BE99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6EE56ED5" w14:textId="77777777" w:rsidTr="00C40CDC">
        <w:tc>
          <w:tcPr>
            <w:tcW w:w="1558" w:type="dxa"/>
            <w:vAlign w:val="center"/>
          </w:tcPr>
          <w:p w14:paraId="3297F302" w14:textId="72D9C8C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A526C4C" w14:textId="27F86D9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711478D" w14:textId="0091C22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CF29895" w14:textId="72D138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51D453FC" w14:textId="5F685F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9A6CBCD" w14:textId="421511B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3CB737E7" w14:textId="77777777" w:rsidTr="00C40CDC">
        <w:tc>
          <w:tcPr>
            <w:tcW w:w="1558" w:type="dxa"/>
            <w:vAlign w:val="center"/>
          </w:tcPr>
          <w:p w14:paraId="193BD844" w14:textId="0E3A3DB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7E46F5D" w14:textId="6B5DC7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1910148" w14:textId="07BA902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2EAC700" w14:textId="1B38F35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3E12C68" w14:textId="72DB71B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0717C38" w14:textId="67A787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4C60BEED" w14:textId="77777777" w:rsidTr="00C40CDC">
        <w:tc>
          <w:tcPr>
            <w:tcW w:w="1558" w:type="dxa"/>
            <w:vAlign w:val="center"/>
          </w:tcPr>
          <w:p w14:paraId="6287B2A0" w14:textId="3689610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ADC8B61" w14:textId="4F5BA4E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9DBC741" w14:textId="09D212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F77D93D" w14:textId="5B1F776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3D5BDB9" w14:textId="6133A63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39DC1D67" w14:textId="157D88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6A711463" w14:textId="77777777" w:rsidTr="00C40CDC">
        <w:tc>
          <w:tcPr>
            <w:tcW w:w="1558" w:type="dxa"/>
            <w:vAlign w:val="center"/>
          </w:tcPr>
          <w:p w14:paraId="5D63E6F7" w14:textId="0F281B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CA07442" w14:textId="10ABD35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129902B6" w14:textId="2AD80BF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309C7D4" w14:textId="3D5109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943BCF8" w14:textId="68E5975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36B575B3" w14:textId="4AEBAE6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106465E1" w14:textId="77777777" w:rsidTr="00C40CDC">
        <w:tc>
          <w:tcPr>
            <w:tcW w:w="1558" w:type="dxa"/>
            <w:vAlign w:val="center"/>
          </w:tcPr>
          <w:p w14:paraId="7AF16D36" w14:textId="76A5102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AF7A189" w14:textId="356970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8FCD46C" w14:textId="290CB6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66DE9F0" w14:textId="67CB2FE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1B4403A" w14:textId="78F970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3B10D912" w14:textId="144DB43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</w:tr>
      <w:tr w:rsidR="00CC3B38" w14:paraId="2B28AC4E" w14:textId="77777777" w:rsidTr="00C40CDC">
        <w:tc>
          <w:tcPr>
            <w:tcW w:w="1558" w:type="dxa"/>
            <w:vAlign w:val="center"/>
          </w:tcPr>
          <w:p w14:paraId="607AA8B6" w14:textId="5266FD1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CA74600" w14:textId="5408ED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8355FD2" w14:textId="759292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2A9AB64" w14:textId="130899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75</w:t>
            </w:r>
          </w:p>
        </w:tc>
        <w:tc>
          <w:tcPr>
            <w:tcW w:w="1559" w:type="dxa"/>
            <w:vAlign w:val="center"/>
          </w:tcPr>
          <w:p w14:paraId="52210CB2" w14:textId="4C06A8D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58F0DBAF" w14:textId="3688F8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1CA69A13" w14:textId="77777777" w:rsidTr="00C40CDC">
        <w:tc>
          <w:tcPr>
            <w:tcW w:w="1558" w:type="dxa"/>
            <w:vAlign w:val="center"/>
          </w:tcPr>
          <w:p w14:paraId="59468A7D" w14:textId="3E717A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23BC62A" w14:textId="2274A7A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A2DEA30" w14:textId="704FE1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E7DFE5E" w14:textId="439330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22943F35" w14:textId="00C9C3B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2C498CAD" w14:textId="576599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082620B5" w14:textId="77777777" w:rsidTr="00C40CDC">
        <w:tc>
          <w:tcPr>
            <w:tcW w:w="1558" w:type="dxa"/>
            <w:vAlign w:val="center"/>
          </w:tcPr>
          <w:p w14:paraId="77D2357E" w14:textId="39C164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65B2C1E" w14:textId="4B4688F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2B852CB" w14:textId="6C002A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44CEBB1" w14:textId="5D5F6C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5FADD1D" w14:textId="30DE980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44017D06" w14:textId="667AC89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032FE1EF" w14:textId="77777777" w:rsidTr="00C40CDC">
        <w:tc>
          <w:tcPr>
            <w:tcW w:w="1558" w:type="dxa"/>
            <w:vAlign w:val="center"/>
          </w:tcPr>
          <w:p w14:paraId="6A4D7C7D" w14:textId="5EFB4A1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9ADC18B" w14:textId="6955498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9E6CE2E" w14:textId="07F227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680AF01" w14:textId="6FE3CA1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11C6693F" w14:textId="10CE042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3C04BFD" w14:textId="4A82B7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464A9FC9" w14:textId="77777777" w:rsidTr="00C40CDC">
        <w:tc>
          <w:tcPr>
            <w:tcW w:w="1558" w:type="dxa"/>
            <w:vAlign w:val="center"/>
          </w:tcPr>
          <w:p w14:paraId="60A775F9" w14:textId="37E0BC2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365B2DE" w14:textId="439F38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F8BA738" w14:textId="4E37202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B9AEE80" w14:textId="33DA07B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1BC9891" w14:textId="4E668EC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2B35B417" w14:textId="4F807B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461A82BE" w14:textId="77777777" w:rsidTr="00C40CDC">
        <w:tc>
          <w:tcPr>
            <w:tcW w:w="1558" w:type="dxa"/>
            <w:vAlign w:val="center"/>
          </w:tcPr>
          <w:p w14:paraId="2E967C86" w14:textId="0216810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E33F3A0" w14:textId="3460A06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A161DE4" w14:textId="79F5F4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D85625D" w14:textId="6BB83AE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511B358B" w14:textId="15B7C63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BE1F256" w14:textId="463B3AC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353CF0EC" w14:textId="77777777" w:rsidTr="00C40CDC">
        <w:tc>
          <w:tcPr>
            <w:tcW w:w="1558" w:type="dxa"/>
            <w:vAlign w:val="center"/>
          </w:tcPr>
          <w:p w14:paraId="15B7E806" w14:textId="7DF356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4B4CFD61" w14:textId="7B4141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3A14BDA" w14:textId="118BD9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DE7CD53" w14:textId="3D289A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0BCCEE9" w14:textId="59BEF63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65A6761" w14:textId="0DF926C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4A57FEEC" w14:textId="77777777" w:rsidTr="00C40CDC">
        <w:tc>
          <w:tcPr>
            <w:tcW w:w="1558" w:type="dxa"/>
            <w:vAlign w:val="center"/>
          </w:tcPr>
          <w:p w14:paraId="454F2201" w14:textId="2CDB79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7D84BF8" w14:textId="7AE348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FE72723" w14:textId="7C58D18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1D52C7A" w14:textId="766B7DC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5A181817" w14:textId="14C676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961070A" w14:textId="1CCDE86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CC3B38" w14:paraId="00918AD2" w14:textId="77777777" w:rsidTr="00C40CDC">
        <w:tc>
          <w:tcPr>
            <w:tcW w:w="1558" w:type="dxa"/>
            <w:vAlign w:val="center"/>
          </w:tcPr>
          <w:p w14:paraId="71D2BD8E" w14:textId="6A87556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CBEE793" w14:textId="64E45C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2C6B6F7" w14:textId="27C48C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1C65DCED" w14:textId="3A3EA15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0AD9369C" w14:textId="0FBFC0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A10C63A" w14:textId="4A4D7AF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</w:tr>
      <w:tr w:rsidR="00CC3B38" w14:paraId="682ECA0F" w14:textId="77777777" w:rsidTr="00C40CDC">
        <w:tc>
          <w:tcPr>
            <w:tcW w:w="1558" w:type="dxa"/>
            <w:vAlign w:val="center"/>
          </w:tcPr>
          <w:p w14:paraId="7F02ED6C" w14:textId="660A84F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E5B4A29" w14:textId="3C9B66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F38DF88" w14:textId="30C657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3E4600A" w14:textId="4425DE3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95</w:t>
            </w:r>
          </w:p>
        </w:tc>
        <w:tc>
          <w:tcPr>
            <w:tcW w:w="1559" w:type="dxa"/>
            <w:vAlign w:val="center"/>
          </w:tcPr>
          <w:p w14:paraId="2B452E62" w14:textId="7BCA42B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18113BC6" w14:textId="196E277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0</w:t>
            </w:r>
          </w:p>
        </w:tc>
      </w:tr>
      <w:tr w:rsidR="00CC3B38" w14:paraId="02765213" w14:textId="77777777" w:rsidTr="00C40CDC">
        <w:tc>
          <w:tcPr>
            <w:tcW w:w="1558" w:type="dxa"/>
            <w:vAlign w:val="center"/>
          </w:tcPr>
          <w:p w14:paraId="63953FD1" w14:textId="1037536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FBE1009" w14:textId="35869E1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697A24AD" w14:textId="086B876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DDDE0FC" w14:textId="2036A3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85</w:t>
            </w:r>
          </w:p>
        </w:tc>
        <w:tc>
          <w:tcPr>
            <w:tcW w:w="1559" w:type="dxa"/>
            <w:vAlign w:val="center"/>
          </w:tcPr>
          <w:p w14:paraId="140CD8C0" w14:textId="6B32309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BE3EFE0" w14:textId="7F7DE2C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2CB4140A" w14:textId="77777777" w:rsidTr="00C40CDC">
        <w:tc>
          <w:tcPr>
            <w:tcW w:w="1558" w:type="dxa"/>
            <w:vAlign w:val="center"/>
          </w:tcPr>
          <w:p w14:paraId="6A9853E5" w14:textId="137186F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0D7777E" w14:textId="0554A36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5100DEB" w14:textId="1B0E6EA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3F2AEA3" w14:textId="13B8DA2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30227AE2" w14:textId="35952AC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5D0F782" w14:textId="369732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370D966E" w14:textId="77777777" w:rsidTr="00C40CDC">
        <w:tc>
          <w:tcPr>
            <w:tcW w:w="1558" w:type="dxa"/>
            <w:vAlign w:val="center"/>
          </w:tcPr>
          <w:p w14:paraId="5B5ABD52" w14:textId="1F50D35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31DCC54" w14:textId="7AC8F1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9348EAD" w14:textId="09F5B67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0526CB9" w14:textId="3266A57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80</w:t>
            </w:r>
          </w:p>
        </w:tc>
        <w:tc>
          <w:tcPr>
            <w:tcW w:w="1559" w:type="dxa"/>
            <w:vAlign w:val="center"/>
          </w:tcPr>
          <w:p w14:paraId="1521C1F0" w14:textId="26E687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B19C7AA" w14:textId="74F16E3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639360F8" w14:textId="77777777" w:rsidTr="00C40CDC">
        <w:tc>
          <w:tcPr>
            <w:tcW w:w="1558" w:type="dxa"/>
            <w:vAlign w:val="center"/>
          </w:tcPr>
          <w:p w14:paraId="45A48E9A" w14:textId="27FBE3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4FF7A44" w14:textId="054A3AA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802781D" w14:textId="0BB93D8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41C6E294" w14:textId="5C79957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05EF0CC7" w14:textId="3F66FB8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EC9ECEF" w14:textId="6CCB231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2870465D" w14:textId="77777777" w:rsidTr="00C40CDC">
        <w:tc>
          <w:tcPr>
            <w:tcW w:w="1558" w:type="dxa"/>
            <w:vAlign w:val="center"/>
          </w:tcPr>
          <w:p w14:paraId="61891978" w14:textId="76481D1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3A3058E" w14:textId="479134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019072F" w14:textId="289AEC3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B354D72" w14:textId="5A6469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55</w:t>
            </w:r>
          </w:p>
        </w:tc>
        <w:tc>
          <w:tcPr>
            <w:tcW w:w="1559" w:type="dxa"/>
            <w:vAlign w:val="center"/>
          </w:tcPr>
          <w:p w14:paraId="26E8F12C" w14:textId="594147B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5178F588" w14:textId="38686F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634AA66B" w14:textId="77777777" w:rsidTr="00C40CDC">
        <w:tc>
          <w:tcPr>
            <w:tcW w:w="1558" w:type="dxa"/>
            <w:vAlign w:val="center"/>
          </w:tcPr>
          <w:p w14:paraId="7FC126A9" w14:textId="41DF467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lastRenderedPageBreak/>
              <w:t>High</w:t>
            </w:r>
          </w:p>
        </w:tc>
        <w:tc>
          <w:tcPr>
            <w:tcW w:w="1558" w:type="dxa"/>
            <w:vAlign w:val="center"/>
          </w:tcPr>
          <w:p w14:paraId="2FF513A9" w14:textId="2D9E22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8001462" w14:textId="26961E1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661AD335" w14:textId="680C39F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2E258FC4" w14:textId="381846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7209212D" w14:textId="164D805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3E09D194" w14:textId="77777777" w:rsidTr="00C40CDC">
        <w:tc>
          <w:tcPr>
            <w:tcW w:w="1558" w:type="dxa"/>
            <w:vAlign w:val="center"/>
          </w:tcPr>
          <w:p w14:paraId="3282540E" w14:textId="19B9FBB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CDF79FF" w14:textId="0EFAC3B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4580E78" w14:textId="453255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12FDB79" w14:textId="36FADDE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14038E8C" w14:textId="511F4A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67803F50" w14:textId="3872109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0D826AC4" w14:textId="77777777" w:rsidTr="00C40CDC">
        <w:tc>
          <w:tcPr>
            <w:tcW w:w="1558" w:type="dxa"/>
            <w:vAlign w:val="center"/>
          </w:tcPr>
          <w:p w14:paraId="49618011" w14:textId="5F4690B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C7AEEC8" w14:textId="312A4F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32749FE" w14:textId="3F41D3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54E7F39" w14:textId="5B5378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F738167" w14:textId="2C391C3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D382223" w14:textId="25FB880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</w:tbl>
    <w:p w14:paraId="5A25EC41" w14:textId="77777777" w:rsidR="00D62733" w:rsidRPr="00793492" w:rsidRDefault="00D62733" w:rsidP="00D62733">
      <w:pPr>
        <w:rPr>
          <w:rFonts w:asciiTheme="majorBidi" w:hAnsiTheme="majorBidi" w:cstheme="majorBidi"/>
        </w:rPr>
      </w:pPr>
    </w:p>
    <w:p w14:paraId="764D7DD8" w14:textId="7D9B8C17" w:rsidR="0086588A" w:rsidRDefault="00D62733" w:rsidP="0086588A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22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Pr="00793492">
        <w:rPr>
          <w:rFonts w:asciiTheme="majorBidi" w:hAnsiTheme="majorBidi" w:cstheme="majorBidi"/>
          <w:b/>
          <w:bCs/>
        </w:rPr>
        <w:t>Economic Viability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0329" w14:paraId="0DC89B6B" w14:textId="77777777" w:rsidTr="004514F3">
        <w:tc>
          <w:tcPr>
            <w:tcW w:w="1870" w:type="dxa"/>
            <w:vAlign w:val="center"/>
          </w:tcPr>
          <w:p w14:paraId="5542D63E" w14:textId="5A77D80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Infrastructure Investment</w:t>
            </w:r>
          </w:p>
        </w:tc>
        <w:tc>
          <w:tcPr>
            <w:tcW w:w="1870" w:type="dxa"/>
            <w:vAlign w:val="center"/>
          </w:tcPr>
          <w:p w14:paraId="0021E0DE" w14:textId="42A6F70E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Resource Efficiency</w:t>
            </w:r>
          </w:p>
        </w:tc>
        <w:tc>
          <w:tcPr>
            <w:tcW w:w="1870" w:type="dxa"/>
            <w:vAlign w:val="center"/>
          </w:tcPr>
          <w:p w14:paraId="2EBC5E0B" w14:textId="1A60B99E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Low Viability (%)</w:t>
            </w:r>
          </w:p>
        </w:tc>
        <w:tc>
          <w:tcPr>
            <w:tcW w:w="1870" w:type="dxa"/>
            <w:vAlign w:val="center"/>
          </w:tcPr>
          <w:p w14:paraId="0B70AB16" w14:textId="0BBD9A99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Medium Viability (%)</w:t>
            </w:r>
          </w:p>
        </w:tc>
        <w:tc>
          <w:tcPr>
            <w:tcW w:w="1870" w:type="dxa"/>
            <w:vAlign w:val="center"/>
          </w:tcPr>
          <w:p w14:paraId="7C6019BE" w14:textId="03E09BE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High Viability (%)</w:t>
            </w:r>
          </w:p>
        </w:tc>
      </w:tr>
      <w:tr w:rsidR="00FC0329" w14:paraId="7AC46A12" w14:textId="77777777" w:rsidTr="004514F3">
        <w:tc>
          <w:tcPr>
            <w:tcW w:w="1870" w:type="dxa"/>
            <w:vAlign w:val="center"/>
          </w:tcPr>
          <w:p w14:paraId="63FF020E" w14:textId="5AC9A8DC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48FEB70A" w14:textId="055FE5C1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EC0E04F" w14:textId="4AFDCAD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85</w:t>
            </w:r>
          </w:p>
        </w:tc>
        <w:tc>
          <w:tcPr>
            <w:tcW w:w="1870" w:type="dxa"/>
            <w:vAlign w:val="center"/>
          </w:tcPr>
          <w:p w14:paraId="786A2331" w14:textId="055AAC7D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1AD50F9B" w14:textId="0297F4DB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FC0329" w14:paraId="57626DA2" w14:textId="77777777" w:rsidTr="004514F3">
        <w:tc>
          <w:tcPr>
            <w:tcW w:w="1870" w:type="dxa"/>
            <w:vAlign w:val="center"/>
          </w:tcPr>
          <w:p w14:paraId="5C2640A7" w14:textId="1A9926F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428B3A48" w14:textId="0077939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7247C068" w14:textId="0664EC0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70</w:t>
            </w:r>
          </w:p>
        </w:tc>
        <w:tc>
          <w:tcPr>
            <w:tcW w:w="1870" w:type="dxa"/>
            <w:vAlign w:val="center"/>
          </w:tcPr>
          <w:p w14:paraId="45AD5755" w14:textId="68BEC365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25FC33F8" w14:textId="795AE7A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FC0329" w14:paraId="7166ED98" w14:textId="77777777" w:rsidTr="004514F3">
        <w:tc>
          <w:tcPr>
            <w:tcW w:w="1870" w:type="dxa"/>
            <w:vAlign w:val="center"/>
          </w:tcPr>
          <w:p w14:paraId="7614D70F" w14:textId="2F757963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188B5A48" w14:textId="48BE99B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35132B23" w14:textId="531BD7A6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55</w:t>
            </w:r>
          </w:p>
        </w:tc>
        <w:tc>
          <w:tcPr>
            <w:tcW w:w="1870" w:type="dxa"/>
            <w:vAlign w:val="center"/>
          </w:tcPr>
          <w:p w14:paraId="3B6AB349" w14:textId="6E2CD0CC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870" w:type="dxa"/>
            <w:vAlign w:val="center"/>
          </w:tcPr>
          <w:p w14:paraId="076CBBA2" w14:textId="4853059D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FC0329" w14:paraId="735A917D" w14:textId="77777777" w:rsidTr="004514F3">
        <w:tc>
          <w:tcPr>
            <w:tcW w:w="1870" w:type="dxa"/>
            <w:vAlign w:val="center"/>
          </w:tcPr>
          <w:p w14:paraId="14B5E5D2" w14:textId="340B3A4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213E57AC" w14:textId="2DC7219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FB625AB" w14:textId="4B5F6981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870" w:type="dxa"/>
            <w:vAlign w:val="center"/>
          </w:tcPr>
          <w:p w14:paraId="39CFF633" w14:textId="265F4BB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7A24DDB6" w14:textId="30E75FE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FC0329" w14:paraId="1C64E786" w14:textId="77777777" w:rsidTr="004514F3">
        <w:tc>
          <w:tcPr>
            <w:tcW w:w="1870" w:type="dxa"/>
            <w:vAlign w:val="center"/>
          </w:tcPr>
          <w:p w14:paraId="39095066" w14:textId="6612BE18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355E3C43" w14:textId="7813845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7B3A9CB2" w14:textId="1FC8235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129A4803" w14:textId="5BFFB90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43C94B92" w14:textId="7C6B5E18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FC0329" w14:paraId="56DC5435" w14:textId="77777777" w:rsidTr="004514F3">
        <w:tc>
          <w:tcPr>
            <w:tcW w:w="1870" w:type="dxa"/>
            <w:vAlign w:val="center"/>
          </w:tcPr>
          <w:p w14:paraId="1F17056F" w14:textId="5D9748A6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51383928" w14:textId="0FCAE884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74F59875" w14:textId="7646CC1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0CE6B40C" w14:textId="151195A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870" w:type="dxa"/>
            <w:vAlign w:val="center"/>
          </w:tcPr>
          <w:p w14:paraId="0995E76F" w14:textId="5EA62FB5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FC0329" w14:paraId="3EB5E8F1" w14:textId="77777777" w:rsidTr="004514F3">
        <w:tc>
          <w:tcPr>
            <w:tcW w:w="1870" w:type="dxa"/>
            <w:vAlign w:val="center"/>
          </w:tcPr>
          <w:p w14:paraId="48F2FD55" w14:textId="618814EA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2CED7C46" w14:textId="3C9736B7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2DC54D77" w14:textId="101ADEE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0539A560" w14:textId="71E6F8C5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0F8A10DF" w14:textId="44E29321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FC0329" w14:paraId="39C1F0AF" w14:textId="77777777" w:rsidTr="004514F3">
        <w:tc>
          <w:tcPr>
            <w:tcW w:w="1870" w:type="dxa"/>
            <w:vAlign w:val="center"/>
          </w:tcPr>
          <w:p w14:paraId="7C612D87" w14:textId="603B458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371C9E83" w14:textId="5CE6878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5FF9D4D7" w14:textId="12EB520B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870" w:type="dxa"/>
            <w:vAlign w:val="center"/>
          </w:tcPr>
          <w:p w14:paraId="0E67205D" w14:textId="68B72259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2551449D" w14:textId="54AD8C91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FC0329" w14:paraId="768D3A2A" w14:textId="77777777" w:rsidTr="004514F3">
        <w:tc>
          <w:tcPr>
            <w:tcW w:w="1870" w:type="dxa"/>
            <w:vAlign w:val="center"/>
          </w:tcPr>
          <w:p w14:paraId="2C802B5B" w14:textId="22FD539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4C0C1E72" w14:textId="6B7BDAA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07F8D3D5" w14:textId="098152D4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6FE352BD" w14:textId="41534E2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7EEA1DFC" w14:textId="33EB1946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75</w:t>
            </w:r>
          </w:p>
        </w:tc>
      </w:tr>
    </w:tbl>
    <w:p w14:paraId="495F8D5F" w14:textId="7FEAF71B" w:rsidR="00E52BEF" w:rsidRPr="00B5089A" w:rsidRDefault="00D62733" w:rsidP="00B5089A">
      <w:pPr>
        <w:spacing w:before="100" w:beforeAutospacing="1" w:after="100" w:afterAutospacing="1"/>
        <w:rPr>
          <w:b/>
          <w:bCs/>
        </w:rPr>
      </w:pPr>
      <w:r w:rsidRPr="00556549">
        <w:rPr>
          <w:rStyle w:val="Strong"/>
          <w:rFonts w:asciiTheme="majorBidi" w:hAnsiTheme="majorBidi" w:cstheme="majorBidi"/>
        </w:rPr>
        <w:t>Table 23: Social Equity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089A" w14:paraId="1E3F6779" w14:textId="77777777" w:rsidTr="00CA0988">
        <w:tc>
          <w:tcPr>
            <w:tcW w:w="1870" w:type="dxa"/>
            <w:vAlign w:val="center"/>
          </w:tcPr>
          <w:p w14:paraId="6280D34D" w14:textId="669A7A8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Community Acceptance</w:t>
            </w:r>
          </w:p>
        </w:tc>
        <w:tc>
          <w:tcPr>
            <w:tcW w:w="1870" w:type="dxa"/>
            <w:vAlign w:val="center"/>
          </w:tcPr>
          <w:p w14:paraId="03370F03" w14:textId="4F5AAC2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870" w:type="dxa"/>
            <w:vAlign w:val="center"/>
          </w:tcPr>
          <w:p w14:paraId="724797FD" w14:textId="648B800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Equity (%)</w:t>
            </w:r>
          </w:p>
        </w:tc>
        <w:tc>
          <w:tcPr>
            <w:tcW w:w="1870" w:type="dxa"/>
            <w:vAlign w:val="center"/>
          </w:tcPr>
          <w:p w14:paraId="3F9EC411" w14:textId="56BC66C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Equity (%)</w:t>
            </w:r>
          </w:p>
        </w:tc>
        <w:tc>
          <w:tcPr>
            <w:tcW w:w="1870" w:type="dxa"/>
            <w:vAlign w:val="center"/>
          </w:tcPr>
          <w:p w14:paraId="48D49405" w14:textId="14C014B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Equity (%)</w:t>
            </w:r>
          </w:p>
        </w:tc>
      </w:tr>
      <w:tr w:rsidR="00B5089A" w14:paraId="64A41EF0" w14:textId="77777777" w:rsidTr="00CA0988">
        <w:tc>
          <w:tcPr>
            <w:tcW w:w="1870" w:type="dxa"/>
            <w:vAlign w:val="center"/>
          </w:tcPr>
          <w:p w14:paraId="017156C4" w14:textId="27E7BFAC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741A4D74" w14:textId="00B0E16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301A5A72" w14:textId="1CC3336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90.0</w:t>
            </w:r>
          </w:p>
        </w:tc>
        <w:tc>
          <w:tcPr>
            <w:tcW w:w="1870" w:type="dxa"/>
            <w:vAlign w:val="center"/>
          </w:tcPr>
          <w:p w14:paraId="7E0C9DCE" w14:textId="07980F9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870" w:type="dxa"/>
            <w:vAlign w:val="center"/>
          </w:tcPr>
          <w:p w14:paraId="450ED23C" w14:textId="6F9A43D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</w:t>
            </w:r>
          </w:p>
        </w:tc>
      </w:tr>
      <w:tr w:rsidR="00B5089A" w14:paraId="69F59B79" w14:textId="77777777" w:rsidTr="00CA0988">
        <w:tc>
          <w:tcPr>
            <w:tcW w:w="1870" w:type="dxa"/>
            <w:vAlign w:val="center"/>
          </w:tcPr>
          <w:p w14:paraId="0743C08C" w14:textId="0C2A8C75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D3E68CA" w14:textId="575B167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6E46F47B" w14:textId="5C7A4C7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331E107D" w14:textId="5AD36A2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236B645A" w14:textId="7B9B877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B5089A" w14:paraId="41422094" w14:textId="77777777" w:rsidTr="00CA0988">
        <w:tc>
          <w:tcPr>
            <w:tcW w:w="1870" w:type="dxa"/>
            <w:vAlign w:val="center"/>
          </w:tcPr>
          <w:p w14:paraId="0E5A5570" w14:textId="18A80C3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3A8C736B" w14:textId="01EA425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39349F85" w14:textId="12FF2C8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32D88E61" w14:textId="625C816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38DAE9A5" w14:textId="11DE1488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6E26A1F6" w14:textId="77777777" w:rsidTr="00CA0988">
        <w:tc>
          <w:tcPr>
            <w:tcW w:w="1870" w:type="dxa"/>
            <w:vAlign w:val="center"/>
          </w:tcPr>
          <w:p w14:paraId="20E8AC1A" w14:textId="0FC66865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191F2F39" w14:textId="499FAD0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5C636603" w14:textId="0DBCCFB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6C4D65CB" w14:textId="1F7861F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046FB61" w14:textId="6853F296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B5089A" w14:paraId="058FC603" w14:textId="77777777" w:rsidTr="00CA0988">
        <w:tc>
          <w:tcPr>
            <w:tcW w:w="1870" w:type="dxa"/>
            <w:vAlign w:val="center"/>
          </w:tcPr>
          <w:p w14:paraId="22113DCE" w14:textId="77AC12C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0A7CD2B1" w14:textId="1F58D37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71AB9562" w14:textId="2DB4D27F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55.0</w:t>
            </w:r>
          </w:p>
        </w:tc>
        <w:tc>
          <w:tcPr>
            <w:tcW w:w="1870" w:type="dxa"/>
            <w:vAlign w:val="center"/>
          </w:tcPr>
          <w:p w14:paraId="5E8EBC92" w14:textId="0CFC255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4E52381" w14:textId="4030130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</w:tr>
      <w:tr w:rsidR="00B5089A" w14:paraId="4945EE7C" w14:textId="77777777" w:rsidTr="00CA0988">
        <w:tc>
          <w:tcPr>
            <w:tcW w:w="1870" w:type="dxa"/>
            <w:vAlign w:val="center"/>
          </w:tcPr>
          <w:p w14:paraId="074BA48B" w14:textId="1ADAD56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BF4190C" w14:textId="5838A4E8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E71D62C" w14:textId="101B3AB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503236B7" w14:textId="7FA9320F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3169F76D" w14:textId="18F25BA5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</w:tr>
      <w:tr w:rsidR="00B5089A" w14:paraId="555BFDF9" w14:textId="77777777" w:rsidTr="00CA0988">
        <w:tc>
          <w:tcPr>
            <w:tcW w:w="1870" w:type="dxa"/>
            <w:vAlign w:val="center"/>
          </w:tcPr>
          <w:p w14:paraId="0F381691" w14:textId="39C0FFB9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5C660AF" w14:textId="3C1F354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567819A0" w14:textId="144C7D5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587BF94C" w14:textId="5570B563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870" w:type="dxa"/>
            <w:vAlign w:val="center"/>
          </w:tcPr>
          <w:p w14:paraId="2717C136" w14:textId="5FEB87C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</w:tr>
      <w:tr w:rsidR="00B5089A" w14:paraId="482C126F" w14:textId="77777777" w:rsidTr="00CA0988">
        <w:tc>
          <w:tcPr>
            <w:tcW w:w="1870" w:type="dxa"/>
            <w:vAlign w:val="center"/>
          </w:tcPr>
          <w:p w14:paraId="3260DBDB" w14:textId="5DCBF5F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48DF3F91" w14:textId="74A866D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379683CE" w14:textId="7B7F0D7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244B3F6B" w14:textId="54347EB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75CCAD95" w14:textId="7CED653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B5089A" w14:paraId="11422196" w14:textId="77777777" w:rsidTr="00CA0988">
        <w:tc>
          <w:tcPr>
            <w:tcW w:w="1870" w:type="dxa"/>
            <w:vAlign w:val="center"/>
          </w:tcPr>
          <w:p w14:paraId="60ED03D0" w14:textId="310F429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FB82B9C" w14:textId="3179B50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76DF2D6" w14:textId="2522AD2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870" w:type="dxa"/>
            <w:vAlign w:val="center"/>
          </w:tcPr>
          <w:p w14:paraId="3009DCA0" w14:textId="3E59825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0561BAA6" w14:textId="0AE92C6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</w:tbl>
    <w:p w14:paraId="59352737" w14:textId="77777777" w:rsidR="00D62733" w:rsidRDefault="00D62733">
      <w:pPr>
        <w:rPr>
          <w:rFonts w:asciiTheme="majorBidi" w:hAnsiTheme="majorBidi" w:cstheme="majorBidi"/>
        </w:rPr>
      </w:pPr>
    </w:p>
    <w:p w14:paraId="4D4D87E0" w14:textId="168BD4D5" w:rsidR="00D62733" w:rsidRPr="00835BD0" w:rsidRDefault="00D62733" w:rsidP="00D62733">
      <w:pPr>
        <w:pStyle w:val="Heading2"/>
        <w:rPr>
          <w:rFonts w:asciiTheme="majorBidi" w:hAnsiTheme="majorBidi"/>
          <w:color w:val="000000" w:themeColor="text1"/>
          <w:sz w:val="24"/>
          <w:szCs w:val="24"/>
        </w:rPr>
      </w:pPr>
      <w:r w:rsidRPr="00556549">
        <w:rPr>
          <w:rStyle w:val="Strong"/>
          <w:rFonts w:asciiTheme="majorBidi" w:hAnsiTheme="majorBidi"/>
          <w:color w:val="000000" w:themeColor="text1"/>
          <w:sz w:val="24"/>
          <w:szCs w:val="24"/>
        </w:rPr>
        <w:t>Table 24: Long-term Adaptability</w:t>
      </w:r>
    </w:p>
    <w:p w14:paraId="732C0F8E" w14:textId="77777777" w:rsidR="00D62733" w:rsidRPr="00793492" w:rsidRDefault="00D62733" w:rsidP="00D6273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089A" w14:paraId="08105388" w14:textId="77777777" w:rsidTr="00BC56F2">
        <w:tc>
          <w:tcPr>
            <w:tcW w:w="1870" w:type="dxa"/>
            <w:vAlign w:val="center"/>
          </w:tcPr>
          <w:p w14:paraId="54B97235" w14:textId="37E4FF8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Resource Efficiency</w:t>
            </w:r>
          </w:p>
        </w:tc>
        <w:tc>
          <w:tcPr>
            <w:tcW w:w="1870" w:type="dxa"/>
            <w:vAlign w:val="center"/>
          </w:tcPr>
          <w:p w14:paraId="695F3863" w14:textId="672C5AB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870" w:type="dxa"/>
            <w:vAlign w:val="center"/>
          </w:tcPr>
          <w:p w14:paraId="050325B4" w14:textId="2BA071C0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Adaptability (%)</w:t>
            </w:r>
          </w:p>
        </w:tc>
        <w:tc>
          <w:tcPr>
            <w:tcW w:w="1870" w:type="dxa"/>
            <w:vAlign w:val="center"/>
          </w:tcPr>
          <w:p w14:paraId="64CA27E8" w14:textId="45389BB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Adaptability (%)</w:t>
            </w:r>
          </w:p>
        </w:tc>
        <w:tc>
          <w:tcPr>
            <w:tcW w:w="1870" w:type="dxa"/>
            <w:vAlign w:val="center"/>
          </w:tcPr>
          <w:p w14:paraId="3A69CDFE" w14:textId="27BB2BA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Adaptability (%)</w:t>
            </w:r>
          </w:p>
        </w:tc>
      </w:tr>
      <w:tr w:rsidR="00B5089A" w14:paraId="62757627" w14:textId="77777777" w:rsidTr="00BC56F2">
        <w:tc>
          <w:tcPr>
            <w:tcW w:w="1870" w:type="dxa"/>
            <w:vAlign w:val="center"/>
          </w:tcPr>
          <w:p w14:paraId="75613C1B" w14:textId="52857908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2E4BBE63" w14:textId="658114E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2AD3A911" w14:textId="240CACF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85.0</w:t>
            </w:r>
          </w:p>
        </w:tc>
        <w:tc>
          <w:tcPr>
            <w:tcW w:w="1870" w:type="dxa"/>
            <w:vAlign w:val="center"/>
          </w:tcPr>
          <w:p w14:paraId="1509C77F" w14:textId="1553D2DA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870" w:type="dxa"/>
            <w:vAlign w:val="center"/>
          </w:tcPr>
          <w:p w14:paraId="33371034" w14:textId="4BCCB03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B5089A" w14:paraId="03D4A172" w14:textId="77777777" w:rsidTr="00BC56F2">
        <w:tc>
          <w:tcPr>
            <w:tcW w:w="1870" w:type="dxa"/>
            <w:vAlign w:val="center"/>
          </w:tcPr>
          <w:p w14:paraId="4F429926" w14:textId="0691F31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8FA1E9F" w14:textId="2827BEE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3E758F1B" w14:textId="17D28B7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3EFFD461" w14:textId="033C2F6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7835158" w14:textId="36F2D1CA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B5089A" w14:paraId="590B543C" w14:textId="77777777" w:rsidTr="00BC56F2">
        <w:tc>
          <w:tcPr>
            <w:tcW w:w="1870" w:type="dxa"/>
            <w:vAlign w:val="center"/>
          </w:tcPr>
          <w:p w14:paraId="0F424B4A" w14:textId="1C6710A6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7D4F042F" w14:textId="38F667C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B608904" w14:textId="5FF71A7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217547BB" w14:textId="25BF791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B4D8C47" w14:textId="3D96094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22193DD1" w14:textId="77777777" w:rsidTr="00BC56F2">
        <w:tc>
          <w:tcPr>
            <w:tcW w:w="1870" w:type="dxa"/>
            <w:vAlign w:val="center"/>
          </w:tcPr>
          <w:p w14:paraId="22AB76D6" w14:textId="3FEDD38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26FABEF1" w14:textId="21D90F3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7C7BFD29" w14:textId="1F290EF7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870" w:type="dxa"/>
            <w:vAlign w:val="center"/>
          </w:tcPr>
          <w:p w14:paraId="3BAC1763" w14:textId="052FE1B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540A16CB" w14:textId="18F3D87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</w:tr>
      <w:tr w:rsidR="00B5089A" w14:paraId="152DFFD7" w14:textId="77777777" w:rsidTr="00BC56F2">
        <w:tc>
          <w:tcPr>
            <w:tcW w:w="1870" w:type="dxa"/>
            <w:vAlign w:val="center"/>
          </w:tcPr>
          <w:p w14:paraId="3D654D1F" w14:textId="5DC52287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24C8210" w14:textId="6ECA7D3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7C269DEA" w14:textId="6931AD1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70850ED2" w14:textId="31C9778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3B966F06" w14:textId="18FAAC9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4039AD4C" w14:textId="77777777" w:rsidTr="00BC56F2">
        <w:tc>
          <w:tcPr>
            <w:tcW w:w="1870" w:type="dxa"/>
            <w:vAlign w:val="center"/>
          </w:tcPr>
          <w:p w14:paraId="440FE4C1" w14:textId="7FBA0A28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30C799A7" w14:textId="1F24AC2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745E77D4" w14:textId="5CEC0A6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870" w:type="dxa"/>
            <w:vAlign w:val="center"/>
          </w:tcPr>
          <w:p w14:paraId="6727E9E3" w14:textId="66574BB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870" w:type="dxa"/>
            <w:vAlign w:val="center"/>
          </w:tcPr>
          <w:p w14:paraId="01449CA2" w14:textId="3E0147F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B5089A" w14:paraId="46B2CC77" w14:textId="77777777" w:rsidTr="00BC56F2">
        <w:tc>
          <w:tcPr>
            <w:tcW w:w="1870" w:type="dxa"/>
            <w:vAlign w:val="center"/>
          </w:tcPr>
          <w:p w14:paraId="5662BE88" w14:textId="545AD136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2534515B" w14:textId="3B18F89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6321E3C0" w14:textId="4806330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62B38D5" w14:textId="30E0F39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6330156C" w14:textId="40ED52A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</w:tr>
      <w:tr w:rsidR="00B5089A" w14:paraId="0DA23AAF" w14:textId="77777777" w:rsidTr="00BC56F2">
        <w:tc>
          <w:tcPr>
            <w:tcW w:w="1870" w:type="dxa"/>
            <w:vAlign w:val="center"/>
          </w:tcPr>
          <w:p w14:paraId="1557E7D2" w14:textId="23B20F9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6865168A" w14:textId="010DAAD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091E8F44" w14:textId="045ED0E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870" w:type="dxa"/>
            <w:vAlign w:val="center"/>
          </w:tcPr>
          <w:p w14:paraId="746AE317" w14:textId="44819BA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870" w:type="dxa"/>
            <w:vAlign w:val="center"/>
          </w:tcPr>
          <w:p w14:paraId="4396DCD2" w14:textId="3B3DBB5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</w:tr>
      <w:tr w:rsidR="00B5089A" w14:paraId="50DBF0D8" w14:textId="77777777" w:rsidTr="00BC56F2">
        <w:tc>
          <w:tcPr>
            <w:tcW w:w="1870" w:type="dxa"/>
            <w:vAlign w:val="center"/>
          </w:tcPr>
          <w:p w14:paraId="41F05F06" w14:textId="1DC5BCF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3D7A4B90" w14:textId="45EE332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17B199BF" w14:textId="5E2C611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870" w:type="dxa"/>
            <w:vAlign w:val="center"/>
          </w:tcPr>
          <w:p w14:paraId="13640457" w14:textId="6794881D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F0729CF" w14:textId="4836B08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75.0</w:t>
            </w:r>
          </w:p>
        </w:tc>
      </w:tr>
    </w:tbl>
    <w:p w14:paraId="77A342FB" w14:textId="77777777" w:rsidR="00D62733" w:rsidRPr="00793492" w:rsidRDefault="00D62733">
      <w:pPr>
        <w:rPr>
          <w:rFonts w:asciiTheme="majorBidi" w:hAnsiTheme="majorBidi" w:cstheme="majorBidi"/>
        </w:rPr>
      </w:pPr>
    </w:p>
    <w:sectPr w:rsidR="00D62733" w:rsidRPr="00793492" w:rsidSect="004F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5C8"/>
    <w:multiLevelType w:val="multilevel"/>
    <w:tmpl w:val="0D6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60FE5"/>
    <w:multiLevelType w:val="multilevel"/>
    <w:tmpl w:val="FFC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F2520"/>
    <w:multiLevelType w:val="multilevel"/>
    <w:tmpl w:val="F3F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3DEB"/>
    <w:multiLevelType w:val="multilevel"/>
    <w:tmpl w:val="4AE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4B3C"/>
    <w:multiLevelType w:val="multilevel"/>
    <w:tmpl w:val="F94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F2803"/>
    <w:multiLevelType w:val="multilevel"/>
    <w:tmpl w:val="4D9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111724">
    <w:abstractNumId w:val="2"/>
  </w:num>
  <w:num w:numId="2" w16cid:durableId="793207257">
    <w:abstractNumId w:val="3"/>
  </w:num>
  <w:num w:numId="3" w16cid:durableId="2014262998">
    <w:abstractNumId w:val="5"/>
  </w:num>
  <w:num w:numId="4" w16cid:durableId="935483300">
    <w:abstractNumId w:val="0"/>
  </w:num>
  <w:num w:numId="5" w16cid:durableId="444077486">
    <w:abstractNumId w:val="4"/>
  </w:num>
  <w:num w:numId="6" w16cid:durableId="103723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E4"/>
    <w:rsid w:val="0002231C"/>
    <w:rsid w:val="00027E2F"/>
    <w:rsid w:val="00035A2A"/>
    <w:rsid w:val="000533A1"/>
    <w:rsid w:val="000677B3"/>
    <w:rsid w:val="00093CAB"/>
    <w:rsid w:val="0009553A"/>
    <w:rsid w:val="001162E7"/>
    <w:rsid w:val="00133C17"/>
    <w:rsid w:val="001901F1"/>
    <w:rsid w:val="001904EE"/>
    <w:rsid w:val="001B5D70"/>
    <w:rsid w:val="00204866"/>
    <w:rsid w:val="002238A3"/>
    <w:rsid w:val="00244599"/>
    <w:rsid w:val="00281040"/>
    <w:rsid w:val="002868FF"/>
    <w:rsid w:val="0029575B"/>
    <w:rsid w:val="00297034"/>
    <w:rsid w:val="002D4AE6"/>
    <w:rsid w:val="002E37F5"/>
    <w:rsid w:val="00307187"/>
    <w:rsid w:val="0032434F"/>
    <w:rsid w:val="00362366"/>
    <w:rsid w:val="00365ED9"/>
    <w:rsid w:val="003A281D"/>
    <w:rsid w:val="003A63DA"/>
    <w:rsid w:val="003C589E"/>
    <w:rsid w:val="003C5DAC"/>
    <w:rsid w:val="00436860"/>
    <w:rsid w:val="00487767"/>
    <w:rsid w:val="004A2D8E"/>
    <w:rsid w:val="004D5028"/>
    <w:rsid w:val="004F2E50"/>
    <w:rsid w:val="0051293A"/>
    <w:rsid w:val="00542234"/>
    <w:rsid w:val="00556549"/>
    <w:rsid w:val="005E46FF"/>
    <w:rsid w:val="005F505F"/>
    <w:rsid w:val="00663431"/>
    <w:rsid w:val="00686929"/>
    <w:rsid w:val="006A4D0A"/>
    <w:rsid w:val="006E3EF9"/>
    <w:rsid w:val="00754122"/>
    <w:rsid w:val="007753E4"/>
    <w:rsid w:val="00793492"/>
    <w:rsid w:val="00793A8C"/>
    <w:rsid w:val="007C03EA"/>
    <w:rsid w:val="007C4ABC"/>
    <w:rsid w:val="007E0780"/>
    <w:rsid w:val="007E2AAD"/>
    <w:rsid w:val="007F3BE0"/>
    <w:rsid w:val="00820DD1"/>
    <w:rsid w:val="008217F5"/>
    <w:rsid w:val="00835BD0"/>
    <w:rsid w:val="0086588A"/>
    <w:rsid w:val="00865C00"/>
    <w:rsid w:val="00887020"/>
    <w:rsid w:val="00890C4C"/>
    <w:rsid w:val="008B4BCA"/>
    <w:rsid w:val="0092433A"/>
    <w:rsid w:val="00950978"/>
    <w:rsid w:val="00955482"/>
    <w:rsid w:val="00962AE5"/>
    <w:rsid w:val="00975B5C"/>
    <w:rsid w:val="00995855"/>
    <w:rsid w:val="00996687"/>
    <w:rsid w:val="009B48D9"/>
    <w:rsid w:val="009C5BC2"/>
    <w:rsid w:val="009D4C61"/>
    <w:rsid w:val="009D6CB3"/>
    <w:rsid w:val="009E653D"/>
    <w:rsid w:val="00A252E4"/>
    <w:rsid w:val="00A56A72"/>
    <w:rsid w:val="00A57351"/>
    <w:rsid w:val="00A5790C"/>
    <w:rsid w:val="00A658E1"/>
    <w:rsid w:val="00A75CDE"/>
    <w:rsid w:val="00A93C7C"/>
    <w:rsid w:val="00AA2AFC"/>
    <w:rsid w:val="00AC3758"/>
    <w:rsid w:val="00AD39EB"/>
    <w:rsid w:val="00AD3E0A"/>
    <w:rsid w:val="00AE21DF"/>
    <w:rsid w:val="00AE78C1"/>
    <w:rsid w:val="00B17CBA"/>
    <w:rsid w:val="00B332C0"/>
    <w:rsid w:val="00B4187A"/>
    <w:rsid w:val="00B5089A"/>
    <w:rsid w:val="00BA38C2"/>
    <w:rsid w:val="00C20799"/>
    <w:rsid w:val="00C75496"/>
    <w:rsid w:val="00CA59A4"/>
    <w:rsid w:val="00CC3B38"/>
    <w:rsid w:val="00CC512C"/>
    <w:rsid w:val="00D04D07"/>
    <w:rsid w:val="00D20C1C"/>
    <w:rsid w:val="00D62733"/>
    <w:rsid w:val="00D7447C"/>
    <w:rsid w:val="00DD66B2"/>
    <w:rsid w:val="00DE22A9"/>
    <w:rsid w:val="00DE767D"/>
    <w:rsid w:val="00E43AF8"/>
    <w:rsid w:val="00E52BEF"/>
    <w:rsid w:val="00E84F1D"/>
    <w:rsid w:val="00E9093C"/>
    <w:rsid w:val="00EA4ECA"/>
    <w:rsid w:val="00EB0C9F"/>
    <w:rsid w:val="00EF0179"/>
    <w:rsid w:val="00EF3ABF"/>
    <w:rsid w:val="00F50B6D"/>
    <w:rsid w:val="00F77F14"/>
    <w:rsid w:val="00F97602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2F9"/>
  <w15:chartTrackingRefBased/>
  <w15:docId w15:val="{AEB6BA25-88E5-914A-9CED-8CD6B65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9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5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5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5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E4"/>
    <w:rPr>
      <w:b/>
      <w:bCs/>
      <w:smallCaps/>
      <w:color w:val="2F5496" w:themeColor="accent1" w:themeShade="BF"/>
      <w:spacing w:val="5"/>
    </w:rPr>
  </w:style>
  <w:style w:type="character" w:styleId="FootnoteReference">
    <w:name w:val="footnote reference"/>
    <w:basedOn w:val="DefaultParagraphFont"/>
    <w:uiPriority w:val="99"/>
    <w:semiHidden/>
    <w:unhideWhenUsed/>
    <w:rsid w:val="00A252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2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2E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5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E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5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E4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25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2E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E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252E4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2E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252E4"/>
    <w:rPr>
      <w:b/>
      <w:bCs/>
    </w:rPr>
  </w:style>
  <w:style w:type="character" w:styleId="Emphasis">
    <w:name w:val="Emphasis"/>
    <w:basedOn w:val="DefaultParagraphFont"/>
    <w:uiPriority w:val="20"/>
    <w:qFormat/>
    <w:rsid w:val="00A252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252E4"/>
    <w:rPr>
      <w:color w:val="954F72" w:themeColor="followedHyperlink"/>
      <w:u w:val="single"/>
    </w:rPr>
  </w:style>
  <w:style w:type="character" w:customStyle="1" w:styleId="truncate">
    <w:name w:val="truncate"/>
    <w:basedOn w:val="DefaultParagraphFont"/>
    <w:rsid w:val="00A252E4"/>
  </w:style>
  <w:style w:type="character" w:styleId="HTMLCode">
    <w:name w:val="HTML Code"/>
    <w:basedOn w:val="DefaultParagraphFont"/>
    <w:uiPriority w:val="99"/>
    <w:semiHidden/>
    <w:unhideWhenUsed/>
    <w:rsid w:val="00A252E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252E4"/>
  </w:style>
  <w:style w:type="character" w:customStyle="1" w:styleId="mord">
    <w:name w:val="mord"/>
    <w:basedOn w:val="DefaultParagraphFont"/>
    <w:rsid w:val="00A252E4"/>
  </w:style>
  <w:style w:type="character" w:customStyle="1" w:styleId="mbin">
    <w:name w:val="mbin"/>
    <w:basedOn w:val="DefaultParagraphFont"/>
    <w:rsid w:val="00A252E4"/>
  </w:style>
  <w:style w:type="paragraph" w:customStyle="1" w:styleId="inline-block">
    <w:name w:val="inline-block"/>
    <w:basedOn w:val="Normal"/>
    <w:rsid w:val="00A252E4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52E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52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52E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52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A252E4"/>
    <w:rPr>
      <w:rFonts w:ascii="Consolas" w:eastAsiaTheme="minorHAnsi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252E4"/>
    <w:rPr>
      <w:rFonts w:ascii="Consolas" w:hAnsi="Consolas" w:cs="Consolas"/>
      <w:sz w:val="21"/>
      <w:szCs w:val="21"/>
    </w:rPr>
  </w:style>
  <w:style w:type="paragraph" w:customStyle="1" w:styleId="msonormal0">
    <w:name w:val="msonormal"/>
    <w:basedOn w:val="Normal"/>
    <w:rsid w:val="00A252E4"/>
    <w:pPr>
      <w:spacing w:before="100" w:beforeAutospacing="1" w:after="100" w:afterAutospacing="1"/>
    </w:pPr>
  </w:style>
  <w:style w:type="paragraph" w:customStyle="1" w:styleId="u-break-words">
    <w:name w:val="u-break-words"/>
    <w:basedOn w:val="Normal"/>
    <w:rsid w:val="00A252E4"/>
    <w:pPr>
      <w:spacing w:before="100" w:beforeAutospacing="1" w:after="100" w:afterAutospacing="1"/>
    </w:pPr>
  </w:style>
  <w:style w:type="character" w:customStyle="1" w:styleId="ms-1">
    <w:name w:val="ms-1"/>
    <w:basedOn w:val="DefaultParagraphFont"/>
    <w:rsid w:val="00A252E4"/>
  </w:style>
  <w:style w:type="character" w:customStyle="1" w:styleId="max-w-full">
    <w:name w:val="max-w-full"/>
    <w:basedOn w:val="DefaultParagraphFont"/>
    <w:rsid w:val="00A252E4"/>
  </w:style>
  <w:style w:type="character" w:customStyle="1" w:styleId="fadein4f9by7">
    <w:name w:val="_fadein_4f9by_7"/>
    <w:basedOn w:val="DefaultParagraphFont"/>
    <w:rsid w:val="00A2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Smail</dc:creator>
  <cp:keywords/>
  <dc:description/>
  <cp:lastModifiedBy>Linda Smail</cp:lastModifiedBy>
  <cp:revision>73</cp:revision>
  <cp:lastPrinted>2025-07-23T10:11:00Z</cp:lastPrinted>
  <dcterms:created xsi:type="dcterms:W3CDTF">2025-05-11T09:20:00Z</dcterms:created>
  <dcterms:modified xsi:type="dcterms:W3CDTF">2025-07-23T10:35:00Z</dcterms:modified>
</cp:coreProperties>
</file>