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8DEBF8" w14:textId="59AC1BA5" w:rsidR="00EB7082" w:rsidRPr="004A36BE" w:rsidRDefault="00EB7082" w:rsidP="004A36BE">
      <w:pPr>
        <w:pStyle w:val="a3"/>
        <w:numPr>
          <w:ilvl w:val="0"/>
          <w:numId w:val="3"/>
        </w:numPr>
        <w:ind w:firstLineChars="0"/>
        <w:rPr>
          <w:rFonts w:ascii="黑体" w:eastAsia="黑体" w:cs="Times New Roman"/>
          <w:b/>
          <w:bCs/>
          <w:szCs w:val="24"/>
          <w14:ligatures w14:val="none"/>
        </w:rPr>
      </w:pPr>
      <w:r w:rsidRPr="004A36BE">
        <w:rPr>
          <w:rFonts w:ascii="黑体" w:eastAsia="黑体" w:cs="Times New Roman" w:hint="eastAsia"/>
          <w:b/>
          <w:bCs/>
          <w:szCs w:val="24"/>
          <w14:ligatures w14:val="none"/>
        </w:rPr>
        <w:t>实验困难及解决方案</w:t>
      </w:r>
    </w:p>
    <w:p w14:paraId="4B1AA117" w14:textId="35D30336" w:rsidR="00EB7082" w:rsidRPr="004A36BE" w:rsidRDefault="004A36BE" w:rsidP="004A36BE">
      <w:pPr>
        <w:rPr>
          <w:rFonts w:ascii="黑体" w:eastAsia="黑体" w:cs="Times New Roman"/>
          <w:b/>
          <w:bCs/>
          <w:sz w:val="21"/>
          <w:szCs w:val="24"/>
          <w14:ligatures w14:val="none"/>
        </w:rPr>
      </w:pPr>
      <w:r>
        <w:rPr>
          <w:rFonts w:ascii="黑体" w:eastAsia="黑体" w:cs="Times New Roman" w:hint="eastAsia"/>
          <w:b/>
          <w:bCs/>
          <w:sz w:val="21"/>
          <w:szCs w:val="24"/>
          <w14:ligatures w14:val="none"/>
        </w:rPr>
        <w:t xml:space="preserve">2.1 </w:t>
      </w:r>
      <w:r w:rsidR="00EB7082" w:rsidRPr="004A36BE">
        <w:rPr>
          <w:rFonts w:ascii="黑体" w:eastAsia="黑体" w:cs="Times New Roman" w:hint="eastAsia"/>
          <w:b/>
          <w:bCs/>
          <w:sz w:val="21"/>
          <w:szCs w:val="24"/>
          <w14:ligatures w14:val="none"/>
        </w:rPr>
        <w:t>无法连接hugging face</w:t>
      </w:r>
      <w:r w:rsidR="00C37105" w:rsidRPr="004A36BE">
        <w:rPr>
          <w:rFonts w:ascii="黑体" w:eastAsia="黑体" w:cs="Times New Roman" w:hint="eastAsia"/>
          <w:b/>
          <w:bCs/>
          <w:sz w:val="21"/>
          <w:szCs w:val="24"/>
          <w14:ligatures w14:val="none"/>
        </w:rPr>
        <w:t>。</w:t>
      </w:r>
    </w:p>
    <w:p w14:paraId="79C822DE" w14:textId="538C8EF9" w:rsidR="00EB7082" w:rsidRPr="004A36BE" w:rsidRDefault="00EB7082" w:rsidP="000D7D16">
      <w:pPr>
        <w:pStyle w:val="paragraph"/>
        <w:spacing w:before="60" w:beforeAutospacing="0" w:after="60" w:afterAutospacing="0"/>
        <w:jc w:val="center"/>
        <w:rPr>
          <w:rFonts w:ascii="等线" w:eastAsia="等线" w:hAnsi="等线"/>
          <w:color w:val="000000"/>
        </w:rPr>
      </w:pPr>
      <w:r w:rsidRPr="004A36BE">
        <w:rPr>
          <w:rStyle w:val="image-wrapper"/>
          <w:rFonts w:ascii="等线" w:eastAsia="等线" w:hAnsi="等线" w:hint="eastAsia"/>
          <w:noProof/>
          <w:color w:val="000000"/>
        </w:rPr>
        <w:drawing>
          <wp:inline distT="0" distB="0" distL="0" distR="0" wp14:anchorId="658D5379" wp14:editId="387F8C29">
            <wp:extent cx="5274310" cy="1358900"/>
            <wp:effectExtent l="0" t="0" r="2540" b="0"/>
            <wp:docPr id="21041812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38AE0" w14:textId="77777777" w:rsidR="000D7D16" w:rsidRPr="004A36BE" w:rsidRDefault="000D7D16" w:rsidP="000D7D16">
      <w:pPr>
        <w:pStyle w:val="paragraph"/>
        <w:spacing w:before="60" w:beforeAutospacing="0" w:after="60" w:afterAutospacing="0"/>
        <w:jc w:val="center"/>
        <w:rPr>
          <w:rFonts w:ascii="等线" w:eastAsia="等线" w:hAnsi="等线"/>
          <w:color w:val="000000"/>
        </w:rPr>
      </w:pPr>
    </w:p>
    <w:p w14:paraId="6372AF46" w14:textId="49030B85" w:rsidR="00EB7082" w:rsidRPr="004A36BE" w:rsidRDefault="00EB7082">
      <w:pPr>
        <w:rPr>
          <w:sz w:val="21"/>
          <w:szCs w:val="20"/>
        </w:rPr>
      </w:pPr>
      <w:r w:rsidRPr="004A36BE">
        <w:rPr>
          <w:rFonts w:hint="eastAsia"/>
          <w:sz w:val="21"/>
          <w:szCs w:val="20"/>
        </w:rPr>
        <w:t>解决方案</w:t>
      </w:r>
      <w:r w:rsidR="007910EB" w:rsidRPr="004A36BE">
        <w:rPr>
          <w:rFonts w:hint="eastAsia"/>
          <w:sz w:val="21"/>
          <w:szCs w:val="20"/>
        </w:rPr>
        <w:t xml:space="preserve">: </w:t>
      </w:r>
      <w:r w:rsidRPr="004A36BE">
        <w:rPr>
          <w:rFonts w:hint="eastAsia"/>
          <w:sz w:val="21"/>
          <w:szCs w:val="20"/>
        </w:rPr>
        <w:t>从</w:t>
      </w:r>
      <w:r w:rsidRPr="004A36BE">
        <w:rPr>
          <w:rFonts w:hint="eastAsia"/>
          <w:sz w:val="21"/>
          <w:szCs w:val="20"/>
        </w:rPr>
        <w:t>hugging face</w:t>
      </w:r>
      <w:r w:rsidRPr="004A36BE">
        <w:rPr>
          <w:rFonts w:hint="eastAsia"/>
          <w:sz w:val="21"/>
          <w:szCs w:val="20"/>
        </w:rPr>
        <w:t>下载模型</w:t>
      </w:r>
      <w:r w:rsidR="007910EB" w:rsidRPr="004A36BE">
        <w:rPr>
          <w:rFonts w:hint="eastAsia"/>
          <w:sz w:val="21"/>
          <w:szCs w:val="20"/>
        </w:rPr>
        <w:t>到本地（我们放在根目录的</w:t>
      </w:r>
      <w:r w:rsidR="007910EB" w:rsidRPr="004A36BE">
        <w:rPr>
          <w:rFonts w:hint="eastAsia"/>
          <w:sz w:val="21"/>
          <w:szCs w:val="20"/>
        </w:rPr>
        <w:t>models</w:t>
      </w:r>
      <w:r w:rsidR="007910EB" w:rsidRPr="004A36BE">
        <w:rPr>
          <w:rFonts w:hint="eastAsia"/>
          <w:sz w:val="21"/>
          <w:szCs w:val="20"/>
        </w:rPr>
        <w:t>文件夹下）离线使用，需要下载的模型如下：</w:t>
      </w:r>
    </w:p>
    <w:p w14:paraId="01E6A184" w14:textId="292C1D08" w:rsidR="007910EB" w:rsidRPr="004A36BE" w:rsidRDefault="007910EB" w:rsidP="000D7D16">
      <w:pPr>
        <w:jc w:val="center"/>
        <w:rPr>
          <w:noProof/>
          <w:sz w:val="24"/>
        </w:rPr>
      </w:pPr>
      <w:r w:rsidRPr="004A36BE">
        <w:rPr>
          <w:noProof/>
          <w:sz w:val="24"/>
        </w:rPr>
        <w:drawing>
          <wp:inline distT="0" distB="0" distL="0" distR="0" wp14:anchorId="0136CE39" wp14:editId="6D1BADF6">
            <wp:extent cx="2362667" cy="575733"/>
            <wp:effectExtent l="0" t="0" r="0" b="0"/>
            <wp:docPr id="107696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65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9640" cy="57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6BE">
        <w:rPr>
          <w:noProof/>
          <w:sz w:val="24"/>
        </w:rPr>
        <w:t xml:space="preserve"> </w:t>
      </w:r>
      <w:r w:rsidRPr="004A36BE">
        <w:rPr>
          <w:noProof/>
          <w:sz w:val="24"/>
        </w:rPr>
        <w:drawing>
          <wp:inline distT="0" distB="0" distL="0" distR="0" wp14:anchorId="11026005" wp14:editId="79A72652">
            <wp:extent cx="2758237" cy="537634"/>
            <wp:effectExtent l="0" t="0" r="4445" b="0"/>
            <wp:docPr id="1792187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876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6989" cy="54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A5CA" w14:textId="77777777" w:rsidR="001452EC" w:rsidRPr="004A36BE" w:rsidRDefault="001452EC">
      <w:pPr>
        <w:rPr>
          <w:noProof/>
          <w:sz w:val="24"/>
        </w:rPr>
      </w:pPr>
    </w:p>
    <w:p w14:paraId="6DF147DD" w14:textId="1DDE406F" w:rsidR="001452EC" w:rsidRPr="004A36BE" w:rsidRDefault="001452EC" w:rsidP="000D7D16">
      <w:pPr>
        <w:jc w:val="center"/>
        <w:rPr>
          <w:sz w:val="24"/>
        </w:rPr>
      </w:pPr>
      <w:r w:rsidRPr="004A36BE">
        <w:rPr>
          <w:noProof/>
          <w:sz w:val="24"/>
        </w:rPr>
        <w:drawing>
          <wp:inline distT="0" distB="0" distL="0" distR="0" wp14:anchorId="725A9293" wp14:editId="74D9C232">
            <wp:extent cx="5132036" cy="1282700"/>
            <wp:effectExtent l="0" t="0" r="0" b="0"/>
            <wp:docPr id="12637629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629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7674" cy="128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7701" w14:textId="326ECE24" w:rsidR="006B3E67" w:rsidRPr="004A36BE" w:rsidRDefault="007910EB">
      <w:pPr>
        <w:rPr>
          <w:sz w:val="21"/>
          <w:szCs w:val="20"/>
        </w:rPr>
      </w:pPr>
      <w:r w:rsidRPr="004A36BE">
        <w:rPr>
          <w:rFonts w:hint="eastAsia"/>
          <w:sz w:val="21"/>
          <w:szCs w:val="20"/>
        </w:rPr>
        <w:t>并修改</w:t>
      </w:r>
      <w:r w:rsidRPr="004A36BE">
        <w:rPr>
          <w:rFonts w:hint="eastAsia"/>
          <w:sz w:val="21"/>
          <w:szCs w:val="20"/>
        </w:rPr>
        <w:t>m</w:t>
      </w:r>
      <w:r w:rsidR="006B3E67" w:rsidRPr="004A36BE">
        <w:rPr>
          <w:rFonts w:hint="eastAsia"/>
          <w:sz w:val="21"/>
          <w:szCs w:val="20"/>
        </w:rPr>
        <w:t>odel.py</w:t>
      </w:r>
      <w:r w:rsidRPr="004A36BE">
        <w:rPr>
          <w:rFonts w:hint="eastAsia"/>
          <w:sz w:val="21"/>
          <w:szCs w:val="20"/>
        </w:rPr>
        <w:t>的</w:t>
      </w:r>
      <w:proofErr w:type="spellStart"/>
      <w:r w:rsidRPr="004A36BE">
        <w:rPr>
          <w:rFonts w:hint="eastAsia"/>
          <w:sz w:val="21"/>
          <w:szCs w:val="20"/>
        </w:rPr>
        <w:t>EmoTalk</w:t>
      </w:r>
      <w:proofErr w:type="spellEnd"/>
      <w:r w:rsidRPr="004A36BE">
        <w:rPr>
          <w:rFonts w:hint="eastAsia"/>
          <w:sz w:val="21"/>
          <w:szCs w:val="20"/>
        </w:rPr>
        <w:t>类</w:t>
      </w:r>
      <w:r w:rsidR="00C37105" w:rsidRPr="004A36BE">
        <w:rPr>
          <w:rFonts w:hint="eastAsia"/>
          <w:sz w:val="21"/>
          <w:szCs w:val="20"/>
        </w:rPr>
        <w:t>。</w:t>
      </w:r>
    </w:p>
    <w:p w14:paraId="3E5163C9" w14:textId="77777777" w:rsidR="00044B34" w:rsidRPr="004A36BE" w:rsidRDefault="006B3E67" w:rsidP="000D7D16">
      <w:pPr>
        <w:jc w:val="center"/>
        <w:rPr>
          <w:sz w:val="24"/>
        </w:rPr>
      </w:pPr>
      <w:r w:rsidRPr="004A36BE">
        <w:rPr>
          <w:noProof/>
          <w:sz w:val="24"/>
        </w:rPr>
        <w:drawing>
          <wp:inline distT="0" distB="0" distL="0" distR="0" wp14:anchorId="4E026335" wp14:editId="7B7B605C">
            <wp:extent cx="4797083" cy="3159745"/>
            <wp:effectExtent l="0" t="0" r="3810" b="3175"/>
            <wp:docPr id="18612113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113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591" cy="316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513E" w14:textId="3F3F20BF" w:rsidR="00044B34" w:rsidRPr="004A36BE" w:rsidRDefault="001452EC" w:rsidP="000D7D16">
      <w:pPr>
        <w:jc w:val="center"/>
        <w:rPr>
          <w:sz w:val="21"/>
          <w:szCs w:val="20"/>
        </w:rPr>
      </w:pPr>
      <w:r w:rsidRPr="004A36BE">
        <w:rPr>
          <w:rFonts w:hint="eastAsia"/>
          <w:sz w:val="21"/>
          <w:szCs w:val="20"/>
        </w:rPr>
        <w:t>图</w:t>
      </w:r>
      <w:r w:rsidRPr="004A36BE">
        <w:rPr>
          <w:rFonts w:hint="eastAsia"/>
          <w:sz w:val="21"/>
          <w:szCs w:val="20"/>
        </w:rPr>
        <w:t>1</w:t>
      </w:r>
      <w:r w:rsidRPr="004A36BE">
        <w:rPr>
          <w:rFonts w:hint="eastAsia"/>
          <w:sz w:val="21"/>
          <w:szCs w:val="20"/>
        </w:rPr>
        <w:t>：</w:t>
      </w:r>
      <w:r w:rsidR="00044B34" w:rsidRPr="004A36BE">
        <w:rPr>
          <w:rFonts w:hint="eastAsia"/>
          <w:sz w:val="21"/>
          <w:szCs w:val="20"/>
        </w:rPr>
        <w:t>修改前</w:t>
      </w:r>
      <w:r w:rsidR="00044B34" w:rsidRPr="004A36BE">
        <w:rPr>
          <w:rFonts w:hint="eastAsia"/>
          <w:sz w:val="21"/>
          <w:szCs w:val="20"/>
        </w:rPr>
        <w:t>model.py</w:t>
      </w:r>
    </w:p>
    <w:p w14:paraId="45A86818" w14:textId="77777777" w:rsidR="001452EC" w:rsidRPr="004A36BE" w:rsidRDefault="001452EC">
      <w:pPr>
        <w:rPr>
          <w:sz w:val="24"/>
        </w:rPr>
      </w:pPr>
    </w:p>
    <w:p w14:paraId="542B374C" w14:textId="3CC28F25" w:rsidR="006B3E67" w:rsidRPr="004A36BE" w:rsidRDefault="006B3E67" w:rsidP="000D7D16">
      <w:pPr>
        <w:jc w:val="center"/>
        <w:rPr>
          <w:sz w:val="24"/>
        </w:rPr>
      </w:pPr>
      <w:r w:rsidRPr="004A36BE">
        <w:rPr>
          <w:noProof/>
          <w:sz w:val="24"/>
        </w:rPr>
        <w:lastRenderedPageBreak/>
        <w:drawing>
          <wp:inline distT="0" distB="0" distL="0" distR="0" wp14:anchorId="2BCC93AA" wp14:editId="6BE5E319">
            <wp:extent cx="5274310" cy="3600450"/>
            <wp:effectExtent l="0" t="0" r="0" b="0"/>
            <wp:docPr id="223777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770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B82D" w14:textId="1A624313" w:rsidR="00044B34" w:rsidRPr="004A36BE" w:rsidRDefault="001452EC" w:rsidP="000D7D16">
      <w:pPr>
        <w:jc w:val="center"/>
        <w:rPr>
          <w:sz w:val="21"/>
          <w:szCs w:val="20"/>
        </w:rPr>
      </w:pPr>
      <w:r w:rsidRPr="004A36BE">
        <w:rPr>
          <w:rFonts w:hint="eastAsia"/>
          <w:sz w:val="21"/>
          <w:szCs w:val="20"/>
        </w:rPr>
        <w:t>图</w:t>
      </w:r>
      <w:r w:rsidRPr="004A36BE">
        <w:rPr>
          <w:rFonts w:hint="eastAsia"/>
          <w:sz w:val="21"/>
          <w:szCs w:val="20"/>
        </w:rPr>
        <w:t>2</w:t>
      </w:r>
      <w:r w:rsidRPr="004A36BE">
        <w:rPr>
          <w:rFonts w:hint="eastAsia"/>
          <w:sz w:val="21"/>
          <w:szCs w:val="20"/>
        </w:rPr>
        <w:t>：</w:t>
      </w:r>
      <w:r w:rsidR="00044B34" w:rsidRPr="004A36BE">
        <w:rPr>
          <w:rFonts w:hint="eastAsia"/>
          <w:sz w:val="21"/>
          <w:szCs w:val="20"/>
        </w:rPr>
        <w:t>修改后</w:t>
      </w:r>
      <w:r w:rsidRPr="004A36BE">
        <w:rPr>
          <w:rFonts w:hint="eastAsia"/>
          <w:sz w:val="21"/>
          <w:szCs w:val="20"/>
        </w:rPr>
        <w:t>报错消失，项目可以正确调用</w:t>
      </w:r>
      <w:proofErr w:type="gramStart"/>
      <w:r w:rsidRPr="004A36BE">
        <w:rPr>
          <w:rFonts w:hint="eastAsia"/>
          <w:sz w:val="21"/>
          <w:szCs w:val="20"/>
        </w:rPr>
        <w:t>预训练</w:t>
      </w:r>
      <w:proofErr w:type="gramEnd"/>
      <w:r w:rsidRPr="004A36BE">
        <w:rPr>
          <w:rFonts w:hint="eastAsia"/>
          <w:sz w:val="21"/>
          <w:szCs w:val="20"/>
        </w:rPr>
        <w:t>模型</w:t>
      </w:r>
    </w:p>
    <w:p w14:paraId="7A31BEBD" w14:textId="7FAD7BD2" w:rsidR="006B3E67" w:rsidRPr="004A36BE" w:rsidRDefault="006B3E67">
      <w:pPr>
        <w:widowControl/>
        <w:jc w:val="left"/>
        <w:rPr>
          <w:sz w:val="24"/>
        </w:rPr>
      </w:pPr>
      <w:r w:rsidRPr="004A36BE">
        <w:rPr>
          <w:sz w:val="24"/>
        </w:rPr>
        <w:br w:type="page"/>
      </w:r>
    </w:p>
    <w:p w14:paraId="225892F0" w14:textId="11D5F5A5" w:rsidR="007910EB" w:rsidRPr="004A36BE" w:rsidRDefault="004A36BE" w:rsidP="004A36BE">
      <w:pPr>
        <w:rPr>
          <w:rFonts w:ascii="黑体" w:eastAsia="黑体" w:cs="Times New Roman"/>
          <w:b/>
          <w:bCs/>
          <w:sz w:val="21"/>
          <w:szCs w:val="24"/>
          <w14:ligatures w14:val="none"/>
        </w:rPr>
      </w:pPr>
      <w:r>
        <w:rPr>
          <w:rFonts w:ascii="黑体" w:eastAsia="黑体" w:cs="Times New Roman" w:hint="eastAsia"/>
          <w:b/>
          <w:bCs/>
          <w:sz w:val="21"/>
          <w:szCs w:val="24"/>
          <w14:ligatures w14:val="none"/>
        </w:rPr>
        <w:lastRenderedPageBreak/>
        <w:t xml:space="preserve">2. </w:t>
      </w:r>
      <w:r w:rsidR="007910EB" w:rsidRPr="004A36BE">
        <w:rPr>
          <w:rFonts w:ascii="黑体" w:eastAsia="黑体" w:cs="Times New Roman"/>
          <w:b/>
          <w:bCs/>
          <w:sz w:val="21"/>
          <w:szCs w:val="24"/>
          <w14:ligatures w14:val="none"/>
        </w:rPr>
        <w:t>R</w:t>
      </w:r>
      <w:r w:rsidR="007910EB" w:rsidRPr="004A36BE">
        <w:rPr>
          <w:rFonts w:ascii="黑体" w:eastAsia="黑体" w:cs="Times New Roman" w:hint="eastAsia"/>
          <w:b/>
          <w:bCs/>
          <w:sz w:val="21"/>
          <w:szCs w:val="24"/>
          <w14:ligatures w14:val="none"/>
        </w:rPr>
        <w:t>ender无法找到正确的相对路径，会将result的中间结果存放到C盘默认路径下</w:t>
      </w:r>
      <w:r w:rsidR="00C37105" w:rsidRPr="004A36BE">
        <w:rPr>
          <w:rFonts w:ascii="黑体" w:eastAsia="黑体" w:cs="Times New Roman" w:hint="eastAsia"/>
          <w:b/>
          <w:bCs/>
          <w:sz w:val="21"/>
          <w:szCs w:val="24"/>
          <w14:ligatures w14:val="none"/>
        </w:rPr>
        <w:t>。</w:t>
      </w:r>
    </w:p>
    <w:p w14:paraId="25A85F8B" w14:textId="6F767EB5" w:rsidR="00145645" w:rsidRPr="004A36BE" w:rsidRDefault="00145645" w:rsidP="000D7D16">
      <w:pPr>
        <w:jc w:val="center"/>
        <w:rPr>
          <w:sz w:val="24"/>
        </w:rPr>
      </w:pPr>
      <w:r w:rsidRPr="004A36BE">
        <w:rPr>
          <w:noProof/>
          <w:sz w:val="24"/>
        </w:rPr>
        <w:drawing>
          <wp:inline distT="0" distB="0" distL="0" distR="0" wp14:anchorId="2FE7EA14" wp14:editId="30E3954D">
            <wp:extent cx="3064933" cy="810698"/>
            <wp:effectExtent l="0" t="0" r="2540" b="8890"/>
            <wp:docPr id="20297765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765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3871" cy="81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E8CD" w14:textId="2BDB7346" w:rsidR="00145645" w:rsidRDefault="00145645" w:rsidP="000D7D16">
      <w:pPr>
        <w:jc w:val="center"/>
        <w:rPr>
          <w:sz w:val="24"/>
        </w:rPr>
      </w:pPr>
      <w:r w:rsidRPr="004A36BE">
        <w:rPr>
          <w:noProof/>
          <w:sz w:val="24"/>
        </w:rPr>
        <w:drawing>
          <wp:inline distT="0" distB="0" distL="0" distR="0" wp14:anchorId="1CE211E8" wp14:editId="4C91F825">
            <wp:extent cx="5274310" cy="600710"/>
            <wp:effectExtent l="0" t="0" r="2540" b="8890"/>
            <wp:docPr id="1242205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052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D9DF" w14:textId="77777777" w:rsidR="00CD7356" w:rsidRPr="004A36BE" w:rsidRDefault="00CD7356" w:rsidP="000D7D16">
      <w:pPr>
        <w:jc w:val="center"/>
        <w:rPr>
          <w:rFonts w:hint="eastAsia"/>
          <w:sz w:val="24"/>
        </w:rPr>
      </w:pPr>
    </w:p>
    <w:p w14:paraId="7DF5CAC6" w14:textId="3F7648E8" w:rsidR="006B3E67" w:rsidRPr="004A36BE" w:rsidRDefault="007910EB">
      <w:pPr>
        <w:rPr>
          <w:sz w:val="21"/>
          <w:szCs w:val="20"/>
        </w:rPr>
      </w:pPr>
      <w:r w:rsidRPr="004A36BE">
        <w:rPr>
          <w:rFonts w:hint="eastAsia"/>
          <w:sz w:val="21"/>
          <w:szCs w:val="20"/>
        </w:rPr>
        <w:t>解决方案：修改</w:t>
      </w:r>
      <w:r w:rsidRPr="004A36BE">
        <w:rPr>
          <w:rFonts w:hint="eastAsia"/>
          <w:sz w:val="21"/>
          <w:szCs w:val="20"/>
        </w:rPr>
        <w:t>r</w:t>
      </w:r>
      <w:r w:rsidR="006B3E67" w:rsidRPr="004A36BE">
        <w:rPr>
          <w:rFonts w:hint="eastAsia"/>
          <w:sz w:val="21"/>
          <w:szCs w:val="20"/>
        </w:rPr>
        <w:t xml:space="preserve">ender.py </w:t>
      </w:r>
      <w:r w:rsidR="00201B70" w:rsidRPr="004A36BE">
        <w:rPr>
          <w:rFonts w:hint="eastAsia"/>
          <w:sz w:val="21"/>
          <w:szCs w:val="20"/>
        </w:rPr>
        <w:t>的</w:t>
      </w:r>
      <w:proofErr w:type="spellStart"/>
      <w:r w:rsidR="00201B70" w:rsidRPr="004A36BE">
        <w:rPr>
          <w:rFonts w:hint="eastAsia"/>
          <w:sz w:val="21"/>
          <w:szCs w:val="20"/>
        </w:rPr>
        <w:t>render_video</w:t>
      </w:r>
      <w:proofErr w:type="spellEnd"/>
      <w:r w:rsidR="00201B70" w:rsidRPr="004A36BE">
        <w:rPr>
          <w:rFonts w:hint="eastAsia"/>
          <w:sz w:val="21"/>
          <w:szCs w:val="20"/>
        </w:rPr>
        <w:t>函数确保中间结果的相对路径正确解析</w:t>
      </w:r>
      <w:r w:rsidR="00C37105" w:rsidRPr="004A36BE">
        <w:rPr>
          <w:rFonts w:hint="eastAsia"/>
          <w:sz w:val="21"/>
          <w:szCs w:val="20"/>
        </w:rPr>
        <w:t>。</w:t>
      </w:r>
    </w:p>
    <w:p w14:paraId="362DC7D7" w14:textId="53C66AA3" w:rsidR="009F6F35" w:rsidRPr="004A36BE" w:rsidRDefault="006B3E67" w:rsidP="000D7D16">
      <w:pPr>
        <w:jc w:val="center"/>
        <w:rPr>
          <w:sz w:val="24"/>
        </w:rPr>
      </w:pPr>
      <w:r w:rsidRPr="004A36BE">
        <w:rPr>
          <w:noProof/>
          <w:sz w:val="24"/>
        </w:rPr>
        <w:drawing>
          <wp:inline distT="0" distB="0" distL="0" distR="0" wp14:anchorId="0668BE04" wp14:editId="46CEF206">
            <wp:extent cx="5274310" cy="3566160"/>
            <wp:effectExtent l="0" t="0" r="0" b="0"/>
            <wp:docPr id="10038592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592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127D" w14:textId="56233B92" w:rsidR="006B3E67" w:rsidRPr="004A36BE" w:rsidRDefault="001452EC" w:rsidP="000D7D16">
      <w:pPr>
        <w:jc w:val="center"/>
        <w:rPr>
          <w:sz w:val="21"/>
          <w:szCs w:val="20"/>
        </w:rPr>
      </w:pPr>
      <w:r w:rsidRPr="004A36BE">
        <w:rPr>
          <w:rFonts w:hint="eastAsia"/>
          <w:sz w:val="21"/>
          <w:szCs w:val="20"/>
        </w:rPr>
        <w:t>图</w:t>
      </w:r>
      <w:r w:rsidRPr="004A36BE">
        <w:rPr>
          <w:rFonts w:hint="eastAsia"/>
          <w:sz w:val="21"/>
          <w:szCs w:val="20"/>
        </w:rPr>
        <w:t>3</w:t>
      </w:r>
      <w:r w:rsidRPr="004A36BE">
        <w:rPr>
          <w:rFonts w:hint="eastAsia"/>
          <w:sz w:val="21"/>
          <w:szCs w:val="20"/>
        </w:rPr>
        <w:t>：</w:t>
      </w:r>
      <w:r w:rsidR="00044B34" w:rsidRPr="004A36BE">
        <w:rPr>
          <w:rFonts w:hint="eastAsia"/>
          <w:sz w:val="21"/>
          <w:szCs w:val="20"/>
        </w:rPr>
        <w:t>修改前</w:t>
      </w:r>
      <w:r w:rsidR="00044B34" w:rsidRPr="004A36BE">
        <w:rPr>
          <w:rFonts w:hint="eastAsia"/>
          <w:sz w:val="21"/>
          <w:szCs w:val="20"/>
        </w:rPr>
        <w:t>render.py</w:t>
      </w:r>
    </w:p>
    <w:p w14:paraId="048102D5" w14:textId="5D1D37F5" w:rsidR="006B3E67" w:rsidRPr="004A36BE" w:rsidRDefault="006B3E67" w:rsidP="000D7D16">
      <w:pPr>
        <w:jc w:val="center"/>
        <w:rPr>
          <w:sz w:val="24"/>
        </w:rPr>
      </w:pPr>
      <w:r w:rsidRPr="004A36BE">
        <w:rPr>
          <w:noProof/>
          <w:sz w:val="24"/>
        </w:rPr>
        <w:lastRenderedPageBreak/>
        <w:drawing>
          <wp:inline distT="0" distB="0" distL="0" distR="0" wp14:anchorId="44F8A265" wp14:editId="4334B6D0">
            <wp:extent cx="5274310" cy="3120390"/>
            <wp:effectExtent l="0" t="0" r="0" b="0"/>
            <wp:docPr id="15436885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885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7480" w14:textId="58AFEC26" w:rsidR="00044B34" w:rsidRPr="004A36BE" w:rsidRDefault="001452EC" w:rsidP="000D7D16">
      <w:pPr>
        <w:jc w:val="center"/>
        <w:rPr>
          <w:sz w:val="21"/>
          <w:szCs w:val="20"/>
        </w:rPr>
      </w:pPr>
      <w:r w:rsidRPr="004A36BE">
        <w:rPr>
          <w:rFonts w:hint="eastAsia"/>
          <w:sz w:val="21"/>
          <w:szCs w:val="20"/>
        </w:rPr>
        <w:t>图</w:t>
      </w:r>
      <w:r w:rsidRPr="004A36BE">
        <w:rPr>
          <w:rFonts w:hint="eastAsia"/>
          <w:sz w:val="21"/>
          <w:szCs w:val="20"/>
        </w:rPr>
        <w:t>:4</w:t>
      </w:r>
      <w:r w:rsidRPr="004A36BE">
        <w:rPr>
          <w:rFonts w:hint="eastAsia"/>
          <w:sz w:val="21"/>
          <w:szCs w:val="20"/>
        </w:rPr>
        <w:t>：</w:t>
      </w:r>
      <w:r w:rsidR="00044B34" w:rsidRPr="004A36BE">
        <w:rPr>
          <w:rFonts w:hint="eastAsia"/>
          <w:sz w:val="21"/>
          <w:szCs w:val="20"/>
        </w:rPr>
        <w:t>修改后</w:t>
      </w:r>
    </w:p>
    <w:p w14:paraId="481FBF47" w14:textId="77777777" w:rsidR="001452EC" w:rsidRPr="004A36BE" w:rsidRDefault="001452EC">
      <w:pPr>
        <w:rPr>
          <w:sz w:val="24"/>
        </w:rPr>
      </w:pPr>
    </w:p>
    <w:p w14:paraId="4F120823" w14:textId="780D46DC" w:rsidR="00C37105" w:rsidRPr="004A36BE" w:rsidRDefault="00C37105">
      <w:pPr>
        <w:rPr>
          <w:sz w:val="21"/>
          <w:szCs w:val="20"/>
        </w:rPr>
      </w:pPr>
      <w:r w:rsidRPr="004A36BE">
        <w:rPr>
          <w:rFonts w:hint="eastAsia"/>
          <w:sz w:val="21"/>
          <w:szCs w:val="20"/>
        </w:rPr>
        <w:t>最终可以看到路径正确转移到了项目的</w:t>
      </w:r>
      <w:r w:rsidRPr="004A36BE">
        <w:rPr>
          <w:rFonts w:hint="eastAsia"/>
          <w:sz w:val="21"/>
          <w:szCs w:val="20"/>
        </w:rPr>
        <w:t>result</w:t>
      </w:r>
      <w:r w:rsidRPr="004A36BE">
        <w:rPr>
          <w:rFonts w:hint="eastAsia"/>
          <w:sz w:val="21"/>
          <w:szCs w:val="20"/>
        </w:rPr>
        <w:t>文件夹下。</w:t>
      </w:r>
    </w:p>
    <w:p w14:paraId="189EF9AD" w14:textId="25DD14CD" w:rsidR="001452EC" w:rsidRPr="004A36BE" w:rsidRDefault="001452EC" w:rsidP="000D7D16">
      <w:pPr>
        <w:jc w:val="center"/>
        <w:rPr>
          <w:sz w:val="24"/>
        </w:rPr>
      </w:pPr>
      <w:r w:rsidRPr="004A36BE">
        <w:rPr>
          <w:noProof/>
          <w:sz w:val="24"/>
        </w:rPr>
        <w:drawing>
          <wp:inline distT="0" distB="0" distL="0" distR="0" wp14:anchorId="2D73C3BB" wp14:editId="583E2EAE">
            <wp:extent cx="5274310" cy="2630805"/>
            <wp:effectExtent l="0" t="0" r="2540" b="0"/>
            <wp:docPr id="7659787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58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8AA4" w14:textId="1EF5E0B5" w:rsidR="00201B70" w:rsidRPr="004A36BE" w:rsidRDefault="00201B70">
      <w:pPr>
        <w:widowControl/>
        <w:jc w:val="left"/>
        <w:rPr>
          <w:sz w:val="24"/>
        </w:rPr>
      </w:pPr>
      <w:r w:rsidRPr="004A36BE">
        <w:rPr>
          <w:sz w:val="24"/>
        </w:rPr>
        <w:br w:type="page"/>
      </w:r>
    </w:p>
    <w:p w14:paraId="0EF128E5" w14:textId="774E1827" w:rsidR="00201B70" w:rsidRPr="004A36BE" w:rsidRDefault="004A36BE" w:rsidP="004A36BE">
      <w:pPr>
        <w:rPr>
          <w:rFonts w:ascii="黑体" w:eastAsia="黑体" w:cs="Times New Roman"/>
          <w:b/>
          <w:bCs/>
          <w:sz w:val="21"/>
          <w:szCs w:val="24"/>
          <w14:ligatures w14:val="none"/>
        </w:rPr>
      </w:pPr>
      <w:r>
        <w:rPr>
          <w:rFonts w:ascii="黑体" w:eastAsia="黑体" w:cs="Times New Roman" w:hint="eastAsia"/>
          <w:b/>
          <w:bCs/>
          <w:sz w:val="21"/>
          <w:szCs w:val="24"/>
          <w14:ligatures w14:val="none"/>
        </w:rPr>
        <w:lastRenderedPageBreak/>
        <w:t xml:space="preserve">3. </w:t>
      </w:r>
      <w:r w:rsidR="00201B70" w:rsidRPr="004A36BE">
        <w:rPr>
          <w:rFonts w:ascii="黑体" w:eastAsia="黑体" w:cs="Times New Roman" w:hint="eastAsia"/>
          <w:b/>
          <w:bCs/>
          <w:sz w:val="21"/>
          <w:szCs w:val="24"/>
          <w14:ligatures w14:val="none"/>
        </w:rPr>
        <w:t>项目使用了Linux环境而我们使用了Windows环境，</w:t>
      </w:r>
      <w:r w:rsidR="00C37105" w:rsidRPr="004A36BE">
        <w:rPr>
          <w:rFonts w:ascii="黑体" w:eastAsia="黑体" w:cs="Times New Roman" w:hint="eastAsia"/>
          <w:b/>
          <w:bCs/>
          <w:sz w:val="21"/>
          <w:szCs w:val="24"/>
          <w14:ligatures w14:val="none"/>
        </w:rPr>
        <w:t>bl</w:t>
      </w:r>
      <w:r w:rsidR="00201B70" w:rsidRPr="004A36BE">
        <w:rPr>
          <w:rFonts w:ascii="黑体" w:eastAsia="黑体" w:cs="Times New Roman" w:hint="eastAsia"/>
          <w:b/>
          <w:bCs/>
          <w:sz w:val="21"/>
          <w:szCs w:val="24"/>
          <w14:ligatures w14:val="none"/>
        </w:rPr>
        <w:t>ender和</w:t>
      </w:r>
      <w:proofErr w:type="spellStart"/>
      <w:r w:rsidR="00201B70" w:rsidRPr="004A36BE">
        <w:rPr>
          <w:rFonts w:ascii="黑体" w:eastAsia="黑体" w:cs="Times New Roman" w:hint="eastAsia"/>
          <w:b/>
          <w:bCs/>
          <w:sz w:val="21"/>
          <w:szCs w:val="24"/>
          <w14:ligatures w14:val="none"/>
        </w:rPr>
        <w:t>ffmpeg</w:t>
      </w:r>
      <w:proofErr w:type="spellEnd"/>
      <w:r w:rsidR="00201B70" w:rsidRPr="004A36BE">
        <w:rPr>
          <w:rFonts w:ascii="黑体" w:eastAsia="黑体" w:cs="Times New Roman" w:hint="eastAsia"/>
          <w:b/>
          <w:bCs/>
          <w:sz w:val="21"/>
          <w:szCs w:val="24"/>
          <w14:ligatures w14:val="none"/>
        </w:rPr>
        <w:t>的配置、执行代码需要修改</w:t>
      </w:r>
      <w:r w:rsidR="00C37105" w:rsidRPr="004A36BE">
        <w:rPr>
          <w:rFonts w:ascii="黑体" w:eastAsia="黑体" w:cs="Times New Roman" w:hint="eastAsia"/>
          <w:b/>
          <w:bCs/>
          <w:sz w:val="21"/>
          <w:szCs w:val="24"/>
          <w14:ligatures w14:val="none"/>
        </w:rPr>
        <w:t>。</w:t>
      </w:r>
    </w:p>
    <w:p w14:paraId="38C10E9E" w14:textId="4C263500" w:rsidR="00C37105" w:rsidRPr="004A36BE" w:rsidRDefault="00C37105" w:rsidP="00C37105">
      <w:pPr>
        <w:rPr>
          <w:sz w:val="21"/>
          <w:szCs w:val="20"/>
        </w:rPr>
      </w:pPr>
      <w:r w:rsidRPr="004A36BE">
        <w:rPr>
          <w:rFonts w:hint="eastAsia"/>
          <w:sz w:val="21"/>
          <w:szCs w:val="20"/>
        </w:rPr>
        <w:t>首先需要下载</w:t>
      </w:r>
      <w:r w:rsidRPr="004A36BE">
        <w:rPr>
          <w:rFonts w:hint="eastAsia"/>
          <w:sz w:val="21"/>
          <w:szCs w:val="20"/>
        </w:rPr>
        <w:t>Windows</w:t>
      </w:r>
      <w:r w:rsidRPr="004A36BE">
        <w:rPr>
          <w:rFonts w:hint="eastAsia"/>
          <w:sz w:val="21"/>
          <w:szCs w:val="20"/>
        </w:rPr>
        <w:t>版本的</w:t>
      </w:r>
      <w:r w:rsidRPr="004A36BE">
        <w:rPr>
          <w:rFonts w:hint="eastAsia"/>
          <w:sz w:val="21"/>
          <w:szCs w:val="20"/>
        </w:rPr>
        <w:t>blender</w:t>
      </w:r>
      <w:r w:rsidRPr="004A36BE">
        <w:rPr>
          <w:rFonts w:hint="eastAsia"/>
          <w:sz w:val="21"/>
          <w:szCs w:val="20"/>
        </w:rPr>
        <w:t>并解压到根目录下</w:t>
      </w:r>
      <w:r w:rsidR="00017749" w:rsidRPr="004A36BE">
        <w:rPr>
          <w:rFonts w:hint="eastAsia"/>
          <w:sz w:val="21"/>
          <w:szCs w:val="20"/>
        </w:rPr>
        <w:t>，下载</w:t>
      </w:r>
      <w:r w:rsidR="00017749" w:rsidRPr="004A36BE">
        <w:rPr>
          <w:rFonts w:hint="eastAsia"/>
          <w:sz w:val="21"/>
          <w:szCs w:val="20"/>
        </w:rPr>
        <w:t>Windows</w:t>
      </w:r>
      <w:r w:rsidR="00017749" w:rsidRPr="004A36BE">
        <w:rPr>
          <w:rFonts w:hint="eastAsia"/>
          <w:sz w:val="21"/>
          <w:szCs w:val="20"/>
        </w:rPr>
        <w:t>版本的</w:t>
      </w:r>
      <w:proofErr w:type="spellStart"/>
      <w:r w:rsidR="00017749" w:rsidRPr="004A36BE">
        <w:rPr>
          <w:rFonts w:hint="eastAsia"/>
          <w:sz w:val="21"/>
          <w:szCs w:val="20"/>
        </w:rPr>
        <w:t>ffmpeg</w:t>
      </w:r>
      <w:proofErr w:type="spellEnd"/>
      <w:r w:rsidR="00017749" w:rsidRPr="004A36BE">
        <w:rPr>
          <w:rFonts w:hint="eastAsia"/>
          <w:sz w:val="21"/>
          <w:szCs w:val="20"/>
        </w:rPr>
        <w:t>并修改环境变量。</w:t>
      </w:r>
    </w:p>
    <w:p w14:paraId="378B2214" w14:textId="70CC15F7" w:rsidR="00201B70" w:rsidRPr="004A36BE" w:rsidRDefault="00017749" w:rsidP="00201B70">
      <w:pPr>
        <w:rPr>
          <w:sz w:val="21"/>
          <w:szCs w:val="20"/>
        </w:rPr>
      </w:pPr>
      <w:r w:rsidRPr="004A36BE">
        <w:rPr>
          <w:rFonts w:hint="eastAsia"/>
          <w:sz w:val="21"/>
          <w:szCs w:val="20"/>
        </w:rPr>
        <w:t>然后</w:t>
      </w:r>
      <w:r w:rsidR="00201B70" w:rsidRPr="004A36BE">
        <w:rPr>
          <w:rFonts w:hint="eastAsia"/>
          <w:sz w:val="21"/>
          <w:szCs w:val="20"/>
        </w:rPr>
        <w:t>修改</w:t>
      </w:r>
      <w:r w:rsidR="00201B70" w:rsidRPr="004A36BE">
        <w:rPr>
          <w:rFonts w:hint="eastAsia"/>
          <w:sz w:val="21"/>
          <w:szCs w:val="20"/>
        </w:rPr>
        <w:t xml:space="preserve">render.py </w:t>
      </w:r>
      <w:r w:rsidR="00201B70" w:rsidRPr="004A36BE">
        <w:rPr>
          <w:rFonts w:hint="eastAsia"/>
          <w:sz w:val="21"/>
          <w:szCs w:val="20"/>
        </w:rPr>
        <w:t>的</w:t>
      </w:r>
      <w:proofErr w:type="spellStart"/>
      <w:r w:rsidR="00201B70" w:rsidRPr="004A36BE">
        <w:rPr>
          <w:rFonts w:hint="eastAsia"/>
          <w:sz w:val="21"/>
          <w:szCs w:val="20"/>
        </w:rPr>
        <w:t>render_video</w:t>
      </w:r>
      <w:proofErr w:type="spellEnd"/>
      <w:r w:rsidR="00201B70" w:rsidRPr="004A36BE">
        <w:rPr>
          <w:rFonts w:hint="eastAsia"/>
          <w:sz w:val="21"/>
          <w:szCs w:val="20"/>
        </w:rPr>
        <w:t>函数，确保</w:t>
      </w:r>
      <w:proofErr w:type="spellStart"/>
      <w:r w:rsidR="00201B70" w:rsidRPr="004A36BE">
        <w:rPr>
          <w:rFonts w:hint="eastAsia"/>
          <w:sz w:val="21"/>
          <w:szCs w:val="20"/>
        </w:rPr>
        <w:t>ffmpeg</w:t>
      </w:r>
      <w:proofErr w:type="spellEnd"/>
      <w:r w:rsidR="00201B70" w:rsidRPr="004A36BE">
        <w:rPr>
          <w:rFonts w:hint="eastAsia"/>
          <w:sz w:val="21"/>
          <w:szCs w:val="20"/>
        </w:rPr>
        <w:t>可以在</w:t>
      </w:r>
      <w:r w:rsidR="00201B70" w:rsidRPr="004A36BE">
        <w:rPr>
          <w:rFonts w:hint="eastAsia"/>
          <w:sz w:val="21"/>
          <w:szCs w:val="20"/>
        </w:rPr>
        <w:t>Windows</w:t>
      </w:r>
      <w:r w:rsidR="00201B70" w:rsidRPr="004A36BE">
        <w:rPr>
          <w:rFonts w:hint="eastAsia"/>
          <w:sz w:val="21"/>
          <w:szCs w:val="20"/>
        </w:rPr>
        <w:t>下正确合成视频和删除目录</w:t>
      </w:r>
      <w:r w:rsidRPr="004A36BE">
        <w:rPr>
          <w:rFonts w:hint="eastAsia"/>
          <w:sz w:val="21"/>
          <w:szCs w:val="20"/>
        </w:rPr>
        <w:t>。</w:t>
      </w:r>
    </w:p>
    <w:p w14:paraId="7BA76C86" w14:textId="594A10CF" w:rsidR="006B3E67" w:rsidRPr="004A36BE" w:rsidRDefault="006B3E67" w:rsidP="000D7D16">
      <w:pPr>
        <w:jc w:val="center"/>
        <w:rPr>
          <w:sz w:val="24"/>
        </w:rPr>
      </w:pPr>
      <w:r w:rsidRPr="004A36BE">
        <w:rPr>
          <w:noProof/>
          <w:sz w:val="24"/>
        </w:rPr>
        <w:drawing>
          <wp:inline distT="0" distB="0" distL="0" distR="0" wp14:anchorId="0973BE54" wp14:editId="4649AA2D">
            <wp:extent cx="5274310" cy="3841750"/>
            <wp:effectExtent l="0" t="0" r="0" b="0"/>
            <wp:docPr id="1651062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627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9A7E" w14:textId="0F518120" w:rsidR="00017749" w:rsidRPr="004A36BE" w:rsidRDefault="00017749" w:rsidP="000D7D16">
      <w:pPr>
        <w:widowControl/>
        <w:jc w:val="center"/>
        <w:rPr>
          <w:sz w:val="21"/>
          <w:szCs w:val="20"/>
        </w:rPr>
      </w:pPr>
      <w:r w:rsidRPr="004A36BE">
        <w:rPr>
          <w:rFonts w:hint="eastAsia"/>
          <w:sz w:val="21"/>
          <w:szCs w:val="20"/>
        </w:rPr>
        <w:t>图</w:t>
      </w:r>
      <w:r w:rsidRPr="004A36BE">
        <w:rPr>
          <w:rFonts w:hint="eastAsia"/>
          <w:sz w:val="21"/>
          <w:szCs w:val="20"/>
        </w:rPr>
        <w:t>5</w:t>
      </w:r>
      <w:r w:rsidRPr="004A36BE">
        <w:rPr>
          <w:rFonts w:hint="eastAsia"/>
          <w:sz w:val="21"/>
          <w:szCs w:val="20"/>
        </w:rPr>
        <w:t>：将原先的</w:t>
      </w:r>
      <w:r w:rsidRPr="004A36BE">
        <w:rPr>
          <w:rFonts w:hint="eastAsia"/>
          <w:sz w:val="21"/>
          <w:szCs w:val="20"/>
        </w:rPr>
        <w:t>Linux</w:t>
      </w:r>
      <w:r w:rsidRPr="004A36BE">
        <w:rPr>
          <w:rFonts w:hint="eastAsia"/>
          <w:sz w:val="21"/>
          <w:szCs w:val="20"/>
        </w:rPr>
        <w:t>专用代码修改为</w:t>
      </w:r>
      <w:r w:rsidRPr="004A36BE">
        <w:rPr>
          <w:rFonts w:hint="eastAsia"/>
          <w:sz w:val="21"/>
          <w:szCs w:val="20"/>
        </w:rPr>
        <w:t>Windows</w:t>
      </w:r>
      <w:r w:rsidRPr="004A36BE">
        <w:rPr>
          <w:rFonts w:hint="eastAsia"/>
          <w:sz w:val="21"/>
          <w:szCs w:val="20"/>
        </w:rPr>
        <w:t>下可运行代码</w:t>
      </w:r>
    </w:p>
    <w:p w14:paraId="44D35FCF" w14:textId="77777777" w:rsidR="00017749" w:rsidRPr="004A36BE" w:rsidRDefault="00017749">
      <w:pPr>
        <w:widowControl/>
        <w:jc w:val="left"/>
        <w:rPr>
          <w:sz w:val="24"/>
        </w:rPr>
      </w:pPr>
      <w:r w:rsidRPr="004A36BE">
        <w:rPr>
          <w:sz w:val="24"/>
        </w:rPr>
        <w:br w:type="page"/>
      </w:r>
    </w:p>
    <w:p w14:paraId="1836F494" w14:textId="5C0C0F9E" w:rsidR="006B3E67" w:rsidRPr="004A36BE" w:rsidRDefault="004A36BE" w:rsidP="004A36BE">
      <w:pPr>
        <w:rPr>
          <w:rFonts w:ascii="黑体" w:eastAsia="黑体" w:cs="Times New Roman"/>
          <w:b/>
          <w:bCs/>
          <w:sz w:val="21"/>
          <w:szCs w:val="24"/>
          <w14:ligatures w14:val="none"/>
        </w:rPr>
      </w:pPr>
      <w:r>
        <w:rPr>
          <w:rFonts w:ascii="黑体" w:eastAsia="黑体" w:cs="Times New Roman" w:hint="eastAsia"/>
          <w:b/>
          <w:bCs/>
          <w:sz w:val="21"/>
          <w:szCs w:val="24"/>
          <w14:ligatures w14:val="none"/>
        </w:rPr>
        <w:lastRenderedPageBreak/>
        <w:t xml:space="preserve">4. </w:t>
      </w:r>
      <w:r w:rsidR="00017749" w:rsidRPr="004A36BE">
        <w:rPr>
          <w:rFonts w:ascii="黑体" w:eastAsia="黑体" w:cs="Times New Roman" w:hint="eastAsia"/>
          <w:b/>
          <w:bCs/>
          <w:sz w:val="21"/>
          <w:szCs w:val="24"/>
          <w14:ligatures w14:val="none"/>
        </w:rPr>
        <w:t>小结</w:t>
      </w:r>
    </w:p>
    <w:p w14:paraId="322E73C1" w14:textId="4E7DC74C" w:rsidR="00017749" w:rsidRPr="004A36BE" w:rsidRDefault="00017749" w:rsidP="000D7D16">
      <w:pPr>
        <w:widowControl/>
        <w:jc w:val="center"/>
        <w:rPr>
          <w:sz w:val="24"/>
        </w:rPr>
      </w:pPr>
      <w:r w:rsidRPr="004A36BE">
        <w:rPr>
          <w:noProof/>
          <w:sz w:val="24"/>
        </w:rPr>
        <w:drawing>
          <wp:inline distT="0" distB="0" distL="0" distR="0" wp14:anchorId="4A5385AD" wp14:editId="11BDC6A5">
            <wp:extent cx="2539219" cy="1704939"/>
            <wp:effectExtent l="0" t="0" r="0" b="0"/>
            <wp:docPr id="1261597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971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5327" cy="17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0130" w14:textId="3324E39E" w:rsidR="00017749" w:rsidRPr="004A36BE" w:rsidRDefault="00017749" w:rsidP="000D7D16">
      <w:pPr>
        <w:widowControl/>
        <w:jc w:val="center"/>
        <w:rPr>
          <w:sz w:val="21"/>
          <w:szCs w:val="20"/>
        </w:rPr>
      </w:pPr>
      <w:r w:rsidRPr="004A36BE">
        <w:rPr>
          <w:rFonts w:hint="eastAsia"/>
          <w:sz w:val="21"/>
          <w:szCs w:val="20"/>
        </w:rPr>
        <w:t>图</w:t>
      </w:r>
      <w:r w:rsidRPr="004A36BE">
        <w:rPr>
          <w:rFonts w:hint="eastAsia"/>
          <w:sz w:val="21"/>
          <w:szCs w:val="20"/>
        </w:rPr>
        <w:t>6</w:t>
      </w:r>
      <w:r w:rsidRPr="004A36BE">
        <w:rPr>
          <w:rFonts w:hint="eastAsia"/>
          <w:sz w:val="21"/>
          <w:szCs w:val="20"/>
        </w:rPr>
        <w:t>：</w:t>
      </w:r>
      <w:proofErr w:type="gramStart"/>
      <w:r w:rsidRPr="004A36BE">
        <w:rPr>
          <w:rFonts w:hint="eastAsia"/>
          <w:sz w:val="21"/>
          <w:szCs w:val="20"/>
        </w:rPr>
        <w:t>最终项目</w:t>
      </w:r>
      <w:proofErr w:type="gramEnd"/>
      <w:r w:rsidRPr="004A36BE">
        <w:rPr>
          <w:rFonts w:hint="eastAsia"/>
          <w:sz w:val="21"/>
          <w:szCs w:val="20"/>
        </w:rPr>
        <w:t>结构</w:t>
      </w:r>
    </w:p>
    <w:p w14:paraId="500E81B9" w14:textId="77777777" w:rsidR="000D7D16" w:rsidRPr="004A36BE" w:rsidRDefault="000D7D16" w:rsidP="000D7D16">
      <w:pPr>
        <w:widowControl/>
        <w:jc w:val="center"/>
        <w:rPr>
          <w:sz w:val="21"/>
          <w:szCs w:val="20"/>
        </w:rPr>
      </w:pPr>
    </w:p>
    <w:p w14:paraId="1FB96C76" w14:textId="25D4F278" w:rsidR="00017749" w:rsidRPr="004A36BE" w:rsidRDefault="00017749" w:rsidP="00017749">
      <w:pPr>
        <w:widowControl/>
        <w:jc w:val="left"/>
        <w:rPr>
          <w:sz w:val="21"/>
          <w:szCs w:val="20"/>
        </w:rPr>
      </w:pPr>
      <w:proofErr w:type="spellStart"/>
      <w:r w:rsidRPr="004A36BE">
        <w:rPr>
          <w:rFonts w:hint="eastAsia"/>
          <w:sz w:val="21"/>
          <w:szCs w:val="20"/>
        </w:rPr>
        <w:t>Emotalk</w:t>
      </w:r>
      <w:proofErr w:type="spellEnd"/>
      <w:r w:rsidRPr="004A36BE">
        <w:rPr>
          <w:rFonts w:hint="eastAsia"/>
          <w:sz w:val="21"/>
          <w:szCs w:val="20"/>
        </w:rPr>
        <w:t>的环境部署大体上还算顺利但也碰到了一些头痛的问题，很高兴我们能齐心协力解决，主要的步骤总结如下：</w:t>
      </w:r>
    </w:p>
    <w:p w14:paraId="339841F3" w14:textId="2E500282" w:rsidR="00017749" w:rsidRPr="004A36BE" w:rsidRDefault="00017749" w:rsidP="00017749">
      <w:pPr>
        <w:pStyle w:val="a3"/>
        <w:widowControl/>
        <w:numPr>
          <w:ilvl w:val="0"/>
          <w:numId w:val="2"/>
        </w:numPr>
        <w:ind w:firstLineChars="0"/>
        <w:jc w:val="left"/>
        <w:rPr>
          <w:sz w:val="21"/>
          <w:szCs w:val="20"/>
        </w:rPr>
      </w:pPr>
      <w:r w:rsidRPr="004A36BE">
        <w:rPr>
          <w:rFonts w:hint="eastAsia"/>
          <w:sz w:val="21"/>
          <w:szCs w:val="20"/>
        </w:rPr>
        <w:t>从</w:t>
      </w:r>
      <w:proofErr w:type="spellStart"/>
      <w:r w:rsidRPr="004A36BE">
        <w:rPr>
          <w:rFonts w:hint="eastAsia"/>
          <w:sz w:val="21"/>
          <w:szCs w:val="20"/>
        </w:rPr>
        <w:t>github</w:t>
      </w:r>
      <w:proofErr w:type="spellEnd"/>
      <w:r w:rsidRPr="004A36BE">
        <w:rPr>
          <w:rFonts w:hint="eastAsia"/>
          <w:sz w:val="21"/>
          <w:szCs w:val="20"/>
        </w:rPr>
        <w:t>克隆代码并正确按照指令配置虚拟环境和安装库函数</w:t>
      </w:r>
      <w:r w:rsidR="00C54807" w:rsidRPr="004A36BE">
        <w:rPr>
          <w:rFonts w:hint="eastAsia"/>
          <w:sz w:val="21"/>
          <w:szCs w:val="20"/>
        </w:rPr>
        <w:t>，其中需要手动下载的有</w:t>
      </w:r>
      <w:r w:rsidR="00C54807" w:rsidRPr="004A36BE">
        <w:rPr>
          <w:rFonts w:hint="eastAsia"/>
          <w:sz w:val="21"/>
          <w:szCs w:val="20"/>
        </w:rPr>
        <w:t>hugging face</w:t>
      </w:r>
      <w:r w:rsidR="00C54807" w:rsidRPr="004A36BE">
        <w:rPr>
          <w:rFonts w:hint="eastAsia"/>
          <w:sz w:val="21"/>
          <w:szCs w:val="20"/>
        </w:rPr>
        <w:t>的</w:t>
      </w:r>
      <w:r w:rsidR="00C54807" w:rsidRPr="004A36BE">
        <w:rPr>
          <w:sz w:val="21"/>
          <w:szCs w:val="20"/>
        </w:rPr>
        <w:t>wav2vec2-large-xlsr-53-english</w:t>
      </w:r>
      <w:r w:rsidR="00C54807" w:rsidRPr="004A36BE">
        <w:rPr>
          <w:rFonts w:hint="eastAsia"/>
          <w:sz w:val="21"/>
          <w:szCs w:val="20"/>
        </w:rPr>
        <w:t>模型和</w:t>
      </w:r>
      <w:r w:rsidR="00C54807" w:rsidRPr="004A36BE">
        <w:rPr>
          <w:sz w:val="21"/>
          <w:szCs w:val="20"/>
        </w:rPr>
        <w:t>wav2vec-english-speech-emotion-recognition</w:t>
      </w:r>
      <w:r w:rsidR="00C54807" w:rsidRPr="004A36BE">
        <w:rPr>
          <w:rFonts w:hint="eastAsia"/>
          <w:sz w:val="21"/>
          <w:szCs w:val="20"/>
        </w:rPr>
        <w:t>模型（均存放在</w:t>
      </w:r>
      <w:r w:rsidR="00C54807" w:rsidRPr="004A36BE">
        <w:rPr>
          <w:rFonts w:hint="eastAsia"/>
          <w:sz w:val="21"/>
          <w:szCs w:val="20"/>
        </w:rPr>
        <w:t>models</w:t>
      </w:r>
      <w:r w:rsidR="00C54807" w:rsidRPr="004A36BE">
        <w:rPr>
          <w:rFonts w:hint="eastAsia"/>
          <w:sz w:val="21"/>
          <w:szCs w:val="20"/>
        </w:rPr>
        <w:t>子文件夹下），以及作者仓库提供的</w:t>
      </w:r>
      <w:proofErr w:type="spellStart"/>
      <w:r w:rsidR="00C54807" w:rsidRPr="004A36BE">
        <w:rPr>
          <w:rFonts w:hint="eastAsia"/>
          <w:sz w:val="21"/>
          <w:szCs w:val="20"/>
        </w:rPr>
        <w:t>EmoTalk.pth</w:t>
      </w:r>
      <w:proofErr w:type="spellEnd"/>
      <w:proofErr w:type="gramStart"/>
      <w:r w:rsidR="00C54807" w:rsidRPr="004A36BE">
        <w:rPr>
          <w:rFonts w:hint="eastAsia"/>
          <w:sz w:val="21"/>
          <w:szCs w:val="20"/>
        </w:rPr>
        <w:t>预训练</w:t>
      </w:r>
      <w:proofErr w:type="gramEnd"/>
      <w:r w:rsidR="00C54807" w:rsidRPr="004A36BE">
        <w:rPr>
          <w:rFonts w:hint="eastAsia"/>
          <w:sz w:val="21"/>
          <w:szCs w:val="20"/>
        </w:rPr>
        <w:t>参数（存放在</w:t>
      </w:r>
      <w:proofErr w:type="spellStart"/>
      <w:r w:rsidR="00C54807" w:rsidRPr="004A36BE">
        <w:rPr>
          <w:rFonts w:hint="eastAsia"/>
          <w:sz w:val="21"/>
          <w:szCs w:val="20"/>
        </w:rPr>
        <w:t>pretrain_model</w:t>
      </w:r>
      <w:proofErr w:type="spellEnd"/>
      <w:r w:rsidR="00C54807" w:rsidRPr="004A36BE">
        <w:rPr>
          <w:rFonts w:hint="eastAsia"/>
          <w:sz w:val="21"/>
          <w:szCs w:val="20"/>
        </w:rPr>
        <w:t>子文件夹下）</w:t>
      </w:r>
      <w:r w:rsidR="000A2B18" w:rsidRPr="004A36BE">
        <w:rPr>
          <w:rFonts w:hint="eastAsia"/>
          <w:sz w:val="21"/>
          <w:szCs w:val="20"/>
        </w:rPr>
        <w:t>。</w:t>
      </w:r>
    </w:p>
    <w:p w14:paraId="2CFC44AB" w14:textId="4E7D1210" w:rsidR="00017749" w:rsidRPr="004A36BE" w:rsidRDefault="00017749" w:rsidP="00017749">
      <w:pPr>
        <w:pStyle w:val="a3"/>
        <w:widowControl/>
        <w:numPr>
          <w:ilvl w:val="0"/>
          <w:numId w:val="2"/>
        </w:numPr>
        <w:ind w:firstLineChars="0"/>
        <w:jc w:val="left"/>
        <w:rPr>
          <w:sz w:val="21"/>
          <w:szCs w:val="20"/>
        </w:rPr>
      </w:pPr>
      <w:r w:rsidRPr="004A36BE">
        <w:rPr>
          <w:rFonts w:hint="eastAsia"/>
          <w:sz w:val="21"/>
          <w:szCs w:val="20"/>
        </w:rPr>
        <w:t>下载解压</w:t>
      </w:r>
      <w:r w:rsidRPr="004A36BE">
        <w:rPr>
          <w:rFonts w:hint="eastAsia"/>
          <w:sz w:val="21"/>
          <w:szCs w:val="20"/>
        </w:rPr>
        <w:t>Windows</w:t>
      </w:r>
      <w:r w:rsidRPr="004A36BE">
        <w:rPr>
          <w:rFonts w:hint="eastAsia"/>
          <w:sz w:val="21"/>
          <w:szCs w:val="20"/>
        </w:rPr>
        <w:t>版本的</w:t>
      </w:r>
      <w:r w:rsidRPr="004A36BE">
        <w:rPr>
          <w:rFonts w:hint="eastAsia"/>
          <w:sz w:val="21"/>
          <w:szCs w:val="20"/>
        </w:rPr>
        <w:t>blender</w:t>
      </w:r>
      <w:r w:rsidRPr="004A36BE">
        <w:rPr>
          <w:rFonts w:hint="eastAsia"/>
          <w:sz w:val="21"/>
          <w:szCs w:val="20"/>
        </w:rPr>
        <w:t>并解压到根目录</w:t>
      </w:r>
      <w:r w:rsidR="00C54807" w:rsidRPr="004A36BE">
        <w:rPr>
          <w:rFonts w:hint="eastAsia"/>
          <w:sz w:val="21"/>
          <w:szCs w:val="20"/>
        </w:rPr>
        <w:t>（</w:t>
      </w:r>
      <w:r w:rsidR="00C54807" w:rsidRPr="004A36BE">
        <w:rPr>
          <w:rFonts w:hint="eastAsia"/>
          <w:sz w:val="21"/>
          <w:szCs w:val="20"/>
        </w:rPr>
        <w:t>blender</w:t>
      </w:r>
      <w:r w:rsidR="00C54807" w:rsidRPr="004A36BE">
        <w:rPr>
          <w:rFonts w:hint="eastAsia"/>
          <w:sz w:val="21"/>
          <w:szCs w:val="20"/>
        </w:rPr>
        <w:t>文件夹）</w:t>
      </w:r>
      <w:r w:rsidRPr="004A36BE">
        <w:rPr>
          <w:rFonts w:hint="eastAsia"/>
          <w:sz w:val="21"/>
          <w:szCs w:val="20"/>
        </w:rPr>
        <w:t>，下载</w:t>
      </w:r>
      <w:r w:rsidRPr="004A36BE">
        <w:rPr>
          <w:rFonts w:hint="eastAsia"/>
          <w:sz w:val="21"/>
          <w:szCs w:val="20"/>
        </w:rPr>
        <w:t>Windows</w:t>
      </w:r>
      <w:r w:rsidRPr="004A36BE">
        <w:rPr>
          <w:rFonts w:hint="eastAsia"/>
          <w:sz w:val="21"/>
          <w:szCs w:val="20"/>
        </w:rPr>
        <w:t>版本的</w:t>
      </w:r>
      <w:proofErr w:type="spellStart"/>
      <w:r w:rsidRPr="004A36BE">
        <w:rPr>
          <w:rFonts w:hint="eastAsia"/>
          <w:sz w:val="21"/>
          <w:szCs w:val="20"/>
        </w:rPr>
        <w:t>ffmpeg</w:t>
      </w:r>
      <w:proofErr w:type="spellEnd"/>
      <w:r w:rsidRPr="004A36BE">
        <w:rPr>
          <w:rFonts w:hint="eastAsia"/>
          <w:sz w:val="21"/>
          <w:szCs w:val="20"/>
        </w:rPr>
        <w:t>并配置环境变量，将</w:t>
      </w:r>
      <w:r w:rsidRPr="004A36BE">
        <w:rPr>
          <w:rFonts w:hint="eastAsia"/>
          <w:sz w:val="21"/>
          <w:szCs w:val="20"/>
        </w:rPr>
        <w:t>render.py</w:t>
      </w:r>
      <w:r w:rsidR="00C54807" w:rsidRPr="004A36BE">
        <w:rPr>
          <w:rFonts w:hint="eastAsia"/>
          <w:sz w:val="21"/>
          <w:szCs w:val="20"/>
        </w:rPr>
        <w:t>中涉及</w:t>
      </w:r>
      <w:r w:rsidRPr="004A36BE">
        <w:rPr>
          <w:rFonts w:hint="eastAsia"/>
          <w:sz w:val="21"/>
          <w:szCs w:val="20"/>
        </w:rPr>
        <w:t>视频合成等步骤的代码修改为</w:t>
      </w:r>
      <w:r w:rsidRPr="004A36BE">
        <w:rPr>
          <w:rFonts w:hint="eastAsia"/>
          <w:sz w:val="21"/>
          <w:szCs w:val="20"/>
        </w:rPr>
        <w:t>Windows</w:t>
      </w:r>
      <w:r w:rsidRPr="004A36BE">
        <w:rPr>
          <w:rFonts w:hint="eastAsia"/>
          <w:sz w:val="21"/>
          <w:szCs w:val="20"/>
        </w:rPr>
        <w:t>版本的</w:t>
      </w:r>
      <w:r w:rsidR="000A2B18" w:rsidRPr="004A36BE">
        <w:rPr>
          <w:rFonts w:hint="eastAsia"/>
          <w:sz w:val="21"/>
          <w:szCs w:val="20"/>
        </w:rPr>
        <w:t>。</w:t>
      </w:r>
    </w:p>
    <w:p w14:paraId="62E8EA5F" w14:textId="4DAAB7FD" w:rsidR="00017749" w:rsidRPr="004A36BE" w:rsidRDefault="00C54807" w:rsidP="00017749">
      <w:pPr>
        <w:pStyle w:val="a3"/>
        <w:widowControl/>
        <w:numPr>
          <w:ilvl w:val="0"/>
          <w:numId w:val="2"/>
        </w:numPr>
        <w:ind w:firstLineChars="0"/>
        <w:jc w:val="left"/>
        <w:rPr>
          <w:sz w:val="21"/>
          <w:szCs w:val="20"/>
        </w:rPr>
      </w:pPr>
      <w:r w:rsidRPr="004A36BE">
        <w:rPr>
          <w:rFonts w:hint="eastAsia"/>
          <w:sz w:val="21"/>
          <w:szCs w:val="20"/>
        </w:rPr>
        <w:t>修改</w:t>
      </w:r>
      <w:r w:rsidRPr="004A36BE">
        <w:rPr>
          <w:rFonts w:hint="eastAsia"/>
          <w:sz w:val="21"/>
          <w:szCs w:val="20"/>
        </w:rPr>
        <w:t>render.py</w:t>
      </w:r>
      <w:r w:rsidRPr="004A36BE">
        <w:rPr>
          <w:rFonts w:hint="eastAsia"/>
          <w:sz w:val="21"/>
          <w:szCs w:val="20"/>
        </w:rPr>
        <w:t>中</w:t>
      </w:r>
      <w:r w:rsidRPr="004A36BE">
        <w:rPr>
          <w:rFonts w:hint="eastAsia"/>
          <w:sz w:val="21"/>
          <w:szCs w:val="20"/>
        </w:rPr>
        <w:t>result</w:t>
      </w:r>
      <w:r w:rsidRPr="004A36BE">
        <w:rPr>
          <w:rFonts w:hint="eastAsia"/>
          <w:sz w:val="21"/>
          <w:szCs w:val="20"/>
        </w:rPr>
        <w:t>的相对路径相关代码，确保项目在任意工作目录下都可以正确存储中间结果，保证代码的稳定执行。</w:t>
      </w:r>
    </w:p>
    <w:p w14:paraId="52042294" w14:textId="77777777" w:rsidR="000D7D16" w:rsidRPr="004A36BE" w:rsidRDefault="000D7D16" w:rsidP="000D7D16">
      <w:pPr>
        <w:pStyle w:val="a3"/>
        <w:widowControl/>
        <w:ind w:left="360" w:firstLineChars="0" w:firstLine="0"/>
        <w:jc w:val="left"/>
        <w:rPr>
          <w:sz w:val="21"/>
          <w:szCs w:val="20"/>
        </w:rPr>
      </w:pPr>
    </w:p>
    <w:p w14:paraId="1E44931E" w14:textId="35C90FBC" w:rsidR="00017749" w:rsidRPr="004A36BE" w:rsidRDefault="00017749">
      <w:pPr>
        <w:rPr>
          <w:sz w:val="21"/>
          <w:szCs w:val="20"/>
        </w:rPr>
      </w:pPr>
      <w:r w:rsidRPr="004A36BE">
        <w:rPr>
          <w:rFonts w:hint="eastAsia"/>
          <w:sz w:val="21"/>
          <w:szCs w:val="20"/>
        </w:rPr>
        <w:t>最终示例代码运行成功截图：</w:t>
      </w:r>
    </w:p>
    <w:p w14:paraId="7AE99FFA" w14:textId="632F07A1" w:rsidR="006B3E67" w:rsidRPr="004A36BE" w:rsidRDefault="00C05BD7" w:rsidP="000D7D16">
      <w:pPr>
        <w:jc w:val="center"/>
        <w:rPr>
          <w:sz w:val="24"/>
        </w:rPr>
      </w:pPr>
      <w:r w:rsidRPr="004A36BE">
        <w:rPr>
          <w:noProof/>
          <w:sz w:val="24"/>
        </w:rPr>
        <w:drawing>
          <wp:inline distT="0" distB="0" distL="0" distR="0" wp14:anchorId="470EB688" wp14:editId="2F5A7069">
            <wp:extent cx="2349500" cy="561493"/>
            <wp:effectExtent l="0" t="0" r="0" b="0"/>
            <wp:docPr id="215494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948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0349" cy="56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6BE">
        <w:rPr>
          <w:noProof/>
          <w:sz w:val="24"/>
        </w:rPr>
        <w:drawing>
          <wp:inline distT="0" distB="0" distL="0" distR="0" wp14:anchorId="12D66C2A" wp14:editId="5AC8C6E9">
            <wp:extent cx="4145886" cy="2067951"/>
            <wp:effectExtent l="0" t="0" r="7620" b="8890"/>
            <wp:docPr id="1654758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58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4801" cy="207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6BE">
        <w:rPr>
          <w:noProof/>
          <w:sz w:val="24"/>
        </w:rPr>
        <w:lastRenderedPageBreak/>
        <w:drawing>
          <wp:inline distT="0" distB="0" distL="0" distR="0" wp14:anchorId="68567A06" wp14:editId="383E01FE">
            <wp:extent cx="4121193" cy="1955409"/>
            <wp:effectExtent l="0" t="0" r="0" b="6985"/>
            <wp:docPr id="1006189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894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4061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5D79" w14:textId="03AF5D90" w:rsidR="00C05BD7" w:rsidRPr="004A36BE" w:rsidRDefault="00017749">
      <w:pPr>
        <w:rPr>
          <w:sz w:val="21"/>
          <w:szCs w:val="20"/>
        </w:rPr>
      </w:pPr>
      <w:r w:rsidRPr="004A36BE">
        <w:rPr>
          <w:rFonts w:hint="eastAsia"/>
          <w:sz w:val="21"/>
          <w:szCs w:val="20"/>
        </w:rPr>
        <w:t>r</w:t>
      </w:r>
      <w:r w:rsidR="00C05BD7" w:rsidRPr="004A36BE">
        <w:rPr>
          <w:rFonts w:hint="eastAsia"/>
          <w:sz w:val="21"/>
          <w:szCs w:val="20"/>
        </w:rPr>
        <w:t>esult</w:t>
      </w:r>
      <w:r w:rsidR="00C05BD7" w:rsidRPr="004A36BE">
        <w:rPr>
          <w:rFonts w:hint="eastAsia"/>
          <w:sz w:val="21"/>
          <w:szCs w:val="20"/>
        </w:rPr>
        <w:t>文件夹下生成了</w:t>
      </w:r>
      <w:r w:rsidR="000D7D16" w:rsidRPr="004A36BE">
        <w:rPr>
          <w:rFonts w:hint="eastAsia"/>
          <w:sz w:val="21"/>
          <w:szCs w:val="20"/>
        </w:rPr>
        <w:t>以下</w:t>
      </w:r>
      <w:r w:rsidR="00C05BD7" w:rsidRPr="004A36BE">
        <w:rPr>
          <w:rFonts w:hint="eastAsia"/>
          <w:sz w:val="21"/>
          <w:szCs w:val="20"/>
        </w:rPr>
        <w:t>两个文件，运行成功！</w:t>
      </w:r>
    </w:p>
    <w:p w14:paraId="018B7BB4" w14:textId="199152A4" w:rsidR="00017749" w:rsidRPr="004A36BE" w:rsidRDefault="00C05BD7" w:rsidP="000D7D16">
      <w:pPr>
        <w:jc w:val="center"/>
        <w:rPr>
          <w:sz w:val="24"/>
        </w:rPr>
      </w:pPr>
      <w:r w:rsidRPr="004A36BE">
        <w:rPr>
          <w:noProof/>
          <w:sz w:val="24"/>
        </w:rPr>
        <w:drawing>
          <wp:inline distT="0" distB="0" distL="0" distR="0" wp14:anchorId="1D88FC10" wp14:editId="50F4CFE8">
            <wp:extent cx="2484967" cy="1408591"/>
            <wp:effectExtent l="0" t="0" r="0" b="1270"/>
            <wp:docPr id="10316624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624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7813" cy="141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A317" w14:textId="7D698085" w:rsidR="00EB7082" w:rsidRPr="004A36BE" w:rsidRDefault="00EB7082">
      <w:pPr>
        <w:rPr>
          <w:sz w:val="24"/>
        </w:rPr>
      </w:pPr>
    </w:p>
    <w:sectPr w:rsidR="00EB7082" w:rsidRPr="004A36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7562F7" w14:textId="77777777" w:rsidR="00E32C26" w:rsidRDefault="00E32C26" w:rsidP="000A2B18">
      <w:r>
        <w:separator/>
      </w:r>
    </w:p>
  </w:endnote>
  <w:endnote w:type="continuationSeparator" w:id="0">
    <w:p w14:paraId="5C24DE22" w14:textId="77777777" w:rsidR="00E32C26" w:rsidRDefault="00E32C26" w:rsidP="000A2B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A7C536" w14:textId="77777777" w:rsidR="00E32C26" w:rsidRDefault="00E32C26" w:rsidP="000A2B18">
      <w:r>
        <w:separator/>
      </w:r>
    </w:p>
  </w:footnote>
  <w:footnote w:type="continuationSeparator" w:id="0">
    <w:p w14:paraId="5C9BDDCD" w14:textId="77777777" w:rsidR="00E32C26" w:rsidRDefault="00E32C26" w:rsidP="000A2B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9D03E5"/>
    <w:multiLevelType w:val="hybridMultilevel"/>
    <w:tmpl w:val="029C842E"/>
    <w:lvl w:ilvl="0" w:tplc="AC1AF09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8364883"/>
    <w:multiLevelType w:val="hybridMultilevel"/>
    <w:tmpl w:val="00E0F362"/>
    <w:lvl w:ilvl="0" w:tplc="D67283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A631398"/>
    <w:multiLevelType w:val="hybridMultilevel"/>
    <w:tmpl w:val="A71C83FC"/>
    <w:lvl w:ilvl="0" w:tplc="BFE0A5AE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760835592">
    <w:abstractNumId w:val="0"/>
  </w:num>
  <w:num w:numId="2" w16cid:durableId="2094155332">
    <w:abstractNumId w:val="1"/>
  </w:num>
  <w:num w:numId="3" w16cid:durableId="13160295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E67"/>
    <w:rsid w:val="00005A23"/>
    <w:rsid w:val="00017749"/>
    <w:rsid w:val="00044B34"/>
    <w:rsid w:val="000A2B18"/>
    <w:rsid w:val="000D7D16"/>
    <w:rsid w:val="001452EC"/>
    <w:rsid w:val="00145645"/>
    <w:rsid w:val="00201B70"/>
    <w:rsid w:val="004315C3"/>
    <w:rsid w:val="004A0921"/>
    <w:rsid w:val="004A36BE"/>
    <w:rsid w:val="006B3E67"/>
    <w:rsid w:val="007910EB"/>
    <w:rsid w:val="009F6F35"/>
    <w:rsid w:val="00BA48AB"/>
    <w:rsid w:val="00C05BD7"/>
    <w:rsid w:val="00C37105"/>
    <w:rsid w:val="00C54807"/>
    <w:rsid w:val="00CD7356"/>
    <w:rsid w:val="00E32C26"/>
    <w:rsid w:val="00EB7082"/>
    <w:rsid w:val="00F37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9590FE"/>
  <w15:chartTrackingRefBased/>
  <w15:docId w15:val="{A8FE3194-9049-4907-97C1-E74B82A9A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theme="minorBidi"/>
        <w:kern w:val="2"/>
        <w:sz w:val="28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EB708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  <w14:ligatures w14:val="none"/>
    </w:rPr>
  </w:style>
  <w:style w:type="character" w:customStyle="1" w:styleId="image-wrapper">
    <w:name w:val="image-wrapper"/>
    <w:basedOn w:val="a0"/>
    <w:rsid w:val="00EB7082"/>
  </w:style>
  <w:style w:type="paragraph" w:styleId="a3">
    <w:name w:val="List Paragraph"/>
    <w:basedOn w:val="a"/>
    <w:uiPriority w:val="34"/>
    <w:qFormat/>
    <w:rsid w:val="00EB708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A2B1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A2B1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A2B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A2B1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79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23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7</Pages>
  <Words>155</Words>
  <Characters>888</Characters>
  <Application>Microsoft Office Word</Application>
  <DocSecurity>0</DocSecurity>
  <Lines>7</Lines>
  <Paragraphs>2</Paragraphs>
  <ScaleCrop>false</ScaleCrop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siying lv</dc:creator>
  <cp:keywords/>
  <dc:description/>
  <cp:lastModifiedBy>siying lv</cp:lastModifiedBy>
  <cp:revision>11</cp:revision>
  <dcterms:created xsi:type="dcterms:W3CDTF">2024-12-08T02:04:00Z</dcterms:created>
  <dcterms:modified xsi:type="dcterms:W3CDTF">2024-12-08T11:02:00Z</dcterms:modified>
</cp:coreProperties>
</file>