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0FF2" w14:textId="77777777" w:rsidR="00BB0A03" w:rsidRDefault="00BB0A03" w:rsidP="00BB0A03"/>
    <w:p w14:paraId="6CC8A1D6" w14:textId="77777777" w:rsidR="00BB0A03" w:rsidRDefault="00BB0A03" w:rsidP="00BB0A03"/>
    <w:p w14:paraId="67F5704C" w14:textId="77777777" w:rsidR="00BB0A03" w:rsidRDefault="00BB0A03" w:rsidP="00BB0A03"/>
    <w:p w14:paraId="4DE200A1" w14:textId="77777777" w:rsidR="00BB0A03" w:rsidRDefault="00BB0A03" w:rsidP="00BB0A03"/>
    <w:p w14:paraId="723F0557" w14:textId="68DD4517" w:rsidR="00E6131C" w:rsidRDefault="00E6131C" w:rsidP="00BB0A03"/>
    <w:p w14:paraId="0BB0733A" w14:textId="0B4132D1" w:rsidR="005923B6" w:rsidRDefault="005923B6" w:rsidP="00BB0A03"/>
    <w:p w14:paraId="5F473EFC" w14:textId="4B483931" w:rsidR="005923B6" w:rsidRDefault="005923B6" w:rsidP="00BB0A03"/>
    <w:p w14:paraId="2CC6D901" w14:textId="637FCAC9" w:rsidR="005923B6" w:rsidRDefault="005923B6" w:rsidP="00BB0A03"/>
    <w:p w14:paraId="4331EAD4" w14:textId="77777777" w:rsidR="00E6131C" w:rsidRDefault="00E6131C" w:rsidP="00BB0A03"/>
    <w:p w14:paraId="56EFE41C" w14:textId="77777777" w:rsidR="00A56380" w:rsidRDefault="00A56380" w:rsidP="00BB0A03"/>
    <w:p w14:paraId="67FCB888" w14:textId="77777777" w:rsidR="00A56380" w:rsidRDefault="00A56380" w:rsidP="00BB0A03"/>
    <w:p w14:paraId="451338E1" w14:textId="77777777" w:rsidR="00A56380" w:rsidRDefault="00A56380" w:rsidP="00BB0A03"/>
    <w:p w14:paraId="2BF5A87F" w14:textId="22553FD4" w:rsidR="00A56380" w:rsidRPr="00334FE5" w:rsidRDefault="008918A4" w:rsidP="00A5793A">
      <w:pPr>
        <w:jc w:val="center"/>
        <w:rPr>
          <w:rFonts w:hint="eastAsia"/>
          <w:sz w:val="44"/>
          <w:szCs w:val="44"/>
        </w:rPr>
      </w:pPr>
      <w:r w:rsidRPr="00334FE5">
        <w:rPr>
          <w:rFonts w:hint="eastAsia"/>
          <w:sz w:val="44"/>
          <w:szCs w:val="44"/>
        </w:rPr>
        <w:t>多体系统</w:t>
      </w:r>
      <w:r w:rsidR="00A5793A" w:rsidRPr="00334FE5">
        <w:rPr>
          <w:rFonts w:hint="eastAsia"/>
          <w:sz w:val="44"/>
          <w:szCs w:val="44"/>
        </w:rPr>
        <w:t>模型库</w:t>
      </w:r>
      <w:r w:rsidRPr="00334FE5">
        <w:rPr>
          <w:rFonts w:hint="eastAsia"/>
          <w:sz w:val="44"/>
          <w:szCs w:val="44"/>
        </w:rPr>
        <w:t>V</w:t>
      </w:r>
      <w:r w:rsidRPr="00334FE5">
        <w:rPr>
          <w:sz w:val="44"/>
          <w:szCs w:val="44"/>
        </w:rPr>
        <w:t>1.</w:t>
      </w:r>
      <w:r w:rsidR="00C15E84">
        <w:rPr>
          <w:rFonts w:hint="eastAsia"/>
          <w:sz w:val="44"/>
          <w:szCs w:val="44"/>
        </w:rPr>
        <w:t>3</w:t>
      </w:r>
      <w:r w:rsidRPr="00334FE5">
        <w:rPr>
          <w:sz w:val="44"/>
          <w:szCs w:val="44"/>
        </w:rPr>
        <w:t>.</w:t>
      </w:r>
      <w:r w:rsidR="00C15E84">
        <w:rPr>
          <w:rFonts w:hint="eastAsia"/>
          <w:sz w:val="44"/>
          <w:szCs w:val="44"/>
        </w:rPr>
        <w:t>1</w:t>
      </w:r>
    </w:p>
    <w:p w14:paraId="5EE28A1C" w14:textId="31BE51CB" w:rsidR="00115C79" w:rsidRPr="00E45467" w:rsidRDefault="00334FE5" w:rsidP="00314F9C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产品版本说明书</w:t>
      </w:r>
    </w:p>
    <w:p w14:paraId="555F218D" w14:textId="3FD17DD8" w:rsidR="00EB2CBA" w:rsidRDefault="00EB2CBA" w:rsidP="00BB0A03"/>
    <w:p w14:paraId="62D5A1FB" w14:textId="59508075" w:rsidR="005923B6" w:rsidRDefault="005923B6" w:rsidP="00BB0A03"/>
    <w:p w14:paraId="005CEFFC" w14:textId="6DCC61C4" w:rsidR="005923B6" w:rsidRDefault="005923B6" w:rsidP="00BB0A03"/>
    <w:p w14:paraId="54CF8A1F" w14:textId="4E23BA0D" w:rsidR="005923B6" w:rsidRDefault="005923B6" w:rsidP="00BB0A03"/>
    <w:p w14:paraId="1681A929" w14:textId="0743411F" w:rsidR="005923B6" w:rsidRDefault="005923B6" w:rsidP="00BB0A03"/>
    <w:p w14:paraId="3A25F0B8" w14:textId="5C908DFF" w:rsidR="005923B6" w:rsidRDefault="005923B6" w:rsidP="00BB0A03"/>
    <w:p w14:paraId="30A45098" w14:textId="2AB4B2B5" w:rsidR="005923B6" w:rsidRDefault="005923B6" w:rsidP="00BB0A03"/>
    <w:p w14:paraId="71389B46" w14:textId="23A9BE3F" w:rsidR="005923B6" w:rsidRDefault="005923B6" w:rsidP="00BB0A03"/>
    <w:p w14:paraId="1C85A778" w14:textId="77777777" w:rsidR="005923B6" w:rsidRDefault="005923B6" w:rsidP="00BB0A03"/>
    <w:p w14:paraId="3D970C5E" w14:textId="77777777" w:rsidR="00EB2CBA" w:rsidRDefault="00EB2CBA" w:rsidP="00BB0A03"/>
    <w:p w14:paraId="66C24C6F" w14:textId="77777777" w:rsidR="00E6131C" w:rsidRDefault="00E6131C" w:rsidP="00BB0A03"/>
    <w:p w14:paraId="46FB39CE" w14:textId="77777777" w:rsidR="001C5160" w:rsidRDefault="001C5160" w:rsidP="00BB0A03"/>
    <w:p w14:paraId="2EE57ADD" w14:textId="77777777" w:rsidR="00EB2CBA" w:rsidRDefault="00EB2CBA" w:rsidP="00BB0A03"/>
    <w:p w14:paraId="34A740C2" w14:textId="77777777" w:rsidR="00115C79" w:rsidRPr="00057DF6" w:rsidRDefault="00115C79" w:rsidP="00BB0A03"/>
    <w:p w14:paraId="0F6C2F77" w14:textId="77777777" w:rsidR="00115C79" w:rsidRDefault="00115C79" w:rsidP="00BB0A03"/>
    <w:p w14:paraId="4465ABAA" w14:textId="77777777" w:rsidR="00BB0A03" w:rsidRDefault="006E22B7" w:rsidP="00115C79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550D40D" wp14:editId="58E3A3E7">
            <wp:extent cx="2470566" cy="414338"/>
            <wp:effectExtent l="0" t="0" r="635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3333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547" cy="43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84E2" w14:textId="77777777" w:rsidR="00115C79" w:rsidRDefault="00115C79" w:rsidP="00115C79"/>
    <w:tbl>
      <w:tblPr>
        <w:tblStyle w:val="ae"/>
        <w:tblW w:w="8355" w:type="dxa"/>
        <w:jc w:val="center"/>
        <w:tblLook w:val="04A0" w:firstRow="1" w:lastRow="0" w:firstColumn="1" w:lastColumn="0" w:noHBand="0" w:noVBand="1"/>
      </w:tblPr>
      <w:tblGrid>
        <w:gridCol w:w="948"/>
        <w:gridCol w:w="3057"/>
        <w:gridCol w:w="1356"/>
        <w:gridCol w:w="2994"/>
      </w:tblGrid>
      <w:tr w:rsidR="00057DF6" w:rsidRPr="00057DF6" w14:paraId="7501A61D" w14:textId="77777777" w:rsidTr="00057DF6">
        <w:trPr>
          <w:trHeight w:val="497"/>
          <w:jc w:val="center"/>
        </w:trPr>
        <w:tc>
          <w:tcPr>
            <w:tcW w:w="948" w:type="dxa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33189B4" w14:textId="77777777" w:rsidR="00057DF6" w:rsidRPr="006A3156" w:rsidRDefault="00057DF6" w:rsidP="00057DF6">
            <w:pPr>
              <w:spacing w:line="240" w:lineRule="auto"/>
              <w:jc w:val="center"/>
              <w:rPr>
                <w:b/>
              </w:rPr>
            </w:pPr>
            <w:r w:rsidRPr="006A3156">
              <w:rPr>
                <w:rFonts w:hint="eastAsia"/>
                <w:b/>
              </w:rPr>
              <w:t>编制</w:t>
            </w:r>
          </w:p>
        </w:tc>
        <w:tc>
          <w:tcPr>
            <w:tcW w:w="3057" w:type="dxa"/>
            <w:tcBorders>
              <w:left w:val="single" w:sz="4" w:space="0" w:color="auto"/>
            </w:tcBorders>
            <w:vAlign w:val="center"/>
          </w:tcPr>
          <w:p w14:paraId="1E7C6954" w14:textId="7C27E5F9" w:rsidR="00057DF6" w:rsidRPr="00057DF6" w:rsidRDefault="008918A4" w:rsidP="00057DF6">
            <w:pPr>
              <w:spacing w:line="240" w:lineRule="auto"/>
            </w:pPr>
            <w:r>
              <w:rPr>
                <w:rFonts w:hint="eastAsia"/>
              </w:rPr>
              <w:t>曹华科</w:t>
            </w:r>
          </w:p>
        </w:tc>
        <w:tc>
          <w:tcPr>
            <w:tcW w:w="1356" w:type="dxa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5E17211" w14:textId="77777777" w:rsidR="00057DF6" w:rsidRPr="006A3156" w:rsidRDefault="00057DF6" w:rsidP="00057DF6">
            <w:pPr>
              <w:spacing w:line="240" w:lineRule="auto"/>
              <w:jc w:val="center"/>
              <w:rPr>
                <w:b/>
              </w:rPr>
            </w:pPr>
            <w:r w:rsidRPr="006A3156">
              <w:rPr>
                <w:rFonts w:hint="eastAsia"/>
                <w:b/>
              </w:rPr>
              <w:t>生效日期</w:t>
            </w:r>
          </w:p>
        </w:tc>
        <w:tc>
          <w:tcPr>
            <w:tcW w:w="2994" w:type="dxa"/>
            <w:tcBorders>
              <w:left w:val="single" w:sz="4" w:space="0" w:color="auto"/>
            </w:tcBorders>
            <w:vAlign w:val="center"/>
          </w:tcPr>
          <w:p w14:paraId="54E1C9A5" w14:textId="77777777" w:rsidR="00057DF6" w:rsidRPr="00057DF6" w:rsidRDefault="00057DF6" w:rsidP="00057DF6">
            <w:pPr>
              <w:spacing w:line="240" w:lineRule="auto"/>
            </w:pPr>
          </w:p>
        </w:tc>
      </w:tr>
      <w:tr w:rsidR="00057DF6" w:rsidRPr="00057DF6" w14:paraId="53198B53" w14:textId="77777777" w:rsidTr="00057DF6">
        <w:trPr>
          <w:trHeight w:val="497"/>
          <w:jc w:val="center"/>
        </w:trPr>
        <w:tc>
          <w:tcPr>
            <w:tcW w:w="948" w:type="dxa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B4EAB4F" w14:textId="77777777" w:rsidR="00057DF6" w:rsidRPr="006A3156" w:rsidRDefault="00057DF6" w:rsidP="002B6F55">
            <w:pPr>
              <w:spacing w:line="240" w:lineRule="auto"/>
              <w:jc w:val="center"/>
              <w:rPr>
                <w:b/>
              </w:rPr>
            </w:pPr>
            <w:r w:rsidRPr="006A3156">
              <w:rPr>
                <w:rFonts w:hint="eastAsia"/>
                <w:b/>
              </w:rPr>
              <w:t>审</w:t>
            </w:r>
            <w:r w:rsidR="002B6F55">
              <w:rPr>
                <w:rFonts w:hint="eastAsia"/>
                <w:b/>
              </w:rPr>
              <w:t>核</w:t>
            </w:r>
          </w:p>
        </w:tc>
        <w:tc>
          <w:tcPr>
            <w:tcW w:w="3057" w:type="dxa"/>
            <w:tcBorders>
              <w:left w:val="single" w:sz="4" w:space="0" w:color="auto"/>
            </w:tcBorders>
            <w:vAlign w:val="center"/>
          </w:tcPr>
          <w:p w14:paraId="740ECA71" w14:textId="77777777" w:rsidR="00057DF6" w:rsidRPr="00057DF6" w:rsidRDefault="00057DF6" w:rsidP="00057DF6">
            <w:pPr>
              <w:spacing w:line="240" w:lineRule="auto"/>
            </w:pPr>
          </w:p>
        </w:tc>
        <w:tc>
          <w:tcPr>
            <w:tcW w:w="1356" w:type="dxa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6793B99" w14:textId="77777777" w:rsidR="00057DF6" w:rsidRPr="006A3156" w:rsidRDefault="00057DF6" w:rsidP="00057DF6">
            <w:pPr>
              <w:spacing w:line="240" w:lineRule="auto"/>
              <w:jc w:val="center"/>
              <w:rPr>
                <w:b/>
              </w:rPr>
            </w:pPr>
            <w:r w:rsidRPr="006A3156">
              <w:rPr>
                <w:rFonts w:hint="eastAsia"/>
                <w:b/>
              </w:rPr>
              <w:t>批准</w:t>
            </w:r>
          </w:p>
        </w:tc>
        <w:tc>
          <w:tcPr>
            <w:tcW w:w="2994" w:type="dxa"/>
            <w:tcBorders>
              <w:left w:val="single" w:sz="4" w:space="0" w:color="auto"/>
            </w:tcBorders>
            <w:vAlign w:val="center"/>
          </w:tcPr>
          <w:p w14:paraId="23F041D0" w14:textId="77777777" w:rsidR="00057DF6" w:rsidRPr="00057DF6" w:rsidRDefault="00057DF6" w:rsidP="00057DF6">
            <w:pPr>
              <w:spacing w:line="240" w:lineRule="auto"/>
            </w:pPr>
          </w:p>
        </w:tc>
      </w:tr>
    </w:tbl>
    <w:p w14:paraId="1602C2ED" w14:textId="77777777" w:rsidR="00057DF6" w:rsidRDefault="00057DF6" w:rsidP="00057DF6"/>
    <w:p w14:paraId="1D81FD53" w14:textId="77777777" w:rsidR="009E627E" w:rsidRDefault="009E627E" w:rsidP="00BB0A03"/>
    <w:p w14:paraId="564FBF61" w14:textId="77777777" w:rsidR="009E627E" w:rsidRDefault="009E627E" w:rsidP="009E627E">
      <w:pPr>
        <w:rPr>
          <w:b/>
          <w:sz w:val="32"/>
          <w:szCs w:val="32"/>
        </w:rPr>
      </w:pPr>
      <w:r w:rsidRPr="008D294B">
        <w:rPr>
          <w:rFonts w:hint="eastAsia"/>
          <w:b/>
          <w:sz w:val="32"/>
          <w:szCs w:val="32"/>
        </w:rPr>
        <w:lastRenderedPageBreak/>
        <w:t>文件变更摘要</w:t>
      </w:r>
    </w:p>
    <w:tbl>
      <w:tblPr>
        <w:tblStyle w:val="-"/>
        <w:tblW w:w="0" w:type="auto"/>
        <w:tblLook w:val="04A0" w:firstRow="1" w:lastRow="0" w:firstColumn="1" w:lastColumn="0" w:noHBand="0" w:noVBand="1"/>
      </w:tblPr>
      <w:tblGrid>
        <w:gridCol w:w="1225"/>
        <w:gridCol w:w="806"/>
        <w:gridCol w:w="3308"/>
        <w:gridCol w:w="986"/>
        <w:gridCol w:w="986"/>
        <w:gridCol w:w="986"/>
      </w:tblGrid>
      <w:tr w:rsidR="009E627E" w:rsidRPr="00DE1769" w14:paraId="66E69E58" w14:textId="77777777" w:rsidTr="00062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25" w:type="dxa"/>
            <w:shd w:val="clear" w:color="auto" w:fill="DBE5F1" w:themeFill="accent1" w:themeFillTint="33"/>
          </w:tcPr>
          <w:p w14:paraId="4C6DC52D" w14:textId="77777777" w:rsidR="009E627E" w:rsidRPr="00DE1769" w:rsidRDefault="009E627E" w:rsidP="00DE1769">
            <w:pPr>
              <w:pStyle w:val="aff3"/>
            </w:pPr>
            <w:r w:rsidRPr="00DE1769">
              <w:rPr>
                <w:rFonts w:hint="eastAsia"/>
              </w:rPr>
              <w:t>日期</w:t>
            </w:r>
          </w:p>
        </w:tc>
        <w:tc>
          <w:tcPr>
            <w:tcW w:w="806" w:type="dxa"/>
            <w:shd w:val="clear" w:color="auto" w:fill="DBE5F1" w:themeFill="accent1" w:themeFillTint="33"/>
          </w:tcPr>
          <w:p w14:paraId="2A32407E" w14:textId="77777777" w:rsidR="009E627E" w:rsidRPr="00DE1769" w:rsidRDefault="009E627E" w:rsidP="00DE1769">
            <w:pPr>
              <w:pStyle w:val="aff3"/>
            </w:pPr>
            <w:r w:rsidRPr="00DE1769">
              <w:rPr>
                <w:rFonts w:hint="eastAsia"/>
              </w:rPr>
              <w:t>版本</w:t>
            </w:r>
          </w:p>
        </w:tc>
        <w:tc>
          <w:tcPr>
            <w:tcW w:w="3308" w:type="dxa"/>
            <w:shd w:val="clear" w:color="auto" w:fill="DBE5F1" w:themeFill="accent1" w:themeFillTint="33"/>
          </w:tcPr>
          <w:p w14:paraId="64E0DFE3" w14:textId="77777777" w:rsidR="009E627E" w:rsidRPr="00DE1769" w:rsidRDefault="009E627E" w:rsidP="00DE1769">
            <w:pPr>
              <w:pStyle w:val="aff3"/>
            </w:pPr>
            <w:r w:rsidRPr="00DE1769">
              <w:rPr>
                <w:rFonts w:hint="eastAsia"/>
              </w:rPr>
              <w:t>变更说明</w:t>
            </w:r>
          </w:p>
        </w:tc>
        <w:tc>
          <w:tcPr>
            <w:tcW w:w="986" w:type="dxa"/>
            <w:shd w:val="clear" w:color="auto" w:fill="DBE5F1" w:themeFill="accent1" w:themeFillTint="33"/>
          </w:tcPr>
          <w:p w14:paraId="21F9F78F" w14:textId="77777777" w:rsidR="009E627E" w:rsidRPr="00DE1769" w:rsidRDefault="009E627E" w:rsidP="00DE1769">
            <w:pPr>
              <w:pStyle w:val="aff3"/>
            </w:pPr>
            <w:r w:rsidRPr="00DE1769">
              <w:rPr>
                <w:rFonts w:hint="eastAsia"/>
              </w:rPr>
              <w:t>修订</w:t>
            </w:r>
          </w:p>
        </w:tc>
        <w:tc>
          <w:tcPr>
            <w:tcW w:w="986" w:type="dxa"/>
            <w:shd w:val="clear" w:color="auto" w:fill="DBE5F1" w:themeFill="accent1" w:themeFillTint="33"/>
          </w:tcPr>
          <w:p w14:paraId="0D9AF89A" w14:textId="77777777" w:rsidR="009E627E" w:rsidRPr="00DE1769" w:rsidRDefault="009E627E" w:rsidP="00DE1769">
            <w:pPr>
              <w:pStyle w:val="aff3"/>
            </w:pPr>
            <w:r w:rsidRPr="00DE1769">
              <w:rPr>
                <w:rFonts w:hint="eastAsia"/>
              </w:rPr>
              <w:t>审核</w:t>
            </w:r>
          </w:p>
        </w:tc>
        <w:tc>
          <w:tcPr>
            <w:tcW w:w="986" w:type="dxa"/>
            <w:shd w:val="clear" w:color="auto" w:fill="DBE5F1" w:themeFill="accent1" w:themeFillTint="33"/>
          </w:tcPr>
          <w:p w14:paraId="0D3FE2A5" w14:textId="77777777" w:rsidR="009E627E" w:rsidRPr="00DE1769" w:rsidRDefault="009E627E" w:rsidP="00DE1769">
            <w:pPr>
              <w:pStyle w:val="aff3"/>
            </w:pPr>
            <w:r w:rsidRPr="00DE1769">
              <w:rPr>
                <w:rFonts w:hint="eastAsia"/>
              </w:rPr>
              <w:t>批准</w:t>
            </w:r>
          </w:p>
        </w:tc>
      </w:tr>
      <w:tr w:rsidR="00062090" w:rsidRPr="00DE1769" w14:paraId="7FE000A6" w14:textId="77777777" w:rsidTr="00062090">
        <w:tc>
          <w:tcPr>
            <w:tcW w:w="1225" w:type="dxa"/>
          </w:tcPr>
          <w:p w14:paraId="38557DF8" w14:textId="3868BCF3" w:rsidR="00062090" w:rsidRPr="008918A4" w:rsidRDefault="008918A4" w:rsidP="00DE1769">
            <w:pPr>
              <w:pStyle w:val="aff3"/>
            </w:pPr>
            <w:r w:rsidRPr="008918A4">
              <w:t>20231211</w:t>
            </w:r>
          </w:p>
        </w:tc>
        <w:tc>
          <w:tcPr>
            <w:tcW w:w="806" w:type="dxa"/>
          </w:tcPr>
          <w:p w14:paraId="42CE716E" w14:textId="5CB0F29F" w:rsidR="00062090" w:rsidRPr="008918A4" w:rsidRDefault="00B234D1" w:rsidP="00DE1769">
            <w:pPr>
              <w:pStyle w:val="aff3"/>
            </w:pPr>
            <w:r w:rsidRPr="008918A4">
              <w:t>A</w:t>
            </w:r>
          </w:p>
        </w:tc>
        <w:tc>
          <w:tcPr>
            <w:tcW w:w="3308" w:type="dxa"/>
          </w:tcPr>
          <w:p w14:paraId="04E256BE" w14:textId="32BBCF15" w:rsidR="00062090" w:rsidRPr="008918A4" w:rsidRDefault="00062090" w:rsidP="00DE1769">
            <w:pPr>
              <w:pStyle w:val="aff3"/>
            </w:pPr>
            <w:r w:rsidRPr="008918A4">
              <w:rPr>
                <w:rFonts w:hint="eastAsia"/>
              </w:rPr>
              <w:t>首次创建</w:t>
            </w:r>
          </w:p>
        </w:tc>
        <w:tc>
          <w:tcPr>
            <w:tcW w:w="986" w:type="dxa"/>
          </w:tcPr>
          <w:p w14:paraId="7A2658F6" w14:textId="42E8BEBA" w:rsidR="00062090" w:rsidRPr="008918A4" w:rsidRDefault="008918A4" w:rsidP="00DE1769">
            <w:pPr>
              <w:pStyle w:val="aff3"/>
            </w:pPr>
            <w:r w:rsidRPr="008918A4">
              <w:rPr>
                <w:rFonts w:hint="eastAsia"/>
              </w:rPr>
              <w:t>曹华科</w:t>
            </w:r>
          </w:p>
        </w:tc>
        <w:tc>
          <w:tcPr>
            <w:tcW w:w="986" w:type="dxa"/>
          </w:tcPr>
          <w:p w14:paraId="2C2FE070" w14:textId="77777777" w:rsidR="00062090" w:rsidRPr="00DE1769" w:rsidRDefault="00062090" w:rsidP="00DE1769">
            <w:pPr>
              <w:pStyle w:val="aff3"/>
            </w:pPr>
          </w:p>
        </w:tc>
        <w:tc>
          <w:tcPr>
            <w:tcW w:w="986" w:type="dxa"/>
          </w:tcPr>
          <w:p w14:paraId="43C1E0F5" w14:textId="77777777" w:rsidR="00062090" w:rsidRPr="00DE1769" w:rsidRDefault="00062090" w:rsidP="00DE1769">
            <w:pPr>
              <w:pStyle w:val="aff3"/>
            </w:pPr>
          </w:p>
        </w:tc>
      </w:tr>
      <w:tr w:rsidR="009E627E" w:rsidRPr="00DE1769" w14:paraId="1CF360E2" w14:textId="77777777" w:rsidTr="00062090">
        <w:tc>
          <w:tcPr>
            <w:tcW w:w="1225" w:type="dxa"/>
          </w:tcPr>
          <w:p w14:paraId="4F85E4DA" w14:textId="541E024E" w:rsidR="009E627E" w:rsidRPr="00DE1769" w:rsidRDefault="00C15E84" w:rsidP="00DE1769">
            <w:pPr>
              <w:pStyle w:val="aff3"/>
              <w:rPr>
                <w:rFonts w:hint="eastAsia"/>
              </w:rPr>
            </w:pPr>
            <w:r>
              <w:rPr>
                <w:rFonts w:hint="eastAsia"/>
              </w:rPr>
              <w:t>20241230</w:t>
            </w:r>
          </w:p>
        </w:tc>
        <w:tc>
          <w:tcPr>
            <w:tcW w:w="806" w:type="dxa"/>
          </w:tcPr>
          <w:p w14:paraId="5EA96579" w14:textId="6390F586" w:rsidR="009E627E" w:rsidRPr="00DE1769" w:rsidRDefault="00C15E84" w:rsidP="00DE1769">
            <w:pPr>
              <w:pStyle w:val="aff3"/>
            </w:pPr>
            <w:r>
              <w:rPr>
                <w:rFonts w:hint="eastAsia"/>
              </w:rPr>
              <w:t>B</w:t>
            </w:r>
          </w:p>
        </w:tc>
        <w:tc>
          <w:tcPr>
            <w:tcW w:w="3308" w:type="dxa"/>
          </w:tcPr>
          <w:p w14:paraId="23A6AA7A" w14:textId="23A8CD26" w:rsidR="009E627E" w:rsidRPr="00DE1769" w:rsidRDefault="00C15E84" w:rsidP="00DE1769">
            <w:pPr>
              <w:pStyle w:val="aff3"/>
              <w:rPr>
                <w:rFonts w:hint="eastAsia"/>
              </w:rPr>
            </w:pPr>
            <w:r>
              <w:rPr>
                <w:rFonts w:hint="eastAsia"/>
              </w:rPr>
              <w:t>根据版本升级进行更新</w:t>
            </w:r>
          </w:p>
        </w:tc>
        <w:tc>
          <w:tcPr>
            <w:tcW w:w="986" w:type="dxa"/>
          </w:tcPr>
          <w:p w14:paraId="4BE6C3CA" w14:textId="1162DF45" w:rsidR="009E627E" w:rsidRPr="00DE1769" w:rsidRDefault="00C15E84" w:rsidP="00DE1769">
            <w:pPr>
              <w:pStyle w:val="aff3"/>
            </w:pPr>
            <w:r w:rsidRPr="008918A4">
              <w:rPr>
                <w:rFonts w:hint="eastAsia"/>
              </w:rPr>
              <w:t>曹华科</w:t>
            </w:r>
          </w:p>
        </w:tc>
        <w:tc>
          <w:tcPr>
            <w:tcW w:w="986" w:type="dxa"/>
          </w:tcPr>
          <w:p w14:paraId="6EF2026F" w14:textId="3B56D3C8" w:rsidR="009E627E" w:rsidRPr="00DE1769" w:rsidRDefault="00C15E84" w:rsidP="00DE1769">
            <w:pPr>
              <w:pStyle w:val="aff3"/>
            </w:pPr>
            <w:proofErr w:type="gramStart"/>
            <w:r>
              <w:rPr>
                <w:rFonts w:hint="eastAsia"/>
              </w:rPr>
              <w:t>郎成震</w:t>
            </w:r>
            <w:proofErr w:type="gramEnd"/>
          </w:p>
        </w:tc>
        <w:tc>
          <w:tcPr>
            <w:tcW w:w="986" w:type="dxa"/>
          </w:tcPr>
          <w:p w14:paraId="5554454C" w14:textId="77777777" w:rsidR="009E627E" w:rsidRPr="00DE1769" w:rsidRDefault="009E627E" w:rsidP="00DE1769">
            <w:pPr>
              <w:pStyle w:val="aff3"/>
            </w:pPr>
          </w:p>
        </w:tc>
      </w:tr>
      <w:tr w:rsidR="009E627E" w:rsidRPr="00DE1769" w14:paraId="1B43E568" w14:textId="77777777" w:rsidTr="00062090">
        <w:tc>
          <w:tcPr>
            <w:tcW w:w="1225" w:type="dxa"/>
          </w:tcPr>
          <w:p w14:paraId="3FD883A3" w14:textId="77777777" w:rsidR="009E627E" w:rsidRPr="00DE1769" w:rsidRDefault="009E627E" w:rsidP="00DE1769">
            <w:pPr>
              <w:pStyle w:val="aff3"/>
            </w:pPr>
          </w:p>
        </w:tc>
        <w:tc>
          <w:tcPr>
            <w:tcW w:w="806" w:type="dxa"/>
          </w:tcPr>
          <w:p w14:paraId="703ECD44" w14:textId="77777777" w:rsidR="009E627E" w:rsidRPr="00DE1769" w:rsidRDefault="009E627E" w:rsidP="00DE1769">
            <w:pPr>
              <w:pStyle w:val="aff3"/>
            </w:pPr>
          </w:p>
        </w:tc>
        <w:tc>
          <w:tcPr>
            <w:tcW w:w="3308" w:type="dxa"/>
          </w:tcPr>
          <w:p w14:paraId="3455ADBA" w14:textId="77777777" w:rsidR="009E627E" w:rsidRPr="00DE1769" w:rsidRDefault="009E627E" w:rsidP="00DE1769">
            <w:pPr>
              <w:pStyle w:val="aff3"/>
            </w:pPr>
          </w:p>
        </w:tc>
        <w:tc>
          <w:tcPr>
            <w:tcW w:w="986" w:type="dxa"/>
          </w:tcPr>
          <w:p w14:paraId="55F69482" w14:textId="77777777" w:rsidR="009E627E" w:rsidRPr="00DE1769" w:rsidRDefault="009E627E" w:rsidP="00DE1769">
            <w:pPr>
              <w:pStyle w:val="aff3"/>
            </w:pPr>
          </w:p>
        </w:tc>
        <w:tc>
          <w:tcPr>
            <w:tcW w:w="986" w:type="dxa"/>
          </w:tcPr>
          <w:p w14:paraId="6FAC1431" w14:textId="77777777" w:rsidR="009E627E" w:rsidRPr="00DE1769" w:rsidRDefault="009E627E" w:rsidP="00DE1769">
            <w:pPr>
              <w:pStyle w:val="aff3"/>
            </w:pPr>
          </w:p>
        </w:tc>
        <w:tc>
          <w:tcPr>
            <w:tcW w:w="986" w:type="dxa"/>
          </w:tcPr>
          <w:p w14:paraId="378F9B41" w14:textId="77777777" w:rsidR="009E627E" w:rsidRPr="00DE1769" w:rsidRDefault="009E627E" w:rsidP="00DE1769">
            <w:pPr>
              <w:pStyle w:val="aff3"/>
            </w:pPr>
          </w:p>
        </w:tc>
      </w:tr>
    </w:tbl>
    <w:p w14:paraId="33A26129" w14:textId="5F2699C6" w:rsidR="009E627E" w:rsidRPr="008D18C3" w:rsidRDefault="009E627E" w:rsidP="00BB0A03">
      <w:pPr>
        <w:sectPr w:rsidR="009E627E" w:rsidRPr="008D18C3" w:rsidSect="00E6131C">
          <w:footerReference w:type="default" r:id="rId9"/>
          <w:pgSz w:w="11907" w:h="16839" w:code="9"/>
          <w:pgMar w:top="1440" w:right="1800" w:bottom="1440" w:left="1800" w:header="720" w:footer="720" w:gutter="0"/>
          <w:cols w:space="720"/>
          <w:docGrid w:linePitch="326"/>
        </w:sectPr>
      </w:pPr>
    </w:p>
    <w:sdt>
      <w:sdtPr>
        <w:rPr>
          <w:rFonts w:ascii="Times New Roman" w:eastAsia="宋体" w:hAnsi="Times New Roman"/>
          <w:b w:val="0"/>
          <w:bCs w:val="0"/>
          <w:color w:val="auto"/>
          <w:kern w:val="2"/>
          <w:sz w:val="24"/>
          <w:szCs w:val="24"/>
          <w:lang w:val="zh-CN"/>
        </w:rPr>
        <w:id w:val="2790912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B89C26E" w14:textId="77777777" w:rsidR="00F61015" w:rsidRDefault="00F61015" w:rsidP="00DA2946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842426A" w14:textId="723E9422" w:rsidR="00C234E3" w:rsidRDefault="006E45F1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sz w:val="22"/>
              <w14:ligatures w14:val="standardContextual"/>
            </w:rPr>
          </w:pPr>
          <w:r>
            <w:rPr>
              <w:caps/>
            </w:rPr>
            <w:fldChar w:fldCharType="begin"/>
          </w:r>
          <w:r w:rsidR="00F61015">
            <w:instrText xml:space="preserve"> TOC \o "1-3" \h \z \u </w:instrText>
          </w:r>
          <w:r>
            <w:rPr>
              <w:caps/>
            </w:rPr>
            <w:fldChar w:fldCharType="separate"/>
          </w:r>
          <w:hyperlink w:anchor="_Toc194502112" w:history="1">
            <w:r w:rsidR="00C234E3" w:rsidRPr="00247A24">
              <w:rPr>
                <w:rStyle w:val="ab"/>
                <w:rFonts w:hint="eastAsia"/>
                <w:noProof/>
              </w:rPr>
              <w:t>1. V1.3.1</w:t>
            </w:r>
            <w:r w:rsidR="00C234E3" w:rsidRPr="00247A24">
              <w:rPr>
                <w:rStyle w:val="ab"/>
                <w:rFonts w:hint="eastAsia"/>
                <w:noProof/>
              </w:rPr>
              <w:t>（</w:t>
            </w:r>
            <w:r w:rsidR="00C234E3" w:rsidRPr="00247A24">
              <w:rPr>
                <w:rStyle w:val="ab"/>
                <w:rFonts w:hint="eastAsia"/>
                <w:noProof/>
              </w:rPr>
              <w:t>build 1</w:t>
            </w:r>
            <w:r w:rsidR="00C234E3" w:rsidRPr="00247A24">
              <w:rPr>
                <w:rStyle w:val="ab"/>
                <w:rFonts w:hint="eastAsia"/>
                <w:noProof/>
              </w:rPr>
              <w:t>）（</w:t>
            </w:r>
            <w:r w:rsidR="00C234E3" w:rsidRPr="00247A24">
              <w:rPr>
                <w:rStyle w:val="ab"/>
                <w:rFonts w:hint="eastAsia"/>
                <w:noProof/>
              </w:rPr>
              <w:t>2025.03.30</w:t>
            </w:r>
            <w:r w:rsidR="00C234E3" w:rsidRPr="00247A24">
              <w:rPr>
                <w:rStyle w:val="ab"/>
                <w:rFonts w:hint="eastAsia"/>
                <w:noProof/>
              </w:rPr>
              <w:t>）</w:t>
            </w:r>
            <w:r w:rsidR="00C234E3">
              <w:rPr>
                <w:rFonts w:hint="eastAsia"/>
                <w:noProof/>
                <w:webHidden/>
              </w:rPr>
              <w:tab/>
            </w:r>
            <w:r w:rsidR="00C234E3">
              <w:rPr>
                <w:rFonts w:hint="eastAsia"/>
                <w:noProof/>
                <w:webHidden/>
              </w:rPr>
              <w:fldChar w:fldCharType="begin"/>
            </w:r>
            <w:r w:rsidR="00C234E3">
              <w:rPr>
                <w:rFonts w:hint="eastAsia"/>
                <w:noProof/>
                <w:webHidden/>
              </w:rPr>
              <w:instrText xml:space="preserve"> </w:instrText>
            </w:r>
            <w:r w:rsidR="00C234E3">
              <w:rPr>
                <w:noProof/>
                <w:webHidden/>
              </w:rPr>
              <w:instrText>PAGEREF _Toc194502112 \h</w:instrText>
            </w:r>
            <w:r w:rsidR="00C234E3">
              <w:rPr>
                <w:rFonts w:hint="eastAsia"/>
                <w:noProof/>
                <w:webHidden/>
              </w:rPr>
              <w:instrText xml:space="preserve"> </w:instrText>
            </w:r>
            <w:r w:rsidR="00C234E3">
              <w:rPr>
                <w:rFonts w:hint="eastAsia"/>
                <w:noProof/>
                <w:webHidden/>
              </w:rPr>
            </w:r>
            <w:r w:rsidR="00C234E3">
              <w:rPr>
                <w:noProof/>
                <w:webHidden/>
              </w:rPr>
              <w:fldChar w:fldCharType="separate"/>
            </w:r>
            <w:r w:rsidR="00C234E3">
              <w:rPr>
                <w:noProof/>
                <w:webHidden/>
              </w:rPr>
              <w:t>1</w:t>
            </w:r>
            <w:r w:rsidR="00C234E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FAAE7C" w14:textId="39D442C1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13" w:history="1">
            <w:r w:rsidRPr="00247A24">
              <w:rPr>
                <w:rStyle w:val="ab"/>
                <w:rFonts w:hint="eastAsia"/>
                <w:noProof/>
              </w:rPr>
              <w:t xml:space="preserve">1.1 </w:t>
            </w:r>
            <w:r w:rsidRPr="00247A24">
              <w:rPr>
                <w:rStyle w:val="ab"/>
                <w:rFonts w:hint="eastAsia"/>
                <w:noProof/>
              </w:rPr>
              <w:t>新增项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047396" w14:textId="589F6C22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14" w:history="1">
            <w:r w:rsidRPr="00247A24">
              <w:rPr>
                <w:rStyle w:val="ab"/>
                <w:rFonts w:hint="eastAsia"/>
                <w:noProof/>
              </w:rPr>
              <w:t xml:space="preserve">1.2 </w:t>
            </w:r>
            <w:r w:rsidRPr="00247A24">
              <w:rPr>
                <w:rStyle w:val="ab"/>
                <w:rFonts w:hint="eastAsia"/>
                <w:noProof/>
              </w:rPr>
              <w:t>优化项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D2FF3C" w14:textId="474388D3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15" w:history="1">
            <w:r w:rsidRPr="00247A24">
              <w:rPr>
                <w:rStyle w:val="ab"/>
                <w:rFonts w:hint="eastAsia"/>
                <w:noProof/>
              </w:rPr>
              <w:t xml:space="preserve">1.3 </w:t>
            </w:r>
            <w:r w:rsidRPr="00247A24">
              <w:rPr>
                <w:rStyle w:val="ab"/>
                <w:rFonts w:hint="eastAsia"/>
                <w:noProof/>
              </w:rPr>
              <w:t>修复问题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96798C" w14:textId="2178F66D" w:rsidR="00C234E3" w:rsidRDefault="00C234E3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sz w:val="22"/>
              <w14:ligatures w14:val="standardContextual"/>
            </w:rPr>
          </w:pPr>
          <w:hyperlink w:anchor="_Toc194502116" w:history="1">
            <w:r w:rsidRPr="00247A24">
              <w:rPr>
                <w:rStyle w:val="ab"/>
                <w:rFonts w:hint="eastAsia"/>
                <w:noProof/>
              </w:rPr>
              <w:t>2. V1.3.1</w:t>
            </w:r>
            <w:r w:rsidRPr="00247A24">
              <w:rPr>
                <w:rStyle w:val="ab"/>
                <w:rFonts w:hint="eastAsia"/>
                <w:noProof/>
              </w:rPr>
              <w:t>（</w:t>
            </w:r>
            <w:r w:rsidRPr="00247A24">
              <w:rPr>
                <w:rStyle w:val="ab"/>
                <w:rFonts w:hint="eastAsia"/>
                <w:noProof/>
              </w:rPr>
              <w:t>2024.12.30</w:t>
            </w:r>
            <w:r w:rsidRPr="00247A24">
              <w:rPr>
                <w:rStyle w:val="ab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C1E2CC" w14:textId="110897E1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17" w:history="1">
            <w:r w:rsidRPr="00247A24">
              <w:rPr>
                <w:rStyle w:val="ab"/>
                <w:rFonts w:hint="eastAsia"/>
                <w:noProof/>
              </w:rPr>
              <w:t xml:space="preserve">2.1 </w:t>
            </w:r>
            <w:r w:rsidRPr="00247A24">
              <w:rPr>
                <w:rStyle w:val="ab"/>
                <w:rFonts w:hint="eastAsia"/>
                <w:noProof/>
              </w:rPr>
              <w:t>新增项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269E60" w14:textId="760BD265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18" w:history="1">
            <w:r w:rsidRPr="00247A24">
              <w:rPr>
                <w:rStyle w:val="ab"/>
                <w:rFonts w:hint="eastAsia"/>
                <w:noProof/>
              </w:rPr>
              <w:t xml:space="preserve">2.2 </w:t>
            </w:r>
            <w:r w:rsidRPr="00247A24">
              <w:rPr>
                <w:rStyle w:val="ab"/>
                <w:rFonts w:hint="eastAsia"/>
                <w:noProof/>
              </w:rPr>
              <w:t>优化项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96A2CB" w14:textId="0B443715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19" w:history="1">
            <w:r w:rsidRPr="00247A24">
              <w:rPr>
                <w:rStyle w:val="ab"/>
                <w:rFonts w:hint="eastAsia"/>
                <w:noProof/>
              </w:rPr>
              <w:t xml:space="preserve">2.3 </w:t>
            </w:r>
            <w:r w:rsidRPr="00247A24">
              <w:rPr>
                <w:rStyle w:val="ab"/>
                <w:rFonts w:hint="eastAsia"/>
                <w:noProof/>
              </w:rPr>
              <w:t>修复问题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EFF806" w14:textId="38A7806B" w:rsidR="00C234E3" w:rsidRDefault="00C234E3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sz w:val="22"/>
              <w14:ligatures w14:val="standardContextual"/>
            </w:rPr>
          </w:pPr>
          <w:hyperlink w:anchor="_Toc194502120" w:history="1">
            <w:r w:rsidRPr="00247A24">
              <w:rPr>
                <w:rStyle w:val="ab"/>
                <w:rFonts w:hint="eastAsia"/>
                <w:noProof/>
              </w:rPr>
              <w:t>3. V1.3.0</w:t>
            </w:r>
            <w:r w:rsidRPr="00247A24">
              <w:rPr>
                <w:rStyle w:val="ab"/>
                <w:rFonts w:hint="eastAsia"/>
                <w:noProof/>
              </w:rPr>
              <w:t>（</w:t>
            </w:r>
            <w:r w:rsidRPr="00247A24">
              <w:rPr>
                <w:rStyle w:val="ab"/>
                <w:rFonts w:hint="eastAsia"/>
                <w:noProof/>
              </w:rPr>
              <w:t>2024.09.30</w:t>
            </w:r>
            <w:r w:rsidRPr="00247A24">
              <w:rPr>
                <w:rStyle w:val="ab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0AD373" w14:textId="4590B770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21" w:history="1">
            <w:r w:rsidRPr="00247A24">
              <w:rPr>
                <w:rStyle w:val="ab"/>
                <w:rFonts w:hint="eastAsia"/>
                <w:noProof/>
              </w:rPr>
              <w:t xml:space="preserve">3.1 </w:t>
            </w:r>
            <w:r w:rsidRPr="00247A24">
              <w:rPr>
                <w:rStyle w:val="ab"/>
                <w:rFonts w:hint="eastAsia"/>
                <w:noProof/>
              </w:rPr>
              <w:t>版本亮点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5EB161" w14:textId="41B85431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22" w:history="1">
            <w:r w:rsidRPr="00247A24">
              <w:rPr>
                <w:rStyle w:val="ab"/>
                <w:rFonts w:hint="eastAsia"/>
                <w:noProof/>
              </w:rPr>
              <w:t xml:space="preserve">3.2 </w:t>
            </w:r>
            <w:r w:rsidRPr="00247A24">
              <w:rPr>
                <w:rStyle w:val="ab"/>
                <w:rFonts w:hint="eastAsia"/>
                <w:noProof/>
              </w:rPr>
              <w:t>新增项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C79E79" w14:textId="6E323427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23" w:history="1">
            <w:r w:rsidRPr="00247A24">
              <w:rPr>
                <w:rStyle w:val="ab"/>
                <w:rFonts w:hint="eastAsia"/>
                <w:noProof/>
              </w:rPr>
              <w:t xml:space="preserve">3.3 </w:t>
            </w:r>
            <w:r w:rsidRPr="00247A24">
              <w:rPr>
                <w:rStyle w:val="ab"/>
                <w:rFonts w:hint="eastAsia"/>
                <w:noProof/>
              </w:rPr>
              <w:t>优化项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173F54" w14:textId="109E24DF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24" w:history="1">
            <w:r w:rsidRPr="00247A24">
              <w:rPr>
                <w:rStyle w:val="ab"/>
                <w:rFonts w:hint="eastAsia"/>
                <w:noProof/>
              </w:rPr>
              <w:t xml:space="preserve">3.4 </w:t>
            </w:r>
            <w:r w:rsidRPr="00247A24">
              <w:rPr>
                <w:rStyle w:val="ab"/>
                <w:rFonts w:hint="eastAsia"/>
                <w:noProof/>
              </w:rPr>
              <w:t>修复问题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E55C46" w14:textId="300705A5" w:rsidR="00C234E3" w:rsidRDefault="00C234E3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sz w:val="22"/>
              <w14:ligatures w14:val="standardContextual"/>
            </w:rPr>
          </w:pPr>
          <w:hyperlink w:anchor="_Toc194502125" w:history="1">
            <w:r w:rsidRPr="00247A24">
              <w:rPr>
                <w:rStyle w:val="ab"/>
                <w:rFonts w:hint="eastAsia"/>
                <w:noProof/>
              </w:rPr>
              <w:t>4. V1.2.1</w:t>
            </w:r>
            <w:r w:rsidRPr="00247A24">
              <w:rPr>
                <w:rStyle w:val="ab"/>
                <w:rFonts w:hint="eastAsia"/>
                <w:noProof/>
              </w:rPr>
              <w:t>（</w:t>
            </w:r>
            <w:r w:rsidRPr="00247A24">
              <w:rPr>
                <w:rStyle w:val="ab"/>
                <w:rFonts w:hint="eastAsia"/>
                <w:noProof/>
              </w:rPr>
              <w:t>2024.06.30</w:t>
            </w:r>
            <w:r w:rsidRPr="00247A24">
              <w:rPr>
                <w:rStyle w:val="ab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11AC58" w14:textId="6A5A5CE0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26" w:history="1">
            <w:r w:rsidRPr="00247A24">
              <w:rPr>
                <w:rStyle w:val="ab"/>
                <w:rFonts w:hint="eastAsia"/>
                <w:noProof/>
              </w:rPr>
              <w:t xml:space="preserve">4.1 </w:t>
            </w:r>
            <w:r w:rsidRPr="00247A24">
              <w:rPr>
                <w:rStyle w:val="ab"/>
                <w:rFonts w:hint="eastAsia"/>
                <w:noProof/>
              </w:rPr>
              <w:t>版本亮点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0D6751" w14:textId="51BC27DB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27" w:history="1">
            <w:r w:rsidRPr="00247A24">
              <w:rPr>
                <w:rStyle w:val="ab"/>
                <w:rFonts w:hint="eastAsia"/>
                <w:noProof/>
              </w:rPr>
              <w:t xml:space="preserve">4.2 </w:t>
            </w:r>
            <w:r w:rsidRPr="00247A24">
              <w:rPr>
                <w:rStyle w:val="ab"/>
                <w:rFonts w:hint="eastAsia"/>
                <w:noProof/>
              </w:rPr>
              <w:t>新增项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413C83" w14:textId="43FC30E8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28" w:history="1">
            <w:r w:rsidRPr="00247A24">
              <w:rPr>
                <w:rStyle w:val="ab"/>
                <w:rFonts w:hint="eastAsia"/>
                <w:noProof/>
              </w:rPr>
              <w:t xml:space="preserve">4.3 </w:t>
            </w:r>
            <w:r w:rsidRPr="00247A24">
              <w:rPr>
                <w:rStyle w:val="ab"/>
                <w:rFonts w:hint="eastAsia"/>
                <w:noProof/>
              </w:rPr>
              <w:t>优化项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BB15E7" w14:textId="3A0E42BE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29" w:history="1">
            <w:r w:rsidRPr="00247A24">
              <w:rPr>
                <w:rStyle w:val="ab"/>
                <w:rFonts w:hint="eastAsia"/>
                <w:noProof/>
              </w:rPr>
              <w:t xml:space="preserve">4.4 </w:t>
            </w:r>
            <w:r w:rsidRPr="00247A24">
              <w:rPr>
                <w:rStyle w:val="ab"/>
                <w:rFonts w:hint="eastAsia"/>
                <w:noProof/>
              </w:rPr>
              <w:t>修复问题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440E1D" w14:textId="3260D2E5" w:rsidR="00C234E3" w:rsidRDefault="00C234E3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sz w:val="22"/>
              <w14:ligatures w14:val="standardContextual"/>
            </w:rPr>
          </w:pPr>
          <w:hyperlink w:anchor="_Toc194502130" w:history="1">
            <w:r w:rsidRPr="00247A24">
              <w:rPr>
                <w:rStyle w:val="ab"/>
                <w:rFonts w:hint="eastAsia"/>
                <w:noProof/>
              </w:rPr>
              <w:t>5. V1.2.0</w:t>
            </w:r>
            <w:r w:rsidRPr="00247A24">
              <w:rPr>
                <w:rStyle w:val="ab"/>
                <w:rFonts w:hint="eastAsia"/>
                <w:noProof/>
              </w:rPr>
              <w:t>（</w:t>
            </w:r>
            <w:r w:rsidRPr="00247A24">
              <w:rPr>
                <w:rStyle w:val="ab"/>
                <w:rFonts w:hint="eastAsia"/>
                <w:noProof/>
              </w:rPr>
              <w:t>2023.12.30</w:t>
            </w:r>
            <w:r w:rsidRPr="00247A24">
              <w:rPr>
                <w:rStyle w:val="ab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DE6E83" w14:textId="3730767D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31" w:history="1">
            <w:r w:rsidRPr="00247A24">
              <w:rPr>
                <w:rStyle w:val="ab"/>
                <w:rFonts w:hint="eastAsia"/>
                <w:noProof/>
              </w:rPr>
              <w:t xml:space="preserve">5.1 </w:t>
            </w:r>
            <w:r w:rsidRPr="00247A24">
              <w:rPr>
                <w:rStyle w:val="ab"/>
                <w:rFonts w:hint="eastAsia"/>
                <w:noProof/>
              </w:rPr>
              <w:t>版本亮点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427AB9" w14:textId="55B71CCA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32" w:history="1">
            <w:r w:rsidRPr="00247A24">
              <w:rPr>
                <w:rStyle w:val="ab"/>
                <w:rFonts w:hint="eastAsia"/>
                <w:noProof/>
              </w:rPr>
              <w:t xml:space="preserve">5.2 </w:t>
            </w:r>
            <w:r w:rsidRPr="00247A24">
              <w:rPr>
                <w:rStyle w:val="ab"/>
                <w:rFonts w:hint="eastAsia"/>
                <w:noProof/>
              </w:rPr>
              <w:t>新增项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6ACA98" w14:textId="7AD04215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33" w:history="1">
            <w:r w:rsidRPr="00247A24">
              <w:rPr>
                <w:rStyle w:val="ab"/>
                <w:rFonts w:hint="eastAsia"/>
                <w:noProof/>
              </w:rPr>
              <w:t xml:space="preserve">5.3 </w:t>
            </w:r>
            <w:r w:rsidRPr="00247A24">
              <w:rPr>
                <w:rStyle w:val="ab"/>
                <w:rFonts w:hint="eastAsia"/>
                <w:noProof/>
              </w:rPr>
              <w:t>优化项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EB1CAE" w14:textId="1AD7F809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34" w:history="1">
            <w:r w:rsidRPr="00247A24">
              <w:rPr>
                <w:rStyle w:val="ab"/>
                <w:rFonts w:hint="eastAsia"/>
                <w:noProof/>
              </w:rPr>
              <w:t xml:space="preserve">5.4 </w:t>
            </w:r>
            <w:r w:rsidRPr="00247A24">
              <w:rPr>
                <w:rStyle w:val="ab"/>
                <w:rFonts w:hint="eastAsia"/>
                <w:noProof/>
              </w:rPr>
              <w:t>修复问题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B83BF8" w14:textId="373221AF" w:rsidR="00C234E3" w:rsidRDefault="00C234E3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sz w:val="22"/>
              <w14:ligatures w14:val="standardContextual"/>
            </w:rPr>
          </w:pPr>
          <w:hyperlink w:anchor="_Toc194502135" w:history="1">
            <w:r w:rsidRPr="00247A24">
              <w:rPr>
                <w:rStyle w:val="ab"/>
                <w:rFonts w:hint="eastAsia"/>
                <w:noProof/>
              </w:rPr>
              <w:t>6. V1.1.0</w:t>
            </w:r>
            <w:r w:rsidRPr="00247A24">
              <w:rPr>
                <w:rStyle w:val="ab"/>
                <w:rFonts w:hint="eastAsia"/>
                <w:noProof/>
              </w:rPr>
              <w:t>（</w:t>
            </w:r>
            <w:r w:rsidRPr="00247A24">
              <w:rPr>
                <w:rStyle w:val="ab"/>
                <w:rFonts w:hint="eastAsia"/>
                <w:noProof/>
              </w:rPr>
              <w:t>2023.06.30</w:t>
            </w:r>
            <w:r w:rsidRPr="00247A24">
              <w:rPr>
                <w:rStyle w:val="ab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E15D34" w14:textId="13512C47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36" w:history="1">
            <w:r w:rsidRPr="00247A24">
              <w:rPr>
                <w:rStyle w:val="ab"/>
                <w:rFonts w:hint="eastAsia"/>
                <w:noProof/>
              </w:rPr>
              <w:t xml:space="preserve">6.1 </w:t>
            </w:r>
            <w:r w:rsidRPr="00247A24">
              <w:rPr>
                <w:rStyle w:val="ab"/>
                <w:rFonts w:hint="eastAsia"/>
                <w:noProof/>
              </w:rPr>
              <w:t>新增项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C17200" w14:textId="788724DC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37" w:history="1">
            <w:r w:rsidRPr="00247A24">
              <w:rPr>
                <w:rStyle w:val="ab"/>
                <w:rFonts w:hint="eastAsia"/>
                <w:noProof/>
              </w:rPr>
              <w:t xml:space="preserve">6.2 </w:t>
            </w:r>
            <w:r w:rsidRPr="00247A24">
              <w:rPr>
                <w:rStyle w:val="ab"/>
                <w:rFonts w:hint="eastAsia"/>
                <w:noProof/>
              </w:rPr>
              <w:t>优化项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3F493C" w14:textId="469EF216" w:rsidR="00C234E3" w:rsidRDefault="00C234E3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194502138" w:history="1">
            <w:r w:rsidRPr="00247A24">
              <w:rPr>
                <w:rStyle w:val="ab"/>
                <w:rFonts w:hint="eastAsia"/>
                <w:noProof/>
              </w:rPr>
              <w:t xml:space="preserve">6.3 </w:t>
            </w:r>
            <w:r w:rsidRPr="00247A24">
              <w:rPr>
                <w:rStyle w:val="ab"/>
                <w:rFonts w:hint="eastAsia"/>
                <w:noProof/>
              </w:rPr>
              <w:t>修复问题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E95777" w14:textId="4AA89EFA" w:rsidR="00C234E3" w:rsidRDefault="00C234E3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sz w:val="22"/>
              <w14:ligatures w14:val="standardContextual"/>
            </w:rPr>
          </w:pPr>
          <w:hyperlink w:anchor="_Toc194502139" w:history="1">
            <w:r w:rsidRPr="00247A24">
              <w:rPr>
                <w:rStyle w:val="ab"/>
                <w:rFonts w:hint="eastAsia"/>
                <w:noProof/>
              </w:rPr>
              <w:t>7. V1.0.0</w:t>
            </w:r>
            <w:r w:rsidRPr="00247A24">
              <w:rPr>
                <w:rStyle w:val="ab"/>
                <w:rFonts w:hint="eastAsia"/>
                <w:noProof/>
              </w:rPr>
              <w:t>（</w:t>
            </w:r>
            <w:r w:rsidRPr="00247A24">
              <w:rPr>
                <w:rStyle w:val="ab"/>
                <w:rFonts w:hint="eastAsia"/>
                <w:noProof/>
              </w:rPr>
              <w:t>2022.12.30</w:t>
            </w:r>
            <w:r w:rsidRPr="00247A24">
              <w:rPr>
                <w:rStyle w:val="ab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_Toc194502139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F34699" w14:textId="66CD53CF" w:rsidR="00F61015" w:rsidRDefault="006E45F1">
          <w:r>
            <w:fldChar w:fldCharType="end"/>
          </w:r>
        </w:p>
      </w:sdtContent>
    </w:sdt>
    <w:p w14:paraId="28E83E6A" w14:textId="77777777" w:rsidR="001811AE" w:rsidRDefault="001811AE" w:rsidP="003450B9"/>
    <w:p w14:paraId="70AF3276" w14:textId="77777777" w:rsidR="00F61015" w:rsidRDefault="00F61015" w:rsidP="003450B9">
      <w:pPr>
        <w:sectPr w:rsidR="00F61015" w:rsidSect="00E6131C">
          <w:headerReference w:type="default" r:id="rId10"/>
          <w:footerReference w:type="default" r:id="rId11"/>
          <w:pgSz w:w="11907" w:h="16839" w:code="9"/>
          <w:pgMar w:top="1440" w:right="1800" w:bottom="1440" w:left="1800" w:header="720" w:footer="720" w:gutter="0"/>
          <w:pgNumType w:fmt="lowerRoman" w:start="1"/>
          <w:cols w:space="720"/>
          <w:docGrid w:linePitch="326"/>
        </w:sectPr>
      </w:pPr>
    </w:p>
    <w:p w14:paraId="2C53738D" w14:textId="6A4701F4" w:rsidR="003665FF" w:rsidRDefault="003665FF" w:rsidP="003665FF">
      <w:pPr>
        <w:pStyle w:val="10"/>
      </w:pPr>
      <w:bookmarkStart w:id="0" w:name="_Toc194502112"/>
      <w:r>
        <w:rPr>
          <w:rFonts w:hint="eastAsia"/>
        </w:rPr>
        <w:lastRenderedPageBreak/>
        <w:t>V1.3.1</w:t>
      </w:r>
      <w:r>
        <w:rPr>
          <w:rFonts w:hint="eastAsia"/>
        </w:rPr>
        <w:t>（build 1）</w:t>
      </w:r>
      <w:r>
        <w:rPr>
          <w:rFonts w:hint="eastAsia"/>
        </w:rPr>
        <w:t>（202</w:t>
      </w:r>
      <w:r>
        <w:rPr>
          <w:rFonts w:hint="eastAsia"/>
        </w:rPr>
        <w:t>5</w:t>
      </w:r>
      <w:r>
        <w:rPr>
          <w:rFonts w:hint="eastAsia"/>
        </w:rPr>
        <w:t>.</w:t>
      </w:r>
      <w:r>
        <w:rPr>
          <w:rFonts w:hint="eastAsia"/>
        </w:rPr>
        <w:t>03</w:t>
      </w:r>
      <w:r>
        <w:rPr>
          <w:rFonts w:hint="eastAsia"/>
        </w:rPr>
        <w:t>.30）</w:t>
      </w:r>
      <w:bookmarkEnd w:id="0"/>
    </w:p>
    <w:p w14:paraId="76DCEA1B" w14:textId="77777777" w:rsidR="003665FF" w:rsidRDefault="003665FF" w:rsidP="003665FF">
      <w:pPr>
        <w:pStyle w:val="20"/>
      </w:pPr>
      <w:bookmarkStart w:id="1" w:name="_Toc194502113"/>
      <w:r>
        <w:rPr>
          <w:rFonts w:hint="eastAsia"/>
        </w:rPr>
        <w:t>新增项</w:t>
      </w:r>
      <w:bookmarkEnd w:id="1"/>
    </w:p>
    <w:p w14:paraId="1261F72E" w14:textId="4D02FE99" w:rsidR="003665FF" w:rsidRPr="003665FF" w:rsidRDefault="003665FF" w:rsidP="003665FF">
      <w:pPr>
        <w:pStyle w:val="a2"/>
        <w:ind w:firstLine="480"/>
        <w:rPr>
          <w:rFonts w:hint="eastAsia"/>
        </w:rPr>
      </w:pPr>
      <w:r>
        <w:rPr>
          <w:rFonts w:hint="eastAsia"/>
        </w:rPr>
        <w:t>无</w:t>
      </w:r>
    </w:p>
    <w:p w14:paraId="449F74F5" w14:textId="77777777" w:rsidR="003665FF" w:rsidRDefault="003665FF" w:rsidP="003665FF">
      <w:pPr>
        <w:pStyle w:val="20"/>
      </w:pPr>
      <w:bookmarkStart w:id="2" w:name="_Toc194502114"/>
      <w:r>
        <w:rPr>
          <w:rFonts w:hint="eastAsia"/>
        </w:rPr>
        <w:t>优化项</w:t>
      </w:r>
      <w:bookmarkEnd w:id="2"/>
    </w:p>
    <w:p w14:paraId="23187B29" w14:textId="3C21F3ED" w:rsidR="003665FF" w:rsidRDefault="003665FF" w:rsidP="003665FF">
      <w:pPr>
        <w:pStyle w:val="a2"/>
        <w:numPr>
          <w:ilvl w:val="0"/>
          <w:numId w:val="8"/>
        </w:numPr>
        <w:spacing w:line="440" w:lineRule="exact"/>
        <w:ind w:left="440" w:firstLineChars="0"/>
      </w:pPr>
      <w:r w:rsidRPr="003665FF">
        <w:rPr>
          <w:rFonts w:hint="eastAsia"/>
        </w:rPr>
        <w:t>优化螺旋副，新增驱动接口和反转类型选择打开</w:t>
      </w:r>
      <w:r>
        <w:rPr>
          <w:rFonts w:hint="eastAsia"/>
        </w:rPr>
        <w:t>；</w:t>
      </w:r>
    </w:p>
    <w:p w14:paraId="2A018B58" w14:textId="6A2CD015" w:rsidR="003665FF" w:rsidRPr="003665FF" w:rsidRDefault="003665FF" w:rsidP="003665FF">
      <w:pPr>
        <w:pStyle w:val="a2"/>
        <w:numPr>
          <w:ilvl w:val="0"/>
          <w:numId w:val="8"/>
        </w:numPr>
        <w:spacing w:line="440" w:lineRule="exact"/>
        <w:ind w:left="440" w:firstLineChars="0"/>
        <w:rPr>
          <w:rFonts w:hint="eastAsia"/>
        </w:rPr>
      </w:pPr>
      <w:r w:rsidRPr="003665FF">
        <w:rPr>
          <w:rFonts w:hint="eastAsia"/>
        </w:rPr>
        <w:t>优化</w:t>
      </w:r>
      <w:r w:rsidRPr="003665FF">
        <w:t>4</w:t>
      </w:r>
      <w:r w:rsidRPr="003665FF">
        <w:rPr>
          <w:rFonts w:hint="eastAsia"/>
        </w:rPr>
        <w:t>个标准刚体模型：立方体、圆柱体、</w:t>
      </w:r>
      <w:proofErr w:type="gramStart"/>
      <w:r w:rsidRPr="003665FF">
        <w:rPr>
          <w:rFonts w:hint="eastAsia"/>
        </w:rPr>
        <w:t>锥台体</w:t>
      </w:r>
      <w:proofErr w:type="gramEnd"/>
      <w:r w:rsidRPr="003665FF">
        <w:rPr>
          <w:rFonts w:hint="eastAsia"/>
        </w:rPr>
        <w:t>、连杆等模型，支持轴线方向选取建模；</w:t>
      </w:r>
    </w:p>
    <w:p w14:paraId="69F66D9B" w14:textId="77777777" w:rsidR="003665FF" w:rsidRDefault="003665FF" w:rsidP="003665FF">
      <w:pPr>
        <w:pStyle w:val="20"/>
      </w:pPr>
      <w:bookmarkStart w:id="3" w:name="_Toc194502115"/>
      <w:r>
        <w:rPr>
          <w:rFonts w:hint="eastAsia"/>
        </w:rPr>
        <w:t>修复问题</w:t>
      </w:r>
      <w:bookmarkEnd w:id="3"/>
    </w:p>
    <w:p w14:paraId="4BF651DE" w14:textId="2318CF4F" w:rsidR="003665FF" w:rsidRDefault="003665FF" w:rsidP="003665FF">
      <w:pPr>
        <w:pStyle w:val="a2"/>
        <w:numPr>
          <w:ilvl w:val="0"/>
          <w:numId w:val="8"/>
        </w:numPr>
        <w:spacing w:line="440" w:lineRule="exact"/>
        <w:ind w:left="440" w:firstLineChars="0"/>
      </w:pPr>
      <w:r w:rsidRPr="003665FF">
        <w:rPr>
          <w:rFonts w:hint="eastAsia"/>
        </w:rPr>
        <w:t>修复螺旋副方向和螺距关联性问题；</w:t>
      </w:r>
    </w:p>
    <w:p w14:paraId="7D497046" w14:textId="3F7FD07A" w:rsidR="003665FF" w:rsidRPr="003665FF" w:rsidRDefault="003665FF" w:rsidP="003665FF">
      <w:pPr>
        <w:pStyle w:val="a2"/>
        <w:numPr>
          <w:ilvl w:val="0"/>
          <w:numId w:val="8"/>
        </w:numPr>
        <w:spacing w:line="440" w:lineRule="exact"/>
        <w:ind w:left="440" w:firstLineChars="0"/>
        <w:rPr>
          <w:rFonts w:hint="eastAsia"/>
        </w:rPr>
      </w:pPr>
      <w:r w:rsidRPr="003665FF">
        <w:rPr>
          <w:rFonts w:hint="eastAsia"/>
        </w:rPr>
        <w:t>修复圆环刚体动画显示问题。</w:t>
      </w:r>
    </w:p>
    <w:p w14:paraId="033301F9" w14:textId="41C9E87C" w:rsidR="003665FF" w:rsidRDefault="003665FF" w:rsidP="003665FF">
      <w:pPr>
        <w:pStyle w:val="10"/>
      </w:pPr>
      <w:bookmarkStart w:id="4" w:name="_Toc194502116"/>
      <w:r>
        <w:rPr>
          <w:rFonts w:hint="eastAsia"/>
        </w:rPr>
        <w:t>V1.3.1（2024.12.30）</w:t>
      </w:r>
      <w:bookmarkEnd w:id="4"/>
    </w:p>
    <w:p w14:paraId="658F0B7C" w14:textId="77777777" w:rsidR="003665FF" w:rsidRDefault="003665FF" w:rsidP="003665FF">
      <w:pPr>
        <w:pStyle w:val="20"/>
        <w:rPr>
          <w:rFonts w:hint="eastAsia"/>
        </w:rPr>
      </w:pPr>
      <w:bookmarkStart w:id="5" w:name="_Toc194502117"/>
      <w:r>
        <w:rPr>
          <w:rFonts w:hint="eastAsia"/>
        </w:rPr>
        <w:t>新增项</w:t>
      </w:r>
      <w:bookmarkEnd w:id="5"/>
    </w:p>
    <w:p w14:paraId="3BB871B5" w14:textId="77777777" w:rsidR="003665FF" w:rsidRDefault="003665FF" w:rsidP="003665FF">
      <w:pPr>
        <w:pStyle w:val="a2"/>
        <w:numPr>
          <w:ilvl w:val="0"/>
          <w:numId w:val="8"/>
        </w:numPr>
        <w:spacing w:line="440" w:lineRule="exact"/>
        <w:ind w:left="440" w:firstLineChars="0"/>
      </w:pPr>
      <w:r>
        <w:rPr>
          <w:rFonts w:hint="eastAsia"/>
        </w:rPr>
        <w:t>新增</w:t>
      </w:r>
      <w:r>
        <w:t>1</w:t>
      </w:r>
      <w:r>
        <w:rPr>
          <w:rFonts w:hint="eastAsia"/>
        </w:rPr>
        <w:t>个模型：矩形副模型；</w:t>
      </w:r>
    </w:p>
    <w:p w14:paraId="2DEF088B" w14:textId="77777777" w:rsidR="003665FF" w:rsidRPr="00073D51" w:rsidRDefault="003665FF" w:rsidP="003665FF">
      <w:pPr>
        <w:pStyle w:val="a2"/>
        <w:numPr>
          <w:ilvl w:val="0"/>
          <w:numId w:val="8"/>
        </w:numPr>
        <w:spacing w:line="440" w:lineRule="exact"/>
        <w:ind w:left="440" w:firstLineChars="0"/>
      </w:pPr>
      <w:r>
        <w:rPr>
          <w:rFonts w:hint="eastAsia"/>
        </w:rPr>
        <w:t>新增</w:t>
      </w:r>
      <w:r>
        <w:rPr>
          <w:rFonts w:hint="eastAsia"/>
        </w:rPr>
        <w:t>1</w:t>
      </w:r>
      <w:r>
        <w:rPr>
          <w:rFonts w:hint="eastAsia"/>
        </w:rPr>
        <w:t>个典型案例：</w:t>
      </w:r>
      <w:r>
        <w:rPr>
          <w:rFonts w:hint="eastAsia"/>
        </w:rPr>
        <w:t>6</w:t>
      </w:r>
      <w:r>
        <w:rPr>
          <w:rFonts w:hint="eastAsia"/>
        </w:rPr>
        <w:t>自由度机械臂作业系统；</w:t>
      </w:r>
    </w:p>
    <w:p w14:paraId="46278387" w14:textId="77777777" w:rsidR="003665FF" w:rsidRDefault="003665FF" w:rsidP="003665FF">
      <w:pPr>
        <w:pStyle w:val="20"/>
        <w:rPr>
          <w:rFonts w:hint="eastAsia"/>
        </w:rPr>
      </w:pPr>
      <w:bookmarkStart w:id="6" w:name="_Toc194502118"/>
      <w:r>
        <w:rPr>
          <w:rFonts w:hint="eastAsia"/>
        </w:rPr>
        <w:t>优化项</w:t>
      </w:r>
      <w:bookmarkEnd w:id="6"/>
    </w:p>
    <w:p w14:paraId="74EDB35F" w14:textId="77777777" w:rsidR="003665FF" w:rsidRDefault="003665FF" w:rsidP="003665FF">
      <w:pPr>
        <w:pStyle w:val="a2"/>
        <w:numPr>
          <w:ilvl w:val="0"/>
          <w:numId w:val="8"/>
        </w:numPr>
        <w:spacing w:line="440" w:lineRule="exact"/>
        <w:ind w:left="440" w:firstLineChars="0"/>
      </w:pPr>
      <w:r>
        <w:rPr>
          <w:rFonts w:hint="eastAsia"/>
        </w:rPr>
        <w:t>优化</w:t>
      </w:r>
      <w:r>
        <w:t>3</w:t>
      </w:r>
      <w:r>
        <w:rPr>
          <w:rFonts w:hint="eastAsia"/>
        </w:rPr>
        <w:t>个模型：转动副、</w:t>
      </w:r>
      <w:proofErr w:type="gramStart"/>
      <w:r>
        <w:rPr>
          <w:rFonts w:hint="eastAsia"/>
        </w:rPr>
        <w:t>平移副等模型</w:t>
      </w:r>
      <w:proofErr w:type="gramEnd"/>
      <w:r>
        <w:rPr>
          <w:rFonts w:hint="eastAsia"/>
        </w:rPr>
        <w:t>，支持查看一维接口结果信息；</w:t>
      </w:r>
    </w:p>
    <w:p w14:paraId="5E0741D7" w14:textId="77777777" w:rsidR="003665FF" w:rsidRDefault="003665FF" w:rsidP="003665FF">
      <w:pPr>
        <w:pStyle w:val="a2"/>
        <w:numPr>
          <w:ilvl w:val="0"/>
          <w:numId w:val="8"/>
        </w:numPr>
        <w:spacing w:line="440" w:lineRule="exact"/>
        <w:ind w:left="440" w:firstLineChars="0"/>
      </w:pPr>
      <w:r>
        <w:rPr>
          <w:rFonts w:hint="eastAsia"/>
        </w:rPr>
        <w:t>对模型的多体、转动和平动接口中包含的变量信息详细阐述；</w:t>
      </w:r>
    </w:p>
    <w:p w14:paraId="5A353B08" w14:textId="1C9AD704" w:rsidR="003665FF" w:rsidRDefault="003665FF" w:rsidP="003665FF">
      <w:pPr>
        <w:pStyle w:val="a2"/>
        <w:numPr>
          <w:ilvl w:val="0"/>
          <w:numId w:val="8"/>
        </w:numPr>
        <w:spacing w:line="440" w:lineRule="exact"/>
        <w:ind w:left="440" w:firstLineChars="0"/>
        <w:rPr>
          <w:rFonts w:hint="eastAsia"/>
        </w:rPr>
      </w:pPr>
      <w:r>
        <w:rPr>
          <w:rFonts w:hint="eastAsia"/>
        </w:rPr>
        <w:t>增加对螺旋副、齿轮副、</w:t>
      </w:r>
      <w:proofErr w:type="gramStart"/>
      <w:r>
        <w:rPr>
          <w:rFonts w:hint="eastAsia"/>
        </w:rPr>
        <w:t>耦合副等关节</w:t>
      </w:r>
      <w:proofErr w:type="gramEnd"/>
      <w:r>
        <w:rPr>
          <w:rFonts w:hint="eastAsia"/>
        </w:rPr>
        <w:t>模型的动画显示控制；</w:t>
      </w:r>
    </w:p>
    <w:p w14:paraId="472684E3" w14:textId="77777777" w:rsidR="003665FF" w:rsidRDefault="003665FF" w:rsidP="003665FF">
      <w:pPr>
        <w:pStyle w:val="20"/>
        <w:rPr>
          <w:rFonts w:hint="eastAsia"/>
        </w:rPr>
      </w:pPr>
      <w:bookmarkStart w:id="7" w:name="_Toc194502119"/>
      <w:r>
        <w:rPr>
          <w:rFonts w:hint="eastAsia"/>
        </w:rPr>
        <w:lastRenderedPageBreak/>
        <w:t>修复问题</w:t>
      </w:r>
      <w:bookmarkEnd w:id="7"/>
    </w:p>
    <w:p w14:paraId="2BC4D048" w14:textId="77777777" w:rsidR="003665FF" w:rsidRDefault="003665FF" w:rsidP="003665FF">
      <w:pPr>
        <w:pStyle w:val="a2"/>
        <w:numPr>
          <w:ilvl w:val="0"/>
          <w:numId w:val="8"/>
        </w:numPr>
        <w:spacing w:line="440" w:lineRule="exact"/>
        <w:ind w:left="440" w:firstLineChars="0"/>
      </w:pPr>
      <w:r>
        <w:rPr>
          <w:rFonts w:hint="eastAsia"/>
        </w:rPr>
        <w:t>修改典型案例模型的引用路径，修复案例系统复制后无法显示模型</w:t>
      </w:r>
      <w:r>
        <w:rPr>
          <w:rFonts w:hint="eastAsia"/>
        </w:rPr>
        <w:t>bug</w:t>
      </w:r>
      <w:r>
        <w:t>;</w:t>
      </w:r>
    </w:p>
    <w:p w14:paraId="272AA02D" w14:textId="38772F80" w:rsidR="003665FF" w:rsidRPr="003665FF" w:rsidRDefault="003665FF" w:rsidP="003665FF">
      <w:pPr>
        <w:pStyle w:val="a2"/>
        <w:ind w:firstLine="480"/>
        <w:rPr>
          <w:rFonts w:hint="eastAsia"/>
        </w:rPr>
      </w:pPr>
      <w:r>
        <w:rPr>
          <w:rFonts w:hint="eastAsia"/>
        </w:rPr>
        <w:t>对部分模型的文档浏览器修复。</w:t>
      </w:r>
    </w:p>
    <w:p w14:paraId="56DF5E62" w14:textId="023A26E8" w:rsidR="003665FF" w:rsidRDefault="003665FF" w:rsidP="003665FF">
      <w:pPr>
        <w:pStyle w:val="10"/>
      </w:pPr>
      <w:bookmarkStart w:id="8" w:name="_Toc194502120"/>
      <w:r>
        <w:rPr>
          <w:rFonts w:hint="eastAsia"/>
        </w:rPr>
        <w:t>V1.3.0（2024.09.30）</w:t>
      </w:r>
      <w:bookmarkEnd w:id="8"/>
    </w:p>
    <w:p w14:paraId="2D3F474D" w14:textId="77777777" w:rsidR="003665FF" w:rsidRDefault="003665FF" w:rsidP="003665FF">
      <w:pPr>
        <w:pStyle w:val="20"/>
        <w:rPr>
          <w:rFonts w:hint="eastAsia"/>
        </w:rPr>
      </w:pPr>
      <w:bookmarkStart w:id="9" w:name="_Toc194502121"/>
      <w:r w:rsidRPr="00A5793A">
        <w:rPr>
          <w:rFonts w:hint="eastAsia"/>
        </w:rPr>
        <w:t>版本亮点</w:t>
      </w:r>
      <w:bookmarkEnd w:id="9"/>
    </w:p>
    <w:p w14:paraId="6F9F2F8F" w14:textId="77777777" w:rsidR="003665FF" w:rsidRDefault="003665FF" w:rsidP="003665FF">
      <w:pPr>
        <w:pStyle w:val="a2"/>
        <w:ind w:firstLine="480"/>
      </w:pPr>
      <w:r>
        <w:rPr>
          <w:rFonts w:hint="eastAsia"/>
        </w:rPr>
        <w:t>欢迎使用多体系统模型库</w:t>
      </w:r>
      <w:r w:rsidRPr="00A83332">
        <w:rPr>
          <w:rFonts w:hint="eastAsia"/>
        </w:rPr>
        <w:t>TYMultibody</w:t>
      </w:r>
      <w:r w:rsidRPr="00A83332">
        <w:t>V1.</w:t>
      </w:r>
      <w:r>
        <w:t>3</w:t>
      </w:r>
      <w:r w:rsidRPr="00A83332">
        <w:t>.</w:t>
      </w:r>
      <w:r>
        <w:t>0</w:t>
      </w:r>
      <w:r w:rsidRPr="00A83332">
        <w:rPr>
          <w:rFonts w:hint="eastAsia"/>
        </w:rPr>
        <w:t>版本，这是在多体系统模型库</w:t>
      </w:r>
      <w:r w:rsidRPr="00A83332">
        <w:rPr>
          <w:rFonts w:hint="eastAsia"/>
        </w:rPr>
        <w:t>TYMultibody</w:t>
      </w:r>
      <w:r w:rsidRPr="00A83332">
        <w:t>V1.</w:t>
      </w:r>
      <w:r>
        <w:t>2</w:t>
      </w:r>
      <w:r w:rsidRPr="00A83332">
        <w:t>.</w:t>
      </w:r>
      <w:r>
        <w:t>1</w:t>
      </w:r>
      <w:r w:rsidRPr="00A83332">
        <w:rPr>
          <w:rFonts w:hint="eastAsia"/>
        </w:rPr>
        <w:t>版本基础上的一次重要更新。</w:t>
      </w:r>
    </w:p>
    <w:p w14:paraId="48F071F1" w14:textId="77777777" w:rsidR="003665FF" w:rsidRDefault="003665FF" w:rsidP="003665FF">
      <w:pPr>
        <w:pStyle w:val="a2"/>
        <w:ind w:firstLine="480"/>
      </w:pPr>
      <w:r>
        <w:rPr>
          <w:rFonts w:hint="eastAsia"/>
        </w:rPr>
        <w:t>在此版本中，新增了</w:t>
      </w:r>
      <w:r>
        <w:t>2</w:t>
      </w:r>
      <w:r>
        <w:rPr>
          <w:rFonts w:hint="eastAsia"/>
        </w:rPr>
        <w:t>个运动副模型，支持更多的空间运输约束场景建模需求。以下是本次更新亮点：</w:t>
      </w:r>
    </w:p>
    <w:p w14:paraId="4B500118" w14:textId="77777777" w:rsidR="003665FF" w:rsidRPr="0044082A" w:rsidRDefault="003665FF" w:rsidP="003665FF">
      <w:pPr>
        <w:pStyle w:val="a2"/>
        <w:numPr>
          <w:ilvl w:val="0"/>
          <w:numId w:val="6"/>
        </w:numPr>
        <w:spacing w:line="288" w:lineRule="auto"/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新增等速副和平面副，优化多个运动副模型，全面支持</w:t>
      </w:r>
      <w:r>
        <w:rPr>
          <w:rFonts w:hint="eastAsia"/>
          <w:color w:val="000000" w:themeColor="text1"/>
        </w:rPr>
        <w:t>CAD</w:t>
      </w:r>
      <w:r>
        <w:rPr>
          <w:rFonts w:hint="eastAsia"/>
          <w:color w:val="000000" w:themeColor="text1"/>
        </w:rPr>
        <w:t>工具箱迭代设计需求</w:t>
      </w:r>
      <w:r w:rsidRPr="0044082A">
        <w:rPr>
          <w:rFonts w:hint="eastAsia"/>
          <w:color w:val="000000" w:themeColor="text1"/>
        </w:rPr>
        <w:t>；</w:t>
      </w:r>
    </w:p>
    <w:p w14:paraId="5746C7B0" w14:textId="77777777" w:rsidR="003665FF" w:rsidRDefault="003665FF" w:rsidP="003665FF">
      <w:pPr>
        <w:pStyle w:val="20"/>
        <w:rPr>
          <w:rFonts w:hint="eastAsia"/>
        </w:rPr>
      </w:pPr>
      <w:bookmarkStart w:id="10" w:name="_Toc194502122"/>
      <w:r>
        <w:rPr>
          <w:rFonts w:hint="eastAsia"/>
        </w:rPr>
        <w:t>新增项</w:t>
      </w:r>
      <w:bookmarkEnd w:id="10"/>
    </w:p>
    <w:p w14:paraId="5167A033" w14:textId="77777777" w:rsidR="003665FF" w:rsidRDefault="003665FF" w:rsidP="003665FF">
      <w:pPr>
        <w:pStyle w:val="a2"/>
        <w:numPr>
          <w:ilvl w:val="0"/>
          <w:numId w:val="7"/>
        </w:numPr>
        <w:ind w:left="442" w:firstLineChars="0" w:hanging="442"/>
      </w:pPr>
      <w:r>
        <w:rPr>
          <w:rFonts w:hint="eastAsia"/>
        </w:rPr>
        <w:t>新增</w:t>
      </w:r>
      <w:r>
        <w:t>3</w:t>
      </w:r>
      <w:r>
        <w:rPr>
          <w:rFonts w:hint="eastAsia"/>
        </w:rPr>
        <w:t>个模型：等速副、平面副以及质量直线力模型。</w:t>
      </w:r>
    </w:p>
    <w:p w14:paraId="0F79A8A3" w14:textId="77777777" w:rsidR="003665FF" w:rsidRDefault="003665FF" w:rsidP="003665FF">
      <w:pPr>
        <w:pStyle w:val="20"/>
        <w:rPr>
          <w:rFonts w:hint="eastAsia"/>
        </w:rPr>
      </w:pPr>
      <w:bookmarkStart w:id="11" w:name="_Toc194502123"/>
      <w:r>
        <w:rPr>
          <w:rFonts w:hint="eastAsia"/>
        </w:rPr>
        <w:t>优化项</w:t>
      </w:r>
      <w:bookmarkEnd w:id="11"/>
    </w:p>
    <w:p w14:paraId="49471C1A" w14:textId="77777777" w:rsidR="003665FF" w:rsidRDefault="003665FF" w:rsidP="003665FF">
      <w:pPr>
        <w:pStyle w:val="a2"/>
        <w:numPr>
          <w:ilvl w:val="0"/>
          <w:numId w:val="8"/>
        </w:numPr>
        <w:ind w:left="440" w:firstLineChars="0"/>
      </w:pPr>
      <w:r w:rsidRPr="00483703">
        <w:rPr>
          <w:rFonts w:hint="eastAsia"/>
        </w:rPr>
        <w:t>优化</w:t>
      </w:r>
      <w:r>
        <w:t>2</w:t>
      </w:r>
      <w:r w:rsidRPr="00483703">
        <w:rPr>
          <w:rFonts w:hint="eastAsia"/>
        </w:rPr>
        <w:t>个模型：</w:t>
      </w:r>
      <w:r>
        <w:rPr>
          <w:rFonts w:hint="eastAsia"/>
        </w:rPr>
        <w:t>万向节</w:t>
      </w:r>
      <w:r w:rsidRPr="00483703">
        <w:rPr>
          <w:rFonts w:hint="eastAsia"/>
        </w:rPr>
        <w:t>、</w:t>
      </w:r>
      <w:r>
        <w:rPr>
          <w:rFonts w:hint="eastAsia"/>
        </w:rPr>
        <w:t>球副</w:t>
      </w:r>
      <w:r w:rsidRPr="00483703">
        <w:rPr>
          <w:rFonts w:hint="eastAsia"/>
        </w:rPr>
        <w:t>模型</w:t>
      </w:r>
      <w:r>
        <w:rPr>
          <w:rFonts w:hint="eastAsia"/>
        </w:rPr>
        <w:t>；</w:t>
      </w:r>
    </w:p>
    <w:p w14:paraId="480DF5B3" w14:textId="77777777" w:rsidR="003665FF" w:rsidRDefault="003665FF" w:rsidP="003665FF">
      <w:pPr>
        <w:pStyle w:val="a2"/>
        <w:numPr>
          <w:ilvl w:val="0"/>
          <w:numId w:val="8"/>
        </w:numPr>
        <w:ind w:left="440" w:firstLineChars="0"/>
      </w:pPr>
      <w:r>
        <w:rPr>
          <w:rFonts w:hint="eastAsia"/>
        </w:rPr>
        <w:t>对</w:t>
      </w:r>
      <w:r w:rsidRPr="00483703">
        <w:rPr>
          <w:rFonts w:hint="eastAsia"/>
        </w:rPr>
        <w:t>部分模型和用户指南文档浏览器更新；</w:t>
      </w:r>
    </w:p>
    <w:p w14:paraId="5A97AF37" w14:textId="77777777" w:rsidR="003665FF" w:rsidRDefault="003665FF" w:rsidP="003665FF">
      <w:pPr>
        <w:pStyle w:val="20"/>
        <w:rPr>
          <w:rFonts w:hint="eastAsia"/>
        </w:rPr>
      </w:pPr>
      <w:bookmarkStart w:id="12" w:name="_Toc194502124"/>
      <w:r>
        <w:rPr>
          <w:rFonts w:hint="eastAsia"/>
        </w:rPr>
        <w:t>修复问题</w:t>
      </w:r>
      <w:bookmarkEnd w:id="12"/>
    </w:p>
    <w:p w14:paraId="1BADA4F4" w14:textId="7BF7E5C0" w:rsidR="003665FF" w:rsidRPr="003665FF" w:rsidRDefault="003665FF" w:rsidP="003665FF">
      <w:pPr>
        <w:pStyle w:val="a2"/>
        <w:ind w:left="442" w:firstLineChars="0" w:firstLine="0"/>
        <w:rPr>
          <w:rFonts w:hint="eastAsia"/>
        </w:rPr>
      </w:pPr>
      <w:r>
        <w:rPr>
          <w:rFonts w:hint="eastAsia"/>
        </w:rPr>
        <w:t>无</w:t>
      </w:r>
    </w:p>
    <w:p w14:paraId="5234C6E5" w14:textId="77777777" w:rsidR="003665FF" w:rsidRDefault="003665FF" w:rsidP="003665FF">
      <w:pPr>
        <w:pStyle w:val="10"/>
      </w:pPr>
      <w:bookmarkStart w:id="13" w:name="_Toc194502125"/>
      <w:r>
        <w:rPr>
          <w:rFonts w:hint="eastAsia"/>
        </w:rPr>
        <w:lastRenderedPageBreak/>
        <w:t>V1.2.1（2024.06.30）</w:t>
      </w:r>
      <w:bookmarkEnd w:id="13"/>
    </w:p>
    <w:p w14:paraId="39D7D12D" w14:textId="77777777" w:rsidR="003665FF" w:rsidRDefault="003665FF" w:rsidP="003665FF">
      <w:pPr>
        <w:pStyle w:val="20"/>
        <w:rPr>
          <w:rFonts w:hint="eastAsia"/>
        </w:rPr>
      </w:pPr>
      <w:bookmarkStart w:id="14" w:name="_Toc149981818"/>
      <w:bookmarkStart w:id="15" w:name="_Toc194502126"/>
      <w:r w:rsidRPr="00A5793A">
        <w:rPr>
          <w:rFonts w:hint="eastAsia"/>
        </w:rPr>
        <w:t>版本亮点</w:t>
      </w:r>
      <w:bookmarkEnd w:id="14"/>
      <w:bookmarkEnd w:id="15"/>
    </w:p>
    <w:p w14:paraId="278083EA" w14:textId="77777777" w:rsidR="003665FF" w:rsidRDefault="003665FF" w:rsidP="003665FF">
      <w:pPr>
        <w:pStyle w:val="a2"/>
        <w:ind w:firstLine="480"/>
      </w:pPr>
      <w:r>
        <w:rPr>
          <w:rFonts w:hint="eastAsia"/>
        </w:rPr>
        <w:t>欢迎使用多体系统模型库</w:t>
      </w:r>
      <w:r w:rsidRPr="00A83332">
        <w:rPr>
          <w:rFonts w:hint="eastAsia"/>
        </w:rPr>
        <w:t>TYMultibody</w:t>
      </w:r>
      <w:r w:rsidRPr="00A83332">
        <w:t>V1.2.</w:t>
      </w:r>
      <w:r>
        <w:t>1</w:t>
      </w:r>
      <w:r w:rsidRPr="00A83332">
        <w:rPr>
          <w:rFonts w:hint="eastAsia"/>
        </w:rPr>
        <w:t>版本，这是在多体系统模型库</w:t>
      </w:r>
      <w:r w:rsidRPr="00A83332">
        <w:rPr>
          <w:rFonts w:hint="eastAsia"/>
        </w:rPr>
        <w:t>TYMultibody</w:t>
      </w:r>
      <w:r w:rsidRPr="00A83332">
        <w:t>V1.</w:t>
      </w:r>
      <w:r>
        <w:t>2</w:t>
      </w:r>
      <w:r w:rsidRPr="00A83332">
        <w:t>.0</w:t>
      </w:r>
      <w:r w:rsidRPr="00A83332">
        <w:rPr>
          <w:rFonts w:hint="eastAsia"/>
        </w:rPr>
        <w:t>版本基础上的一次重要更新。</w:t>
      </w:r>
    </w:p>
    <w:p w14:paraId="08517650" w14:textId="77777777" w:rsidR="003665FF" w:rsidRDefault="003665FF" w:rsidP="003665FF">
      <w:pPr>
        <w:pStyle w:val="a2"/>
        <w:ind w:firstLine="480"/>
      </w:pPr>
      <w:r>
        <w:rPr>
          <w:rFonts w:hint="eastAsia"/>
        </w:rPr>
        <w:t>在此版本中，新增了</w:t>
      </w:r>
      <w:r>
        <w:t>2</w:t>
      </w:r>
      <w:r>
        <w:rPr>
          <w:rFonts w:hint="eastAsia"/>
        </w:rPr>
        <w:t>个约束模型，支持更多的空间约束场景建模需求。以下是本次更新亮点：</w:t>
      </w:r>
    </w:p>
    <w:p w14:paraId="3834876C" w14:textId="77777777" w:rsidR="003665FF" w:rsidRDefault="003665FF" w:rsidP="003665FF">
      <w:pPr>
        <w:pStyle w:val="a2"/>
        <w:numPr>
          <w:ilvl w:val="0"/>
          <w:numId w:val="6"/>
        </w:numPr>
        <w:spacing w:line="288" w:lineRule="auto"/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新增平行约束和垂直约束，优化多个运动副模型，支持</w:t>
      </w:r>
      <w:r>
        <w:rPr>
          <w:rFonts w:hint="eastAsia"/>
          <w:color w:val="000000" w:themeColor="text1"/>
        </w:rPr>
        <w:t>CAD</w:t>
      </w:r>
      <w:r>
        <w:rPr>
          <w:rFonts w:hint="eastAsia"/>
          <w:color w:val="000000" w:themeColor="text1"/>
        </w:rPr>
        <w:t>工具箱迭代设计需求；</w:t>
      </w:r>
    </w:p>
    <w:p w14:paraId="523C0217" w14:textId="77777777" w:rsidR="003665FF" w:rsidRPr="00616F26" w:rsidRDefault="003665FF" w:rsidP="003665FF">
      <w:pPr>
        <w:pStyle w:val="a2"/>
        <w:numPr>
          <w:ilvl w:val="0"/>
          <w:numId w:val="6"/>
        </w:numPr>
        <w:spacing w:line="288" w:lineRule="auto"/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新增典型案例的文档浏览器，对典型案例进行详细场景介绍和建模描述</w:t>
      </w:r>
      <w:r w:rsidRPr="00716A53">
        <w:rPr>
          <w:rFonts w:hint="eastAsia"/>
          <w:color w:val="000000" w:themeColor="text1"/>
        </w:rPr>
        <w:t>；</w:t>
      </w:r>
    </w:p>
    <w:p w14:paraId="63290D9C" w14:textId="77777777" w:rsidR="003665FF" w:rsidRDefault="003665FF" w:rsidP="003665FF">
      <w:pPr>
        <w:pStyle w:val="20"/>
        <w:rPr>
          <w:rFonts w:hint="eastAsia"/>
        </w:rPr>
      </w:pPr>
      <w:bookmarkStart w:id="16" w:name="_Toc149981819"/>
      <w:bookmarkStart w:id="17" w:name="_Toc194502127"/>
      <w:r>
        <w:rPr>
          <w:rFonts w:hint="eastAsia"/>
        </w:rPr>
        <w:t>新增项</w:t>
      </w:r>
      <w:bookmarkEnd w:id="16"/>
      <w:bookmarkEnd w:id="17"/>
    </w:p>
    <w:p w14:paraId="38FC1109" w14:textId="77777777" w:rsidR="003665FF" w:rsidRDefault="003665FF" w:rsidP="003665FF">
      <w:pPr>
        <w:pStyle w:val="a2"/>
        <w:numPr>
          <w:ilvl w:val="0"/>
          <w:numId w:val="7"/>
        </w:numPr>
        <w:ind w:left="442" w:firstLineChars="0" w:hanging="442"/>
      </w:pPr>
      <w:r>
        <w:rPr>
          <w:rFonts w:hint="eastAsia"/>
        </w:rPr>
        <w:t>新增</w:t>
      </w:r>
      <w:r>
        <w:t>2</w:t>
      </w:r>
      <w:r>
        <w:rPr>
          <w:rFonts w:hint="eastAsia"/>
        </w:rPr>
        <w:t>个约束模型：平行约束和垂直约束；</w:t>
      </w:r>
    </w:p>
    <w:p w14:paraId="3926474F" w14:textId="77777777" w:rsidR="003665FF" w:rsidRDefault="003665FF" w:rsidP="003665FF">
      <w:pPr>
        <w:pStyle w:val="a2"/>
        <w:numPr>
          <w:ilvl w:val="0"/>
          <w:numId w:val="7"/>
        </w:numPr>
        <w:ind w:left="442" w:firstLineChars="0" w:hanging="442"/>
      </w:pPr>
      <w:r>
        <w:rPr>
          <w:rFonts w:hint="eastAsia"/>
        </w:rPr>
        <w:t>新增</w:t>
      </w:r>
      <w:r>
        <w:rPr>
          <w:rFonts w:hint="eastAsia"/>
        </w:rPr>
        <w:t>1</w:t>
      </w:r>
      <w:r>
        <w:t>1</w:t>
      </w:r>
      <w:r>
        <w:rPr>
          <w:rFonts w:hint="eastAsia"/>
        </w:rPr>
        <w:t>个</w:t>
      </w:r>
      <w:r>
        <w:rPr>
          <w:rFonts w:hint="eastAsia"/>
          <w:color w:val="000000" w:themeColor="text1"/>
        </w:rPr>
        <w:t>典型案例的文档浏览器内容描述</w:t>
      </w:r>
      <w:r>
        <w:rPr>
          <w:rFonts w:hint="eastAsia"/>
        </w:rPr>
        <w:t>。</w:t>
      </w:r>
    </w:p>
    <w:p w14:paraId="0C8A6EA7" w14:textId="77777777" w:rsidR="003665FF" w:rsidRDefault="003665FF" w:rsidP="003665FF">
      <w:pPr>
        <w:pStyle w:val="20"/>
        <w:rPr>
          <w:rFonts w:hint="eastAsia"/>
        </w:rPr>
      </w:pPr>
      <w:bookmarkStart w:id="18" w:name="_Toc149981820"/>
      <w:bookmarkStart w:id="19" w:name="_Toc194502128"/>
      <w:r>
        <w:rPr>
          <w:rFonts w:hint="eastAsia"/>
        </w:rPr>
        <w:t>优化项</w:t>
      </w:r>
      <w:bookmarkEnd w:id="18"/>
      <w:bookmarkEnd w:id="19"/>
    </w:p>
    <w:p w14:paraId="35C3C50D" w14:textId="77777777" w:rsidR="003665FF" w:rsidRDefault="003665FF" w:rsidP="003665FF">
      <w:pPr>
        <w:pStyle w:val="a2"/>
        <w:numPr>
          <w:ilvl w:val="0"/>
          <w:numId w:val="8"/>
        </w:numPr>
        <w:ind w:left="440" w:firstLineChars="0"/>
      </w:pPr>
      <w:r w:rsidRPr="00483703">
        <w:rPr>
          <w:rFonts w:hint="eastAsia"/>
        </w:rPr>
        <w:t>优化</w:t>
      </w:r>
      <w:r w:rsidRPr="00483703">
        <w:rPr>
          <w:rFonts w:hint="eastAsia"/>
        </w:rPr>
        <w:t>3</w:t>
      </w:r>
      <w:r w:rsidRPr="00483703">
        <w:rPr>
          <w:rFonts w:hint="eastAsia"/>
        </w:rPr>
        <w:t>个模型：圆柱副、单向和空间转动约束模型</w:t>
      </w:r>
      <w:r>
        <w:rPr>
          <w:rFonts w:hint="eastAsia"/>
        </w:rPr>
        <w:t>；</w:t>
      </w:r>
    </w:p>
    <w:p w14:paraId="326B4908" w14:textId="77777777" w:rsidR="003665FF" w:rsidRDefault="003665FF" w:rsidP="003665FF">
      <w:pPr>
        <w:pStyle w:val="a2"/>
        <w:numPr>
          <w:ilvl w:val="0"/>
          <w:numId w:val="8"/>
        </w:numPr>
        <w:ind w:left="440" w:firstLineChars="0"/>
      </w:pPr>
      <w:r>
        <w:rPr>
          <w:rFonts w:hint="eastAsia"/>
        </w:rPr>
        <w:t>对</w:t>
      </w:r>
      <w:r w:rsidRPr="00483703">
        <w:rPr>
          <w:rFonts w:hint="eastAsia"/>
        </w:rPr>
        <w:t>部分模型和用户指南文档浏览器更新；</w:t>
      </w:r>
    </w:p>
    <w:p w14:paraId="58DD926B" w14:textId="77777777" w:rsidR="003665FF" w:rsidRDefault="003665FF" w:rsidP="003665FF">
      <w:pPr>
        <w:pStyle w:val="20"/>
        <w:rPr>
          <w:rFonts w:hint="eastAsia"/>
        </w:rPr>
      </w:pPr>
      <w:bookmarkStart w:id="20" w:name="_Toc149981821"/>
      <w:bookmarkStart w:id="21" w:name="_Toc194502129"/>
      <w:r>
        <w:rPr>
          <w:rFonts w:hint="eastAsia"/>
        </w:rPr>
        <w:t>修复问题</w:t>
      </w:r>
      <w:bookmarkEnd w:id="20"/>
      <w:bookmarkEnd w:id="21"/>
    </w:p>
    <w:p w14:paraId="4DBF223F" w14:textId="3D73BDF3" w:rsidR="003665FF" w:rsidRPr="003665FF" w:rsidRDefault="003665FF" w:rsidP="00C234E3">
      <w:pPr>
        <w:pStyle w:val="a2"/>
        <w:ind w:left="442" w:firstLineChars="0" w:firstLine="0"/>
        <w:rPr>
          <w:rFonts w:hint="eastAsia"/>
        </w:rPr>
      </w:pPr>
      <w:r>
        <w:rPr>
          <w:rFonts w:hint="eastAsia"/>
        </w:rPr>
        <w:t>无</w:t>
      </w:r>
    </w:p>
    <w:p w14:paraId="3891A9AC" w14:textId="77777777" w:rsidR="003665FF" w:rsidRDefault="003665FF" w:rsidP="003665FF">
      <w:pPr>
        <w:pStyle w:val="10"/>
        <w:rPr>
          <w:rFonts w:hint="eastAsia"/>
        </w:rPr>
      </w:pPr>
      <w:bookmarkStart w:id="22" w:name="_Toc194502130"/>
      <w:r>
        <w:rPr>
          <w:rFonts w:hint="eastAsia"/>
        </w:rPr>
        <w:t>V1.2.0（2023.12.30）</w:t>
      </w:r>
      <w:bookmarkEnd w:id="22"/>
    </w:p>
    <w:p w14:paraId="14EA8744" w14:textId="4726FCB5" w:rsidR="008D7102" w:rsidRDefault="003665FF" w:rsidP="003665FF">
      <w:pPr>
        <w:pStyle w:val="20"/>
        <w:rPr>
          <w:rFonts w:hint="eastAsia"/>
        </w:rPr>
      </w:pPr>
      <w:bookmarkStart w:id="23" w:name="_Toc194502131"/>
      <w:r w:rsidRPr="00A5793A">
        <w:rPr>
          <w:rFonts w:hint="eastAsia"/>
        </w:rPr>
        <w:t>版本亮点</w:t>
      </w:r>
      <w:bookmarkEnd w:id="23"/>
    </w:p>
    <w:p w14:paraId="14464D03" w14:textId="3C1A9390" w:rsidR="00A5793A" w:rsidRDefault="00A5793A" w:rsidP="00A83332">
      <w:pPr>
        <w:pStyle w:val="a2"/>
        <w:ind w:firstLine="480"/>
      </w:pPr>
      <w:r>
        <w:rPr>
          <w:rFonts w:hint="eastAsia"/>
        </w:rPr>
        <w:t>欢迎使用</w:t>
      </w:r>
      <w:r w:rsidR="00A83332">
        <w:rPr>
          <w:rFonts w:hint="eastAsia"/>
        </w:rPr>
        <w:t>多体系统模型库</w:t>
      </w:r>
      <w:r w:rsidRPr="00A83332">
        <w:rPr>
          <w:rFonts w:hint="eastAsia"/>
        </w:rPr>
        <w:t>TY</w:t>
      </w:r>
      <w:r w:rsidR="00A83332" w:rsidRPr="00A83332">
        <w:rPr>
          <w:rFonts w:hint="eastAsia"/>
        </w:rPr>
        <w:t>Multibody</w:t>
      </w:r>
      <w:r w:rsidRPr="00A83332">
        <w:t>V</w:t>
      </w:r>
      <w:r w:rsidR="00A83332" w:rsidRPr="00A83332">
        <w:t>1</w:t>
      </w:r>
      <w:r w:rsidRPr="00A83332">
        <w:t>.</w:t>
      </w:r>
      <w:r w:rsidR="00A83332" w:rsidRPr="00A83332">
        <w:t>2</w:t>
      </w:r>
      <w:r w:rsidRPr="00A83332">
        <w:t>.0</w:t>
      </w:r>
      <w:r w:rsidRPr="00A83332">
        <w:rPr>
          <w:rFonts w:hint="eastAsia"/>
        </w:rPr>
        <w:t>版本，这是在</w:t>
      </w:r>
      <w:r w:rsidR="00A83332" w:rsidRPr="00A83332">
        <w:rPr>
          <w:rFonts w:hint="eastAsia"/>
        </w:rPr>
        <w:t>多体系统模型库</w:t>
      </w:r>
      <w:r w:rsidR="00A83332" w:rsidRPr="00A83332">
        <w:rPr>
          <w:rFonts w:hint="eastAsia"/>
        </w:rPr>
        <w:t>TYMultibody</w:t>
      </w:r>
      <w:r w:rsidR="00A83332" w:rsidRPr="00A83332">
        <w:t>V1.1.0</w:t>
      </w:r>
      <w:r w:rsidR="00A83332" w:rsidRPr="00A83332">
        <w:rPr>
          <w:rFonts w:hint="eastAsia"/>
        </w:rPr>
        <w:t>版本</w:t>
      </w:r>
      <w:r w:rsidRPr="00A83332">
        <w:rPr>
          <w:rFonts w:hint="eastAsia"/>
        </w:rPr>
        <w:t>基础上的一次重要更新。</w:t>
      </w:r>
    </w:p>
    <w:p w14:paraId="68051DFD" w14:textId="6C533B54" w:rsidR="00A5793A" w:rsidRDefault="00A5793A" w:rsidP="00A5793A">
      <w:pPr>
        <w:pStyle w:val="a2"/>
        <w:ind w:firstLine="480"/>
      </w:pPr>
      <w:r>
        <w:rPr>
          <w:rFonts w:hint="eastAsia"/>
        </w:rPr>
        <w:lastRenderedPageBreak/>
        <w:t>在此版本中，新增了</w:t>
      </w:r>
      <w:r w:rsidR="00A83332">
        <w:rPr>
          <w:rFonts w:hint="eastAsia"/>
        </w:rPr>
        <w:t>1</w:t>
      </w:r>
      <w:r w:rsidR="001339B6">
        <w:t>2</w:t>
      </w:r>
      <w:r w:rsidR="00A83332">
        <w:rPr>
          <w:rFonts w:hint="eastAsia"/>
        </w:rPr>
        <w:t>个模型</w:t>
      </w:r>
      <w:r>
        <w:rPr>
          <w:rFonts w:hint="eastAsia"/>
        </w:rPr>
        <w:t>，</w:t>
      </w:r>
      <w:r w:rsidR="00A83332">
        <w:rPr>
          <w:rFonts w:hint="eastAsia"/>
        </w:rPr>
        <w:t>其中</w:t>
      </w:r>
      <w:r w:rsidR="00A83332">
        <w:rPr>
          <w:rFonts w:hint="eastAsia"/>
        </w:rPr>
        <w:t>1</w:t>
      </w:r>
      <w:r w:rsidR="00A83332">
        <w:rPr>
          <w:rFonts w:hint="eastAsia"/>
        </w:rPr>
        <w:t>个刚体、</w:t>
      </w:r>
      <w:r w:rsidR="00A83332">
        <w:rPr>
          <w:rFonts w:hint="eastAsia"/>
        </w:rPr>
        <w:t>9</w:t>
      </w:r>
      <w:r w:rsidR="00A83332">
        <w:rPr>
          <w:rFonts w:hint="eastAsia"/>
        </w:rPr>
        <w:t>个运动副以及</w:t>
      </w:r>
      <w:r w:rsidR="00A83332">
        <w:rPr>
          <w:rFonts w:hint="eastAsia"/>
        </w:rPr>
        <w:t>2</w:t>
      </w:r>
      <w:r w:rsidR="00A83332">
        <w:rPr>
          <w:rFonts w:hint="eastAsia"/>
        </w:rPr>
        <w:t>个力单元，</w:t>
      </w:r>
      <w:r>
        <w:rPr>
          <w:rFonts w:hint="eastAsia"/>
        </w:rPr>
        <w:t>能够满足</w:t>
      </w:r>
      <w:r w:rsidR="00A83332">
        <w:rPr>
          <w:rFonts w:hint="eastAsia"/>
        </w:rPr>
        <w:t>机械多体</w:t>
      </w:r>
      <w:r>
        <w:rPr>
          <w:rFonts w:hint="eastAsia"/>
        </w:rPr>
        <w:t>系统中对于</w:t>
      </w:r>
      <w:r w:rsidR="00A83332">
        <w:rPr>
          <w:rFonts w:hint="eastAsia"/>
        </w:rPr>
        <w:t>带环</w:t>
      </w:r>
      <w:r w:rsidR="00382E95">
        <w:rPr>
          <w:rFonts w:hint="eastAsia"/>
        </w:rPr>
        <w:t>多体系统</w:t>
      </w:r>
      <w:r w:rsidR="00A83332">
        <w:rPr>
          <w:rFonts w:hint="eastAsia"/>
        </w:rPr>
        <w:t>模型</w:t>
      </w:r>
      <w:r>
        <w:rPr>
          <w:rFonts w:hint="eastAsia"/>
        </w:rPr>
        <w:t>的计算需求，支持复杂</w:t>
      </w:r>
      <w:r w:rsidR="00A83332">
        <w:rPr>
          <w:rFonts w:hint="eastAsia"/>
        </w:rPr>
        <w:t>机械</w:t>
      </w:r>
      <w:r>
        <w:rPr>
          <w:rFonts w:hint="eastAsia"/>
        </w:rPr>
        <w:t>系统与</w:t>
      </w:r>
      <w:r w:rsidR="00A83332">
        <w:rPr>
          <w:rFonts w:hint="eastAsia"/>
        </w:rPr>
        <w:t>“非树”</w:t>
      </w:r>
      <w:r w:rsidR="00382E95">
        <w:rPr>
          <w:rFonts w:hint="eastAsia"/>
        </w:rPr>
        <w:t>多体</w:t>
      </w:r>
      <w:r>
        <w:rPr>
          <w:rFonts w:hint="eastAsia"/>
        </w:rPr>
        <w:t>系统</w:t>
      </w:r>
      <w:r w:rsidR="00382E95">
        <w:rPr>
          <w:rFonts w:hint="eastAsia"/>
        </w:rPr>
        <w:t>的</w:t>
      </w:r>
      <w:r>
        <w:rPr>
          <w:rFonts w:hint="eastAsia"/>
        </w:rPr>
        <w:t>快速设计与仿真验证，我们希望您会喜欢此版本的各项更新。以下是本次更新亮点：</w:t>
      </w:r>
    </w:p>
    <w:p w14:paraId="5E2C1948" w14:textId="3F5AF270" w:rsidR="00A83332" w:rsidRDefault="00A83332" w:rsidP="006508B3">
      <w:pPr>
        <w:pStyle w:val="a2"/>
        <w:numPr>
          <w:ilvl w:val="0"/>
          <w:numId w:val="6"/>
        </w:numPr>
        <w:spacing w:line="288" w:lineRule="auto"/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新增平面切割铰、</w:t>
      </w:r>
      <w:r w:rsidR="00616F26">
        <w:rPr>
          <w:rFonts w:hint="eastAsia"/>
          <w:color w:val="000000" w:themeColor="text1"/>
        </w:rPr>
        <w:t>空间转动约束、平面转动约束等模型，可以实现多体系统动力学带环结构的计算和求解；</w:t>
      </w:r>
    </w:p>
    <w:p w14:paraId="6A308D2C" w14:textId="21E9E9E0" w:rsidR="00A5793A" w:rsidRPr="00616F26" w:rsidRDefault="00A5793A" w:rsidP="00616F26">
      <w:pPr>
        <w:pStyle w:val="a2"/>
        <w:numPr>
          <w:ilvl w:val="0"/>
          <w:numId w:val="6"/>
        </w:numPr>
        <w:spacing w:line="288" w:lineRule="auto"/>
        <w:ind w:firstLineChars="0"/>
        <w:rPr>
          <w:color w:val="000000" w:themeColor="text1"/>
        </w:rPr>
      </w:pPr>
      <w:r w:rsidRPr="00716A53">
        <w:rPr>
          <w:rFonts w:hint="eastAsia"/>
          <w:color w:val="000000" w:themeColor="text1"/>
        </w:rPr>
        <w:t>优化现有</w:t>
      </w:r>
      <w:r w:rsidR="00616F26">
        <w:rPr>
          <w:rFonts w:hint="eastAsia"/>
          <w:color w:val="000000" w:themeColor="text1"/>
        </w:rPr>
        <w:t>多体系统</w:t>
      </w:r>
      <w:r w:rsidRPr="00716A53">
        <w:rPr>
          <w:rFonts w:hint="eastAsia"/>
          <w:color w:val="000000" w:themeColor="text1"/>
        </w:rPr>
        <w:t>组件模型库架构，开放必要接口及相应信息，探索完善产品架构，形成统一架构模板，方便产品进行二次开发；</w:t>
      </w:r>
    </w:p>
    <w:p w14:paraId="1C67CEAF" w14:textId="3470B1A7" w:rsidR="00A5793A" w:rsidRDefault="00A5793A" w:rsidP="003665FF">
      <w:pPr>
        <w:pStyle w:val="20"/>
        <w:rPr>
          <w:rFonts w:hint="eastAsia"/>
        </w:rPr>
      </w:pPr>
      <w:bookmarkStart w:id="24" w:name="_Toc194502132"/>
      <w:r>
        <w:rPr>
          <w:rFonts w:hint="eastAsia"/>
        </w:rPr>
        <w:t>新增项</w:t>
      </w:r>
      <w:bookmarkEnd w:id="24"/>
    </w:p>
    <w:p w14:paraId="7065E63C" w14:textId="01C7A483" w:rsidR="00723B8C" w:rsidRDefault="00723B8C" w:rsidP="006508B3">
      <w:pPr>
        <w:pStyle w:val="a2"/>
        <w:numPr>
          <w:ilvl w:val="0"/>
          <w:numId w:val="7"/>
        </w:numPr>
        <w:ind w:left="442" w:firstLineChars="0" w:hanging="442"/>
      </w:pPr>
      <w:r>
        <w:rPr>
          <w:rFonts w:hint="eastAsia"/>
        </w:rPr>
        <w:t>新增</w:t>
      </w:r>
      <w:r w:rsidR="00A83332">
        <w:t>1</w:t>
      </w:r>
      <w:r w:rsidR="00A83332">
        <w:rPr>
          <w:rFonts w:hint="eastAsia"/>
        </w:rPr>
        <w:t>个</w:t>
      </w:r>
      <w:r>
        <w:rPr>
          <w:rFonts w:hint="eastAsia"/>
        </w:rPr>
        <w:t>连杆刚体模型；</w:t>
      </w:r>
    </w:p>
    <w:p w14:paraId="62FEF161" w14:textId="4A1FC734" w:rsidR="00A83332" w:rsidRDefault="00A83332" w:rsidP="006508B3">
      <w:pPr>
        <w:pStyle w:val="a2"/>
        <w:numPr>
          <w:ilvl w:val="0"/>
          <w:numId w:val="7"/>
        </w:numPr>
        <w:ind w:left="442" w:firstLineChars="0" w:hanging="442"/>
      </w:pPr>
      <w:r>
        <w:rPr>
          <w:rFonts w:hint="eastAsia"/>
        </w:rPr>
        <w:t>新增自由运动副、平面切割铰、齿轮副以及螺旋副等</w:t>
      </w:r>
      <w:r w:rsidR="001339B6">
        <w:t>9</w:t>
      </w:r>
      <w:r>
        <w:rPr>
          <w:rFonts w:hint="eastAsia"/>
        </w:rPr>
        <w:t>个运动</w:t>
      </w:r>
      <w:r w:rsidR="00FF06AF">
        <w:rPr>
          <w:rFonts w:hint="eastAsia"/>
        </w:rPr>
        <w:t>关节以及约束</w:t>
      </w:r>
      <w:r>
        <w:rPr>
          <w:rFonts w:hint="eastAsia"/>
        </w:rPr>
        <w:t>组件模型；</w:t>
      </w:r>
    </w:p>
    <w:p w14:paraId="1351E071" w14:textId="17AD1715" w:rsidR="00A83332" w:rsidRDefault="00A83332" w:rsidP="006508B3">
      <w:pPr>
        <w:pStyle w:val="a2"/>
        <w:numPr>
          <w:ilvl w:val="0"/>
          <w:numId w:val="7"/>
        </w:numPr>
        <w:ind w:left="442" w:firstLineChars="0" w:hanging="442"/>
      </w:pPr>
      <w:r>
        <w:rPr>
          <w:rFonts w:hint="eastAsia"/>
        </w:rPr>
        <w:t>新增扭转弹簧</w:t>
      </w:r>
      <w:r w:rsidR="00382E95">
        <w:rPr>
          <w:rFonts w:hint="eastAsia"/>
        </w:rPr>
        <w:t>阻尼力</w:t>
      </w:r>
      <w:r>
        <w:rPr>
          <w:rFonts w:hint="eastAsia"/>
        </w:rPr>
        <w:t>和矩阵力等</w:t>
      </w:r>
      <w:r>
        <w:rPr>
          <w:rFonts w:hint="eastAsia"/>
        </w:rPr>
        <w:t>2</w:t>
      </w:r>
      <w:r>
        <w:rPr>
          <w:rFonts w:hint="eastAsia"/>
        </w:rPr>
        <w:t>个力单元组件模型；</w:t>
      </w:r>
    </w:p>
    <w:p w14:paraId="261FD566" w14:textId="6CF277E1" w:rsidR="00A83332" w:rsidRDefault="00A83332" w:rsidP="006508B3">
      <w:pPr>
        <w:pStyle w:val="a2"/>
        <w:numPr>
          <w:ilvl w:val="0"/>
          <w:numId w:val="7"/>
        </w:numPr>
        <w:ind w:left="442" w:firstLineChars="0" w:hanging="442"/>
      </w:pPr>
      <w:r>
        <w:rPr>
          <w:rFonts w:hint="eastAsia"/>
        </w:rPr>
        <w:t>新增</w:t>
      </w:r>
      <w:r>
        <w:rPr>
          <w:rFonts w:hint="eastAsia"/>
        </w:rPr>
        <w:t>5</w:t>
      </w:r>
      <w:r>
        <w:rPr>
          <w:rFonts w:hint="eastAsia"/>
        </w:rPr>
        <w:t>个典型示例，包括平面四连杆机构、曲柄滑轮机构、倒立摆等。</w:t>
      </w:r>
    </w:p>
    <w:p w14:paraId="731064DE" w14:textId="1F371830" w:rsidR="00A5793A" w:rsidRDefault="00A5793A" w:rsidP="003665FF">
      <w:pPr>
        <w:pStyle w:val="20"/>
        <w:rPr>
          <w:rFonts w:hint="eastAsia"/>
        </w:rPr>
      </w:pPr>
      <w:bookmarkStart w:id="25" w:name="_Toc194502133"/>
      <w:r>
        <w:rPr>
          <w:rFonts w:hint="eastAsia"/>
        </w:rPr>
        <w:t>优化项</w:t>
      </w:r>
      <w:bookmarkEnd w:id="25"/>
    </w:p>
    <w:p w14:paraId="40B4CB99" w14:textId="18AF681D" w:rsidR="00A5793A" w:rsidRDefault="00A5793A" w:rsidP="00616F26">
      <w:pPr>
        <w:pStyle w:val="a2"/>
        <w:numPr>
          <w:ilvl w:val="0"/>
          <w:numId w:val="8"/>
        </w:numPr>
        <w:ind w:left="442" w:firstLineChars="0" w:hanging="442"/>
      </w:pPr>
      <w:r w:rsidRPr="00265A23">
        <w:rPr>
          <w:rFonts w:hint="eastAsia"/>
        </w:rPr>
        <w:t>优化了</w:t>
      </w:r>
      <w:r w:rsidR="008918A4">
        <w:rPr>
          <w:rFonts w:hint="eastAsia"/>
        </w:rPr>
        <w:t>模型库图标色彩</w:t>
      </w:r>
      <w:r w:rsidR="00616F26">
        <w:rPr>
          <w:rFonts w:hint="eastAsia"/>
          <w:color w:val="000000" w:themeColor="text1"/>
        </w:rPr>
        <w:t>，</w:t>
      </w:r>
      <w:r w:rsidR="00C55C55">
        <w:rPr>
          <w:rFonts w:hint="eastAsia"/>
        </w:rPr>
        <w:t>统一了模型库和模型组件的色阶参数</w:t>
      </w:r>
      <w:r w:rsidR="00616F26">
        <w:rPr>
          <w:rFonts w:hint="eastAsia"/>
        </w:rPr>
        <w:t>，</w:t>
      </w:r>
      <w:r w:rsidR="004B4508">
        <w:rPr>
          <w:rFonts w:hint="eastAsia"/>
          <w:color w:val="000000" w:themeColor="text1"/>
        </w:rPr>
        <w:t>形成统一机械模型风格</w:t>
      </w:r>
      <w:r w:rsidR="00C55C55">
        <w:rPr>
          <w:rFonts w:hint="eastAsia"/>
        </w:rPr>
        <w:t>；</w:t>
      </w:r>
    </w:p>
    <w:p w14:paraId="71AEC552" w14:textId="2E01AFBE" w:rsidR="00A5793A" w:rsidRDefault="00A5793A" w:rsidP="003665FF">
      <w:pPr>
        <w:pStyle w:val="20"/>
        <w:rPr>
          <w:rFonts w:hint="eastAsia"/>
        </w:rPr>
      </w:pPr>
      <w:bookmarkStart w:id="26" w:name="_Toc194502134"/>
      <w:r>
        <w:rPr>
          <w:rFonts w:hint="eastAsia"/>
        </w:rPr>
        <w:t>修复问题</w:t>
      </w:r>
      <w:bookmarkEnd w:id="26"/>
    </w:p>
    <w:p w14:paraId="58D4DB4A" w14:textId="2EADC8DC" w:rsidR="00A5793A" w:rsidRDefault="00A5793A" w:rsidP="00A5793A">
      <w:pPr>
        <w:pStyle w:val="a2"/>
        <w:ind w:firstLine="480"/>
      </w:pPr>
      <w:r>
        <w:rPr>
          <w:rFonts w:hint="eastAsia"/>
        </w:rPr>
        <w:t>在此版本中，我们共修复了</w:t>
      </w:r>
      <w:r w:rsidR="00057C17" w:rsidRPr="00C15E84">
        <w:t>3</w:t>
      </w:r>
      <w:r>
        <w:rPr>
          <w:rFonts w:hint="eastAsia"/>
        </w:rPr>
        <w:t>个</w:t>
      </w:r>
      <w:r>
        <w:rPr>
          <w:rFonts w:hint="eastAsia"/>
        </w:rPr>
        <w:t>Bug</w:t>
      </w:r>
      <w:r>
        <w:rPr>
          <w:rFonts w:hint="eastAsia"/>
        </w:rPr>
        <w:t>。以下是本次修复的</w:t>
      </w:r>
      <w:r>
        <w:rPr>
          <w:rFonts w:hint="eastAsia"/>
        </w:rPr>
        <w:t>Bug</w:t>
      </w:r>
      <w:r>
        <w:rPr>
          <w:rFonts w:hint="eastAsia"/>
        </w:rPr>
        <w:t>清单。</w:t>
      </w:r>
    </w:p>
    <w:p w14:paraId="4D408BBD" w14:textId="299F300C" w:rsidR="00A5793A" w:rsidRDefault="00A5793A" w:rsidP="00616F26">
      <w:pPr>
        <w:pStyle w:val="a2"/>
        <w:numPr>
          <w:ilvl w:val="0"/>
          <w:numId w:val="9"/>
        </w:numPr>
        <w:ind w:left="442" w:firstLineChars="0" w:hanging="442"/>
      </w:pPr>
      <w:r>
        <w:rPr>
          <w:rFonts w:hint="eastAsia"/>
        </w:rPr>
        <w:t>修复</w:t>
      </w:r>
      <w:r w:rsidR="00C55C55">
        <w:rPr>
          <w:rFonts w:hint="eastAsia"/>
        </w:rPr>
        <w:t>了世界设置模型中</w:t>
      </w:r>
      <w:r w:rsidR="00616F26">
        <w:rPr>
          <w:rFonts w:hint="eastAsia"/>
        </w:rPr>
        <w:t>动画显示</w:t>
      </w:r>
      <w:r w:rsidR="00C55C55">
        <w:rPr>
          <w:rFonts w:hint="eastAsia"/>
        </w:rPr>
        <w:t>问题；</w:t>
      </w:r>
    </w:p>
    <w:p w14:paraId="5B030F14" w14:textId="384620C5" w:rsidR="00330C2D" w:rsidRDefault="00330C2D" w:rsidP="00616F26">
      <w:pPr>
        <w:pStyle w:val="a2"/>
        <w:numPr>
          <w:ilvl w:val="0"/>
          <w:numId w:val="9"/>
        </w:numPr>
        <w:ind w:left="442" w:firstLineChars="0" w:hanging="442"/>
      </w:pPr>
      <w:r>
        <w:rPr>
          <w:rFonts w:hint="eastAsia"/>
        </w:rPr>
        <w:t>修</w:t>
      </w:r>
      <w:r w:rsidR="00057C17">
        <w:rPr>
          <w:rFonts w:hint="eastAsia"/>
        </w:rPr>
        <w:t>复了</w:t>
      </w:r>
      <w:r>
        <w:rPr>
          <w:rFonts w:hint="eastAsia"/>
        </w:rPr>
        <w:t>部分运动副</w:t>
      </w:r>
      <w:r>
        <w:rPr>
          <w:rFonts w:hint="eastAsia"/>
        </w:rPr>
        <w:t>fixed</w:t>
      </w:r>
      <w:r>
        <w:rPr>
          <w:rFonts w:hint="eastAsia"/>
        </w:rPr>
        <w:t>失效的问题；</w:t>
      </w:r>
    </w:p>
    <w:p w14:paraId="40774571" w14:textId="5F06C50A" w:rsidR="00057C17" w:rsidRDefault="00057C17" w:rsidP="00616F26">
      <w:pPr>
        <w:pStyle w:val="a2"/>
        <w:numPr>
          <w:ilvl w:val="0"/>
          <w:numId w:val="9"/>
        </w:numPr>
        <w:ind w:left="442" w:firstLineChars="0" w:hanging="442"/>
      </w:pPr>
      <w:r>
        <w:rPr>
          <w:rFonts w:hint="eastAsia"/>
        </w:rPr>
        <w:t>修复了椭球动画显示位置问题；</w:t>
      </w:r>
    </w:p>
    <w:p w14:paraId="18F6622B" w14:textId="47B784A7" w:rsidR="003665FF" w:rsidRDefault="003665FF" w:rsidP="00584DFB">
      <w:pPr>
        <w:pStyle w:val="10"/>
        <w:rPr>
          <w:rFonts w:hint="eastAsia"/>
        </w:rPr>
      </w:pPr>
      <w:bookmarkStart w:id="27" w:name="_Toc194502135"/>
      <w:r>
        <w:rPr>
          <w:rFonts w:hint="eastAsia"/>
        </w:rPr>
        <w:lastRenderedPageBreak/>
        <w:t>V1.</w:t>
      </w:r>
      <w:r>
        <w:rPr>
          <w:rFonts w:hint="eastAsia"/>
        </w:rPr>
        <w:t>1</w:t>
      </w:r>
      <w:r>
        <w:rPr>
          <w:rFonts w:hint="eastAsia"/>
        </w:rPr>
        <w:t>.0（2023.</w:t>
      </w:r>
      <w:r>
        <w:rPr>
          <w:rFonts w:hint="eastAsia"/>
        </w:rPr>
        <w:t>06</w:t>
      </w:r>
      <w:r>
        <w:rPr>
          <w:rFonts w:hint="eastAsia"/>
        </w:rPr>
        <w:t>.30）</w:t>
      </w:r>
      <w:bookmarkEnd w:id="27"/>
    </w:p>
    <w:p w14:paraId="64FBD2C6" w14:textId="77777777" w:rsidR="003665FF" w:rsidRDefault="003665FF" w:rsidP="003665FF">
      <w:pPr>
        <w:pStyle w:val="20"/>
        <w:rPr>
          <w:rFonts w:hint="eastAsia"/>
        </w:rPr>
      </w:pPr>
      <w:bookmarkStart w:id="28" w:name="_Toc194502136"/>
      <w:r>
        <w:rPr>
          <w:rFonts w:hint="eastAsia"/>
        </w:rPr>
        <w:t>新增项</w:t>
      </w:r>
      <w:bookmarkEnd w:id="28"/>
    </w:p>
    <w:p w14:paraId="3F336C7B" w14:textId="749B9F3F" w:rsidR="00584DFB" w:rsidRDefault="00584DFB" w:rsidP="00584DFB">
      <w:pPr>
        <w:pStyle w:val="a2"/>
        <w:numPr>
          <w:ilvl w:val="0"/>
          <w:numId w:val="8"/>
        </w:numPr>
        <w:ind w:left="442" w:firstLineChars="0" w:hanging="442"/>
        <w:rPr>
          <w:rFonts w:hint="eastAsia"/>
        </w:rPr>
      </w:pPr>
      <w:r>
        <w:rPr>
          <w:rFonts w:hint="eastAsia"/>
        </w:rPr>
        <w:t>模型库升级，新增加了</w:t>
      </w:r>
      <w:r>
        <w:rPr>
          <w:rFonts w:hint="eastAsia"/>
        </w:rPr>
        <w:t>2</w:t>
      </w:r>
      <w:r>
        <w:rPr>
          <w:rFonts w:hint="eastAsia"/>
        </w:rPr>
        <w:t>个典型示例</w:t>
      </w:r>
      <w:r>
        <w:rPr>
          <w:rFonts w:hint="eastAsia"/>
        </w:rPr>
        <w:t>；</w:t>
      </w:r>
    </w:p>
    <w:p w14:paraId="410B1FBA" w14:textId="0B489B19" w:rsidR="00584DFB" w:rsidRDefault="00584DFB" w:rsidP="00584DFB">
      <w:pPr>
        <w:pStyle w:val="a2"/>
        <w:numPr>
          <w:ilvl w:val="0"/>
          <w:numId w:val="8"/>
        </w:numPr>
        <w:ind w:left="442" w:firstLineChars="0" w:hanging="442"/>
        <w:rPr>
          <w:rFonts w:hint="eastAsia"/>
        </w:rPr>
      </w:pPr>
      <w:r>
        <w:rPr>
          <w:rFonts w:hint="eastAsia"/>
        </w:rPr>
        <w:t>新增</w:t>
      </w:r>
      <w:r>
        <w:rPr>
          <w:rFonts w:hint="eastAsia"/>
        </w:rPr>
        <w:t>4</w:t>
      </w:r>
      <w:r>
        <w:rPr>
          <w:rFonts w:hint="eastAsia"/>
        </w:rPr>
        <w:t>个刚体模型，包括质点模型、椭球体、</w:t>
      </w:r>
      <w:proofErr w:type="gramStart"/>
      <w:r>
        <w:rPr>
          <w:rFonts w:hint="eastAsia"/>
        </w:rPr>
        <w:t>锥台体</w:t>
      </w:r>
      <w:proofErr w:type="gramEnd"/>
      <w:r>
        <w:rPr>
          <w:rFonts w:hint="eastAsia"/>
        </w:rPr>
        <w:t>与圆环体模型</w:t>
      </w:r>
      <w:r>
        <w:rPr>
          <w:rFonts w:hint="eastAsia"/>
        </w:rPr>
        <w:t>；</w:t>
      </w:r>
    </w:p>
    <w:p w14:paraId="12B43903" w14:textId="238B196B" w:rsidR="003665FF" w:rsidRDefault="00584DFB" w:rsidP="00584DFB">
      <w:pPr>
        <w:pStyle w:val="a2"/>
        <w:numPr>
          <w:ilvl w:val="0"/>
          <w:numId w:val="8"/>
        </w:numPr>
        <w:ind w:left="442" w:firstLineChars="0" w:hanging="442"/>
      </w:pPr>
      <w:r>
        <w:rPr>
          <w:rFonts w:hint="eastAsia"/>
        </w:rPr>
        <w:t>新增</w:t>
      </w:r>
      <w:r>
        <w:rPr>
          <w:rFonts w:hint="eastAsia"/>
        </w:rPr>
        <w:t>1</w:t>
      </w:r>
      <w:r>
        <w:rPr>
          <w:rFonts w:hint="eastAsia"/>
        </w:rPr>
        <w:t>个模型子库</w:t>
      </w:r>
      <w:r>
        <w:rPr>
          <w:rFonts w:hint="eastAsia"/>
        </w:rPr>
        <w:t>--</w:t>
      </w:r>
      <w:r>
        <w:rPr>
          <w:rFonts w:hint="eastAsia"/>
        </w:rPr>
        <w:t>柔性梁，包括实心矩形梁、中空矩形梁、实心圆形梁、中空圆形梁、工字梁和通用梁等</w:t>
      </w:r>
      <w:r>
        <w:rPr>
          <w:rFonts w:hint="eastAsia"/>
        </w:rPr>
        <w:t>6</w:t>
      </w:r>
      <w:r>
        <w:rPr>
          <w:rFonts w:hint="eastAsia"/>
        </w:rPr>
        <w:t>个柔性梁模型。</w:t>
      </w:r>
    </w:p>
    <w:p w14:paraId="26FBF5F1" w14:textId="77777777" w:rsidR="003665FF" w:rsidRDefault="003665FF" w:rsidP="003665FF">
      <w:pPr>
        <w:pStyle w:val="20"/>
      </w:pPr>
      <w:bookmarkStart w:id="29" w:name="_Toc194502137"/>
      <w:r>
        <w:rPr>
          <w:rFonts w:hint="eastAsia"/>
        </w:rPr>
        <w:t>优化项</w:t>
      </w:r>
      <w:bookmarkEnd w:id="29"/>
    </w:p>
    <w:p w14:paraId="0D2385BC" w14:textId="6733865C" w:rsidR="00584DFB" w:rsidRPr="00584DFB" w:rsidRDefault="00584DFB" w:rsidP="00584DFB">
      <w:pPr>
        <w:pStyle w:val="a2"/>
        <w:ind w:firstLine="480"/>
        <w:rPr>
          <w:rFonts w:hint="eastAsia"/>
        </w:rPr>
      </w:pPr>
      <w:r>
        <w:rPr>
          <w:rFonts w:hint="eastAsia"/>
        </w:rPr>
        <w:t>无</w:t>
      </w:r>
    </w:p>
    <w:p w14:paraId="29AE983D" w14:textId="77777777" w:rsidR="003665FF" w:rsidRDefault="003665FF" w:rsidP="003665FF">
      <w:pPr>
        <w:pStyle w:val="20"/>
        <w:rPr>
          <w:rFonts w:hint="eastAsia"/>
        </w:rPr>
      </w:pPr>
      <w:bookmarkStart w:id="30" w:name="_Toc194502138"/>
      <w:r>
        <w:rPr>
          <w:rFonts w:hint="eastAsia"/>
        </w:rPr>
        <w:t>修复问题</w:t>
      </w:r>
      <w:bookmarkEnd w:id="30"/>
    </w:p>
    <w:p w14:paraId="7100A059" w14:textId="55E57977" w:rsidR="003665FF" w:rsidRDefault="00584DFB" w:rsidP="00584DFB">
      <w:pPr>
        <w:pStyle w:val="a2"/>
        <w:numPr>
          <w:ilvl w:val="0"/>
          <w:numId w:val="8"/>
        </w:numPr>
        <w:ind w:left="442" w:firstLineChars="0" w:hanging="442"/>
      </w:pPr>
      <w:r w:rsidRPr="00584DFB">
        <w:rPr>
          <w:rFonts w:hint="eastAsia"/>
        </w:rPr>
        <w:t>修改弹簧阻尼模型的动画显示。</w:t>
      </w:r>
    </w:p>
    <w:p w14:paraId="1087F391" w14:textId="2CDAFC9A" w:rsidR="00584DFB" w:rsidRDefault="00584DFB" w:rsidP="00584DFB">
      <w:pPr>
        <w:pStyle w:val="10"/>
        <w:rPr>
          <w:rFonts w:hint="eastAsia"/>
        </w:rPr>
      </w:pPr>
      <w:bookmarkStart w:id="31" w:name="_Toc194502139"/>
      <w:r>
        <w:rPr>
          <w:rFonts w:hint="eastAsia"/>
        </w:rPr>
        <w:t>V1.</w:t>
      </w:r>
      <w:r>
        <w:rPr>
          <w:rFonts w:hint="eastAsia"/>
        </w:rPr>
        <w:t>0</w:t>
      </w:r>
      <w:r>
        <w:rPr>
          <w:rFonts w:hint="eastAsia"/>
        </w:rPr>
        <w:t>.0（202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12</w:t>
      </w:r>
      <w:r>
        <w:rPr>
          <w:rFonts w:hint="eastAsia"/>
        </w:rPr>
        <w:t>.30）</w:t>
      </w:r>
      <w:bookmarkEnd w:id="31"/>
    </w:p>
    <w:p w14:paraId="596443DB" w14:textId="7EEB1F6A" w:rsidR="00584DFB" w:rsidRDefault="00584DFB" w:rsidP="00584DFB">
      <w:pPr>
        <w:pStyle w:val="a2"/>
        <w:ind w:left="442" w:firstLineChars="0" w:firstLine="0"/>
        <w:rPr>
          <w:rFonts w:hint="eastAsia"/>
        </w:rPr>
      </w:pPr>
      <w:r w:rsidRPr="00584DFB">
        <w:rPr>
          <w:rFonts w:hint="eastAsia"/>
        </w:rPr>
        <w:t>多体</w:t>
      </w:r>
      <w:r w:rsidR="00C234E3">
        <w:rPr>
          <w:rFonts w:hint="eastAsia"/>
        </w:rPr>
        <w:t>系统</w:t>
      </w:r>
      <w:r w:rsidRPr="00584DFB">
        <w:rPr>
          <w:rFonts w:hint="eastAsia"/>
        </w:rPr>
        <w:t>模型库首次发布</w:t>
      </w:r>
      <w:r w:rsidR="00C234E3">
        <w:rPr>
          <w:rFonts w:hint="eastAsia"/>
        </w:rPr>
        <w:t>。</w:t>
      </w:r>
    </w:p>
    <w:sectPr w:rsidR="00584DFB" w:rsidSect="009116B5">
      <w:headerReference w:type="default" r:id="rId12"/>
      <w:footerReference w:type="default" r:id="rId13"/>
      <w:pgSz w:w="11907" w:h="16839" w:code="9"/>
      <w:pgMar w:top="1440" w:right="1800" w:bottom="1440" w:left="1800" w:header="720" w:footer="720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A8599" w14:textId="77777777" w:rsidR="008B7488" w:rsidRDefault="008B7488">
      <w:r>
        <w:separator/>
      </w:r>
    </w:p>
  </w:endnote>
  <w:endnote w:type="continuationSeparator" w:id="0">
    <w:p w14:paraId="1FE04C0C" w14:textId="77777777" w:rsidR="008B7488" w:rsidRDefault="008B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E992E" w14:textId="45C016E9" w:rsidR="009E627E" w:rsidRDefault="009E627E" w:rsidP="009E627E">
    <w:pPr>
      <w:pStyle w:val="a8"/>
      <w:ind w:firstLineChars="200" w:firstLine="360"/>
    </w:pPr>
    <w:r>
      <w:rPr>
        <w:rFonts w:hint="eastAsia"/>
        <w:noProof/>
      </w:rPr>
      <w:drawing>
        <wp:anchor distT="0" distB="1016" distL="114300" distR="115316" simplePos="0" relativeHeight="251664384" behindDoc="0" locked="0" layoutInCell="1" allowOverlap="1" wp14:anchorId="753BC1F5" wp14:editId="5EA239EF">
          <wp:simplePos x="0" y="0"/>
          <wp:positionH relativeFrom="column">
            <wp:posOffset>-127000</wp:posOffset>
          </wp:positionH>
          <wp:positionV relativeFrom="paragraph">
            <wp:posOffset>-44450</wp:posOffset>
          </wp:positionV>
          <wp:extent cx="248920" cy="248920"/>
          <wp:effectExtent l="0" t="0" r="0" b="0"/>
          <wp:wrapNone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" name="图形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8920" cy="248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>苏州同</w:t>
    </w:r>
    <w:proofErr w:type="gramStart"/>
    <w:r>
      <w:rPr>
        <w:rFonts w:hint="eastAsia"/>
      </w:rPr>
      <w:t>元软控</w:t>
    </w:r>
    <w:proofErr w:type="gramEnd"/>
    <w:r>
      <w:rPr>
        <w:rFonts w:hint="eastAsia"/>
      </w:rPr>
      <w:t>信息技术有限公司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811BE" w14:textId="41490361" w:rsidR="00EB7E1A" w:rsidRPr="00EB7E1A" w:rsidRDefault="00975A10" w:rsidP="00F147DB">
    <w:pPr>
      <w:pStyle w:val="a8"/>
      <w:spacing w:line="240" w:lineRule="aut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11B755C" wp14:editId="0FA27302">
          <wp:simplePos x="0" y="0"/>
          <wp:positionH relativeFrom="margin">
            <wp:posOffset>-127000</wp:posOffset>
          </wp:positionH>
          <wp:positionV relativeFrom="paragraph">
            <wp:posOffset>-12700</wp:posOffset>
          </wp:positionV>
          <wp:extent cx="248920" cy="248920"/>
          <wp:effectExtent l="0" t="0" r="0" b="0"/>
          <wp:wrapSquare wrapText="bothSides"/>
          <wp:docPr id="1" name="图形 1">
            <a:extLst xmlns:a="http://schemas.openxmlformats.org/drawingml/2006/main">
              <a:ext uri="{FF2B5EF4-FFF2-40B4-BE49-F238E27FC236}">
                <a16:creationId xmlns:a16="http://schemas.microsoft.com/office/drawing/2014/main" id="{A0E1D937-1B85-4C05-9592-F4B2F13C662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形 8">
                    <a:extLst>
                      <a:ext uri="{FF2B5EF4-FFF2-40B4-BE49-F238E27FC236}">
                        <a16:creationId xmlns:a16="http://schemas.microsoft.com/office/drawing/2014/main" id="{A0E1D937-1B85-4C05-9592-F4B2F13C662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920" cy="248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7E1A">
      <w:rPr>
        <w:rFonts w:hint="eastAsia"/>
      </w:rPr>
      <w:t>苏州同</w:t>
    </w:r>
    <w:proofErr w:type="gramStart"/>
    <w:r w:rsidR="00EB7E1A">
      <w:rPr>
        <w:rFonts w:hint="eastAsia"/>
      </w:rPr>
      <w:t>元</w:t>
    </w:r>
    <w:r w:rsidR="00436F94">
      <w:rPr>
        <w:rFonts w:hint="eastAsia"/>
      </w:rPr>
      <w:t>软控</w:t>
    </w:r>
    <w:proofErr w:type="gramEnd"/>
    <w:r w:rsidR="00EB7E1A">
      <w:rPr>
        <w:rFonts w:hint="eastAsia"/>
      </w:rPr>
      <w:t>信息技术有限公司</w:t>
    </w:r>
    <w:r w:rsidR="00EB7E1A">
      <w:rPr>
        <w:rFonts w:hint="eastAsia"/>
      </w:rPr>
      <w:tab/>
    </w:r>
    <w:r w:rsidR="00EB7E1A">
      <w:rPr>
        <w:rFonts w:hint="eastAsia"/>
      </w:rPr>
      <w:tab/>
    </w:r>
    <w:sdt>
      <w:sdtPr>
        <w:id w:val="32926966"/>
        <w:docPartObj>
          <w:docPartGallery w:val="Page Numbers (Top of Page)"/>
          <w:docPartUnique/>
        </w:docPartObj>
      </w:sdtPr>
      <w:sdtContent>
        <w:r w:rsidR="00436F94">
          <w:rPr>
            <w:rFonts w:hint="eastAsia"/>
          </w:rPr>
          <w:t>目录</w:t>
        </w:r>
        <w:r w:rsidR="00436F94">
          <w:rPr>
            <w:rFonts w:hint="eastAsia"/>
          </w:rPr>
          <w:t xml:space="preserve"> </w:t>
        </w:r>
        <w:r w:rsidR="00C849C3">
          <w:fldChar w:fldCharType="begin"/>
        </w:r>
        <w:r w:rsidR="00C849C3">
          <w:instrText xml:space="preserve"> PAGE   \* MERGEFORMAT </w:instrText>
        </w:r>
        <w:r w:rsidR="00C849C3">
          <w:fldChar w:fldCharType="separate"/>
        </w:r>
        <w:r w:rsidR="00F64724" w:rsidRPr="00F64724">
          <w:rPr>
            <w:noProof/>
            <w:lang w:val="zh-CN"/>
          </w:rPr>
          <w:t>i</w:t>
        </w:r>
        <w:r w:rsidR="00C849C3">
          <w:rPr>
            <w:noProof/>
            <w:lang w:val="zh-CN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371B0" w14:textId="7AD4897F" w:rsidR="00CE1B71" w:rsidRDefault="00D729D0" w:rsidP="00CE1B71">
    <w:pPr>
      <w:pStyle w:val="a8"/>
      <w:jc w:val="center"/>
    </w:pPr>
    <w:r w:rsidRPr="007C6920">
      <w:rPr>
        <w:rFonts w:hint="eastAsia"/>
      </w:rPr>
      <w:t>第</w:t>
    </w:r>
    <w:r w:rsidR="00975A10">
      <w:rPr>
        <w:rFonts w:hint="eastAsia"/>
      </w:rPr>
      <w:t xml:space="preserve"> </w:t>
    </w:r>
    <w:r>
      <w:fldChar w:fldCharType="begin"/>
    </w:r>
    <w:r>
      <w:instrText>PAGE</w:instrText>
    </w:r>
    <w:r>
      <w:fldChar w:fldCharType="separate"/>
    </w:r>
    <w:r w:rsidR="00F64724">
      <w:rPr>
        <w:noProof/>
      </w:rPr>
      <w:t>2</w:t>
    </w:r>
    <w:r>
      <w:rPr>
        <w:noProof/>
      </w:rPr>
      <w:fldChar w:fldCharType="end"/>
    </w:r>
    <w:r w:rsidR="00975A10">
      <w:rPr>
        <w:noProof/>
      </w:rPr>
      <w:t xml:space="preserve"> </w:t>
    </w:r>
    <w:r w:rsidRPr="007C6920">
      <w:rPr>
        <w:rFonts w:hint="eastAsia"/>
      </w:rPr>
      <w:t>页</w:t>
    </w:r>
    <w:r w:rsidRPr="007C6920">
      <w:rPr>
        <w:rFonts w:hint="eastAsia"/>
        <w:lang w:val="zh-CN"/>
      </w:rPr>
      <w:t xml:space="preserve">, </w:t>
    </w:r>
    <w:r w:rsidRPr="007C6920">
      <w:rPr>
        <w:rFonts w:hint="eastAsia"/>
        <w:lang w:val="zh-CN"/>
      </w:rPr>
      <w:t>共</w:t>
    </w:r>
    <w:r>
      <w:fldChar w:fldCharType="begin"/>
    </w:r>
    <w:r>
      <w:instrText>SECTIONPAGES</w:instrText>
    </w:r>
    <w:r>
      <w:fldChar w:fldCharType="separate"/>
    </w:r>
    <w:r w:rsidR="00C234E3">
      <w:rPr>
        <w:noProof/>
      </w:rPr>
      <w:t>5</w:t>
    </w:r>
    <w:r>
      <w:rPr>
        <w:noProof/>
      </w:rPr>
      <w:fldChar w:fldCharType="end"/>
    </w:r>
    <w:r w:rsidRPr="007C6920">
      <w:rPr>
        <w:rFonts w:hint="eastAsia"/>
        <w:lang w:val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40564" w14:textId="77777777" w:rsidR="008B7488" w:rsidRDefault="008B7488">
      <w:r>
        <w:separator/>
      </w:r>
    </w:p>
  </w:footnote>
  <w:footnote w:type="continuationSeparator" w:id="0">
    <w:p w14:paraId="59BFF9AC" w14:textId="77777777" w:rsidR="008B7488" w:rsidRDefault="008B7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9ABB0" w14:textId="14A6FD3D" w:rsidR="009E627E" w:rsidRDefault="009E627E">
    <w:pPr>
      <w:pStyle w:val="a6"/>
    </w:pPr>
    <w:r>
      <w:rPr>
        <w:rFonts w:hint="eastAsia"/>
      </w:rPr>
      <w:t>目录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BDEC8" w14:textId="768F48A7" w:rsidR="009116B5" w:rsidRDefault="008918A4" w:rsidP="009116B5">
    <w:pPr>
      <w:pStyle w:val="a6"/>
      <w:tabs>
        <w:tab w:val="clear" w:pos="4153"/>
        <w:tab w:val="clear" w:pos="8306"/>
        <w:tab w:val="right" w:pos="8307"/>
      </w:tabs>
      <w:jc w:val="both"/>
    </w:pPr>
    <w:r>
      <w:rPr>
        <w:rFonts w:hint="eastAsia"/>
      </w:rPr>
      <w:t>多体系统</w:t>
    </w:r>
    <w:r w:rsidR="00A56380" w:rsidRPr="00A56380">
      <w:rPr>
        <w:rFonts w:hint="eastAsia"/>
      </w:rPr>
      <w:t>模型库</w:t>
    </w:r>
    <w:r>
      <w:rPr>
        <w:rFonts w:hint="eastAsia"/>
      </w:rPr>
      <w:t>V</w:t>
    </w:r>
    <w:r>
      <w:t>1.</w:t>
    </w:r>
    <w:r w:rsidR="00C15E84">
      <w:rPr>
        <w:rFonts w:hint="eastAsia"/>
      </w:rPr>
      <w:t>3</w:t>
    </w:r>
    <w:r>
      <w:t>.</w:t>
    </w:r>
    <w:r w:rsidR="00C15E84">
      <w:rPr>
        <w:rFonts w:hint="eastAsia"/>
      </w:rPr>
      <w:t>1</w:t>
    </w:r>
    <w:r w:rsidR="009116B5">
      <w:tab/>
    </w:r>
    <w:r w:rsidR="00F64724">
      <w:rPr>
        <w:rFonts w:hint="eastAsia"/>
      </w:rPr>
      <w:t>产品版本</w:t>
    </w:r>
    <w:r w:rsidR="00A5793A">
      <w:rPr>
        <w:rFonts w:hint="eastAsia"/>
      </w:rPr>
      <w:t>说明</w:t>
    </w:r>
    <w:r w:rsidR="00F64724">
      <w:rPr>
        <w:rFonts w:hint="eastAsia"/>
      </w:rPr>
      <w:t>书</w:t>
    </w:r>
  </w:p>
  <w:p w14:paraId="5EDD9CD5" w14:textId="7E4130D9" w:rsidR="00CE1B71" w:rsidRDefault="00CE1B71" w:rsidP="00E939E5">
    <w:pPr>
      <w:tabs>
        <w:tab w:val="left" w:pos="723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0198"/>
    <w:multiLevelType w:val="hybridMultilevel"/>
    <w:tmpl w:val="802808BE"/>
    <w:lvl w:ilvl="0" w:tplc="0409000B">
      <w:start w:val="1"/>
      <w:numFmt w:val="bullet"/>
      <w:lvlText w:val="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" w15:restartNumberingAfterBreak="0">
    <w:nsid w:val="1D0A4075"/>
    <w:multiLevelType w:val="multilevel"/>
    <w:tmpl w:val="1D0A4075"/>
    <w:lvl w:ilvl="0">
      <w:start w:val="1"/>
      <w:numFmt w:val="bullet"/>
      <w:lvlText w:val=""/>
      <w:lvlJc w:val="left"/>
      <w:pPr>
        <w:ind w:left="91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" w15:restartNumberingAfterBreak="0">
    <w:nsid w:val="246F5E05"/>
    <w:multiLevelType w:val="multilevel"/>
    <w:tmpl w:val="5986DD38"/>
    <w:lvl w:ilvl="0">
      <w:start w:val="1"/>
      <w:numFmt w:val="bullet"/>
      <w:pStyle w:val="1"/>
      <w:lvlText w:val=""/>
      <w:lvlJc w:val="left"/>
      <w:pPr>
        <w:tabs>
          <w:tab w:val="num" w:pos="800"/>
        </w:tabs>
        <w:ind w:left="800" w:hanging="300"/>
      </w:pPr>
      <w:rPr>
        <w:rFonts w:ascii="Wingdings" w:hAnsi="Wingdings" w:hint="default"/>
      </w:rPr>
    </w:lvl>
    <w:lvl w:ilvl="1">
      <w:start w:val="1"/>
      <w:numFmt w:val="bullet"/>
      <w:pStyle w:val="2"/>
      <w:lvlText w:val=""/>
      <w:lvlJc w:val="left"/>
      <w:pPr>
        <w:tabs>
          <w:tab w:val="num" w:pos="1300"/>
        </w:tabs>
        <w:ind w:left="1300" w:hanging="300"/>
      </w:pPr>
      <w:rPr>
        <w:rFonts w:ascii="Wingdings" w:hAnsi="Wingdings" w:hint="default"/>
      </w:rPr>
    </w:lvl>
    <w:lvl w:ilvl="2">
      <w:start w:val="1"/>
      <w:numFmt w:val="bullet"/>
      <w:pStyle w:val="3"/>
      <w:lvlText w:val=""/>
      <w:lvlJc w:val="left"/>
      <w:pPr>
        <w:tabs>
          <w:tab w:val="num" w:pos="2000"/>
        </w:tabs>
        <w:ind w:left="2000" w:hanging="3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20D7B55"/>
    <w:multiLevelType w:val="hybridMultilevel"/>
    <w:tmpl w:val="AA842154"/>
    <w:lvl w:ilvl="0" w:tplc="4AAE81E6">
      <w:start w:val="1"/>
      <w:numFmt w:val="decimal"/>
      <w:pStyle w:val="a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2967C44"/>
    <w:multiLevelType w:val="hybridMultilevel"/>
    <w:tmpl w:val="8188BC06"/>
    <w:lvl w:ilvl="0" w:tplc="B308DCF2">
      <w:start w:val="1"/>
      <w:numFmt w:val="decimal"/>
      <w:pStyle w:val="a0"/>
      <w:lvlText w:val="[%1]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A5B00FD"/>
    <w:multiLevelType w:val="multilevel"/>
    <w:tmpl w:val="CE9243B2"/>
    <w:lvl w:ilvl="0">
      <w:start w:val="1"/>
      <w:numFmt w:val="decimal"/>
      <w:pStyle w:val="10"/>
      <w:suff w:val="space"/>
      <w:lvlText w:val="%1."/>
      <w:lvlJc w:val="left"/>
      <w:pPr>
        <w:ind w:left="0" w:firstLine="0"/>
      </w:pPr>
      <w:rPr>
        <w:rFonts w:ascii="微软雅黑" w:eastAsia="微软雅黑" w:hAnsi="微软雅黑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70C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lvlText w:val="%6."/>
      <w:lvlJc w:val="left"/>
      <w:pPr>
        <w:tabs>
          <w:tab w:val="num" w:pos="400"/>
        </w:tabs>
        <w:ind w:left="400" w:hanging="300"/>
      </w:pPr>
      <w:rPr>
        <w:rFonts w:hint="eastAsia"/>
      </w:rPr>
    </w:lvl>
    <w:lvl w:ilvl="6">
      <w:start w:val="1"/>
      <w:numFmt w:val="decimal"/>
      <w:pStyle w:val="11"/>
      <w:suff w:val="space"/>
      <w:lvlText w:val="(%7)."/>
      <w:lvlJc w:val="left"/>
      <w:pPr>
        <w:ind w:left="0" w:firstLine="400"/>
      </w:pPr>
      <w:rPr>
        <w:rFonts w:hint="eastAsia"/>
      </w:rPr>
    </w:lvl>
    <w:lvl w:ilvl="7">
      <w:start w:val="1"/>
      <w:numFmt w:val="lowerLetter"/>
      <w:pStyle w:val="21"/>
      <w:lvlText w:val="%8."/>
      <w:lvlJc w:val="left"/>
      <w:pPr>
        <w:tabs>
          <w:tab w:val="num" w:pos="1200"/>
        </w:tabs>
        <w:ind w:left="1200" w:hanging="300"/>
      </w:pPr>
      <w:rPr>
        <w:rFonts w:hint="eastAsia"/>
      </w:rPr>
    </w:lvl>
    <w:lvl w:ilvl="8">
      <w:start w:val="1"/>
      <w:numFmt w:val="lowerRoman"/>
      <w:pStyle w:val="31"/>
      <w:lvlText w:val="%9."/>
      <w:lvlJc w:val="left"/>
      <w:pPr>
        <w:tabs>
          <w:tab w:val="num" w:pos="1800"/>
        </w:tabs>
        <w:ind w:left="1800" w:hanging="300"/>
      </w:pPr>
      <w:rPr>
        <w:rFonts w:hint="eastAsia"/>
      </w:rPr>
    </w:lvl>
  </w:abstractNum>
  <w:abstractNum w:abstractNumId="6" w15:restartNumberingAfterBreak="0">
    <w:nsid w:val="6A7440D0"/>
    <w:multiLevelType w:val="hybridMultilevel"/>
    <w:tmpl w:val="8F88ED2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2F14800"/>
    <w:multiLevelType w:val="multilevel"/>
    <w:tmpl w:val="72F14800"/>
    <w:lvl w:ilvl="0">
      <w:start w:val="1"/>
      <w:numFmt w:val="bullet"/>
      <w:lvlText w:val=""/>
      <w:lvlJc w:val="left"/>
      <w:pPr>
        <w:ind w:left="127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99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1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3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5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7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9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1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39" w:hanging="360"/>
      </w:pPr>
      <w:rPr>
        <w:rFonts w:ascii="Wingdings" w:hAnsi="Wingdings" w:hint="default"/>
      </w:rPr>
    </w:lvl>
  </w:abstractNum>
  <w:num w:numId="1" w16cid:durableId="301008611">
    <w:abstractNumId w:val="5"/>
  </w:num>
  <w:num w:numId="2" w16cid:durableId="338577942">
    <w:abstractNumId w:val="2"/>
  </w:num>
  <w:num w:numId="3" w16cid:durableId="1858694139">
    <w:abstractNumId w:val="5"/>
  </w:num>
  <w:num w:numId="4" w16cid:durableId="1271091153">
    <w:abstractNumId w:val="4"/>
  </w:num>
  <w:num w:numId="5" w16cid:durableId="110393734">
    <w:abstractNumId w:val="3"/>
  </w:num>
  <w:num w:numId="6" w16cid:durableId="271478498">
    <w:abstractNumId w:val="6"/>
  </w:num>
  <w:num w:numId="7" w16cid:durableId="900287624">
    <w:abstractNumId w:val="1"/>
  </w:num>
  <w:num w:numId="8" w16cid:durableId="227493653">
    <w:abstractNumId w:val="0"/>
  </w:num>
  <w:num w:numId="9" w16cid:durableId="156926635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hideGrammaticalErrors/>
  <w:proofState w:spelling="clean" w:grammar="clean"/>
  <w:attachedTemplate r:id="rId1"/>
  <w:defaultTabStop w:val="1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7EF"/>
    <w:rsid w:val="0000047F"/>
    <w:rsid w:val="000006D5"/>
    <w:rsid w:val="00001627"/>
    <w:rsid w:val="00002186"/>
    <w:rsid w:val="0000299F"/>
    <w:rsid w:val="000040A1"/>
    <w:rsid w:val="00004CA0"/>
    <w:rsid w:val="0000535F"/>
    <w:rsid w:val="000074AD"/>
    <w:rsid w:val="00010128"/>
    <w:rsid w:val="00010A99"/>
    <w:rsid w:val="00011E3C"/>
    <w:rsid w:val="000124A9"/>
    <w:rsid w:val="000137C2"/>
    <w:rsid w:val="00013F85"/>
    <w:rsid w:val="00014BDC"/>
    <w:rsid w:val="00015380"/>
    <w:rsid w:val="000166DE"/>
    <w:rsid w:val="00016EF5"/>
    <w:rsid w:val="00016FA4"/>
    <w:rsid w:val="00017F19"/>
    <w:rsid w:val="00017FD4"/>
    <w:rsid w:val="00022677"/>
    <w:rsid w:val="00023C6C"/>
    <w:rsid w:val="00023E56"/>
    <w:rsid w:val="000241CB"/>
    <w:rsid w:val="00024DEA"/>
    <w:rsid w:val="0002505B"/>
    <w:rsid w:val="00026347"/>
    <w:rsid w:val="000265AC"/>
    <w:rsid w:val="0002686A"/>
    <w:rsid w:val="00030B81"/>
    <w:rsid w:val="000313F1"/>
    <w:rsid w:val="00032DDC"/>
    <w:rsid w:val="00032E63"/>
    <w:rsid w:val="00034943"/>
    <w:rsid w:val="00034C6E"/>
    <w:rsid w:val="00035B40"/>
    <w:rsid w:val="00035B51"/>
    <w:rsid w:val="00035BDF"/>
    <w:rsid w:val="00036493"/>
    <w:rsid w:val="00040017"/>
    <w:rsid w:val="0004226D"/>
    <w:rsid w:val="000426DF"/>
    <w:rsid w:val="00043EE2"/>
    <w:rsid w:val="00044028"/>
    <w:rsid w:val="000441BF"/>
    <w:rsid w:val="000459E6"/>
    <w:rsid w:val="000477EB"/>
    <w:rsid w:val="000479C8"/>
    <w:rsid w:val="00047C71"/>
    <w:rsid w:val="0005182B"/>
    <w:rsid w:val="00051D5B"/>
    <w:rsid w:val="0005295D"/>
    <w:rsid w:val="000538E4"/>
    <w:rsid w:val="00055722"/>
    <w:rsid w:val="000559D9"/>
    <w:rsid w:val="000567DE"/>
    <w:rsid w:val="00056B13"/>
    <w:rsid w:val="00057C17"/>
    <w:rsid w:val="00057DF6"/>
    <w:rsid w:val="00057E4C"/>
    <w:rsid w:val="000609AE"/>
    <w:rsid w:val="00060CE3"/>
    <w:rsid w:val="000615E9"/>
    <w:rsid w:val="000617C7"/>
    <w:rsid w:val="00061F34"/>
    <w:rsid w:val="00062090"/>
    <w:rsid w:val="000623EE"/>
    <w:rsid w:val="000625C6"/>
    <w:rsid w:val="0006263F"/>
    <w:rsid w:val="00062AB1"/>
    <w:rsid w:val="00063658"/>
    <w:rsid w:val="0006405F"/>
    <w:rsid w:val="00064197"/>
    <w:rsid w:val="00064C5B"/>
    <w:rsid w:val="000651BC"/>
    <w:rsid w:val="00065BDD"/>
    <w:rsid w:val="000660B1"/>
    <w:rsid w:val="000702FF"/>
    <w:rsid w:val="00073A4B"/>
    <w:rsid w:val="00073C6C"/>
    <w:rsid w:val="000742FD"/>
    <w:rsid w:val="00075FFF"/>
    <w:rsid w:val="00076EEE"/>
    <w:rsid w:val="0007796C"/>
    <w:rsid w:val="00077C49"/>
    <w:rsid w:val="00080714"/>
    <w:rsid w:val="00080E71"/>
    <w:rsid w:val="00082BA2"/>
    <w:rsid w:val="000836A7"/>
    <w:rsid w:val="0008372E"/>
    <w:rsid w:val="000840D7"/>
    <w:rsid w:val="000850F1"/>
    <w:rsid w:val="00085BA3"/>
    <w:rsid w:val="00085C9F"/>
    <w:rsid w:val="00087614"/>
    <w:rsid w:val="00087A4E"/>
    <w:rsid w:val="00090519"/>
    <w:rsid w:val="000934D5"/>
    <w:rsid w:val="000937DB"/>
    <w:rsid w:val="00095131"/>
    <w:rsid w:val="000971ED"/>
    <w:rsid w:val="0009777F"/>
    <w:rsid w:val="000A05F1"/>
    <w:rsid w:val="000A0FB4"/>
    <w:rsid w:val="000A1243"/>
    <w:rsid w:val="000A4894"/>
    <w:rsid w:val="000A62BC"/>
    <w:rsid w:val="000B1148"/>
    <w:rsid w:val="000B1CF0"/>
    <w:rsid w:val="000B3E04"/>
    <w:rsid w:val="000B5614"/>
    <w:rsid w:val="000B67BA"/>
    <w:rsid w:val="000B79A7"/>
    <w:rsid w:val="000B7E8A"/>
    <w:rsid w:val="000B7FE2"/>
    <w:rsid w:val="000C004D"/>
    <w:rsid w:val="000C00C2"/>
    <w:rsid w:val="000C0B69"/>
    <w:rsid w:val="000C305E"/>
    <w:rsid w:val="000C5048"/>
    <w:rsid w:val="000C573C"/>
    <w:rsid w:val="000C5A14"/>
    <w:rsid w:val="000C608F"/>
    <w:rsid w:val="000D0567"/>
    <w:rsid w:val="000D2817"/>
    <w:rsid w:val="000D31BC"/>
    <w:rsid w:val="000D3B64"/>
    <w:rsid w:val="000D43C6"/>
    <w:rsid w:val="000D51AE"/>
    <w:rsid w:val="000D53AA"/>
    <w:rsid w:val="000D5BD2"/>
    <w:rsid w:val="000D66AF"/>
    <w:rsid w:val="000D69B4"/>
    <w:rsid w:val="000D6D37"/>
    <w:rsid w:val="000D6EAD"/>
    <w:rsid w:val="000E0722"/>
    <w:rsid w:val="000E169D"/>
    <w:rsid w:val="000E1B32"/>
    <w:rsid w:val="000E3567"/>
    <w:rsid w:val="000E5103"/>
    <w:rsid w:val="000E5E5E"/>
    <w:rsid w:val="000E7801"/>
    <w:rsid w:val="000F0E20"/>
    <w:rsid w:val="000F11A0"/>
    <w:rsid w:val="000F22F4"/>
    <w:rsid w:val="000F2928"/>
    <w:rsid w:val="000F2BB6"/>
    <w:rsid w:val="000F2D39"/>
    <w:rsid w:val="000F3C0A"/>
    <w:rsid w:val="000F59A4"/>
    <w:rsid w:val="000F7FDB"/>
    <w:rsid w:val="0010074A"/>
    <w:rsid w:val="00101B01"/>
    <w:rsid w:val="00101D90"/>
    <w:rsid w:val="001025D7"/>
    <w:rsid w:val="0010296D"/>
    <w:rsid w:val="001031F3"/>
    <w:rsid w:val="001045D7"/>
    <w:rsid w:val="001053D7"/>
    <w:rsid w:val="00105AEC"/>
    <w:rsid w:val="00106D29"/>
    <w:rsid w:val="00111662"/>
    <w:rsid w:val="00112F54"/>
    <w:rsid w:val="00113356"/>
    <w:rsid w:val="00115C79"/>
    <w:rsid w:val="00115E58"/>
    <w:rsid w:val="00116413"/>
    <w:rsid w:val="00117DB3"/>
    <w:rsid w:val="001210A9"/>
    <w:rsid w:val="00121508"/>
    <w:rsid w:val="0012163B"/>
    <w:rsid w:val="00122E40"/>
    <w:rsid w:val="00122F7E"/>
    <w:rsid w:val="001238C5"/>
    <w:rsid w:val="00124FA8"/>
    <w:rsid w:val="0012663A"/>
    <w:rsid w:val="00126786"/>
    <w:rsid w:val="001313A4"/>
    <w:rsid w:val="0013296D"/>
    <w:rsid w:val="001330DB"/>
    <w:rsid w:val="001335D1"/>
    <w:rsid w:val="001339B6"/>
    <w:rsid w:val="00134D29"/>
    <w:rsid w:val="001370D4"/>
    <w:rsid w:val="0013737C"/>
    <w:rsid w:val="00137668"/>
    <w:rsid w:val="0014075E"/>
    <w:rsid w:val="001409E4"/>
    <w:rsid w:val="00140CFF"/>
    <w:rsid w:val="00140EE3"/>
    <w:rsid w:val="001421E9"/>
    <w:rsid w:val="00143B6B"/>
    <w:rsid w:val="001446C1"/>
    <w:rsid w:val="001449EA"/>
    <w:rsid w:val="00145205"/>
    <w:rsid w:val="001457CE"/>
    <w:rsid w:val="001467EA"/>
    <w:rsid w:val="00146E59"/>
    <w:rsid w:val="001472D6"/>
    <w:rsid w:val="0014782E"/>
    <w:rsid w:val="001479CA"/>
    <w:rsid w:val="0015109A"/>
    <w:rsid w:val="00151666"/>
    <w:rsid w:val="0015613A"/>
    <w:rsid w:val="00162196"/>
    <w:rsid w:val="00162303"/>
    <w:rsid w:val="001629DE"/>
    <w:rsid w:val="001632B4"/>
    <w:rsid w:val="001642CA"/>
    <w:rsid w:val="0016446E"/>
    <w:rsid w:val="001671FE"/>
    <w:rsid w:val="00167705"/>
    <w:rsid w:val="001677D6"/>
    <w:rsid w:val="00170536"/>
    <w:rsid w:val="00171BC8"/>
    <w:rsid w:val="00171F15"/>
    <w:rsid w:val="00173E23"/>
    <w:rsid w:val="00174177"/>
    <w:rsid w:val="001763E2"/>
    <w:rsid w:val="00177221"/>
    <w:rsid w:val="0017792F"/>
    <w:rsid w:val="001806DA"/>
    <w:rsid w:val="001811AE"/>
    <w:rsid w:val="00181243"/>
    <w:rsid w:val="001814DB"/>
    <w:rsid w:val="0018199F"/>
    <w:rsid w:val="00181BF0"/>
    <w:rsid w:val="00182C61"/>
    <w:rsid w:val="00182EF3"/>
    <w:rsid w:val="00184067"/>
    <w:rsid w:val="001842E7"/>
    <w:rsid w:val="001860C3"/>
    <w:rsid w:val="00186370"/>
    <w:rsid w:val="0018755E"/>
    <w:rsid w:val="00192226"/>
    <w:rsid w:val="001928C3"/>
    <w:rsid w:val="001953E3"/>
    <w:rsid w:val="001959C7"/>
    <w:rsid w:val="001961AD"/>
    <w:rsid w:val="00196929"/>
    <w:rsid w:val="00197947"/>
    <w:rsid w:val="001A11DA"/>
    <w:rsid w:val="001A759D"/>
    <w:rsid w:val="001A778E"/>
    <w:rsid w:val="001B06E1"/>
    <w:rsid w:val="001B120E"/>
    <w:rsid w:val="001B15C2"/>
    <w:rsid w:val="001B2622"/>
    <w:rsid w:val="001B5CA4"/>
    <w:rsid w:val="001B60F3"/>
    <w:rsid w:val="001B6BFD"/>
    <w:rsid w:val="001C0E02"/>
    <w:rsid w:val="001C1258"/>
    <w:rsid w:val="001C1BC4"/>
    <w:rsid w:val="001C37C9"/>
    <w:rsid w:val="001C5160"/>
    <w:rsid w:val="001C715E"/>
    <w:rsid w:val="001C7245"/>
    <w:rsid w:val="001C7CF4"/>
    <w:rsid w:val="001D00B2"/>
    <w:rsid w:val="001D02DA"/>
    <w:rsid w:val="001D12F6"/>
    <w:rsid w:val="001D263E"/>
    <w:rsid w:val="001D2AA3"/>
    <w:rsid w:val="001D2E87"/>
    <w:rsid w:val="001D3AE1"/>
    <w:rsid w:val="001D5F2C"/>
    <w:rsid w:val="001E3A75"/>
    <w:rsid w:val="001E6194"/>
    <w:rsid w:val="001E7E6E"/>
    <w:rsid w:val="001F0030"/>
    <w:rsid w:val="001F0B26"/>
    <w:rsid w:val="001F0E80"/>
    <w:rsid w:val="001F22F2"/>
    <w:rsid w:val="001F2501"/>
    <w:rsid w:val="001F56CE"/>
    <w:rsid w:val="002027F5"/>
    <w:rsid w:val="00202F8D"/>
    <w:rsid w:val="00203504"/>
    <w:rsid w:val="002042FC"/>
    <w:rsid w:val="002049D1"/>
    <w:rsid w:val="002103A5"/>
    <w:rsid w:val="00210ADE"/>
    <w:rsid w:val="002114DD"/>
    <w:rsid w:val="00211CDD"/>
    <w:rsid w:val="002139CF"/>
    <w:rsid w:val="00214339"/>
    <w:rsid w:val="00214505"/>
    <w:rsid w:val="00214BEB"/>
    <w:rsid w:val="00215648"/>
    <w:rsid w:val="0021606C"/>
    <w:rsid w:val="00216442"/>
    <w:rsid w:val="0021747D"/>
    <w:rsid w:val="00220A6C"/>
    <w:rsid w:val="002220BC"/>
    <w:rsid w:val="0022354C"/>
    <w:rsid w:val="002242FB"/>
    <w:rsid w:val="00225085"/>
    <w:rsid w:val="0022648E"/>
    <w:rsid w:val="00226907"/>
    <w:rsid w:val="00226C6F"/>
    <w:rsid w:val="0022741A"/>
    <w:rsid w:val="0022746F"/>
    <w:rsid w:val="00227B51"/>
    <w:rsid w:val="00227DC1"/>
    <w:rsid w:val="00227E21"/>
    <w:rsid w:val="00231642"/>
    <w:rsid w:val="00232DEE"/>
    <w:rsid w:val="00232E88"/>
    <w:rsid w:val="002346EA"/>
    <w:rsid w:val="002358DA"/>
    <w:rsid w:val="00236372"/>
    <w:rsid w:val="00237877"/>
    <w:rsid w:val="0024060A"/>
    <w:rsid w:val="002407A4"/>
    <w:rsid w:val="00242251"/>
    <w:rsid w:val="00242518"/>
    <w:rsid w:val="00242A6D"/>
    <w:rsid w:val="00243029"/>
    <w:rsid w:val="0024385E"/>
    <w:rsid w:val="002443D6"/>
    <w:rsid w:val="00244BD2"/>
    <w:rsid w:val="002457A2"/>
    <w:rsid w:val="0025117E"/>
    <w:rsid w:val="00251470"/>
    <w:rsid w:val="00252140"/>
    <w:rsid w:val="0025219E"/>
    <w:rsid w:val="00252810"/>
    <w:rsid w:val="00253850"/>
    <w:rsid w:val="00253ADF"/>
    <w:rsid w:val="00254489"/>
    <w:rsid w:val="002553D9"/>
    <w:rsid w:val="0025543B"/>
    <w:rsid w:val="002602F5"/>
    <w:rsid w:val="00260B55"/>
    <w:rsid w:val="0026165E"/>
    <w:rsid w:val="002617E0"/>
    <w:rsid w:val="00263E62"/>
    <w:rsid w:val="00265220"/>
    <w:rsid w:val="00266308"/>
    <w:rsid w:val="00266631"/>
    <w:rsid w:val="00273DA3"/>
    <w:rsid w:val="00274FF6"/>
    <w:rsid w:val="00275102"/>
    <w:rsid w:val="00275BAC"/>
    <w:rsid w:val="00276BDF"/>
    <w:rsid w:val="00277D15"/>
    <w:rsid w:val="002811DF"/>
    <w:rsid w:val="00281A7B"/>
    <w:rsid w:val="00282758"/>
    <w:rsid w:val="0028319F"/>
    <w:rsid w:val="0028560B"/>
    <w:rsid w:val="00287863"/>
    <w:rsid w:val="00291BF1"/>
    <w:rsid w:val="0029268E"/>
    <w:rsid w:val="00293402"/>
    <w:rsid w:val="0029368A"/>
    <w:rsid w:val="00293721"/>
    <w:rsid w:val="00294BAC"/>
    <w:rsid w:val="0029528B"/>
    <w:rsid w:val="0029565A"/>
    <w:rsid w:val="002975A1"/>
    <w:rsid w:val="00297D89"/>
    <w:rsid w:val="002A03BB"/>
    <w:rsid w:val="002A0412"/>
    <w:rsid w:val="002A0ACD"/>
    <w:rsid w:val="002A1D10"/>
    <w:rsid w:val="002A22A5"/>
    <w:rsid w:val="002A25C1"/>
    <w:rsid w:val="002A353D"/>
    <w:rsid w:val="002A5E7B"/>
    <w:rsid w:val="002A6E40"/>
    <w:rsid w:val="002A71D9"/>
    <w:rsid w:val="002B05A4"/>
    <w:rsid w:val="002B0DCF"/>
    <w:rsid w:val="002B0EF1"/>
    <w:rsid w:val="002B1D3F"/>
    <w:rsid w:val="002B244E"/>
    <w:rsid w:val="002B25B3"/>
    <w:rsid w:val="002B4228"/>
    <w:rsid w:val="002B545C"/>
    <w:rsid w:val="002B6F55"/>
    <w:rsid w:val="002B7176"/>
    <w:rsid w:val="002B7FA6"/>
    <w:rsid w:val="002C0D6D"/>
    <w:rsid w:val="002C1850"/>
    <w:rsid w:val="002C218F"/>
    <w:rsid w:val="002C229A"/>
    <w:rsid w:val="002C22CC"/>
    <w:rsid w:val="002C37D8"/>
    <w:rsid w:val="002C388F"/>
    <w:rsid w:val="002C45AD"/>
    <w:rsid w:val="002C4737"/>
    <w:rsid w:val="002C5558"/>
    <w:rsid w:val="002C5564"/>
    <w:rsid w:val="002C5CAD"/>
    <w:rsid w:val="002C625E"/>
    <w:rsid w:val="002C68FD"/>
    <w:rsid w:val="002C713A"/>
    <w:rsid w:val="002C79DC"/>
    <w:rsid w:val="002D2944"/>
    <w:rsid w:val="002D3A30"/>
    <w:rsid w:val="002D3FCC"/>
    <w:rsid w:val="002D58BE"/>
    <w:rsid w:val="002E0B12"/>
    <w:rsid w:val="002E2EE9"/>
    <w:rsid w:val="002E3A12"/>
    <w:rsid w:val="002E406E"/>
    <w:rsid w:val="002E4425"/>
    <w:rsid w:val="002E5500"/>
    <w:rsid w:val="002E6F28"/>
    <w:rsid w:val="002E771B"/>
    <w:rsid w:val="002F0579"/>
    <w:rsid w:val="002F1A0D"/>
    <w:rsid w:val="002F234C"/>
    <w:rsid w:val="002F4D0C"/>
    <w:rsid w:val="002F5A4D"/>
    <w:rsid w:val="002F6DE3"/>
    <w:rsid w:val="002F731A"/>
    <w:rsid w:val="003006DF"/>
    <w:rsid w:val="00300E7A"/>
    <w:rsid w:val="00301FB7"/>
    <w:rsid w:val="0030208D"/>
    <w:rsid w:val="00303C8A"/>
    <w:rsid w:val="00304B7F"/>
    <w:rsid w:val="00304E9A"/>
    <w:rsid w:val="00305382"/>
    <w:rsid w:val="00305BFD"/>
    <w:rsid w:val="003101D8"/>
    <w:rsid w:val="003107A5"/>
    <w:rsid w:val="00310E2C"/>
    <w:rsid w:val="003126F4"/>
    <w:rsid w:val="00313C12"/>
    <w:rsid w:val="00314081"/>
    <w:rsid w:val="00314B3E"/>
    <w:rsid w:val="00314F9C"/>
    <w:rsid w:val="0031571A"/>
    <w:rsid w:val="00317A53"/>
    <w:rsid w:val="00317D54"/>
    <w:rsid w:val="00320E4A"/>
    <w:rsid w:val="00321516"/>
    <w:rsid w:val="00322F9C"/>
    <w:rsid w:val="00323F0F"/>
    <w:rsid w:val="00324C5D"/>
    <w:rsid w:val="00325EE5"/>
    <w:rsid w:val="00326853"/>
    <w:rsid w:val="00327055"/>
    <w:rsid w:val="00327190"/>
    <w:rsid w:val="00327816"/>
    <w:rsid w:val="00330C2D"/>
    <w:rsid w:val="003311DE"/>
    <w:rsid w:val="00331FBA"/>
    <w:rsid w:val="00332F84"/>
    <w:rsid w:val="00333DE8"/>
    <w:rsid w:val="003341B8"/>
    <w:rsid w:val="00334FE5"/>
    <w:rsid w:val="00335DA6"/>
    <w:rsid w:val="00335EA1"/>
    <w:rsid w:val="0033670D"/>
    <w:rsid w:val="0033734A"/>
    <w:rsid w:val="00340CC5"/>
    <w:rsid w:val="00341296"/>
    <w:rsid w:val="00341EB0"/>
    <w:rsid w:val="003426D4"/>
    <w:rsid w:val="0034304F"/>
    <w:rsid w:val="00343AEB"/>
    <w:rsid w:val="00343FF0"/>
    <w:rsid w:val="0034456C"/>
    <w:rsid w:val="003450B9"/>
    <w:rsid w:val="00345D0B"/>
    <w:rsid w:val="003464C3"/>
    <w:rsid w:val="00347FD2"/>
    <w:rsid w:val="003506BE"/>
    <w:rsid w:val="00352308"/>
    <w:rsid w:val="0035336E"/>
    <w:rsid w:val="00353967"/>
    <w:rsid w:val="003542FA"/>
    <w:rsid w:val="00354A0B"/>
    <w:rsid w:val="00354BEF"/>
    <w:rsid w:val="00356532"/>
    <w:rsid w:val="00356918"/>
    <w:rsid w:val="0035698A"/>
    <w:rsid w:val="0035720D"/>
    <w:rsid w:val="0036157E"/>
    <w:rsid w:val="003627F3"/>
    <w:rsid w:val="00362B53"/>
    <w:rsid w:val="00362DE8"/>
    <w:rsid w:val="003639ED"/>
    <w:rsid w:val="00364CB3"/>
    <w:rsid w:val="00365091"/>
    <w:rsid w:val="00365A1D"/>
    <w:rsid w:val="00365E46"/>
    <w:rsid w:val="003665AD"/>
    <w:rsid w:val="003665FF"/>
    <w:rsid w:val="00367F28"/>
    <w:rsid w:val="00370CF7"/>
    <w:rsid w:val="003710F6"/>
    <w:rsid w:val="00371292"/>
    <w:rsid w:val="003712F1"/>
    <w:rsid w:val="00372460"/>
    <w:rsid w:val="003727A8"/>
    <w:rsid w:val="00372EAD"/>
    <w:rsid w:val="0037382D"/>
    <w:rsid w:val="00375DAA"/>
    <w:rsid w:val="003821BF"/>
    <w:rsid w:val="00382693"/>
    <w:rsid w:val="003826AB"/>
    <w:rsid w:val="00382E95"/>
    <w:rsid w:val="00385769"/>
    <w:rsid w:val="00385B7B"/>
    <w:rsid w:val="003869D5"/>
    <w:rsid w:val="00387E51"/>
    <w:rsid w:val="003928C9"/>
    <w:rsid w:val="00394845"/>
    <w:rsid w:val="00394D8B"/>
    <w:rsid w:val="00394E76"/>
    <w:rsid w:val="003970CE"/>
    <w:rsid w:val="0039718C"/>
    <w:rsid w:val="00397ACE"/>
    <w:rsid w:val="003A0E56"/>
    <w:rsid w:val="003A1085"/>
    <w:rsid w:val="003A3095"/>
    <w:rsid w:val="003A371A"/>
    <w:rsid w:val="003A4A26"/>
    <w:rsid w:val="003A56E9"/>
    <w:rsid w:val="003A5DBC"/>
    <w:rsid w:val="003A6746"/>
    <w:rsid w:val="003A72EA"/>
    <w:rsid w:val="003B01E8"/>
    <w:rsid w:val="003B03AA"/>
    <w:rsid w:val="003B0D35"/>
    <w:rsid w:val="003B1DA3"/>
    <w:rsid w:val="003B238A"/>
    <w:rsid w:val="003B331A"/>
    <w:rsid w:val="003B37FE"/>
    <w:rsid w:val="003B5293"/>
    <w:rsid w:val="003B6A6A"/>
    <w:rsid w:val="003C024B"/>
    <w:rsid w:val="003C0FF9"/>
    <w:rsid w:val="003C189B"/>
    <w:rsid w:val="003C229D"/>
    <w:rsid w:val="003C349E"/>
    <w:rsid w:val="003C44C9"/>
    <w:rsid w:val="003C7D3E"/>
    <w:rsid w:val="003D222D"/>
    <w:rsid w:val="003D262C"/>
    <w:rsid w:val="003D2717"/>
    <w:rsid w:val="003D3B54"/>
    <w:rsid w:val="003D3F67"/>
    <w:rsid w:val="003D4705"/>
    <w:rsid w:val="003D4CEE"/>
    <w:rsid w:val="003D4EE6"/>
    <w:rsid w:val="003D52F5"/>
    <w:rsid w:val="003D5C7A"/>
    <w:rsid w:val="003D60F8"/>
    <w:rsid w:val="003E0488"/>
    <w:rsid w:val="003E3367"/>
    <w:rsid w:val="003E37AA"/>
    <w:rsid w:val="003E38F6"/>
    <w:rsid w:val="003E3E4E"/>
    <w:rsid w:val="003E3F40"/>
    <w:rsid w:val="003E5F9F"/>
    <w:rsid w:val="003E61FC"/>
    <w:rsid w:val="003E6752"/>
    <w:rsid w:val="003E67F6"/>
    <w:rsid w:val="003E6BFE"/>
    <w:rsid w:val="003E70FF"/>
    <w:rsid w:val="003E7303"/>
    <w:rsid w:val="003F0D1E"/>
    <w:rsid w:val="003F2435"/>
    <w:rsid w:val="003F37DE"/>
    <w:rsid w:val="003F38AF"/>
    <w:rsid w:val="003F3B35"/>
    <w:rsid w:val="003F4F3F"/>
    <w:rsid w:val="003F5194"/>
    <w:rsid w:val="003F7FA9"/>
    <w:rsid w:val="004010CC"/>
    <w:rsid w:val="0040181C"/>
    <w:rsid w:val="004021ED"/>
    <w:rsid w:val="00402F97"/>
    <w:rsid w:val="0040402A"/>
    <w:rsid w:val="00404495"/>
    <w:rsid w:val="00404855"/>
    <w:rsid w:val="00404A05"/>
    <w:rsid w:val="00404E9A"/>
    <w:rsid w:val="00405487"/>
    <w:rsid w:val="00407729"/>
    <w:rsid w:val="00407EA9"/>
    <w:rsid w:val="0041140E"/>
    <w:rsid w:val="00411F8D"/>
    <w:rsid w:val="004131AA"/>
    <w:rsid w:val="00413D83"/>
    <w:rsid w:val="00413E29"/>
    <w:rsid w:val="00416209"/>
    <w:rsid w:val="00417719"/>
    <w:rsid w:val="0042135E"/>
    <w:rsid w:val="00422027"/>
    <w:rsid w:val="00422183"/>
    <w:rsid w:val="00422EB1"/>
    <w:rsid w:val="004230A2"/>
    <w:rsid w:val="004241AC"/>
    <w:rsid w:val="004244A2"/>
    <w:rsid w:val="00424856"/>
    <w:rsid w:val="00424A91"/>
    <w:rsid w:val="004263F6"/>
    <w:rsid w:val="004278AE"/>
    <w:rsid w:val="00430012"/>
    <w:rsid w:val="00430112"/>
    <w:rsid w:val="00430AE4"/>
    <w:rsid w:val="00431553"/>
    <w:rsid w:val="004315A0"/>
    <w:rsid w:val="00431935"/>
    <w:rsid w:val="00431E6D"/>
    <w:rsid w:val="00432031"/>
    <w:rsid w:val="0043206B"/>
    <w:rsid w:val="00436A4C"/>
    <w:rsid w:val="00436F94"/>
    <w:rsid w:val="004375C3"/>
    <w:rsid w:val="00440189"/>
    <w:rsid w:val="0044069D"/>
    <w:rsid w:val="004411CF"/>
    <w:rsid w:val="00441377"/>
    <w:rsid w:val="00441525"/>
    <w:rsid w:val="004418D1"/>
    <w:rsid w:val="00443AC9"/>
    <w:rsid w:val="00443DCF"/>
    <w:rsid w:val="00444F3C"/>
    <w:rsid w:val="0044597C"/>
    <w:rsid w:val="00446574"/>
    <w:rsid w:val="00446D20"/>
    <w:rsid w:val="00451C29"/>
    <w:rsid w:val="00452ADD"/>
    <w:rsid w:val="0045316D"/>
    <w:rsid w:val="00453919"/>
    <w:rsid w:val="00453FD3"/>
    <w:rsid w:val="00454177"/>
    <w:rsid w:val="00454EEC"/>
    <w:rsid w:val="0045552E"/>
    <w:rsid w:val="00455987"/>
    <w:rsid w:val="00455D74"/>
    <w:rsid w:val="004566E7"/>
    <w:rsid w:val="004569EC"/>
    <w:rsid w:val="00457B92"/>
    <w:rsid w:val="0046019D"/>
    <w:rsid w:val="004603E2"/>
    <w:rsid w:val="00461EB9"/>
    <w:rsid w:val="00461FAE"/>
    <w:rsid w:val="0046291E"/>
    <w:rsid w:val="00465502"/>
    <w:rsid w:val="00465860"/>
    <w:rsid w:val="00465905"/>
    <w:rsid w:val="00466776"/>
    <w:rsid w:val="00466A84"/>
    <w:rsid w:val="00466D07"/>
    <w:rsid w:val="00466EA5"/>
    <w:rsid w:val="0046798F"/>
    <w:rsid w:val="00467E17"/>
    <w:rsid w:val="00470695"/>
    <w:rsid w:val="004707CA"/>
    <w:rsid w:val="0047122D"/>
    <w:rsid w:val="0047266F"/>
    <w:rsid w:val="0047640B"/>
    <w:rsid w:val="004769C6"/>
    <w:rsid w:val="00477135"/>
    <w:rsid w:val="004773E2"/>
    <w:rsid w:val="004773F6"/>
    <w:rsid w:val="00477CBD"/>
    <w:rsid w:val="00481163"/>
    <w:rsid w:val="004816EA"/>
    <w:rsid w:val="00482214"/>
    <w:rsid w:val="0048351B"/>
    <w:rsid w:val="00483B32"/>
    <w:rsid w:val="00483FB2"/>
    <w:rsid w:val="004842D7"/>
    <w:rsid w:val="00484CEA"/>
    <w:rsid w:val="0048539E"/>
    <w:rsid w:val="00486D0F"/>
    <w:rsid w:val="00486F39"/>
    <w:rsid w:val="00487D03"/>
    <w:rsid w:val="00490F40"/>
    <w:rsid w:val="00492E37"/>
    <w:rsid w:val="00493A17"/>
    <w:rsid w:val="00494710"/>
    <w:rsid w:val="004953E0"/>
    <w:rsid w:val="00497B5A"/>
    <w:rsid w:val="004A1F5F"/>
    <w:rsid w:val="004A2A0A"/>
    <w:rsid w:val="004A5C80"/>
    <w:rsid w:val="004A682F"/>
    <w:rsid w:val="004A71B2"/>
    <w:rsid w:val="004B007D"/>
    <w:rsid w:val="004B1D1E"/>
    <w:rsid w:val="004B24F6"/>
    <w:rsid w:val="004B25E2"/>
    <w:rsid w:val="004B3B49"/>
    <w:rsid w:val="004B4135"/>
    <w:rsid w:val="004B4508"/>
    <w:rsid w:val="004B4996"/>
    <w:rsid w:val="004B5C05"/>
    <w:rsid w:val="004B6261"/>
    <w:rsid w:val="004B6EBA"/>
    <w:rsid w:val="004B70B0"/>
    <w:rsid w:val="004B75D7"/>
    <w:rsid w:val="004C057B"/>
    <w:rsid w:val="004C407B"/>
    <w:rsid w:val="004C4B1B"/>
    <w:rsid w:val="004C5A25"/>
    <w:rsid w:val="004C769B"/>
    <w:rsid w:val="004C76AD"/>
    <w:rsid w:val="004C7B1B"/>
    <w:rsid w:val="004D0D16"/>
    <w:rsid w:val="004D0D81"/>
    <w:rsid w:val="004D2598"/>
    <w:rsid w:val="004D32DF"/>
    <w:rsid w:val="004D34B0"/>
    <w:rsid w:val="004D471C"/>
    <w:rsid w:val="004D5148"/>
    <w:rsid w:val="004D5B0C"/>
    <w:rsid w:val="004D6E50"/>
    <w:rsid w:val="004E072E"/>
    <w:rsid w:val="004E0A30"/>
    <w:rsid w:val="004E3400"/>
    <w:rsid w:val="004E3C5D"/>
    <w:rsid w:val="004E535B"/>
    <w:rsid w:val="004E54CC"/>
    <w:rsid w:val="004E6A27"/>
    <w:rsid w:val="004E6E21"/>
    <w:rsid w:val="004E7807"/>
    <w:rsid w:val="004F0789"/>
    <w:rsid w:val="004F2613"/>
    <w:rsid w:val="004F33DA"/>
    <w:rsid w:val="004F5438"/>
    <w:rsid w:val="004F719B"/>
    <w:rsid w:val="00501C57"/>
    <w:rsid w:val="005028BD"/>
    <w:rsid w:val="00504462"/>
    <w:rsid w:val="0050501D"/>
    <w:rsid w:val="00510B06"/>
    <w:rsid w:val="00512712"/>
    <w:rsid w:val="005151F4"/>
    <w:rsid w:val="00516619"/>
    <w:rsid w:val="0051662B"/>
    <w:rsid w:val="0051699B"/>
    <w:rsid w:val="00516FB8"/>
    <w:rsid w:val="0052073E"/>
    <w:rsid w:val="00524225"/>
    <w:rsid w:val="00524EA1"/>
    <w:rsid w:val="00524F73"/>
    <w:rsid w:val="00526D28"/>
    <w:rsid w:val="005272E2"/>
    <w:rsid w:val="0053022B"/>
    <w:rsid w:val="00530A3F"/>
    <w:rsid w:val="00530B76"/>
    <w:rsid w:val="00532405"/>
    <w:rsid w:val="005329A4"/>
    <w:rsid w:val="00534F73"/>
    <w:rsid w:val="0053573B"/>
    <w:rsid w:val="00536C78"/>
    <w:rsid w:val="00537390"/>
    <w:rsid w:val="00537E0B"/>
    <w:rsid w:val="0054255B"/>
    <w:rsid w:val="00543009"/>
    <w:rsid w:val="00543F36"/>
    <w:rsid w:val="0054474B"/>
    <w:rsid w:val="00545BA7"/>
    <w:rsid w:val="005463C6"/>
    <w:rsid w:val="005513F9"/>
    <w:rsid w:val="0055177A"/>
    <w:rsid w:val="00553B4E"/>
    <w:rsid w:val="00554D44"/>
    <w:rsid w:val="0055659A"/>
    <w:rsid w:val="0055781D"/>
    <w:rsid w:val="00560B5E"/>
    <w:rsid w:val="00561024"/>
    <w:rsid w:val="00561415"/>
    <w:rsid w:val="00562E04"/>
    <w:rsid w:val="00563BD9"/>
    <w:rsid w:val="005653D2"/>
    <w:rsid w:val="00567FF0"/>
    <w:rsid w:val="00570480"/>
    <w:rsid w:val="0057067E"/>
    <w:rsid w:val="005706D8"/>
    <w:rsid w:val="00570780"/>
    <w:rsid w:val="005709CB"/>
    <w:rsid w:val="005731F3"/>
    <w:rsid w:val="00573644"/>
    <w:rsid w:val="005740D7"/>
    <w:rsid w:val="00574DF8"/>
    <w:rsid w:val="00575E2F"/>
    <w:rsid w:val="00576778"/>
    <w:rsid w:val="00577113"/>
    <w:rsid w:val="00577320"/>
    <w:rsid w:val="0058228B"/>
    <w:rsid w:val="00582800"/>
    <w:rsid w:val="00584097"/>
    <w:rsid w:val="005842BE"/>
    <w:rsid w:val="00584DFB"/>
    <w:rsid w:val="00585B3B"/>
    <w:rsid w:val="00587BFB"/>
    <w:rsid w:val="00587DDB"/>
    <w:rsid w:val="00590706"/>
    <w:rsid w:val="005918F5"/>
    <w:rsid w:val="00591D23"/>
    <w:rsid w:val="005923B6"/>
    <w:rsid w:val="005930CC"/>
    <w:rsid w:val="005931C1"/>
    <w:rsid w:val="0059457A"/>
    <w:rsid w:val="00597B78"/>
    <w:rsid w:val="00597D73"/>
    <w:rsid w:val="005A26E3"/>
    <w:rsid w:val="005A34B5"/>
    <w:rsid w:val="005A3D27"/>
    <w:rsid w:val="005A508E"/>
    <w:rsid w:val="005A5697"/>
    <w:rsid w:val="005A5F8E"/>
    <w:rsid w:val="005A7EB4"/>
    <w:rsid w:val="005B1014"/>
    <w:rsid w:val="005B1F4E"/>
    <w:rsid w:val="005B2A89"/>
    <w:rsid w:val="005B2E77"/>
    <w:rsid w:val="005B468D"/>
    <w:rsid w:val="005B554E"/>
    <w:rsid w:val="005B5789"/>
    <w:rsid w:val="005B5FA9"/>
    <w:rsid w:val="005B63BD"/>
    <w:rsid w:val="005B7D15"/>
    <w:rsid w:val="005C0484"/>
    <w:rsid w:val="005C06E9"/>
    <w:rsid w:val="005C0F25"/>
    <w:rsid w:val="005C1DDC"/>
    <w:rsid w:val="005C2656"/>
    <w:rsid w:val="005C38A9"/>
    <w:rsid w:val="005C39A1"/>
    <w:rsid w:val="005C39B6"/>
    <w:rsid w:val="005C4096"/>
    <w:rsid w:val="005C62DE"/>
    <w:rsid w:val="005C6438"/>
    <w:rsid w:val="005C670F"/>
    <w:rsid w:val="005C6E61"/>
    <w:rsid w:val="005C6EAC"/>
    <w:rsid w:val="005D1FF2"/>
    <w:rsid w:val="005D20D7"/>
    <w:rsid w:val="005D2A93"/>
    <w:rsid w:val="005D3757"/>
    <w:rsid w:val="005D3844"/>
    <w:rsid w:val="005D48DC"/>
    <w:rsid w:val="005D54B8"/>
    <w:rsid w:val="005D78E5"/>
    <w:rsid w:val="005D7980"/>
    <w:rsid w:val="005E060D"/>
    <w:rsid w:val="005E0D34"/>
    <w:rsid w:val="005E23EE"/>
    <w:rsid w:val="005E2651"/>
    <w:rsid w:val="005E27FD"/>
    <w:rsid w:val="005E2FE5"/>
    <w:rsid w:val="005E3225"/>
    <w:rsid w:val="005E3A5B"/>
    <w:rsid w:val="005E3BBE"/>
    <w:rsid w:val="005E3BEE"/>
    <w:rsid w:val="005E3E83"/>
    <w:rsid w:val="005E48D1"/>
    <w:rsid w:val="005E4EDC"/>
    <w:rsid w:val="005E4FB7"/>
    <w:rsid w:val="005E52B2"/>
    <w:rsid w:val="005E6229"/>
    <w:rsid w:val="005E672C"/>
    <w:rsid w:val="005E6AB0"/>
    <w:rsid w:val="005E6E9F"/>
    <w:rsid w:val="005E7677"/>
    <w:rsid w:val="005F057D"/>
    <w:rsid w:val="005F0F5B"/>
    <w:rsid w:val="005F2B8B"/>
    <w:rsid w:val="005F45CF"/>
    <w:rsid w:val="005F58F5"/>
    <w:rsid w:val="005F612A"/>
    <w:rsid w:val="005F6A89"/>
    <w:rsid w:val="005F73D3"/>
    <w:rsid w:val="00600697"/>
    <w:rsid w:val="0060175D"/>
    <w:rsid w:val="00601C27"/>
    <w:rsid w:val="00604A11"/>
    <w:rsid w:val="00606361"/>
    <w:rsid w:val="0060683B"/>
    <w:rsid w:val="00607BC2"/>
    <w:rsid w:val="006117C1"/>
    <w:rsid w:val="00612BAE"/>
    <w:rsid w:val="0061430A"/>
    <w:rsid w:val="0061493A"/>
    <w:rsid w:val="00616C9F"/>
    <w:rsid w:val="00616F26"/>
    <w:rsid w:val="006201ED"/>
    <w:rsid w:val="00620693"/>
    <w:rsid w:val="006218D4"/>
    <w:rsid w:val="00621D38"/>
    <w:rsid w:val="00621D53"/>
    <w:rsid w:val="0062460F"/>
    <w:rsid w:val="00624FD9"/>
    <w:rsid w:val="00625E0E"/>
    <w:rsid w:val="006273DD"/>
    <w:rsid w:val="0062746B"/>
    <w:rsid w:val="0062778C"/>
    <w:rsid w:val="00627B78"/>
    <w:rsid w:val="00630883"/>
    <w:rsid w:val="006312CF"/>
    <w:rsid w:val="00631641"/>
    <w:rsid w:val="006327CA"/>
    <w:rsid w:val="0063300B"/>
    <w:rsid w:val="0063307C"/>
    <w:rsid w:val="00633DA0"/>
    <w:rsid w:val="00635643"/>
    <w:rsid w:val="00635BD2"/>
    <w:rsid w:val="00637427"/>
    <w:rsid w:val="006377C3"/>
    <w:rsid w:val="00645BD5"/>
    <w:rsid w:val="006471C5"/>
    <w:rsid w:val="00647760"/>
    <w:rsid w:val="006507A7"/>
    <w:rsid w:val="006508B3"/>
    <w:rsid w:val="00650E30"/>
    <w:rsid w:val="00651815"/>
    <w:rsid w:val="0065400E"/>
    <w:rsid w:val="00656819"/>
    <w:rsid w:val="006606B2"/>
    <w:rsid w:val="0066151C"/>
    <w:rsid w:val="0066273F"/>
    <w:rsid w:val="006641CE"/>
    <w:rsid w:val="00665C32"/>
    <w:rsid w:val="0066700A"/>
    <w:rsid w:val="00667661"/>
    <w:rsid w:val="0067031A"/>
    <w:rsid w:val="006710D5"/>
    <w:rsid w:val="00671F0E"/>
    <w:rsid w:val="00672AA9"/>
    <w:rsid w:val="006751BD"/>
    <w:rsid w:val="00675DAA"/>
    <w:rsid w:val="00676522"/>
    <w:rsid w:val="00676EF4"/>
    <w:rsid w:val="0067705F"/>
    <w:rsid w:val="0068012F"/>
    <w:rsid w:val="006809C1"/>
    <w:rsid w:val="00680E6E"/>
    <w:rsid w:val="006815B7"/>
    <w:rsid w:val="0068263D"/>
    <w:rsid w:val="00683B15"/>
    <w:rsid w:val="006841C6"/>
    <w:rsid w:val="0068458B"/>
    <w:rsid w:val="00686CC9"/>
    <w:rsid w:val="0068726C"/>
    <w:rsid w:val="00693329"/>
    <w:rsid w:val="00693E63"/>
    <w:rsid w:val="00693F82"/>
    <w:rsid w:val="00694262"/>
    <w:rsid w:val="006949F8"/>
    <w:rsid w:val="00697667"/>
    <w:rsid w:val="00697E39"/>
    <w:rsid w:val="006A0BE9"/>
    <w:rsid w:val="006A1044"/>
    <w:rsid w:val="006A1CF0"/>
    <w:rsid w:val="006A2D85"/>
    <w:rsid w:val="006A2E5A"/>
    <w:rsid w:val="006A3156"/>
    <w:rsid w:val="006A718A"/>
    <w:rsid w:val="006A79BB"/>
    <w:rsid w:val="006B0F7A"/>
    <w:rsid w:val="006B4D48"/>
    <w:rsid w:val="006C0AE6"/>
    <w:rsid w:val="006C17FC"/>
    <w:rsid w:val="006C5434"/>
    <w:rsid w:val="006C5C80"/>
    <w:rsid w:val="006C67C3"/>
    <w:rsid w:val="006D0FE2"/>
    <w:rsid w:val="006D2624"/>
    <w:rsid w:val="006D2BCC"/>
    <w:rsid w:val="006D2E79"/>
    <w:rsid w:val="006D522C"/>
    <w:rsid w:val="006D52C3"/>
    <w:rsid w:val="006D7319"/>
    <w:rsid w:val="006E0743"/>
    <w:rsid w:val="006E1EEB"/>
    <w:rsid w:val="006E22B7"/>
    <w:rsid w:val="006E2651"/>
    <w:rsid w:val="006E45F1"/>
    <w:rsid w:val="006E4DE0"/>
    <w:rsid w:val="006E60FF"/>
    <w:rsid w:val="006E6174"/>
    <w:rsid w:val="006F1009"/>
    <w:rsid w:val="006F1402"/>
    <w:rsid w:val="006F1916"/>
    <w:rsid w:val="006F288A"/>
    <w:rsid w:val="006F4399"/>
    <w:rsid w:val="006F5229"/>
    <w:rsid w:val="006F64A7"/>
    <w:rsid w:val="006F6C9C"/>
    <w:rsid w:val="006F7D31"/>
    <w:rsid w:val="00703FEE"/>
    <w:rsid w:val="0070576C"/>
    <w:rsid w:val="00705DD8"/>
    <w:rsid w:val="00705E8B"/>
    <w:rsid w:val="00706988"/>
    <w:rsid w:val="00707CC5"/>
    <w:rsid w:val="00707F51"/>
    <w:rsid w:val="00710303"/>
    <w:rsid w:val="0071059A"/>
    <w:rsid w:val="007106B4"/>
    <w:rsid w:val="00711EEC"/>
    <w:rsid w:val="007121AE"/>
    <w:rsid w:val="007124C5"/>
    <w:rsid w:val="00714820"/>
    <w:rsid w:val="00714A33"/>
    <w:rsid w:val="00715059"/>
    <w:rsid w:val="00715881"/>
    <w:rsid w:val="007165F4"/>
    <w:rsid w:val="0071693A"/>
    <w:rsid w:val="0071769A"/>
    <w:rsid w:val="00721055"/>
    <w:rsid w:val="007212B9"/>
    <w:rsid w:val="0072230D"/>
    <w:rsid w:val="00723B8C"/>
    <w:rsid w:val="00724756"/>
    <w:rsid w:val="0072523C"/>
    <w:rsid w:val="00726E8D"/>
    <w:rsid w:val="00726F9C"/>
    <w:rsid w:val="00727821"/>
    <w:rsid w:val="00731351"/>
    <w:rsid w:val="007319F2"/>
    <w:rsid w:val="00731B5B"/>
    <w:rsid w:val="00731E99"/>
    <w:rsid w:val="00733168"/>
    <w:rsid w:val="00733393"/>
    <w:rsid w:val="00734736"/>
    <w:rsid w:val="00735D29"/>
    <w:rsid w:val="00736555"/>
    <w:rsid w:val="00740AB4"/>
    <w:rsid w:val="00741F02"/>
    <w:rsid w:val="00742001"/>
    <w:rsid w:val="0074405C"/>
    <w:rsid w:val="00744E77"/>
    <w:rsid w:val="00746074"/>
    <w:rsid w:val="007465B3"/>
    <w:rsid w:val="00747C56"/>
    <w:rsid w:val="00747D12"/>
    <w:rsid w:val="00753639"/>
    <w:rsid w:val="007536F4"/>
    <w:rsid w:val="00755114"/>
    <w:rsid w:val="007562A6"/>
    <w:rsid w:val="00757829"/>
    <w:rsid w:val="0076065F"/>
    <w:rsid w:val="00760B63"/>
    <w:rsid w:val="00761925"/>
    <w:rsid w:val="007631D1"/>
    <w:rsid w:val="00764184"/>
    <w:rsid w:val="00764576"/>
    <w:rsid w:val="00764A04"/>
    <w:rsid w:val="007661C9"/>
    <w:rsid w:val="00770FEB"/>
    <w:rsid w:val="00771353"/>
    <w:rsid w:val="007766CA"/>
    <w:rsid w:val="00782524"/>
    <w:rsid w:val="007827F5"/>
    <w:rsid w:val="007830BA"/>
    <w:rsid w:val="0078431A"/>
    <w:rsid w:val="00784B80"/>
    <w:rsid w:val="00786442"/>
    <w:rsid w:val="0079116F"/>
    <w:rsid w:val="00791771"/>
    <w:rsid w:val="007930F6"/>
    <w:rsid w:val="007948CF"/>
    <w:rsid w:val="00794C04"/>
    <w:rsid w:val="007965C2"/>
    <w:rsid w:val="007969D5"/>
    <w:rsid w:val="007A002E"/>
    <w:rsid w:val="007A09E2"/>
    <w:rsid w:val="007A1861"/>
    <w:rsid w:val="007A18DF"/>
    <w:rsid w:val="007A657B"/>
    <w:rsid w:val="007A6FC0"/>
    <w:rsid w:val="007A7280"/>
    <w:rsid w:val="007B0A38"/>
    <w:rsid w:val="007B0BCE"/>
    <w:rsid w:val="007B2C45"/>
    <w:rsid w:val="007B2CCA"/>
    <w:rsid w:val="007B335C"/>
    <w:rsid w:val="007B3B65"/>
    <w:rsid w:val="007B41A2"/>
    <w:rsid w:val="007B609A"/>
    <w:rsid w:val="007B6A99"/>
    <w:rsid w:val="007B6CD3"/>
    <w:rsid w:val="007C0BB2"/>
    <w:rsid w:val="007C0E99"/>
    <w:rsid w:val="007C1C33"/>
    <w:rsid w:val="007C29E0"/>
    <w:rsid w:val="007C2B4B"/>
    <w:rsid w:val="007C2DD8"/>
    <w:rsid w:val="007C40A1"/>
    <w:rsid w:val="007C6920"/>
    <w:rsid w:val="007C7873"/>
    <w:rsid w:val="007D0BBA"/>
    <w:rsid w:val="007D1833"/>
    <w:rsid w:val="007D19B5"/>
    <w:rsid w:val="007D2513"/>
    <w:rsid w:val="007D2B85"/>
    <w:rsid w:val="007D39AD"/>
    <w:rsid w:val="007D3F92"/>
    <w:rsid w:val="007D48E9"/>
    <w:rsid w:val="007D6A5E"/>
    <w:rsid w:val="007E02F0"/>
    <w:rsid w:val="007E1D8D"/>
    <w:rsid w:val="007E242E"/>
    <w:rsid w:val="007E2CF0"/>
    <w:rsid w:val="007E38FA"/>
    <w:rsid w:val="007E54D5"/>
    <w:rsid w:val="007E5728"/>
    <w:rsid w:val="007E5849"/>
    <w:rsid w:val="007E5916"/>
    <w:rsid w:val="007E5B05"/>
    <w:rsid w:val="007E5C41"/>
    <w:rsid w:val="007E5E4A"/>
    <w:rsid w:val="007E6774"/>
    <w:rsid w:val="007F0FB7"/>
    <w:rsid w:val="007F246C"/>
    <w:rsid w:val="007F2AFA"/>
    <w:rsid w:val="007F46B1"/>
    <w:rsid w:val="007F68B4"/>
    <w:rsid w:val="007F78EB"/>
    <w:rsid w:val="007F7D33"/>
    <w:rsid w:val="00800DEC"/>
    <w:rsid w:val="0080184D"/>
    <w:rsid w:val="00801E77"/>
    <w:rsid w:val="00804369"/>
    <w:rsid w:val="00804691"/>
    <w:rsid w:val="00804917"/>
    <w:rsid w:val="008054CB"/>
    <w:rsid w:val="00805ED2"/>
    <w:rsid w:val="00806434"/>
    <w:rsid w:val="00806AC7"/>
    <w:rsid w:val="00806E85"/>
    <w:rsid w:val="008106DA"/>
    <w:rsid w:val="00810EA6"/>
    <w:rsid w:val="0081134B"/>
    <w:rsid w:val="008114A3"/>
    <w:rsid w:val="00812855"/>
    <w:rsid w:val="0081304C"/>
    <w:rsid w:val="008163AD"/>
    <w:rsid w:val="0081652B"/>
    <w:rsid w:val="00817985"/>
    <w:rsid w:val="00820D9E"/>
    <w:rsid w:val="00821678"/>
    <w:rsid w:val="0082326A"/>
    <w:rsid w:val="00831330"/>
    <w:rsid w:val="00831704"/>
    <w:rsid w:val="008317BA"/>
    <w:rsid w:val="00831D7C"/>
    <w:rsid w:val="008333C3"/>
    <w:rsid w:val="00834A48"/>
    <w:rsid w:val="008418AF"/>
    <w:rsid w:val="00841D04"/>
    <w:rsid w:val="00842132"/>
    <w:rsid w:val="008429FE"/>
    <w:rsid w:val="00842B6F"/>
    <w:rsid w:val="00843DEA"/>
    <w:rsid w:val="0084468F"/>
    <w:rsid w:val="008450D4"/>
    <w:rsid w:val="0084539D"/>
    <w:rsid w:val="00845779"/>
    <w:rsid w:val="00846605"/>
    <w:rsid w:val="00847C97"/>
    <w:rsid w:val="00847FC9"/>
    <w:rsid w:val="00852D66"/>
    <w:rsid w:val="00854B93"/>
    <w:rsid w:val="0085515F"/>
    <w:rsid w:val="00855A6C"/>
    <w:rsid w:val="008564B5"/>
    <w:rsid w:val="008568E0"/>
    <w:rsid w:val="00856DC1"/>
    <w:rsid w:val="0085725B"/>
    <w:rsid w:val="00857849"/>
    <w:rsid w:val="008578C2"/>
    <w:rsid w:val="00857F4D"/>
    <w:rsid w:val="008619CF"/>
    <w:rsid w:val="0086272D"/>
    <w:rsid w:val="00863D90"/>
    <w:rsid w:val="00864F4F"/>
    <w:rsid w:val="008664C1"/>
    <w:rsid w:val="0087032E"/>
    <w:rsid w:val="008717A7"/>
    <w:rsid w:val="00871928"/>
    <w:rsid w:val="00872493"/>
    <w:rsid w:val="0087275A"/>
    <w:rsid w:val="00872CC0"/>
    <w:rsid w:val="00872DF7"/>
    <w:rsid w:val="00875976"/>
    <w:rsid w:val="0088180E"/>
    <w:rsid w:val="00881BBF"/>
    <w:rsid w:val="00881C85"/>
    <w:rsid w:val="00883017"/>
    <w:rsid w:val="00883499"/>
    <w:rsid w:val="00884842"/>
    <w:rsid w:val="008870F7"/>
    <w:rsid w:val="00887831"/>
    <w:rsid w:val="008914E7"/>
    <w:rsid w:val="0089169A"/>
    <w:rsid w:val="008918A4"/>
    <w:rsid w:val="0089499C"/>
    <w:rsid w:val="00894BE7"/>
    <w:rsid w:val="008952CC"/>
    <w:rsid w:val="00895EB6"/>
    <w:rsid w:val="00895F44"/>
    <w:rsid w:val="00896DC1"/>
    <w:rsid w:val="008973E3"/>
    <w:rsid w:val="00897671"/>
    <w:rsid w:val="008A0BA1"/>
    <w:rsid w:val="008A0D57"/>
    <w:rsid w:val="008A0EE0"/>
    <w:rsid w:val="008A2211"/>
    <w:rsid w:val="008A2369"/>
    <w:rsid w:val="008A2904"/>
    <w:rsid w:val="008A53FF"/>
    <w:rsid w:val="008A59C3"/>
    <w:rsid w:val="008A69DA"/>
    <w:rsid w:val="008A7FE0"/>
    <w:rsid w:val="008B417A"/>
    <w:rsid w:val="008B6628"/>
    <w:rsid w:val="008B7488"/>
    <w:rsid w:val="008B7F48"/>
    <w:rsid w:val="008C0D95"/>
    <w:rsid w:val="008C3290"/>
    <w:rsid w:val="008C3965"/>
    <w:rsid w:val="008C3E2C"/>
    <w:rsid w:val="008C5CE5"/>
    <w:rsid w:val="008C6248"/>
    <w:rsid w:val="008C6630"/>
    <w:rsid w:val="008D03E1"/>
    <w:rsid w:val="008D068D"/>
    <w:rsid w:val="008D12A0"/>
    <w:rsid w:val="008D148B"/>
    <w:rsid w:val="008D18C3"/>
    <w:rsid w:val="008D310E"/>
    <w:rsid w:val="008D345E"/>
    <w:rsid w:val="008D4A91"/>
    <w:rsid w:val="008D591D"/>
    <w:rsid w:val="008D5B1C"/>
    <w:rsid w:val="008D6655"/>
    <w:rsid w:val="008D6677"/>
    <w:rsid w:val="008D7102"/>
    <w:rsid w:val="008D74E8"/>
    <w:rsid w:val="008D7B0F"/>
    <w:rsid w:val="008E0C57"/>
    <w:rsid w:val="008E1AAE"/>
    <w:rsid w:val="008E1AEE"/>
    <w:rsid w:val="008E2194"/>
    <w:rsid w:val="008E39EA"/>
    <w:rsid w:val="008E3AF0"/>
    <w:rsid w:val="008E41C8"/>
    <w:rsid w:val="008E556D"/>
    <w:rsid w:val="008E7129"/>
    <w:rsid w:val="008F0BA4"/>
    <w:rsid w:val="008F231A"/>
    <w:rsid w:val="008F2709"/>
    <w:rsid w:val="008F3D36"/>
    <w:rsid w:val="008F452C"/>
    <w:rsid w:val="008F472C"/>
    <w:rsid w:val="008F4F2A"/>
    <w:rsid w:val="008F7178"/>
    <w:rsid w:val="008F728D"/>
    <w:rsid w:val="008F7875"/>
    <w:rsid w:val="008F7F43"/>
    <w:rsid w:val="00901B7A"/>
    <w:rsid w:val="00901D04"/>
    <w:rsid w:val="00901FB3"/>
    <w:rsid w:val="00902C53"/>
    <w:rsid w:val="00902CC2"/>
    <w:rsid w:val="00904386"/>
    <w:rsid w:val="0090617E"/>
    <w:rsid w:val="00906AC1"/>
    <w:rsid w:val="00907BA1"/>
    <w:rsid w:val="009107D5"/>
    <w:rsid w:val="009113D5"/>
    <w:rsid w:val="009116B5"/>
    <w:rsid w:val="009116EB"/>
    <w:rsid w:val="00911E2E"/>
    <w:rsid w:val="00913CA1"/>
    <w:rsid w:val="00913E5B"/>
    <w:rsid w:val="00913EAD"/>
    <w:rsid w:val="00913F7C"/>
    <w:rsid w:val="00914B9C"/>
    <w:rsid w:val="00914EBE"/>
    <w:rsid w:val="0091635F"/>
    <w:rsid w:val="009172E9"/>
    <w:rsid w:val="0091742B"/>
    <w:rsid w:val="00917AC5"/>
    <w:rsid w:val="00917D7B"/>
    <w:rsid w:val="009225A9"/>
    <w:rsid w:val="00922A5A"/>
    <w:rsid w:val="00923365"/>
    <w:rsid w:val="009240D3"/>
    <w:rsid w:val="0092669A"/>
    <w:rsid w:val="00930490"/>
    <w:rsid w:val="009308C3"/>
    <w:rsid w:val="00931326"/>
    <w:rsid w:val="00931AAF"/>
    <w:rsid w:val="009327EC"/>
    <w:rsid w:val="00933A68"/>
    <w:rsid w:val="009342AC"/>
    <w:rsid w:val="009342B9"/>
    <w:rsid w:val="009349A8"/>
    <w:rsid w:val="00934F35"/>
    <w:rsid w:val="00934F94"/>
    <w:rsid w:val="009363B1"/>
    <w:rsid w:val="00936560"/>
    <w:rsid w:val="00937C97"/>
    <w:rsid w:val="00940D84"/>
    <w:rsid w:val="00942132"/>
    <w:rsid w:val="00942441"/>
    <w:rsid w:val="0094335B"/>
    <w:rsid w:val="00943B4D"/>
    <w:rsid w:val="0095002C"/>
    <w:rsid w:val="009508C1"/>
    <w:rsid w:val="00951C3D"/>
    <w:rsid w:val="00952546"/>
    <w:rsid w:val="00953A57"/>
    <w:rsid w:val="009569D3"/>
    <w:rsid w:val="00960B39"/>
    <w:rsid w:val="00961084"/>
    <w:rsid w:val="00962DE4"/>
    <w:rsid w:val="00963420"/>
    <w:rsid w:val="00963914"/>
    <w:rsid w:val="009648C2"/>
    <w:rsid w:val="00964F0D"/>
    <w:rsid w:val="00966C5A"/>
    <w:rsid w:val="0096784B"/>
    <w:rsid w:val="00967D43"/>
    <w:rsid w:val="0097039B"/>
    <w:rsid w:val="009721B3"/>
    <w:rsid w:val="00973944"/>
    <w:rsid w:val="00973CCD"/>
    <w:rsid w:val="009757D1"/>
    <w:rsid w:val="00975883"/>
    <w:rsid w:val="00975A10"/>
    <w:rsid w:val="009769E4"/>
    <w:rsid w:val="00977329"/>
    <w:rsid w:val="00980512"/>
    <w:rsid w:val="009806E1"/>
    <w:rsid w:val="00980B1A"/>
    <w:rsid w:val="009829FA"/>
    <w:rsid w:val="009838A8"/>
    <w:rsid w:val="009843DB"/>
    <w:rsid w:val="009848CC"/>
    <w:rsid w:val="00985D2E"/>
    <w:rsid w:val="009872AC"/>
    <w:rsid w:val="00987FDE"/>
    <w:rsid w:val="00990BCD"/>
    <w:rsid w:val="0099117E"/>
    <w:rsid w:val="009912AF"/>
    <w:rsid w:val="00991A9F"/>
    <w:rsid w:val="00992D70"/>
    <w:rsid w:val="009960D1"/>
    <w:rsid w:val="0099741D"/>
    <w:rsid w:val="00997ED8"/>
    <w:rsid w:val="009A0473"/>
    <w:rsid w:val="009A04EE"/>
    <w:rsid w:val="009A06A4"/>
    <w:rsid w:val="009A0EDF"/>
    <w:rsid w:val="009A1154"/>
    <w:rsid w:val="009A14CC"/>
    <w:rsid w:val="009A1867"/>
    <w:rsid w:val="009A276D"/>
    <w:rsid w:val="009A3069"/>
    <w:rsid w:val="009A3CA9"/>
    <w:rsid w:val="009A3E01"/>
    <w:rsid w:val="009A3F40"/>
    <w:rsid w:val="009A443A"/>
    <w:rsid w:val="009A4EEF"/>
    <w:rsid w:val="009A5095"/>
    <w:rsid w:val="009A7B09"/>
    <w:rsid w:val="009B07F0"/>
    <w:rsid w:val="009B0923"/>
    <w:rsid w:val="009B16EC"/>
    <w:rsid w:val="009B3AB8"/>
    <w:rsid w:val="009B4AD1"/>
    <w:rsid w:val="009B6F73"/>
    <w:rsid w:val="009B7743"/>
    <w:rsid w:val="009B7DF5"/>
    <w:rsid w:val="009C0874"/>
    <w:rsid w:val="009C0BA9"/>
    <w:rsid w:val="009C114C"/>
    <w:rsid w:val="009C25E8"/>
    <w:rsid w:val="009C2C6F"/>
    <w:rsid w:val="009C34FA"/>
    <w:rsid w:val="009C3B59"/>
    <w:rsid w:val="009C3EF8"/>
    <w:rsid w:val="009C42EF"/>
    <w:rsid w:val="009C6A6D"/>
    <w:rsid w:val="009D07B3"/>
    <w:rsid w:val="009D2215"/>
    <w:rsid w:val="009D3834"/>
    <w:rsid w:val="009D61FE"/>
    <w:rsid w:val="009D631C"/>
    <w:rsid w:val="009E05A9"/>
    <w:rsid w:val="009E1103"/>
    <w:rsid w:val="009E11DA"/>
    <w:rsid w:val="009E1410"/>
    <w:rsid w:val="009E2685"/>
    <w:rsid w:val="009E366C"/>
    <w:rsid w:val="009E39CC"/>
    <w:rsid w:val="009E4DF8"/>
    <w:rsid w:val="009E627E"/>
    <w:rsid w:val="009E6D5A"/>
    <w:rsid w:val="009F1E0D"/>
    <w:rsid w:val="009F304D"/>
    <w:rsid w:val="009F63ED"/>
    <w:rsid w:val="009F6736"/>
    <w:rsid w:val="009F6A23"/>
    <w:rsid w:val="00A019B2"/>
    <w:rsid w:val="00A01FDF"/>
    <w:rsid w:val="00A039BE"/>
    <w:rsid w:val="00A03E61"/>
    <w:rsid w:val="00A04C50"/>
    <w:rsid w:val="00A070BC"/>
    <w:rsid w:val="00A116E4"/>
    <w:rsid w:val="00A12C07"/>
    <w:rsid w:val="00A130AA"/>
    <w:rsid w:val="00A139A6"/>
    <w:rsid w:val="00A14D68"/>
    <w:rsid w:val="00A16B03"/>
    <w:rsid w:val="00A16EFD"/>
    <w:rsid w:val="00A21A22"/>
    <w:rsid w:val="00A21A75"/>
    <w:rsid w:val="00A21D14"/>
    <w:rsid w:val="00A22361"/>
    <w:rsid w:val="00A2251B"/>
    <w:rsid w:val="00A2633D"/>
    <w:rsid w:val="00A26487"/>
    <w:rsid w:val="00A31907"/>
    <w:rsid w:val="00A331FC"/>
    <w:rsid w:val="00A3343F"/>
    <w:rsid w:val="00A3413F"/>
    <w:rsid w:val="00A34222"/>
    <w:rsid w:val="00A35003"/>
    <w:rsid w:val="00A35CB5"/>
    <w:rsid w:val="00A36700"/>
    <w:rsid w:val="00A40164"/>
    <w:rsid w:val="00A409F7"/>
    <w:rsid w:val="00A42468"/>
    <w:rsid w:val="00A427EC"/>
    <w:rsid w:val="00A43953"/>
    <w:rsid w:val="00A44806"/>
    <w:rsid w:val="00A46219"/>
    <w:rsid w:val="00A46F30"/>
    <w:rsid w:val="00A47F05"/>
    <w:rsid w:val="00A514BF"/>
    <w:rsid w:val="00A54649"/>
    <w:rsid w:val="00A56380"/>
    <w:rsid w:val="00A56A57"/>
    <w:rsid w:val="00A5793A"/>
    <w:rsid w:val="00A61141"/>
    <w:rsid w:val="00A613D8"/>
    <w:rsid w:val="00A64309"/>
    <w:rsid w:val="00A648B1"/>
    <w:rsid w:val="00A6531B"/>
    <w:rsid w:val="00A66FE8"/>
    <w:rsid w:val="00A67CD2"/>
    <w:rsid w:val="00A7133E"/>
    <w:rsid w:val="00A755C0"/>
    <w:rsid w:val="00A76B50"/>
    <w:rsid w:val="00A82295"/>
    <w:rsid w:val="00A8255E"/>
    <w:rsid w:val="00A82A88"/>
    <w:rsid w:val="00A83332"/>
    <w:rsid w:val="00A8515E"/>
    <w:rsid w:val="00A85666"/>
    <w:rsid w:val="00A86D80"/>
    <w:rsid w:val="00A90381"/>
    <w:rsid w:val="00A90CA3"/>
    <w:rsid w:val="00A9349C"/>
    <w:rsid w:val="00A93AF2"/>
    <w:rsid w:val="00A93E17"/>
    <w:rsid w:val="00A9408E"/>
    <w:rsid w:val="00A958A8"/>
    <w:rsid w:val="00A95BCC"/>
    <w:rsid w:val="00A961E8"/>
    <w:rsid w:val="00A96E2A"/>
    <w:rsid w:val="00AA2CD9"/>
    <w:rsid w:val="00AA3CC7"/>
    <w:rsid w:val="00AA4BC0"/>
    <w:rsid w:val="00AA5844"/>
    <w:rsid w:val="00AA7425"/>
    <w:rsid w:val="00AB15F7"/>
    <w:rsid w:val="00AB1717"/>
    <w:rsid w:val="00AB1F59"/>
    <w:rsid w:val="00AB32DD"/>
    <w:rsid w:val="00AB3F59"/>
    <w:rsid w:val="00AB6121"/>
    <w:rsid w:val="00AB6335"/>
    <w:rsid w:val="00AB7ED7"/>
    <w:rsid w:val="00AC1078"/>
    <w:rsid w:val="00AC1315"/>
    <w:rsid w:val="00AC2379"/>
    <w:rsid w:val="00AC25C4"/>
    <w:rsid w:val="00AC2F1B"/>
    <w:rsid w:val="00AC46B6"/>
    <w:rsid w:val="00AC4C54"/>
    <w:rsid w:val="00AC4C92"/>
    <w:rsid w:val="00AC4DBC"/>
    <w:rsid w:val="00AC502C"/>
    <w:rsid w:val="00AC6874"/>
    <w:rsid w:val="00AC732C"/>
    <w:rsid w:val="00AC7D00"/>
    <w:rsid w:val="00AD1E0B"/>
    <w:rsid w:val="00AD3584"/>
    <w:rsid w:val="00AD38EE"/>
    <w:rsid w:val="00AD4321"/>
    <w:rsid w:val="00AD4E55"/>
    <w:rsid w:val="00AD581B"/>
    <w:rsid w:val="00AD6B19"/>
    <w:rsid w:val="00AD7B75"/>
    <w:rsid w:val="00AD7EB4"/>
    <w:rsid w:val="00AE4404"/>
    <w:rsid w:val="00AE47C7"/>
    <w:rsid w:val="00AE541F"/>
    <w:rsid w:val="00AE5BB6"/>
    <w:rsid w:val="00AE6B51"/>
    <w:rsid w:val="00AF2348"/>
    <w:rsid w:val="00AF3753"/>
    <w:rsid w:val="00AF65A7"/>
    <w:rsid w:val="00AF6793"/>
    <w:rsid w:val="00AF6E58"/>
    <w:rsid w:val="00AF717E"/>
    <w:rsid w:val="00AF73F9"/>
    <w:rsid w:val="00AF75AF"/>
    <w:rsid w:val="00AF7AE7"/>
    <w:rsid w:val="00B005EB"/>
    <w:rsid w:val="00B006FB"/>
    <w:rsid w:val="00B01E37"/>
    <w:rsid w:val="00B02518"/>
    <w:rsid w:val="00B0508B"/>
    <w:rsid w:val="00B05AD7"/>
    <w:rsid w:val="00B115E9"/>
    <w:rsid w:val="00B11958"/>
    <w:rsid w:val="00B15175"/>
    <w:rsid w:val="00B16BB5"/>
    <w:rsid w:val="00B2187D"/>
    <w:rsid w:val="00B2188F"/>
    <w:rsid w:val="00B21FD8"/>
    <w:rsid w:val="00B22071"/>
    <w:rsid w:val="00B227DC"/>
    <w:rsid w:val="00B234D1"/>
    <w:rsid w:val="00B23EC2"/>
    <w:rsid w:val="00B24425"/>
    <w:rsid w:val="00B24B8F"/>
    <w:rsid w:val="00B24EC3"/>
    <w:rsid w:val="00B25A21"/>
    <w:rsid w:val="00B3040A"/>
    <w:rsid w:val="00B340F0"/>
    <w:rsid w:val="00B342D8"/>
    <w:rsid w:val="00B34DEB"/>
    <w:rsid w:val="00B36231"/>
    <w:rsid w:val="00B4033F"/>
    <w:rsid w:val="00B40348"/>
    <w:rsid w:val="00B40779"/>
    <w:rsid w:val="00B40BEC"/>
    <w:rsid w:val="00B4145F"/>
    <w:rsid w:val="00B414BC"/>
    <w:rsid w:val="00B42C9A"/>
    <w:rsid w:val="00B42DC9"/>
    <w:rsid w:val="00B4340E"/>
    <w:rsid w:val="00B44C6F"/>
    <w:rsid w:val="00B45031"/>
    <w:rsid w:val="00B459E4"/>
    <w:rsid w:val="00B45D9F"/>
    <w:rsid w:val="00B46BE8"/>
    <w:rsid w:val="00B46DFA"/>
    <w:rsid w:val="00B50371"/>
    <w:rsid w:val="00B50825"/>
    <w:rsid w:val="00B50832"/>
    <w:rsid w:val="00B508FC"/>
    <w:rsid w:val="00B509C0"/>
    <w:rsid w:val="00B50A1E"/>
    <w:rsid w:val="00B522B4"/>
    <w:rsid w:val="00B52FDE"/>
    <w:rsid w:val="00B54485"/>
    <w:rsid w:val="00B56986"/>
    <w:rsid w:val="00B6091B"/>
    <w:rsid w:val="00B611D5"/>
    <w:rsid w:val="00B61359"/>
    <w:rsid w:val="00B62B14"/>
    <w:rsid w:val="00B63934"/>
    <w:rsid w:val="00B63F34"/>
    <w:rsid w:val="00B64804"/>
    <w:rsid w:val="00B64FCF"/>
    <w:rsid w:val="00B6594C"/>
    <w:rsid w:val="00B66A63"/>
    <w:rsid w:val="00B6757C"/>
    <w:rsid w:val="00B71AAE"/>
    <w:rsid w:val="00B72429"/>
    <w:rsid w:val="00B73336"/>
    <w:rsid w:val="00B7348B"/>
    <w:rsid w:val="00B73612"/>
    <w:rsid w:val="00B73E47"/>
    <w:rsid w:val="00B73EC0"/>
    <w:rsid w:val="00B7495A"/>
    <w:rsid w:val="00B74A07"/>
    <w:rsid w:val="00B75E6B"/>
    <w:rsid w:val="00B75EFD"/>
    <w:rsid w:val="00B765DD"/>
    <w:rsid w:val="00B76AE8"/>
    <w:rsid w:val="00B76E6B"/>
    <w:rsid w:val="00B7714F"/>
    <w:rsid w:val="00B775F5"/>
    <w:rsid w:val="00B80EB3"/>
    <w:rsid w:val="00B8199A"/>
    <w:rsid w:val="00B838CA"/>
    <w:rsid w:val="00B845E3"/>
    <w:rsid w:val="00B84884"/>
    <w:rsid w:val="00B84ACA"/>
    <w:rsid w:val="00B84CBB"/>
    <w:rsid w:val="00B84E4E"/>
    <w:rsid w:val="00B877B1"/>
    <w:rsid w:val="00B90182"/>
    <w:rsid w:val="00B908DB"/>
    <w:rsid w:val="00B90BDA"/>
    <w:rsid w:val="00B946BE"/>
    <w:rsid w:val="00B96405"/>
    <w:rsid w:val="00B979A9"/>
    <w:rsid w:val="00BA0DC6"/>
    <w:rsid w:val="00BA0F9C"/>
    <w:rsid w:val="00BA1CD9"/>
    <w:rsid w:val="00BA20D3"/>
    <w:rsid w:val="00BA2FD9"/>
    <w:rsid w:val="00BA314D"/>
    <w:rsid w:val="00BA32DF"/>
    <w:rsid w:val="00BA377F"/>
    <w:rsid w:val="00BA3FD8"/>
    <w:rsid w:val="00BA4F88"/>
    <w:rsid w:val="00BA6290"/>
    <w:rsid w:val="00BA67AD"/>
    <w:rsid w:val="00BA7D09"/>
    <w:rsid w:val="00BB005E"/>
    <w:rsid w:val="00BB058D"/>
    <w:rsid w:val="00BB0A03"/>
    <w:rsid w:val="00BB1CEA"/>
    <w:rsid w:val="00BB304F"/>
    <w:rsid w:val="00BB3585"/>
    <w:rsid w:val="00BB3974"/>
    <w:rsid w:val="00BB4874"/>
    <w:rsid w:val="00BB4970"/>
    <w:rsid w:val="00BB4B87"/>
    <w:rsid w:val="00BB4FDE"/>
    <w:rsid w:val="00BB5B45"/>
    <w:rsid w:val="00BC23AE"/>
    <w:rsid w:val="00BC5903"/>
    <w:rsid w:val="00BC59F0"/>
    <w:rsid w:val="00BD154A"/>
    <w:rsid w:val="00BD1A5C"/>
    <w:rsid w:val="00BD22B1"/>
    <w:rsid w:val="00BD372E"/>
    <w:rsid w:val="00BD3EDE"/>
    <w:rsid w:val="00BD4367"/>
    <w:rsid w:val="00BD5F3B"/>
    <w:rsid w:val="00BD70CA"/>
    <w:rsid w:val="00BD7AC1"/>
    <w:rsid w:val="00BE0D1B"/>
    <w:rsid w:val="00BE1FD2"/>
    <w:rsid w:val="00BE2D9D"/>
    <w:rsid w:val="00BE3454"/>
    <w:rsid w:val="00BE4F7A"/>
    <w:rsid w:val="00BE5572"/>
    <w:rsid w:val="00BE5AE7"/>
    <w:rsid w:val="00BE5B15"/>
    <w:rsid w:val="00BE6035"/>
    <w:rsid w:val="00BE62DC"/>
    <w:rsid w:val="00BE63B4"/>
    <w:rsid w:val="00BE6B55"/>
    <w:rsid w:val="00BE719D"/>
    <w:rsid w:val="00BE75C6"/>
    <w:rsid w:val="00BF00C2"/>
    <w:rsid w:val="00BF044B"/>
    <w:rsid w:val="00BF075C"/>
    <w:rsid w:val="00BF0D0F"/>
    <w:rsid w:val="00BF122C"/>
    <w:rsid w:val="00BF1DF8"/>
    <w:rsid w:val="00BF29B0"/>
    <w:rsid w:val="00BF3BB5"/>
    <w:rsid w:val="00BF4531"/>
    <w:rsid w:val="00BF4683"/>
    <w:rsid w:val="00BF46DE"/>
    <w:rsid w:val="00BF50D6"/>
    <w:rsid w:val="00BF674A"/>
    <w:rsid w:val="00C02D42"/>
    <w:rsid w:val="00C0384B"/>
    <w:rsid w:val="00C04B1D"/>
    <w:rsid w:val="00C11B8F"/>
    <w:rsid w:val="00C1212A"/>
    <w:rsid w:val="00C12558"/>
    <w:rsid w:val="00C12B2A"/>
    <w:rsid w:val="00C14B2F"/>
    <w:rsid w:val="00C15E84"/>
    <w:rsid w:val="00C17E15"/>
    <w:rsid w:val="00C20FE1"/>
    <w:rsid w:val="00C22387"/>
    <w:rsid w:val="00C2255C"/>
    <w:rsid w:val="00C22F0F"/>
    <w:rsid w:val="00C234E3"/>
    <w:rsid w:val="00C24143"/>
    <w:rsid w:val="00C2441C"/>
    <w:rsid w:val="00C24BF7"/>
    <w:rsid w:val="00C24DE1"/>
    <w:rsid w:val="00C263F2"/>
    <w:rsid w:val="00C27951"/>
    <w:rsid w:val="00C30010"/>
    <w:rsid w:val="00C31071"/>
    <w:rsid w:val="00C32A96"/>
    <w:rsid w:val="00C337B7"/>
    <w:rsid w:val="00C339B8"/>
    <w:rsid w:val="00C356B1"/>
    <w:rsid w:val="00C37805"/>
    <w:rsid w:val="00C37AC7"/>
    <w:rsid w:val="00C37CAA"/>
    <w:rsid w:val="00C40487"/>
    <w:rsid w:val="00C40878"/>
    <w:rsid w:val="00C41102"/>
    <w:rsid w:val="00C42791"/>
    <w:rsid w:val="00C43057"/>
    <w:rsid w:val="00C43155"/>
    <w:rsid w:val="00C437CC"/>
    <w:rsid w:val="00C438E5"/>
    <w:rsid w:val="00C43FED"/>
    <w:rsid w:val="00C45A2D"/>
    <w:rsid w:val="00C47FE5"/>
    <w:rsid w:val="00C5156B"/>
    <w:rsid w:val="00C5280C"/>
    <w:rsid w:val="00C53146"/>
    <w:rsid w:val="00C54AB5"/>
    <w:rsid w:val="00C55A65"/>
    <w:rsid w:val="00C55C55"/>
    <w:rsid w:val="00C60232"/>
    <w:rsid w:val="00C6215C"/>
    <w:rsid w:val="00C64B75"/>
    <w:rsid w:val="00C65A47"/>
    <w:rsid w:val="00C65DE8"/>
    <w:rsid w:val="00C65E0F"/>
    <w:rsid w:val="00C66189"/>
    <w:rsid w:val="00C66976"/>
    <w:rsid w:val="00C67690"/>
    <w:rsid w:val="00C67F41"/>
    <w:rsid w:val="00C7232F"/>
    <w:rsid w:val="00C723A5"/>
    <w:rsid w:val="00C728D6"/>
    <w:rsid w:val="00C72CD7"/>
    <w:rsid w:val="00C73105"/>
    <w:rsid w:val="00C740F6"/>
    <w:rsid w:val="00C74298"/>
    <w:rsid w:val="00C746C4"/>
    <w:rsid w:val="00C74EF4"/>
    <w:rsid w:val="00C75C86"/>
    <w:rsid w:val="00C75CE1"/>
    <w:rsid w:val="00C762F4"/>
    <w:rsid w:val="00C764CD"/>
    <w:rsid w:val="00C76BA3"/>
    <w:rsid w:val="00C772E1"/>
    <w:rsid w:val="00C77639"/>
    <w:rsid w:val="00C77BAD"/>
    <w:rsid w:val="00C80409"/>
    <w:rsid w:val="00C80D16"/>
    <w:rsid w:val="00C816DD"/>
    <w:rsid w:val="00C817D1"/>
    <w:rsid w:val="00C82453"/>
    <w:rsid w:val="00C8289C"/>
    <w:rsid w:val="00C82935"/>
    <w:rsid w:val="00C82FAF"/>
    <w:rsid w:val="00C82FF4"/>
    <w:rsid w:val="00C83ABC"/>
    <w:rsid w:val="00C84817"/>
    <w:rsid w:val="00C849C3"/>
    <w:rsid w:val="00C84E19"/>
    <w:rsid w:val="00C85FCD"/>
    <w:rsid w:val="00C87B24"/>
    <w:rsid w:val="00C902AC"/>
    <w:rsid w:val="00C940C6"/>
    <w:rsid w:val="00C971D2"/>
    <w:rsid w:val="00C97CBD"/>
    <w:rsid w:val="00CA0930"/>
    <w:rsid w:val="00CA0A21"/>
    <w:rsid w:val="00CA1AEE"/>
    <w:rsid w:val="00CA1D02"/>
    <w:rsid w:val="00CA1D3C"/>
    <w:rsid w:val="00CA4DFD"/>
    <w:rsid w:val="00CA51AC"/>
    <w:rsid w:val="00CA6442"/>
    <w:rsid w:val="00CA7934"/>
    <w:rsid w:val="00CA79F3"/>
    <w:rsid w:val="00CB1EE9"/>
    <w:rsid w:val="00CB25B4"/>
    <w:rsid w:val="00CB33F4"/>
    <w:rsid w:val="00CB47CD"/>
    <w:rsid w:val="00CB4E96"/>
    <w:rsid w:val="00CB6539"/>
    <w:rsid w:val="00CB6EB6"/>
    <w:rsid w:val="00CB6FE0"/>
    <w:rsid w:val="00CB7532"/>
    <w:rsid w:val="00CB7B78"/>
    <w:rsid w:val="00CC0FF5"/>
    <w:rsid w:val="00CC1D11"/>
    <w:rsid w:val="00CC32E8"/>
    <w:rsid w:val="00CC3E23"/>
    <w:rsid w:val="00CC4E83"/>
    <w:rsid w:val="00CC52BB"/>
    <w:rsid w:val="00CC658D"/>
    <w:rsid w:val="00CC7784"/>
    <w:rsid w:val="00CC7DA7"/>
    <w:rsid w:val="00CD02F9"/>
    <w:rsid w:val="00CD16FA"/>
    <w:rsid w:val="00CD25EA"/>
    <w:rsid w:val="00CD3686"/>
    <w:rsid w:val="00CD388D"/>
    <w:rsid w:val="00CD5835"/>
    <w:rsid w:val="00CD59D9"/>
    <w:rsid w:val="00CD6357"/>
    <w:rsid w:val="00CD6401"/>
    <w:rsid w:val="00CD6819"/>
    <w:rsid w:val="00CD6C1D"/>
    <w:rsid w:val="00CD7459"/>
    <w:rsid w:val="00CD77F7"/>
    <w:rsid w:val="00CE0144"/>
    <w:rsid w:val="00CE02FA"/>
    <w:rsid w:val="00CE1852"/>
    <w:rsid w:val="00CE1B71"/>
    <w:rsid w:val="00CE30B1"/>
    <w:rsid w:val="00CE325D"/>
    <w:rsid w:val="00CE33C6"/>
    <w:rsid w:val="00CE34D5"/>
    <w:rsid w:val="00CE4AE5"/>
    <w:rsid w:val="00CE57E9"/>
    <w:rsid w:val="00CE5FB4"/>
    <w:rsid w:val="00CE6A69"/>
    <w:rsid w:val="00CE7B0D"/>
    <w:rsid w:val="00CF03E8"/>
    <w:rsid w:val="00CF042D"/>
    <w:rsid w:val="00CF07E4"/>
    <w:rsid w:val="00CF0A42"/>
    <w:rsid w:val="00CF0D67"/>
    <w:rsid w:val="00CF0EE2"/>
    <w:rsid w:val="00CF1265"/>
    <w:rsid w:val="00CF15F3"/>
    <w:rsid w:val="00CF1AFC"/>
    <w:rsid w:val="00CF2982"/>
    <w:rsid w:val="00CF5989"/>
    <w:rsid w:val="00CF7799"/>
    <w:rsid w:val="00D00767"/>
    <w:rsid w:val="00D011AE"/>
    <w:rsid w:val="00D020AC"/>
    <w:rsid w:val="00D04CD2"/>
    <w:rsid w:val="00D0581E"/>
    <w:rsid w:val="00D06721"/>
    <w:rsid w:val="00D06FB3"/>
    <w:rsid w:val="00D07D29"/>
    <w:rsid w:val="00D10718"/>
    <w:rsid w:val="00D11ED5"/>
    <w:rsid w:val="00D15AF7"/>
    <w:rsid w:val="00D16C87"/>
    <w:rsid w:val="00D17336"/>
    <w:rsid w:val="00D1733C"/>
    <w:rsid w:val="00D17618"/>
    <w:rsid w:val="00D17DA3"/>
    <w:rsid w:val="00D20CC1"/>
    <w:rsid w:val="00D212CE"/>
    <w:rsid w:val="00D21671"/>
    <w:rsid w:val="00D21E60"/>
    <w:rsid w:val="00D22628"/>
    <w:rsid w:val="00D22B45"/>
    <w:rsid w:val="00D22CB6"/>
    <w:rsid w:val="00D24C22"/>
    <w:rsid w:val="00D25C52"/>
    <w:rsid w:val="00D261FD"/>
    <w:rsid w:val="00D26BB4"/>
    <w:rsid w:val="00D30892"/>
    <w:rsid w:val="00D313AE"/>
    <w:rsid w:val="00D31632"/>
    <w:rsid w:val="00D31753"/>
    <w:rsid w:val="00D3426A"/>
    <w:rsid w:val="00D34724"/>
    <w:rsid w:val="00D35489"/>
    <w:rsid w:val="00D35951"/>
    <w:rsid w:val="00D3790A"/>
    <w:rsid w:val="00D41948"/>
    <w:rsid w:val="00D426F0"/>
    <w:rsid w:val="00D42E26"/>
    <w:rsid w:val="00D4374F"/>
    <w:rsid w:val="00D44240"/>
    <w:rsid w:val="00D46374"/>
    <w:rsid w:val="00D47096"/>
    <w:rsid w:val="00D47630"/>
    <w:rsid w:val="00D500B2"/>
    <w:rsid w:val="00D50319"/>
    <w:rsid w:val="00D5417C"/>
    <w:rsid w:val="00D54855"/>
    <w:rsid w:val="00D5544C"/>
    <w:rsid w:val="00D620B7"/>
    <w:rsid w:val="00D62B69"/>
    <w:rsid w:val="00D64E4C"/>
    <w:rsid w:val="00D6566B"/>
    <w:rsid w:val="00D659E7"/>
    <w:rsid w:val="00D66F3C"/>
    <w:rsid w:val="00D67644"/>
    <w:rsid w:val="00D67B33"/>
    <w:rsid w:val="00D713AB"/>
    <w:rsid w:val="00D714E8"/>
    <w:rsid w:val="00D72068"/>
    <w:rsid w:val="00D72736"/>
    <w:rsid w:val="00D729D0"/>
    <w:rsid w:val="00D73167"/>
    <w:rsid w:val="00D7676E"/>
    <w:rsid w:val="00D76BEF"/>
    <w:rsid w:val="00D8069A"/>
    <w:rsid w:val="00D80AE3"/>
    <w:rsid w:val="00D80C73"/>
    <w:rsid w:val="00D82C20"/>
    <w:rsid w:val="00D8348F"/>
    <w:rsid w:val="00D83868"/>
    <w:rsid w:val="00D83976"/>
    <w:rsid w:val="00D83A39"/>
    <w:rsid w:val="00D83A5B"/>
    <w:rsid w:val="00D858A3"/>
    <w:rsid w:val="00D91979"/>
    <w:rsid w:val="00D91C91"/>
    <w:rsid w:val="00D91EF7"/>
    <w:rsid w:val="00D92085"/>
    <w:rsid w:val="00D92D89"/>
    <w:rsid w:val="00D93618"/>
    <w:rsid w:val="00D947F6"/>
    <w:rsid w:val="00D94AB1"/>
    <w:rsid w:val="00D94E3F"/>
    <w:rsid w:val="00D96B99"/>
    <w:rsid w:val="00D97E23"/>
    <w:rsid w:val="00DA048C"/>
    <w:rsid w:val="00DA06A5"/>
    <w:rsid w:val="00DA0E9E"/>
    <w:rsid w:val="00DA2946"/>
    <w:rsid w:val="00DA3333"/>
    <w:rsid w:val="00DA33A5"/>
    <w:rsid w:val="00DA3453"/>
    <w:rsid w:val="00DA549F"/>
    <w:rsid w:val="00DA606B"/>
    <w:rsid w:val="00DA68E1"/>
    <w:rsid w:val="00DA73C5"/>
    <w:rsid w:val="00DA777C"/>
    <w:rsid w:val="00DA77CC"/>
    <w:rsid w:val="00DB0748"/>
    <w:rsid w:val="00DB249B"/>
    <w:rsid w:val="00DB2ADC"/>
    <w:rsid w:val="00DB2E02"/>
    <w:rsid w:val="00DB3287"/>
    <w:rsid w:val="00DB33B2"/>
    <w:rsid w:val="00DB33D1"/>
    <w:rsid w:val="00DB341A"/>
    <w:rsid w:val="00DB44B3"/>
    <w:rsid w:val="00DB4F0E"/>
    <w:rsid w:val="00DB525F"/>
    <w:rsid w:val="00DB560B"/>
    <w:rsid w:val="00DB6D04"/>
    <w:rsid w:val="00DB6F33"/>
    <w:rsid w:val="00DB7E9C"/>
    <w:rsid w:val="00DC04C5"/>
    <w:rsid w:val="00DC1A08"/>
    <w:rsid w:val="00DC1DBE"/>
    <w:rsid w:val="00DC22A2"/>
    <w:rsid w:val="00DC308E"/>
    <w:rsid w:val="00DC349F"/>
    <w:rsid w:val="00DC4418"/>
    <w:rsid w:val="00DC58CB"/>
    <w:rsid w:val="00DC60A6"/>
    <w:rsid w:val="00DC6F1B"/>
    <w:rsid w:val="00DC70F2"/>
    <w:rsid w:val="00DC7AB7"/>
    <w:rsid w:val="00DC7B3B"/>
    <w:rsid w:val="00DD0133"/>
    <w:rsid w:val="00DD06DA"/>
    <w:rsid w:val="00DD1C6A"/>
    <w:rsid w:val="00DD1FD0"/>
    <w:rsid w:val="00DD27CF"/>
    <w:rsid w:val="00DD4349"/>
    <w:rsid w:val="00DD45A8"/>
    <w:rsid w:val="00DD53BE"/>
    <w:rsid w:val="00DD684F"/>
    <w:rsid w:val="00DD71D9"/>
    <w:rsid w:val="00DE0156"/>
    <w:rsid w:val="00DE0A60"/>
    <w:rsid w:val="00DE1769"/>
    <w:rsid w:val="00DE2D0D"/>
    <w:rsid w:val="00DE358C"/>
    <w:rsid w:val="00DE36B7"/>
    <w:rsid w:val="00DE3819"/>
    <w:rsid w:val="00DE434F"/>
    <w:rsid w:val="00DE4C03"/>
    <w:rsid w:val="00DE625C"/>
    <w:rsid w:val="00DF0DC6"/>
    <w:rsid w:val="00DF13EF"/>
    <w:rsid w:val="00DF17CC"/>
    <w:rsid w:val="00DF207E"/>
    <w:rsid w:val="00DF2A85"/>
    <w:rsid w:val="00DF2DDB"/>
    <w:rsid w:val="00DF44BA"/>
    <w:rsid w:val="00DF5117"/>
    <w:rsid w:val="00DF59AB"/>
    <w:rsid w:val="00DF5EE9"/>
    <w:rsid w:val="00DF60AF"/>
    <w:rsid w:val="00DF630E"/>
    <w:rsid w:val="00DF6C7B"/>
    <w:rsid w:val="00E00ED3"/>
    <w:rsid w:val="00E01C41"/>
    <w:rsid w:val="00E01EEB"/>
    <w:rsid w:val="00E03384"/>
    <w:rsid w:val="00E04195"/>
    <w:rsid w:val="00E047D7"/>
    <w:rsid w:val="00E05DB8"/>
    <w:rsid w:val="00E11CC8"/>
    <w:rsid w:val="00E12CE9"/>
    <w:rsid w:val="00E1359A"/>
    <w:rsid w:val="00E13891"/>
    <w:rsid w:val="00E13B64"/>
    <w:rsid w:val="00E1444B"/>
    <w:rsid w:val="00E14A55"/>
    <w:rsid w:val="00E14F63"/>
    <w:rsid w:val="00E14F89"/>
    <w:rsid w:val="00E152D0"/>
    <w:rsid w:val="00E1686C"/>
    <w:rsid w:val="00E172DD"/>
    <w:rsid w:val="00E225AF"/>
    <w:rsid w:val="00E22B1A"/>
    <w:rsid w:val="00E22F7B"/>
    <w:rsid w:val="00E3037C"/>
    <w:rsid w:val="00E3139A"/>
    <w:rsid w:val="00E313D8"/>
    <w:rsid w:val="00E31DE9"/>
    <w:rsid w:val="00E32C69"/>
    <w:rsid w:val="00E330F9"/>
    <w:rsid w:val="00E33982"/>
    <w:rsid w:val="00E34807"/>
    <w:rsid w:val="00E349CE"/>
    <w:rsid w:val="00E35DC4"/>
    <w:rsid w:val="00E35FD1"/>
    <w:rsid w:val="00E36363"/>
    <w:rsid w:val="00E36897"/>
    <w:rsid w:val="00E36FC9"/>
    <w:rsid w:val="00E371FF"/>
    <w:rsid w:val="00E4038E"/>
    <w:rsid w:val="00E40FE8"/>
    <w:rsid w:val="00E42309"/>
    <w:rsid w:val="00E43052"/>
    <w:rsid w:val="00E434AB"/>
    <w:rsid w:val="00E4363C"/>
    <w:rsid w:val="00E4539E"/>
    <w:rsid w:val="00E45435"/>
    <w:rsid w:val="00E45467"/>
    <w:rsid w:val="00E457DE"/>
    <w:rsid w:val="00E4589F"/>
    <w:rsid w:val="00E510F3"/>
    <w:rsid w:val="00E51888"/>
    <w:rsid w:val="00E5228A"/>
    <w:rsid w:val="00E52DA3"/>
    <w:rsid w:val="00E52F03"/>
    <w:rsid w:val="00E54277"/>
    <w:rsid w:val="00E54C4C"/>
    <w:rsid w:val="00E55311"/>
    <w:rsid w:val="00E55AAE"/>
    <w:rsid w:val="00E55D2D"/>
    <w:rsid w:val="00E56C88"/>
    <w:rsid w:val="00E57F76"/>
    <w:rsid w:val="00E60334"/>
    <w:rsid w:val="00E6107A"/>
    <w:rsid w:val="00E6131C"/>
    <w:rsid w:val="00E618FD"/>
    <w:rsid w:val="00E6260E"/>
    <w:rsid w:val="00E62C67"/>
    <w:rsid w:val="00E630B8"/>
    <w:rsid w:val="00E63FCB"/>
    <w:rsid w:val="00E643B2"/>
    <w:rsid w:val="00E64AC8"/>
    <w:rsid w:val="00E6529A"/>
    <w:rsid w:val="00E654C3"/>
    <w:rsid w:val="00E67354"/>
    <w:rsid w:val="00E7018B"/>
    <w:rsid w:val="00E72AEB"/>
    <w:rsid w:val="00E73F54"/>
    <w:rsid w:val="00E7459C"/>
    <w:rsid w:val="00E74B8B"/>
    <w:rsid w:val="00E75500"/>
    <w:rsid w:val="00E7577F"/>
    <w:rsid w:val="00E76C78"/>
    <w:rsid w:val="00E80B1E"/>
    <w:rsid w:val="00E818C1"/>
    <w:rsid w:val="00E846D1"/>
    <w:rsid w:val="00E85A93"/>
    <w:rsid w:val="00E86A5F"/>
    <w:rsid w:val="00E874F9"/>
    <w:rsid w:val="00E87D6A"/>
    <w:rsid w:val="00E90E9E"/>
    <w:rsid w:val="00E91039"/>
    <w:rsid w:val="00E9150B"/>
    <w:rsid w:val="00E918C6"/>
    <w:rsid w:val="00E918CE"/>
    <w:rsid w:val="00E9301B"/>
    <w:rsid w:val="00E9366C"/>
    <w:rsid w:val="00E939E5"/>
    <w:rsid w:val="00E943C0"/>
    <w:rsid w:val="00E948A8"/>
    <w:rsid w:val="00E95CAA"/>
    <w:rsid w:val="00E9663B"/>
    <w:rsid w:val="00E979E8"/>
    <w:rsid w:val="00EA04F1"/>
    <w:rsid w:val="00EA10CD"/>
    <w:rsid w:val="00EA15EE"/>
    <w:rsid w:val="00EA2D86"/>
    <w:rsid w:val="00EA42F5"/>
    <w:rsid w:val="00EA51EB"/>
    <w:rsid w:val="00EA7B74"/>
    <w:rsid w:val="00EB1633"/>
    <w:rsid w:val="00EB1804"/>
    <w:rsid w:val="00EB1AEF"/>
    <w:rsid w:val="00EB1EF4"/>
    <w:rsid w:val="00EB2CBA"/>
    <w:rsid w:val="00EB5382"/>
    <w:rsid w:val="00EB56DB"/>
    <w:rsid w:val="00EB65BE"/>
    <w:rsid w:val="00EB7426"/>
    <w:rsid w:val="00EB799F"/>
    <w:rsid w:val="00EB7E1A"/>
    <w:rsid w:val="00EC13A3"/>
    <w:rsid w:val="00EC17CF"/>
    <w:rsid w:val="00EC210D"/>
    <w:rsid w:val="00EC2F64"/>
    <w:rsid w:val="00EC37E4"/>
    <w:rsid w:val="00EC4011"/>
    <w:rsid w:val="00EC55D2"/>
    <w:rsid w:val="00EC568C"/>
    <w:rsid w:val="00EC763A"/>
    <w:rsid w:val="00EC79FB"/>
    <w:rsid w:val="00ED003A"/>
    <w:rsid w:val="00ED09CF"/>
    <w:rsid w:val="00ED0D0D"/>
    <w:rsid w:val="00ED1016"/>
    <w:rsid w:val="00ED1401"/>
    <w:rsid w:val="00ED2E30"/>
    <w:rsid w:val="00ED327F"/>
    <w:rsid w:val="00ED3329"/>
    <w:rsid w:val="00ED3483"/>
    <w:rsid w:val="00ED4359"/>
    <w:rsid w:val="00ED5C40"/>
    <w:rsid w:val="00ED5FFD"/>
    <w:rsid w:val="00EE08F6"/>
    <w:rsid w:val="00EE1BA1"/>
    <w:rsid w:val="00EE2060"/>
    <w:rsid w:val="00EE325D"/>
    <w:rsid w:val="00EE38FB"/>
    <w:rsid w:val="00EE3C4F"/>
    <w:rsid w:val="00EE3F0A"/>
    <w:rsid w:val="00EE488D"/>
    <w:rsid w:val="00EE6109"/>
    <w:rsid w:val="00EE6969"/>
    <w:rsid w:val="00EE6C0B"/>
    <w:rsid w:val="00EF0161"/>
    <w:rsid w:val="00EF0F01"/>
    <w:rsid w:val="00EF1275"/>
    <w:rsid w:val="00EF1666"/>
    <w:rsid w:val="00EF16ED"/>
    <w:rsid w:val="00EF31E2"/>
    <w:rsid w:val="00EF35BF"/>
    <w:rsid w:val="00EF42CE"/>
    <w:rsid w:val="00EF4FF6"/>
    <w:rsid w:val="00EF5962"/>
    <w:rsid w:val="00EF6F5C"/>
    <w:rsid w:val="00EF73DD"/>
    <w:rsid w:val="00EF7B38"/>
    <w:rsid w:val="00EF7DB0"/>
    <w:rsid w:val="00F00E2F"/>
    <w:rsid w:val="00F01661"/>
    <w:rsid w:val="00F01C01"/>
    <w:rsid w:val="00F0372E"/>
    <w:rsid w:val="00F04F92"/>
    <w:rsid w:val="00F054B2"/>
    <w:rsid w:val="00F05C12"/>
    <w:rsid w:val="00F0645C"/>
    <w:rsid w:val="00F06ED6"/>
    <w:rsid w:val="00F1031B"/>
    <w:rsid w:val="00F108D9"/>
    <w:rsid w:val="00F113E9"/>
    <w:rsid w:val="00F117EF"/>
    <w:rsid w:val="00F11C2D"/>
    <w:rsid w:val="00F12397"/>
    <w:rsid w:val="00F12B2F"/>
    <w:rsid w:val="00F135DE"/>
    <w:rsid w:val="00F145A8"/>
    <w:rsid w:val="00F14635"/>
    <w:rsid w:val="00F14773"/>
    <w:rsid w:val="00F147DB"/>
    <w:rsid w:val="00F15AE4"/>
    <w:rsid w:val="00F15C67"/>
    <w:rsid w:val="00F160E9"/>
    <w:rsid w:val="00F20D3A"/>
    <w:rsid w:val="00F255B9"/>
    <w:rsid w:val="00F25C58"/>
    <w:rsid w:val="00F30A17"/>
    <w:rsid w:val="00F31CB0"/>
    <w:rsid w:val="00F32F4E"/>
    <w:rsid w:val="00F33109"/>
    <w:rsid w:val="00F33DE2"/>
    <w:rsid w:val="00F34608"/>
    <w:rsid w:val="00F350A0"/>
    <w:rsid w:val="00F35155"/>
    <w:rsid w:val="00F426ED"/>
    <w:rsid w:val="00F43821"/>
    <w:rsid w:val="00F43C2D"/>
    <w:rsid w:val="00F44121"/>
    <w:rsid w:val="00F453A7"/>
    <w:rsid w:val="00F45530"/>
    <w:rsid w:val="00F4620E"/>
    <w:rsid w:val="00F503BA"/>
    <w:rsid w:val="00F50951"/>
    <w:rsid w:val="00F51553"/>
    <w:rsid w:val="00F52569"/>
    <w:rsid w:val="00F53136"/>
    <w:rsid w:val="00F5317F"/>
    <w:rsid w:val="00F53C7A"/>
    <w:rsid w:val="00F5479B"/>
    <w:rsid w:val="00F5486B"/>
    <w:rsid w:val="00F5525F"/>
    <w:rsid w:val="00F55D55"/>
    <w:rsid w:val="00F565F6"/>
    <w:rsid w:val="00F575B7"/>
    <w:rsid w:val="00F57DD8"/>
    <w:rsid w:val="00F6035F"/>
    <w:rsid w:val="00F61015"/>
    <w:rsid w:val="00F61598"/>
    <w:rsid w:val="00F62576"/>
    <w:rsid w:val="00F62CB5"/>
    <w:rsid w:val="00F63185"/>
    <w:rsid w:val="00F64724"/>
    <w:rsid w:val="00F64FF4"/>
    <w:rsid w:val="00F652C3"/>
    <w:rsid w:val="00F66AFB"/>
    <w:rsid w:val="00F66C3B"/>
    <w:rsid w:val="00F66CEF"/>
    <w:rsid w:val="00F6706E"/>
    <w:rsid w:val="00F71008"/>
    <w:rsid w:val="00F72229"/>
    <w:rsid w:val="00F730DB"/>
    <w:rsid w:val="00F731D0"/>
    <w:rsid w:val="00F76EA2"/>
    <w:rsid w:val="00F77722"/>
    <w:rsid w:val="00F77D8C"/>
    <w:rsid w:val="00F8037D"/>
    <w:rsid w:val="00F80AEC"/>
    <w:rsid w:val="00F810BE"/>
    <w:rsid w:val="00F8196F"/>
    <w:rsid w:val="00F83177"/>
    <w:rsid w:val="00F8326B"/>
    <w:rsid w:val="00F840C9"/>
    <w:rsid w:val="00F8416B"/>
    <w:rsid w:val="00F8425D"/>
    <w:rsid w:val="00F85F8D"/>
    <w:rsid w:val="00F862C2"/>
    <w:rsid w:val="00F87ADA"/>
    <w:rsid w:val="00F90941"/>
    <w:rsid w:val="00F90A17"/>
    <w:rsid w:val="00F914F6"/>
    <w:rsid w:val="00F91B78"/>
    <w:rsid w:val="00F92211"/>
    <w:rsid w:val="00F932A5"/>
    <w:rsid w:val="00F93304"/>
    <w:rsid w:val="00F9418E"/>
    <w:rsid w:val="00F9525F"/>
    <w:rsid w:val="00F958F5"/>
    <w:rsid w:val="00F95E17"/>
    <w:rsid w:val="00F96668"/>
    <w:rsid w:val="00F96CFC"/>
    <w:rsid w:val="00F97078"/>
    <w:rsid w:val="00F971F9"/>
    <w:rsid w:val="00FA1807"/>
    <w:rsid w:val="00FA22BC"/>
    <w:rsid w:val="00FA44C5"/>
    <w:rsid w:val="00FA4A0A"/>
    <w:rsid w:val="00FA6456"/>
    <w:rsid w:val="00FA7542"/>
    <w:rsid w:val="00FB013C"/>
    <w:rsid w:val="00FB0DC1"/>
    <w:rsid w:val="00FB178B"/>
    <w:rsid w:val="00FB17B8"/>
    <w:rsid w:val="00FB1D96"/>
    <w:rsid w:val="00FB2F87"/>
    <w:rsid w:val="00FB3388"/>
    <w:rsid w:val="00FB3CFC"/>
    <w:rsid w:val="00FB45FB"/>
    <w:rsid w:val="00FB594B"/>
    <w:rsid w:val="00FB665C"/>
    <w:rsid w:val="00FC0885"/>
    <w:rsid w:val="00FC144B"/>
    <w:rsid w:val="00FC2266"/>
    <w:rsid w:val="00FC286E"/>
    <w:rsid w:val="00FC46A7"/>
    <w:rsid w:val="00FC4DF7"/>
    <w:rsid w:val="00FC4F97"/>
    <w:rsid w:val="00FC6D58"/>
    <w:rsid w:val="00FD0ECA"/>
    <w:rsid w:val="00FD26C0"/>
    <w:rsid w:val="00FD54C4"/>
    <w:rsid w:val="00FD5803"/>
    <w:rsid w:val="00FD72D8"/>
    <w:rsid w:val="00FD7FA8"/>
    <w:rsid w:val="00FE0C41"/>
    <w:rsid w:val="00FE12F4"/>
    <w:rsid w:val="00FE169D"/>
    <w:rsid w:val="00FE2802"/>
    <w:rsid w:val="00FE3579"/>
    <w:rsid w:val="00FE4AFD"/>
    <w:rsid w:val="00FE5E9D"/>
    <w:rsid w:val="00FE5EED"/>
    <w:rsid w:val="00FE72F8"/>
    <w:rsid w:val="00FE7347"/>
    <w:rsid w:val="00FF06AF"/>
    <w:rsid w:val="00FF1396"/>
    <w:rsid w:val="00FF201E"/>
    <w:rsid w:val="00FF488C"/>
    <w:rsid w:val="00FF49CF"/>
    <w:rsid w:val="00FF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1CAB3D"/>
  <w15:docId w15:val="{C18F049A-502C-4F2F-A265-0B547131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53C7A"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styleId="10">
    <w:name w:val="heading 1"/>
    <w:basedOn w:val="a1"/>
    <w:next w:val="a2"/>
    <w:link w:val="12"/>
    <w:qFormat/>
    <w:rsid w:val="00A95BCC"/>
    <w:pPr>
      <w:keepNext/>
      <w:keepLines/>
      <w:numPr>
        <w:numId w:val="1"/>
      </w:numPr>
      <w:spacing w:before="320" w:after="320"/>
      <w:outlineLvl w:val="0"/>
    </w:pPr>
    <w:rPr>
      <w:rFonts w:ascii="微软雅黑" w:eastAsia="微软雅黑" w:hAnsi="微软雅黑"/>
      <w:b/>
      <w:bCs/>
      <w:color w:val="3C7BC0"/>
      <w:kern w:val="44"/>
      <w:sz w:val="44"/>
      <w:szCs w:val="44"/>
    </w:rPr>
  </w:style>
  <w:style w:type="paragraph" w:styleId="20">
    <w:name w:val="heading 2"/>
    <w:basedOn w:val="a1"/>
    <w:next w:val="a2"/>
    <w:link w:val="22"/>
    <w:qFormat/>
    <w:rsid w:val="00DA2946"/>
    <w:pPr>
      <w:keepNext/>
      <w:keepLines/>
      <w:numPr>
        <w:ilvl w:val="1"/>
        <w:numId w:val="1"/>
      </w:numPr>
      <w:spacing w:before="260" w:after="260"/>
      <w:outlineLvl w:val="1"/>
    </w:pPr>
    <w:rPr>
      <w:rFonts w:ascii="微软雅黑" w:eastAsia="微软雅黑" w:hAnsi="微软雅黑"/>
      <w:b/>
      <w:bCs/>
      <w:color w:val="3C7BC0"/>
      <w:sz w:val="36"/>
      <w:szCs w:val="32"/>
    </w:rPr>
  </w:style>
  <w:style w:type="paragraph" w:styleId="30">
    <w:name w:val="heading 3"/>
    <w:basedOn w:val="a1"/>
    <w:next w:val="a2"/>
    <w:link w:val="32"/>
    <w:qFormat/>
    <w:rsid w:val="00DA2946"/>
    <w:pPr>
      <w:keepNext/>
      <w:keepLines/>
      <w:numPr>
        <w:ilvl w:val="2"/>
        <w:numId w:val="1"/>
      </w:numPr>
      <w:spacing w:before="180" w:after="180"/>
      <w:outlineLvl w:val="2"/>
    </w:pPr>
    <w:rPr>
      <w:rFonts w:ascii="微软雅黑" w:eastAsia="微软雅黑" w:hAnsi="微软雅黑"/>
      <w:b/>
      <w:bCs/>
      <w:color w:val="3C7BC0"/>
      <w:sz w:val="32"/>
      <w:szCs w:val="32"/>
    </w:rPr>
  </w:style>
  <w:style w:type="paragraph" w:styleId="4">
    <w:name w:val="heading 4"/>
    <w:basedOn w:val="a1"/>
    <w:next w:val="a2"/>
    <w:link w:val="40"/>
    <w:qFormat/>
    <w:rsid w:val="00DA2946"/>
    <w:pPr>
      <w:keepNext/>
      <w:keepLines/>
      <w:numPr>
        <w:ilvl w:val="3"/>
        <w:numId w:val="1"/>
      </w:numPr>
      <w:spacing w:before="120" w:after="120"/>
      <w:outlineLvl w:val="3"/>
    </w:pPr>
    <w:rPr>
      <w:rFonts w:ascii="微软雅黑" w:eastAsia="微软雅黑" w:hAnsi="微软雅黑"/>
      <w:b/>
      <w:bCs/>
      <w:color w:val="3C7BC0"/>
      <w:sz w:val="30"/>
      <w:szCs w:val="28"/>
    </w:rPr>
  </w:style>
  <w:style w:type="paragraph" w:styleId="5">
    <w:name w:val="heading 5"/>
    <w:basedOn w:val="a1"/>
    <w:next w:val="a2"/>
    <w:link w:val="50"/>
    <w:qFormat/>
    <w:rsid w:val="00DA2946"/>
    <w:pPr>
      <w:keepNext/>
      <w:keepLines/>
      <w:numPr>
        <w:ilvl w:val="4"/>
        <w:numId w:val="1"/>
      </w:numPr>
      <w:spacing w:before="80" w:after="80"/>
      <w:outlineLvl w:val="4"/>
    </w:pPr>
    <w:rPr>
      <w:rFonts w:ascii="微软雅黑" w:eastAsia="微软雅黑" w:hAnsi="微软雅黑"/>
      <w:b/>
      <w:bCs/>
      <w:color w:val="3C7BC0"/>
      <w:sz w:val="28"/>
      <w:szCs w:val="28"/>
    </w:rPr>
  </w:style>
  <w:style w:type="paragraph" w:styleId="6">
    <w:name w:val="heading 6"/>
    <w:basedOn w:val="a1"/>
    <w:next w:val="a1"/>
    <w:link w:val="60"/>
    <w:rsid w:val="000B79A7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1"/>
    <w:next w:val="a1"/>
    <w:link w:val="70"/>
    <w:rsid w:val="000B79A7"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1"/>
    <w:next w:val="a1"/>
    <w:link w:val="80"/>
    <w:rsid w:val="000B79A7"/>
    <w:pPr>
      <w:keepNext/>
      <w:keepLines/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1"/>
    <w:next w:val="a1"/>
    <w:link w:val="90"/>
    <w:rsid w:val="000B79A7"/>
    <w:pPr>
      <w:keepNext/>
      <w:keepLines/>
      <w:spacing w:before="240" w:after="64" w:line="320" w:lineRule="auto"/>
      <w:outlineLvl w:val="8"/>
    </w:pPr>
    <w:rPr>
      <w:rFonts w:ascii="Arial" w:eastAsia="黑体" w:hAnsi="Arial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标题 1 字符"/>
    <w:basedOn w:val="a3"/>
    <w:link w:val="10"/>
    <w:qFormat/>
    <w:rsid w:val="00A95BCC"/>
    <w:rPr>
      <w:rFonts w:ascii="微软雅黑" w:eastAsia="微软雅黑" w:hAnsi="微软雅黑"/>
      <w:b/>
      <w:bCs/>
      <w:color w:val="3C7BC0"/>
      <w:kern w:val="44"/>
      <w:sz w:val="44"/>
      <w:szCs w:val="44"/>
    </w:rPr>
  </w:style>
  <w:style w:type="character" w:customStyle="1" w:styleId="22">
    <w:name w:val="标题 2 字符"/>
    <w:basedOn w:val="a3"/>
    <w:link w:val="20"/>
    <w:rsid w:val="00DA2946"/>
    <w:rPr>
      <w:rFonts w:ascii="微软雅黑" w:eastAsia="微软雅黑" w:hAnsi="微软雅黑"/>
      <w:b/>
      <w:bCs/>
      <w:color w:val="3C7BC0"/>
      <w:kern w:val="2"/>
      <w:sz w:val="36"/>
      <w:szCs w:val="32"/>
    </w:rPr>
  </w:style>
  <w:style w:type="character" w:customStyle="1" w:styleId="32">
    <w:name w:val="标题 3 字符"/>
    <w:basedOn w:val="a3"/>
    <w:link w:val="30"/>
    <w:rsid w:val="00DA2946"/>
    <w:rPr>
      <w:rFonts w:ascii="微软雅黑" w:eastAsia="微软雅黑" w:hAnsi="微软雅黑"/>
      <w:b/>
      <w:bCs/>
      <w:color w:val="3C7BC0"/>
      <w:kern w:val="2"/>
      <w:sz w:val="32"/>
      <w:szCs w:val="32"/>
    </w:rPr>
  </w:style>
  <w:style w:type="character" w:customStyle="1" w:styleId="40">
    <w:name w:val="标题 4 字符"/>
    <w:basedOn w:val="a3"/>
    <w:link w:val="4"/>
    <w:rsid w:val="00DA2946"/>
    <w:rPr>
      <w:rFonts w:ascii="微软雅黑" w:eastAsia="微软雅黑" w:hAnsi="微软雅黑"/>
      <w:b/>
      <w:bCs/>
      <w:color w:val="3C7BC0"/>
      <w:kern w:val="2"/>
      <w:sz w:val="30"/>
      <w:szCs w:val="28"/>
    </w:rPr>
  </w:style>
  <w:style w:type="character" w:customStyle="1" w:styleId="50">
    <w:name w:val="标题 5 字符"/>
    <w:basedOn w:val="a3"/>
    <w:link w:val="5"/>
    <w:rsid w:val="00DA2946"/>
    <w:rPr>
      <w:rFonts w:ascii="微软雅黑" w:eastAsia="微软雅黑" w:hAnsi="微软雅黑"/>
      <w:b/>
      <w:bCs/>
      <w:color w:val="3C7BC0"/>
      <w:kern w:val="2"/>
      <w:sz w:val="28"/>
      <w:szCs w:val="28"/>
    </w:rPr>
  </w:style>
  <w:style w:type="character" w:customStyle="1" w:styleId="60">
    <w:name w:val="标题 6 字符"/>
    <w:basedOn w:val="a3"/>
    <w:link w:val="6"/>
    <w:rsid w:val="000B79A7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basedOn w:val="a3"/>
    <w:link w:val="7"/>
    <w:rsid w:val="000B79A7"/>
    <w:rPr>
      <w:b/>
      <w:bCs/>
      <w:kern w:val="2"/>
      <w:sz w:val="24"/>
      <w:szCs w:val="24"/>
    </w:rPr>
  </w:style>
  <w:style w:type="character" w:customStyle="1" w:styleId="80">
    <w:name w:val="标题 8 字符"/>
    <w:basedOn w:val="a3"/>
    <w:link w:val="8"/>
    <w:rsid w:val="000B79A7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basedOn w:val="a3"/>
    <w:link w:val="9"/>
    <w:rsid w:val="000B79A7"/>
    <w:rPr>
      <w:rFonts w:ascii="Arial" w:eastAsia="黑体" w:hAnsi="Arial"/>
      <w:kern w:val="2"/>
      <w:sz w:val="21"/>
      <w:szCs w:val="21"/>
    </w:rPr>
  </w:style>
  <w:style w:type="paragraph" w:styleId="a6">
    <w:name w:val="header"/>
    <w:basedOn w:val="a1"/>
    <w:link w:val="a7"/>
    <w:uiPriority w:val="99"/>
    <w:rsid w:val="004406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3"/>
    <w:link w:val="a6"/>
    <w:uiPriority w:val="99"/>
    <w:rsid w:val="0044069D"/>
    <w:rPr>
      <w:rFonts w:ascii="Times New Roman" w:hAnsi="Times New Roman"/>
      <w:kern w:val="2"/>
      <w:sz w:val="18"/>
      <w:szCs w:val="18"/>
    </w:rPr>
  </w:style>
  <w:style w:type="paragraph" w:styleId="a8">
    <w:name w:val="footer"/>
    <w:basedOn w:val="a1"/>
    <w:link w:val="a9"/>
    <w:rsid w:val="004406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3"/>
    <w:link w:val="a8"/>
    <w:rsid w:val="0044069D"/>
    <w:rPr>
      <w:rFonts w:ascii="Times New Roman" w:hAnsi="Times New Roman"/>
      <w:kern w:val="2"/>
      <w:sz w:val="18"/>
      <w:szCs w:val="18"/>
    </w:rPr>
  </w:style>
  <w:style w:type="character" w:styleId="aa">
    <w:name w:val="page number"/>
    <w:basedOn w:val="a3"/>
    <w:rsid w:val="0044069D"/>
  </w:style>
  <w:style w:type="paragraph" w:customStyle="1" w:styleId="1">
    <w:name w:val="项目符号 1"/>
    <w:basedOn w:val="a1"/>
    <w:link w:val="1Char"/>
    <w:qFormat/>
    <w:rsid w:val="00060CE3"/>
    <w:pPr>
      <w:numPr>
        <w:numId w:val="2"/>
      </w:numPr>
    </w:pPr>
  </w:style>
  <w:style w:type="character" w:customStyle="1" w:styleId="1Char">
    <w:name w:val="项目符号 1 Char"/>
    <w:basedOn w:val="a3"/>
    <w:link w:val="1"/>
    <w:rsid w:val="00060CE3"/>
    <w:rPr>
      <w:kern w:val="2"/>
      <w:sz w:val="24"/>
      <w:szCs w:val="24"/>
    </w:rPr>
  </w:style>
  <w:style w:type="paragraph" w:customStyle="1" w:styleId="11">
    <w:name w:val="项目编号 1"/>
    <w:basedOn w:val="a1"/>
    <w:link w:val="1Char0"/>
    <w:qFormat/>
    <w:rsid w:val="00060CE3"/>
    <w:pPr>
      <w:numPr>
        <w:ilvl w:val="6"/>
        <w:numId w:val="3"/>
      </w:numPr>
    </w:pPr>
  </w:style>
  <w:style w:type="character" w:customStyle="1" w:styleId="1Char0">
    <w:name w:val="项目编号 1 Char"/>
    <w:basedOn w:val="1Char"/>
    <w:link w:val="11"/>
    <w:qFormat/>
    <w:rsid w:val="00060CE3"/>
    <w:rPr>
      <w:kern w:val="2"/>
      <w:sz w:val="24"/>
      <w:szCs w:val="24"/>
    </w:rPr>
  </w:style>
  <w:style w:type="character" w:styleId="ab">
    <w:name w:val="Hyperlink"/>
    <w:basedOn w:val="a3"/>
    <w:uiPriority w:val="99"/>
    <w:rsid w:val="0044069D"/>
    <w:rPr>
      <w:color w:val="0000FF"/>
      <w:u w:val="single"/>
    </w:rPr>
  </w:style>
  <w:style w:type="paragraph" w:styleId="TOC1">
    <w:name w:val="toc 1"/>
    <w:basedOn w:val="a1"/>
    <w:next w:val="a1"/>
    <w:autoRedefine/>
    <w:uiPriority w:val="39"/>
    <w:rsid w:val="00907BA1"/>
    <w:pPr>
      <w:spacing w:before="120" w:after="120"/>
      <w:jc w:val="left"/>
    </w:pPr>
    <w:rPr>
      <w:b/>
      <w:bCs/>
    </w:rPr>
  </w:style>
  <w:style w:type="paragraph" w:styleId="TOC2">
    <w:name w:val="toc 2"/>
    <w:basedOn w:val="TOC1"/>
    <w:next w:val="a1"/>
    <w:autoRedefine/>
    <w:uiPriority w:val="39"/>
    <w:rsid w:val="00907BA1"/>
    <w:pPr>
      <w:spacing w:before="0" w:after="0"/>
      <w:ind w:leftChars="200" w:left="200"/>
    </w:pPr>
    <w:rPr>
      <w:b w:val="0"/>
      <w:bCs w:val="0"/>
    </w:rPr>
  </w:style>
  <w:style w:type="paragraph" w:customStyle="1" w:styleId="21">
    <w:name w:val="项目编号 2"/>
    <w:basedOn w:val="a1"/>
    <w:link w:val="2Char"/>
    <w:qFormat/>
    <w:rsid w:val="00060CE3"/>
    <w:pPr>
      <w:numPr>
        <w:ilvl w:val="7"/>
        <w:numId w:val="3"/>
      </w:numPr>
    </w:pPr>
  </w:style>
  <w:style w:type="character" w:customStyle="1" w:styleId="2Char">
    <w:name w:val="项目编号 2 Char"/>
    <w:basedOn w:val="1Char0"/>
    <w:link w:val="21"/>
    <w:qFormat/>
    <w:rsid w:val="00060CE3"/>
    <w:rPr>
      <w:kern w:val="2"/>
      <w:sz w:val="24"/>
      <w:szCs w:val="24"/>
    </w:rPr>
  </w:style>
  <w:style w:type="paragraph" w:styleId="ac">
    <w:name w:val="Document Map"/>
    <w:basedOn w:val="a1"/>
    <w:link w:val="ad"/>
    <w:uiPriority w:val="99"/>
    <w:semiHidden/>
    <w:unhideWhenUsed/>
    <w:rsid w:val="0044069D"/>
    <w:rPr>
      <w:rFonts w:ascii="宋体"/>
      <w:sz w:val="18"/>
      <w:szCs w:val="18"/>
    </w:rPr>
  </w:style>
  <w:style w:type="character" w:customStyle="1" w:styleId="ad">
    <w:name w:val="文档结构图 字符"/>
    <w:basedOn w:val="a3"/>
    <w:link w:val="ac"/>
    <w:uiPriority w:val="99"/>
    <w:semiHidden/>
    <w:rsid w:val="0044069D"/>
    <w:rPr>
      <w:rFonts w:ascii="宋体"/>
      <w:kern w:val="2"/>
      <w:sz w:val="18"/>
      <w:szCs w:val="18"/>
    </w:rPr>
  </w:style>
  <w:style w:type="table" w:styleId="ae">
    <w:name w:val="Table Grid"/>
    <w:aliases w:val="网格型-gkhy,ZRHT-2_表格（小四）,上对齐,aPP表格,参考文件虚表,网格型-1,网格型产品,网格型表格,带标题,表内文字,fy表格,网格型（标题）,alpha,扉页,技术文件表格,网格,硕士论文,无边框网格,边框加粗,正文左,符号和缩略词表,王烁表"/>
    <w:basedOn w:val="a4"/>
    <w:uiPriority w:val="59"/>
    <w:qFormat/>
    <w:rsid w:val="004541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8">
    <w:name w:val="toc 8"/>
    <w:basedOn w:val="a1"/>
    <w:next w:val="a1"/>
    <w:autoRedefine/>
    <w:uiPriority w:val="39"/>
    <w:unhideWhenUsed/>
    <w:rsid w:val="00846605"/>
    <w:pPr>
      <w:ind w:leftChars="1400" w:left="2940"/>
    </w:pPr>
  </w:style>
  <w:style w:type="paragraph" w:styleId="a2">
    <w:name w:val="List Paragraph"/>
    <w:aliases w:val="编号a.,列出段落1,一章,列出段落11,文本框,表目录,表,图名,插入表格,正文图,图表,使用列表编号,CPLH列表编号,Z-列出段落,正文内容,List Paragraph,正文3,列出段落111,符号列表,符号1.1（天云科技）,列出段落-正文,正文一级小标题,标书正文,编号1）,标准正文,列出段落2,列出段落3,段落4,段落-二代,M列出段落,00-段落,图例,英文正文,表格正文居中,列出编号,表格正文1,方案 图,lp1,List Paragraph1,（黄底红字）,五级标题,图号"/>
    <w:basedOn w:val="a1"/>
    <w:link w:val="af"/>
    <w:uiPriority w:val="34"/>
    <w:qFormat/>
    <w:rsid w:val="00AC6874"/>
    <w:pPr>
      <w:ind w:firstLineChars="200" w:firstLine="200"/>
    </w:pPr>
  </w:style>
  <w:style w:type="paragraph" w:customStyle="1" w:styleId="af0">
    <w:name w:val="前注"/>
    <w:basedOn w:val="a1"/>
    <w:rsid w:val="0002505B"/>
    <w:pPr>
      <w:spacing w:line="440" w:lineRule="exact"/>
    </w:pPr>
    <w:rPr>
      <w:noProof/>
      <w:sz w:val="18"/>
      <w:szCs w:val="20"/>
    </w:rPr>
  </w:style>
  <w:style w:type="paragraph" w:styleId="af1">
    <w:name w:val="Balloon Text"/>
    <w:basedOn w:val="a1"/>
    <w:link w:val="af2"/>
    <w:uiPriority w:val="99"/>
    <w:semiHidden/>
    <w:unhideWhenUsed/>
    <w:rsid w:val="00303C8A"/>
    <w:rPr>
      <w:sz w:val="18"/>
      <w:szCs w:val="18"/>
    </w:rPr>
  </w:style>
  <w:style w:type="character" w:customStyle="1" w:styleId="af2">
    <w:name w:val="批注框文本 字符"/>
    <w:basedOn w:val="a3"/>
    <w:link w:val="af1"/>
    <w:uiPriority w:val="99"/>
    <w:semiHidden/>
    <w:rsid w:val="00303C8A"/>
    <w:rPr>
      <w:kern w:val="2"/>
      <w:sz w:val="18"/>
      <w:szCs w:val="18"/>
    </w:rPr>
  </w:style>
  <w:style w:type="paragraph" w:styleId="TOC3">
    <w:name w:val="toc 3"/>
    <w:basedOn w:val="TOC2"/>
    <w:next w:val="a1"/>
    <w:autoRedefine/>
    <w:uiPriority w:val="39"/>
    <w:unhideWhenUsed/>
    <w:rsid w:val="001D2AA3"/>
    <w:pPr>
      <w:ind w:leftChars="400" w:left="400"/>
    </w:pPr>
  </w:style>
  <w:style w:type="paragraph" w:styleId="TOC4">
    <w:name w:val="toc 4"/>
    <w:basedOn w:val="a1"/>
    <w:next w:val="a1"/>
    <w:autoRedefine/>
    <w:uiPriority w:val="39"/>
    <w:unhideWhenUsed/>
    <w:rsid w:val="00EA51EB"/>
    <w:pPr>
      <w:ind w:leftChars="600" w:left="1260"/>
    </w:pPr>
    <w:rPr>
      <w:rFonts w:ascii="Calibri" w:hAnsi="Calibri"/>
    </w:rPr>
  </w:style>
  <w:style w:type="paragraph" w:styleId="TOC5">
    <w:name w:val="toc 5"/>
    <w:basedOn w:val="a1"/>
    <w:next w:val="a1"/>
    <w:autoRedefine/>
    <w:uiPriority w:val="39"/>
    <w:unhideWhenUsed/>
    <w:rsid w:val="00EA51EB"/>
    <w:pPr>
      <w:ind w:leftChars="800" w:left="1680"/>
    </w:pPr>
    <w:rPr>
      <w:rFonts w:ascii="Calibri" w:hAnsi="Calibri"/>
    </w:rPr>
  </w:style>
  <w:style w:type="paragraph" w:styleId="TOC6">
    <w:name w:val="toc 6"/>
    <w:basedOn w:val="a1"/>
    <w:next w:val="a1"/>
    <w:autoRedefine/>
    <w:uiPriority w:val="39"/>
    <w:unhideWhenUsed/>
    <w:rsid w:val="00EA51EB"/>
    <w:pPr>
      <w:ind w:leftChars="1000" w:left="2100"/>
    </w:pPr>
    <w:rPr>
      <w:rFonts w:ascii="Calibri" w:hAnsi="Calibri"/>
    </w:rPr>
  </w:style>
  <w:style w:type="paragraph" w:styleId="TOC7">
    <w:name w:val="toc 7"/>
    <w:basedOn w:val="a1"/>
    <w:next w:val="a1"/>
    <w:autoRedefine/>
    <w:uiPriority w:val="39"/>
    <w:unhideWhenUsed/>
    <w:rsid w:val="00EA51EB"/>
    <w:pPr>
      <w:ind w:leftChars="1200" w:left="2520"/>
    </w:pPr>
    <w:rPr>
      <w:rFonts w:ascii="Calibri" w:hAnsi="Calibri"/>
    </w:rPr>
  </w:style>
  <w:style w:type="paragraph" w:styleId="TOC9">
    <w:name w:val="toc 9"/>
    <w:basedOn w:val="a1"/>
    <w:next w:val="a1"/>
    <w:autoRedefine/>
    <w:uiPriority w:val="39"/>
    <w:unhideWhenUsed/>
    <w:rsid w:val="00EA51EB"/>
    <w:pPr>
      <w:ind w:leftChars="1600" w:left="3360"/>
    </w:pPr>
    <w:rPr>
      <w:rFonts w:ascii="Calibri" w:hAnsi="Calibri"/>
    </w:rPr>
  </w:style>
  <w:style w:type="paragraph" w:styleId="TOC">
    <w:name w:val="TOC Heading"/>
    <w:basedOn w:val="10"/>
    <w:next w:val="a1"/>
    <w:uiPriority w:val="39"/>
    <w:unhideWhenUsed/>
    <w:rsid w:val="00060CE3"/>
    <w:pPr>
      <w:numPr>
        <w:numId w:val="0"/>
      </w:numPr>
      <w:spacing w:line="578" w:lineRule="auto"/>
      <w:outlineLvl w:val="9"/>
    </w:pPr>
  </w:style>
  <w:style w:type="paragraph" w:styleId="af3">
    <w:name w:val="footnote text"/>
    <w:basedOn w:val="a1"/>
    <w:link w:val="af4"/>
    <w:uiPriority w:val="99"/>
    <w:unhideWhenUsed/>
    <w:rsid w:val="00F31CB0"/>
    <w:pPr>
      <w:snapToGrid w:val="0"/>
      <w:jc w:val="left"/>
    </w:pPr>
    <w:rPr>
      <w:sz w:val="18"/>
      <w:szCs w:val="18"/>
    </w:rPr>
  </w:style>
  <w:style w:type="character" w:customStyle="1" w:styleId="af4">
    <w:name w:val="脚注文本 字符"/>
    <w:basedOn w:val="a3"/>
    <w:link w:val="af3"/>
    <w:uiPriority w:val="99"/>
    <w:rsid w:val="00F31CB0"/>
    <w:rPr>
      <w:kern w:val="2"/>
      <w:sz w:val="18"/>
      <w:szCs w:val="18"/>
    </w:rPr>
  </w:style>
  <w:style w:type="character" w:styleId="af5">
    <w:name w:val="footnote reference"/>
    <w:basedOn w:val="a3"/>
    <w:uiPriority w:val="99"/>
    <w:semiHidden/>
    <w:unhideWhenUsed/>
    <w:rsid w:val="00F31CB0"/>
    <w:rPr>
      <w:vertAlign w:val="superscript"/>
    </w:rPr>
  </w:style>
  <w:style w:type="character" w:styleId="af6">
    <w:name w:val="annotation reference"/>
    <w:basedOn w:val="a3"/>
    <w:uiPriority w:val="99"/>
    <w:semiHidden/>
    <w:unhideWhenUsed/>
    <w:rsid w:val="00A21A75"/>
    <w:rPr>
      <w:sz w:val="21"/>
      <w:szCs w:val="21"/>
    </w:rPr>
  </w:style>
  <w:style w:type="paragraph" w:styleId="af7">
    <w:name w:val="annotation text"/>
    <w:basedOn w:val="a1"/>
    <w:link w:val="af8"/>
    <w:uiPriority w:val="99"/>
    <w:unhideWhenUsed/>
    <w:rsid w:val="00A21A75"/>
    <w:pPr>
      <w:jc w:val="left"/>
    </w:pPr>
  </w:style>
  <w:style w:type="character" w:customStyle="1" w:styleId="af8">
    <w:name w:val="批注文字 字符"/>
    <w:basedOn w:val="a3"/>
    <w:link w:val="af7"/>
    <w:uiPriority w:val="99"/>
    <w:rsid w:val="00A21A75"/>
    <w:rPr>
      <w:kern w:val="2"/>
      <w:sz w:val="21"/>
      <w:szCs w:val="22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A21A75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A21A75"/>
    <w:rPr>
      <w:b/>
      <w:bCs/>
      <w:kern w:val="2"/>
      <w:sz w:val="21"/>
      <w:szCs w:val="22"/>
    </w:rPr>
  </w:style>
  <w:style w:type="paragraph" w:styleId="afb">
    <w:name w:val="Revision"/>
    <w:hidden/>
    <w:uiPriority w:val="99"/>
    <w:semiHidden/>
    <w:rsid w:val="00A21A75"/>
    <w:rPr>
      <w:kern w:val="2"/>
      <w:sz w:val="21"/>
      <w:szCs w:val="22"/>
    </w:rPr>
  </w:style>
  <w:style w:type="character" w:styleId="afc">
    <w:name w:val="FollowedHyperlink"/>
    <w:basedOn w:val="a3"/>
    <w:uiPriority w:val="99"/>
    <w:semiHidden/>
    <w:unhideWhenUsed/>
    <w:rsid w:val="00AC4C54"/>
    <w:rPr>
      <w:color w:val="800080"/>
      <w:u w:val="single"/>
    </w:rPr>
  </w:style>
  <w:style w:type="paragraph" w:styleId="afd">
    <w:name w:val="caption"/>
    <w:basedOn w:val="a1"/>
    <w:next w:val="a2"/>
    <w:qFormat/>
    <w:rsid w:val="001F22F2"/>
    <w:pPr>
      <w:spacing w:beforeLines="30" w:before="97" w:afterLines="30" w:after="97"/>
      <w:jc w:val="center"/>
    </w:pPr>
    <w:rPr>
      <w:rFonts w:ascii="黑体" w:eastAsia="黑体" w:hAnsi="黑体"/>
      <w:b/>
      <w:sz w:val="21"/>
      <w:szCs w:val="20"/>
    </w:rPr>
  </w:style>
  <w:style w:type="character" w:styleId="afe">
    <w:name w:val="Strong"/>
    <w:basedOn w:val="a3"/>
    <w:qFormat/>
    <w:rsid w:val="00060CE3"/>
    <w:rPr>
      <w:b/>
      <w:bCs/>
    </w:rPr>
  </w:style>
  <w:style w:type="paragraph" w:customStyle="1" w:styleId="aff">
    <w:name w:val="代码"/>
    <w:basedOn w:val="a1"/>
    <w:link w:val="Char"/>
    <w:qFormat/>
    <w:rsid w:val="00266308"/>
    <w:pPr>
      <w:spacing w:line="240" w:lineRule="auto"/>
    </w:pPr>
    <w:rPr>
      <w:rFonts w:ascii="Courier New" w:eastAsiaTheme="minorEastAsia" w:hAnsi="Courier New"/>
      <w:sz w:val="20"/>
      <w:szCs w:val="21"/>
    </w:rPr>
  </w:style>
  <w:style w:type="character" w:customStyle="1" w:styleId="Char">
    <w:name w:val="代码 Char"/>
    <w:basedOn w:val="a3"/>
    <w:link w:val="aff"/>
    <w:rsid w:val="00266308"/>
    <w:rPr>
      <w:rFonts w:ascii="Courier New" w:eastAsiaTheme="minorEastAsia" w:hAnsi="Courier New"/>
      <w:kern w:val="2"/>
      <w:szCs w:val="21"/>
    </w:rPr>
  </w:style>
  <w:style w:type="paragraph" w:customStyle="1" w:styleId="a">
    <w:name w:val="标题 内部"/>
    <w:basedOn w:val="a1"/>
    <w:next w:val="a2"/>
    <w:link w:val="aff0"/>
    <w:qFormat/>
    <w:rsid w:val="00B234D1"/>
    <w:pPr>
      <w:numPr>
        <w:numId w:val="5"/>
      </w:numPr>
      <w:spacing w:beforeLines="30" w:before="97" w:afterLines="30" w:after="97"/>
    </w:pPr>
    <w:rPr>
      <w:rFonts w:ascii="微软雅黑" w:eastAsia="微软雅黑" w:hAnsi="微软雅黑"/>
      <w:b/>
      <w:color w:val="3C7BC0"/>
    </w:rPr>
  </w:style>
  <w:style w:type="character" w:customStyle="1" w:styleId="aff0">
    <w:name w:val="标题 内部 字符"/>
    <w:basedOn w:val="a3"/>
    <w:link w:val="a"/>
    <w:rsid w:val="00B234D1"/>
    <w:rPr>
      <w:rFonts w:ascii="微软雅黑" w:eastAsia="微软雅黑" w:hAnsi="微软雅黑"/>
      <w:b/>
      <w:color w:val="3C7BC0"/>
      <w:kern w:val="2"/>
      <w:sz w:val="24"/>
      <w:szCs w:val="24"/>
    </w:rPr>
  </w:style>
  <w:style w:type="paragraph" w:styleId="aff1">
    <w:name w:val="Title"/>
    <w:basedOn w:val="a1"/>
    <w:next w:val="a1"/>
    <w:link w:val="aff2"/>
    <w:qFormat/>
    <w:rsid w:val="00A95BCC"/>
    <w:pPr>
      <w:spacing w:before="240" w:after="60"/>
      <w:jc w:val="center"/>
      <w:outlineLvl w:val="0"/>
    </w:pPr>
    <w:rPr>
      <w:rFonts w:ascii="微软雅黑" w:eastAsia="微软雅黑" w:hAnsi="微软雅黑"/>
      <w:b/>
      <w:bCs/>
      <w:color w:val="3C7BC0"/>
      <w:sz w:val="52"/>
      <w:szCs w:val="44"/>
    </w:rPr>
  </w:style>
  <w:style w:type="character" w:customStyle="1" w:styleId="aff2">
    <w:name w:val="标题 字符"/>
    <w:basedOn w:val="a3"/>
    <w:link w:val="aff1"/>
    <w:qFormat/>
    <w:rsid w:val="00A95BCC"/>
    <w:rPr>
      <w:rFonts w:ascii="微软雅黑" w:eastAsia="微软雅黑" w:hAnsi="微软雅黑"/>
      <w:b/>
      <w:bCs/>
      <w:color w:val="3C7BC0"/>
      <w:kern w:val="2"/>
      <w:sz w:val="52"/>
      <w:szCs w:val="44"/>
    </w:rPr>
  </w:style>
  <w:style w:type="paragraph" w:customStyle="1" w:styleId="aff3">
    <w:name w:val="表格正文"/>
    <w:basedOn w:val="a1"/>
    <w:link w:val="Char0"/>
    <w:qFormat/>
    <w:rsid w:val="00CD388D"/>
    <w:pPr>
      <w:spacing w:line="276" w:lineRule="auto"/>
      <w:jc w:val="center"/>
    </w:pPr>
    <w:rPr>
      <w:sz w:val="21"/>
      <w:szCs w:val="21"/>
    </w:rPr>
  </w:style>
  <w:style w:type="character" w:customStyle="1" w:styleId="Char0">
    <w:name w:val="表格正文 Char"/>
    <w:aliases w:val="正文缩进 Char,表正文 Char,正文非缩进 Char,正文编号 Char,PI Char,特点 Char,四号 Char,ALT+Z Char,缩进 Char,段1 Char,标题四 Char,正文双线 Char1,正文双线 Char Char,标题4 Char,首行缩进 Char,正文不缩进 Char,正文（首行缩进两字） Char Char Char Char Char Char Char Char Char Char Char,正文（首行缩进两字） Char"/>
    <w:basedOn w:val="a3"/>
    <w:link w:val="aff3"/>
    <w:qFormat/>
    <w:rsid w:val="00CD388D"/>
    <w:rPr>
      <w:kern w:val="2"/>
      <w:sz w:val="21"/>
      <w:szCs w:val="21"/>
    </w:rPr>
  </w:style>
  <w:style w:type="character" w:styleId="aff4">
    <w:name w:val="Subtle Emphasis"/>
    <w:basedOn w:val="a3"/>
    <w:uiPriority w:val="19"/>
    <w:qFormat/>
    <w:rsid w:val="00060CE3"/>
    <w:rPr>
      <w:rFonts w:eastAsia="宋体" w:cs="Times New Roman"/>
      <w:bCs w:val="0"/>
      <w:i/>
      <w:iCs/>
      <w:color w:val="808080"/>
      <w:szCs w:val="22"/>
      <w:lang w:eastAsia="zh-CN"/>
    </w:rPr>
  </w:style>
  <w:style w:type="table" w:styleId="2-5">
    <w:name w:val="Medium Shading 2 Accent 5"/>
    <w:basedOn w:val="a4"/>
    <w:uiPriority w:val="64"/>
    <w:rsid w:val="00A9349C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">
    <w:name w:val="简单样式 - 行"/>
    <w:basedOn w:val="a4"/>
    <w:uiPriority w:val="99"/>
    <w:qFormat/>
    <w:rsid w:val="00AC7D00"/>
    <w:pPr>
      <w:jc w:val="both"/>
    </w:pPr>
    <w:rPr>
      <w:sz w:val="21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rFonts w:ascii="Times New Roman" w:eastAsia="宋体" w:hAnsi="Times New Roman"/>
        <w:b/>
        <w:sz w:val="21"/>
      </w:rPr>
      <w:tblPr/>
      <w:trPr>
        <w:cantSplit/>
      </w:trPr>
      <w:tcPr>
        <w:shd w:val="clear" w:color="auto" w:fill="DBE5F1"/>
      </w:tcPr>
    </w:tblStylePr>
  </w:style>
  <w:style w:type="paragraph" w:customStyle="1" w:styleId="31">
    <w:name w:val="项目编号 3"/>
    <w:basedOn w:val="a1"/>
    <w:link w:val="3Char"/>
    <w:qFormat/>
    <w:rsid w:val="00C66976"/>
    <w:pPr>
      <w:numPr>
        <w:ilvl w:val="8"/>
        <w:numId w:val="3"/>
      </w:numPr>
      <w:adjustRightInd w:val="0"/>
    </w:pPr>
  </w:style>
  <w:style w:type="character" w:customStyle="1" w:styleId="3Char">
    <w:name w:val="项目编号 3 Char"/>
    <w:basedOn w:val="2Char"/>
    <w:link w:val="31"/>
    <w:rsid w:val="00C66976"/>
    <w:rPr>
      <w:kern w:val="2"/>
      <w:sz w:val="24"/>
      <w:szCs w:val="24"/>
    </w:rPr>
  </w:style>
  <w:style w:type="character" w:styleId="aff5">
    <w:name w:val="Subtle Reference"/>
    <w:basedOn w:val="a3"/>
    <w:uiPriority w:val="31"/>
    <w:rsid w:val="003450B9"/>
    <w:rPr>
      <w:smallCaps/>
      <w:color w:val="C0504D" w:themeColor="accent2"/>
      <w:u w:val="single"/>
    </w:rPr>
  </w:style>
  <w:style w:type="table" w:customStyle="1" w:styleId="-0">
    <w:name w:val="简单样式 - 列"/>
    <w:basedOn w:val="a4"/>
    <w:uiPriority w:val="99"/>
    <w:qFormat/>
    <w:rsid w:val="00A90381"/>
    <w:pPr>
      <w:jc w:val="both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tcMar>
        <w:top w:w="85" w:type="dxa"/>
        <w:bottom w:w="85" w:type="dxa"/>
      </w:tcMar>
      <w:vAlign w:val="center"/>
    </w:tcPr>
    <w:tblStylePr w:type="firstCol">
      <w:rPr>
        <w:b/>
      </w:rPr>
      <w:tblPr/>
      <w:tcPr>
        <w:shd w:val="clear" w:color="auto" w:fill="DBE5F1" w:themeFill="accent1" w:themeFillTint="33"/>
      </w:tcPr>
    </w:tblStylePr>
  </w:style>
  <w:style w:type="table" w:customStyle="1" w:styleId="-1">
    <w:name w:val="简单样式 - 网格"/>
    <w:basedOn w:val="a4"/>
    <w:uiPriority w:val="99"/>
    <w:qFormat/>
    <w:rsid w:val="00AC7D00"/>
    <w:pPr>
      <w:jc w:val="both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</w:rPr>
      <w:tblPr/>
      <w:trPr>
        <w:cantSplit/>
      </w:trPr>
      <w:tcPr>
        <w:shd w:val="clear" w:color="auto" w:fill="DBE5F1" w:themeFill="accent1" w:themeFillTint="33"/>
      </w:tcPr>
    </w:tblStylePr>
    <w:tblStylePr w:type="firstCol">
      <w:rPr>
        <w:b/>
      </w:rPr>
      <w:tblPr/>
      <w:tcPr>
        <w:shd w:val="clear" w:color="auto" w:fill="DBE5F1" w:themeFill="accent1" w:themeFillTint="33"/>
      </w:tcPr>
    </w:tblStylePr>
    <w:tblStylePr w:type="nwCell">
      <w:rPr>
        <w:b/>
      </w:rPr>
      <w:tblPr/>
      <w:trPr>
        <w:cantSplit w:val="0"/>
      </w:trPr>
      <w:tcPr>
        <w:shd w:val="clear" w:color="auto" w:fill="C6D9F1" w:themeFill="text2" w:themeFillTint="33"/>
      </w:tcPr>
    </w:tblStylePr>
  </w:style>
  <w:style w:type="paragraph" w:customStyle="1" w:styleId="2">
    <w:name w:val="项目符号 2"/>
    <w:basedOn w:val="1"/>
    <w:link w:val="2Char0"/>
    <w:qFormat/>
    <w:rsid w:val="00D00767"/>
    <w:pPr>
      <w:numPr>
        <w:ilvl w:val="1"/>
      </w:numPr>
    </w:pPr>
  </w:style>
  <w:style w:type="paragraph" w:customStyle="1" w:styleId="3">
    <w:name w:val="项目符号 3"/>
    <w:basedOn w:val="2"/>
    <w:link w:val="3Char0"/>
    <w:rsid w:val="00D00767"/>
    <w:pPr>
      <w:numPr>
        <w:ilvl w:val="2"/>
      </w:numPr>
    </w:pPr>
  </w:style>
  <w:style w:type="character" w:customStyle="1" w:styleId="2Char0">
    <w:name w:val="项目符号 2 Char"/>
    <w:basedOn w:val="1Char"/>
    <w:link w:val="2"/>
    <w:rsid w:val="00D00767"/>
    <w:rPr>
      <w:kern w:val="2"/>
      <w:sz w:val="24"/>
      <w:szCs w:val="24"/>
    </w:rPr>
  </w:style>
  <w:style w:type="character" w:styleId="aff6">
    <w:name w:val="Placeholder Text"/>
    <w:basedOn w:val="a3"/>
    <w:uiPriority w:val="99"/>
    <w:semiHidden/>
    <w:rsid w:val="00D5544C"/>
    <w:rPr>
      <w:color w:val="808080"/>
    </w:rPr>
  </w:style>
  <w:style w:type="character" w:customStyle="1" w:styleId="3Char0">
    <w:name w:val="项目符号 3 Char"/>
    <w:basedOn w:val="2Char0"/>
    <w:link w:val="3"/>
    <w:rsid w:val="00D00767"/>
    <w:rPr>
      <w:kern w:val="2"/>
      <w:sz w:val="24"/>
      <w:szCs w:val="24"/>
    </w:rPr>
  </w:style>
  <w:style w:type="table" w:customStyle="1" w:styleId="aff7">
    <w:name w:val="代码框"/>
    <w:basedOn w:val="a4"/>
    <w:uiPriority w:val="99"/>
    <w:qFormat/>
    <w:rsid w:val="00266308"/>
    <w:pPr>
      <w:jc w:val="both"/>
    </w:pPr>
    <w:tblPr>
      <w:tblCellMar>
        <w:top w:w="57" w:type="dxa"/>
        <w:bottom w:w="57" w:type="dxa"/>
      </w:tblCellMar>
    </w:tblPr>
    <w:tcPr>
      <w:shd w:val="clear" w:color="auto" w:fill="D9D9D9" w:themeFill="background1" w:themeFillShade="D9"/>
    </w:tcPr>
  </w:style>
  <w:style w:type="paragraph" w:customStyle="1" w:styleId="aff8">
    <w:name w:val="图片"/>
    <w:basedOn w:val="a1"/>
    <w:next w:val="afd"/>
    <w:link w:val="Char1"/>
    <w:qFormat/>
    <w:rsid w:val="005C670F"/>
    <w:pPr>
      <w:keepNext/>
      <w:jc w:val="center"/>
    </w:pPr>
    <w:rPr>
      <w:noProof/>
    </w:rPr>
  </w:style>
  <w:style w:type="character" w:customStyle="1" w:styleId="Char1">
    <w:name w:val="图片 Char"/>
    <w:basedOn w:val="a3"/>
    <w:link w:val="aff8"/>
    <w:rsid w:val="005C670F"/>
    <w:rPr>
      <w:noProof/>
      <w:kern w:val="2"/>
      <w:sz w:val="24"/>
      <w:szCs w:val="24"/>
    </w:rPr>
  </w:style>
  <w:style w:type="paragraph" w:customStyle="1" w:styleId="a0">
    <w:name w:val="参考资料"/>
    <w:basedOn w:val="a2"/>
    <w:link w:val="aff9"/>
    <w:qFormat/>
    <w:rsid w:val="006E22B7"/>
    <w:pPr>
      <w:numPr>
        <w:numId w:val="4"/>
      </w:numPr>
      <w:spacing w:line="360" w:lineRule="auto"/>
      <w:ind w:leftChars="2" w:left="425" w:hangingChars="175" w:hanging="175"/>
    </w:pPr>
  </w:style>
  <w:style w:type="character" w:styleId="affa">
    <w:name w:val="Emphasis"/>
    <w:rsid w:val="006E22B7"/>
    <w:rPr>
      <w:b/>
      <w:bCs/>
      <w:color w:val="FF0000"/>
    </w:rPr>
  </w:style>
  <w:style w:type="character" w:customStyle="1" w:styleId="af">
    <w:name w:val="列表段落 字符"/>
    <w:aliases w:val="编号a. 字符,列出段落1 字符,一章 字符,列出段落11 字符,文本框 字符,表目录 字符,表 字符,图名 字符,插入表格 字符,正文图 字符,图表 字符,使用列表编号 字符,CPLH列表编号 字符,Z-列出段落 字符,正文内容 字符,List Paragraph 字符,正文3 字符,列出段落111 字符,符号列表 字符,符号1.1（天云科技） 字符,列出段落-正文 字符,正文一级小标题 字符,标书正文 字符,编号1） 字符,标准正文 字符,列出段落2 字符,列出段落3 字符"/>
    <w:basedOn w:val="a3"/>
    <w:link w:val="a2"/>
    <w:uiPriority w:val="34"/>
    <w:qFormat/>
    <w:rsid w:val="006E22B7"/>
    <w:rPr>
      <w:kern w:val="2"/>
      <w:sz w:val="24"/>
      <w:szCs w:val="24"/>
    </w:rPr>
  </w:style>
  <w:style w:type="character" w:customStyle="1" w:styleId="aff9">
    <w:name w:val="参考资料 字符"/>
    <w:basedOn w:val="af"/>
    <w:link w:val="a0"/>
    <w:rsid w:val="006E22B7"/>
    <w:rPr>
      <w:kern w:val="2"/>
      <w:sz w:val="24"/>
      <w:szCs w:val="24"/>
    </w:rPr>
  </w:style>
  <w:style w:type="paragraph" w:styleId="affb">
    <w:name w:val="Normal (Web)"/>
    <w:basedOn w:val="a1"/>
    <w:uiPriority w:val="99"/>
    <w:unhideWhenUsed/>
    <w:rsid w:val="000E3567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rrfey\Desktop\Desktop\&#21516;&#20803;Word&#25991;&#26723;&#27169;&#26495;-&#34013;&#26631;&#39064;&#29256;&#65288;2021b&#29256;&#65289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C9A9F6-DEDB-49C0-8F74-DC8BF8A70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同元Word文档模板-蓝标题版（2021b版）.dotx</Template>
  <TotalTime>1136</TotalTime>
  <Pages>9</Pages>
  <Words>604</Words>
  <Characters>3448</Characters>
  <Application>Microsoft Office Word</Application>
  <DocSecurity>0</DocSecurity>
  <Lines>28</Lines>
  <Paragraphs>8</Paragraphs>
  <ScaleCrop>false</ScaleCrop>
  <Company>kerui</Company>
  <LinksUpToDate>false</LinksUpToDate>
  <CharactersWithSpaces>4044</CharactersWithSpaces>
  <SharedDoc>false</SharedDoc>
  <HLinks>
    <vt:vector size="318" baseType="variant">
      <vt:variant>
        <vt:i4>1114171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_Toc251785013</vt:lpwstr>
      </vt:variant>
      <vt:variant>
        <vt:i4>1114171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_Toc251785012</vt:lpwstr>
      </vt:variant>
      <vt:variant>
        <vt:i4>1114171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_Toc251785011</vt:lpwstr>
      </vt:variant>
      <vt:variant>
        <vt:i4>1114171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_Toc251785010</vt:lpwstr>
      </vt:variant>
      <vt:variant>
        <vt:i4>1048635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_Toc251785009</vt:lpwstr>
      </vt:variant>
      <vt:variant>
        <vt:i4>1048635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_Toc251785008</vt:lpwstr>
      </vt:variant>
      <vt:variant>
        <vt:i4>1048635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_Toc251785007</vt:lpwstr>
      </vt:variant>
      <vt:variant>
        <vt:i4>1048635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_Toc251785006</vt:lpwstr>
      </vt:variant>
      <vt:variant>
        <vt:i4>1048635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_Toc251785005</vt:lpwstr>
      </vt:variant>
      <vt:variant>
        <vt:i4>1048635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_Toc251785004</vt:lpwstr>
      </vt:variant>
      <vt:variant>
        <vt:i4>1048635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_Toc251785003</vt:lpwstr>
      </vt:variant>
      <vt:variant>
        <vt:i4>1048635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_Toc251785002</vt:lpwstr>
      </vt:variant>
      <vt:variant>
        <vt:i4>1048635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_Toc251785001</vt:lpwstr>
      </vt:variant>
      <vt:variant>
        <vt:i4>1048635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_Toc251785000</vt:lpwstr>
      </vt:variant>
      <vt:variant>
        <vt:i4>1572914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_Toc251784999</vt:lpwstr>
      </vt:variant>
      <vt:variant>
        <vt:i4>1572914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_Toc251784998</vt:lpwstr>
      </vt:variant>
      <vt:variant>
        <vt:i4>1572914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_Toc251784997</vt:lpwstr>
      </vt:variant>
      <vt:variant>
        <vt:i4>1572914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_Toc251784996</vt:lpwstr>
      </vt:variant>
      <vt:variant>
        <vt:i4>1572914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_Toc251784995</vt:lpwstr>
      </vt:variant>
      <vt:variant>
        <vt:i4>1572914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_Toc251784994</vt:lpwstr>
      </vt:variant>
      <vt:variant>
        <vt:i4>1572914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_Toc251784993</vt:lpwstr>
      </vt:variant>
      <vt:variant>
        <vt:i4>1572914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_Toc251784992</vt:lpwstr>
      </vt:variant>
      <vt:variant>
        <vt:i4>1572914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_Toc251784991</vt:lpwstr>
      </vt:variant>
      <vt:variant>
        <vt:i4>1572914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_Toc251784990</vt:lpwstr>
      </vt:variant>
      <vt:variant>
        <vt:i4>1638450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_Toc251784989</vt:lpwstr>
      </vt:variant>
      <vt:variant>
        <vt:i4>1638450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_Toc251784988</vt:lpwstr>
      </vt:variant>
      <vt:variant>
        <vt:i4>1638450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_Toc251784987</vt:lpwstr>
      </vt:variant>
      <vt:variant>
        <vt:i4>1638450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_Toc251784986</vt:lpwstr>
      </vt:variant>
      <vt:variant>
        <vt:i4>1638450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_Toc251784985</vt:lpwstr>
      </vt:variant>
      <vt:variant>
        <vt:i4>1638450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_Toc251784984</vt:lpwstr>
      </vt:variant>
      <vt:variant>
        <vt:i4>1638450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_Toc251784983</vt:lpwstr>
      </vt:variant>
      <vt:variant>
        <vt:i4>1638450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_Toc251784982</vt:lpwstr>
      </vt:variant>
      <vt:variant>
        <vt:i4>1638450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_Toc251784981</vt:lpwstr>
      </vt:variant>
      <vt:variant>
        <vt:i4>1638450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_Toc251784980</vt:lpwstr>
      </vt:variant>
      <vt:variant>
        <vt:i4>1441842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_Toc251784979</vt:lpwstr>
      </vt:variant>
      <vt:variant>
        <vt:i4>1441842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_Toc251784978</vt:lpwstr>
      </vt:variant>
      <vt:variant>
        <vt:i4>1441842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_Toc251784977</vt:lpwstr>
      </vt:variant>
      <vt:variant>
        <vt:i4>1441842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_Toc251784976</vt:lpwstr>
      </vt:variant>
      <vt:variant>
        <vt:i4>1441842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_Toc251784975</vt:lpwstr>
      </vt:variant>
      <vt:variant>
        <vt:i4>1441842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_Toc251784974</vt:lpwstr>
      </vt:variant>
      <vt:variant>
        <vt:i4>1441842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_Toc251784973</vt:lpwstr>
      </vt:variant>
      <vt:variant>
        <vt:i4>1441842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_Toc251784972</vt:lpwstr>
      </vt:variant>
      <vt:variant>
        <vt:i4>1441842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_Toc251784971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_Toc251784970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_Toc251784969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_Toc251784968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_Toc251784967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_Toc251784966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_Toc251784965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_Toc251784964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_Toc251784963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_Toc251784962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_Toc251784961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Jerrfey Guo</dc:creator>
  <cp:keywords/>
  <dc:description/>
  <cp:lastModifiedBy>admin</cp:lastModifiedBy>
  <cp:revision>101</cp:revision>
  <cp:lastPrinted>2022-10-08T01:48:00Z</cp:lastPrinted>
  <dcterms:created xsi:type="dcterms:W3CDTF">2023-06-16T00:42:00Z</dcterms:created>
  <dcterms:modified xsi:type="dcterms:W3CDTF">2025-04-02T08:02:00Z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0x010100CA11DC6A6660E64484DF16AC2B89E660</vt:lpwstr>
  </property>
  <property fmtid="{D5CDD505-2E9C-101B-9397-08002B2CF9AE}" pid="3" name="ContentType">
    <vt:lpwstr>文档</vt:lpwstr>
  </property>
  <property fmtid="{D5CDD505-2E9C-101B-9397-08002B2CF9AE}" pid="4" name="所在阶段">
    <vt:lpwstr>需求</vt:lpwstr>
  </property>
</Properties>
</file>