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3408" w14:textId="7C074D47" w:rsidR="00CB2C5F" w:rsidRDefault="00DF05F3" w:rsidP="00CB2C5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gans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4A6C15C1" w14:textId="58916166" w:rsidR="0024799C" w:rsidRPr="004C6BC8" w:rsidRDefault="00CB2C5F" w:rsidP="004C6BC8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 xml:space="preserve">We can </w:t>
      </w:r>
      <w:r w:rsidR="00E27283">
        <w:rPr>
          <w:rFonts w:eastAsiaTheme="minorHAnsi"/>
          <w:sz w:val="22"/>
          <w:szCs w:val="24"/>
        </w:rPr>
        <w:t>implement it.</w:t>
      </w:r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D60B517" w14:textId="072399CE" w:rsidR="0024799C" w:rsidRPr="004266C4" w:rsidRDefault="00DF05F3" w:rsidP="0024799C">
      <w:pPr>
        <w:jc w:val="left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t>Short for Generative Adversarial Netowrk, it refers to an artificial neural network that generates image hostilely. There are two main structures in GANs : a generator which creates an object and a discriminator that evaluates the created cobject. It is opposed to each other and proceeds with learning to gradually improve each other’s performance.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4BFD9A87" w14:textId="5C525E78" w:rsidR="00505F7B" w:rsidRPr="00627233" w:rsidRDefault="00505F7B" w:rsidP="00505F7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>Torch == 1.10.0+cu111 (pip install torch)</w:t>
      </w:r>
    </w:p>
    <w:p w14:paraId="5B1E1079" w14:textId="5EFF0852" w:rsidR="00505F7B" w:rsidRPr="00627233" w:rsidRDefault="00505F7B" w:rsidP="00505F7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 == 0.11.1 + cu111 (pip install torchvision)</w:t>
      </w:r>
    </w:p>
    <w:p w14:paraId="2B6ACD39" w14:textId="78EF0CC0" w:rsidR="00505F7B" w:rsidRPr="00627233" w:rsidRDefault="00505F7B" w:rsidP="00505F7B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n</w:t>
      </w:r>
      <w:r w:rsidRPr="00627233">
        <w:rPr>
          <w:rFonts w:ascii="맑은 고딕" w:hAnsi="맑은 고딕"/>
          <w:sz w:val="22"/>
          <w:szCs w:val="22"/>
          <w:lang w:val="en-US"/>
        </w:rPr>
        <w:t>umpy &gt;= 1.19.5 (pip install n</w:t>
      </w:r>
      <w:r>
        <w:rPr>
          <w:rFonts w:ascii="맑은 고딕" w:hAnsi="맑은 고딕"/>
          <w:sz w:val="22"/>
          <w:szCs w:val="22"/>
          <w:lang w:val="en-US"/>
        </w:rPr>
        <w:t>umpy)</w:t>
      </w:r>
    </w:p>
    <w:p w14:paraId="3F348C26" w14:textId="05C90F39" w:rsidR="0024799C" w:rsidRDefault="00505F7B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27233">
        <w:rPr>
          <w:rFonts w:ascii="맑은 고딕" w:hAnsi="맑은 고딕" w:hint="eastAsia"/>
          <w:sz w:val="22"/>
          <w:szCs w:val="22"/>
          <w:lang w:val="en-US"/>
        </w:rPr>
        <w:t>m</w:t>
      </w:r>
      <w:r w:rsidRPr="00627233">
        <w:rPr>
          <w:rFonts w:ascii="맑은 고딕" w:hAnsi="맑은 고딕"/>
          <w:sz w:val="22"/>
          <w:szCs w:val="22"/>
          <w:lang w:val="en-US"/>
        </w:rPr>
        <w:t>atplotlib &gt;= 3.2.2 (pip install m</w:t>
      </w:r>
      <w:r>
        <w:rPr>
          <w:rFonts w:ascii="맑은 고딕" w:hAnsi="맑은 고딕"/>
          <w:sz w:val="22"/>
          <w:szCs w:val="22"/>
          <w:lang w:val="en-US"/>
        </w:rPr>
        <w:t>atplotlib)</w:t>
      </w:r>
      <w:bookmarkEnd w:id="0"/>
    </w:p>
    <w:p w14:paraId="4ED2224A" w14:textId="0A1EE8EE" w:rsidR="005F0C5A" w:rsidRPr="005F0C5A" w:rsidRDefault="007A133E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C</w:t>
      </w:r>
      <w:r w:rsidR="005F0C5A">
        <w:rPr>
          <w:rFonts w:ascii="맑은 고딕" w:hAnsi="맑은 고딕"/>
          <w:sz w:val="22"/>
          <w:szCs w:val="22"/>
          <w:lang w:val="en-US"/>
        </w:rPr>
        <w:t>olab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76866C4F" w:rsidR="0024799C" w:rsidRPr="004C6BC8" w:rsidRDefault="00415533" w:rsidP="004C6BC8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MNIST </w:t>
      </w:r>
      <w:r w:rsidR="004C6BC8">
        <w:rPr>
          <w:rFonts w:ascii="맑은 고딕" w:hAnsi="맑은 고딕" w:hint="eastAsia"/>
          <w:sz w:val="22"/>
          <w:szCs w:val="22"/>
          <w:lang w:val="en-US"/>
        </w:rPr>
        <w:t>h</w:t>
      </w:r>
      <w:r w:rsidR="004C6BC8">
        <w:rPr>
          <w:rFonts w:ascii="맑은 고딕" w:hAnsi="맑은 고딕"/>
          <w:sz w:val="22"/>
          <w:szCs w:val="22"/>
          <w:lang w:val="en-US"/>
        </w:rPr>
        <w:t xml:space="preserve">andwritten </w:t>
      </w:r>
      <w:r>
        <w:rPr>
          <w:rFonts w:ascii="맑은 고딕" w:hAnsi="맑은 고딕"/>
          <w:sz w:val="22"/>
          <w:szCs w:val="22"/>
          <w:lang w:val="en-US"/>
        </w:rPr>
        <w:t>dataset.</w:t>
      </w: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AAF9A5B" w14:textId="3F0E5075" w:rsidR="00712480" w:rsidRPr="00D2032B" w:rsidRDefault="00784D3C" w:rsidP="0025137D">
      <w:pPr>
        <w:pStyle w:val="aa"/>
        <w:numPr>
          <w:ilvl w:val="0"/>
          <w:numId w:val="1"/>
        </w:numPr>
        <w:spacing w:after="120"/>
        <w:ind w:left="431" w:hanging="289"/>
        <w:rPr>
          <w:rFonts w:eastAsiaTheme="minorHAnsi"/>
          <w:b/>
          <w:bCs/>
          <w:sz w:val="22"/>
          <w:szCs w:val="24"/>
          <w:lang w:val="en-US"/>
        </w:rPr>
      </w:pPr>
      <w:r w:rsidRPr="00D2032B">
        <w:rPr>
          <w:rFonts w:ascii="맑은 고딕" w:hAnsi="맑은 고딕"/>
          <w:sz w:val="22"/>
          <w:szCs w:val="22"/>
          <w:lang w:val="en-US"/>
        </w:rPr>
        <w:t xml:space="preserve">Code </w:t>
      </w:r>
      <w:r w:rsidR="00D2032B">
        <w:rPr>
          <w:rFonts w:ascii="맑은 고딕" w:hAnsi="맑은 고딕"/>
          <w:sz w:val="22"/>
          <w:szCs w:val="22"/>
          <w:lang w:val="en-US"/>
        </w:rPr>
        <w:t>that generates false and real images from the generator based on the MNIST handwriting dsataset and then teaches them to discriminate between fake and real from the discriminator.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FAC24C2" w14:textId="7C6E2787" w:rsidR="00855C1F" w:rsidRPr="000318C1" w:rsidRDefault="0024799C" w:rsidP="005C1727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 w:rsidRPr="000318C1">
        <w:rPr>
          <w:rFonts w:ascii="맑은 고딕" w:hAnsi="맑은 고딕"/>
          <w:sz w:val="22"/>
          <w:szCs w:val="22"/>
        </w:rPr>
        <w:t>x</w:t>
      </w:r>
      <w:r w:rsidRPr="000318C1">
        <w:rPr>
          <w:sz w:val="22"/>
          <w:szCs w:val="22"/>
        </w:rPr>
        <w:t xml:space="preserve"> </w:t>
      </w:r>
    </w:p>
    <w:sectPr w:rsidR="00855C1F" w:rsidRPr="000318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C4918" w14:textId="77777777" w:rsidR="00D508D2" w:rsidRDefault="00D508D2" w:rsidP="00855C1F">
      <w:pPr>
        <w:spacing w:after="0" w:line="240" w:lineRule="auto"/>
      </w:pPr>
      <w:r>
        <w:separator/>
      </w:r>
    </w:p>
  </w:endnote>
  <w:endnote w:type="continuationSeparator" w:id="0">
    <w:p w14:paraId="43C8EF2F" w14:textId="77777777" w:rsidR="00D508D2" w:rsidRDefault="00D508D2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0D75" w14:textId="77777777" w:rsidR="00D508D2" w:rsidRDefault="00D508D2" w:rsidP="00855C1F">
      <w:pPr>
        <w:spacing w:after="0" w:line="240" w:lineRule="auto"/>
      </w:pPr>
      <w:r>
        <w:separator/>
      </w:r>
    </w:p>
  </w:footnote>
  <w:footnote w:type="continuationSeparator" w:id="0">
    <w:p w14:paraId="4BFD609F" w14:textId="77777777" w:rsidR="00D508D2" w:rsidRDefault="00D508D2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192E75"/>
    <w:rsid w:val="0024799C"/>
    <w:rsid w:val="00415533"/>
    <w:rsid w:val="004266C4"/>
    <w:rsid w:val="004940F8"/>
    <w:rsid w:val="004C072B"/>
    <w:rsid w:val="004C6BC8"/>
    <w:rsid w:val="004D3194"/>
    <w:rsid w:val="004F5A5C"/>
    <w:rsid w:val="00505F7B"/>
    <w:rsid w:val="005C1727"/>
    <w:rsid w:val="005C5569"/>
    <w:rsid w:val="005F0C5A"/>
    <w:rsid w:val="006239C4"/>
    <w:rsid w:val="006830D4"/>
    <w:rsid w:val="006F7B04"/>
    <w:rsid w:val="00712480"/>
    <w:rsid w:val="00774301"/>
    <w:rsid w:val="00784D3C"/>
    <w:rsid w:val="007A133E"/>
    <w:rsid w:val="007E7E86"/>
    <w:rsid w:val="008327AE"/>
    <w:rsid w:val="00855C1F"/>
    <w:rsid w:val="00A26E5D"/>
    <w:rsid w:val="00A870C5"/>
    <w:rsid w:val="00B143F0"/>
    <w:rsid w:val="00B33679"/>
    <w:rsid w:val="00BF03C3"/>
    <w:rsid w:val="00CB2C5F"/>
    <w:rsid w:val="00D0791E"/>
    <w:rsid w:val="00D2032B"/>
    <w:rsid w:val="00D508D2"/>
    <w:rsid w:val="00DF05F3"/>
    <w:rsid w:val="00E246F1"/>
    <w:rsid w:val="00E27283"/>
    <w:rsid w:val="00E54E3C"/>
    <w:rsid w:val="00FB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2022-01-26T04:32:00Z</dcterms:modified>
  <cp:version>0900.0001.01</cp:version>
</cp:coreProperties>
</file>