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40D3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80CC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40D3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40D3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354</w:t>
      </w:r>
    </w:p>
    <w:p w:rsidR="00E64116" w:rsidRPr="008713A4" w:rsidRDefault="00D40D3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40D3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בסיון התשע"ח (23 במאי 2018),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304644" w:rsidRDefault="00E64116" w:rsidP="00304644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="00304644">
        <w:rPr>
          <w:rFonts w:hint="cs"/>
          <w:b/>
          <w:bCs/>
          <w:u w:val="single"/>
          <w:rtl/>
        </w:rPr>
        <w:t>:</w:t>
      </w:r>
    </w:p>
    <w:p w:rsidR="00304644" w:rsidRPr="00304644" w:rsidRDefault="00304644" w:rsidP="00304644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rtl/>
        </w:rPr>
        <w:t xml:space="preserve">1. </w:t>
      </w:r>
      <w:r w:rsidRPr="00AE3960">
        <w:rPr>
          <w:rtl/>
        </w:rPr>
        <w:t xml:space="preserve">בקשת יושב ראש ועדת החוקה, חוק ומשפט למיזוג הצעות </w:t>
      </w:r>
      <w:r>
        <w:rPr>
          <w:rFonts w:hint="cs"/>
          <w:rtl/>
        </w:rPr>
        <w:t>ה</w:t>
      </w:r>
      <w:r w:rsidRPr="00AE3960">
        <w:rPr>
          <w:rtl/>
        </w:rPr>
        <w:t>חוק</w:t>
      </w:r>
      <w:r>
        <w:rPr>
          <w:rFonts w:hint="cs"/>
          <w:rtl/>
        </w:rPr>
        <w:t xml:space="preserve"> הבאות: </w:t>
      </w:r>
    </w:p>
    <w:p w:rsidR="00304644" w:rsidRDefault="00304644" w:rsidP="00304644">
      <w:pPr>
        <w:ind w:firstLine="0"/>
        <w:rPr>
          <w:rtl/>
        </w:rPr>
      </w:pPr>
      <w:r>
        <w:rPr>
          <w:rFonts w:hint="cs"/>
          <w:rtl/>
        </w:rPr>
        <w:t>א. הצעת חוק המרכז לגביית קנסות, אגרות והוצאות (תיקון מס' 18 והוראת שעה), התשע"ח-2018 (מ/1209)</w:t>
      </w:r>
    </w:p>
    <w:p w:rsidR="00304644" w:rsidRDefault="00304644" w:rsidP="00304644">
      <w:pPr>
        <w:ind w:firstLine="0"/>
        <w:rPr>
          <w:rtl/>
        </w:rPr>
      </w:pPr>
      <w:r>
        <w:rPr>
          <w:rFonts w:hint="cs"/>
          <w:rtl/>
        </w:rPr>
        <w:t xml:space="preserve">ב. הצעת חוק המרכז לגביית קנסות, אגרות והוצאות (תיקון </w:t>
      </w:r>
      <w:r>
        <w:rPr>
          <w:rtl/>
        </w:rPr>
        <w:t>–</w:t>
      </w:r>
      <w:r>
        <w:rPr>
          <w:rFonts w:hint="cs"/>
          <w:rtl/>
        </w:rPr>
        <w:t xml:space="preserve"> גביית חובות לרשויות מקומיות), התשע"ז-2017 הצעת חה''כ מרב מיכאלי (פ/4526).</w:t>
      </w:r>
    </w:p>
    <w:p w:rsidR="00AE3960" w:rsidRDefault="00AE3960" w:rsidP="00EC1FB3">
      <w:pPr>
        <w:ind w:firstLine="0"/>
        <w:outlineLvl w:val="1"/>
        <w:rPr>
          <w:rtl/>
        </w:rPr>
      </w:pPr>
    </w:p>
    <w:p w:rsidR="00304644" w:rsidRDefault="00304644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2. בקשת יושב ראש ועדת החוקה, חוק ומשפט להעברת הצ''ח התגמולים לנפגעי פעולות איבה (תיקון-פיצוי לדוגמה בשל מעשה איבה) התשע''ו-2016, מוועדת העבודה, הרווחה והבריאות לדיון בוועדת, החוקה, חוק ומשפט.</w:t>
      </w:r>
    </w:p>
    <w:p w:rsidR="00304644" w:rsidRDefault="00304644" w:rsidP="005D2763">
      <w:pPr>
        <w:spacing w:before="60"/>
        <w:ind w:firstLine="0"/>
        <w:rPr>
          <w:rtl/>
        </w:rPr>
      </w:pPr>
      <w:r>
        <w:rPr>
          <w:rFonts w:hint="cs"/>
          <w:rtl/>
        </w:rPr>
        <w:t>3</w:t>
      </w:r>
      <w:r w:rsidR="00AE3960">
        <w:rPr>
          <w:rFonts w:hint="cs"/>
          <w:rtl/>
        </w:rPr>
        <w:t xml:space="preserve">. </w:t>
      </w:r>
      <w:r w:rsidR="00AE3960" w:rsidRPr="00AE3960">
        <w:rPr>
          <w:rFonts w:hint="cs"/>
          <w:rtl/>
        </w:rPr>
        <w:t>קביעת ועדה ל</w:t>
      </w:r>
      <w:r>
        <w:rPr>
          <w:rFonts w:hint="cs"/>
          <w:rtl/>
        </w:rPr>
        <w:t>דיון ב</w:t>
      </w:r>
      <w:r w:rsidR="00AE3960" w:rsidRPr="00AE3960">
        <w:rPr>
          <w:rFonts w:hint="cs"/>
          <w:rtl/>
        </w:rPr>
        <w:t>הצע</w:t>
      </w:r>
      <w:r>
        <w:rPr>
          <w:rFonts w:hint="cs"/>
          <w:rtl/>
        </w:rPr>
        <w:t>ו</w:t>
      </w:r>
      <w:r w:rsidR="00AE3960" w:rsidRPr="00AE3960">
        <w:rPr>
          <w:rFonts w:hint="cs"/>
          <w:rtl/>
        </w:rPr>
        <w:t xml:space="preserve">ת </w:t>
      </w:r>
      <w:r>
        <w:rPr>
          <w:rFonts w:hint="cs"/>
          <w:rtl/>
        </w:rPr>
        <w:t>הבאות:</w:t>
      </w:r>
    </w:p>
    <w:p w:rsidR="00AE3960" w:rsidRPr="00AE3960" w:rsidRDefault="00304644" w:rsidP="005D276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א. הצעת </w:t>
      </w:r>
      <w:r w:rsidR="00AE3960" w:rsidRPr="00AE3960">
        <w:rPr>
          <w:rFonts w:hint="cs"/>
          <w:rtl/>
        </w:rPr>
        <w:t>חוק</w:t>
      </w:r>
      <w:r w:rsidR="005D2763">
        <w:rPr>
          <w:rFonts w:hint="cs"/>
          <w:rtl/>
        </w:rPr>
        <w:t xml:space="preserve"> </w:t>
      </w:r>
      <w:r w:rsidR="00AE3960" w:rsidRPr="00AE3960">
        <w:rPr>
          <w:rtl/>
        </w:rPr>
        <w:t>שירות המדינה (מינויים) (תיקון - משרת מילואים פעיל), התשע"ח-2017</w:t>
      </w:r>
      <w:r>
        <w:rPr>
          <w:rFonts w:hint="cs"/>
          <w:rtl/>
        </w:rPr>
        <w:t>, הצעת חה''כ ניסן סלומינסקי.</w:t>
      </w:r>
    </w:p>
    <w:p w:rsidR="00AE3960" w:rsidRPr="00AE3960" w:rsidRDefault="00AE3960" w:rsidP="00EC1FB3">
      <w:pPr>
        <w:ind w:firstLine="0"/>
        <w:outlineLvl w:val="1"/>
        <w:rPr>
          <w:rtl/>
        </w:rPr>
      </w:pPr>
    </w:p>
    <w:p w:rsidR="00AE3960" w:rsidRPr="00AE3960" w:rsidRDefault="00304644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ב</w:t>
      </w:r>
      <w:r w:rsidR="00AE3960">
        <w:rPr>
          <w:rFonts w:hint="cs"/>
          <w:rtl/>
        </w:rPr>
        <w:t xml:space="preserve">. </w:t>
      </w:r>
      <w:r w:rsidR="00AE3960" w:rsidRPr="00AE3960">
        <w:rPr>
          <w:rtl/>
        </w:rPr>
        <w:t>קביעת דיון להצעה לסדר היום בנושא: "פותחו מערכות לחיזוי שיטפונות שיכולות להציל חיי אדם אך לא נמצאות בשימוש"</w:t>
      </w:r>
      <w:r>
        <w:rPr>
          <w:rFonts w:hint="cs"/>
          <w:rtl/>
        </w:rPr>
        <w:t>, הצעת חברי הכנסת קסניה סבטלובה, עליזה לביא ואחמד טיבי.</w:t>
      </w:r>
    </w:p>
    <w:p w:rsidR="00AE3960" w:rsidRDefault="00AE3960" w:rsidP="00EC1FB3">
      <w:pPr>
        <w:ind w:firstLine="0"/>
        <w:outlineLvl w:val="1"/>
        <w:rPr>
          <w:b/>
          <w:bCs/>
          <w:rtl/>
        </w:rPr>
      </w:pPr>
    </w:p>
    <w:p w:rsidR="00AE3960" w:rsidRDefault="005D2763" w:rsidP="005D2763">
      <w:pPr>
        <w:ind w:firstLine="0"/>
        <w:outlineLvl w:val="1"/>
        <w:rPr>
          <w:rtl/>
        </w:rPr>
      </w:pPr>
      <w:r>
        <w:rPr>
          <w:rFonts w:hint="cs"/>
          <w:rtl/>
        </w:rPr>
        <w:t>הרחבת סמכויות הוועדה המיוחדת לפרשת היעלמותם של ילדי תימן, מזרח והבלקן</w:t>
      </w:r>
    </w:p>
    <w:p w:rsidR="005D2763" w:rsidRPr="00AE3960" w:rsidRDefault="005D2763" w:rsidP="005D2763">
      <w:pPr>
        <w:ind w:firstLine="0"/>
        <w:outlineLvl w:val="1"/>
        <w:rPr>
          <w:rtl/>
        </w:rPr>
      </w:pPr>
    </w:p>
    <w:p w:rsidR="00E64116" w:rsidRPr="008713A4" w:rsidRDefault="00E6411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40D30" w:rsidRDefault="00D40D30" w:rsidP="00EC1FB3">
      <w:pPr>
        <w:ind w:firstLine="0"/>
        <w:rPr>
          <w:rtl/>
        </w:rPr>
      </w:pPr>
      <w:r w:rsidRPr="00D40D30">
        <w:rPr>
          <w:rtl/>
        </w:rPr>
        <w:t>מכלוף מיקי זוהר – היו"ר</w:t>
      </w:r>
    </w:p>
    <w:p w:rsidR="00D40D30" w:rsidRPr="00D40D30" w:rsidRDefault="00D40D30" w:rsidP="00EC1FB3">
      <w:pPr>
        <w:ind w:firstLine="0"/>
        <w:rPr>
          <w:rtl/>
        </w:rPr>
      </w:pPr>
      <w:r w:rsidRPr="00D40D30">
        <w:rPr>
          <w:rtl/>
        </w:rPr>
        <w:t>יואב בן צור</w:t>
      </w:r>
    </w:p>
    <w:p w:rsidR="00D40D30" w:rsidRPr="00D40D30" w:rsidRDefault="00D40D30" w:rsidP="00EC1FB3">
      <w:pPr>
        <w:ind w:firstLine="0"/>
        <w:rPr>
          <w:rtl/>
        </w:rPr>
      </w:pPr>
      <w:r w:rsidRPr="00D40D30">
        <w:rPr>
          <w:rtl/>
        </w:rPr>
        <w:t>יואל חסון</w:t>
      </w:r>
    </w:p>
    <w:p w:rsidR="00D40D30" w:rsidRPr="00D40D30" w:rsidRDefault="00D40D30" w:rsidP="00EC1FB3">
      <w:pPr>
        <w:ind w:firstLine="0"/>
        <w:rPr>
          <w:rtl/>
        </w:rPr>
      </w:pPr>
      <w:r w:rsidRPr="00D40D30">
        <w:rPr>
          <w:rtl/>
        </w:rPr>
        <w:t>שולי מועלם-רפאלי</w:t>
      </w:r>
    </w:p>
    <w:p w:rsidR="00D40D30" w:rsidRPr="00D40D30" w:rsidRDefault="00D40D30" w:rsidP="00EC1FB3">
      <w:pPr>
        <w:ind w:firstLine="0"/>
        <w:rPr>
          <w:rtl/>
        </w:rPr>
      </w:pPr>
      <w:r w:rsidRPr="00D40D30">
        <w:rPr>
          <w:rtl/>
        </w:rPr>
        <w:t>אברהם נגוסה</w:t>
      </w:r>
    </w:p>
    <w:p w:rsidR="00D40D30" w:rsidRDefault="00D40D30" w:rsidP="00EC1FB3">
      <w:pPr>
        <w:ind w:firstLine="0"/>
        <w:rPr>
          <w:rtl/>
        </w:rPr>
      </w:pPr>
      <w:r w:rsidRPr="00D40D30">
        <w:rPr>
          <w:rtl/>
        </w:rPr>
        <w:t>פנינה תמנו</w:t>
      </w:r>
    </w:p>
    <w:p w:rsidR="00D40D30" w:rsidRPr="008713A4" w:rsidRDefault="00D40D30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1E3147" w:rsidRPr="001E3147" w:rsidRDefault="001E3147" w:rsidP="00EC1FB3">
      <w:pPr>
        <w:ind w:firstLine="0"/>
        <w:outlineLvl w:val="1"/>
        <w:rPr>
          <w:rtl/>
        </w:rPr>
      </w:pPr>
      <w:bookmarkStart w:id="0" w:name="_ETM_Q1_553500"/>
      <w:bookmarkEnd w:id="0"/>
      <w:r w:rsidRPr="001E3147">
        <w:rPr>
          <w:rFonts w:hint="cs"/>
          <w:rtl/>
        </w:rPr>
        <w:t xml:space="preserve">מירב </w:t>
      </w:r>
      <w:bookmarkStart w:id="1" w:name="_ETM_Q1_555276"/>
      <w:bookmarkEnd w:id="1"/>
      <w:r w:rsidRPr="001E3147">
        <w:rPr>
          <w:rFonts w:hint="cs"/>
          <w:rtl/>
        </w:rPr>
        <w:t>בן ארי</w:t>
      </w:r>
    </w:p>
    <w:p w:rsidR="000C47F5" w:rsidRDefault="001E3147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:rsidR="001E3147" w:rsidRPr="0082136D" w:rsidRDefault="001E3147" w:rsidP="00DE5B80">
      <w:pPr>
        <w:ind w:firstLine="0"/>
        <w:rPr>
          <w:rtl/>
        </w:rPr>
      </w:pPr>
      <w:r>
        <w:rPr>
          <w:rFonts w:hint="cs"/>
          <w:rtl/>
        </w:rPr>
        <w:t>ניסן סלומינסקי</w:t>
      </w:r>
    </w:p>
    <w:p w:rsidR="00E64116" w:rsidRPr="008713A4" w:rsidRDefault="00E64116" w:rsidP="00D40A29">
      <w:pPr>
        <w:ind w:firstLine="0"/>
        <w:outlineLvl w:val="1"/>
        <w:rPr>
          <w:rtl/>
        </w:rPr>
      </w:pPr>
    </w:p>
    <w:p w:rsidR="00E64116" w:rsidRPr="00BD1646" w:rsidRDefault="00BD1646" w:rsidP="00DE5B80">
      <w:pPr>
        <w:ind w:firstLine="0"/>
        <w:rPr>
          <w:b/>
          <w:bCs/>
          <w:u w:val="single"/>
          <w:rtl/>
        </w:rPr>
      </w:pPr>
      <w:r w:rsidRPr="00BD1646">
        <w:rPr>
          <w:rFonts w:hint="cs"/>
          <w:b/>
          <w:bCs/>
          <w:u w:val="single"/>
          <w:rtl/>
        </w:rPr>
        <w:t>מוזמנים:</w:t>
      </w:r>
    </w:p>
    <w:p w:rsidR="00BD1646" w:rsidRPr="008713A4" w:rsidRDefault="00BD1646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40D30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40D30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40D30" w:rsidP="008320F6">
      <w:pPr>
        <w:ind w:firstLine="0"/>
        <w:rPr>
          <w:rtl/>
        </w:rPr>
      </w:pPr>
      <w:r>
        <w:rPr>
          <w:rtl/>
        </w:rPr>
        <w:t>לאה קיקיון</w:t>
      </w:r>
    </w:p>
    <w:p w:rsidR="00D40D30" w:rsidRPr="00304644" w:rsidRDefault="00304644" w:rsidP="00304644">
      <w:pPr>
        <w:ind w:firstLine="0"/>
        <w:jc w:val="center"/>
        <w:rPr>
          <w:b/>
          <w:bCs/>
          <w:u w:val="single"/>
          <w:rtl/>
        </w:rPr>
      </w:pPr>
      <w:r w:rsidRPr="00304644">
        <w:rPr>
          <w:rFonts w:hint="cs"/>
          <w:b/>
          <w:bCs/>
          <w:u w:val="single"/>
          <w:rtl/>
        </w:rPr>
        <w:lastRenderedPageBreak/>
        <w:t xml:space="preserve">הצעת חוק </w:t>
      </w:r>
      <w:r w:rsidRPr="00304644">
        <w:rPr>
          <w:b/>
          <w:bCs/>
          <w:u w:val="single"/>
          <w:rtl/>
        </w:rPr>
        <w:t>שירות המדינה (מינויים) (תיקון - משרת מילואים פעיל), התשע"ח-2017</w:t>
      </w:r>
      <w:r w:rsidRPr="00304644">
        <w:rPr>
          <w:rFonts w:hint="cs"/>
          <w:b/>
          <w:bCs/>
          <w:u w:val="single"/>
          <w:rtl/>
        </w:rPr>
        <w:t>, הצעת חה''כ ניסן סלומינסקי.</w:t>
      </w:r>
    </w:p>
    <w:p w:rsidR="00D40D30" w:rsidRDefault="00D40D30" w:rsidP="00AB3F3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48586130"/>
        <w:placeholder>
          <w:docPart w:val="DefaultPlaceholder_-1854013440"/>
        </w:placeholder>
        <w15:color w:val="993366"/>
      </w:sdtPr>
      <w:sdtEndPr/>
      <w:sdtContent>
        <w:p w:rsidR="00D40D30" w:rsidRDefault="00D40D30" w:rsidP="00D40D30">
          <w:pPr>
            <w:pStyle w:val="af"/>
            <w:keepNext/>
            <w:rPr>
              <w:rtl/>
            </w:rPr>
          </w:pPr>
          <w:r w:rsidRPr="00D40D30">
            <w:rPr>
              <w:rStyle w:val="PlaceholderText"/>
              <w:color w:val="000000"/>
              <w:rtl/>
            </w:rPr>
            <w:t>היו"ר מכלוף מיקי זוהר</w:t>
          </w:r>
          <w:r w:rsidRPr="00D40D30">
            <w:rPr>
              <w:color w:val="000000"/>
              <w:rtl/>
            </w:rPr>
            <w:t>:</w:t>
          </w:r>
        </w:p>
      </w:sdtContent>
    </w:sdt>
    <w:p w:rsidR="00D40D30" w:rsidRDefault="00D40D30" w:rsidP="00D40D30">
      <w:pPr>
        <w:pStyle w:val="KeepWithNext"/>
        <w:rPr>
          <w:rtl/>
        </w:rPr>
      </w:pPr>
    </w:p>
    <w:p w:rsidR="00D40D30" w:rsidRDefault="00D40D30" w:rsidP="001E3147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שלום לכולם, אני מתכבד לפתוח את הדיון. נתחיל בנושא </w:t>
      </w:r>
      <w:r w:rsidR="001E3147">
        <w:rPr>
          <w:rFonts w:hint="cs"/>
          <w:rtl/>
        </w:rPr>
        <w:t xml:space="preserve">קביעת הצעת חוק שירות המדינה </w:t>
      </w:r>
      <w:bookmarkStart w:id="2" w:name="_ETM_Q1_1234191"/>
      <w:bookmarkEnd w:id="2"/>
      <w:r w:rsidR="001E3147">
        <w:rPr>
          <w:rFonts w:hint="cs"/>
          <w:rtl/>
        </w:rPr>
        <w:t xml:space="preserve">(מינויים)(תיקון </w:t>
      </w:r>
      <w:r w:rsidR="001E3147">
        <w:rPr>
          <w:rtl/>
        </w:rPr>
        <w:t>–</w:t>
      </w:r>
      <w:r w:rsidR="001E3147">
        <w:rPr>
          <w:rFonts w:hint="cs"/>
          <w:rtl/>
        </w:rPr>
        <w:t xml:space="preserve"> משרת מילואים פעיל), התשע"ח-2017, הצעת חבר </w:t>
      </w:r>
      <w:bookmarkStart w:id="3" w:name="_ETM_Q1_451752"/>
      <w:bookmarkEnd w:id="3"/>
      <w:r w:rsidR="001E3147">
        <w:rPr>
          <w:rFonts w:hint="cs"/>
          <w:rtl/>
        </w:rPr>
        <w:t xml:space="preserve">הכנסת ניסן סלומינסקי. תתכבד </w:t>
      </w:r>
      <w:r>
        <w:rPr>
          <w:rFonts w:hint="cs"/>
          <w:rtl/>
        </w:rPr>
        <w:t xml:space="preserve"> היועצת המשפטית </w:t>
      </w:r>
      <w:r w:rsidR="001E3147">
        <w:rPr>
          <w:rFonts w:hint="cs"/>
          <w:rtl/>
        </w:rPr>
        <w:t xml:space="preserve">לוועדה לומר לנו מה עמדתה בעניין. </w:t>
      </w:r>
      <w:bookmarkStart w:id="4" w:name="_ETM_Q1_479518"/>
      <w:bookmarkEnd w:id="4"/>
    </w:p>
    <w:p w:rsidR="00D40D30" w:rsidRDefault="00D40D30" w:rsidP="00D40D30">
      <w:pPr>
        <w:rPr>
          <w:rtl/>
        </w:rPr>
      </w:pPr>
    </w:p>
    <w:sdt>
      <w:sdtPr>
        <w:rPr>
          <w:rFonts w:hint="cs"/>
          <w:rtl/>
        </w:rPr>
        <w:alias w:val="דובר"/>
        <w:tag w:val="&lt;ID&gt;-1&lt;/ID&gt;&lt;Name&gt;ארבל אסטרחן&lt;/Name&gt;&lt;Data&gt;ארבל אסטרחן&lt;/Data&gt;&lt;MemberID&gt;&lt;/MemberID&gt;"/>
        <w:id w:val="-2079578110"/>
        <w:placeholder>
          <w:docPart w:val="DefaultPlaceholder_-1854013440"/>
        </w:placeholder>
        <w15:color w:val="993366"/>
      </w:sdtPr>
      <w:sdtEndPr/>
      <w:sdtContent>
        <w:p w:rsidR="00D40D30" w:rsidRDefault="00D40D30" w:rsidP="00D40D30">
          <w:pPr>
            <w:pStyle w:val="a"/>
            <w:keepNext/>
            <w:rPr>
              <w:rtl/>
            </w:rPr>
          </w:pPr>
          <w:r w:rsidRPr="00D40D30">
            <w:rPr>
              <w:rStyle w:val="PlaceholderText"/>
              <w:color w:val="000000"/>
              <w:rtl/>
            </w:rPr>
            <w:t>ארבל אסטרחן</w:t>
          </w:r>
          <w:r w:rsidRPr="00D40D30">
            <w:rPr>
              <w:color w:val="000000"/>
              <w:rtl/>
            </w:rPr>
            <w:t>:</w:t>
          </w:r>
        </w:p>
      </w:sdtContent>
    </w:sdt>
    <w:p w:rsidR="00D40D30" w:rsidRDefault="00D40D30" w:rsidP="00D40D30">
      <w:pPr>
        <w:pStyle w:val="KeepWithNext"/>
        <w:rPr>
          <w:rtl/>
        </w:rPr>
      </w:pPr>
    </w:p>
    <w:p w:rsidR="00D40D30" w:rsidRDefault="001E3147" w:rsidP="00D40D30">
      <w:pPr>
        <w:rPr>
          <w:rtl/>
        </w:rPr>
      </w:pPr>
      <w:r>
        <w:rPr>
          <w:rFonts w:hint="cs"/>
          <w:rtl/>
        </w:rPr>
        <w:t>זה יכול ללכת לוועדת החוקה, יכול ללכת לו</w:t>
      </w:r>
      <w:bookmarkStart w:id="5" w:name="_ETM_Q1_485087"/>
      <w:bookmarkEnd w:id="5"/>
      <w:r>
        <w:rPr>
          <w:rFonts w:hint="cs"/>
          <w:rtl/>
        </w:rPr>
        <w:t xml:space="preserve">ועדת העבודה. בדרך כלל חוק שירות המדינה נדון בוועדת העבודה, </w:t>
      </w:r>
      <w:bookmarkStart w:id="6" w:name="_ETM_Q1_488211"/>
      <w:bookmarkEnd w:id="6"/>
      <w:r>
        <w:rPr>
          <w:rFonts w:hint="cs"/>
          <w:rtl/>
        </w:rPr>
        <w:t xml:space="preserve">אבל כאן מדובר בעניינים של ייצוג הולם ויש עניינים דומים לזה שנדונים בוועדת החוקה. </w:t>
      </w:r>
    </w:p>
    <w:p w:rsidR="00D40D30" w:rsidRDefault="00D40D30" w:rsidP="00D40D30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9477022"/>
        <w:placeholder>
          <w:docPart w:val="DefaultPlaceholder_-1854013440"/>
        </w:placeholder>
        <w15:color w:val="993366"/>
      </w:sdtPr>
      <w:sdtEndPr/>
      <w:sdtContent>
        <w:p w:rsidR="00D40D30" w:rsidRDefault="00D40D30" w:rsidP="00D40D30">
          <w:pPr>
            <w:pStyle w:val="af"/>
            <w:keepNext/>
            <w:rPr>
              <w:rtl/>
            </w:rPr>
          </w:pPr>
          <w:r w:rsidRPr="00D40D30">
            <w:rPr>
              <w:rStyle w:val="PlaceholderText"/>
              <w:color w:val="000000"/>
              <w:rtl/>
            </w:rPr>
            <w:t>היו"ר מכלוף מיקי זוהר</w:t>
          </w:r>
          <w:r w:rsidRPr="00D40D30">
            <w:rPr>
              <w:color w:val="000000"/>
              <w:rtl/>
            </w:rPr>
            <w:t>:</w:t>
          </w:r>
        </w:p>
      </w:sdtContent>
    </w:sdt>
    <w:p w:rsidR="00D40D30" w:rsidRDefault="00D40D30" w:rsidP="00D40D30">
      <w:pPr>
        <w:pStyle w:val="KeepWithNext"/>
        <w:rPr>
          <w:rtl/>
        </w:rPr>
      </w:pPr>
    </w:p>
    <w:p w:rsidR="00D40D30" w:rsidRDefault="001E3147" w:rsidP="00D40D30">
      <w:pPr>
        <w:rPr>
          <w:rtl/>
        </w:rPr>
      </w:pPr>
      <w:r>
        <w:rPr>
          <w:rFonts w:hint="cs"/>
          <w:rtl/>
        </w:rPr>
        <w:t xml:space="preserve">אין חולק שגם ועדת העבודה </w:t>
      </w:r>
      <w:bookmarkStart w:id="7" w:name="_ETM_Q1_504699"/>
      <w:bookmarkEnd w:id="7"/>
      <w:r>
        <w:rPr>
          <w:rFonts w:hint="cs"/>
          <w:rtl/>
        </w:rPr>
        <w:t xml:space="preserve">והרווחה וגם ועדת החוקה הן ועדות מאוד עמוסות. </w:t>
      </w:r>
    </w:p>
    <w:p w:rsidR="00D40D30" w:rsidRDefault="00D40D30" w:rsidP="00D40D30">
      <w:pPr>
        <w:rPr>
          <w:rtl/>
        </w:rPr>
      </w:pPr>
    </w:p>
    <w:sdt>
      <w:sdtPr>
        <w:rPr>
          <w:rFonts w:hint="cs"/>
          <w:rtl/>
        </w:rPr>
        <w:alias w:val="דובר_המשך"/>
        <w:tag w:val="&lt;ID&gt;-1&lt;/ID&gt;&lt;Name&gt;ארבל אסטרחן&lt;/Name&gt;&lt;Data&gt;ארבל אסטרחן&lt;/Data&gt;&lt;Shortcut&gt;&lt;/Shortcut&gt;"/>
        <w:id w:val="-1315943452"/>
        <w:placeholder>
          <w:docPart w:val="DefaultPlaceholder_-1854013440"/>
        </w:placeholder>
        <w15:color w:val="993366"/>
      </w:sdtPr>
      <w:sdtEndPr/>
      <w:sdtContent>
        <w:p w:rsidR="00D40D30" w:rsidRDefault="00D40D30" w:rsidP="00D40D30">
          <w:pPr>
            <w:pStyle w:val="-"/>
            <w:keepNext/>
            <w:rPr>
              <w:rtl/>
            </w:rPr>
          </w:pPr>
          <w:r w:rsidRPr="00D40D30">
            <w:rPr>
              <w:rStyle w:val="PlaceholderText"/>
              <w:color w:val="000000"/>
              <w:rtl/>
            </w:rPr>
            <w:t>ארבל אסטרחן</w:t>
          </w:r>
          <w:r w:rsidRPr="00D40D30">
            <w:rPr>
              <w:color w:val="000000"/>
              <w:rtl/>
            </w:rPr>
            <w:t>:</w:t>
          </w:r>
        </w:p>
      </w:sdtContent>
    </w:sdt>
    <w:p w:rsidR="00D40D30" w:rsidRDefault="00D40D30" w:rsidP="00D40D30">
      <w:pPr>
        <w:pStyle w:val="KeepWithNext"/>
        <w:rPr>
          <w:rtl/>
        </w:rPr>
      </w:pPr>
    </w:p>
    <w:p w:rsidR="00D40D30" w:rsidRDefault="00D40D30" w:rsidP="00D40D30">
      <w:pPr>
        <w:rPr>
          <w:rtl/>
        </w:rPr>
      </w:pPr>
      <w:r>
        <w:rPr>
          <w:rFonts w:hint="cs"/>
          <w:rtl/>
        </w:rPr>
        <w:t xml:space="preserve">זה לא יכול להיות </w:t>
      </w:r>
      <w:r w:rsidR="001E3147">
        <w:rPr>
          <w:rFonts w:hint="cs"/>
          <w:rtl/>
        </w:rPr>
        <w:t xml:space="preserve">שיקול. אלה סמכויות הוועדות. </w:t>
      </w:r>
    </w:p>
    <w:p w:rsidR="00D40D30" w:rsidRDefault="00D40D30" w:rsidP="00D40D30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24428924"/>
        <w:placeholder>
          <w:docPart w:val="DefaultPlaceholder_-1854013440"/>
        </w:placeholder>
        <w15:color w:val="993366"/>
      </w:sdtPr>
      <w:sdtEndPr/>
      <w:sdtContent>
        <w:p w:rsidR="00D40D30" w:rsidRDefault="00D40D30" w:rsidP="00D40D30">
          <w:pPr>
            <w:pStyle w:val="af"/>
            <w:keepNext/>
            <w:rPr>
              <w:rtl/>
            </w:rPr>
          </w:pPr>
          <w:r w:rsidRPr="00D40D30">
            <w:rPr>
              <w:rStyle w:val="PlaceholderText"/>
              <w:color w:val="000000"/>
              <w:rtl/>
            </w:rPr>
            <w:t>היו"ר מכלוף מיקי זוהר</w:t>
          </w:r>
          <w:r w:rsidRPr="00D40D30">
            <w:rPr>
              <w:color w:val="000000"/>
              <w:rtl/>
            </w:rPr>
            <w:t>:</w:t>
          </w:r>
        </w:p>
      </w:sdtContent>
    </w:sdt>
    <w:p w:rsidR="00D40D30" w:rsidRDefault="00D40D30" w:rsidP="00D40D30">
      <w:pPr>
        <w:pStyle w:val="KeepWithNext"/>
        <w:rPr>
          <w:rtl/>
        </w:rPr>
      </w:pPr>
    </w:p>
    <w:p w:rsidR="00D40D30" w:rsidRDefault="00D40D30" w:rsidP="00D40D30">
      <w:pPr>
        <w:rPr>
          <w:rtl/>
        </w:rPr>
      </w:pPr>
      <w:r>
        <w:rPr>
          <w:rFonts w:hint="cs"/>
          <w:rtl/>
        </w:rPr>
        <w:t xml:space="preserve">אני לא רואה פה אף אחד שבא להילחם על העניין, אז אני חושב </w:t>
      </w:r>
      <w:r w:rsidR="001E3147">
        <w:rPr>
          <w:rFonts w:hint="cs"/>
          <w:rtl/>
        </w:rPr>
        <w:t xml:space="preserve">שוועדת החוקה היא הוועדה שהחוק הזה יעבור אליה. </w:t>
      </w:r>
    </w:p>
    <w:p w:rsidR="00D40D30" w:rsidRDefault="00D40D30" w:rsidP="00D40D30">
      <w:pPr>
        <w:rPr>
          <w:rtl/>
        </w:rPr>
      </w:pPr>
    </w:p>
    <w:p w:rsidR="0064595B" w:rsidRDefault="0064595B" w:rsidP="00D40D30">
      <w:pPr>
        <w:rPr>
          <w:rtl/>
        </w:rPr>
      </w:pPr>
      <w:r>
        <w:rPr>
          <w:rFonts w:hint="cs"/>
          <w:rtl/>
        </w:rPr>
        <w:t xml:space="preserve">אני המלצתי להעביר את זה לוועדת החוקה. אתה מתנגד? </w:t>
      </w:r>
    </w:p>
    <w:p w:rsidR="0064595B" w:rsidRDefault="0064595B" w:rsidP="00D40D30">
      <w:pPr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-1736227619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ניסן סלומינסקי (הבית היהודי)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לא. </w:t>
      </w:r>
    </w:p>
    <w:p w:rsidR="0064595B" w:rsidRDefault="0064595B" w:rsidP="006459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84700998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מישהו מתנגד?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027833995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פנינה תמנו (יש עתיד)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תסביר לנו מה זה. </w:t>
      </w:r>
    </w:p>
    <w:p w:rsidR="0064595B" w:rsidRDefault="0064595B" w:rsidP="006459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83729829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CD7DAC">
      <w:pPr>
        <w:rPr>
          <w:rtl/>
        </w:rPr>
      </w:pPr>
      <w:r>
        <w:rPr>
          <w:rFonts w:hint="cs"/>
          <w:rtl/>
        </w:rPr>
        <w:t>היוע</w:t>
      </w:r>
      <w:r w:rsidR="00772FCC">
        <w:rPr>
          <w:rFonts w:hint="cs"/>
          <w:rtl/>
        </w:rPr>
        <w:t xml:space="preserve">צת המשפטית אמרה קודם שהחוק הזה מתאים לוועדת החוקה </w:t>
      </w:r>
      <w:bookmarkStart w:id="8" w:name="_ETM_Q1_650685"/>
      <w:bookmarkEnd w:id="8"/>
      <w:r w:rsidR="00772FCC">
        <w:rPr>
          <w:rFonts w:hint="cs"/>
          <w:rtl/>
        </w:rPr>
        <w:t xml:space="preserve">ויכול גם להתאים לוועדת העבודה והרווחה. </w:t>
      </w:r>
      <w:r w:rsidR="007133B5">
        <w:rPr>
          <w:rFonts w:hint="cs"/>
          <w:rtl/>
        </w:rPr>
        <w:t>אני ציינתי ב</w:t>
      </w:r>
      <w:r w:rsidR="00CD7DAC">
        <w:rPr>
          <w:rFonts w:hint="cs"/>
          <w:rtl/>
        </w:rPr>
        <w:t>פניה שיש עומס בשתי הוועדות ו</w:t>
      </w:r>
      <w:r>
        <w:rPr>
          <w:rFonts w:hint="cs"/>
          <w:rtl/>
        </w:rPr>
        <w:t>הן באמת קורסות תחת הלחץ אך אין מה לעשות</w:t>
      </w:r>
      <w:r w:rsidR="00CD7DAC">
        <w:rPr>
          <w:rFonts w:hint="cs"/>
          <w:rtl/>
        </w:rPr>
        <w:t xml:space="preserve"> וצריך לבחור אחת </w:t>
      </w:r>
      <w:bookmarkStart w:id="9" w:name="_ETM_Q1_660850"/>
      <w:bookmarkEnd w:id="9"/>
      <w:r w:rsidR="00CD7DAC">
        <w:rPr>
          <w:rFonts w:hint="cs"/>
          <w:rtl/>
        </w:rPr>
        <w:t xml:space="preserve">מן הוועדות שתיקח את החקיקה הזו. </w:t>
      </w:r>
      <w:r>
        <w:rPr>
          <w:rFonts w:hint="cs"/>
          <w:rtl/>
        </w:rPr>
        <w:t>אני</w:t>
      </w:r>
      <w:r w:rsidR="00CD7DAC">
        <w:rPr>
          <w:rFonts w:hint="cs"/>
          <w:rtl/>
        </w:rPr>
        <w:t xml:space="preserve"> חושב שוועדת החוקה </w:t>
      </w:r>
      <w:bookmarkStart w:id="10" w:name="_ETM_Q1_664741"/>
      <w:bookmarkEnd w:id="10"/>
      <w:r w:rsidR="00CD7DAC">
        <w:rPr>
          <w:rFonts w:hint="cs"/>
          <w:rtl/>
        </w:rPr>
        <w:t>היא זו שהצעת החוק צריכה לעבור אליה, זה ייצוג הולם</w:t>
      </w:r>
      <w:bookmarkStart w:id="11" w:name="_ETM_Q1_670351"/>
      <w:bookmarkEnd w:id="11"/>
      <w:r w:rsidR="00CD7DAC">
        <w:rPr>
          <w:rFonts w:hint="cs"/>
          <w:rtl/>
        </w:rPr>
        <w:t xml:space="preserve">. </w:t>
      </w:r>
    </w:p>
    <w:p w:rsidR="0064595B" w:rsidRDefault="0064595B" w:rsidP="0064595B">
      <w:pPr>
        <w:rPr>
          <w:rtl/>
        </w:rPr>
      </w:pPr>
    </w:p>
    <w:bookmarkStart w:id="12" w:name="_ETM_Q1_689829" w:displacedByCustomXml="next"/>
    <w:bookmarkEnd w:id="12" w:displacedByCustomXml="next"/>
    <w:bookmarkStart w:id="13" w:name="_ETM_Q1_692365" w:displacedByCustomXml="next"/>
    <w:bookmarkEnd w:id="13" w:displacedByCustomXml="next"/>
    <w:sdt>
      <w:sdtPr>
        <w:rPr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1599221728"/>
        <w:placeholder>
          <w:docPart w:val="DefaultPlaceholder_-1854013440"/>
        </w:placeholder>
        <w15:color w:val="993366"/>
      </w:sdtPr>
      <w:sdtEndPr/>
      <w:sdtContent>
        <w:p w:rsidR="007C2439" w:rsidRDefault="007C2439" w:rsidP="007C2439">
          <w:pPr>
            <w:pStyle w:val="a"/>
            <w:keepNext/>
            <w:rPr>
              <w:rtl/>
            </w:rPr>
          </w:pPr>
          <w:r w:rsidRPr="007C2439">
            <w:rPr>
              <w:rStyle w:val="PlaceholderText"/>
              <w:color w:val="000000"/>
              <w:rtl/>
            </w:rPr>
            <w:t>ניסן סלומינסקי (הבית היהודי):</w:t>
          </w:r>
        </w:p>
      </w:sdtContent>
    </w:sdt>
    <w:p w:rsidR="007C2439" w:rsidRDefault="007C2439" w:rsidP="007C2439">
      <w:pPr>
        <w:pStyle w:val="KeepWithNext"/>
        <w:rPr>
          <w:rtl/>
        </w:rPr>
      </w:pPr>
    </w:p>
    <w:p w:rsidR="007C2439" w:rsidRDefault="007C2439" w:rsidP="007C2439">
      <w:pPr>
        <w:rPr>
          <w:rtl/>
        </w:rPr>
      </w:pPr>
      <w:r>
        <w:rPr>
          <w:rFonts w:hint="cs"/>
          <w:rtl/>
        </w:rPr>
        <w:t xml:space="preserve">כבר נתנו העדפות כאלה ל- - - שונים </w:t>
      </w:r>
      <w:bookmarkStart w:id="14" w:name="_ETM_Q1_697860"/>
      <w:bookmarkEnd w:id="14"/>
      <w:r>
        <w:rPr>
          <w:rFonts w:hint="cs"/>
          <w:rtl/>
        </w:rPr>
        <w:t xml:space="preserve">וזה נמצא אצלנו. </w:t>
      </w:r>
    </w:p>
    <w:p w:rsidR="007C2439" w:rsidRDefault="007C2439" w:rsidP="007C2439">
      <w:pPr>
        <w:rPr>
          <w:rtl/>
        </w:rPr>
      </w:pPr>
      <w:bookmarkStart w:id="15" w:name="_ETM_Q1_700668"/>
      <w:bookmarkEnd w:id="15"/>
    </w:p>
    <w:bookmarkStart w:id="16" w:name="_ETM_Q1_714949" w:displacedByCustomXml="next"/>
    <w:bookmarkEnd w:id="1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17692625"/>
        <w:placeholder>
          <w:docPart w:val="DefaultPlaceholder_-1854013440"/>
        </w:placeholder>
        <w15:color w:val="993366"/>
      </w:sdtPr>
      <w:sdtEndPr/>
      <w:sdtContent>
        <w:p w:rsidR="006720A2" w:rsidRDefault="006720A2" w:rsidP="006720A2">
          <w:pPr>
            <w:pStyle w:val="af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היו"ר מכלוף מיקי זוהר</w:t>
          </w:r>
          <w:r w:rsidRPr="006720A2">
            <w:rPr>
              <w:color w:val="000000"/>
              <w:rtl/>
            </w:rPr>
            <w:t>: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6720A2" w:rsidRDefault="006720A2" w:rsidP="006720A2">
      <w:pPr>
        <w:rPr>
          <w:rtl/>
        </w:rPr>
      </w:pPr>
      <w:r>
        <w:rPr>
          <w:rFonts w:hint="cs"/>
          <w:rtl/>
        </w:rPr>
        <w:t>יש מישהו שמתנגד להעברה לוועדת החוקה?</w:t>
      </w:r>
      <w:bookmarkStart w:id="17" w:name="_ETM_Q1_724812"/>
      <w:bookmarkEnd w:id="17"/>
      <w:r>
        <w:rPr>
          <w:rFonts w:hint="cs"/>
          <w:rtl/>
        </w:rPr>
        <w:t xml:space="preserve"> </w:t>
      </w:r>
    </w:p>
    <w:p w:rsidR="006720A2" w:rsidRDefault="006720A2" w:rsidP="006720A2">
      <w:pPr>
        <w:rPr>
          <w:rtl/>
        </w:rPr>
      </w:pPr>
      <w:bookmarkStart w:id="18" w:name="_ETM_Q1_725220"/>
      <w:bookmarkEnd w:id="18"/>
    </w:p>
    <w:bookmarkStart w:id="19" w:name="_ETM_Q1_725629" w:displacedByCustomXml="next"/>
    <w:bookmarkEnd w:id="19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-453722790"/>
        <w:placeholder>
          <w:docPart w:val="DefaultPlaceholder_-1854013440"/>
        </w:placeholder>
        <w15:color w:val="993366"/>
      </w:sdtPr>
      <w:sdtEndPr/>
      <w:sdtContent>
        <w:p w:rsidR="006720A2" w:rsidRDefault="006720A2" w:rsidP="006720A2">
          <w:pPr>
            <w:pStyle w:val="a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ניסן סלומינסקי (הבית היהודי)</w:t>
          </w:r>
          <w:r w:rsidRPr="006720A2">
            <w:rPr>
              <w:color w:val="000000"/>
              <w:rtl/>
            </w:rPr>
            <w:t>: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6720A2" w:rsidRDefault="006720A2" w:rsidP="006720A2">
      <w:pPr>
        <w:rPr>
          <w:rtl/>
        </w:rPr>
      </w:pPr>
      <w:r>
        <w:rPr>
          <w:rFonts w:hint="cs"/>
          <w:rtl/>
        </w:rPr>
        <w:t xml:space="preserve">כל ההעדפות האלה היו אצלנו, בוועדת החוקה. </w:t>
      </w:r>
    </w:p>
    <w:p w:rsidR="006720A2" w:rsidRPr="006720A2" w:rsidRDefault="006720A2" w:rsidP="006720A2">
      <w:pPr>
        <w:rPr>
          <w:rtl/>
        </w:rPr>
      </w:pPr>
      <w:bookmarkStart w:id="20" w:name="_ETM_Q1_727150"/>
      <w:bookmarkEnd w:id="20"/>
    </w:p>
    <w:bookmarkStart w:id="21" w:name="_ETM_Q1_542670" w:displacedByCustomXml="next"/>
    <w:bookmarkEnd w:id="21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573476216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פנינה תמנו (יש עתיד)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אפשר </w:t>
      </w:r>
      <w:r w:rsidR="007133B5">
        <w:rPr>
          <w:rFonts w:hint="cs"/>
          <w:rtl/>
        </w:rPr>
        <w:t xml:space="preserve">להסביר </w:t>
      </w:r>
      <w:r>
        <w:rPr>
          <w:rFonts w:hint="cs"/>
          <w:rtl/>
        </w:rPr>
        <w:t xml:space="preserve">במשפט על החוק?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191887567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ניסן סלומינסקי (הבית היהודי)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כן, רוצים לתת עדיפות לחיילי מילואים.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60345891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יואל חסון (המחנה הציוני)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720A2">
      <w:pPr>
        <w:rPr>
          <w:rtl/>
        </w:rPr>
      </w:pPr>
      <w:r>
        <w:rPr>
          <w:rFonts w:hint="cs"/>
          <w:rtl/>
        </w:rPr>
        <w:t>אני מבקש להבין למה יו</w:t>
      </w:r>
      <w:r w:rsidR="006720A2">
        <w:rPr>
          <w:rFonts w:hint="cs"/>
          <w:rtl/>
        </w:rPr>
        <w:t xml:space="preserve">שב-ראש ועדת החוקה רוצה את </w:t>
      </w:r>
      <w:bookmarkStart w:id="22" w:name="_ETM_Q1_820829"/>
      <w:bookmarkEnd w:id="22"/>
      <w:r w:rsidR="006720A2">
        <w:rPr>
          <w:rFonts w:hint="cs"/>
          <w:rtl/>
        </w:rPr>
        <w:t xml:space="preserve">החוק אליו. </w:t>
      </w:r>
    </w:p>
    <w:p w:rsidR="006720A2" w:rsidRDefault="006720A2" w:rsidP="006720A2">
      <w:pPr>
        <w:rPr>
          <w:rtl/>
        </w:rPr>
      </w:pPr>
      <w:bookmarkStart w:id="23" w:name="_ETM_Q1_817589"/>
      <w:bookmarkEnd w:id="23"/>
    </w:p>
    <w:bookmarkStart w:id="24" w:name="_ETM_Q1_817931" w:displacedByCustomXml="next"/>
    <w:bookmarkEnd w:id="2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1620471"/>
        <w:placeholder>
          <w:docPart w:val="DefaultPlaceholder_-1854013440"/>
        </w:placeholder>
        <w15:color w:val="993366"/>
      </w:sdtPr>
      <w:sdtEndPr/>
      <w:sdtContent>
        <w:p w:rsidR="006720A2" w:rsidRDefault="006720A2" w:rsidP="006720A2">
          <w:pPr>
            <w:pStyle w:val="af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היו"ר מכלוף מיקי זוהר</w:t>
          </w:r>
          <w:r w:rsidRPr="006720A2">
            <w:rPr>
              <w:color w:val="000000"/>
              <w:rtl/>
            </w:rPr>
            <w:t>: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6720A2" w:rsidRPr="006720A2" w:rsidRDefault="006720A2" w:rsidP="006720A2">
      <w:pPr>
        <w:rPr>
          <w:rtl/>
        </w:rPr>
      </w:pPr>
      <w:r>
        <w:rPr>
          <w:rFonts w:hint="cs"/>
          <w:rtl/>
        </w:rPr>
        <w:t xml:space="preserve">זה מה שאמרה היועצת המשפטית לוועדה.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1164354886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ניסן סלומינסקי (הבית היהודי)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720A2">
      <w:pPr>
        <w:rPr>
          <w:rtl/>
        </w:rPr>
      </w:pPr>
      <w:r>
        <w:rPr>
          <w:rFonts w:hint="cs"/>
          <w:rtl/>
        </w:rPr>
        <w:t xml:space="preserve">כאן מדובר על לתת </w:t>
      </w:r>
      <w:r w:rsidR="006720A2">
        <w:rPr>
          <w:rFonts w:hint="cs"/>
          <w:rtl/>
        </w:rPr>
        <w:t>עדיפו</w:t>
      </w:r>
      <w:bookmarkStart w:id="25" w:name="_ETM_Q1_820380"/>
      <w:bookmarkEnd w:id="25"/>
      <w:r w:rsidR="006720A2">
        <w:rPr>
          <w:rFonts w:hint="cs"/>
          <w:rtl/>
        </w:rPr>
        <w:t xml:space="preserve">ת למשרתים במילואים. כל החוקים שנותנים עדיפות, </w:t>
      </w:r>
      <w:r>
        <w:rPr>
          <w:rFonts w:hint="cs"/>
          <w:rtl/>
        </w:rPr>
        <w:t>כל החוקים האלה נמצאים אצלנו ונתנו כבר עדיפויות</w:t>
      </w:r>
      <w:bookmarkStart w:id="26" w:name="_ETM_Q1_825519"/>
      <w:bookmarkEnd w:id="26"/>
      <w:r w:rsidR="006720A2">
        <w:rPr>
          <w:rFonts w:hint="cs"/>
          <w:rtl/>
        </w:rPr>
        <w:t xml:space="preserve">, אם זה היה לעולים פעם, וגם לזה זה </w:t>
      </w:r>
      <w:bookmarkStart w:id="27" w:name="_ETM_Q1_833237"/>
      <w:bookmarkEnd w:id="27"/>
      <w:r w:rsidR="006720A2">
        <w:rPr>
          <w:rFonts w:hint="cs"/>
          <w:rtl/>
        </w:rPr>
        <w:t xml:space="preserve">אצלנו. </w:t>
      </w:r>
      <w:r>
        <w:rPr>
          <w:rFonts w:hint="cs"/>
          <w:rtl/>
        </w:rPr>
        <w:t>אין שום דילמה. אני לא יודע איך זה בכלל התגלגל לפה. כולם אמרו חוקה</w:t>
      </w:r>
      <w:r w:rsidR="006720A2">
        <w:rPr>
          <w:rFonts w:hint="cs"/>
          <w:rtl/>
        </w:rPr>
        <w:t xml:space="preserve">. </w:t>
      </w:r>
    </w:p>
    <w:p w:rsidR="006720A2" w:rsidRDefault="006720A2" w:rsidP="006720A2">
      <w:pPr>
        <w:rPr>
          <w:rtl/>
        </w:rPr>
      </w:pPr>
      <w:bookmarkStart w:id="28" w:name="_ETM_Q1_840903"/>
      <w:bookmarkEnd w:id="28"/>
    </w:p>
    <w:p w:rsidR="0064595B" w:rsidRDefault="0064595B" w:rsidP="0064595B">
      <w:pPr>
        <w:rPr>
          <w:rtl/>
        </w:rPr>
      </w:pPr>
    </w:p>
    <w:p w:rsidR="0064595B" w:rsidRDefault="007133B5" w:rsidP="007133B5">
      <w:pPr>
        <w:pStyle w:val="aa"/>
        <w:keepNext/>
        <w:rPr>
          <w:rtl/>
        </w:rPr>
      </w:pPr>
      <w:r>
        <w:rPr>
          <w:rtl/>
        </w:rPr>
        <w:t>הצבעה</w:t>
      </w:r>
    </w:p>
    <w:p w:rsidR="007133B5" w:rsidRDefault="007133B5" w:rsidP="007133B5">
      <w:pPr>
        <w:pStyle w:val="--"/>
        <w:keepNext/>
        <w:rPr>
          <w:rtl/>
        </w:rPr>
      </w:pPr>
    </w:p>
    <w:p w:rsidR="007133B5" w:rsidRDefault="007133B5" w:rsidP="007133B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7133B5" w:rsidRDefault="007133B5" w:rsidP="007133B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7133B5" w:rsidRDefault="007133B5" w:rsidP="007133B5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7133B5" w:rsidRDefault="007133B5" w:rsidP="007133B5">
      <w:pPr>
        <w:spacing w:before="60"/>
        <w:ind w:firstLine="0"/>
        <w:jc w:val="center"/>
        <w:rPr>
          <w:rtl/>
        </w:rPr>
      </w:pPr>
      <w:bookmarkStart w:id="29" w:name="_ETM_Q1_596406"/>
      <w:bookmarkEnd w:id="29"/>
      <w:r>
        <w:rPr>
          <w:rFonts w:hint="cs"/>
          <w:rtl/>
        </w:rPr>
        <w:t xml:space="preserve">ההצעה להעביר את הצעת חוק שירות המדינה </w:t>
      </w:r>
      <w:r w:rsidRPr="007133B5">
        <w:rPr>
          <w:rFonts w:hint="cs"/>
          <w:rtl/>
        </w:rPr>
        <w:t xml:space="preserve">(מינויים)(תיקון </w:t>
      </w:r>
      <w:r w:rsidRPr="007133B5">
        <w:rPr>
          <w:rtl/>
        </w:rPr>
        <w:t>–</w:t>
      </w:r>
      <w:r w:rsidRPr="007133B5">
        <w:rPr>
          <w:rFonts w:hint="cs"/>
          <w:rtl/>
        </w:rPr>
        <w:t xml:space="preserve"> משרת מילואים פעיל), התשע"ח-2017</w:t>
      </w:r>
    </w:p>
    <w:p w:rsidR="0064595B" w:rsidRDefault="007133B5" w:rsidP="007133B5">
      <w:pPr>
        <w:spacing w:before="60"/>
        <w:ind w:firstLine="0"/>
        <w:jc w:val="center"/>
        <w:rPr>
          <w:rtl/>
        </w:rPr>
      </w:pPr>
      <w:r>
        <w:rPr>
          <w:rFonts w:hint="cs"/>
          <w:rtl/>
        </w:rPr>
        <w:t xml:space="preserve">לוועדת החוקה, חוק ומשפט התקבלה. </w:t>
      </w:r>
    </w:p>
    <w:p w:rsidR="0064595B" w:rsidRDefault="0064595B" w:rsidP="0064595B">
      <w:pPr>
        <w:rPr>
          <w:rtl/>
        </w:rPr>
      </w:pPr>
    </w:p>
    <w:p w:rsidR="0064595B" w:rsidRDefault="0064595B" w:rsidP="0064595B">
      <w:pPr>
        <w:rPr>
          <w:rtl/>
        </w:rPr>
      </w:pPr>
    </w:p>
    <w:p w:rsidR="003A7B7D" w:rsidRDefault="003A7B7D" w:rsidP="0064595B">
      <w:pPr>
        <w:rPr>
          <w:rtl/>
        </w:rPr>
      </w:pPr>
      <w:bookmarkStart w:id="30" w:name="_ETM_Q1_622335"/>
      <w:bookmarkEnd w:id="30"/>
    </w:p>
    <w:p w:rsidR="003A7B7D" w:rsidRDefault="003A7B7D" w:rsidP="0064595B">
      <w:pPr>
        <w:rPr>
          <w:rtl/>
        </w:rPr>
      </w:pPr>
      <w:bookmarkStart w:id="31" w:name="_ETM_Q1_622626"/>
      <w:bookmarkEnd w:id="31"/>
    </w:p>
    <w:p w:rsidR="003A7B7D" w:rsidRDefault="003A7B7D" w:rsidP="0064595B">
      <w:pPr>
        <w:rPr>
          <w:rtl/>
        </w:rPr>
      </w:pPr>
      <w:bookmarkStart w:id="32" w:name="_ETM_Q1_622927"/>
      <w:bookmarkEnd w:id="32"/>
    </w:p>
    <w:p w:rsidR="003A7B7D" w:rsidRDefault="003A7B7D" w:rsidP="0064595B">
      <w:pPr>
        <w:rPr>
          <w:rtl/>
        </w:rPr>
      </w:pPr>
    </w:p>
    <w:p w:rsidR="003A7B7D" w:rsidRDefault="003A7B7D" w:rsidP="0064595B">
      <w:pPr>
        <w:rPr>
          <w:rtl/>
        </w:rPr>
      </w:pPr>
      <w:bookmarkStart w:id="33" w:name="_ETM_Q1_623251"/>
      <w:bookmarkEnd w:id="33"/>
    </w:p>
    <w:p w:rsidR="003A7B7D" w:rsidRDefault="003A7B7D" w:rsidP="0064595B">
      <w:pPr>
        <w:rPr>
          <w:rtl/>
        </w:rPr>
      </w:pPr>
    </w:p>
    <w:p w:rsidR="006720A2" w:rsidRDefault="006720A2">
      <w:pPr>
        <w:bidi w:val="0"/>
        <w:spacing w:line="240" w:lineRule="auto"/>
        <w:ind w:firstLine="0"/>
        <w:jc w:val="left"/>
      </w:pPr>
      <w:bookmarkStart w:id="34" w:name="_ETM_Q1_623578"/>
      <w:bookmarkEnd w:id="34"/>
      <w:r>
        <w:rPr>
          <w:rtl/>
        </w:rPr>
        <w:br w:type="page"/>
      </w:r>
    </w:p>
    <w:p w:rsidR="00304644" w:rsidRPr="00304644" w:rsidRDefault="00304644" w:rsidP="00480CC1">
      <w:pPr>
        <w:pStyle w:val="KeepWithNext"/>
        <w:jc w:val="center"/>
        <w:rPr>
          <w:rFonts w:ascii="David" w:hAnsi="David"/>
          <w:b/>
          <w:bCs/>
          <w:u w:val="single"/>
          <w:rtl/>
        </w:rPr>
      </w:pPr>
      <w:bookmarkStart w:id="35" w:name="_ETM_Q1_851367"/>
      <w:bookmarkStart w:id="36" w:name="_ETM_Q1_851667"/>
      <w:bookmarkEnd w:id="35"/>
      <w:bookmarkEnd w:id="36"/>
      <w:r w:rsidRPr="00304644">
        <w:rPr>
          <w:rFonts w:ascii="David" w:hAnsi="David"/>
          <w:b/>
          <w:bCs/>
          <w:u w:val="single"/>
          <w:rtl/>
        </w:rPr>
        <w:t>קביעת דיון להצעה לסדר היום בנושא: "פותחו מערכות לחיזוי שיטפונות שיכולות להציל חיי אדם אך לא נמצאות בשימוש"</w:t>
      </w:r>
      <w:r w:rsidRPr="00304644">
        <w:rPr>
          <w:rFonts w:ascii="David" w:hAnsi="David" w:hint="cs"/>
          <w:b/>
          <w:bCs/>
          <w:u w:val="single"/>
          <w:rtl/>
        </w:rPr>
        <w:t>, הצעת חברי הכנסת קסניה סבטלובה, עליזה לביא ואחמד טיבי.</w:t>
      </w:r>
    </w:p>
    <w:p w:rsidR="006720A2" w:rsidRDefault="006720A2" w:rsidP="006720A2">
      <w:pPr>
        <w:pStyle w:val="KeepWithNext"/>
        <w:rPr>
          <w:rtl/>
        </w:rPr>
      </w:pPr>
    </w:p>
    <w:p w:rsidR="006720A2" w:rsidRPr="006720A2" w:rsidRDefault="006720A2" w:rsidP="006720A2">
      <w:pPr>
        <w:rPr>
          <w:rtl/>
        </w:rPr>
      </w:pPr>
    </w:p>
    <w:bookmarkStart w:id="37" w:name="_ETM_Q1_624433" w:displacedByCustomXml="next"/>
    <w:bookmarkEnd w:id="37" w:displacedByCustomXml="next"/>
    <w:bookmarkStart w:id="38" w:name="_ETM_Q1_624165" w:displacedByCustomXml="next"/>
    <w:bookmarkEnd w:id="38" w:displacedByCustomXml="next"/>
    <w:bookmarkStart w:id="39" w:name="_ETM_Q1_623899" w:displacedByCustomXml="next"/>
    <w:bookmarkEnd w:id="3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25400962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720A2" w:rsidP="006720A2">
      <w:pPr>
        <w:rPr>
          <w:rtl/>
        </w:rPr>
      </w:pPr>
      <w:r>
        <w:rPr>
          <w:rFonts w:hint="cs"/>
          <w:rtl/>
        </w:rPr>
        <w:t xml:space="preserve">לפנינו החלטה בעניין הצעה לסדר היום בנושא: "פותחו מערכות </w:t>
      </w:r>
      <w:bookmarkStart w:id="40" w:name="_ETM_Q1_850652"/>
      <w:bookmarkEnd w:id="40"/>
      <w:r>
        <w:rPr>
          <w:rFonts w:hint="cs"/>
          <w:rtl/>
        </w:rPr>
        <w:t xml:space="preserve">לחיזוי שיטפונות שיכולות להציל לחיי אדם אך לא נמצאות </w:t>
      </w:r>
      <w:bookmarkStart w:id="41" w:name="_ETM_Q1_854759"/>
      <w:bookmarkEnd w:id="41"/>
      <w:r>
        <w:rPr>
          <w:rFonts w:hint="cs"/>
          <w:rtl/>
        </w:rPr>
        <w:t xml:space="preserve">בשימוש", של חברי הכנסת קסניה סבטלובה, עליזה לביא ואחמד </w:t>
      </w:r>
      <w:bookmarkStart w:id="42" w:name="_ETM_Q1_863358"/>
      <w:bookmarkEnd w:id="42"/>
      <w:r>
        <w:rPr>
          <w:rFonts w:hint="cs"/>
          <w:rtl/>
        </w:rPr>
        <w:t xml:space="preserve">טיבי. </w:t>
      </w:r>
      <w:r w:rsidR="0064595B">
        <w:rPr>
          <w:rFonts w:hint="cs"/>
          <w:rtl/>
        </w:rPr>
        <w:t>צריכים לקבוע לזה ועדה. במליאה</w:t>
      </w:r>
      <w:r>
        <w:rPr>
          <w:rFonts w:hint="cs"/>
          <w:rtl/>
        </w:rPr>
        <w:t xml:space="preserve"> נשמעו הצעות להעביר לוועדת המדע והטכנולוגיה, לוועדת הפנים. </w:t>
      </w:r>
      <w:bookmarkStart w:id="43" w:name="_ETM_Q1_873475"/>
      <w:bookmarkEnd w:id="43"/>
      <w:r w:rsidR="0064595B">
        <w:rPr>
          <w:rFonts w:hint="cs"/>
          <w:rtl/>
        </w:rPr>
        <w:t>אני חושב שזה מתאים</w:t>
      </w:r>
      <w:r>
        <w:rPr>
          <w:rFonts w:hint="cs"/>
          <w:rtl/>
        </w:rPr>
        <w:t xml:space="preserve"> </w:t>
      </w:r>
      <w:r w:rsidR="0064595B">
        <w:rPr>
          <w:rFonts w:hint="cs"/>
          <w:rtl/>
        </w:rPr>
        <w:t xml:space="preserve">לוועדת המדע והטכנולוגיה.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0&lt;/ID&gt;&lt;Name&gt;מירב בן ארי - כולנו&lt;/Name&gt;&lt;Data&gt;מירב בן ארי (כולנו)&lt;/Data&gt;&lt;Shortcut&gt;מיבנ&lt;/Shortcut&gt;"/>
        <w:id w:val="-2135246381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מירב בן ארי (כולנו)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720A2">
      <w:pPr>
        <w:rPr>
          <w:rtl/>
        </w:rPr>
      </w:pPr>
      <w:r>
        <w:rPr>
          <w:rFonts w:hint="cs"/>
          <w:rtl/>
        </w:rPr>
        <w:t>אני רק חייבת להגיד שהמערכת היא אצל הצבא, צריך לומר. לכן, א</w:t>
      </w:r>
      <w:r w:rsidR="006720A2">
        <w:rPr>
          <w:rFonts w:hint="cs"/>
          <w:rtl/>
        </w:rPr>
        <w:t xml:space="preserve">ני </w:t>
      </w:r>
      <w:r>
        <w:rPr>
          <w:rFonts w:hint="cs"/>
          <w:rtl/>
        </w:rPr>
        <w:t xml:space="preserve">לא יודעת </w:t>
      </w:r>
      <w:r>
        <w:rPr>
          <w:rtl/>
        </w:rPr>
        <w:t>–</w:t>
      </w:r>
      <w:r>
        <w:rPr>
          <w:rFonts w:hint="cs"/>
          <w:rtl/>
        </w:rPr>
        <w:t xml:space="preserve"> הם לא כאן, אבל בעיקרון זה </w:t>
      </w:r>
      <w:r w:rsidR="006720A2">
        <w:rPr>
          <w:rFonts w:hint="cs"/>
          <w:rtl/>
        </w:rPr>
        <w:t xml:space="preserve">מתאים </w:t>
      </w:r>
      <w:r>
        <w:rPr>
          <w:rFonts w:hint="cs"/>
          <w:rtl/>
        </w:rPr>
        <w:t xml:space="preserve">לוועדת החוץ והביטחון. </w:t>
      </w:r>
    </w:p>
    <w:p w:rsidR="0064595B" w:rsidRDefault="0064595B" w:rsidP="006459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28198086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rPr>
          <w:rtl/>
        </w:rPr>
      </w:pPr>
    </w:p>
    <w:p w:rsidR="006720A2" w:rsidRDefault="006720A2" w:rsidP="0064595B">
      <w:pPr>
        <w:rPr>
          <w:rtl/>
        </w:rPr>
      </w:pPr>
      <w:r>
        <w:rPr>
          <w:rFonts w:hint="cs"/>
          <w:rtl/>
        </w:rPr>
        <w:t xml:space="preserve">אין להם זמן לטפל בזה. </w:t>
      </w:r>
    </w:p>
    <w:p w:rsidR="006720A2" w:rsidRDefault="006720A2" w:rsidP="0064595B">
      <w:pPr>
        <w:rPr>
          <w:rtl/>
        </w:rPr>
      </w:pPr>
      <w:bookmarkStart w:id="44" w:name="_ETM_Q1_897574"/>
      <w:bookmarkStart w:id="45" w:name="_ETM_Q1_899665"/>
      <w:bookmarkEnd w:id="44"/>
      <w:bookmarkEnd w:id="45"/>
    </w:p>
    <w:sdt>
      <w:sdtPr>
        <w:rPr>
          <w:rFonts w:hint="cs"/>
          <w:rtl/>
        </w:rPr>
        <w:alias w:val="דובר"/>
        <w:tag w:val="&lt;ID&gt;5300&lt;/ID&gt;&lt;Name&gt;מירב בן ארי - כולנו&lt;/Name&gt;&lt;Data&gt;מירב בן ארי (כולנו)&lt;/Data&gt;&lt;Shortcut&gt;מיבנ&lt;/Shortcut&gt;"/>
        <w:id w:val="-1195776106"/>
        <w:placeholder>
          <w:docPart w:val="DefaultPlaceholder_-1854013440"/>
        </w:placeholder>
        <w15:color w:val="993366"/>
      </w:sdtPr>
      <w:sdtEndPr/>
      <w:sdtContent>
        <w:p w:rsidR="006720A2" w:rsidRDefault="006720A2" w:rsidP="006720A2">
          <w:pPr>
            <w:pStyle w:val="a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מירב בן ארי (כולנו)</w:t>
          </w:r>
          <w:r w:rsidRPr="006720A2">
            <w:rPr>
              <w:color w:val="000000"/>
              <w:rtl/>
            </w:rPr>
            <w:t>: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6720A2" w:rsidRDefault="006720A2" w:rsidP="006720A2">
      <w:pPr>
        <w:rPr>
          <w:rtl/>
        </w:rPr>
      </w:pPr>
      <w:r>
        <w:rPr>
          <w:rFonts w:hint="cs"/>
          <w:rtl/>
        </w:rPr>
        <w:t xml:space="preserve">אני רק אומרת שזו מערכת צבאית. </w:t>
      </w:r>
    </w:p>
    <w:p w:rsidR="006720A2" w:rsidRDefault="006720A2" w:rsidP="006720A2">
      <w:pPr>
        <w:rPr>
          <w:rtl/>
        </w:rPr>
      </w:pPr>
      <w:bookmarkStart w:id="46" w:name="_ETM_Q1_897933"/>
      <w:bookmarkEnd w:id="46"/>
    </w:p>
    <w:p w:rsidR="006720A2" w:rsidRDefault="006720A2" w:rsidP="006720A2">
      <w:pPr>
        <w:rPr>
          <w:rtl/>
        </w:rPr>
      </w:pPr>
      <w:bookmarkStart w:id="47" w:name="_ETM_Q1_898228"/>
      <w:bookmarkEnd w:id="47"/>
    </w:p>
    <w:bookmarkStart w:id="48" w:name="_ETM_Q1_899181" w:displacedByCustomXml="next"/>
    <w:bookmarkEnd w:id="4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78942415"/>
        <w:placeholder>
          <w:docPart w:val="DefaultPlaceholder_-1854013440"/>
        </w:placeholder>
        <w15:color w:val="993366"/>
      </w:sdtPr>
      <w:sdtEndPr/>
      <w:sdtContent>
        <w:p w:rsidR="006720A2" w:rsidRDefault="006720A2" w:rsidP="006720A2">
          <w:pPr>
            <w:pStyle w:val="af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היו"ר מכלוף מיקי זוהר</w:t>
          </w:r>
          <w:r w:rsidRPr="006720A2">
            <w:rPr>
              <w:color w:val="000000"/>
              <w:rtl/>
            </w:rPr>
            <w:t>: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bookmarkStart w:id="49" w:name="_ETM_Q1_897833"/>
      <w:bookmarkEnd w:id="49"/>
      <w:r>
        <w:rPr>
          <w:rFonts w:hint="cs"/>
          <w:rtl/>
        </w:rPr>
        <w:t xml:space="preserve">מי בעד </w:t>
      </w:r>
      <w:r w:rsidR="006720A2">
        <w:rPr>
          <w:rFonts w:hint="cs"/>
          <w:rtl/>
        </w:rPr>
        <w:t>העברה לו</w:t>
      </w:r>
      <w:r>
        <w:rPr>
          <w:rFonts w:hint="cs"/>
          <w:rtl/>
        </w:rPr>
        <w:t>ועדת המדע והטכנולוגיה</w:t>
      </w:r>
      <w:r w:rsidR="006720A2">
        <w:rPr>
          <w:rFonts w:hint="cs"/>
          <w:rtl/>
        </w:rPr>
        <w:t>?</w:t>
      </w:r>
      <w:bookmarkStart w:id="50" w:name="_ETM_Q1_896905"/>
      <w:bookmarkEnd w:id="50"/>
      <w:r w:rsidR="006720A2">
        <w:rPr>
          <w:rFonts w:hint="cs"/>
          <w:rtl/>
        </w:rPr>
        <w:t xml:space="preserve"> </w:t>
      </w:r>
    </w:p>
    <w:p w:rsidR="0064595B" w:rsidRDefault="0064595B" w:rsidP="0064595B">
      <w:pPr>
        <w:rPr>
          <w:rtl/>
        </w:rPr>
      </w:pPr>
    </w:p>
    <w:p w:rsidR="006720A2" w:rsidRDefault="006720A2" w:rsidP="006720A2">
      <w:pPr>
        <w:pStyle w:val="aa"/>
        <w:keepNext/>
        <w:rPr>
          <w:rtl/>
        </w:rPr>
      </w:pPr>
      <w:r>
        <w:rPr>
          <w:rtl/>
        </w:rPr>
        <w:t>הצבעה</w:t>
      </w:r>
    </w:p>
    <w:p w:rsidR="006720A2" w:rsidRDefault="006720A2" w:rsidP="006720A2">
      <w:pPr>
        <w:pStyle w:val="--"/>
        <w:keepNext/>
        <w:rPr>
          <w:rtl/>
        </w:rPr>
      </w:pPr>
    </w:p>
    <w:p w:rsidR="006720A2" w:rsidRDefault="006720A2" w:rsidP="006720A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6720A2" w:rsidRDefault="006720A2" w:rsidP="006720A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6720A2" w:rsidRDefault="006720A2" w:rsidP="006720A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6720A2" w:rsidRDefault="006720A2" w:rsidP="006720A2">
      <w:pPr>
        <w:jc w:val="center"/>
        <w:rPr>
          <w:rtl/>
        </w:rPr>
      </w:pPr>
      <w:r>
        <w:rPr>
          <w:rFonts w:hint="cs"/>
          <w:rtl/>
        </w:rPr>
        <w:t xml:space="preserve">ההצעה להעביר את ההצעה לסדר היום בנושא: "פותחו מערכות לחיזוי שיטפונות שיכולות להציל חיי אדם אך לא נמצאות בשימוש" לוועדת המדע והטכנולוגיה התקבלה. </w:t>
      </w:r>
    </w:p>
    <w:p w:rsidR="006720A2" w:rsidRDefault="006720A2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bookmarkStart w:id="51" w:name="_ETM_Q1_916342" w:displacedByCustomXml="next"/>
    <w:bookmarkEnd w:id="51" w:displacedByCustomXml="next"/>
    <w:sdt>
      <w:sdtPr>
        <w:rPr>
          <w:rtl/>
        </w:rPr>
        <w:alias w:val="נושא"/>
        <w:tag w:val="&lt;ID&gt;613247&lt;/ID&gt;&lt;Name&gt;372. הרחבת סמכויות הוועדה המיוחדת לפרשת היעלמותם של ילדי תימן מזרח והבלקן&lt;/Name&gt;&lt;Data&gt;הרחבת סמכויות הוועדה המיוחדת לפרשת היעלמותם של ילדי תימן מזרח והבלקן&lt;/Data&gt;"/>
        <w:id w:val="587359269"/>
        <w:placeholder>
          <w:docPart w:val="DefaultPlaceholder_-1854013440"/>
        </w:placeholder>
        <w15:color w:val="993366"/>
      </w:sdtPr>
      <w:sdtEndPr/>
      <w:sdtContent>
        <w:p w:rsidR="0064595B" w:rsidRDefault="006720A2" w:rsidP="006720A2">
          <w:pPr>
            <w:pStyle w:val="a0"/>
            <w:keepNext/>
            <w:rPr>
              <w:rtl/>
            </w:rPr>
          </w:pPr>
          <w:r w:rsidRPr="006720A2">
            <w:rPr>
              <w:rStyle w:val="PlaceholderText"/>
              <w:color w:val="000000"/>
              <w:rtl/>
            </w:rPr>
            <w:t>הרחבת סמכויות הוועדה המיוחדת לפרשת היעלמותם של ילדי תימן מזרח והבלקן</w:t>
          </w:r>
        </w:p>
      </w:sdtContent>
    </w:sdt>
    <w:p w:rsidR="006720A2" w:rsidRDefault="006720A2" w:rsidP="006720A2">
      <w:pPr>
        <w:pStyle w:val="KeepWithNext"/>
        <w:rPr>
          <w:rtl/>
        </w:rPr>
      </w:pPr>
    </w:p>
    <w:p w:rsidR="00304644" w:rsidRPr="00304644" w:rsidRDefault="00304644" w:rsidP="00304644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60663308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CF5D33" w:rsidP="00CF5D33">
      <w:pPr>
        <w:rPr>
          <w:rtl/>
        </w:rPr>
      </w:pPr>
      <w:r>
        <w:rPr>
          <w:rFonts w:hint="cs"/>
          <w:rtl/>
        </w:rPr>
        <w:t xml:space="preserve">אנחנו עוברים לנושא הבא - </w:t>
      </w:r>
      <w:r w:rsidRPr="006720A2">
        <w:rPr>
          <w:rStyle w:val="PlaceholderText"/>
          <w:color w:val="000000"/>
          <w:rtl/>
        </w:rPr>
        <w:t xml:space="preserve">הרחבת סמכויות הוועדה המיוחדת לפרשת היעלמותם של ילדי תימן </w:t>
      </w:r>
      <w:r>
        <w:rPr>
          <w:rStyle w:val="PlaceholderText"/>
          <w:rFonts w:hint="cs"/>
          <w:color w:val="000000"/>
          <w:rtl/>
        </w:rPr>
        <w:t>ה</w:t>
      </w:r>
      <w:r w:rsidRPr="006720A2">
        <w:rPr>
          <w:rStyle w:val="PlaceholderText"/>
          <w:color w:val="000000"/>
          <w:rtl/>
        </w:rPr>
        <w:t>מזרח והבלקן</w:t>
      </w:r>
      <w:r>
        <w:rPr>
          <w:rStyle w:val="PlaceholderText"/>
          <w:rFonts w:hint="cs"/>
          <w:color w:val="000000"/>
          <w:rtl/>
        </w:rPr>
        <w:t xml:space="preserve">. </w:t>
      </w:r>
      <w:bookmarkStart w:id="52" w:name="_ETM_Q1_918338"/>
      <w:bookmarkEnd w:id="52"/>
      <w:r>
        <w:rPr>
          <w:rStyle w:val="PlaceholderText"/>
          <w:rFonts w:hint="cs"/>
          <w:color w:val="000000"/>
          <w:rtl/>
        </w:rPr>
        <w:t>פנתה אלי יושבת-ראש הוועדה ו</w:t>
      </w:r>
      <w:r w:rsidR="0064595B">
        <w:rPr>
          <w:rFonts w:hint="cs"/>
          <w:rtl/>
        </w:rPr>
        <w:t>ביקשה ה</w:t>
      </w:r>
      <w:r>
        <w:rPr>
          <w:rFonts w:hint="cs"/>
          <w:rtl/>
        </w:rPr>
        <w:t>רחבת</w:t>
      </w:r>
      <w:r w:rsidR="0064595B">
        <w:rPr>
          <w:rFonts w:hint="cs"/>
          <w:rtl/>
        </w:rPr>
        <w:t xml:space="preserve"> סמכויות</w:t>
      </w:r>
      <w:r>
        <w:rPr>
          <w:rFonts w:hint="cs"/>
          <w:rtl/>
        </w:rPr>
        <w:t xml:space="preserve">, והיא תפרט מיד מה היא </w:t>
      </w:r>
      <w:bookmarkStart w:id="53" w:name="_ETM_Q1_944924"/>
      <w:bookmarkEnd w:id="53"/>
      <w:r>
        <w:rPr>
          <w:rFonts w:hint="cs"/>
          <w:rtl/>
        </w:rPr>
        <w:t xml:space="preserve">רוצה. </w:t>
      </w:r>
      <w:r w:rsidR="0064595B">
        <w:rPr>
          <w:rFonts w:hint="cs"/>
          <w:rtl/>
        </w:rPr>
        <w:t xml:space="preserve">פנינו ליו"ר ועדת </w:t>
      </w:r>
      <w:r>
        <w:rPr>
          <w:rFonts w:hint="cs"/>
          <w:rtl/>
        </w:rPr>
        <w:t xml:space="preserve">העבודה והרווחה כדי לקבל את הסכמתו. הוא אישר. פנינו גם ליושב-ראש הכנסת וקיבלנו את הסכמתו, ולכן התכנסנו כאן </w:t>
      </w:r>
      <w:bookmarkStart w:id="54" w:name="_ETM_Q1_954851"/>
      <w:bookmarkEnd w:id="54"/>
      <w:r>
        <w:rPr>
          <w:rFonts w:hint="cs"/>
          <w:rtl/>
        </w:rPr>
        <w:t xml:space="preserve">היום. </w:t>
      </w:r>
    </w:p>
    <w:p w:rsidR="0064595B" w:rsidRDefault="0064595B" w:rsidP="00CF5D33">
      <w:pPr>
        <w:ind w:firstLine="0"/>
        <w:rPr>
          <w:rtl/>
        </w:rPr>
      </w:pPr>
    </w:p>
    <w:p w:rsidR="0064595B" w:rsidRDefault="00CF5D33" w:rsidP="00A53937">
      <w:pPr>
        <w:rPr>
          <w:rtl/>
        </w:rPr>
      </w:pPr>
      <w:r>
        <w:rPr>
          <w:rFonts w:hint="cs"/>
          <w:rtl/>
        </w:rPr>
        <w:t>תפרט גברתי את הה</w:t>
      </w:r>
      <w:r w:rsidR="00A53937">
        <w:rPr>
          <w:rFonts w:hint="cs"/>
          <w:rtl/>
        </w:rPr>
        <w:t>רחבות</w:t>
      </w:r>
      <w:r>
        <w:rPr>
          <w:rFonts w:hint="cs"/>
          <w:rtl/>
        </w:rPr>
        <w:t xml:space="preserve">, ובקצרה. </w:t>
      </w:r>
    </w:p>
    <w:p w:rsidR="00CF5D33" w:rsidRDefault="00CF5D33" w:rsidP="0064595B">
      <w:pPr>
        <w:rPr>
          <w:rtl/>
        </w:rPr>
      </w:pPr>
      <w:bookmarkStart w:id="55" w:name="_ETM_Q1_959126"/>
      <w:bookmarkEnd w:id="55"/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1098757625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נורית קורן (הליכוד)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A53937">
      <w:pPr>
        <w:rPr>
          <w:rtl/>
        </w:rPr>
      </w:pPr>
      <w:r>
        <w:rPr>
          <w:rFonts w:hint="cs"/>
          <w:rtl/>
        </w:rPr>
        <w:t xml:space="preserve">סמכות הוועדה שלי </w:t>
      </w:r>
      <w:r w:rsidR="00A53937">
        <w:rPr>
          <w:rFonts w:hint="cs"/>
          <w:rtl/>
        </w:rPr>
        <w:t xml:space="preserve">היא לבוא ולחקור את הנושא הזה של היעלמות ילדים מבתי חולים. </w:t>
      </w:r>
      <w:r>
        <w:rPr>
          <w:rFonts w:hint="cs"/>
          <w:rtl/>
        </w:rPr>
        <w:t>מה שקורה כרגע זה שיש פרשיות נוספות ועוד הורים פונים</w:t>
      </w:r>
      <w:r w:rsidR="00A53937">
        <w:rPr>
          <w:rFonts w:hint="cs"/>
          <w:rtl/>
        </w:rPr>
        <w:t xml:space="preserve"> בנושא </w:t>
      </w:r>
      <w:bookmarkStart w:id="56" w:name="_ETM_Q1_972114"/>
      <w:bookmarkEnd w:id="56"/>
      <w:r w:rsidR="00A53937">
        <w:rPr>
          <w:rFonts w:hint="cs"/>
          <w:rtl/>
        </w:rPr>
        <w:t xml:space="preserve">הזה, שיש עוד היעלמויות של ילדים. כל מה שבניתי </w:t>
      </w:r>
      <w:r w:rsidR="00A53937">
        <w:rPr>
          <w:rtl/>
        </w:rPr>
        <w:t>–</w:t>
      </w:r>
      <w:r w:rsidR="00A53937">
        <w:rPr>
          <w:rFonts w:hint="cs"/>
          <w:rtl/>
        </w:rPr>
        <w:t xml:space="preserve"> הקונספט של הוועדה שלי, הצוות הבין משרדי שלא </w:t>
      </w:r>
      <w:bookmarkStart w:id="57" w:name="_ETM_Q1_982006"/>
      <w:bookmarkEnd w:id="57"/>
      <w:r w:rsidR="00A53937">
        <w:rPr>
          <w:rFonts w:hint="cs"/>
          <w:rtl/>
        </w:rPr>
        <w:t>מטרטר את ההורים אלא אני פונה בשמם לכל המשרדים,</w:t>
      </w:r>
      <w:bookmarkStart w:id="58" w:name="_ETM_Q1_985882"/>
      <w:bookmarkEnd w:id="58"/>
      <w:r w:rsidR="00A53937">
        <w:rPr>
          <w:rFonts w:hint="cs"/>
          <w:rtl/>
        </w:rPr>
        <w:t xml:space="preserve"> מקבלת את התשובות </w:t>
      </w:r>
      <w:r>
        <w:rPr>
          <w:rFonts w:hint="cs"/>
          <w:rtl/>
        </w:rPr>
        <w:t>בזמן מאוד מאוד סביר ואז מעבירה</w:t>
      </w:r>
      <w:r w:rsidR="00A53937">
        <w:rPr>
          <w:rFonts w:hint="cs"/>
          <w:rtl/>
        </w:rPr>
        <w:t>.</w:t>
      </w:r>
      <w:r>
        <w:rPr>
          <w:rFonts w:hint="cs"/>
          <w:rtl/>
        </w:rPr>
        <w:t xml:space="preserve"> בדרך הם מקבלים סיוע </w:t>
      </w:r>
      <w:r w:rsidR="00A53937">
        <w:rPr>
          <w:rFonts w:hint="cs"/>
          <w:rtl/>
        </w:rPr>
        <w:t xml:space="preserve">בזה </w:t>
      </w:r>
      <w:r>
        <w:rPr>
          <w:rFonts w:hint="cs"/>
          <w:rtl/>
        </w:rPr>
        <w:t>שהם יכולים לבוא ולשטוח את הטענות שלהם בוועדה</w:t>
      </w:r>
      <w:r w:rsidR="00A53937">
        <w:rPr>
          <w:rFonts w:hint="cs"/>
          <w:rtl/>
        </w:rPr>
        <w:t xml:space="preserve">, גם אחר כך הם מקבלים </w:t>
      </w:r>
      <w:bookmarkStart w:id="59" w:name="_ETM_Q1_998153"/>
      <w:bookmarkEnd w:id="59"/>
      <w:r w:rsidR="00A53937">
        <w:rPr>
          <w:rFonts w:hint="cs"/>
          <w:rtl/>
        </w:rPr>
        <w:t>תמיכה לאורך כל הדרך מהוועדה שלנו. ביקשתי שאוכל לדון בעוד היעלמויות של ילדים מבתי חולים אחרים כדי למסור להם מסמכים</w:t>
      </w:r>
      <w:bookmarkStart w:id="60" w:name="_ETM_Q1_1004599"/>
      <w:bookmarkEnd w:id="60"/>
      <w:r w:rsidR="00A53937">
        <w:rPr>
          <w:rFonts w:hint="cs"/>
          <w:rtl/>
        </w:rPr>
        <w:t xml:space="preserve"> - - -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121443353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פנינה תמנו (יש עתיד)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מה, </w:t>
      </w:r>
      <w:r w:rsidR="00A53937">
        <w:rPr>
          <w:rFonts w:hint="cs"/>
          <w:rtl/>
        </w:rPr>
        <w:t xml:space="preserve">כמו </w:t>
      </w:r>
      <w:r>
        <w:rPr>
          <w:rFonts w:hint="cs"/>
          <w:rtl/>
        </w:rPr>
        <w:t xml:space="preserve">בית חולים השרון?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-417396918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נורית קורן (הליכוד)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גם. </w:t>
      </w:r>
      <w:r w:rsidR="00A53937">
        <w:rPr>
          <w:rFonts w:hint="cs"/>
          <w:rtl/>
        </w:rPr>
        <w:t xml:space="preserve">יש עוד בתי חולים. כדי למסור להם </w:t>
      </w:r>
      <w:bookmarkStart w:id="61" w:name="_ETM_Q1_1010383"/>
      <w:bookmarkEnd w:id="61"/>
      <w:r w:rsidR="00A53937">
        <w:rPr>
          <w:rFonts w:hint="cs"/>
          <w:rtl/>
        </w:rPr>
        <w:t xml:space="preserve">מסמכים, ושהכל יהיה בצורה משפטית ומסודרת. זאת הבקשה, ואחרי שקיבלתי את כל האישורים אני מבקשת להצביע. </w:t>
      </w:r>
    </w:p>
    <w:p w:rsidR="0064595B" w:rsidRDefault="0064595B" w:rsidP="0064595B">
      <w:pPr>
        <w:rPr>
          <w:rtl/>
        </w:rPr>
      </w:pPr>
    </w:p>
    <w:bookmarkStart w:id="62" w:name="_ETM_Q1_1006599" w:displacedByCustomXml="next"/>
    <w:bookmarkEnd w:id="62" w:displacedByCustomXml="next"/>
    <w:sdt>
      <w:sdtPr>
        <w:rPr>
          <w:rtl/>
        </w:rPr>
        <w:alias w:val="דובר"/>
        <w:tag w:val="&lt;ID&gt;-1&lt;/ID&gt;&lt;Name&gt;ארבל אסטרחן&lt;/Name&gt;&lt;Data&gt;ארבל אסטרחן&lt;/Data&gt;&lt;MemberID&gt;&lt;/MemberID&gt;"/>
        <w:id w:val="1376199218"/>
        <w:placeholder>
          <w:docPart w:val="DefaultPlaceholder_-1854013440"/>
        </w:placeholder>
        <w15:color w:val="993366"/>
      </w:sdtPr>
      <w:sdtEndPr/>
      <w:sdtContent>
        <w:p w:rsidR="00A53937" w:rsidRDefault="00A53937" w:rsidP="00A53937">
          <w:pPr>
            <w:pStyle w:val="a"/>
            <w:keepNext/>
            <w:rPr>
              <w:rtl/>
            </w:rPr>
          </w:pPr>
          <w:r w:rsidRPr="00A53937">
            <w:rPr>
              <w:rStyle w:val="PlaceholderText"/>
              <w:color w:val="000000"/>
              <w:rtl/>
            </w:rPr>
            <w:t>ארבל אסטרחן</w:t>
          </w:r>
          <w:r w:rsidRPr="00A53937">
            <w:rPr>
              <w:color w:val="000000"/>
              <w:rtl/>
            </w:rPr>
            <w:t>:</w:t>
          </w:r>
        </w:p>
      </w:sdtContent>
    </w:sdt>
    <w:p w:rsidR="00A53937" w:rsidRDefault="00A53937" w:rsidP="00A53937">
      <w:pPr>
        <w:pStyle w:val="KeepWithNext"/>
        <w:rPr>
          <w:rtl/>
        </w:rPr>
      </w:pPr>
    </w:p>
    <w:p w:rsidR="0064595B" w:rsidRDefault="0064595B" w:rsidP="00A53937">
      <w:pPr>
        <w:rPr>
          <w:rtl/>
        </w:rPr>
      </w:pPr>
      <w:r>
        <w:rPr>
          <w:rFonts w:hint="cs"/>
          <w:rtl/>
        </w:rPr>
        <w:t xml:space="preserve">יש לוועדה רשימה של סמכויות </w:t>
      </w:r>
      <w:r w:rsidR="00A53937">
        <w:rPr>
          <w:rFonts w:hint="cs"/>
          <w:rtl/>
        </w:rPr>
        <w:t xml:space="preserve">ותתווסף שם הסמכות </w:t>
      </w:r>
      <w:bookmarkStart w:id="63" w:name="_ETM_Q1_1023864"/>
      <w:bookmarkEnd w:id="63"/>
      <w:r w:rsidR="00A53937">
        <w:rPr>
          <w:rFonts w:hint="cs"/>
          <w:rtl/>
        </w:rPr>
        <w:t xml:space="preserve">הבאה: "פיקוח על פעילות הממשלה במקרים של היעלמות ילדים ממוסדות רפואיים </w:t>
      </w:r>
      <w:bookmarkStart w:id="64" w:name="_ETM_Q1_1027945"/>
      <w:bookmarkStart w:id="65" w:name="_ETM_Q1_1029238"/>
      <w:bookmarkStart w:id="66" w:name="_ETM_Q1_1025519"/>
      <w:bookmarkEnd w:id="64"/>
      <w:bookmarkEnd w:id="65"/>
      <w:bookmarkEnd w:id="66"/>
      <w:r>
        <w:rPr>
          <w:rFonts w:hint="cs"/>
          <w:rtl/>
        </w:rPr>
        <w:t>וריכוז תלונות של משפחות בעניינים כאמור</w:t>
      </w:r>
      <w:r w:rsidR="00A53937">
        <w:rPr>
          <w:rFonts w:hint="cs"/>
          <w:rtl/>
        </w:rPr>
        <w:t xml:space="preserve">". אולי צריך להגיד: "במקרים של היעלמות </w:t>
      </w:r>
      <w:bookmarkStart w:id="67" w:name="_ETM_Q1_1036890"/>
      <w:bookmarkEnd w:id="67"/>
      <w:r w:rsidR="00A53937">
        <w:rPr>
          <w:rFonts w:hint="cs"/>
          <w:rtl/>
        </w:rPr>
        <w:t xml:space="preserve">ילדים ממוסדות רפואיים, נוסף על יתר סמכויות הוועדה". </w:t>
      </w:r>
    </w:p>
    <w:p w:rsidR="0064595B" w:rsidRDefault="0064595B" w:rsidP="006459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1158609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f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היו"ר מכלוף מיקי זוהר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Pr="0064595B" w:rsidRDefault="00A53937" w:rsidP="0064595B">
      <w:pPr>
        <w:rPr>
          <w:rtl/>
        </w:rPr>
      </w:pPr>
      <w:r>
        <w:rPr>
          <w:rFonts w:hint="cs"/>
          <w:rtl/>
        </w:rPr>
        <w:t xml:space="preserve">בסדר. </w:t>
      </w:r>
    </w:p>
    <w:p w:rsidR="0064595B" w:rsidRDefault="0064595B" w:rsidP="0064595B">
      <w:pPr>
        <w:rPr>
          <w:rtl/>
        </w:rPr>
      </w:pPr>
    </w:p>
    <w:bookmarkStart w:id="68" w:name="_ETM_Q1_1037817" w:displacedByCustomXml="next"/>
    <w:bookmarkEnd w:id="68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-120764065"/>
        <w:placeholder>
          <w:docPart w:val="DefaultPlaceholder_-1854013440"/>
        </w:placeholder>
        <w15:color w:val="993366"/>
      </w:sdtPr>
      <w:sdtEndPr/>
      <w:sdtContent>
        <w:p w:rsidR="00A53937" w:rsidRDefault="00A53937" w:rsidP="00A53937">
          <w:pPr>
            <w:pStyle w:val="a"/>
            <w:keepNext/>
            <w:rPr>
              <w:rtl/>
            </w:rPr>
          </w:pPr>
          <w:r w:rsidRPr="00A53937">
            <w:rPr>
              <w:rStyle w:val="PlaceholderText"/>
              <w:color w:val="000000"/>
              <w:rtl/>
            </w:rPr>
            <w:t>נורית קורן (הליכוד)</w:t>
          </w:r>
          <w:r w:rsidRPr="00A53937">
            <w:rPr>
              <w:color w:val="000000"/>
              <w:rtl/>
            </w:rPr>
            <w:t>:</w:t>
          </w:r>
        </w:p>
      </w:sdtContent>
    </w:sdt>
    <w:p w:rsidR="00A53937" w:rsidRDefault="00A53937" w:rsidP="00A53937">
      <w:pPr>
        <w:pStyle w:val="KeepWithNext"/>
        <w:rPr>
          <w:rtl/>
        </w:rPr>
      </w:pPr>
    </w:p>
    <w:p w:rsidR="00A53937" w:rsidRDefault="00A53937" w:rsidP="00A53937">
      <w:pPr>
        <w:rPr>
          <w:rtl/>
        </w:rPr>
      </w:pPr>
      <w:r>
        <w:rPr>
          <w:rFonts w:hint="cs"/>
          <w:rtl/>
        </w:rPr>
        <w:t xml:space="preserve">תודה רבה. </w:t>
      </w:r>
      <w:bookmarkStart w:id="69" w:name="_ETM_Q1_1040625"/>
      <w:bookmarkEnd w:id="69"/>
    </w:p>
    <w:p w:rsidR="00A53937" w:rsidRDefault="00A53937" w:rsidP="00A5393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87415214"/>
        <w:placeholder>
          <w:docPart w:val="DefaultPlaceholder_-1854013440"/>
        </w:placeholder>
        <w15:color w:val="993366"/>
      </w:sdtPr>
      <w:sdtEndPr/>
      <w:sdtContent>
        <w:p w:rsidR="00A53937" w:rsidRDefault="00A53937" w:rsidP="00A53937">
          <w:pPr>
            <w:pStyle w:val="af"/>
            <w:keepNext/>
            <w:rPr>
              <w:rtl/>
            </w:rPr>
          </w:pPr>
          <w:r w:rsidRPr="00A53937">
            <w:rPr>
              <w:rStyle w:val="PlaceholderText"/>
              <w:color w:val="000000"/>
              <w:rtl/>
            </w:rPr>
            <w:t>היו"ר מכלוף מיקי זוהר</w:t>
          </w:r>
          <w:r w:rsidRPr="00A53937">
            <w:rPr>
              <w:color w:val="000000"/>
              <w:rtl/>
            </w:rPr>
            <w:t>:</w:t>
          </w:r>
        </w:p>
      </w:sdtContent>
    </w:sdt>
    <w:p w:rsidR="00A53937" w:rsidRDefault="00A53937" w:rsidP="00A53937">
      <w:pPr>
        <w:pStyle w:val="KeepWithNext"/>
        <w:rPr>
          <w:rtl/>
        </w:rPr>
      </w:pPr>
    </w:p>
    <w:p w:rsidR="00A53937" w:rsidRDefault="00A53937" w:rsidP="00A53937">
      <w:pPr>
        <w:rPr>
          <w:rtl/>
        </w:rPr>
      </w:pPr>
      <w:r>
        <w:rPr>
          <w:rFonts w:hint="cs"/>
          <w:rtl/>
        </w:rPr>
        <w:t xml:space="preserve">מי בעד? מי נגד? </w:t>
      </w:r>
    </w:p>
    <w:p w:rsidR="00A53937" w:rsidRDefault="00A53937" w:rsidP="00A53937">
      <w:pPr>
        <w:rPr>
          <w:rtl/>
        </w:rPr>
      </w:pPr>
    </w:p>
    <w:p w:rsidR="00A53937" w:rsidRDefault="00A53937" w:rsidP="00A53937">
      <w:pPr>
        <w:pStyle w:val="aa"/>
        <w:keepNext/>
        <w:rPr>
          <w:rtl/>
        </w:rPr>
      </w:pPr>
      <w:r>
        <w:rPr>
          <w:rtl/>
        </w:rPr>
        <w:t>הצבעה</w:t>
      </w:r>
    </w:p>
    <w:p w:rsidR="00A53937" w:rsidRDefault="00A53937" w:rsidP="00A53937">
      <w:pPr>
        <w:pStyle w:val="--"/>
        <w:keepNext/>
        <w:rPr>
          <w:rtl/>
        </w:rPr>
      </w:pPr>
    </w:p>
    <w:p w:rsidR="00A53937" w:rsidRDefault="00A53937" w:rsidP="00A5393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A53937" w:rsidRDefault="00A53937" w:rsidP="00A5393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A53937" w:rsidRDefault="00A53937" w:rsidP="00A5393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BA38E8" w:rsidRPr="00BA38E8" w:rsidRDefault="00BA38E8" w:rsidP="00BA38E8">
      <w:pPr>
        <w:jc w:val="center"/>
        <w:rPr>
          <w:rtl/>
        </w:rPr>
      </w:pPr>
      <w:r w:rsidRPr="006720A2">
        <w:rPr>
          <w:rStyle w:val="PlaceholderText"/>
          <w:color w:val="000000"/>
          <w:rtl/>
        </w:rPr>
        <w:t>ה</w:t>
      </w:r>
      <w:r>
        <w:rPr>
          <w:rStyle w:val="PlaceholderText"/>
          <w:rFonts w:hint="cs"/>
          <w:color w:val="000000"/>
          <w:rtl/>
        </w:rPr>
        <w:t>בקשה להר</w:t>
      </w:r>
      <w:r w:rsidRPr="006720A2">
        <w:rPr>
          <w:rStyle w:val="PlaceholderText"/>
          <w:color w:val="000000"/>
          <w:rtl/>
        </w:rPr>
        <w:t>חבת סמכויות הוועדה המיוחדת לפרשת היעלמותם של ילדי תימן מזרח והבלקן</w:t>
      </w:r>
      <w:r>
        <w:rPr>
          <w:rFonts w:hint="cs"/>
          <w:rtl/>
        </w:rPr>
        <w:t xml:space="preserve"> אושרה.</w:t>
      </w:r>
    </w:p>
    <w:p w:rsidR="00A53937" w:rsidRDefault="00A53937" w:rsidP="00BA38E8">
      <w:pPr>
        <w:ind w:firstLine="0"/>
        <w:rPr>
          <w:rtl/>
        </w:rPr>
      </w:pPr>
    </w:p>
    <w:p w:rsidR="00A53937" w:rsidRPr="00A53937" w:rsidRDefault="00A53937" w:rsidP="00A53937">
      <w:pPr>
        <w:rPr>
          <w:rtl/>
        </w:rPr>
      </w:pPr>
    </w:p>
    <w:bookmarkStart w:id="70" w:name="_ETM_Q1_1040953" w:displacedByCustomXml="next"/>
    <w:bookmarkEnd w:id="70" w:displacedByCustomXml="next"/>
    <w:sdt>
      <w:sdtPr>
        <w:rPr>
          <w:rtl/>
        </w:rPr>
        <w:alias w:val="דובר"/>
        <w:tag w:val="&lt;ID&gt;-1&lt;/ID&gt;&lt;Name&gt;ארבל אסטרחן&lt;/Name&gt;&lt;Data&gt;ארבל אסטרחן&lt;/Data&gt;&lt;MemberID&gt;&lt;/MemberID&gt;"/>
        <w:id w:val="-573816021"/>
        <w:placeholder>
          <w:docPart w:val="DefaultPlaceholder_-1854013440"/>
        </w:placeholder>
        <w15:color w:val="993366"/>
      </w:sdtPr>
      <w:sdtEndPr/>
      <w:sdtContent>
        <w:p w:rsidR="00A53937" w:rsidRDefault="00A53937" w:rsidP="00A53937">
          <w:pPr>
            <w:pStyle w:val="a"/>
            <w:keepNext/>
            <w:rPr>
              <w:rtl/>
            </w:rPr>
          </w:pPr>
          <w:r w:rsidRPr="00A53937">
            <w:rPr>
              <w:rStyle w:val="PlaceholderText"/>
              <w:color w:val="000000"/>
              <w:rtl/>
            </w:rPr>
            <w:t>ארבל אסטרחן</w:t>
          </w:r>
          <w:r w:rsidRPr="00A53937">
            <w:rPr>
              <w:color w:val="000000"/>
              <w:rtl/>
            </w:rPr>
            <w:t>:</w:t>
          </w:r>
        </w:p>
      </w:sdtContent>
    </w:sdt>
    <w:p w:rsidR="00A53937" w:rsidRDefault="00A53937" w:rsidP="00A53937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>צריך אולי לשנות את השם של הוועדה, אומרת מזכירת הכנסת</w:t>
      </w:r>
      <w:r w:rsidR="00BA38E8">
        <w:rPr>
          <w:rFonts w:hint="cs"/>
          <w:rtl/>
        </w:rPr>
        <w:t xml:space="preserve">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-1208938985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נורית קורן (הליכוד)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BA38E8" w:rsidP="0064595B">
      <w:pPr>
        <w:rPr>
          <w:rtl/>
        </w:rPr>
      </w:pPr>
      <w:r>
        <w:rPr>
          <w:rFonts w:hint="cs"/>
          <w:rtl/>
        </w:rPr>
        <w:t xml:space="preserve">אנחנו </w:t>
      </w:r>
      <w:bookmarkStart w:id="71" w:name="_ETM_Q1_1053079"/>
      <w:bookmarkEnd w:id="71"/>
      <w:r>
        <w:rPr>
          <w:rFonts w:hint="cs"/>
          <w:rtl/>
        </w:rPr>
        <w:t xml:space="preserve">מבקשים שזה יישאר אותו הדבר, כי </w:t>
      </w:r>
      <w:r w:rsidR="0064595B">
        <w:rPr>
          <w:rFonts w:hint="cs"/>
          <w:rtl/>
        </w:rPr>
        <w:t xml:space="preserve">מדובר באותו דבר, אותו פורמט, </w:t>
      </w:r>
      <w:r>
        <w:rPr>
          <w:rFonts w:hint="cs"/>
          <w:rtl/>
        </w:rPr>
        <w:t xml:space="preserve">זה לא </w:t>
      </w:r>
      <w:r w:rsidR="0064595B">
        <w:rPr>
          <w:rFonts w:hint="cs"/>
          <w:rtl/>
        </w:rPr>
        <w:t xml:space="preserve">משהו אחר.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594833370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פנינה תמנו (יש עתיד)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BA38E8">
      <w:pPr>
        <w:rPr>
          <w:rtl/>
        </w:rPr>
      </w:pPr>
      <w:r>
        <w:rPr>
          <w:rFonts w:hint="cs"/>
          <w:rtl/>
        </w:rPr>
        <w:t xml:space="preserve">אני מצרה על זה כי הפרשה החדשה של בית חולים השרון שעכשיו מקבלת חשיפה קצת יותר גדולה </w:t>
      </w:r>
      <w:r w:rsidR="00BA38E8">
        <w:rPr>
          <w:rFonts w:hint="cs"/>
          <w:rtl/>
        </w:rPr>
        <w:t xml:space="preserve">בכל מה שקשור להיעלמותם של ילדים בבית חולים השרון בשנות </w:t>
      </w:r>
      <w:r>
        <w:rPr>
          <w:rFonts w:hint="cs"/>
          <w:rtl/>
        </w:rPr>
        <w:t>ה-70 וה-80</w:t>
      </w:r>
      <w:r w:rsidR="00BA38E8">
        <w:rPr>
          <w:rFonts w:hint="cs"/>
          <w:rtl/>
        </w:rPr>
        <w:t xml:space="preserve">, פרשה מאוד מאוד חמורה, </w:t>
      </w:r>
      <w:r>
        <w:rPr>
          <w:rFonts w:hint="cs"/>
          <w:rtl/>
        </w:rPr>
        <w:t xml:space="preserve"> היא פרשה שהיא שונה מהפרשה של ילדי תימן. לכן אני חושבת שכל אחת מהפרשות </w:t>
      </w:r>
      <w:r w:rsidR="00BA38E8">
        <w:rPr>
          <w:rFonts w:hint="cs"/>
          <w:rtl/>
        </w:rPr>
        <w:t xml:space="preserve">האלה יש לה מקום נכבד בשביל </w:t>
      </w:r>
      <w:bookmarkStart w:id="72" w:name="_ETM_Q1_1115450"/>
      <w:bookmarkEnd w:id="72"/>
      <w:r w:rsidR="00BA38E8">
        <w:rPr>
          <w:rFonts w:hint="cs"/>
          <w:rtl/>
        </w:rPr>
        <w:t xml:space="preserve">להיחקר ושהכנסת תיתן לה את המשקל שלה. </w:t>
      </w:r>
      <w:bookmarkStart w:id="73" w:name="_ETM_Q1_1119094"/>
      <w:bookmarkEnd w:id="73"/>
      <w:r>
        <w:rPr>
          <w:rFonts w:hint="cs"/>
          <w:rtl/>
        </w:rPr>
        <w:t xml:space="preserve">לכן השם והכותרת הם </w:t>
      </w:r>
      <w:r w:rsidR="00BA38E8">
        <w:rPr>
          <w:rFonts w:hint="cs"/>
          <w:rtl/>
        </w:rPr>
        <w:t xml:space="preserve">לא נכונים. צריך או להוסיף תוספת: "...והיעלמותם של ילדים נוספים לאורך שנותיה של המדינה", </w:t>
      </w:r>
      <w:bookmarkStart w:id="74" w:name="_ETM_Q1_1131929"/>
      <w:bookmarkEnd w:id="74"/>
      <w:r w:rsidR="00BA38E8">
        <w:rPr>
          <w:rFonts w:hint="cs"/>
          <w:rtl/>
        </w:rPr>
        <w:t xml:space="preserve">או </w:t>
      </w:r>
      <w:r>
        <w:rPr>
          <w:rFonts w:hint="cs"/>
          <w:rtl/>
        </w:rPr>
        <w:t>משהו אחר, אבל הכותרת כא</w:t>
      </w:r>
      <w:r w:rsidR="00BA38E8">
        <w:rPr>
          <w:rFonts w:hint="cs"/>
          <w:rtl/>
        </w:rPr>
        <w:t xml:space="preserve">ן מטעה אם אנחנו מכניסים את כל פרשיות ההיעלמות של ילדים במדינת ישראל. </w:t>
      </w:r>
    </w:p>
    <w:p w:rsidR="0064595B" w:rsidRDefault="0064595B" w:rsidP="0064595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724870925"/>
        <w:placeholder>
          <w:docPart w:val="DefaultPlaceholder_-1854013440"/>
        </w:placeholder>
        <w15:color w:val="993366"/>
      </w:sdtPr>
      <w:sdtEndPr/>
      <w:sdtContent>
        <w:p w:rsidR="0064595B" w:rsidRDefault="0064595B" w:rsidP="0064595B">
          <w:pPr>
            <w:pStyle w:val="a"/>
            <w:keepNext/>
            <w:rPr>
              <w:rtl/>
            </w:rPr>
          </w:pPr>
          <w:r w:rsidRPr="0064595B">
            <w:rPr>
              <w:rStyle w:val="PlaceholderText"/>
              <w:color w:val="000000"/>
              <w:rtl/>
            </w:rPr>
            <w:t>נורית קורן (הליכוד)</w:t>
          </w:r>
          <w:r w:rsidRPr="0064595B">
            <w:rPr>
              <w:color w:val="000000"/>
              <w:rtl/>
            </w:rPr>
            <w:t>:</w:t>
          </w:r>
        </w:p>
      </w:sdtContent>
    </w:sdt>
    <w:p w:rsidR="0064595B" w:rsidRDefault="0064595B" w:rsidP="0064595B">
      <w:pPr>
        <w:pStyle w:val="KeepWithNext"/>
        <w:rPr>
          <w:rtl/>
        </w:rPr>
      </w:pPr>
    </w:p>
    <w:p w:rsidR="0064595B" w:rsidRDefault="0064595B" w:rsidP="0064595B">
      <w:pPr>
        <w:rPr>
          <w:rtl/>
        </w:rPr>
      </w:pPr>
      <w:r>
        <w:rPr>
          <w:rFonts w:hint="cs"/>
          <w:rtl/>
        </w:rPr>
        <w:t xml:space="preserve">אני יכולה לענות? </w:t>
      </w:r>
    </w:p>
    <w:p w:rsidR="005C2E5B" w:rsidRDefault="005C2E5B" w:rsidP="006459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62246864"/>
        <w:placeholder>
          <w:docPart w:val="DefaultPlaceholder_-1854013440"/>
        </w:placeholder>
        <w15:color w:val="993366"/>
      </w:sdtPr>
      <w:sdtEndPr/>
      <w:sdtContent>
        <w:p w:rsidR="005C2E5B" w:rsidRDefault="005C2E5B" w:rsidP="005C2E5B">
          <w:pPr>
            <w:pStyle w:val="af"/>
            <w:keepNext/>
            <w:rPr>
              <w:rtl/>
            </w:rPr>
          </w:pPr>
          <w:r w:rsidRPr="005C2E5B">
            <w:rPr>
              <w:rStyle w:val="PlaceholderText"/>
              <w:color w:val="000000"/>
              <w:rtl/>
            </w:rPr>
            <w:t>היו"ר מכלוף מיקי זוהר</w:t>
          </w:r>
          <w:r w:rsidRPr="005C2E5B">
            <w:rPr>
              <w:color w:val="000000"/>
              <w:rtl/>
            </w:rPr>
            <w:t>:</w:t>
          </w:r>
        </w:p>
      </w:sdtContent>
    </w:sdt>
    <w:p w:rsidR="005C2E5B" w:rsidRDefault="005C2E5B" w:rsidP="005C2E5B">
      <w:pPr>
        <w:pStyle w:val="KeepWithNext"/>
        <w:rPr>
          <w:rtl/>
        </w:rPr>
      </w:pPr>
    </w:p>
    <w:p w:rsidR="005C2E5B" w:rsidRDefault="00BA38E8" w:rsidP="005C2E5B">
      <w:pPr>
        <w:rPr>
          <w:rtl/>
        </w:rPr>
      </w:pPr>
      <w:r>
        <w:rPr>
          <w:rFonts w:hint="cs"/>
          <w:rtl/>
        </w:rPr>
        <w:t xml:space="preserve">אני </w:t>
      </w:r>
      <w:bookmarkStart w:id="75" w:name="_ETM_Q1_1136600"/>
      <w:bookmarkEnd w:id="75"/>
      <w:r>
        <w:rPr>
          <w:rFonts w:hint="cs"/>
          <w:rtl/>
        </w:rPr>
        <w:t xml:space="preserve">אשמח שחברת הכנסת נורית קורן תיקח על עצמה גם את הפרשיות הללו לטיפול. עשית עבודה מצוינת בנושא </w:t>
      </w:r>
      <w:bookmarkStart w:id="76" w:name="_ETM_Q1_1145930"/>
      <w:bookmarkEnd w:id="76"/>
      <w:r>
        <w:rPr>
          <w:rFonts w:hint="cs"/>
          <w:rtl/>
        </w:rPr>
        <w:t xml:space="preserve">חטופי תימן, את יכולה לעשות עבודה מצוינת גם זה. בואו </w:t>
      </w:r>
      <w:bookmarkStart w:id="77" w:name="_ETM_Q1_1152054"/>
      <w:bookmarkEnd w:id="77"/>
      <w:r>
        <w:rPr>
          <w:rFonts w:hint="cs"/>
          <w:rtl/>
        </w:rPr>
        <w:t xml:space="preserve">נמשיך. </w:t>
      </w:r>
    </w:p>
    <w:p w:rsidR="00BA38E8" w:rsidRDefault="00BA38E8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BA38E8" w:rsidRDefault="00BA38E8" w:rsidP="00BA38E8">
      <w:pPr>
        <w:pStyle w:val="KeepWithNext"/>
        <w:rPr>
          <w:rtl/>
        </w:rPr>
      </w:pPr>
    </w:p>
    <w:p w:rsidR="005D2763" w:rsidRPr="00304644" w:rsidRDefault="005D2763" w:rsidP="005D2763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78" w:name="_ETM_Q1_1152064"/>
      <w:bookmarkEnd w:id="78"/>
      <w:r w:rsidRPr="00304644">
        <w:rPr>
          <w:b/>
          <w:bCs/>
          <w:u w:val="single"/>
          <w:rtl/>
        </w:rPr>
        <w:t>בקשת יושב ראש ועדת החוקה, חוק ומשפט למיזוג הצעות חוק</w:t>
      </w:r>
      <w:r w:rsidRPr="00304644">
        <w:rPr>
          <w:rFonts w:hint="cs"/>
          <w:b/>
          <w:bCs/>
          <w:u w:val="single"/>
          <w:rtl/>
        </w:rPr>
        <w:t>:</w:t>
      </w:r>
    </w:p>
    <w:p w:rsidR="005D2763" w:rsidRPr="00304644" w:rsidRDefault="005D2763" w:rsidP="005D2763">
      <w:pPr>
        <w:ind w:firstLine="0"/>
        <w:jc w:val="center"/>
        <w:rPr>
          <w:b/>
          <w:bCs/>
          <w:u w:val="single"/>
          <w:rtl/>
        </w:rPr>
      </w:pPr>
      <w:r w:rsidRPr="00304644">
        <w:rPr>
          <w:rFonts w:hint="cs"/>
          <w:b/>
          <w:bCs/>
          <w:u w:val="single"/>
          <w:rtl/>
        </w:rPr>
        <w:t>א. הצעת חוק המרכז לגביית קנסות, אגרות והוצאות (תיקון מס' 18 והוראת שעה), התשע"ח-2018</w:t>
      </w:r>
    </w:p>
    <w:p w:rsidR="005D2763" w:rsidRPr="00304644" w:rsidRDefault="005D2763" w:rsidP="005D2763">
      <w:pPr>
        <w:ind w:firstLine="0"/>
        <w:jc w:val="center"/>
        <w:rPr>
          <w:b/>
          <w:bCs/>
          <w:u w:val="single"/>
          <w:rtl/>
        </w:rPr>
      </w:pPr>
      <w:r w:rsidRPr="00304644">
        <w:rPr>
          <w:rFonts w:hint="cs"/>
          <w:b/>
          <w:bCs/>
          <w:u w:val="single"/>
          <w:rtl/>
        </w:rPr>
        <w:t xml:space="preserve">ב. הצעת חוק המרכז לגביית קנסות, אגרות והוצאות (תיקון </w:t>
      </w:r>
      <w:r w:rsidRPr="00304644">
        <w:rPr>
          <w:b/>
          <w:bCs/>
          <w:u w:val="single"/>
          <w:rtl/>
        </w:rPr>
        <w:t>–</w:t>
      </w:r>
      <w:r w:rsidRPr="00304644">
        <w:rPr>
          <w:rFonts w:hint="cs"/>
          <w:b/>
          <w:bCs/>
          <w:u w:val="single"/>
          <w:rtl/>
        </w:rPr>
        <w:t xml:space="preserve"> גביית חובות לרשויות מקומיות), התשע"ז-2017 של חברת הכנסת מרב מיכאלי.</w:t>
      </w:r>
    </w:p>
    <w:p w:rsidR="00BA38E8" w:rsidRDefault="00BA38E8" w:rsidP="005C2E5B">
      <w:pPr>
        <w:rPr>
          <w:rtl/>
        </w:rPr>
      </w:pPr>
    </w:p>
    <w:bookmarkStart w:id="79" w:name="_ETM_Q1_1152363" w:displacedByCustomXml="next"/>
    <w:bookmarkEnd w:id="7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22302826"/>
        <w:placeholder>
          <w:docPart w:val="DefaultPlaceholder_-1854013440"/>
        </w:placeholder>
        <w15:color w:val="993366"/>
      </w:sdtPr>
      <w:sdtEndPr/>
      <w:sdtContent>
        <w:p w:rsidR="00BA38E8" w:rsidRDefault="00BA38E8" w:rsidP="00BA38E8">
          <w:pPr>
            <w:pStyle w:val="af"/>
            <w:keepNext/>
            <w:rPr>
              <w:rtl/>
            </w:rPr>
          </w:pPr>
          <w:r w:rsidRPr="00BA38E8">
            <w:rPr>
              <w:rStyle w:val="PlaceholderText"/>
              <w:color w:val="000000"/>
              <w:rtl/>
            </w:rPr>
            <w:t>היו"ר מכלוף מיקי זוהר</w:t>
          </w:r>
          <w:r w:rsidRPr="00BA38E8">
            <w:rPr>
              <w:color w:val="000000"/>
              <w:rtl/>
            </w:rPr>
            <w:t>:</w:t>
          </w:r>
        </w:p>
      </w:sdtContent>
    </w:sdt>
    <w:p w:rsidR="00BA38E8" w:rsidRDefault="00BA38E8" w:rsidP="00BA38E8">
      <w:pPr>
        <w:pStyle w:val="KeepWithNext"/>
        <w:rPr>
          <w:rtl/>
        </w:rPr>
      </w:pPr>
    </w:p>
    <w:p w:rsidR="00BA38E8" w:rsidRDefault="00BA38E8" w:rsidP="00BA38E8">
      <w:pPr>
        <w:rPr>
          <w:rtl/>
        </w:rPr>
      </w:pPr>
      <w:r>
        <w:rPr>
          <w:rFonts w:hint="cs"/>
          <w:rtl/>
        </w:rPr>
        <w:t xml:space="preserve">סעיף 2, בקשת יושב ראש ועדת החוקה, חוק ומשפט להעברת הצעת חוק התגמולים לנפגעי פעולות איבה (תיקון </w:t>
      </w:r>
      <w:r>
        <w:rPr>
          <w:rtl/>
        </w:rPr>
        <w:t>–</w:t>
      </w:r>
      <w:r>
        <w:rPr>
          <w:rFonts w:hint="cs"/>
          <w:rtl/>
        </w:rPr>
        <w:t xml:space="preserve"> פיצוי </w:t>
      </w:r>
      <w:bookmarkStart w:id="80" w:name="_ETM_Q1_1174226"/>
      <w:bookmarkEnd w:id="80"/>
      <w:r>
        <w:rPr>
          <w:rFonts w:hint="cs"/>
          <w:rtl/>
        </w:rPr>
        <w:t xml:space="preserve">לדוגמה בשל מעשה איבה), התשע"ו-2016, יורד מסדר היום. חבר הכנסת סלומינסקי רוצה </w:t>
      </w:r>
      <w:bookmarkStart w:id="81" w:name="_ETM_Q1_1151401"/>
      <w:bookmarkEnd w:id="81"/>
      <w:r>
        <w:rPr>
          <w:rFonts w:hint="cs"/>
          <w:rtl/>
        </w:rPr>
        <w:t xml:space="preserve">לומר משהו, לפני שעוברים לסעיף 1? </w:t>
      </w:r>
    </w:p>
    <w:p w:rsidR="00BA38E8" w:rsidRPr="00BA38E8" w:rsidRDefault="00BA38E8" w:rsidP="00BA38E8">
      <w:pPr>
        <w:rPr>
          <w:rtl/>
        </w:rPr>
      </w:pPr>
      <w:bookmarkStart w:id="82" w:name="_ETM_Q1_1157281"/>
      <w:bookmarkEnd w:id="82"/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"/>
        <w:id w:val="-1281110204"/>
        <w:placeholder>
          <w:docPart w:val="DefaultPlaceholder_-1854013440"/>
        </w:placeholder>
        <w15:color w:val="993366"/>
      </w:sdtPr>
      <w:sdtEndPr/>
      <w:sdtContent>
        <w:p w:rsidR="005C2E5B" w:rsidRDefault="005C2E5B" w:rsidP="005C2E5B">
          <w:pPr>
            <w:pStyle w:val="a"/>
            <w:keepNext/>
            <w:rPr>
              <w:rtl/>
            </w:rPr>
          </w:pPr>
          <w:r w:rsidRPr="005C2E5B">
            <w:rPr>
              <w:rStyle w:val="PlaceholderText"/>
              <w:color w:val="000000"/>
              <w:rtl/>
            </w:rPr>
            <w:t>ניסן סלומינסקי (הבית היהודי)</w:t>
          </w:r>
          <w:r w:rsidRPr="005C2E5B">
            <w:rPr>
              <w:color w:val="000000"/>
              <w:rtl/>
            </w:rPr>
            <w:t>:</w:t>
          </w:r>
        </w:p>
      </w:sdtContent>
    </w:sdt>
    <w:p w:rsidR="005C2E5B" w:rsidRDefault="005C2E5B" w:rsidP="005C2E5B">
      <w:pPr>
        <w:pStyle w:val="KeepWithNext"/>
        <w:rPr>
          <w:rtl/>
        </w:rPr>
      </w:pPr>
    </w:p>
    <w:p w:rsidR="005C2E5B" w:rsidRDefault="005C2E5B" w:rsidP="005C2E5B">
      <w:pPr>
        <w:rPr>
          <w:rtl/>
        </w:rPr>
      </w:pPr>
      <w:r>
        <w:rPr>
          <w:rFonts w:hint="cs"/>
          <w:rtl/>
        </w:rPr>
        <w:t>הבקשה הוגשה מאחר והיה לי סיכום עם אלי אלאלוף בנושא</w:t>
      </w:r>
      <w:r w:rsidR="00BA38E8">
        <w:rPr>
          <w:rFonts w:hint="cs"/>
          <w:rtl/>
        </w:rPr>
        <w:t xml:space="preserve">, אחרת לא הייתי </w:t>
      </w:r>
      <w:bookmarkStart w:id="83" w:name="_ETM_Q1_1160728"/>
      <w:bookmarkEnd w:id="83"/>
      <w:r w:rsidR="00BA38E8">
        <w:rPr>
          <w:rFonts w:hint="cs"/>
          <w:rtl/>
        </w:rPr>
        <w:t>מבקש</w:t>
      </w:r>
      <w:r>
        <w:rPr>
          <w:rFonts w:hint="cs"/>
          <w:rtl/>
        </w:rPr>
        <w:t xml:space="preserve">. הבנתי שהבוקר יש שינוי ולכן אני אבקש למשוך את זה כדי שנעשה את הבירור. </w:t>
      </w:r>
    </w:p>
    <w:p w:rsidR="005C2E5B" w:rsidRDefault="005C2E5B" w:rsidP="005C2E5B">
      <w:pPr>
        <w:rPr>
          <w:rtl/>
        </w:rPr>
      </w:pPr>
    </w:p>
    <w:bookmarkStart w:id="84" w:name="_ETM_Q1_1179112" w:displacedByCustomXml="next"/>
    <w:bookmarkEnd w:id="8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91354217"/>
        <w:placeholder>
          <w:docPart w:val="DefaultPlaceholder_-1854013440"/>
        </w:placeholder>
        <w15:color w:val="993366"/>
      </w:sdtPr>
      <w:sdtEndPr/>
      <w:sdtContent>
        <w:p w:rsidR="00BA38E8" w:rsidRDefault="00BA38E8" w:rsidP="00BA38E8">
          <w:pPr>
            <w:pStyle w:val="af"/>
            <w:keepNext/>
            <w:rPr>
              <w:rtl/>
            </w:rPr>
          </w:pPr>
          <w:r w:rsidRPr="00BA38E8">
            <w:rPr>
              <w:rStyle w:val="PlaceholderText"/>
              <w:color w:val="000000"/>
              <w:rtl/>
            </w:rPr>
            <w:t>היו"ר מכלוף מיקי זוהר</w:t>
          </w:r>
          <w:r w:rsidRPr="00BA38E8">
            <w:rPr>
              <w:color w:val="000000"/>
              <w:rtl/>
            </w:rPr>
            <w:t>:</w:t>
          </w:r>
        </w:p>
      </w:sdtContent>
    </w:sdt>
    <w:p w:rsidR="00BA38E8" w:rsidRDefault="00BA38E8" w:rsidP="00BA38E8">
      <w:pPr>
        <w:pStyle w:val="KeepWithNext"/>
        <w:rPr>
          <w:rtl/>
        </w:rPr>
      </w:pPr>
    </w:p>
    <w:p w:rsidR="00BA38E8" w:rsidRPr="00BA38E8" w:rsidRDefault="00BA38E8" w:rsidP="00BA38E8">
      <w:pPr>
        <w:rPr>
          <w:rtl/>
        </w:rPr>
      </w:pPr>
      <w:r>
        <w:rPr>
          <w:rFonts w:hint="cs"/>
          <w:rtl/>
        </w:rPr>
        <w:t xml:space="preserve">זה מה שנעשה. </w:t>
      </w:r>
    </w:p>
    <w:p w:rsidR="005C2E5B" w:rsidRDefault="005C2E5B" w:rsidP="005C2E5B">
      <w:pPr>
        <w:rPr>
          <w:rtl/>
        </w:rPr>
      </w:pPr>
    </w:p>
    <w:p w:rsidR="00BA38E8" w:rsidRDefault="00BA38E8" w:rsidP="00BA38E8">
      <w:pPr>
        <w:rPr>
          <w:rtl/>
        </w:rPr>
      </w:pPr>
      <w:r>
        <w:rPr>
          <w:rFonts w:hint="cs"/>
          <w:rtl/>
        </w:rPr>
        <w:t xml:space="preserve">אנו עוברים לבקשת יושב ראש ועדת החוקה, חוק ומשפט למיזוג הצעות החוק </w:t>
      </w:r>
      <w:bookmarkStart w:id="85" w:name="_ETM_Q1_1180311"/>
      <w:bookmarkEnd w:id="85"/>
      <w:r>
        <w:rPr>
          <w:rFonts w:hint="cs"/>
          <w:rtl/>
        </w:rPr>
        <w:t xml:space="preserve">הבאות: </w:t>
      </w:r>
      <w:bookmarkStart w:id="86" w:name="_ETM_Q1_1182816"/>
      <w:bookmarkEnd w:id="86"/>
      <w:r>
        <w:rPr>
          <w:rFonts w:hint="cs"/>
          <w:rtl/>
        </w:rPr>
        <w:t xml:space="preserve">הצעת חוק המרכז לגביית קנסות, אגרות והוצאות (תיקון </w:t>
      </w:r>
      <w:bookmarkStart w:id="87" w:name="_ETM_Q1_1184851"/>
      <w:bookmarkEnd w:id="87"/>
      <w:r>
        <w:rPr>
          <w:rFonts w:hint="cs"/>
          <w:rtl/>
        </w:rPr>
        <w:t xml:space="preserve">מס' 18 והוראת שעה), התשע"ח-2018 והצעת חוק המרכז לגביית קנסות, אגרות והוצאות (תיקון </w:t>
      </w:r>
      <w:r>
        <w:rPr>
          <w:rtl/>
        </w:rPr>
        <w:t>–</w:t>
      </w:r>
      <w:r>
        <w:rPr>
          <w:rFonts w:hint="cs"/>
          <w:rtl/>
        </w:rPr>
        <w:t xml:space="preserve"> גביית חובות לרשויות מקומיות), התשע"ז-2017 </w:t>
      </w:r>
      <w:bookmarkStart w:id="88" w:name="_ETM_Q1_1191499"/>
      <w:bookmarkEnd w:id="88"/>
      <w:r>
        <w:rPr>
          <w:rFonts w:hint="cs"/>
          <w:rtl/>
        </w:rPr>
        <w:t xml:space="preserve">של חברת הכנסת מרב מיכאלי. </w:t>
      </w:r>
    </w:p>
    <w:p w:rsidR="00BA38E8" w:rsidRDefault="00BA38E8" w:rsidP="00BA38E8">
      <w:pPr>
        <w:rPr>
          <w:rtl/>
        </w:rPr>
      </w:pPr>
    </w:p>
    <w:p w:rsidR="00BA38E8" w:rsidRDefault="00BA38E8" w:rsidP="00BA38E8">
      <w:pPr>
        <w:rPr>
          <w:rtl/>
        </w:rPr>
      </w:pPr>
      <w:r>
        <w:rPr>
          <w:rFonts w:hint="cs"/>
          <w:rtl/>
        </w:rPr>
        <w:t xml:space="preserve">מי רוצה לומר משהו בעניין </w:t>
      </w:r>
      <w:bookmarkStart w:id="89" w:name="_ETM_Q1_1193908"/>
      <w:bookmarkEnd w:id="89"/>
      <w:r>
        <w:rPr>
          <w:rFonts w:hint="cs"/>
          <w:rtl/>
        </w:rPr>
        <w:t>איחוד הצעות החוק הללו? יש מישהו שרוצה להתנגד לאיחוד הזה?</w:t>
      </w:r>
      <w:bookmarkStart w:id="90" w:name="_ETM_Q1_1195693"/>
      <w:bookmarkEnd w:id="90"/>
      <w:r>
        <w:rPr>
          <w:rFonts w:hint="cs"/>
          <w:rtl/>
        </w:rPr>
        <w:t xml:space="preserve"> אני מניח שלא. מי בעד איחוד ההצעות? ירים את ידו. </w:t>
      </w:r>
      <w:bookmarkStart w:id="91" w:name="_ETM_Q1_1200590"/>
      <w:bookmarkEnd w:id="91"/>
    </w:p>
    <w:p w:rsidR="005C2E5B" w:rsidRDefault="005C2E5B" w:rsidP="005C2E5B">
      <w:pPr>
        <w:rPr>
          <w:rtl/>
        </w:rPr>
      </w:pPr>
    </w:p>
    <w:p w:rsidR="00BA38E8" w:rsidRDefault="00BA38E8" w:rsidP="00BA38E8">
      <w:pPr>
        <w:rPr>
          <w:rtl/>
        </w:rPr>
      </w:pPr>
      <w:bookmarkStart w:id="92" w:name="_ETM_Q1_1200143"/>
      <w:bookmarkEnd w:id="92"/>
    </w:p>
    <w:p w:rsidR="00BA38E8" w:rsidRDefault="00BA38E8" w:rsidP="00BA38E8">
      <w:pPr>
        <w:pStyle w:val="aa"/>
        <w:keepNext/>
        <w:rPr>
          <w:rtl/>
        </w:rPr>
      </w:pPr>
      <w:r>
        <w:rPr>
          <w:rtl/>
        </w:rPr>
        <w:t>הצבעה</w:t>
      </w:r>
    </w:p>
    <w:p w:rsidR="00BA38E8" w:rsidRDefault="00BA38E8" w:rsidP="00BA38E8">
      <w:pPr>
        <w:pStyle w:val="--"/>
        <w:keepNext/>
        <w:rPr>
          <w:rtl/>
        </w:rPr>
      </w:pPr>
    </w:p>
    <w:p w:rsidR="00BA38E8" w:rsidRDefault="00BA38E8" w:rsidP="00BA38E8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BA38E8" w:rsidRDefault="00BA38E8" w:rsidP="00BA38E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A38E8" w:rsidRDefault="00BA38E8" w:rsidP="00BA38E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אין</w:t>
      </w:r>
    </w:p>
    <w:p w:rsidR="005C2E5B" w:rsidRDefault="00BA38E8" w:rsidP="00BA38E8">
      <w:pPr>
        <w:jc w:val="center"/>
        <w:rPr>
          <w:rtl/>
        </w:rPr>
      </w:pPr>
      <w:r>
        <w:rPr>
          <w:rFonts w:hint="cs"/>
          <w:rtl/>
        </w:rPr>
        <w:t>ההצעה למזג את הצעות החוק נתקבלה.</w:t>
      </w:r>
      <w:bookmarkStart w:id="93" w:name="_ETM_Q1_1201982"/>
      <w:bookmarkEnd w:id="93"/>
    </w:p>
    <w:p w:rsidR="005C2E5B" w:rsidRDefault="005C2E5B" w:rsidP="005C2E5B">
      <w:pPr>
        <w:rPr>
          <w:rtl/>
        </w:rPr>
      </w:pPr>
    </w:p>
    <w:p w:rsidR="00811E9A" w:rsidRDefault="00811E9A" w:rsidP="005C2E5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67432221"/>
        <w:placeholder>
          <w:docPart w:val="DefaultPlaceholder_-1854013440"/>
        </w:placeholder>
        <w15:color w:val="993366"/>
      </w:sdtPr>
      <w:sdtEndPr/>
      <w:sdtContent>
        <w:p w:rsidR="00811E9A" w:rsidRDefault="00811E9A" w:rsidP="00811E9A">
          <w:pPr>
            <w:pStyle w:val="af"/>
            <w:keepNext/>
            <w:rPr>
              <w:rtl/>
            </w:rPr>
          </w:pPr>
          <w:r w:rsidRPr="00811E9A">
            <w:rPr>
              <w:rStyle w:val="PlaceholderText"/>
              <w:color w:val="000000"/>
              <w:rtl/>
            </w:rPr>
            <w:t>היו"ר מכלוף מיקי זוהר</w:t>
          </w:r>
          <w:r w:rsidRPr="00811E9A">
            <w:rPr>
              <w:color w:val="000000"/>
              <w:rtl/>
            </w:rPr>
            <w:t>:</w:t>
          </w:r>
        </w:p>
      </w:sdtContent>
    </w:sdt>
    <w:p w:rsidR="00811E9A" w:rsidRDefault="00811E9A" w:rsidP="00811E9A">
      <w:pPr>
        <w:pStyle w:val="KeepWithNext"/>
        <w:rPr>
          <w:rtl/>
        </w:rPr>
      </w:pPr>
    </w:p>
    <w:p w:rsidR="005C2E5B" w:rsidRDefault="00811E9A" w:rsidP="005C2E5B">
      <w:pPr>
        <w:rPr>
          <w:rtl/>
        </w:rPr>
      </w:pPr>
      <w:r>
        <w:rPr>
          <w:rFonts w:hint="cs"/>
          <w:rtl/>
        </w:rPr>
        <w:t xml:space="preserve">ההחלטה על </w:t>
      </w:r>
      <w:r w:rsidR="005C2E5B">
        <w:rPr>
          <w:rFonts w:hint="cs"/>
          <w:rtl/>
        </w:rPr>
        <w:t>המיזוג אושר</w:t>
      </w:r>
      <w:r>
        <w:rPr>
          <w:rFonts w:hint="cs"/>
          <w:rtl/>
        </w:rPr>
        <w:t>ה</w:t>
      </w:r>
      <w:r w:rsidR="005C2E5B">
        <w:rPr>
          <w:rFonts w:hint="cs"/>
          <w:rtl/>
        </w:rPr>
        <w:t xml:space="preserve">. </w:t>
      </w:r>
    </w:p>
    <w:p w:rsidR="005C2E5B" w:rsidRDefault="005C2E5B" w:rsidP="005C2E5B">
      <w:pPr>
        <w:rPr>
          <w:rtl/>
        </w:rPr>
      </w:pPr>
    </w:p>
    <w:p w:rsidR="005C2E5B" w:rsidRDefault="005C2E5B" w:rsidP="005C2E5B">
      <w:pPr>
        <w:rPr>
          <w:rtl/>
        </w:rPr>
      </w:pPr>
      <w:r>
        <w:rPr>
          <w:rFonts w:hint="cs"/>
          <w:rtl/>
        </w:rPr>
        <w:t xml:space="preserve">אני מודה לכם, הישיבה נעולה. </w:t>
      </w:r>
    </w:p>
    <w:p w:rsidR="005C2E5B" w:rsidRDefault="005C2E5B" w:rsidP="005C2E5B">
      <w:pPr>
        <w:rPr>
          <w:rtl/>
        </w:rPr>
      </w:pPr>
    </w:p>
    <w:p w:rsidR="00304644" w:rsidRDefault="00304644" w:rsidP="005C2E5B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0:45.&lt;/Name&gt;&lt;Data&gt;הישיבה ננעלה בשעה 10:45.&lt;/Data&gt;&lt;EndDateTime&gt;10:45&lt;/EndDateTime&gt;"/>
        <w:id w:val="761734707"/>
        <w:placeholder>
          <w:docPart w:val="DefaultPlaceholder_-1854013440"/>
        </w:placeholder>
        <w15:color w:val="993366"/>
      </w:sdtPr>
      <w:sdtEndPr/>
      <w:sdtContent>
        <w:p w:rsidR="005C2E5B" w:rsidRDefault="005C2E5B" w:rsidP="005C2E5B">
          <w:pPr>
            <w:pStyle w:val="af4"/>
            <w:keepNext/>
            <w:rPr>
              <w:rtl/>
            </w:rPr>
          </w:pPr>
          <w:r w:rsidRPr="005C2E5B">
            <w:rPr>
              <w:rStyle w:val="PlaceholderText"/>
              <w:color w:val="000000"/>
              <w:rtl/>
            </w:rPr>
            <w:t>הישיבה ננעלה בשעה 10:45.</w:t>
          </w:r>
        </w:p>
      </w:sdtContent>
    </w:sdt>
    <w:p w:rsidR="005C2E5B" w:rsidRDefault="005C2E5B" w:rsidP="005C2E5B">
      <w:pPr>
        <w:pStyle w:val="KeepWithNext"/>
        <w:rPr>
          <w:rtl/>
        </w:rPr>
      </w:pPr>
    </w:p>
    <w:p w:rsidR="005C2E5B" w:rsidRPr="005C2E5B" w:rsidRDefault="005C2E5B" w:rsidP="005C2E5B">
      <w:pPr>
        <w:rPr>
          <w:rtl/>
        </w:rPr>
      </w:pPr>
    </w:p>
    <w:sectPr w:rsidR="005C2E5B" w:rsidRPr="005C2E5B" w:rsidSect="00480CC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162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D40D3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40D30" w:rsidP="008E5E3F">
    <w:pPr>
      <w:pStyle w:val="Header"/>
      <w:ind w:firstLine="0"/>
      <w:rPr>
        <w:rtl/>
      </w:rPr>
    </w:pPr>
    <w:r>
      <w:rPr>
        <w:rtl/>
      </w:rPr>
      <w:t>23/05/2018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2339728">
    <w:abstractNumId w:val="0"/>
  </w:num>
  <w:num w:numId="2" w16cid:durableId="123169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2162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26305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3147"/>
    <w:rsid w:val="002016FF"/>
    <w:rsid w:val="00227FEF"/>
    <w:rsid w:val="00261554"/>
    <w:rsid w:val="00275C03"/>
    <w:rsid w:val="00280D58"/>
    <w:rsid w:val="002D4BDB"/>
    <w:rsid w:val="002E5E31"/>
    <w:rsid w:val="00303B4C"/>
    <w:rsid w:val="00304644"/>
    <w:rsid w:val="00321E62"/>
    <w:rsid w:val="00327BF8"/>
    <w:rsid w:val="00340AFA"/>
    <w:rsid w:val="003658CB"/>
    <w:rsid w:val="00366CFB"/>
    <w:rsid w:val="0036794C"/>
    <w:rsid w:val="00373508"/>
    <w:rsid w:val="00396023"/>
    <w:rsid w:val="003A7B7D"/>
    <w:rsid w:val="003C279D"/>
    <w:rsid w:val="003F0A5F"/>
    <w:rsid w:val="00420E41"/>
    <w:rsid w:val="00424C94"/>
    <w:rsid w:val="00447608"/>
    <w:rsid w:val="00451746"/>
    <w:rsid w:val="00470EAC"/>
    <w:rsid w:val="00480CC1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2E5B"/>
    <w:rsid w:val="005C363E"/>
    <w:rsid w:val="005D2763"/>
    <w:rsid w:val="005D61F3"/>
    <w:rsid w:val="005E1C6B"/>
    <w:rsid w:val="005F76B0"/>
    <w:rsid w:val="00634F61"/>
    <w:rsid w:val="0064595B"/>
    <w:rsid w:val="006720A2"/>
    <w:rsid w:val="00695A47"/>
    <w:rsid w:val="006A0CB7"/>
    <w:rsid w:val="006F0259"/>
    <w:rsid w:val="00700433"/>
    <w:rsid w:val="00702755"/>
    <w:rsid w:val="0070472C"/>
    <w:rsid w:val="007133B5"/>
    <w:rsid w:val="007509A6"/>
    <w:rsid w:val="00772FCC"/>
    <w:rsid w:val="007872B4"/>
    <w:rsid w:val="00791CBE"/>
    <w:rsid w:val="007C2439"/>
    <w:rsid w:val="007C693F"/>
    <w:rsid w:val="007C6ADD"/>
    <w:rsid w:val="00811E9A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53937"/>
    <w:rsid w:val="00A64A6D"/>
    <w:rsid w:val="00A66020"/>
    <w:rsid w:val="00AB02EE"/>
    <w:rsid w:val="00AB3F3A"/>
    <w:rsid w:val="00AD4EC9"/>
    <w:rsid w:val="00AD6FFC"/>
    <w:rsid w:val="00AE3960"/>
    <w:rsid w:val="00AF31E6"/>
    <w:rsid w:val="00AF4150"/>
    <w:rsid w:val="00B0509A"/>
    <w:rsid w:val="00B120B2"/>
    <w:rsid w:val="00B50340"/>
    <w:rsid w:val="00B65508"/>
    <w:rsid w:val="00B8517A"/>
    <w:rsid w:val="00BA38E8"/>
    <w:rsid w:val="00BA6446"/>
    <w:rsid w:val="00BD1646"/>
    <w:rsid w:val="00BD47B7"/>
    <w:rsid w:val="00C135D5"/>
    <w:rsid w:val="00C22DCB"/>
    <w:rsid w:val="00C3598A"/>
    <w:rsid w:val="00C360BC"/>
    <w:rsid w:val="00C44800"/>
    <w:rsid w:val="00C46965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7DAC"/>
    <w:rsid w:val="00CE24B8"/>
    <w:rsid w:val="00CE5849"/>
    <w:rsid w:val="00CF5D33"/>
    <w:rsid w:val="00D278F7"/>
    <w:rsid w:val="00D37550"/>
    <w:rsid w:val="00D40A29"/>
    <w:rsid w:val="00D40D30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44947B6A-645B-4E30-A268-F836740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40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20FAD-924A-47F8-A107-1F578B63430E}"/>
      </w:docPartPr>
      <w:docPartBody>
        <w:p w:rsidR="0070542D" w:rsidRDefault="00DC0752">
          <w:r w:rsidRPr="000A6912">
            <w:rPr>
              <w:rStyle w:val="PlaceholderText"/>
              <w:rtl/>
            </w:rPr>
            <w:t>לחץ או הקש כאן להזנת טקסט</w:t>
          </w:r>
          <w:r w:rsidRPr="000A691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52"/>
    <w:rsid w:val="0070542D"/>
    <w:rsid w:val="00787B97"/>
    <w:rsid w:val="00D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B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E318D-1369-40E9-B341-7B5E4BAF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