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6995F">
      <w:pPr>
        <w:spacing w:after="0"/>
        <w:jc w:val="center"/>
        <w:rPr>
          <w:rFonts w:hint="default" w:ascii="Times New Roman" w:hAnsi="Times New Roman" w:cs="Times New Roman"/>
          <w:b/>
          <w:sz w:val="32"/>
          <w:szCs w:val="32"/>
          <w:rtl w:val="0"/>
        </w:rPr>
      </w:pPr>
    </w:p>
    <w:p w14:paraId="00000001">
      <w:pPr>
        <w:spacing w:after="0"/>
        <w:jc w:val="center"/>
        <w:rPr>
          <w:rFonts w:hint="default" w:ascii="Times New Roman" w:hAnsi="Times New Roman" w:cs="Times New Roman"/>
          <w:b/>
          <w:sz w:val="32"/>
          <w:szCs w:val="32"/>
        </w:rPr>
      </w:pPr>
      <w:r>
        <w:rPr>
          <w:rFonts w:hint="default" w:ascii="Times New Roman" w:hAnsi="Times New Roman" w:cs="Times New Roman"/>
          <w:b/>
          <w:sz w:val="32"/>
          <w:szCs w:val="32"/>
          <w:rtl w:val="0"/>
        </w:rPr>
        <w:t>Ideation Phase</w:t>
      </w:r>
    </w:p>
    <w:p w14:paraId="00000002">
      <w:pPr>
        <w:spacing w:after="0"/>
        <w:jc w:val="center"/>
        <w:rPr>
          <w:rFonts w:hint="default" w:ascii="Times New Roman" w:hAnsi="Times New Roman" w:cs="Times New Roman"/>
          <w:b/>
          <w:sz w:val="32"/>
          <w:szCs w:val="32"/>
        </w:rPr>
      </w:pPr>
      <w:bookmarkStart w:id="0" w:name="_GoBack"/>
      <w:bookmarkEnd w:id="0"/>
      <w:r>
        <w:rPr>
          <w:rFonts w:hint="default" w:ascii="Times New Roman" w:hAnsi="Times New Roman" w:cs="Times New Roman"/>
          <w:b/>
          <w:sz w:val="32"/>
          <w:szCs w:val="32"/>
          <w:rtl w:val="0"/>
        </w:rPr>
        <w:t>Define the Problem Statements</w:t>
      </w:r>
    </w:p>
    <w:p w14:paraId="00000003">
      <w:pPr>
        <w:spacing w:after="0"/>
        <w:jc w:val="center"/>
        <w:rPr>
          <w:b/>
          <w:sz w:val="28"/>
          <w:szCs w:val="28"/>
        </w:rPr>
      </w:pPr>
    </w:p>
    <w:tbl>
      <w:tblPr>
        <w:tblStyle w:val="18"/>
        <w:tblW w:w="5678" w:type="dxa"/>
        <w:tblInd w:w="19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87"/>
        <w:gridCol w:w="3091"/>
      </w:tblGrid>
      <w:tr w14:paraId="11BC2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6" w:hRule="atLeast"/>
        </w:trPr>
        <w:tc>
          <w:tcPr>
            <w:tcW w:w="2587" w:type="dxa"/>
          </w:tcPr>
          <w:p w14:paraId="0000000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tl w:val="0"/>
              </w:rPr>
              <w:t>Date</w:t>
            </w:r>
          </w:p>
        </w:tc>
        <w:tc>
          <w:tcPr>
            <w:tcW w:w="3091" w:type="dxa"/>
          </w:tcPr>
          <w:p w14:paraId="00000005">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30/09/2026</w:t>
            </w:r>
          </w:p>
        </w:tc>
      </w:tr>
      <w:tr w14:paraId="1FEFA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2587" w:type="dxa"/>
          </w:tcPr>
          <w:p w14:paraId="0000000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tl w:val="0"/>
              </w:rPr>
              <w:t>Team ID</w:t>
            </w:r>
          </w:p>
        </w:tc>
        <w:tc>
          <w:tcPr>
            <w:tcW w:w="3091" w:type="dxa"/>
          </w:tcPr>
          <w:p w14:paraId="0000000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lang w:val="en-US"/>
              </w:rPr>
              <w:t>6ab3d79c6603573ccfb36fe0</w:t>
            </w:r>
          </w:p>
        </w:tc>
      </w:tr>
      <w:tr w14:paraId="556C0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9" w:hRule="atLeast"/>
        </w:trPr>
        <w:tc>
          <w:tcPr>
            <w:tcW w:w="2587" w:type="dxa"/>
          </w:tcPr>
          <w:p w14:paraId="0000000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tl w:val="0"/>
              </w:rPr>
              <w:t>Project Name</w:t>
            </w:r>
          </w:p>
        </w:tc>
        <w:tc>
          <w:tcPr>
            <w:tcW w:w="3091" w:type="dxa"/>
            <w:shd w:val="clear"/>
            <w:vAlign w:val="top"/>
          </w:tcPr>
          <w:p w14:paraId="00000009">
            <w:pPr>
              <w:spacing w:after="0" w:line="240" w:lineRule="auto"/>
              <w:rPr>
                <w:rFonts w:hint="default" w:ascii="Times New Roman" w:hAnsi="Times New Roman" w:eastAsia="Calibri" w:cs="Times New Roman"/>
                <w:sz w:val="24"/>
                <w:szCs w:val="24"/>
                <w:lang w:val="en-US"/>
              </w:rPr>
            </w:pPr>
            <w:r>
              <w:rPr>
                <w:rFonts w:hint="default" w:ascii="Times New Roman" w:hAnsi="Times New Roman" w:cs="Times New Roman"/>
                <w:sz w:val="24"/>
                <w:szCs w:val="24"/>
                <w:lang w:val="en-US"/>
              </w:rPr>
              <w:t>AI FitTrack</w:t>
            </w:r>
          </w:p>
        </w:tc>
      </w:tr>
      <w:tr w14:paraId="08522D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8" w:hRule="atLeast"/>
        </w:trPr>
        <w:tc>
          <w:tcPr>
            <w:tcW w:w="2587" w:type="dxa"/>
          </w:tcPr>
          <w:p w14:paraId="0000000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tl w:val="0"/>
              </w:rPr>
              <w:t>Maximum Marks</w:t>
            </w:r>
          </w:p>
        </w:tc>
        <w:tc>
          <w:tcPr>
            <w:tcW w:w="3091" w:type="dxa"/>
          </w:tcPr>
          <w:p w14:paraId="0000000B">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tl w:val="0"/>
              </w:rPr>
              <w:t>2 Marks</w:t>
            </w:r>
          </w:p>
        </w:tc>
      </w:tr>
    </w:tbl>
    <w:p w14:paraId="29BC66CD">
      <w:pPr>
        <w:pStyle w:val="4"/>
        <w:keepNext w:val="0"/>
        <w:keepLines w:val="0"/>
        <w:widowControl/>
        <w:suppressLineNumbers w:val="0"/>
      </w:pPr>
      <w:r>
        <w:t>Customer Problem Statement</w:t>
      </w:r>
    </w:p>
    <w:p w14:paraId="31781B09">
      <w:pPr>
        <w:pStyle w:val="11"/>
        <w:keepNext w:val="0"/>
        <w:keepLines w:val="0"/>
        <w:widowControl/>
        <w:suppressLineNumbers w:val="0"/>
        <w:spacing w:before="0" w:beforeAutospacing="1" w:after="0" w:afterAutospacing="1"/>
        <w:ind w:left="0" w:right="0"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Fitness users often find it difficult to choose the right workout based on their fitness goals, activity level, and personal preferences. General workout plans may not be suitable for every user because each person has different fitness needs.</w:t>
      </w:r>
    </w:p>
    <w:p w14:paraId="224B7D99">
      <w:pPr>
        <w:pStyle w:val="11"/>
        <w:keepNext w:val="0"/>
        <w:keepLines w:val="0"/>
        <w:widowControl/>
        <w:suppressLineNumbers w:val="0"/>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Users need a simple system that can understand their requirements and provide suitable fitness recommendations. They also need guidance to follow a proper workout routine without spending too much time planning it.</w:t>
      </w:r>
    </w:p>
    <w:p w14:paraId="00000011">
      <w:pPr>
        <w:jc w:val="both"/>
        <w:rPr>
          <w:rFonts w:hint="default" w:ascii="Times New Roman" w:hAnsi="Times New Roman" w:cs="Times New Roman"/>
          <w:sz w:val="24"/>
          <w:szCs w:val="24"/>
        </w:rPr>
      </w:pPr>
      <w:r>
        <w:rPr>
          <w:rStyle w:val="12"/>
          <w:rFonts w:hint="default" w:ascii="Times New Roman" w:hAnsi="Times New Roman" w:cs="Times New Roman"/>
          <w:sz w:val="24"/>
          <w:szCs w:val="24"/>
        </w:rPr>
        <w:t>FitSense</w:t>
      </w:r>
      <w:r>
        <w:rPr>
          <w:rFonts w:hint="default" w:ascii="Times New Roman" w:hAnsi="Times New Roman" w:cs="Times New Roman"/>
          <w:sz w:val="24"/>
          <w:szCs w:val="24"/>
        </w:rPr>
        <w:t xml:space="preserve"> addresses this problem by using Artificial Intelligence to provide personalized fitness recommendations. The system analyzes user information and suggests suitable workouts based on their individual needs and goals.</w:t>
      </w:r>
    </w:p>
    <w:p w14:paraId="5ADF682F"/>
    <w:p w14:paraId="28C95B39">
      <w:pPr>
        <w:rPr>
          <w:rFonts w:hint="default"/>
          <w:lang w:val="en-US"/>
        </w:rPr>
      </w:pPr>
      <w:r>
        <w:drawing>
          <wp:inline distT="0" distB="0" distL="114300" distR="114300">
            <wp:extent cx="6037580" cy="2425700"/>
            <wp:effectExtent l="0" t="0" r="1270"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6037580" cy="2425700"/>
                    </a:xfrm>
                    <a:prstGeom prst="rect">
                      <a:avLst/>
                    </a:prstGeom>
                    <a:noFill/>
                    <a:ln>
                      <a:noFill/>
                    </a:ln>
                  </pic:spPr>
                </pic:pic>
              </a:graphicData>
            </a:graphic>
          </wp:inline>
        </w:drawing>
      </w:r>
    </w:p>
    <w:p w14:paraId="758CC1F9">
      <w:pPr>
        <w:rPr>
          <w:b/>
          <w:sz w:val="24"/>
          <w:szCs w:val="24"/>
          <w:rtl w:val="0"/>
        </w:rPr>
      </w:pPr>
    </w:p>
    <w:p w14:paraId="5A65DDE2">
      <w:pPr>
        <w:rPr>
          <w:b/>
          <w:sz w:val="24"/>
          <w:szCs w:val="24"/>
          <w:rtl w:val="0"/>
        </w:rPr>
      </w:pPr>
    </w:p>
    <w:p w14:paraId="241852D5">
      <w:pPr>
        <w:rPr>
          <w:b/>
          <w:sz w:val="24"/>
          <w:szCs w:val="24"/>
          <w:rtl w:val="0"/>
        </w:rPr>
      </w:pPr>
    </w:p>
    <w:p w14:paraId="16BB3D3E">
      <w:pPr>
        <w:rPr>
          <w:b/>
          <w:sz w:val="24"/>
          <w:szCs w:val="24"/>
          <w:rtl w:val="0"/>
        </w:rPr>
      </w:pPr>
    </w:p>
    <w:p w14:paraId="26E49DD7">
      <w:pPr>
        <w:rPr>
          <w:b/>
          <w:sz w:val="24"/>
          <w:szCs w:val="24"/>
          <w:rtl w:val="0"/>
        </w:rPr>
      </w:pPr>
    </w:p>
    <w:p w14:paraId="3DB1B39B">
      <w:pPr>
        <w:rPr>
          <w:b/>
          <w:sz w:val="24"/>
          <w:szCs w:val="24"/>
          <w:rtl w:val="0"/>
        </w:rPr>
      </w:pPr>
    </w:p>
    <w:p w14:paraId="49FA955A">
      <w:pPr>
        <w:rPr>
          <w:b/>
          <w:sz w:val="24"/>
          <w:szCs w:val="24"/>
          <w:rtl w:val="0"/>
        </w:rPr>
      </w:pPr>
    </w:p>
    <w:p w14:paraId="4ADA8A04">
      <w:pPr>
        <w:rPr>
          <w:b/>
          <w:sz w:val="24"/>
          <w:szCs w:val="24"/>
          <w:rtl w:val="0"/>
        </w:rPr>
      </w:pPr>
    </w:p>
    <w:p w14:paraId="048E086B">
      <w:pPr>
        <w:rPr>
          <w:b/>
          <w:sz w:val="24"/>
          <w:szCs w:val="24"/>
          <w:rtl w:val="0"/>
        </w:rPr>
      </w:pPr>
    </w:p>
    <w:p w14:paraId="0234E26A">
      <w:pPr>
        <w:rPr>
          <w:b/>
          <w:sz w:val="24"/>
          <w:szCs w:val="24"/>
          <w:rtl w:val="0"/>
        </w:rPr>
      </w:pPr>
    </w:p>
    <w:p w14:paraId="00000013">
      <w:pPr>
        <w:rPr>
          <w:rFonts w:hint="default" w:ascii="Times New Roman" w:hAnsi="Times New Roman" w:cs="Times New Roman"/>
          <w:sz w:val="24"/>
          <w:szCs w:val="24"/>
        </w:rPr>
      </w:pPr>
      <w:r>
        <w:rPr>
          <w:rFonts w:hint="default" w:ascii="Times New Roman" w:hAnsi="Times New Roman" w:cs="Times New Roman"/>
          <w:b/>
          <w:sz w:val="24"/>
          <w:szCs w:val="24"/>
          <w:rtl w:val="0"/>
        </w:rPr>
        <w:t>Example:</w:t>
      </w:r>
    </w:p>
    <w:p w14:paraId="3281F393">
      <w:pPr>
        <w:rPr>
          <w:rFonts w:hint="default" w:ascii="Times New Roman" w:hAnsi="Times New Roman" w:cs="Times New Roman"/>
          <w:sz w:val="24"/>
          <w:szCs w:val="24"/>
        </w:rPr>
      </w:pPr>
    </w:p>
    <w:tbl>
      <w:tblPr>
        <w:tblStyle w:val="19"/>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15"/>
        <w:gridCol w:w="1641"/>
        <w:gridCol w:w="1559"/>
        <w:gridCol w:w="1569"/>
        <w:gridCol w:w="1578"/>
        <w:gridCol w:w="2098"/>
      </w:tblGrid>
      <w:tr w14:paraId="586F3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15" w:type="dxa"/>
          </w:tcPr>
          <w:p w14:paraId="00000014">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Problem Statement (PS)</w:t>
            </w:r>
          </w:p>
        </w:tc>
        <w:tc>
          <w:tcPr>
            <w:tcW w:w="1641" w:type="dxa"/>
          </w:tcPr>
          <w:p w14:paraId="00000015">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I am (Customer)</w:t>
            </w:r>
          </w:p>
        </w:tc>
        <w:tc>
          <w:p w14:paraId="00000016">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I’m trying to</w:t>
            </w:r>
          </w:p>
        </w:tc>
        <w:tc>
          <w:tcPr>
            <w:tcW w:w="1569" w:type="dxa"/>
          </w:tcPr>
          <w:p w14:paraId="00000017">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But</w:t>
            </w:r>
          </w:p>
        </w:tc>
        <w:tc>
          <w:tcPr>
            <w:tcW w:w="1578" w:type="dxa"/>
          </w:tcPr>
          <w:p w14:paraId="00000018">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Because</w:t>
            </w:r>
          </w:p>
        </w:tc>
        <w:tc>
          <w:tcPr>
            <w:tcW w:w="2098" w:type="dxa"/>
          </w:tcPr>
          <w:p w14:paraId="00000019">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tl w:val="0"/>
              </w:rPr>
              <w:t>Which makes me feel</w:t>
            </w:r>
          </w:p>
        </w:tc>
      </w:tr>
      <w:tr w14:paraId="7A5F5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7" w:hRule="atLeast"/>
        </w:trPr>
        <w:tc>
          <w:tcPr>
            <w:tcW w:w="1615" w:type="dxa"/>
          </w:tcPr>
          <w:p w14:paraId="0000001A">
            <w:pPr>
              <w:spacing w:after="0" w:line="240" w:lineRule="auto"/>
              <w:rPr>
                <w:rFonts w:hint="default" w:ascii="Times New Roman" w:hAnsi="Times New Roman" w:cs="Times New Roman"/>
                <w:sz w:val="24"/>
                <w:szCs w:val="24"/>
                <w:rtl w:val="0"/>
              </w:rPr>
            </w:pPr>
            <w:r>
              <w:rPr>
                <w:rFonts w:hint="default" w:ascii="Times New Roman" w:hAnsi="Times New Roman" w:cs="Times New Roman"/>
                <w:sz w:val="24"/>
                <w:szCs w:val="24"/>
                <w:rtl w:val="0"/>
              </w:rPr>
              <w:t>PS-1</w:t>
            </w:r>
          </w:p>
          <w:p w14:paraId="744E70D5">
            <w:pPr>
              <w:spacing w:after="0" w:line="240" w:lineRule="auto"/>
              <w:rPr>
                <w:rFonts w:hint="default" w:ascii="Times New Roman" w:hAnsi="Times New Roman" w:cs="Times New Roman"/>
                <w:sz w:val="24"/>
                <w:szCs w:val="24"/>
                <w:rtl w:val="0"/>
              </w:rPr>
            </w:pPr>
            <w:r>
              <w:rPr>
                <w:rFonts w:hint="default" w:ascii="Times New Roman" w:hAnsi="Times New Roman" w:eastAsia="SimSun" w:cs="Times New Roman"/>
                <w:sz w:val="24"/>
                <w:szCs w:val="24"/>
              </w:rPr>
              <w:t>(Busy Professional)</w:t>
            </w:r>
          </w:p>
        </w:tc>
        <w:tc>
          <w:tcPr>
            <w:tcW w:w="1641" w:type="dxa"/>
          </w:tcPr>
          <w:p w14:paraId="0000001B">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 </w:t>
            </w:r>
            <w:r>
              <w:rPr>
                <w:rStyle w:val="12"/>
                <w:rFonts w:hint="default" w:ascii="Times New Roman" w:hAnsi="Times New Roman" w:eastAsia="Arial" w:cs="Times New Roman"/>
                <w:b/>
                <w:bCs/>
                <w:sz w:val="24"/>
                <w:szCs w:val="24"/>
                <w:u w:val="none"/>
              </w:rPr>
              <w:t>busy working professional</w:t>
            </w:r>
            <w:r>
              <w:rPr>
                <w:rFonts w:hint="default" w:ascii="Times New Roman" w:hAnsi="Times New Roman" w:eastAsia="SimSun" w:cs="Times New Roman"/>
                <w:sz w:val="24"/>
                <w:szCs w:val="24"/>
              </w:rPr>
              <w:t xml:space="preserve"> who wants to stay healthy but struggles to maintain a consistent exercise routine</w:t>
            </w:r>
          </w:p>
        </w:tc>
        <w:tc>
          <w:p w14:paraId="0000001C">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Automatically </w:t>
            </w:r>
            <w:r>
              <w:rPr>
                <w:rStyle w:val="12"/>
                <w:rFonts w:hint="default" w:ascii="Times New Roman" w:hAnsi="Times New Roman" w:eastAsia="Arial" w:cs="Times New Roman"/>
                <w:b/>
                <w:bCs/>
                <w:sz w:val="24"/>
                <w:szCs w:val="24"/>
                <w:u w:val="none"/>
              </w:rPr>
              <w:t>track my daily workouts</w:t>
            </w:r>
            <w:r>
              <w:rPr>
                <w:rFonts w:hint="default" w:ascii="Times New Roman" w:hAnsi="Times New Roman" w:eastAsia="SimSun" w:cs="Times New Roman"/>
                <w:sz w:val="24"/>
                <w:szCs w:val="24"/>
              </w:rPr>
              <w:t xml:space="preserve"> and stay consistent with my long-term fitness goals.</w:t>
            </w:r>
          </w:p>
        </w:tc>
        <w:tc>
          <w:tcPr>
            <w:tcW w:w="1569" w:type="dxa"/>
          </w:tcPr>
          <w:p w14:paraId="0000001D">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Manual logging </w:t>
            </w:r>
            <w:r>
              <w:rPr>
                <w:rStyle w:val="12"/>
                <w:rFonts w:hint="default" w:ascii="Times New Roman" w:hAnsi="Times New Roman" w:eastAsia="Arial" w:cs="Times New Roman"/>
                <w:b/>
                <w:bCs/>
                <w:sz w:val="24"/>
                <w:szCs w:val="24"/>
                <w:u w:val="none"/>
              </w:rPr>
              <w:t>takes too much time</w:t>
            </w:r>
            <w:r>
              <w:rPr>
                <w:rFonts w:hint="default" w:ascii="Times New Roman" w:hAnsi="Times New Roman" w:eastAsia="SimSun" w:cs="Times New Roman"/>
                <w:sz w:val="24"/>
                <w:szCs w:val="24"/>
              </w:rPr>
              <w:t>, and generic workout plans do not adapt to my daily schedule changes</w:t>
            </w:r>
          </w:p>
        </w:tc>
        <w:tc>
          <w:tcPr>
            <w:tcW w:w="1578" w:type="dxa"/>
          </w:tcPr>
          <w:p w14:paraId="0000001E">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Current apps </w:t>
            </w:r>
            <w:r>
              <w:rPr>
                <w:rStyle w:val="12"/>
                <w:rFonts w:hint="default" w:ascii="Times New Roman" w:hAnsi="Times New Roman" w:eastAsia="Arial" w:cs="Times New Roman"/>
                <w:b/>
                <w:bCs/>
                <w:sz w:val="24"/>
                <w:szCs w:val="24"/>
                <w:u w:val="none"/>
              </w:rPr>
              <w:t>lack real-time personalization</w:t>
            </w:r>
            <w:r>
              <w:rPr>
                <w:rFonts w:hint="default" w:ascii="Times New Roman" w:hAnsi="Times New Roman" w:eastAsia="SimSun" w:cs="Times New Roman"/>
                <w:sz w:val="24"/>
                <w:szCs w:val="24"/>
              </w:rPr>
              <w:t xml:space="preserve"> and fail to adjust when my energy or free time fluctuates.</w:t>
            </w:r>
          </w:p>
        </w:tc>
        <w:tc>
          <w:tcPr>
            <w:tcW w:w="2098" w:type="dxa"/>
          </w:tcPr>
          <w:p w14:paraId="0000001F">
            <w:pPr>
              <w:spacing w:after="0" w:line="240" w:lineRule="auto"/>
              <w:rPr>
                <w:rFonts w:hint="default" w:ascii="Times New Roman" w:hAnsi="Times New Roman" w:cs="Times New Roman"/>
                <w:sz w:val="24"/>
                <w:szCs w:val="24"/>
              </w:rPr>
            </w:pPr>
            <w:r>
              <w:rPr>
                <w:rStyle w:val="12"/>
                <w:rFonts w:hint="default" w:ascii="Times New Roman" w:hAnsi="Times New Roman" w:eastAsia="Arial" w:cs="Times New Roman"/>
                <w:b/>
                <w:bCs/>
                <w:sz w:val="24"/>
                <w:szCs w:val="24"/>
                <w:u w:val="none"/>
              </w:rPr>
              <w:t>Demotivated, overwhelmed</w:t>
            </w:r>
            <w:r>
              <w:rPr>
                <w:rFonts w:hint="default" w:ascii="Times New Roman" w:hAnsi="Times New Roman" w:eastAsia="SimSun" w:cs="Times New Roman"/>
                <w:sz w:val="24"/>
                <w:szCs w:val="24"/>
              </w:rPr>
              <w:t>, and guilty for frequently falling off track with my health goals.</w:t>
            </w:r>
          </w:p>
        </w:tc>
      </w:tr>
      <w:tr w14:paraId="4FFA6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50" w:hRule="atLeast"/>
        </w:trPr>
        <w:tc>
          <w:tcPr>
            <w:tcW w:w="1615" w:type="dxa"/>
          </w:tcPr>
          <w:p w14:paraId="00000020">
            <w:pPr>
              <w:spacing w:after="0" w:line="240" w:lineRule="auto"/>
              <w:rPr>
                <w:rFonts w:hint="default" w:ascii="Times New Roman" w:hAnsi="Times New Roman" w:cs="Times New Roman"/>
                <w:sz w:val="24"/>
                <w:szCs w:val="24"/>
                <w:rtl w:val="0"/>
              </w:rPr>
            </w:pPr>
            <w:r>
              <w:rPr>
                <w:rFonts w:hint="default" w:ascii="Times New Roman" w:hAnsi="Times New Roman" w:cs="Times New Roman"/>
                <w:sz w:val="24"/>
                <w:szCs w:val="24"/>
                <w:rtl w:val="0"/>
              </w:rPr>
              <w:t>PS-2</w:t>
            </w:r>
          </w:p>
          <w:p w14:paraId="56C909B6">
            <w:pPr>
              <w:spacing w:after="0" w:line="240" w:lineRule="auto"/>
              <w:rPr>
                <w:rFonts w:hint="default" w:ascii="Times New Roman" w:hAnsi="Times New Roman" w:cs="Times New Roman"/>
                <w:sz w:val="24"/>
                <w:szCs w:val="24"/>
                <w:rtl w:val="0"/>
              </w:rPr>
            </w:pPr>
            <w:r>
              <w:rPr>
                <w:rFonts w:hint="default" w:ascii="Times New Roman" w:hAnsi="Times New Roman" w:eastAsia="SimSun" w:cs="Times New Roman"/>
                <w:sz w:val="24"/>
                <w:szCs w:val="24"/>
              </w:rPr>
              <w:t>(Fitness Beginner)</w:t>
            </w:r>
          </w:p>
        </w:tc>
        <w:tc>
          <w:tcPr>
            <w:tcW w:w="1641" w:type="dxa"/>
          </w:tcPr>
          <w:p w14:paraId="00000021">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A </w:t>
            </w:r>
            <w:r>
              <w:rPr>
                <w:rStyle w:val="12"/>
                <w:rFonts w:hint="default" w:ascii="Times New Roman" w:hAnsi="Times New Roman" w:eastAsia="Arial" w:cs="Times New Roman"/>
                <w:b/>
                <w:bCs/>
                <w:sz w:val="24"/>
                <w:szCs w:val="24"/>
                <w:u w:val="none"/>
              </w:rPr>
              <w:t>complete fitness beginner</w:t>
            </w:r>
            <w:r>
              <w:rPr>
                <w:rFonts w:hint="default" w:ascii="Times New Roman" w:hAnsi="Times New Roman" w:eastAsia="SimSun" w:cs="Times New Roman"/>
                <w:sz w:val="24"/>
                <w:szCs w:val="24"/>
              </w:rPr>
              <w:t xml:space="preserve"> looking for guidance but gets easily overwhelmed by complex gym environments.</w:t>
            </w:r>
          </w:p>
        </w:tc>
        <w:tc>
          <w:p w14:paraId="00000022">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Start a </w:t>
            </w:r>
            <w:r>
              <w:rPr>
                <w:rStyle w:val="12"/>
                <w:rFonts w:hint="default" w:ascii="Times New Roman" w:hAnsi="Times New Roman" w:eastAsia="Arial" w:cs="Times New Roman"/>
                <w:b/>
                <w:bCs/>
                <w:sz w:val="24"/>
                <w:szCs w:val="24"/>
                <w:u w:val="none"/>
              </w:rPr>
              <w:t>simple, structured exercise routine</w:t>
            </w:r>
            <w:r>
              <w:rPr>
                <w:rFonts w:hint="default" w:ascii="Times New Roman" w:hAnsi="Times New Roman" w:eastAsia="SimSun" w:cs="Times New Roman"/>
                <w:sz w:val="24"/>
                <w:szCs w:val="24"/>
              </w:rPr>
              <w:t xml:space="preserve"> at home and track basic progress effortlessly.</w:t>
            </w:r>
          </w:p>
        </w:tc>
        <w:tc>
          <w:tcPr>
            <w:tcW w:w="1569" w:type="dxa"/>
          </w:tcPr>
          <w:p w14:paraId="00000023">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Most tracking platforms </w:t>
            </w:r>
            <w:r>
              <w:rPr>
                <w:rStyle w:val="12"/>
                <w:rFonts w:hint="default" w:ascii="Times New Roman" w:hAnsi="Times New Roman" w:eastAsia="Arial" w:cs="Times New Roman"/>
                <w:b/>
                <w:bCs/>
                <w:sz w:val="24"/>
                <w:szCs w:val="24"/>
                <w:u w:val="none"/>
              </w:rPr>
              <w:t>are too complicated to navigate</w:t>
            </w:r>
            <w:r>
              <w:rPr>
                <w:rFonts w:hint="default" w:ascii="Times New Roman" w:hAnsi="Times New Roman" w:eastAsia="SimSun" w:cs="Times New Roman"/>
                <w:sz w:val="24"/>
                <w:szCs w:val="24"/>
              </w:rPr>
              <w:t xml:space="preserve"> and use technical gym jargon.</w:t>
            </w:r>
          </w:p>
        </w:tc>
        <w:tc>
          <w:tcPr>
            <w:tcW w:w="1578" w:type="dxa"/>
          </w:tcPr>
          <w:p w14:paraId="00000024">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They are </w:t>
            </w:r>
            <w:r>
              <w:rPr>
                <w:rStyle w:val="12"/>
                <w:rFonts w:hint="default" w:ascii="Times New Roman" w:hAnsi="Times New Roman" w:eastAsia="Arial" w:cs="Times New Roman"/>
                <w:b/>
                <w:bCs/>
                <w:sz w:val="24"/>
                <w:szCs w:val="24"/>
                <w:u w:val="none"/>
              </w:rPr>
              <w:t>designed for fitness experts</w:t>
            </w:r>
            <w:r>
              <w:rPr>
                <w:rFonts w:hint="default" w:ascii="Times New Roman" w:hAnsi="Times New Roman" w:eastAsia="SimSun" w:cs="Times New Roman"/>
                <w:sz w:val="24"/>
                <w:szCs w:val="24"/>
              </w:rPr>
              <w:t xml:space="preserve"> rather than average individuals trying to build a new lifestyle habit.</w:t>
            </w:r>
          </w:p>
        </w:tc>
        <w:tc>
          <w:tcPr>
            <w:tcW w:w="2098" w:type="dxa"/>
          </w:tcPr>
          <w:p w14:paraId="00000025">
            <w:pPr>
              <w:spacing w:after="0" w:line="240" w:lineRule="auto"/>
              <w:rPr>
                <w:rFonts w:hint="default" w:ascii="Times New Roman" w:hAnsi="Times New Roman" w:cs="Times New Roman"/>
                <w:sz w:val="24"/>
                <w:szCs w:val="24"/>
              </w:rPr>
            </w:pPr>
            <w:r>
              <w:rPr>
                <w:rStyle w:val="12"/>
                <w:rFonts w:hint="default" w:ascii="Times New Roman" w:hAnsi="Times New Roman" w:eastAsia="Arial" w:cs="Times New Roman"/>
                <w:b/>
                <w:bCs/>
                <w:sz w:val="24"/>
                <w:szCs w:val="24"/>
                <w:u w:val="none"/>
              </w:rPr>
              <w:t>Intimidated, lost</w:t>
            </w:r>
            <w:r>
              <w:rPr>
                <w:rFonts w:hint="default" w:ascii="Times New Roman" w:hAnsi="Times New Roman" w:eastAsia="SimSun" w:cs="Times New Roman"/>
                <w:sz w:val="24"/>
                <w:szCs w:val="24"/>
              </w:rPr>
              <w:t>, and unmotivated to continue my fitness journey.</w:t>
            </w:r>
          </w:p>
        </w:tc>
      </w:tr>
    </w:tbl>
    <w:p w14:paraId="00000026">
      <w:pPr>
        <w:rPr>
          <w:sz w:val="24"/>
          <w:szCs w:val="24"/>
        </w:rPr>
      </w:pPr>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3A5BBC"/>
    <w:rsid w:val="59103C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qFormat/>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Unresolved Mention"/>
    <w:basedOn w:val="8"/>
    <w:semiHidden/>
    <w:unhideWhenUsed/>
    <w:uiPriority w:val="99"/>
    <w:rPr>
      <w:color w:val="605E5C"/>
      <w:shd w:val="clear" w:color="auto" w:fill="E1DFDD"/>
    </w:rPr>
  </w:style>
  <w:style w:type="table" w:customStyle="1" w:styleId="18">
    <w:name w:val="_Style 16"/>
    <w:basedOn w:val="15"/>
    <w:uiPriority w:val="0"/>
    <w:pPr>
      <w:spacing w:after="0" w:line="240" w:lineRule="auto"/>
    </w:pPr>
    <w:tblPr>
      <w:tblCellMar>
        <w:top w:w="0" w:type="dxa"/>
        <w:left w:w="108" w:type="dxa"/>
        <w:bottom w:w="0" w:type="dxa"/>
        <w:right w:w="108" w:type="dxa"/>
      </w:tblCellMar>
    </w:tblPr>
  </w:style>
  <w:style w:type="table" w:customStyle="1" w:styleId="19">
    <w:name w:val="_Style 17"/>
    <w:basedOn w:val="15"/>
    <w:uiPriority w:val="0"/>
    <w:pPr>
      <w:spacing w:after="0" w:line="240" w:lineRule="auto"/>
    </w:pPr>
    <w:tblPr>
      <w:tblCellMar>
        <w:top w:w="0" w:type="dxa"/>
        <w:left w:w="108" w:type="dxa"/>
        <w:bottom w:w="0" w:type="dxa"/>
        <w:right w:w="108" w:type="dxa"/>
      </w:tblCellMar>
    </w:tblPr>
  </w:style>
  <w:style w:type="table" w:customStyle="1" w:styleId="20">
    <w:name w:val="_Style 18"/>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115</Words>
  <Characters>678</Characters>
  <TotalTime>16</TotalTime>
  <ScaleCrop>false</ScaleCrop>
  <LinksUpToDate>false</LinksUpToDate>
  <CharactersWithSpaces>772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Maanisha Maani</cp:lastModifiedBy>
  <dcterms:modified xsi:type="dcterms:W3CDTF">2026-09-29T06:06:59Z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eyJoZGlkIjoiZTU4OWFkOTI0ZTEwOGEyMWU1YTk5NmM1NmZmYTc5MDciLCJ1c2VySWQiOiI1NDk3NzA2NDQ5ODUifQ==</vt:lpwstr>
  </property>
  <property fmtid="{D5CDD505-2E9C-101B-9397-08002B2CF9AE}" pid="3" name="KSOProductBuildVer">
    <vt:lpwstr>1033-12.1.0.26880</vt:lpwstr>
  </property>
  <property fmtid="{D5CDD505-2E9C-101B-9397-08002B2CF9AE}" pid="4" name="ICV">
    <vt:lpwstr>FAEC31D341E84CA4B1C97C0439FB8FE5_13</vt:lpwstr>
  </property>
</Properties>
</file>