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Zadanie 1: Piętnastka - instrukcja</w:t>
      </w:r>
    </w:p>
    <w:p w:rsidR="005C45F2" w:rsidRPr="00C00690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"Piętnastka", znana również pod angielską nazwą "</w:t>
      </w: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Fifteen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Puzzle", jest układanką składającą się z ramki i osadzonych w niej 15 elementów. Elementy te można przesuwać, ponieważ w ramce pozostaje wolne pole o wielkości odpowiadającej jednemu elementowi (zatem cała ramka ma wymiar 4x4). Łamigłówka polega na takim przesuwaniu elementów układanki, aby z pewnego losowego układu początkowego, na przykład:</w:t>
      </w:r>
    </w:p>
    <w:tbl>
      <w:tblPr>
        <w:tblW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5"/>
        <w:gridCol w:w="375"/>
        <w:gridCol w:w="375"/>
      </w:tblGrid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7</w:t>
            </w:r>
          </w:p>
        </w:tc>
      </w:tr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10</w:t>
            </w:r>
          </w:p>
        </w:tc>
      </w:tr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4</w:t>
            </w:r>
          </w:p>
        </w:tc>
      </w:tr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</w:tr>
    </w:tbl>
    <w:p w:rsidR="005C45F2" w:rsidRPr="00C00690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uzyskać układ wzorcowy odpowiadający poniższemu:</w:t>
      </w:r>
    </w:p>
    <w:tbl>
      <w:tblPr>
        <w:tblW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5"/>
        <w:gridCol w:w="375"/>
        <w:gridCol w:w="375"/>
      </w:tblGrid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4</w:t>
            </w:r>
          </w:p>
        </w:tc>
      </w:tr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8</w:t>
            </w:r>
          </w:p>
        </w:tc>
      </w:tr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12</w:t>
            </w:r>
          </w:p>
        </w:tc>
      </w:tr>
      <w:tr w:rsidR="005C45F2" w:rsidRPr="00C00690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</w:tbl>
    <w:p w:rsidR="005C45F2" w:rsidRPr="005C45F2" w:rsidRDefault="005C45F2" w:rsidP="005C45F2">
      <w:pPr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  <w:t>Cel zadania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Zadanie składa się z dwóch części: programistycznej i badawczej.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Celem części programistycznej jest napisanie programu, który będzie rozwiązywał powyższą łamigłówkę przy użyciu różnych metod przeszukiwania przestrzeni stanów:</w:t>
      </w:r>
    </w:p>
    <w:p w:rsidR="005C45F2" w:rsidRPr="006138CE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"wszerz";</w:t>
      </w:r>
    </w:p>
    <w:p w:rsidR="005C45F2" w:rsidRPr="005C45F2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"w głąb";</w:t>
      </w:r>
    </w:p>
    <w:p w:rsidR="005C45F2" w:rsidRPr="006138CE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"najpierw najlepszy": A*, z następującymi heurystykami:</w:t>
      </w:r>
    </w:p>
    <w:p w:rsidR="005C45F2" w:rsidRPr="006138CE" w:rsidRDefault="005C45F2" w:rsidP="005C45F2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metryką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Hamminga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6138CE" w:rsidRDefault="005C45F2" w:rsidP="005C45F2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metryką Manhattan.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Cel części badawczej stanowi przebadanie, jak powyższe metody przeszukiwania przestrzeni stanów zachowują się w przypadku tego problemu.</w:t>
      </w:r>
    </w:p>
    <w:p w:rsidR="005C45F2" w:rsidRPr="005C45F2" w:rsidRDefault="005C45F2" w:rsidP="005C45F2">
      <w:pPr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  <w:t>Część programistyczna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Wymagania funkcjonalne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Program ma za zadanie generować rozwiązanie powyższej łamigłówki, czyli wyznaczać taki ciąg ruchów odpowiadających przesunięciom wolnego pola, które przeprowadzą układankę z zadanego układu początkowego do układu wzorcowego. Wyznaczony ciąg ruchów reprezentowany będzie za pomocą ciągu liter pochodzących z czteroelementowego zbioru, oznaczających poszczególne przesunięcia zgodnie z poniższą tabelą: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  <w:gridCol w:w="873"/>
      </w:tblGrid>
      <w:tr w:rsidR="005C45F2" w:rsidRPr="00C00690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Przesunięcie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Litera</w:t>
            </w:r>
          </w:p>
        </w:tc>
      </w:tr>
      <w:tr w:rsidR="005C45F2" w:rsidRPr="00C00690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lastRenderedPageBreak/>
              <w:t>w lewo (</w:t>
            </w:r>
            <w:proofErr w:type="spellStart"/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left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</w:t>
            </w:r>
          </w:p>
        </w:tc>
      </w:tr>
      <w:tr w:rsidR="005C45F2" w:rsidRPr="00C00690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prawo (</w:t>
            </w:r>
            <w:proofErr w:type="spellStart"/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right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</w:t>
            </w:r>
          </w:p>
        </w:tc>
      </w:tr>
      <w:tr w:rsidR="005C45F2" w:rsidRPr="00C00690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górę (</w:t>
            </w:r>
            <w:proofErr w:type="spellStart"/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up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U</w:t>
            </w:r>
          </w:p>
        </w:tc>
      </w:tr>
      <w:tr w:rsidR="005C45F2" w:rsidRPr="00C00690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dół (</w:t>
            </w: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down</w:t>
            </w: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C00690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</w:t>
            </w:r>
          </w:p>
        </w:tc>
      </w:tr>
    </w:tbl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Ponadto program ma generować dodatkowe informacje dotyczące przeprowadzonego procesu obliczeniowego, obejmujące: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długość znalezionego rozwiązania;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liczbę stanów odwiedzonych;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liczbę stanów przetworzonych;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maksymalną osiągniętą głębokość rekursji;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czas trwania procesu obliczeniowego.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Każda z metod przeszukiwania przestrzeni stanów wymaga podania dodatkowego parametru. W przypadku strategii "wszerz" i strategii "w głąb" jest to porządek przeszukiwania sąsiedztwa bieżącego stanu, który określony będzie za pomocą ciągu stanowiącego permutację czterech liter zamieszczonych w tabeli powyżej. Natomiast w przypadku strategii A* jest to używana heurystyka.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Dodatkowo w przypadku strategii "w głąb" należy ustalić maksymalną dozwoloną głębokość rekursji, która nie może być mniejsza niż 20 (wartość tę można wpisać na sztywno do programu). W sytuacji, gdy program osiągnie taką głębokość nie znalazłszy rozwiązania, powinien wykonać nawrót.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Program będzie pobierać zadany układ początkowy układanki z pliku tekstowego o formacie opisanym poniżej (</w:t>
      </w: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Plik z układem początkowym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 Znalezione rozwiązanie program będzie zapisywać w innym pliku tekstowym o formacie opisanym poniżej (</w:t>
      </w: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Plik z rozwiązaniem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 Dodatkowe informacje dotyczące przeprowadzonego procesu obliczeniowego program również będzie zapisywać w osobnym pliku tekstowym o formacie opisanym poniżej (</w:t>
      </w: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Plik z dodatkowymi informacjami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 programu będą przekazywane następujące argumenty wywołania: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akronim określający wybraną strategię zgodnie z poniższą tabelą:</w:t>
      </w:r>
    </w:p>
    <w:tbl>
      <w:tblPr>
        <w:tblpPr w:leftFromText="141" w:rightFromText="141" w:vertAnchor="text" w:tblpY="1"/>
        <w:tblOverlap w:val="never"/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2"/>
        <w:gridCol w:w="1234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Strategia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Akronim</w:t>
            </w:r>
          </w:p>
        </w:tc>
      </w:tr>
      <w:tr w:rsidR="005C45F2" w:rsidRPr="006138CE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"wszerz" (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breadth-first</w:t>
            </w:r>
            <w:proofErr w:type="spellEnd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search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bfs</w:t>
            </w:r>
            <w:proofErr w:type="spellEnd"/>
          </w:p>
        </w:tc>
      </w:tr>
      <w:tr w:rsidR="005C45F2" w:rsidRPr="006138CE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"w głąb" (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depth-first</w:t>
            </w:r>
            <w:proofErr w:type="spellEnd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search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dfs</w:t>
            </w:r>
            <w:proofErr w:type="spellEnd"/>
          </w:p>
        </w:tc>
      </w:tr>
      <w:tr w:rsidR="005C45F2" w:rsidRPr="006138CE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A* (</w:t>
            </w:r>
            <w:r w:rsidRPr="006138C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A-star</w:t>
            </w: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6138CE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astr</w:t>
            </w:r>
          </w:p>
        </w:tc>
      </w:tr>
    </w:tbl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br w:type="textWrapping" w:clear="all"/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dodatkowy parametr wybranej strategii zgodnie z poniższą tabelą: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2"/>
        <w:gridCol w:w="2953"/>
      </w:tblGrid>
      <w:tr w:rsidR="005C45F2" w:rsidRPr="00C00690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Parametr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C00690" w:rsidRDefault="005C45F2" w:rsidP="00C006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C0069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Akronim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lastRenderedPageBreak/>
              <w:t>porządek przeszukiwania sąsiedztwa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permutacja liter: L, R, U, D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heurystyka - metryka 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Hamminga</w:t>
            </w:r>
            <w:proofErr w:type="spellEnd"/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hamm</w:t>
            </w:r>
            <w:proofErr w:type="spellEnd"/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heurystyka - metryka Manhattan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manh</w:t>
            </w:r>
            <w:proofErr w:type="spellEnd"/>
          </w:p>
        </w:tc>
      </w:tr>
    </w:tbl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 z zadanym układem początkowym układanki;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tekstowego, w którym ma zostać zapisane rozwiązanie;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tekstowego, w którym mają zostać zapisane dodatkowe informacje dotyczące przeprowadzonego procesu obliczeniowego.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Przykładowe wywołania programu:</w:t>
      </w:r>
    </w:p>
    <w:p w:rsidR="005C45F2" w:rsidRPr="005C45F2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"wszerz" z porządkiem przeszukiwania sąsiedztwa</w:t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 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prawo-dół-góra-lewo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program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bfs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RDUL 4x4_01_0001.txt 4x4_01_0001_bfs_rdul_sol.txt 4x4_01_0001_bfs_rdul_stats.txt</w:t>
      </w:r>
    </w:p>
    <w:p w:rsidR="005C45F2" w:rsidRPr="006138CE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"w głąb" z porządkiem przeszukiwania sąsiedztwa 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lewo-góra-dół-prawo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 xml:space="preserve">program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dfs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LUDR 4x4_01_0001.txt 4x4_01_0001_dfs_ludr_sol.txt 4x4_01_0001_dfs_ludr_stats.txt</w:t>
      </w:r>
    </w:p>
    <w:p w:rsidR="005C45F2" w:rsidRPr="006138CE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A* z heurystyką w postaci metryki Manhattan:</w:t>
      </w:r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 xml:space="preserve">program astr </w:t>
      </w:r>
      <w:proofErr w:type="spellStart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>manh</w:t>
      </w:r>
      <w:proofErr w:type="spellEnd"/>
      <w:r w:rsidRPr="006138C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4x4_01_0001.txt 4x4_01_0001_astr_manh_sol.txt 4x4_01_0001_astr_manh_stats.txt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Wprawdzie program będzie służył do przebadania zachowania poszczególnych metod przeszukiwania przestrzeni stanów w przypadku klasycznej "Piętnastki", musi on być jednak napisany w sposób uniwersalny, to znaczy taki, który umożliwi generowanie rozwiązań także dla ramek o innych niż standardowe rozmiarach, w tym ramek </w:t>
      </w:r>
      <w:proofErr w:type="spellStart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niekwadratowych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układem początkowym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tekstowy, w którym liczba linii zależy od rozmiaru ramki. Pierwsza linia zawiera dwie liczby całkowite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oraz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, oddzielone od siebie spacją, które określają odpowiednio pionowy (liczbę wierszy) i poziomy (liczbę kolumn) rozmiar ramki. Każda z pozostałych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linii zawiera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oddzielonych spacjami liczb całkowitych, które opisują położenie poszczególnych elementów układanki, przy czym wartość 0 oznacza wolne pole.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rozwiązaniem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 standardowo składający się z 2 linii. Pierwsza z nich zawiera liczbę całkowitą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, określającą długość znalezionego rozwiązania (czyli długość ciągu ruchów odpowiadających przesunięciom wolnego pola, które przeprowadzą układankę z zadanego układu początkowego do układu wzorcowego). Natomiast w drugiej linii znajduje się ciąg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liter odpowiadających poszczególnym ruchom wolnego pola w ramach znalezionego rozwiązania, zgodnie z reprezentacją przedstawioną w tabeli zamieszczonej wyżej. Jeżeli dla zadanego układu początkowego program nie znalazł rozwiązania, wówczas plik składa się tylko z 1 linii, która zawiera liczbę -1.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dodatkowymi informacjami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Jest to plik tekstowy składający się z 5 linii, z których każda zawiera jedną liczbę oznaczającą odpowiednio: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1 linia (liczba całkowita): długość znalezionego rozwiązania - o takiej samej wartości jak w pliku z rozwiązaniem (przy czym gdy program nie znalazł rozwiązania, wartość ta to -1);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2 linia (liczba całkowita): liczbę stanów odwiedzonych;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3 linia (liczba całkowita): liczbę stanów przetworzonych;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4 linia (liczba całkowita): maksymalną osiągniętą głębokość rekursji;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5 linia (liczba rzeczywista z dokładnością do 3 miejsc po przecinku): czas trwania procesu obliczeniowego w milisekundach.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Część badawcza</w:t>
      </w: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</w:p>
    <w:p w:rsidR="005C45F2" w:rsidRPr="00C00690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Należy przebadać wszystkie układy początkowe układanki w odległościach 1-7 od układu wzorcowego (w sumie 413 układów). W przypadku strategii "wszerz" i strategii "w głąb" użyć 8 następujących porządków przeszukiwania sąsiedztwa: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prawo-dół-góra-lewo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prawo-dół-lewo-góra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dół-prawo-góra-lewo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dół-prawo-lewo-góra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lewo-góra-dół-prawo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lewo-góra-prawo-dół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góra-lewo-dół-prawo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C00690" w:rsidRDefault="005C45F2" w:rsidP="00C0069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góra-lewo-prawo-dół</w:t>
      </w:r>
      <w:proofErr w:type="spellEnd"/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690">
        <w:rPr>
          <w:rFonts w:ascii="Times New Roman" w:eastAsia="Times New Roman" w:hAnsi="Times New Roman" w:cs="Times New Roman"/>
          <w:sz w:val="24"/>
          <w:szCs w:val="24"/>
          <w:highlight w:val="green"/>
        </w:rPr>
        <w:t>W przypadku strategii A* użyć obu heurystyk.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Korzystając z informacji zawartych w plikach z dodatkowymi informacjami dotyczącymi przeprowadzonego procesu obliczeniowego porównać skuteczność poszczególnych metod przeszukiwania przestrzeni stanów. Dane dotyczące poszczególnych aspektów rozważanych przy porównaniach zobrazować na wykresach (prezentacja danych w inny sposób skutkować będzie obniżeniem oceny). Wyciągnąć wnioski na podstawie zaprezentowanych wyników.</w:t>
      </w:r>
    </w:p>
    <w:p w:rsidR="005C45F2" w:rsidRPr="005C45F2" w:rsidRDefault="005C45F2" w:rsidP="005C4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Ostatnia modyfikacja: wtorek, 21 lutego 2017, 15:10</w:t>
      </w:r>
    </w:p>
    <w:p w:rsidR="00C914E0" w:rsidRDefault="00C914E0"/>
    <w:sectPr w:rsidR="00C914E0" w:rsidSect="00240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02D8"/>
    <w:multiLevelType w:val="multilevel"/>
    <w:tmpl w:val="7DF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F44F5"/>
    <w:multiLevelType w:val="multilevel"/>
    <w:tmpl w:val="5D7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F5520"/>
    <w:multiLevelType w:val="multilevel"/>
    <w:tmpl w:val="07E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71901"/>
    <w:multiLevelType w:val="multilevel"/>
    <w:tmpl w:val="C12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518F8"/>
    <w:multiLevelType w:val="multilevel"/>
    <w:tmpl w:val="8E5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F3723"/>
    <w:multiLevelType w:val="multilevel"/>
    <w:tmpl w:val="F45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C45F2"/>
    <w:rsid w:val="002407D9"/>
    <w:rsid w:val="005C45F2"/>
    <w:rsid w:val="006138CE"/>
    <w:rsid w:val="00A4596A"/>
    <w:rsid w:val="00C00690"/>
    <w:rsid w:val="00C9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07D9"/>
  </w:style>
  <w:style w:type="paragraph" w:styleId="Nagwek2">
    <w:name w:val="heading 2"/>
    <w:basedOn w:val="Normalny"/>
    <w:link w:val="Nagwek2Znak"/>
    <w:uiPriority w:val="9"/>
    <w:qFormat/>
    <w:rsid w:val="005C4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5C4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C45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45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C45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5C45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5C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5C45F2"/>
  </w:style>
  <w:style w:type="character" w:styleId="Uwydatnienie">
    <w:name w:val="Emphasis"/>
    <w:basedOn w:val="Domylnaczcionkaakapitu"/>
    <w:uiPriority w:val="20"/>
    <w:qFormat/>
    <w:rsid w:val="005C45F2"/>
    <w:rPr>
      <w:i/>
      <w:iCs/>
    </w:rPr>
  </w:style>
  <w:style w:type="character" w:styleId="Pogrubienie">
    <w:name w:val="Strong"/>
    <w:basedOn w:val="Domylnaczcionkaakapitu"/>
    <w:uiPriority w:val="22"/>
    <w:qFormat/>
    <w:rsid w:val="005C45F2"/>
    <w:rPr>
      <w:b/>
      <w:bCs/>
    </w:rPr>
  </w:style>
  <w:style w:type="character" w:styleId="HTML-staaszeroko">
    <w:name w:val="HTML Typewriter"/>
    <w:basedOn w:val="Domylnaczcionkaakapitu"/>
    <w:uiPriority w:val="99"/>
    <w:semiHidden/>
    <w:unhideWhenUsed/>
    <w:rsid w:val="005C4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1038</Words>
  <Characters>6233</Characters>
  <Application>Microsoft Office Word</Application>
  <DocSecurity>0</DocSecurity>
  <Lines>51</Lines>
  <Paragraphs>14</Paragraphs>
  <ScaleCrop>false</ScaleCrop>
  <Company>Microsoft</Company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6</cp:revision>
  <dcterms:created xsi:type="dcterms:W3CDTF">2017-05-10T02:02:00Z</dcterms:created>
  <dcterms:modified xsi:type="dcterms:W3CDTF">2017-05-16T12:29:00Z</dcterms:modified>
</cp:coreProperties>
</file>