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0A9C1194" w14:textId="77777777" w:rsidR="003F361E" w:rsidRDefault="003F361E" w:rsidP="003F361E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  <w:bookmarkStart w:id="0" w:name="_GoBack"/>
      <w:bookmarkEnd w:id="0"/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S.BOOKMAKERREQS" wne:name="TemplateProject.BookmakerReq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CBD15C2-8A59-473E-B76B-9137BA8F45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1209</TotalTime>
  <Pages>29</Pages>
  <Words>1871</Words>
  <Characters>10671</Characters>
  <Application>Microsoft Office Word</Application>
  <DocSecurity>0</DocSecurity>
  <Lines>88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12517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34</cp:revision>
  <dcterms:created xsi:type="dcterms:W3CDTF">2015-01-07T20:46:00Z</dcterms:created>
  <dcterms:modified xsi:type="dcterms:W3CDTF">2015-04-01T15:12:00Z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Macmillan Character Styles" imageMso="MailMergeResultsPreview" onAction="MacmillanCharStyles"/>
        <mso:button idQ="doc:StylesViewLaunch_1" visible="true" label="Best Styles View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