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9585B7" w14:textId="77777777" w:rsidR="00536D0C" w:rsidRPr="00156A51" w:rsidRDefault="00536D0C" w:rsidP="00EE1FA6">
      <w:pPr>
        <w:shd w:val="clear" w:color="auto" w:fill="FFFFFF"/>
        <w:jc w:val="center"/>
        <w:rPr>
          <w:rFonts w:eastAsia="Times New Roman"/>
          <w:b/>
          <w:bCs/>
          <w:sz w:val="32"/>
          <w:szCs w:val="32"/>
        </w:rPr>
      </w:pPr>
      <w:r w:rsidRPr="00156A51">
        <w:rPr>
          <w:rFonts w:eastAsia="Times New Roman"/>
          <w:b/>
          <w:bCs/>
          <w:sz w:val="32"/>
          <w:szCs w:val="32"/>
        </w:rPr>
        <w:t>Задание</w:t>
      </w:r>
    </w:p>
    <w:p w14:paraId="4E379EBD" w14:textId="77777777" w:rsidR="00536D0C" w:rsidRPr="004573D7" w:rsidRDefault="00536D0C" w:rsidP="004573D7">
      <w:pPr>
        <w:shd w:val="clear" w:color="auto" w:fill="FFFFFF"/>
        <w:spacing w:before="264" w:line="394" w:lineRule="exact"/>
        <w:jc w:val="center"/>
        <w:rPr>
          <w:rFonts w:eastAsia="Times New Roman"/>
          <w:b/>
          <w:sz w:val="24"/>
          <w:szCs w:val="24"/>
        </w:rPr>
      </w:pPr>
      <w:r w:rsidRPr="00156A51">
        <w:rPr>
          <w:rFonts w:eastAsia="Times New Roman"/>
          <w:b/>
          <w:bCs/>
          <w:sz w:val="24"/>
          <w:szCs w:val="24"/>
        </w:rPr>
        <w:t xml:space="preserve">на </w:t>
      </w:r>
      <w:r w:rsidR="004573D7">
        <w:rPr>
          <w:rFonts w:eastAsia="Times New Roman"/>
          <w:b/>
          <w:sz w:val="24"/>
          <w:szCs w:val="24"/>
        </w:rPr>
        <w:t>учебную</w:t>
      </w:r>
      <w:r w:rsidR="00A30D67" w:rsidRPr="00AC3692">
        <w:rPr>
          <w:rFonts w:eastAsia="Times New Roman"/>
          <w:b/>
          <w:sz w:val="24"/>
          <w:szCs w:val="24"/>
        </w:rPr>
        <w:t xml:space="preserve"> практик</w:t>
      </w:r>
      <w:r w:rsidR="00A30D67">
        <w:rPr>
          <w:rFonts w:eastAsia="Times New Roman"/>
          <w:b/>
          <w:sz w:val="24"/>
          <w:szCs w:val="24"/>
        </w:rPr>
        <w:t>у</w:t>
      </w:r>
      <w:r w:rsidR="00A30D67" w:rsidRPr="00AC3692">
        <w:rPr>
          <w:rFonts w:eastAsia="Times New Roman"/>
          <w:b/>
          <w:sz w:val="24"/>
          <w:szCs w:val="24"/>
        </w:rPr>
        <w:t xml:space="preserve"> </w:t>
      </w:r>
      <w:r w:rsidR="004573D7" w:rsidRPr="004573D7">
        <w:rPr>
          <w:rFonts w:eastAsia="Times New Roman"/>
          <w:b/>
          <w:sz w:val="24"/>
          <w:szCs w:val="24"/>
        </w:rPr>
        <w:t>УП.02.01 «Ролевая игра Проектная группа»</w:t>
      </w:r>
      <w:r w:rsidR="00AC3692" w:rsidRPr="00AC3692">
        <w:rPr>
          <w:rFonts w:eastAsia="Times New Roman"/>
          <w:b/>
          <w:sz w:val="24"/>
          <w:szCs w:val="24"/>
        </w:rPr>
        <w:br/>
        <w:t xml:space="preserve">по профессиональному модулю </w:t>
      </w:r>
      <w:r w:rsidR="003F10C2" w:rsidRPr="00AC3692">
        <w:rPr>
          <w:rFonts w:eastAsia="Times New Roman"/>
          <w:b/>
          <w:sz w:val="24"/>
          <w:szCs w:val="24"/>
        </w:rPr>
        <w:t>ПМ.0</w:t>
      </w:r>
      <w:r w:rsidR="004573D7">
        <w:rPr>
          <w:rFonts w:eastAsia="Times New Roman"/>
          <w:b/>
          <w:sz w:val="24"/>
          <w:szCs w:val="24"/>
        </w:rPr>
        <w:t>2</w:t>
      </w:r>
      <w:r w:rsidR="003F10C2" w:rsidRPr="00AC3692">
        <w:rPr>
          <w:rFonts w:eastAsia="Times New Roman"/>
          <w:b/>
          <w:sz w:val="24"/>
          <w:szCs w:val="24"/>
        </w:rPr>
        <w:t xml:space="preserve"> </w:t>
      </w:r>
      <w:r w:rsidR="004573D7" w:rsidRPr="004573D7">
        <w:rPr>
          <w:rFonts w:eastAsia="Times New Roman"/>
          <w:b/>
          <w:sz w:val="24"/>
          <w:szCs w:val="24"/>
        </w:rPr>
        <w:t>Осуществление интеграции программных модулей</w:t>
      </w:r>
    </w:p>
    <w:p w14:paraId="46D189A8" w14:textId="4E012BDA" w:rsidR="00917F1D" w:rsidRPr="00D9508B" w:rsidRDefault="00257F66" w:rsidP="003E219B">
      <w:pPr>
        <w:shd w:val="clear" w:color="auto" w:fill="FFFFFF"/>
        <w:spacing w:line="360" w:lineRule="auto"/>
        <w:rPr>
          <w:sz w:val="24"/>
          <w:szCs w:val="24"/>
        </w:rPr>
      </w:pPr>
      <w:r w:rsidRPr="00D9508B">
        <w:rPr>
          <w:rFonts w:eastAsia="Times New Roman"/>
          <w:spacing w:val="-1"/>
          <w:sz w:val="24"/>
          <w:szCs w:val="24"/>
        </w:rPr>
        <w:t>Выдано обучающемуся Б</w:t>
      </w:r>
      <w:r w:rsidR="009F131A">
        <w:rPr>
          <w:rFonts w:eastAsia="Times New Roman"/>
          <w:spacing w:val="-1"/>
          <w:sz w:val="24"/>
          <w:szCs w:val="24"/>
        </w:rPr>
        <w:t>П</w:t>
      </w:r>
      <w:r w:rsidRPr="00D9508B">
        <w:rPr>
          <w:rFonts w:eastAsia="Times New Roman"/>
          <w:spacing w:val="-1"/>
          <w:sz w:val="24"/>
          <w:szCs w:val="24"/>
        </w:rPr>
        <w:t xml:space="preserve">ОУ </w:t>
      </w:r>
      <w:r w:rsidR="00536D0C" w:rsidRPr="00D9508B">
        <w:rPr>
          <w:rFonts w:eastAsia="Times New Roman"/>
          <w:spacing w:val="-1"/>
          <w:sz w:val="24"/>
          <w:szCs w:val="24"/>
        </w:rPr>
        <w:t xml:space="preserve">ОО </w:t>
      </w:r>
      <w:r w:rsidRPr="00D9508B">
        <w:rPr>
          <w:rFonts w:eastAsia="Times New Roman"/>
          <w:spacing w:val="-1"/>
          <w:sz w:val="24"/>
          <w:szCs w:val="24"/>
        </w:rPr>
        <w:t>«</w:t>
      </w:r>
      <w:proofErr w:type="spellStart"/>
      <w:r w:rsidR="00536D0C" w:rsidRPr="00D9508B">
        <w:rPr>
          <w:rFonts w:eastAsia="Times New Roman"/>
          <w:spacing w:val="-1"/>
          <w:sz w:val="24"/>
          <w:szCs w:val="24"/>
        </w:rPr>
        <w:t>Омавиат</w:t>
      </w:r>
      <w:proofErr w:type="spellEnd"/>
      <w:r w:rsidRPr="00D9508B">
        <w:rPr>
          <w:rFonts w:eastAsia="Times New Roman"/>
          <w:spacing w:val="-1"/>
          <w:sz w:val="24"/>
          <w:szCs w:val="24"/>
        </w:rPr>
        <w:t xml:space="preserve">» </w:t>
      </w:r>
      <w:r w:rsidRPr="00D9508B">
        <w:rPr>
          <w:rFonts w:eastAsia="Times New Roman"/>
          <w:sz w:val="24"/>
          <w:szCs w:val="24"/>
        </w:rPr>
        <w:t>по специальности</w:t>
      </w:r>
      <w:r w:rsidR="00536D0C" w:rsidRPr="00D9508B">
        <w:rPr>
          <w:rFonts w:eastAsia="Times New Roman"/>
          <w:sz w:val="24"/>
          <w:szCs w:val="24"/>
        </w:rPr>
        <w:t xml:space="preserve"> </w:t>
      </w:r>
      <w:r w:rsidR="004573D7" w:rsidRPr="004573D7">
        <w:rPr>
          <w:rFonts w:eastAsia="Times New Roman"/>
          <w:b/>
          <w:sz w:val="24"/>
          <w:szCs w:val="24"/>
        </w:rPr>
        <w:t>09.02.07 Информационные системы и программирование</w:t>
      </w:r>
      <w:r w:rsidR="001D02CF" w:rsidRPr="001D02CF">
        <w:rPr>
          <w:sz w:val="24"/>
          <w:szCs w:val="24"/>
        </w:rPr>
        <w:t xml:space="preserve"> </w:t>
      </w:r>
      <w:r w:rsidR="004573D7">
        <w:rPr>
          <w:sz w:val="24"/>
          <w:szCs w:val="24"/>
        </w:rPr>
        <w:t>3</w:t>
      </w:r>
      <w:r w:rsidR="001D02CF" w:rsidRPr="00D9508B">
        <w:rPr>
          <w:sz w:val="24"/>
          <w:szCs w:val="24"/>
        </w:rPr>
        <w:t xml:space="preserve"> </w:t>
      </w:r>
      <w:r w:rsidR="001D02CF" w:rsidRPr="00D9508B">
        <w:rPr>
          <w:rFonts w:eastAsia="Times New Roman"/>
          <w:spacing w:val="-3"/>
          <w:sz w:val="24"/>
          <w:szCs w:val="24"/>
        </w:rPr>
        <w:t>курса</w:t>
      </w:r>
      <w:r w:rsidR="003E219B">
        <w:rPr>
          <w:rFonts w:eastAsia="Times New Roman"/>
          <w:spacing w:val="-3"/>
          <w:sz w:val="24"/>
          <w:szCs w:val="24"/>
        </w:rPr>
        <w:t xml:space="preserve"> </w:t>
      </w:r>
      <w:r w:rsidR="001D02CF" w:rsidRPr="00D9508B">
        <w:rPr>
          <w:rFonts w:eastAsia="Times New Roman"/>
          <w:spacing w:val="-3"/>
          <w:sz w:val="24"/>
          <w:szCs w:val="24"/>
        </w:rPr>
        <w:t xml:space="preserve">группы </w:t>
      </w:r>
      <w:r w:rsidR="001D02CF" w:rsidRPr="005079B1">
        <w:rPr>
          <w:rFonts w:eastAsia="Times New Roman"/>
          <w:spacing w:val="-3"/>
          <w:sz w:val="24"/>
          <w:szCs w:val="24"/>
        </w:rPr>
        <w:t>ПР</w:t>
      </w:r>
      <w:r w:rsidR="004573D7" w:rsidRPr="005079B1">
        <w:rPr>
          <w:rFonts w:eastAsia="Times New Roman"/>
          <w:spacing w:val="-3"/>
          <w:sz w:val="24"/>
          <w:szCs w:val="24"/>
        </w:rPr>
        <w:t>3</w:t>
      </w:r>
      <w:r w:rsidR="00B37C7C" w:rsidRPr="005079B1">
        <w:rPr>
          <w:rFonts w:eastAsia="Times New Roman"/>
          <w:spacing w:val="-3"/>
          <w:sz w:val="24"/>
          <w:szCs w:val="24"/>
        </w:rPr>
        <w:t>1</w:t>
      </w:r>
      <w:r w:rsidR="005079B1" w:rsidRPr="005079B1">
        <w:rPr>
          <w:rFonts w:eastAsia="Times New Roman"/>
          <w:spacing w:val="-3"/>
          <w:sz w:val="24"/>
          <w:szCs w:val="24"/>
        </w:rPr>
        <w:t>2</w:t>
      </w:r>
    </w:p>
    <w:p w14:paraId="6F9AD96E" w14:textId="54772452" w:rsidR="00EF5B3E" w:rsidRDefault="005B79C7" w:rsidP="00EF5B3E">
      <w:pPr>
        <w:shd w:val="clear" w:color="auto" w:fill="FFFFFF"/>
        <w:tabs>
          <w:tab w:val="left" w:leader="underscore" w:pos="845"/>
          <w:tab w:val="left" w:leader="underscore" w:pos="2611"/>
        </w:tabs>
        <w:spacing w:line="360" w:lineRule="auto"/>
        <w:rPr>
          <w:rFonts w:eastAsia="Times New Roman"/>
          <w:spacing w:val="-1"/>
          <w:sz w:val="24"/>
          <w:szCs w:val="24"/>
        </w:rPr>
      </w:pPr>
      <w:r>
        <w:rPr>
          <w:rFonts w:eastAsia="Times New Roman"/>
          <w:spacing w:val="-1"/>
          <w:sz w:val="24"/>
          <w:szCs w:val="24"/>
          <w:u w:val="single"/>
        </w:rPr>
        <w:t>Филатову Никите Алексеевичу</w:t>
      </w:r>
      <w:bookmarkStart w:id="0" w:name="_GoBack"/>
      <w:bookmarkEnd w:id="0"/>
      <w:r w:rsidR="00714525">
        <w:rPr>
          <w:rFonts w:eastAsia="Times New Roman"/>
          <w:spacing w:val="-1"/>
          <w:sz w:val="24"/>
          <w:szCs w:val="24"/>
        </w:rPr>
        <w:t xml:space="preserve"> </w:t>
      </w:r>
      <w:r w:rsidR="004573D7" w:rsidRPr="004573D7">
        <w:rPr>
          <w:rFonts w:eastAsia="Times New Roman"/>
          <w:spacing w:val="-1"/>
          <w:sz w:val="24"/>
          <w:szCs w:val="24"/>
        </w:rPr>
        <w:t xml:space="preserve"> для</w:t>
      </w:r>
      <w:r w:rsidR="00850BF0">
        <w:rPr>
          <w:rFonts w:eastAsia="Times New Roman"/>
          <w:spacing w:val="-1"/>
          <w:sz w:val="24"/>
          <w:szCs w:val="24"/>
        </w:rPr>
        <w:t xml:space="preserve"> прохождения практики.</w:t>
      </w:r>
    </w:p>
    <w:p w14:paraId="22944447" w14:textId="77777777" w:rsidR="00917F1D" w:rsidRPr="00D9508B" w:rsidRDefault="00EF5B3E" w:rsidP="00EF5B3E">
      <w:pPr>
        <w:shd w:val="clear" w:color="auto" w:fill="FFFFFF"/>
        <w:tabs>
          <w:tab w:val="left" w:leader="underscore" w:pos="845"/>
          <w:tab w:val="left" w:leader="underscore" w:pos="2611"/>
        </w:tabs>
        <w:spacing w:line="360" w:lineRule="auto"/>
        <w:rPr>
          <w:sz w:val="24"/>
          <w:szCs w:val="24"/>
        </w:rPr>
      </w:pPr>
      <w:r>
        <w:rPr>
          <w:rFonts w:eastAsia="Times New Roman"/>
          <w:spacing w:val="-1"/>
          <w:sz w:val="24"/>
          <w:szCs w:val="24"/>
        </w:rPr>
        <w:t xml:space="preserve">Место практики: </w:t>
      </w:r>
      <w:r w:rsidR="00D9508B" w:rsidRPr="00D9508B">
        <w:rPr>
          <w:rFonts w:eastAsia="Times New Roman"/>
          <w:spacing w:val="-1"/>
          <w:sz w:val="24"/>
          <w:szCs w:val="24"/>
        </w:rPr>
        <w:t>полигон вычислительной техники Б</w:t>
      </w:r>
      <w:r w:rsidR="009F131A">
        <w:rPr>
          <w:rFonts w:eastAsia="Times New Roman"/>
          <w:spacing w:val="-1"/>
          <w:sz w:val="24"/>
          <w:szCs w:val="24"/>
        </w:rPr>
        <w:t>П</w:t>
      </w:r>
      <w:r w:rsidR="00D9508B" w:rsidRPr="00D9508B">
        <w:rPr>
          <w:rFonts w:eastAsia="Times New Roman"/>
          <w:spacing w:val="-1"/>
          <w:sz w:val="24"/>
          <w:szCs w:val="24"/>
        </w:rPr>
        <w:t>ОУ «</w:t>
      </w:r>
      <w:proofErr w:type="spellStart"/>
      <w:r w:rsidR="00D9508B" w:rsidRPr="00D9508B">
        <w:rPr>
          <w:rFonts w:eastAsia="Times New Roman"/>
          <w:spacing w:val="-1"/>
          <w:sz w:val="24"/>
          <w:szCs w:val="24"/>
        </w:rPr>
        <w:t>Омавиат</w:t>
      </w:r>
      <w:proofErr w:type="spellEnd"/>
      <w:r w:rsidR="00D9508B" w:rsidRPr="00D9508B">
        <w:rPr>
          <w:rFonts w:eastAsia="Times New Roman"/>
          <w:spacing w:val="-1"/>
          <w:sz w:val="24"/>
          <w:szCs w:val="24"/>
        </w:rPr>
        <w:t>»</w:t>
      </w:r>
      <w:r w:rsidR="00850BF0">
        <w:rPr>
          <w:rFonts w:eastAsia="Times New Roman"/>
          <w:spacing w:val="-1"/>
          <w:sz w:val="24"/>
          <w:szCs w:val="24"/>
        </w:rPr>
        <w:t>.</w:t>
      </w:r>
    </w:p>
    <w:p w14:paraId="2D0C2040" w14:textId="6E458053" w:rsidR="00917F1D" w:rsidRPr="00901CE7" w:rsidRDefault="00257F66" w:rsidP="00EF5B3E">
      <w:pPr>
        <w:shd w:val="clear" w:color="auto" w:fill="FFFFFF"/>
        <w:spacing w:line="360" w:lineRule="auto"/>
        <w:ind w:left="5"/>
        <w:rPr>
          <w:sz w:val="24"/>
          <w:szCs w:val="24"/>
        </w:rPr>
      </w:pPr>
      <w:r w:rsidRPr="005079B1">
        <w:rPr>
          <w:rFonts w:eastAsia="Times New Roman"/>
          <w:spacing w:val="-1"/>
          <w:sz w:val="24"/>
          <w:szCs w:val="24"/>
        </w:rPr>
        <w:t>Дата начала практики</w:t>
      </w:r>
      <w:r w:rsidR="00D9508B" w:rsidRPr="005079B1">
        <w:rPr>
          <w:rFonts w:eastAsia="Times New Roman"/>
          <w:spacing w:val="-1"/>
          <w:sz w:val="24"/>
          <w:szCs w:val="24"/>
        </w:rPr>
        <w:t xml:space="preserve"> </w:t>
      </w:r>
      <w:r w:rsidR="005079B1" w:rsidRPr="005079B1">
        <w:rPr>
          <w:rFonts w:eastAsia="Times New Roman"/>
          <w:spacing w:val="-1"/>
          <w:sz w:val="24"/>
          <w:szCs w:val="24"/>
        </w:rPr>
        <w:t>2</w:t>
      </w:r>
      <w:r w:rsidR="009215F0" w:rsidRPr="005079B1">
        <w:rPr>
          <w:rFonts w:eastAsia="Times New Roman"/>
          <w:spacing w:val="-1"/>
          <w:sz w:val="24"/>
          <w:szCs w:val="24"/>
        </w:rPr>
        <w:t>8</w:t>
      </w:r>
      <w:r w:rsidR="00901CE7" w:rsidRPr="005079B1">
        <w:rPr>
          <w:rFonts w:eastAsia="Times New Roman"/>
          <w:spacing w:val="-1"/>
          <w:sz w:val="24"/>
          <w:szCs w:val="24"/>
        </w:rPr>
        <w:t xml:space="preserve"> </w:t>
      </w:r>
      <w:r w:rsidR="009215F0" w:rsidRPr="005079B1">
        <w:rPr>
          <w:rFonts w:eastAsia="Times New Roman"/>
          <w:spacing w:val="-1"/>
          <w:sz w:val="24"/>
          <w:szCs w:val="24"/>
        </w:rPr>
        <w:t>апреля</w:t>
      </w:r>
      <w:r w:rsidR="00D9508B" w:rsidRPr="005079B1">
        <w:rPr>
          <w:rFonts w:eastAsia="Times New Roman"/>
          <w:spacing w:val="-1"/>
          <w:sz w:val="24"/>
          <w:szCs w:val="24"/>
        </w:rPr>
        <w:t xml:space="preserve"> 20</w:t>
      </w:r>
      <w:r w:rsidR="00B37C7C" w:rsidRPr="005079B1">
        <w:rPr>
          <w:rFonts w:eastAsia="Times New Roman"/>
          <w:spacing w:val="-1"/>
          <w:sz w:val="24"/>
          <w:szCs w:val="24"/>
        </w:rPr>
        <w:t>2</w:t>
      </w:r>
      <w:r w:rsidR="00291C6E" w:rsidRPr="005079B1">
        <w:rPr>
          <w:rFonts w:eastAsia="Times New Roman"/>
          <w:spacing w:val="-1"/>
          <w:sz w:val="24"/>
          <w:szCs w:val="24"/>
        </w:rPr>
        <w:t>5</w:t>
      </w:r>
      <w:r w:rsidR="00D9508B" w:rsidRPr="005079B1">
        <w:rPr>
          <w:rFonts w:eastAsia="Times New Roman"/>
          <w:spacing w:val="-1"/>
          <w:sz w:val="24"/>
          <w:szCs w:val="24"/>
        </w:rPr>
        <w:t xml:space="preserve"> г.</w:t>
      </w:r>
      <w:r w:rsidR="00EF5B3E" w:rsidRPr="005079B1">
        <w:rPr>
          <w:rFonts w:eastAsia="Times New Roman"/>
          <w:spacing w:val="-1"/>
          <w:sz w:val="24"/>
          <w:szCs w:val="24"/>
        </w:rPr>
        <w:t xml:space="preserve"> </w:t>
      </w:r>
      <w:r w:rsidRPr="005079B1">
        <w:rPr>
          <w:rFonts w:eastAsia="Times New Roman"/>
          <w:spacing w:val="-2"/>
          <w:sz w:val="24"/>
          <w:szCs w:val="24"/>
        </w:rPr>
        <w:t>Дата окончания практики</w:t>
      </w:r>
      <w:r w:rsidR="00850BF0" w:rsidRPr="005079B1">
        <w:rPr>
          <w:rFonts w:eastAsia="Times New Roman"/>
          <w:sz w:val="24"/>
          <w:szCs w:val="24"/>
        </w:rPr>
        <w:t xml:space="preserve"> </w:t>
      </w:r>
      <w:r w:rsidR="009215F0" w:rsidRPr="005079B1">
        <w:rPr>
          <w:rFonts w:eastAsia="Times New Roman"/>
          <w:sz w:val="24"/>
          <w:szCs w:val="24"/>
        </w:rPr>
        <w:t>3</w:t>
      </w:r>
      <w:r w:rsidR="00AC3692" w:rsidRPr="005079B1">
        <w:rPr>
          <w:rFonts w:eastAsia="Times New Roman"/>
          <w:spacing w:val="-1"/>
          <w:sz w:val="24"/>
          <w:szCs w:val="24"/>
        </w:rPr>
        <w:t xml:space="preserve"> </w:t>
      </w:r>
      <w:r w:rsidR="005079B1" w:rsidRPr="005079B1">
        <w:rPr>
          <w:rFonts w:eastAsia="Times New Roman"/>
          <w:spacing w:val="-1"/>
          <w:sz w:val="24"/>
          <w:szCs w:val="24"/>
        </w:rPr>
        <w:t>мая</w:t>
      </w:r>
      <w:r w:rsidR="00B37C7C" w:rsidRPr="005079B1">
        <w:rPr>
          <w:rFonts w:eastAsia="Times New Roman"/>
          <w:spacing w:val="-1"/>
          <w:sz w:val="24"/>
          <w:szCs w:val="24"/>
        </w:rPr>
        <w:t xml:space="preserve"> 202</w:t>
      </w:r>
      <w:r w:rsidR="00291C6E" w:rsidRPr="005079B1">
        <w:rPr>
          <w:rFonts w:eastAsia="Times New Roman"/>
          <w:spacing w:val="-1"/>
          <w:sz w:val="24"/>
          <w:szCs w:val="24"/>
        </w:rPr>
        <w:t>5</w:t>
      </w:r>
      <w:r w:rsidR="00AC3692" w:rsidRPr="005079B1">
        <w:rPr>
          <w:rFonts w:eastAsia="Times New Roman"/>
          <w:spacing w:val="-1"/>
          <w:sz w:val="24"/>
          <w:szCs w:val="24"/>
        </w:rPr>
        <w:t xml:space="preserve"> </w:t>
      </w:r>
      <w:r w:rsidR="00D9508B" w:rsidRPr="005079B1">
        <w:rPr>
          <w:rFonts w:eastAsia="Times New Roman"/>
          <w:sz w:val="24"/>
          <w:szCs w:val="24"/>
        </w:rPr>
        <w:t>г.</w:t>
      </w:r>
    </w:p>
    <w:p w14:paraId="453E0387" w14:textId="604180A3" w:rsidR="00901CE7" w:rsidRPr="00901CE7" w:rsidRDefault="00257F66" w:rsidP="00901CE7">
      <w:pPr>
        <w:shd w:val="clear" w:color="auto" w:fill="FFFFFF"/>
        <w:spacing w:line="360" w:lineRule="auto"/>
        <w:ind w:left="5"/>
        <w:rPr>
          <w:sz w:val="24"/>
          <w:szCs w:val="24"/>
        </w:rPr>
      </w:pPr>
      <w:r w:rsidRPr="00901CE7">
        <w:rPr>
          <w:rFonts w:eastAsia="Times New Roman"/>
          <w:sz w:val="24"/>
          <w:szCs w:val="24"/>
        </w:rPr>
        <w:t>Дата сдачи отч</w:t>
      </w:r>
      <w:r w:rsidR="00D74940" w:rsidRPr="00901CE7">
        <w:rPr>
          <w:rFonts w:eastAsia="Times New Roman"/>
          <w:sz w:val="24"/>
          <w:szCs w:val="24"/>
        </w:rPr>
        <w:t>е</w:t>
      </w:r>
      <w:r w:rsidRPr="00901CE7">
        <w:rPr>
          <w:rFonts w:eastAsia="Times New Roman"/>
          <w:sz w:val="24"/>
          <w:szCs w:val="24"/>
        </w:rPr>
        <w:t>та по практике</w:t>
      </w:r>
      <w:r w:rsidR="00D9508B" w:rsidRPr="00901CE7">
        <w:rPr>
          <w:rFonts w:eastAsia="Times New Roman"/>
          <w:sz w:val="24"/>
          <w:szCs w:val="24"/>
        </w:rPr>
        <w:t xml:space="preserve"> </w:t>
      </w:r>
      <w:r w:rsidR="009215F0" w:rsidRPr="005079B1">
        <w:rPr>
          <w:rFonts w:eastAsia="Times New Roman"/>
          <w:sz w:val="24"/>
          <w:szCs w:val="24"/>
        </w:rPr>
        <w:t>3</w:t>
      </w:r>
      <w:r w:rsidR="00901CE7" w:rsidRPr="005079B1">
        <w:rPr>
          <w:rFonts w:eastAsia="Times New Roman"/>
          <w:spacing w:val="-1"/>
          <w:sz w:val="24"/>
          <w:szCs w:val="24"/>
        </w:rPr>
        <w:t xml:space="preserve"> </w:t>
      </w:r>
      <w:r w:rsidR="005079B1">
        <w:rPr>
          <w:rFonts w:eastAsia="Times New Roman"/>
          <w:spacing w:val="-1"/>
          <w:sz w:val="24"/>
          <w:szCs w:val="24"/>
        </w:rPr>
        <w:t>мая</w:t>
      </w:r>
      <w:r w:rsidR="00901CE7" w:rsidRPr="005079B1">
        <w:rPr>
          <w:rFonts w:eastAsia="Times New Roman"/>
          <w:spacing w:val="-1"/>
          <w:sz w:val="24"/>
          <w:szCs w:val="24"/>
        </w:rPr>
        <w:t xml:space="preserve"> 20</w:t>
      </w:r>
      <w:r w:rsidR="00B37C7C" w:rsidRPr="005079B1">
        <w:rPr>
          <w:rFonts w:eastAsia="Times New Roman"/>
          <w:spacing w:val="-1"/>
          <w:sz w:val="24"/>
          <w:szCs w:val="24"/>
        </w:rPr>
        <w:t>2</w:t>
      </w:r>
      <w:r w:rsidR="00291C6E" w:rsidRPr="005079B1">
        <w:rPr>
          <w:rFonts w:eastAsia="Times New Roman"/>
          <w:spacing w:val="-1"/>
          <w:sz w:val="24"/>
          <w:szCs w:val="24"/>
        </w:rPr>
        <w:t>5</w:t>
      </w:r>
      <w:r w:rsidR="00901CE7" w:rsidRPr="005079B1">
        <w:rPr>
          <w:rFonts w:eastAsia="Times New Roman"/>
          <w:spacing w:val="-1"/>
          <w:sz w:val="24"/>
          <w:szCs w:val="24"/>
        </w:rPr>
        <w:t xml:space="preserve"> </w:t>
      </w:r>
      <w:r w:rsidR="00901CE7" w:rsidRPr="005079B1">
        <w:rPr>
          <w:rFonts w:eastAsia="Times New Roman"/>
          <w:sz w:val="24"/>
          <w:szCs w:val="24"/>
        </w:rPr>
        <w:t>г.</w:t>
      </w:r>
    </w:p>
    <w:p w14:paraId="771A286F" w14:textId="77777777" w:rsidR="00917F1D" w:rsidRPr="00FE398E" w:rsidRDefault="00FE398E" w:rsidP="00901CE7">
      <w:pPr>
        <w:shd w:val="clear" w:color="auto" w:fill="FFFFFF"/>
        <w:tabs>
          <w:tab w:val="left" w:leader="underscore" w:pos="9211"/>
        </w:tabs>
        <w:spacing w:line="360" w:lineRule="auto"/>
        <w:ind w:left="5"/>
        <w:rPr>
          <w:sz w:val="24"/>
          <w:szCs w:val="24"/>
        </w:rPr>
      </w:pPr>
      <w:r w:rsidRPr="00FE398E">
        <w:rPr>
          <w:rFonts w:eastAsia="Times New Roman"/>
          <w:b/>
          <w:bCs/>
          <w:sz w:val="24"/>
          <w:szCs w:val="24"/>
        </w:rPr>
        <w:t xml:space="preserve">Виды работ, обязательные для </w:t>
      </w:r>
      <w:r w:rsidRPr="00FE398E">
        <w:rPr>
          <w:rFonts w:eastAsia="Times New Roman"/>
          <w:b/>
          <w:bCs/>
          <w:iCs/>
          <w:sz w:val="24"/>
          <w:szCs w:val="24"/>
        </w:rPr>
        <w:t>в</w:t>
      </w:r>
      <w:r w:rsidRPr="00FE398E">
        <w:rPr>
          <w:rFonts w:eastAsia="Times New Roman"/>
          <w:b/>
          <w:bCs/>
          <w:sz w:val="24"/>
          <w:szCs w:val="24"/>
        </w:rPr>
        <w:t>ып</w:t>
      </w:r>
      <w:r w:rsidRPr="00FE398E">
        <w:rPr>
          <w:rFonts w:eastAsia="Times New Roman"/>
          <w:b/>
          <w:bCs/>
          <w:iCs/>
          <w:sz w:val="24"/>
          <w:szCs w:val="24"/>
        </w:rPr>
        <w:t>олнения</w:t>
      </w:r>
      <w:r w:rsidR="00257F66" w:rsidRPr="00FE398E">
        <w:rPr>
          <w:rFonts w:eastAsia="Times New Roman"/>
          <w:spacing w:val="-1"/>
          <w:sz w:val="24"/>
          <w:szCs w:val="24"/>
        </w:rPr>
        <w:t>:</w:t>
      </w:r>
    </w:p>
    <w:p w14:paraId="418E14B9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с</w:t>
      </w:r>
      <w:r w:rsidR="004573D7" w:rsidRPr="004573D7">
        <w:rPr>
          <w:szCs w:val="24"/>
        </w:rPr>
        <w:t>оздание проектной группы</w:t>
      </w:r>
    </w:p>
    <w:p w14:paraId="02BDD45A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с</w:t>
      </w:r>
      <w:r w:rsidR="004573D7" w:rsidRPr="004573D7">
        <w:rPr>
          <w:szCs w:val="24"/>
        </w:rPr>
        <w:t>истемный анализ и проектирование</w:t>
      </w:r>
    </w:p>
    <w:p w14:paraId="47883DB0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р</w:t>
      </w:r>
      <w:r w:rsidR="004573D7" w:rsidRPr="004573D7">
        <w:rPr>
          <w:szCs w:val="24"/>
        </w:rPr>
        <w:t>азработка программного обеспечения</w:t>
      </w:r>
    </w:p>
    <w:p w14:paraId="50B35D3C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и</w:t>
      </w:r>
      <w:r w:rsidR="004573D7" w:rsidRPr="004573D7">
        <w:rPr>
          <w:szCs w:val="24"/>
        </w:rPr>
        <w:t>нтеграция программных модулей</w:t>
      </w:r>
    </w:p>
    <w:p w14:paraId="0C0C9E8B" w14:textId="77777777" w:rsidR="004573D7" w:rsidRPr="004573D7" w:rsidRDefault="009215F0" w:rsidP="004573D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т</w:t>
      </w:r>
      <w:r w:rsidR="004573D7" w:rsidRPr="004573D7">
        <w:rPr>
          <w:szCs w:val="24"/>
        </w:rPr>
        <w:t>естирование разработки базы данных и приложения</w:t>
      </w:r>
    </w:p>
    <w:p w14:paraId="5B2AE282" w14:textId="77777777" w:rsidR="00875A47" w:rsidRDefault="009215F0" w:rsidP="00875A47">
      <w:pPr>
        <w:pStyle w:val="a8"/>
        <w:numPr>
          <w:ilvl w:val="0"/>
          <w:numId w:val="10"/>
        </w:numPr>
        <w:shd w:val="clear" w:color="auto" w:fill="FFFFFF"/>
        <w:spacing w:line="360" w:lineRule="auto"/>
        <w:rPr>
          <w:szCs w:val="24"/>
        </w:rPr>
      </w:pPr>
      <w:r>
        <w:rPr>
          <w:szCs w:val="24"/>
        </w:rPr>
        <w:t>п</w:t>
      </w:r>
      <w:r w:rsidR="004573D7" w:rsidRPr="004573D7">
        <w:rPr>
          <w:szCs w:val="24"/>
        </w:rPr>
        <w:t>резентация проектной группы и проектных решений</w:t>
      </w:r>
    </w:p>
    <w:p w14:paraId="17406EEB" w14:textId="77777777" w:rsidR="00875A47" w:rsidRPr="00875A47" w:rsidRDefault="00875A47" w:rsidP="00875A47">
      <w:pPr>
        <w:rPr>
          <w:rFonts w:eastAsia="Times New Roman"/>
          <w:b/>
          <w:bCs/>
          <w:sz w:val="24"/>
          <w:szCs w:val="24"/>
        </w:rPr>
      </w:pPr>
      <w:r w:rsidRPr="00875A47">
        <w:rPr>
          <w:rFonts w:eastAsia="Times New Roman"/>
          <w:b/>
          <w:bCs/>
          <w:sz w:val="24"/>
          <w:szCs w:val="24"/>
        </w:rPr>
        <w:t>Индивидуальное задание:</w:t>
      </w:r>
    </w:p>
    <w:p w14:paraId="1DEBF11C" w14:textId="74219B6E" w:rsidR="00875A47" w:rsidRPr="00875A47" w:rsidRDefault="00875A47" w:rsidP="00875A47">
      <w:pPr>
        <w:rPr>
          <w:rFonts w:eastAsia="Times New Roman"/>
          <w:bCs/>
          <w:sz w:val="24"/>
          <w:szCs w:val="24"/>
        </w:rPr>
      </w:pPr>
      <w:r w:rsidRPr="00875A47">
        <w:rPr>
          <w:rFonts w:eastAsia="Times New Roman"/>
          <w:bCs/>
          <w:sz w:val="24"/>
          <w:szCs w:val="24"/>
        </w:rPr>
        <w:t xml:space="preserve">Комплект индивидуальных заданий.  Вариант </w:t>
      </w:r>
      <w:r w:rsidR="005079B1">
        <w:rPr>
          <w:rFonts w:eastAsia="Times New Roman"/>
          <w:bCs/>
          <w:sz w:val="24"/>
          <w:szCs w:val="24"/>
        </w:rPr>
        <w:t>7</w:t>
      </w:r>
      <w:r w:rsidRPr="00875A47">
        <w:rPr>
          <w:rFonts w:eastAsia="Times New Roman"/>
          <w:bCs/>
          <w:sz w:val="24"/>
          <w:szCs w:val="24"/>
        </w:rPr>
        <w:t xml:space="preserve">. </w:t>
      </w:r>
    </w:p>
    <w:p w14:paraId="7F8D7A70" w14:textId="77777777" w:rsidR="00875A47" w:rsidRDefault="00875A47" w:rsidP="00875A47">
      <w:pPr>
        <w:rPr>
          <w:rFonts w:eastAsia="Times New Roman"/>
          <w:bCs/>
          <w:sz w:val="24"/>
          <w:szCs w:val="24"/>
        </w:rPr>
      </w:pPr>
      <w:r w:rsidRPr="00875A47">
        <w:rPr>
          <w:rFonts w:eastAsia="Times New Roman"/>
          <w:bCs/>
          <w:sz w:val="24"/>
          <w:szCs w:val="24"/>
        </w:rPr>
        <w:t xml:space="preserve">Текст заданий находится в локальной сети по адресу … </w:t>
      </w:r>
    </w:p>
    <w:p w14:paraId="719F0E86" w14:textId="77777777" w:rsidR="00875A47" w:rsidRDefault="00875A47" w:rsidP="00875A47">
      <w:pPr>
        <w:rPr>
          <w:rFonts w:eastAsia="Times New Roman"/>
          <w:bCs/>
          <w:sz w:val="24"/>
          <w:szCs w:val="24"/>
        </w:rPr>
      </w:pPr>
      <w:r w:rsidRPr="00875A47">
        <w:rPr>
          <w:rFonts w:eastAsia="Times New Roman"/>
          <w:bCs/>
          <w:sz w:val="24"/>
          <w:szCs w:val="24"/>
        </w:rPr>
        <w:t>S:\Обучение\09.02.07\Профессиональные модули\</w:t>
      </w:r>
      <w:proofErr w:type="gramStart"/>
      <w:r w:rsidRPr="00875A47">
        <w:rPr>
          <w:rFonts w:eastAsia="Times New Roman"/>
          <w:bCs/>
          <w:sz w:val="24"/>
          <w:szCs w:val="24"/>
        </w:rPr>
        <w:t>ПР</w:t>
      </w:r>
      <w:proofErr w:type="gramEnd"/>
      <w:r w:rsidRPr="00875A47">
        <w:rPr>
          <w:rFonts w:eastAsia="Times New Roman"/>
          <w:bCs/>
          <w:sz w:val="24"/>
          <w:szCs w:val="24"/>
        </w:rPr>
        <w:t>\ПМ.02 Осуществление интеграции программных модулей\УП.02.01 Ролевая игра Проектная группа</w:t>
      </w:r>
      <w:r>
        <w:rPr>
          <w:rFonts w:eastAsia="Times New Roman"/>
          <w:bCs/>
          <w:sz w:val="24"/>
          <w:szCs w:val="24"/>
        </w:rPr>
        <w:t>\Задания</w:t>
      </w:r>
    </w:p>
    <w:p w14:paraId="7DFD23FC" w14:textId="77777777" w:rsidR="00875A47" w:rsidRDefault="00875A47" w:rsidP="00BA6E10">
      <w:pPr>
        <w:shd w:val="clear" w:color="auto" w:fill="FFFFFF"/>
        <w:spacing w:line="360" w:lineRule="auto"/>
        <w:ind w:left="10"/>
        <w:rPr>
          <w:rFonts w:eastAsia="Times New Roman"/>
          <w:b/>
          <w:bCs/>
          <w:sz w:val="24"/>
          <w:szCs w:val="24"/>
        </w:rPr>
      </w:pPr>
    </w:p>
    <w:p w14:paraId="735A7DBE" w14:textId="77777777" w:rsidR="00A478AB" w:rsidRPr="00BA6E10" w:rsidRDefault="00BA6E10" w:rsidP="00BA6E10">
      <w:pPr>
        <w:shd w:val="clear" w:color="auto" w:fill="FFFFFF"/>
        <w:spacing w:line="360" w:lineRule="auto"/>
        <w:ind w:left="10"/>
        <w:rPr>
          <w:rFonts w:eastAsia="Times New Roman"/>
          <w:b/>
          <w:bCs/>
          <w:sz w:val="24"/>
          <w:szCs w:val="24"/>
        </w:rPr>
      </w:pPr>
      <w:r w:rsidRPr="00BA6E10">
        <w:rPr>
          <w:rFonts w:eastAsia="Times New Roman"/>
          <w:b/>
          <w:bCs/>
          <w:sz w:val="24"/>
          <w:szCs w:val="24"/>
        </w:rPr>
        <w:t>Рекомендуемая литература</w:t>
      </w:r>
      <w:r w:rsidR="00017A74">
        <w:rPr>
          <w:rFonts w:eastAsia="Times New Roman"/>
          <w:b/>
          <w:bCs/>
          <w:sz w:val="24"/>
          <w:szCs w:val="24"/>
        </w:rPr>
        <w:t>:</w:t>
      </w:r>
    </w:p>
    <w:p w14:paraId="7196E452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 xml:space="preserve">ГОСТ </w:t>
      </w:r>
      <w:proofErr w:type="gramStart"/>
      <w:r w:rsidRPr="00901CE7">
        <w:t>Р</w:t>
      </w:r>
      <w:proofErr w:type="gramEnd"/>
      <w:r w:rsidRPr="00901CE7">
        <w:t xml:space="preserve"> ИСО/МЭК 12207-99 «Процессы жизненного цикла программных средств»;</w:t>
      </w:r>
    </w:p>
    <w:p w14:paraId="44C21932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ГОСТ 2.105-95 ЕСКД. Общие требования к текстовым документам.</w:t>
      </w:r>
    </w:p>
    <w:p w14:paraId="654D734C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 xml:space="preserve">ГОСТ </w:t>
      </w:r>
      <w:proofErr w:type="gramStart"/>
      <w:r w:rsidRPr="00901CE7">
        <w:t>Р</w:t>
      </w:r>
      <w:proofErr w:type="gramEnd"/>
      <w:r w:rsidRPr="00901CE7">
        <w:t xml:space="preserve"> ИСО/МЭК 15910- 002.  Информационная технология.  Процесс создания документации пользователя программного средства</w:t>
      </w:r>
    </w:p>
    <w:p w14:paraId="674D062B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Долженко, А.И. Технологии командной разработки программного обеспечения информационных систем/</w:t>
      </w:r>
      <w:proofErr w:type="spellStart"/>
      <w:r w:rsidRPr="00901CE7">
        <w:t>А.И.Долженко</w:t>
      </w:r>
      <w:proofErr w:type="spellEnd"/>
      <w:r w:rsidRPr="00901CE7">
        <w:t>. - М.: Интернет-Университет Информационных Технологий (ИНТУИТ), 2016.</w:t>
      </w:r>
    </w:p>
    <w:p w14:paraId="10F29E7A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Иванова Г.С. Технология программирования (для бакалавров) .  – 3-е изд., стер. — М.</w:t>
      </w:r>
      <w:proofErr w:type="gramStart"/>
      <w:r w:rsidRPr="00901CE7">
        <w:t xml:space="preserve"> :</w:t>
      </w:r>
      <w:proofErr w:type="gramEnd"/>
      <w:r w:rsidRPr="00901CE7">
        <w:t xml:space="preserve"> КНОРУС, 2018. — 336 с., 2018.- 336 с. </w:t>
      </w:r>
    </w:p>
    <w:p w14:paraId="46B675A7" w14:textId="77777777" w:rsidR="00901CE7" w:rsidRPr="00901CE7" w:rsidRDefault="00901CE7" w:rsidP="00901CE7">
      <w:pPr>
        <w:pStyle w:val="a8"/>
        <w:numPr>
          <w:ilvl w:val="0"/>
          <w:numId w:val="5"/>
        </w:numPr>
        <w:tabs>
          <w:tab w:val="left" w:pos="851"/>
        </w:tabs>
        <w:spacing w:line="240" w:lineRule="auto"/>
        <w:ind w:left="714" w:hanging="357"/>
      </w:pPr>
      <w:r w:rsidRPr="00901CE7">
        <w:t>Орлов, С.А. Программная инженерия: учебник для вузов/</w:t>
      </w:r>
      <w:proofErr w:type="spellStart"/>
      <w:r w:rsidRPr="00901CE7">
        <w:t>С.А.Орлов</w:t>
      </w:r>
      <w:proofErr w:type="spellEnd"/>
      <w:r w:rsidRPr="00901CE7">
        <w:t>. - СПб</w:t>
      </w:r>
      <w:proofErr w:type="gramStart"/>
      <w:r w:rsidRPr="00901CE7">
        <w:t xml:space="preserve">.: </w:t>
      </w:r>
      <w:proofErr w:type="gramEnd"/>
      <w:r w:rsidRPr="00901CE7">
        <w:t>Питер, 2016.</w:t>
      </w:r>
    </w:p>
    <w:p w14:paraId="60CC5E82" w14:textId="77777777" w:rsidR="00EE1FA6" w:rsidRDefault="003F10C2" w:rsidP="003F10C2">
      <w:pPr>
        <w:pStyle w:val="a9"/>
        <w:spacing w:before="24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 составлено в соответствии с рабочей программой профессионального модуля </w:t>
      </w:r>
      <w:r w:rsidR="00875A47" w:rsidRPr="00875A47">
        <w:rPr>
          <w:rFonts w:ascii="Times New Roman" w:hAnsi="Times New Roman" w:cs="Times New Roman"/>
        </w:rPr>
        <w:t>ПМ.02 Осуществление интеграции программных модулей</w:t>
      </w:r>
      <w:r>
        <w:rPr>
          <w:rFonts w:ascii="Times New Roman" w:hAnsi="Times New Roman" w:cs="Times New Roman"/>
        </w:rPr>
        <w:t>.</w:t>
      </w:r>
    </w:p>
    <w:p w14:paraId="1B528F13" w14:textId="10F6D119" w:rsidR="00EE1FA6" w:rsidRPr="00156A51" w:rsidRDefault="00EE1FA6" w:rsidP="00156A51">
      <w:pPr>
        <w:pStyle w:val="a9"/>
        <w:spacing w:before="240"/>
        <w:rPr>
          <w:rFonts w:ascii="Times New Roman" w:hAnsi="Times New Roman" w:cs="Times New Roman"/>
        </w:rPr>
      </w:pPr>
      <w:r w:rsidRPr="00156A51">
        <w:rPr>
          <w:rFonts w:ascii="Times New Roman" w:hAnsi="Times New Roman" w:cs="Times New Roman"/>
        </w:rPr>
        <w:t xml:space="preserve">Председатель ЦМК </w:t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="00291C6E">
        <w:rPr>
          <w:rFonts w:ascii="Times New Roman" w:hAnsi="Times New Roman" w:cs="Times New Roman"/>
        </w:rPr>
        <w:t>Д.Н.</w:t>
      </w:r>
      <w:r w:rsidR="00487319">
        <w:rPr>
          <w:rFonts w:ascii="Times New Roman" w:hAnsi="Times New Roman" w:cs="Times New Roman"/>
        </w:rPr>
        <w:t xml:space="preserve"> </w:t>
      </w:r>
      <w:r w:rsidR="00291C6E">
        <w:rPr>
          <w:rFonts w:ascii="Times New Roman" w:hAnsi="Times New Roman" w:cs="Times New Roman"/>
        </w:rPr>
        <w:t>Калякин</w:t>
      </w:r>
    </w:p>
    <w:p w14:paraId="49478A51" w14:textId="6FF90262" w:rsidR="00EE4D6B" w:rsidRDefault="00EE1FA6" w:rsidP="00EE4D6B">
      <w:pPr>
        <w:pStyle w:val="a9"/>
        <w:spacing w:before="240"/>
        <w:rPr>
          <w:rFonts w:ascii="Times New Roman" w:hAnsi="Times New Roman" w:cs="Times New Roman"/>
        </w:rPr>
      </w:pPr>
      <w:r w:rsidRPr="00156A51">
        <w:rPr>
          <w:rFonts w:ascii="Times New Roman" w:hAnsi="Times New Roman" w:cs="Times New Roman"/>
        </w:rPr>
        <w:t>Руководител</w:t>
      </w:r>
      <w:r w:rsidR="002304E5">
        <w:rPr>
          <w:rFonts w:ascii="Times New Roman" w:hAnsi="Times New Roman" w:cs="Times New Roman"/>
        </w:rPr>
        <w:t>и</w:t>
      </w:r>
      <w:r w:rsidRPr="00156A51">
        <w:rPr>
          <w:rFonts w:ascii="Times New Roman" w:hAnsi="Times New Roman" w:cs="Times New Roman"/>
        </w:rPr>
        <w:t xml:space="preserve"> </w:t>
      </w:r>
      <w:r w:rsidR="00156A51">
        <w:rPr>
          <w:rFonts w:ascii="Times New Roman" w:hAnsi="Times New Roman" w:cs="Times New Roman"/>
        </w:rPr>
        <w:t>практики</w:t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Pr="00156A51">
        <w:rPr>
          <w:rFonts w:ascii="Times New Roman" w:hAnsi="Times New Roman" w:cs="Times New Roman"/>
        </w:rPr>
        <w:tab/>
      </w:r>
      <w:r w:rsidR="00776EB9" w:rsidRPr="00714525">
        <w:rPr>
          <w:rFonts w:ascii="Times New Roman" w:hAnsi="Times New Roman" w:cs="Times New Roman"/>
        </w:rPr>
        <w:t>Н.С. Домбровский</w:t>
      </w:r>
    </w:p>
    <w:p w14:paraId="101043FF" w14:textId="6F5E9822" w:rsidR="00714525" w:rsidRPr="00714525" w:rsidRDefault="00714525" w:rsidP="00EE4D6B">
      <w:pPr>
        <w:pStyle w:val="a9"/>
        <w:spacing w:before="240"/>
        <w:rPr>
          <w:rFonts w:ascii="Times New Roman" w:hAnsi="Times New Roman" w:cs="Times New Roman"/>
        </w:rPr>
      </w:pP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</w:r>
      <w:r w:rsidRPr="00714525">
        <w:rPr>
          <w:rFonts w:ascii="Times New Roman" w:hAnsi="Times New Roman" w:cs="Times New Roman"/>
        </w:rPr>
        <w:tab/>
        <w:t>Е.Е. Смирнова</w:t>
      </w:r>
    </w:p>
    <w:sectPr w:rsidR="00714525" w:rsidRPr="00714525" w:rsidSect="00406019">
      <w:pgSz w:w="11909" w:h="16834"/>
      <w:pgMar w:top="1134" w:right="851" w:bottom="567" w:left="1134" w:header="426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1ADA86" w14:textId="77777777" w:rsidR="00BD3B48" w:rsidRDefault="00BD3B48" w:rsidP="00537D86">
      <w:r>
        <w:separator/>
      </w:r>
    </w:p>
  </w:endnote>
  <w:endnote w:type="continuationSeparator" w:id="0">
    <w:p w14:paraId="72C40CF0" w14:textId="77777777" w:rsidR="00BD3B48" w:rsidRDefault="00BD3B48" w:rsidP="00537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93FC80" w14:textId="77777777" w:rsidR="00BD3B48" w:rsidRDefault="00BD3B48" w:rsidP="00537D86">
      <w:r>
        <w:separator/>
      </w:r>
    </w:p>
  </w:footnote>
  <w:footnote w:type="continuationSeparator" w:id="0">
    <w:p w14:paraId="3E90983E" w14:textId="77777777" w:rsidR="00BD3B48" w:rsidRDefault="00BD3B48" w:rsidP="00537D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A21C5"/>
    <w:multiLevelType w:val="multilevel"/>
    <w:tmpl w:val="93140F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37D5407"/>
    <w:multiLevelType w:val="hybridMultilevel"/>
    <w:tmpl w:val="B920805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A2E1092"/>
    <w:multiLevelType w:val="hybridMultilevel"/>
    <w:tmpl w:val="C7767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641A95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4D64D2"/>
    <w:multiLevelType w:val="hybridMultilevel"/>
    <w:tmpl w:val="4E521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FA5651C"/>
    <w:multiLevelType w:val="hybridMultilevel"/>
    <w:tmpl w:val="725A66CA"/>
    <w:lvl w:ilvl="0" w:tplc="55F4D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5B3772"/>
    <w:multiLevelType w:val="hybridMultilevel"/>
    <w:tmpl w:val="9C0042C0"/>
    <w:lvl w:ilvl="0" w:tplc="0419000F">
      <w:start w:val="1"/>
      <w:numFmt w:val="decimal"/>
      <w:lvlText w:val="%1."/>
      <w:lvlJc w:val="left"/>
      <w:pPr>
        <w:ind w:left="730" w:hanging="360"/>
      </w:pPr>
    </w:lvl>
    <w:lvl w:ilvl="1" w:tplc="04190019" w:tentative="1">
      <w:start w:val="1"/>
      <w:numFmt w:val="lowerLetter"/>
      <w:lvlText w:val="%2."/>
      <w:lvlJc w:val="left"/>
      <w:pPr>
        <w:ind w:left="1450" w:hanging="360"/>
      </w:pPr>
    </w:lvl>
    <w:lvl w:ilvl="2" w:tplc="0419001B" w:tentative="1">
      <w:start w:val="1"/>
      <w:numFmt w:val="lowerRoman"/>
      <w:lvlText w:val="%3."/>
      <w:lvlJc w:val="right"/>
      <w:pPr>
        <w:ind w:left="2170" w:hanging="180"/>
      </w:pPr>
    </w:lvl>
    <w:lvl w:ilvl="3" w:tplc="0419000F" w:tentative="1">
      <w:start w:val="1"/>
      <w:numFmt w:val="decimal"/>
      <w:lvlText w:val="%4."/>
      <w:lvlJc w:val="left"/>
      <w:pPr>
        <w:ind w:left="2890" w:hanging="360"/>
      </w:pPr>
    </w:lvl>
    <w:lvl w:ilvl="4" w:tplc="04190019" w:tentative="1">
      <w:start w:val="1"/>
      <w:numFmt w:val="lowerLetter"/>
      <w:lvlText w:val="%5."/>
      <w:lvlJc w:val="left"/>
      <w:pPr>
        <w:ind w:left="3610" w:hanging="360"/>
      </w:pPr>
    </w:lvl>
    <w:lvl w:ilvl="5" w:tplc="0419001B" w:tentative="1">
      <w:start w:val="1"/>
      <w:numFmt w:val="lowerRoman"/>
      <w:lvlText w:val="%6."/>
      <w:lvlJc w:val="right"/>
      <w:pPr>
        <w:ind w:left="4330" w:hanging="180"/>
      </w:pPr>
    </w:lvl>
    <w:lvl w:ilvl="6" w:tplc="0419000F" w:tentative="1">
      <w:start w:val="1"/>
      <w:numFmt w:val="decimal"/>
      <w:lvlText w:val="%7."/>
      <w:lvlJc w:val="left"/>
      <w:pPr>
        <w:ind w:left="5050" w:hanging="360"/>
      </w:pPr>
    </w:lvl>
    <w:lvl w:ilvl="7" w:tplc="04190019" w:tentative="1">
      <w:start w:val="1"/>
      <w:numFmt w:val="lowerLetter"/>
      <w:lvlText w:val="%8."/>
      <w:lvlJc w:val="left"/>
      <w:pPr>
        <w:ind w:left="5770" w:hanging="360"/>
      </w:pPr>
    </w:lvl>
    <w:lvl w:ilvl="8" w:tplc="041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6">
    <w:nsid w:val="5FBF5C1C"/>
    <w:multiLevelType w:val="multilevel"/>
    <w:tmpl w:val="D046C8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06E241D"/>
    <w:multiLevelType w:val="hybridMultilevel"/>
    <w:tmpl w:val="5888E5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C6514E"/>
    <w:multiLevelType w:val="hybridMultilevel"/>
    <w:tmpl w:val="A330E9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692EC8"/>
    <w:multiLevelType w:val="hybridMultilevel"/>
    <w:tmpl w:val="1E4CAFD8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03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8"/>
  </w:num>
  <w:num w:numId="5">
    <w:abstractNumId w:val="7"/>
  </w:num>
  <w:num w:numId="6">
    <w:abstractNumId w:val="4"/>
  </w:num>
  <w:num w:numId="7">
    <w:abstractNumId w:val="1"/>
  </w:num>
  <w:num w:numId="8">
    <w:abstractNumId w:val="0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F66"/>
    <w:rsid w:val="00010605"/>
    <w:rsid w:val="00017A74"/>
    <w:rsid w:val="000A1C40"/>
    <w:rsid w:val="00154489"/>
    <w:rsid w:val="00156A51"/>
    <w:rsid w:val="001721EC"/>
    <w:rsid w:val="00181238"/>
    <w:rsid w:val="00182201"/>
    <w:rsid w:val="001A6741"/>
    <w:rsid w:val="001D02CF"/>
    <w:rsid w:val="002304E5"/>
    <w:rsid w:val="0023750F"/>
    <w:rsid w:val="002457E3"/>
    <w:rsid w:val="00251F04"/>
    <w:rsid w:val="00257F66"/>
    <w:rsid w:val="0026695B"/>
    <w:rsid w:val="00270081"/>
    <w:rsid w:val="00286B3F"/>
    <w:rsid w:val="00291C6E"/>
    <w:rsid w:val="00345E2A"/>
    <w:rsid w:val="00380C83"/>
    <w:rsid w:val="003E219B"/>
    <w:rsid w:val="003F10C2"/>
    <w:rsid w:val="00406019"/>
    <w:rsid w:val="00422F28"/>
    <w:rsid w:val="0042526A"/>
    <w:rsid w:val="004573D7"/>
    <w:rsid w:val="00487319"/>
    <w:rsid w:val="004B2841"/>
    <w:rsid w:val="004C286A"/>
    <w:rsid w:val="004D5851"/>
    <w:rsid w:val="004F4B09"/>
    <w:rsid w:val="00507892"/>
    <w:rsid w:val="005079B1"/>
    <w:rsid w:val="00536D0C"/>
    <w:rsid w:val="00537D86"/>
    <w:rsid w:val="005B79C7"/>
    <w:rsid w:val="00600A40"/>
    <w:rsid w:val="0061258C"/>
    <w:rsid w:val="006229DA"/>
    <w:rsid w:val="006534DF"/>
    <w:rsid w:val="006B2AED"/>
    <w:rsid w:val="006C744C"/>
    <w:rsid w:val="006E50FC"/>
    <w:rsid w:val="006E7E83"/>
    <w:rsid w:val="006F59A8"/>
    <w:rsid w:val="00714525"/>
    <w:rsid w:val="00717801"/>
    <w:rsid w:val="00761A57"/>
    <w:rsid w:val="00776EB9"/>
    <w:rsid w:val="00850BF0"/>
    <w:rsid w:val="00860854"/>
    <w:rsid w:val="00865B9A"/>
    <w:rsid w:val="00871AE4"/>
    <w:rsid w:val="00872EA7"/>
    <w:rsid w:val="00875A47"/>
    <w:rsid w:val="008C039B"/>
    <w:rsid w:val="00901CE7"/>
    <w:rsid w:val="00917F1D"/>
    <w:rsid w:val="00921053"/>
    <w:rsid w:val="009215F0"/>
    <w:rsid w:val="009503ED"/>
    <w:rsid w:val="009C7B31"/>
    <w:rsid w:val="009F131A"/>
    <w:rsid w:val="009F1C9D"/>
    <w:rsid w:val="00A30D67"/>
    <w:rsid w:val="00A3615F"/>
    <w:rsid w:val="00A42CF1"/>
    <w:rsid w:val="00A478AB"/>
    <w:rsid w:val="00A9683B"/>
    <w:rsid w:val="00AC0A6F"/>
    <w:rsid w:val="00AC3692"/>
    <w:rsid w:val="00AE6EE0"/>
    <w:rsid w:val="00B37C7C"/>
    <w:rsid w:val="00B40FE3"/>
    <w:rsid w:val="00B52F0E"/>
    <w:rsid w:val="00B961C2"/>
    <w:rsid w:val="00BA6E10"/>
    <w:rsid w:val="00BB00E6"/>
    <w:rsid w:val="00BB1E83"/>
    <w:rsid w:val="00BB62EC"/>
    <w:rsid w:val="00BD3B48"/>
    <w:rsid w:val="00CD29CA"/>
    <w:rsid w:val="00D1095F"/>
    <w:rsid w:val="00D74940"/>
    <w:rsid w:val="00D9508B"/>
    <w:rsid w:val="00E23B58"/>
    <w:rsid w:val="00E60D93"/>
    <w:rsid w:val="00E82C94"/>
    <w:rsid w:val="00E865DE"/>
    <w:rsid w:val="00E96146"/>
    <w:rsid w:val="00EA6ACD"/>
    <w:rsid w:val="00EB4047"/>
    <w:rsid w:val="00EE1FA6"/>
    <w:rsid w:val="00EE4D6B"/>
    <w:rsid w:val="00EF5B3E"/>
    <w:rsid w:val="00F80F2A"/>
    <w:rsid w:val="00FE398E"/>
    <w:rsid w:val="00FE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8303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2F0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7D8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37D86"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37D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37D86"/>
    <w:rPr>
      <w:rFonts w:ascii="Times New Roman" w:hAnsi="Times New Roman" w:cs="Times New Roman"/>
      <w:sz w:val="20"/>
      <w:szCs w:val="20"/>
    </w:rPr>
  </w:style>
  <w:style w:type="table" w:styleId="a7">
    <w:name w:val="Table Grid"/>
    <w:basedOn w:val="a1"/>
    <w:uiPriority w:val="59"/>
    <w:rsid w:val="00537D86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99"/>
    <w:qFormat/>
    <w:rsid w:val="00FE398E"/>
    <w:pPr>
      <w:widowControl/>
      <w:autoSpaceDE/>
      <w:autoSpaceDN/>
      <w:adjustRightInd/>
      <w:spacing w:line="276" w:lineRule="auto"/>
      <w:ind w:left="720" w:firstLine="709"/>
      <w:contextualSpacing/>
    </w:pPr>
    <w:rPr>
      <w:rFonts w:eastAsiaTheme="minorHAnsi" w:cstheme="minorBidi"/>
      <w:sz w:val="24"/>
      <w:szCs w:val="22"/>
      <w:lang w:eastAsia="en-US"/>
    </w:rPr>
  </w:style>
  <w:style w:type="paragraph" w:styleId="a9">
    <w:name w:val="Body Text"/>
    <w:basedOn w:val="a"/>
    <w:link w:val="aa"/>
    <w:unhideWhenUsed/>
    <w:rsid w:val="00EE1FA6"/>
    <w:pPr>
      <w:widowControl/>
      <w:tabs>
        <w:tab w:val="num" w:pos="0"/>
      </w:tabs>
      <w:autoSpaceDE/>
      <w:autoSpaceDN/>
      <w:adjustRightInd/>
      <w:spacing w:before="480" w:line="360" w:lineRule="auto"/>
      <w:jc w:val="both"/>
    </w:pPr>
    <w:rPr>
      <w:rFonts w:ascii="Courier New" w:eastAsia="Times New Roman" w:hAnsi="Courier New" w:cs="Courier New"/>
      <w:sz w:val="24"/>
      <w:szCs w:val="24"/>
    </w:rPr>
  </w:style>
  <w:style w:type="character" w:customStyle="1" w:styleId="aa">
    <w:name w:val="Основной текст Знак"/>
    <w:basedOn w:val="a0"/>
    <w:link w:val="a9"/>
    <w:rsid w:val="00EE1FA6"/>
    <w:rPr>
      <w:rFonts w:ascii="Courier New" w:eastAsia="Times New Roman" w:hAnsi="Courier New" w:cs="Courier New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156A51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156A51"/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rsid w:val="006F59A8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2F0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37D8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37D86"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37D8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37D86"/>
    <w:rPr>
      <w:rFonts w:ascii="Times New Roman" w:hAnsi="Times New Roman" w:cs="Times New Roman"/>
      <w:sz w:val="20"/>
      <w:szCs w:val="20"/>
    </w:rPr>
  </w:style>
  <w:style w:type="table" w:styleId="a7">
    <w:name w:val="Table Grid"/>
    <w:basedOn w:val="a1"/>
    <w:uiPriority w:val="59"/>
    <w:rsid w:val="00537D86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99"/>
    <w:qFormat/>
    <w:rsid w:val="00FE398E"/>
    <w:pPr>
      <w:widowControl/>
      <w:autoSpaceDE/>
      <w:autoSpaceDN/>
      <w:adjustRightInd/>
      <w:spacing w:line="276" w:lineRule="auto"/>
      <w:ind w:left="720" w:firstLine="709"/>
      <w:contextualSpacing/>
    </w:pPr>
    <w:rPr>
      <w:rFonts w:eastAsiaTheme="minorHAnsi" w:cstheme="minorBidi"/>
      <w:sz w:val="24"/>
      <w:szCs w:val="22"/>
      <w:lang w:eastAsia="en-US"/>
    </w:rPr>
  </w:style>
  <w:style w:type="paragraph" w:styleId="a9">
    <w:name w:val="Body Text"/>
    <w:basedOn w:val="a"/>
    <w:link w:val="aa"/>
    <w:unhideWhenUsed/>
    <w:rsid w:val="00EE1FA6"/>
    <w:pPr>
      <w:widowControl/>
      <w:tabs>
        <w:tab w:val="num" w:pos="0"/>
      </w:tabs>
      <w:autoSpaceDE/>
      <w:autoSpaceDN/>
      <w:adjustRightInd/>
      <w:spacing w:before="480" w:line="360" w:lineRule="auto"/>
      <w:jc w:val="both"/>
    </w:pPr>
    <w:rPr>
      <w:rFonts w:ascii="Courier New" w:eastAsia="Times New Roman" w:hAnsi="Courier New" w:cs="Courier New"/>
      <w:sz w:val="24"/>
      <w:szCs w:val="24"/>
    </w:rPr>
  </w:style>
  <w:style w:type="character" w:customStyle="1" w:styleId="aa">
    <w:name w:val="Основной текст Знак"/>
    <w:basedOn w:val="a0"/>
    <w:link w:val="a9"/>
    <w:rsid w:val="00EE1FA6"/>
    <w:rPr>
      <w:rFonts w:ascii="Courier New" w:eastAsia="Times New Roman" w:hAnsi="Courier New" w:cs="Courier New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156A51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156A51"/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rsid w:val="006F59A8"/>
    <w:pPr>
      <w:widowControl/>
      <w:autoSpaceDE/>
      <w:autoSpaceDN/>
      <w:adjustRightInd/>
      <w:spacing w:before="100" w:beforeAutospacing="1" w:after="100" w:afterAutospacing="1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49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Приложение</vt:lpstr>
      <vt:lpstr>Приложение</vt:lpstr>
    </vt:vector>
  </TitlesOfParts>
  <Company>Krokoz™</Company>
  <LinksUpToDate>false</LinksUpToDate>
  <CharactersWithSpaces>1949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creator>mir</dc:creator>
  <cp:lastModifiedBy>Admin</cp:lastModifiedBy>
  <cp:revision>2</cp:revision>
  <cp:lastPrinted>2014-01-11T04:49:00Z</cp:lastPrinted>
  <dcterms:created xsi:type="dcterms:W3CDTF">2025-05-02T06:00:00Z</dcterms:created>
  <dcterms:modified xsi:type="dcterms:W3CDTF">2025-05-02T06:00:00Z</dcterms:modified>
</cp:coreProperties>
</file>