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BE2B6" w14:textId="77777777" w:rsidR="00797E9C" w:rsidRPr="005C1DB9" w:rsidRDefault="00797E9C" w:rsidP="00797E9C">
      <w:pPr>
        <w:spacing w:after="0" w:line="240" w:lineRule="auto"/>
        <w:ind w:firstLine="426"/>
        <w:jc w:val="center"/>
        <w:rPr>
          <w:rFonts w:ascii="Times New Roman" w:eastAsia="Calibri" w:hAnsi="Times New Roman" w:cs="Times New Roman"/>
          <w:b/>
          <w:sz w:val="24"/>
          <w:szCs w:val="24"/>
        </w:rPr>
      </w:pPr>
      <w:r w:rsidRPr="005C1DB9">
        <w:rPr>
          <w:rFonts w:ascii="Times New Roman" w:eastAsia="Calibri" w:hAnsi="Times New Roman" w:cs="Times New Roman"/>
          <w:b/>
          <w:sz w:val="24"/>
          <w:szCs w:val="24"/>
        </w:rPr>
        <w:t>ДОГОВОР №_____________(проект)</w:t>
      </w:r>
    </w:p>
    <w:p w14:paraId="7037C280" w14:textId="77777777" w:rsidR="00797E9C" w:rsidRPr="005C1DB9" w:rsidRDefault="00797E9C" w:rsidP="00797E9C">
      <w:pPr>
        <w:spacing w:after="0" w:line="240" w:lineRule="auto"/>
        <w:ind w:firstLine="426"/>
        <w:jc w:val="center"/>
        <w:rPr>
          <w:rFonts w:ascii="Times New Roman" w:eastAsia="Calibri" w:hAnsi="Times New Roman" w:cs="Times New Roman"/>
          <w:sz w:val="24"/>
          <w:szCs w:val="24"/>
        </w:rPr>
      </w:pPr>
    </w:p>
    <w:p w14:paraId="262D8C28" w14:textId="77777777" w:rsidR="00797E9C" w:rsidRPr="005C1DB9" w:rsidRDefault="00797E9C" w:rsidP="00797E9C">
      <w:pPr>
        <w:spacing w:after="0" w:line="240" w:lineRule="auto"/>
        <w:ind w:firstLine="426"/>
        <w:rPr>
          <w:rFonts w:ascii="Times New Roman" w:eastAsia="Calibri" w:hAnsi="Times New Roman" w:cs="Times New Roman"/>
          <w:sz w:val="24"/>
          <w:szCs w:val="24"/>
        </w:rPr>
      </w:pPr>
      <w:r w:rsidRPr="005C1DB9">
        <w:rPr>
          <w:rFonts w:ascii="Times New Roman" w:eastAsia="Calibri" w:hAnsi="Times New Roman" w:cs="Times New Roman"/>
          <w:sz w:val="24"/>
          <w:szCs w:val="24"/>
        </w:rPr>
        <w:t>г. Нижний Новгород</w:t>
      </w:r>
      <w:r w:rsidRPr="005C1DB9">
        <w:rPr>
          <w:rFonts w:ascii="Times New Roman" w:eastAsia="Calibri" w:hAnsi="Times New Roman" w:cs="Times New Roman"/>
          <w:sz w:val="24"/>
          <w:szCs w:val="24"/>
        </w:rPr>
        <w:tab/>
      </w:r>
      <w:r w:rsidRPr="005C1DB9">
        <w:rPr>
          <w:rFonts w:ascii="Times New Roman" w:eastAsia="Calibri" w:hAnsi="Times New Roman" w:cs="Times New Roman"/>
          <w:sz w:val="24"/>
          <w:szCs w:val="24"/>
        </w:rPr>
        <w:tab/>
      </w:r>
      <w:r w:rsidRPr="005C1DB9">
        <w:rPr>
          <w:rFonts w:ascii="Times New Roman" w:eastAsia="Calibri" w:hAnsi="Times New Roman" w:cs="Times New Roman"/>
          <w:sz w:val="24"/>
          <w:szCs w:val="24"/>
        </w:rPr>
        <w:tab/>
      </w:r>
      <w:r w:rsidRPr="005C1DB9">
        <w:rPr>
          <w:rFonts w:ascii="Times New Roman" w:eastAsia="Calibri" w:hAnsi="Times New Roman" w:cs="Times New Roman"/>
          <w:sz w:val="24"/>
          <w:szCs w:val="24"/>
        </w:rPr>
        <w:tab/>
      </w:r>
      <w:r w:rsidRPr="005C1DB9">
        <w:rPr>
          <w:rFonts w:ascii="Times New Roman" w:eastAsia="Calibri" w:hAnsi="Times New Roman" w:cs="Times New Roman"/>
          <w:sz w:val="24"/>
          <w:szCs w:val="24"/>
        </w:rPr>
        <w:tab/>
      </w:r>
      <w:r w:rsidRPr="005C1DB9">
        <w:rPr>
          <w:rFonts w:ascii="Times New Roman" w:eastAsia="Calibri" w:hAnsi="Times New Roman" w:cs="Times New Roman"/>
          <w:sz w:val="24"/>
          <w:szCs w:val="24"/>
        </w:rPr>
        <w:tab/>
      </w:r>
      <w:r w:rsidRPr="005C1DB9">
        <w:rPr>
          <w:rFonts w:ascii="Times New Roman" w:eastAsia="Calibri" w:hAnsi="Times New Roman" w:cs="Times New Roman"/>
          <w:sz w:val="24"/>
          <w:szCs w:val="24"/>
        </w:rPr>
        <w:tab/>
        <w:t>«__» ________ 2026 г.</w:t>
      </w:r>
    </w:p>
    <w:p w14:paraId="3C66A47C" w14:textId="77777777" w:rsidR="00797E9C" w:rsidRPr="005C1DB9" w:rsidRDefault="00797E9C" w:rsidP="00797E9C">
      <w:pPr>
        <w:spacing w:after="0" w:line="240" w:lineRule="auto"/>
        <w:ind w:firstLine="426"/>
        <w:jc w:val="center"/>
        <w:rPr>
          <w:rFonts w:ascii="Times New Roman" w:eastAsia="Calibri" w:hAnsi="Times New Roman" w:cs="Times New Roman"/>
          <w:sz w:val="24"/>
          <w:szCs w:val="24"/>
        </w:rPr>
      </w:pPr>
    </w:p>
    <w:p w14:paraId="48C10D9A" w14:textId="77777777" w:rsidR="00797E9C" w:rsidRPr="005C1DB9" w:rsidRDefault="00797E9C" w:rsidP="00797E9C">
      <w:pPr>
        <w:tabs>
          <w:tab w:val="left" w:pos="426"/>
        </w:tabs>
        <w:spacing w:line="240" w:lineRule="auto"/>
        <w:ind w:right="-113" w:firstLine="567"/>
        <w:jc w:val="both"/>
        <w:rPr>
          <w:rFonts w:ascii="Times New Roman" w:eastAsia="Times New Roman" w:hAnsi="Times New Roman" w:cs="Times New Roman"/>
          <w:sz w:val="24"/>
          <w:szCs w:val="24"/>
          <w:lang w:eastAsia="ru-RU"/>
        </w:rPr>
      </w:pPr>
      <w:r w:rsidRPr="005C1DB9">
        <w:rPr>
          <w:rFonts w:ascii="Times New Roman" w:eastAsia="Times New Roman" w:hAnsi="Times New Roman" w:cs="Times New Roman"/>
          <w:b/>
          <w:sz w:val="24"/>
          <w:szCs w:val="24"/>
          <w:lang w:eastAsia="ru-RU"/>
        </w:rPr>
        <w:t>Акционерное общество «</w:t>
      </w:r>
      <w:proofErr w:type="spellStart"/>
      <w:r w:rsidRPr="005C1DB9">
        <w:rPr>
          <w:rFonts w:ascii="Times New Roman" w:eastAsia="Times New Roman" w:hAnsi="Times New Roman" w:cs="Times New Roman"/>
          <w:b/>
          <w:sz w:val="24"/>
          <w:szCs w:val="24"/>
          <w:lang w:eastAsia="ru-RU"/>
        </w:rPr>
        <w:t>Нижтехинвентаризация</w:t>
      </w:r>
      <w:proofErr w:type="spellEnd"/>
      <w:r w:rsidRPr="005C1DB9">
        <w:rPr>
          <w:rFonts w:ascii="Times New Roman" w:eastAsia="Times New Roman" w:hAnsi="Times New Roman" w:cs="Times New Roman"/>
          <w:b/>
          <w:sz w:val="24"/>
          <w:szCs w:val="24"/>
          <w:lang w:eastAsia="ru-RU"/>
        </w:rPr>
        <w:t xml:space="preserve"> – БТИ Нижегородской области» (АО «НТИ – БТИ НО»</w:t>
      </w:r>
      <w:r w:rsidRPr="005C1DB9">
        <w:rPr>
          <w:rFonts w:ascii="Times New Roman" w:eastAsia="Times New Roman" w:hAnsi="Times New Roman" w:cs="Times New Roman"/>
          <w:sz w:val="24"/>
          <w:szCs w:val="24"/>
          <w:lang w:eastAsia="ru-RU"/>
        </w:rPr>
        <w:t xml:space="preserve">, именуемое в дальнейшем </w:t>
      </w:r>
      <w:r w:rsidRPr="005C1DB9">
        <w:rPr>
          <w:rFonts w:ascii="Times New Roman" w:eastAsia="Times New Roman" w:hAnsi="Times New Roman" w:cs="Times New Roman"/>
          <w:b/>
          <w:sz w:val="24"/>
          <w:szCs w:val="24"/>
          <w:lang w:eastAsia="ru-RU"/>
        </w:rPr>
        <w:t>«Заказчик»</w:t>
      </w:r>
      <w:r w:rsidRPr="005C1DB9">
        <w:rPr>
          <w:rFonts w:ascii="Times New Roman" w:eastAsia="Times New Roman" w:hAnsi="Times New Roman" w:cs="Times New Roman"/>
          <w:sz w:val="24"/>
          <w:szCs w:val="24"/>
          <w:lang w:eastAsia="ru-RU"/>
        </w:rPr>
        <w:t xml:space="preserve">, в лице генерального директора </w:t>
      </w:r>
      <w:proofErr w:type="spellStart"/>
      <w:r w:rsidRPr="005C1DB9">
        <w:rPr>
          <w:rFonts w:ascii="Times New Roman" w:eastAsia="Times New Roman" w:hAnsi="Times New Roman" w:cs="Times New Roman"/>
          <w:sz w:val="24"/>
          <w:szCs w:val="24"/>
          <w:lang w:eastAsia="ru-RU"/>
        </w:rPr>
        <w:t>Засухина</w:t>
      </w:r>
      <w:proofErr w:type="spellEnd"/>
      <w:r w:rsidRPr="005C1DB9">
        <w:rPr>
          <w:rFonts w:ascii="Times New Roman" w:eastAsia="Times New Roman" w:hAnsi="Times New Roman" w:cs="Times New Roman"/>
          <w:sz w:val="24"/>
          <w:szCs w:val="24"/>
          <w:lang w:eastAsia="ru-RU"/>
        </w:rPr>
        <w:t xml:space="preserve"> Дмитрия Юрьевича, действующего на основании Устава, с одной стороны, и _______________________________________________________________________, именуемое в дальнейшем </w:t>
      </w:r>
      <w:r w:rsidRPr="005C1DB9">
        <w:rPr>
          <w:rFonts w:ascii="Times New Roman" w:eastAsia="Times New Roman" w:hAnsi="Times New Roman" w:cs="Times New Roman"/>
          <w:b/>
          <w:sz w:val="24"/>
          <w:szCs w:val="24"/>
          <w:lang w:eastAsia="ru-RU"/>
        </w:rPr>
        <w:t>«Подрядчик»</w:t>
      </w:r>
      <w:r w:rsidRPr="005C1DB9">
        <w:rPr>
          <w:rFonts w:ascii="Times New Roman" w:eastAsia="Times New Roman" w:hAnsi="Times New Roman" w:cs="Times New Roman"/>
          <w:sz w:val="24"/>
          <w:szCs w:val="24"/>
          <w:lang w:eastAsia="ru-RU"/>
        </w:rPr>
        <w:t xml:space="preserve">, в лице ___________________________________________________________________, действующего </w:t>
      </w:r>
      <w:r w:rsidRPr="005C1DB9">
        <w:rPr>
          <w:rFonts w:ascii="Times New Roman" w:eastAsia="Times New Roman" w:hAnsi="Times New Roman" w:cs="Times New Roman"/>
          <w:sz w:val="24"/>
          <w:szCs w:val="24"/>
          <w:lang w:eastAsia="ru-RU"/>
        </w:rPr>
        <w:br/>
        <w:t>на основании ____________, с другой стороны, при совместном упоминании по тексту настоящего договора именуемые «Стороны», на основании протокола от ________ по процедуре № _____ заключили настоящий договор (далее – «Договор») о нижеследующем:</w:t>
      </w:r>
    </w:p>
    <w:p w14:paraId="3DDE13EB" w14:textId="77777777" w:rsidR="00247044" w:rsidRPr="005C1DB9" w:rsidRDefault="00247044" w:rsidP="00247044">
      <w:pPr>
        <w:spacing w:after="0" w:line="240" w:lineRule="auto"/>
        <w:ind w:firstLine="708"/>
        <w:jc w:val="both"/>
        <w:rPr>
          <w:rFonts w:ascii="Times New Roman" w:hAnsi="Times New Roman" w:cs="Times New Roman"/>
          <w:sz w:val="24"/>
          <w:szCs w:val="24"/>
        </w:rPr>
      </w:pPr>
    </w:p>
    <w:p w14:paraId="0BAEEA80" w14:textId="53F48979" w:rsidR="00AE5E6C" w:rsidRPr="005C1DB9" w:rsidRDefault="005C1DB9" w:rsidP="004F1EA0">
      <w:pPr>
        <w:pStyle w:val="2"/>
        <w:numPr>
          <w:ilvl w:val="0"/>
          <w:numId w:val="7"/>
        </w:numPr>
        <w:spacing w:before="0" w:after="0"/>
        <w:rPr>
          <w:sz w:val="24"/>
          <w:szCs w:val="24"/>
        </w:rPr>
      </w:pPr>
      <w:r w:rsidRPr="005C1DB9">
        <w:rPr>
          <w:sz w:val="24"/>
          <w:szCs w:val="24"/>
        </w:rPr>
        <w:t>ПРЕДМЕТ ДОГОВОРА</w:t>
      </w:r>
    </w:p>
    <w:p w14:paraId="78B24EC2" w14:textId="41F1C2D5" w:rsidR="00D875C4" w:rsidRPr="00336800" w:rsidRDefault="00EA3819" w:rsidP="004F1EA0">
      <w:pPr>
        <w:pStyle w:val="a8"/>
        <w:numPr>
          <w:ilvl w:val="1"/>
          <w:numId w:val="7"/>
        </w:numPr>
        <w:tabs>
          <w:tab w:val="left" w:pos="1134"/>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C1DB9">
        <w:rPr>
          <w:rFonts w:ascii="Times New Roman" w:eastAsia="Times New Roman" w:hAnsi="Times New Roman" w:cs="Times New Roman"/>
          <w:sz w:val="24"/>
          <w:szCs w:val="24"/>
          <w:lang w:eastAsia="ru-RU"/>
        </w:rPr>
        <w:t xml:space="preserve">В соответствии с Договором </w:t>
      </w:r>
      <w:r w:rsidR="00C018D8" w:rsidRPr="005C1DB9">
        <w:rPr>
          <w:rFonts w:ascii="Times New Roman" w:eastAsia="Times New Roman" w:hAnsi="Times New Roman" w:cs="Times New Roman"/>
          <w:sz w:val="24"/>
          <w:szCs w:val="24"/>
          <w:lang w:eastAsia="ru-RU"/>
        </w:rPr>
        <w:t>Подрядчик обязуется выполнить работ</w:t>
      </w:r>
      <w:r w:rsidR="00476C7F" w:rsidRPr="005C1DB9">
        <w:rPr>
          <w:rFonts w:ascii="Times New Roman" w:eastAsia="Times New Roman" w:hAnsi="Times New Roman" w:cs="Times New Roman"/>
          <w:sz w:val="24"/>
          <w:szCs w:val="24"/>
          <w:lang w:eastAsia="ru-RU"/>
        </w:rPr>
        <w:t>ы</w:t>
      </w:r>
      <w:r w:rsidR="00161F6F" w:rsidRPr="005C1DB9">
        <w:rPr>
          <w:rFonts w:ascii="Times New Roman" w:eastAsia="Times New Roman" w:hAnsi="Times New Roman" w:cs="Times New Roman"/>
          <w:sz w:val="24"/>
          <w:szCs w:val="24"/>
          <w:lang w:eastAsia="ru-RU"/>
        </w:rPr>
        <w:t xml:space="preserve"> </w:t>
      </w:r>
      <w:r w:rsidR="005A4666" w:rsidRPr="005C1DB9">
        <w:rPr>
          <w:rFonts w:ascii="Times New Roman" w:eastAsia="Times New Roman" w:hAnsi="Times New Roman" w:cs="Times New Roman"/>
          <w:sz w:val="24"/>
          <w:szCs w:val="24"/>
          <w:lang w:eastAsia="ru-RU"/>
        </w:rPr>
        <w:t xml:space="preserve">по изготовлению, поставке, монтажу </w:t>
      </w:r>
      <w:r w:rsidR="0063171E" w:rsidRPr="005C1DB9">
        <w:rPr>
          <w:rFonts w:ascii="Times New Roman" w:eastAsia="Times New Roman" w:hAnsi="Times New Roman" w:cs="Times New Roman"/>
          <w:sz w:val="24"/>
          <w:szCs w:val="24"/>
          <w:lang w:eastAsia="ru-RU"/>
        </w:rPr>
        <w:t>(далее – «р</w:t>
      </w:r>
      <w:r w:rsidR="0083059D" w:rsidRPr="005C1DB9">
        <w:rPr>
          <w:rFonts w:ascii="Times New Roman" w:eastAsia="Times New Roman" w:hAnsi="Times New Roman" w:cs="Times New Roman"/>
          <w:sz w:val="24"/>
          <w:szCs w:val="24"/>
          <w:lang w:eastAsia="ru-RU"/>
        </w:rPr>
        <w:t>абот</w:t>
      </w:r>
      <w:r w:rsidR="002E06AD" w:rsidRPr="005C1DB9">
        <w:rPr>
          <w:rFonts w:ascii="Times New Roman" w:eastAsia="Times New Roman" w:hAnsi="Times New Roman" w:cs="Times New Roman"/>
          <w:sz w:val="24"/>
          <w:szCs w:val="24"/>
          <w:lang w:eastAsia="ru-RU"/>
        </w:rPr>
        <w:t>ы</w:t>
      </w:r>
      <w:r w:rsidR="0083059D" w:rsidRPr="005C1DB9">
        <w:rPr>
          <w:rFonts w:ascii="Times New Roman" w:eastAsia="Times New Roman" w:hAnsi="Times New Roman" w:cs="Times New Roman"/>
          <w:sz w:val="24"/>
          <w:szCs w:val="24"/>
          <w:lang w:eastAsia="ru-RU"/>
        </w:rPr>
        <w:t xml:space="preserve">») </w:t>
      </w:r>
      <w:r w:rsidR="002E06AD" w:rsidRPr="005C1DB9">
        <w:rPr>
          <w:rFonts w:ascii="Times New Roman" w:hAnsi="Times New Roman" w:cs="Times New Roman"/>
          <w:bCs/>
          <w:sz w:val="24"/>
          <w:szCs w:val="24"/>
        </w:rPr>
        <w:t xml:space="preserve">некапитальных быстровозводимых каркасных домов </w:t>
      </w:r>
      <w:r w:rsidR="002E06AD" w:rsidRPr="005C1DB9">
        <w:rPr>
          <w:rFonts w:ascii="Times New Roman" w:hAnsi="Times New Roman" w:cs="Times New Roman"/>
          <w:sz w:val="24"/>
          <w:szCs w:val="24"/>
        </w:rPr>
        <w:t>серии «</w:t>
      </w:r>
      <w:proofErr w:type="spellStart"/>
      <w:r w:rsidR="002E06AD" w:rsidRPr="005C1DB9">
        <w:rPr>
          <w:rFonts w:ascii="Times New Roman" w:hAnsi="Times New Roman" w:cs="Times New Roman"/>
          <w:sz w:val="24"/>
          <w:szCs w:val="24"/>
        </w:rPr>
        <w:t>Барн</w:t>
      </w:r>
      <w:proofErr w:type="spellEnd"/>
      <w:r w:rsidR="002E06AD" w:rsidRPr="005C1DB9">
        <w:rPr>
          <w:rFonts w:ascii="Times New Roman" w:hAnsi="Times New Roman" w:cs="Times New Roman"/>
          <w:sz w:val="24"/>
          <w:szCs w:val="24"/>
        </w:rPr>
        <w:t xml:space="preserve"> </w:t>
      </w:r>
      <w:proofErr w:type="spellStart"/>
      <w:r w:rsidR="002E06AD" w:rsidRPr="005C1DB9">
        <w:rPr>
          <w:rFonts w:ascii="Times New Roman" w:hAnsi="Times New Roman" w:cs="Times New Roman"/>
          <w:sz w:val="24"/>
          <w:szCs w:val="24"/>
        </w:rPr>
        <w:t>Опти</w:t>
      </w:r>
      <w:proofErr w:type="spellEnd"/>
      <w:r w:rsidR="002E06AD" w:rsidRPr="005C1DB9">
        <w:rPr>
          <w:rFonts w:ascii="Times New Roman" w:hAnsi="Times New Roman" w:cs="Times New Roman"/>
          <w:sz w:val="24"/>
          <w:szCs w:val="24"/>
        </w:rPr>
        <w:t xml:space="preserve">» </w:t>
      </w:r>
      <w:r w:rsidR="00D211A5" w:rsidRPr="005C1DB9">
        <w:rPr>
          <w:rFonts w:ascii="Times New Roman" w:hAnsi="Times New Roman" w:cs="Times New Roman"/>
          <w:sz w:val="24"/>
          <w:szCs w:val="24"/>
        </w:rPr>
        <w:t xml:space="preserve">с террасой с применением технологии </w:t>
      </w:r>
      <w:proofErr w:type="spellStart"/>
      <w:r w:rsidR="00D211A5" w:rsidRPr="005C1DB9">
        <w:rPr>
          <w:rFonts w:ascii="Times New Roman" w:hAnsi="Times New Roman" w:cs="Times New Roman"/>
          <w:sz w:val="24"/>
          <w:szCs w:val="24"/>
        </w:rPr>
        <w:t>коннекторной</w:t>
      </w:r>
      <w:proofErr w:type="spellEnd"/>
      <w:r w:rsidR="00D211A5" w:rsidRPr="005C1DB9">
        <w:rPr>
          <w:rFonts w:ascii="Times New Roman" w:hAnsi="Times New Roman" w:cs="Times New Roman"/>
          <w:sz w:val="24"/>
          <w:szCs w:val="24"/>
        </w:rPr>
        <w:t xml:space="preserve"> сборки силового каркаса </w:t>
      </w:r>
      <w:r w:rsidR="002E06AD" w:rsidRPr="005C1DB9">
        <w:rPr>
          <w:rFonts w:ascii="Times New Roman" w:hAnsi="Times New Roman" w:cs="Times New Roman"/>
          <w:bCs/>
          <w:sz w:val="24"/>
          <w:szCs w:val="24"/>
        </w:rPr>
        <w:t>для круглогодичного проживания</w:t>
      </w:r>
      <w:r w:rsidRPr="005C1DB9">
        <w:rPr>
          <w:rFonts w:ascii="Times New Roman" w:hAnsi="Times New Roman" w:cs="Times New Roman"/>
          <w:bCs/>
          <w:sz w:val="24"/>
          <w:szCs w:val="24"/>
        </w:rPr>
        <w:t xml:space="preserve"> (далее по тексту Договора –</w:t>
      </w:r>
      <w:r w:rsidR="00D875C4" w:rsidRPr="005C1DB9">
        <w:rPr>
          <w:rFonts w:ascii="Times New Roman" w:hAnsi="Times New Roman" w:cs="Times New Roman"/>
          <w:bCs/>
          <w:sz w:val="24"/>
          <w:szCs w:val="24"/>
        </w:rPr>
        <w:t xml:space="preserve"> к</w:t>
      </w:r>
      <w:r w:rsidRPr="005C1DB9">
        <w:rPr>
          <w:rFonts w:ascii="Times New Roman" w:hAnsi="Times New Roman" w:cs="Times New Roman"/>
          <w:bCs/>
          <w:sz w:val="24"/>
          <w:szCs w:val="24"/>
        </w:rPr>
        <w:t>аркасные дома</w:t>
      </w:r>
      <w:r w:rsidR="00F224F2">
        <w:rPr>
          <w:rFonts w:ascii="Times New Roman" w:hAnsi="Times New Roman" w:cs="Times New Roman"/>
          <w:bCs/>
          <w:sz w:val="24"/>
          <w:szCs w:val="24"/>
        </w:rPr>
        <w:t>, товар</w:t>
      </w:r>
      <w:r w:rsidRPr="005C1DB9">
        <w:rPr>
          <w:rFonts w:ascii="Times New Roman" w:hAnsi="Times New Roman" w:cs="Times New Roman"/>
          <w:bCs/>
          <w:sz w:val="24"/>
          <w:szCs w:val="24"/>
        </w:rPr>
        <w:t xml:space="preserve">)  и </w:t>
      </w:r>
      <w:r w:rsidR="00D875C4" w:rsidRPr="005C1DB9">
        <w:rPr>
          <w:rFonts w:ascii="Times New Roman" w:hAnsi="Times New Roman" w:cs="Times New Roman"/>
          <w:bCs/>
          <w:sz w:val="24"/>
          <w:szCs w:val="24"/>
        </w:rPr>
        <w:t xml:space="preserve">надлежащим образом выполнить работы по устройству оснований (свайно-винтовых фундаментов) для монтажа каркасных домов, обучению правилам эксплуатации и инструктажу специалистов Заказчика, эксплуатирующих каркасные дома, и специалистов Заказчика, осуществляющих техническое обслуживание каркасных домов, правилам эксплуатации и технического обслуживания каркасных </w:t>
      </w:r>
      <w:r w:rsidR="00D875C4" w:rsidRPr="00336800">
        <w:rPr>
          <w:rFonts w:ascii="Times New Roman" w:hAnsi="Times New Roman" w:cs="Times New Roman"/>
          <w:bCs/>
          <w:sz w:val="24"/>
          <w:szCs w:val="24"/>
        </w:rPr>
        <w:t>домов</w:t>
      </w:r>
      <w:r w:rsidR="00336800">
        <w:rPr>
          <w:rFonts w:ascii="Times New Roman" w:hAnsi="Times New Roman" w:cs="Times New Roman"/>
          <w:bCs/>
          <w:sz w:val="24"/>
          <w:szCs w:val="24"/>
        </w:rPr>
        <w:t xml:space="preserve"> и передать результат работ в собственность Заказчика</w:t>
      </w:r>
      <w:r w:rsidR="00D875C4" w:rsidRPr="00336800">
        <w:rPr>
          <w:rFonts w:ascii="Times New Roman" w:hAnsi="Times New Roman" w:cs="Times New Roman"/>
          <w:bCs/>
          <w:sz w:val="24"/>
          <w:szCs w:val="24"/>
        </w:rPr>
        <w:t>.</w:t>
      </w:r>
    </w:p>
    <w:p w14:paraId="19699B49" w14:textId="49EEC21F" w:rsidR="007606C0" w:rsidRPr="00A1090F" w:rsidRDefault="007606C0" w:rsidP="004F1EA0">
      <w:pPr>
        <w:pStyle w:val="a8"/>
        <w:numPr>
          <w:ilvl w:val="1"/>
          <w:numId w:val="7"/>
        </w:numPr>
        <w:tabs>
          <w:tab w:val="left" w:pos="1134"/>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C1DB9">
        <w:rPr>
          <w:rFonts w:ascii="Times New Roman" w:eastAsia="Times New Roman" w:hAnsi="Times New Roman" w:cs="Times New Roman"/>
          <w:sz w:val="24"/>
          <w:szCs w:val="24"/>
          <w:lang w:eastAsia="ru-RU"/>
        </w:rPr>
        <w:t>Подрядчик обязуется выполн</w:t>
      </w:r>
      <w:r w:rsidR="00F745C7">
        <w:rPr>
          <w:rFonts w:ascii="Times New Roman" w:eastAsia="Times New Roman" w:hAnsi="Times New Roman" w:cs="Times New Roman"/>
          <w:sz w:val="24"/>
          <w:szCs w:val="24"/>
          <w:lang w:eastAsia="ru-RU"/>
        </w:rPr>
        <w:t>и</w:t>
      </w:r>
      <w:r w:rsidRPr="005C1DB9">
        <w:rPr>
          <w:rFonts w:ascii="Times New Roman" w:eastAsia="Times New Roman" w:hAnsi="Times New Roman" w:cs="Times New Roman"/>
          <w:sz w:val="24"/>
          <w:szCs w:val="24"/>
          <w:lang w:eastAsia="ru-RU"/>
        </w:rPr>
        <w:t xml:space="preserve">ть </w:t>
      </w:r>
      <w:r w:rsidR="00403504">
        <w:rPr>
          <w:rFonts w:ascii="Times New Roman" w:eastAsia="Times New Roman" w:hAnsi="Times New Roman" w:cs="Times New Roman"/>
          <w:sz w:val="24"/>
          <w:szCs w:val="24"/>
          <w:lang w:eastAsia="ru-RU"/>
        </w:rPr>
        <w:t>р</w:t>
      </w:r>
      <w:r w:rsidRPr="005C1DB9">
        <w:rPr>
          <w:rFonts w:ascii="Times New Roman" w:eastAsia="Times New Roman" w:hAnsi="Times New Roman" w:cs="Times New Roman"/>
          <w:sz w:val="24"/>
          <w:szCs w:val="24"/>
          <w:lang w:eastAsia="ru-RU"/>
        </w:rPr>
        <w:t>абот</w:t>
      </w:r>
      <w:r w:rsidR="002E06AD" w:rsidRPr="005C1DB9">
        <w:rPr>
          <w:rFonts w:ascii="Times New Roman" w:eastAsia="Times New Roman" w:hAnsi="Times New Roman" w:cs="Times New Roman"/>
          <w:sz w:val="24"/>
          <w:szCs w:val="24"/>
          <w:lang w:eastAsia="ru-RU"/>
        </w:rPr>
        <w:t>ы</w:t>
      </w:r>
      <w:r w:rsidR="00C018D8" w:rsidRPr="005C1DB9">
        <w:rPr>
          <w:rFonts w:ascii="Times New Roman" w:eastAsia="Times New Roman" w:hAnsi="Times New Roman" w:cs="Times New Roman"/>
          <w:sz w:val="24"/>
          <w:szCs w:val="24"/>
          <w:lang w:eastAsia="ru-RU"/>
        </w:rPr>
        <w:t xml:space="preserve"> в соотв</w:t>
      </w:r>
      <w:r w:rsidR="002722EF" w:rsidRPr="005C1DB9">
        <w:rPr>
          <w:rFonts w:ascii="Times New Roman" w:eastAsia="Times New Roman" w:hAnsi="Times New Roman" w:cs="Times New Roman"/>
          <w:sz w:val="24"/>
          <w:szCs w:val="24"/>
          <w:lang w:eastAsia="ru-RU"/>
        </w:rPr>
        <w:t>етствии с Те</w:t>
      </w:r>
      <w:r w:rsidR="00D875C4" w:rsidRPr="005C1DB9">
        <w:rPr>
          <w:rFonts w:ascii="Times New Roman" w:eastAsia="Times New Roman" w:hAnsi="Times New Roman" w:cs="Times New Roman"/>
          <w:sz w:val="24"/>
          <w:szCs w:val="24"/>
          <w:lang w:eastAsia="ru-RU"/>
        </w:rPr>
        <w:t>хническим заданием, являющимся П</w:t>
      </w:r>
      <w:r w:rsidR="002722EF" w:rsidRPr="005C1DB9">
        <w:rPr>
          <w:rFonts w:ascii="Times New Roman" w:eastAsia="Times New Roman" w:hAnsi="Times New Roman" w:cs="Times New Roman"/>
          <w:sz w:val="24"/>
          <w:szCs w:val="24"/>
          <w:lang w:eastAsia="ru-RU"/>
        </w:rPr>
        <w:t xml:space="preserve">риложением </w:t>
      </w:r>
      <w:r w:rsidR="00C018D8" w:rsidRPr="005C1DB9">
        <w:rPr>
          <w:rFonts w:ascii="Times New Roman" w:eastAsia="Times New Roman" w:hAnsi="Times New Roman" w:cs="Times New Roman"/>
          <w:sz w:val="24"/>
          <w:szCs w:val="24"/>
          <w:lang w:eastAsia="ru-RU"/>
        </w:rPr>
        <w:t>№ 1 к Договору</w:t>
      </w:r>
      <w:r w:rsidR="00D7314D" w:rsidRPr="005C1DB9">
        <w:rPr>
          <w:rFonts w:ascii="Times New Roman" w:eastAsia="Times New Roman" w:hAnsi="Times New Roman" w:cs="Times New Roman"/>
          <w:sz w:val="24"/>
          <w:szCs w:val="24"/>
          <w:lang w:eastAsia="ru-RU"/>
        </w:rPr>
        <w:t xml:space="preserve"> </w:t>
      </w:r>
      <w:r w:rsidR="002722EF" w:rsidRPr="005C1DB9">
        <w:rPr>
          <w:rFonts w:ascii="Times New Roman" w:eastAsia="Times New Roman" w:hAnsi="Times New Roman" w:cs="Times New Roman"/>
          <w:sz w:val="24"/>
          <w:szCs w:val="24"/>
          <w:lang w:eastAsia="ru-RU"/>
        </w:rPr>
        <w:t xml:space="preserve">(далее также – </w:t>
      </w:r>
      <w:r w:rsidR="00C07B5E" w:rsidRPr="005C1DB9">
        <w:rPr>
          <w:rFonts w:ascii="Times New Roman" w:eastAsia="Times New Roman" w:hAnsi="Times New Roman" w:cs="Times New Roman"/>
          <w:sz w:val="24"/>
          <w:szCs w:val="24"/>
          <w:lang w:eastAsia="ru-RU"/>
        </w:rPr>
        <w:t>«</w:t>
      </w:r>
      <w:r w:rsidR="002722EF" w:rsidRPr="005C1DB9">
        <w:rPr>
          <w:rFonts w:ascii="Times New Roman" w:eastAsia="Times New Roman" w:hAnsi="Times New Roman" w:cs="Times New Roman"/>
          <w:sz w:val="24"/>
          <w:szCs w:val="24"/>
          <w:lang w:eastAsia="ru-RU"/>
        </w:rPr>
        <w:t>Техническое задание</w:t>
      </w:r>
      <w:r w:rsidR="00D875C4" w:rsidRPr="005C1DB9">
        <w:rPr>
          <w:rFonts w:ascii="Times New Roman" w:eastAsia="Times New Roman" w:hAnsi="Times New Roman" w:cs="Times New Roman"/>
          <w:sz w:val="24"/>
          <w:szCs w:val="24"/>
          <w:lang w:eastAsia="ru-RU"/>
        </w:rPr>
        <w:t xml:space="preserve"> (Приложение № 1</w:t>
      </w:r>
      <w:r w:rsidR="00C07B5E" w:rsidRPr="005C1DB9">
        <w:rPr>
          <w:rFonts w:ascii="Times New Roman" w:eastAsia="Times New Roman" w:hAnsi="Times New Roman" w:cs="Times New Roman"/>
          <w:sz w:val="24"/>
          <w:szCs w:val="24"/>
          <w:lang w:eastAsia="ru-RU"/>
        </w:rPr>
        <w:t>»</w:t>
      </w:r>
      <w:r w:rsidR="00C018D8" w:rsidRPr="005C1DB9">
        <w:rPr>
          <w:rFonts w:ascii="Times New Roman" w:eastAsia="Times New Roman" w:hAnsi="Times New Roman" w:cs="Times New Roman"/>
          <w:sz w:val="24"/>
          <w:szCs w:val="24"/>
          <w:lang w:eastAsia="ru-RU"/>
        </w:rPr>
        <w:t>), а также требованиями действующего законодательства Российской Федерации, в том числе требованиями технических регламентов, государственных стандартов, строительных, пожарных, санитарно-эпидемиологических норм и правил, обычно предъявляемыми к работам и объектам аналогичного рода, а также требованиями Заказчика</w:t>
      </w:r>
      <w:r w:rsidRPr="00A1090F">
        <w:rPr>
          <w:rFonts w:ascii="Times New Roman" w:eastAsia="Times New Roman" w:hAnsi="Times New Roman" w:cs="Times New Roman"/>
          <w:sz w:val="24"/>
          <w:szCs w:val="24"/>
          <w:lang w:eastAsia="ru-RU"/>
        </w:rPr>
        <w:t>.</w:t>
      </w:r>
    </w:p>
    <w:p w14:paraId="37B5C636" w14:textId="103CB6C7" w:rsidR="005962C3" w:rsidRPr="005C1DB9" w:rsidRDefault="005962C3"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C1DB9">
        <w:rPr>
          <w:rFonts w:ascii="Times New Roman" w:eastAsia="Times New Roman" w:hAnsi="Times New Roman" w:cs="Times New Roman"/>
          <w:sz w:val="24"/>
          <w:szCs w:val="24"/>
          <w:lang w:eastAsia="ru-RU"/>
        </w:rPr>
        <w:t xml:space="preserve">Заказчик обязуется </w:t>
      </w:r>
      <w:r w:rsidR="00D875C4" w:rsidRPr="005C1DB9">
        <w:rPr>
          <w:rFonts w:ascii="Times New Roman" w:eastAsia="Times New Roman" w:hAnsi="Times New Roman" w:cs="Times New Roman"/>
          <w:sz w:val="24"/>
          <w:szCs w:val="24"/>
          <w:lang w:eastAsia="ru-RU"/>
        </w:rPr>
        <w:t xml:space="preserve">в порядке и сроки, предусмотренные Договором, </w:t>
      </w:r>
      <w:r w:rsidRPr="005C1DB9">
        <w:rPr>
          <w:rFonts w:ascii="Times New Roman" w:eastAsia="Times New Roman" w:hAnsi="Times New Roman" w:cs="Times New Roman"/>
          <w:sz w:val="24"/>
          <w:szCs w:val="24"/>
          <w:lang w:eastAsia="ru-RU"/>
        </w:rPr>
        <w:t xml:space="preserve">принять </w:t>
      </w:r>
      <w:r w:rsidR="0063171E" w:rsidRPr="005C1DB9">
        <w:rPr>
          <w:rFonts w:ascii="Times New Roman" w:eastAsia="Times New Roman" w:hAnsi="Times New Roman" w:cs="Times New Roman"/>
          <w:sz w:val="24"/>
          <w:szCs w:val="24"/>
          <w:lang w:eastAsia="ru-RU"/>
        </w:rPr>
        <w:t>и оплатить надлежащим образом выполненные работы и результат р</w:t>
      </w:r>
      <w:r w:rsidRPr="005C1DB9">
        <w:rPr>
          <w:rFonts w:ascii="Times New Roman" w:eastAsia="Times New Roman" w:hAnsi="Times New Roman" w:cs="Times New Roman"/>
          <w:sz w:val="24"/>
          <w:szCs w:val="24"/>
          <w:lang w:eastAsia="ru-RU"/>
        </w:rPr>
        <w:t>абот.</w:t>
      </w:r>
    </w:p>
    <w:p w14:paraId="0376EF8D" w14:textId="7EBEACED" w:rsidR="00A12131" w:rsidRPr="005C1DB9" w:rsidRDefault="005A4666"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C1DB9">
        <w:rPr>
          <w:rFonts w:ascii="Times New Roman" w:eastAsia="Times New Roman" w:hAnsi="Times New Roman" w:cs="Times New Roman"/>
          <w:sz w:val="24"/>
          <w:szCs w:val="24"/>
          <w:lang w:eastAsia="ru-RU"/>
        </w:rPr>
        <w:t>Работ</w:t>
      </w:r>
      <w:r w:rsidR="002E06AD" w:rsidRPr="005C1DB9">
        <w:rPr>
          <w:rFonts w:ascii="Times New Roman" w:eastAsia="Times New Roman" w:hAnsi="Times New Roman" w:cs="Times New Roman"/>
          <w:sz w:val="24"/>
          <w:szCs w:val="24"/>
          <w:lang w:eastAsia="ru-RU"/>
        </w:rPr>
        <w:t>ы</w:t>
      </w:r>
      <w:r w:rsidRPr="005C1DB9">
        <w:rPr>
          <w:rFonts w:ascii="Times New Roman" w:eastAsia="Times New Roman" w:hAnsi="Times New Roman" w:cs="Times New Roman"/>
          <w:sz w:val="24"/>
          <w:szCs w:val="24"/>
          <w:lang w:eastAsia="ru-RU"/>
        </w:rPr>
        <w:t xml:space="preserve"> выполня</w:t>
      </w:r>
      <w:r w:rsidR="002E06AD" w:rsidRPr="005C1DB9">
        <w:rPr>
          <w:rFonts w:ascii="Times New Roman" w:eastAsia="Times New Roman" w:hAnsi="Times New Roman" w:cs="Times New Roman"/>
          <w:sz w:val="24"/>
          <w:szCs w:val="24"/>
          <w:lang w:eastAsia="ru-RU"/>
        </w:rPr>
        <w:t>ю</w:t>
      </w:r>
      <w:r w:rsidRPr="005C1DB9">
        <w:rPr>
          <w:rFonts w:ascii="Times New Roman" w:eastAsia="Times New Roman" w:hAnsi="Times New Roman" w:cs="Times New Roman"/>
          <w:sz w:val="24"/>
          <w:szCs w:val="24"/>
          <w:lang w:eastAsia="ru-RU"/>
        </w:rPr>
        <w:t>тся поэтапно</w:t>
      </w:r>
      <w:r w:rsidR="000971F4" w:rsidRPr="005C1DB9">
        <w:rPr>
          <w:rFonts w:ascii="Times New Roman" w:eastAsia="Times New Roman" w:hAnsi="Times New Roman" w:cs="Times New Roman"/>
          <w:sz w:val="24"/>
          <w:szCs w:val="24"/>
          <w:lang w:eastAsia="ru-RU"/>
        </w:rPr>
        <w:t xml:space="preserve"> (далее – Этапы)</w:t>
      </w:r>
      <w:r w:rsidR="00A12131" w:rsidRPr="005C1DB9">
        <w:rPr>
          <w:rFonts w:ascii="Times New Roman" w:eastAsia="Times New Roman" w:hAnsi="Times New Roman" w:cs="Times New Roman"/>
          <w:sz w:val="24"/>
          <w:szCs w:val="24"/>
          <w:lang w:eastAsia="ru-RU"/>
        </w:rPr>
        <w:t>:</w:t>
      </w:r>
    </w:p>
    <w:p w14:paraId="79CDC940" w14:textId="4DB24268" w:rsidR="00DF53AB" w:rsidRPr="00830DD7" w:rsidRDefault="00DF53AB" w:rsidP="00830DD7">
      <w:pPr>
        <w:autoSpaceDE w:val="0"/>
        <w:autoSpaceDN w:val="0"/>
        <w:adjustRightInd w:val="0"/>
        <w:spacing w:after="0" w:line="240" w:lineRule="auto"/>
        <w:ind w:firstLine="360"/>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b/>
          <w:sz w:val="24"/>
          <w:szCs w:val="24"/>
          <w:lang w:eastAsia="ru-RU"/>
        </w:rPr>
        <w:t>1 этап</w:t>
      </w:r>
      <w:r w:rsidRPr="00830DD7">
        <w:rPr>
          <w:rFonts w:ascii="Times New Roman" w:eastAsia="Times New Roman" w:hAnsi="Times New Roman" w:cs="Times New Roman"/>
          <w:sz w:val="24"/>
          <w:szCs w:val="24"/>
          <w:lang w:eastAsia="ru-RU"/>
        </w:rPr>
        <w:t xml:space="preserve"> – </w:t>
      </w:r>
      <w:r w:rsidR="0063171E" w:rsidRPr="00830DD7">
        <w:rPr>
          <w:rFonts w:ascii="Times New Roman" w:eastAsia="Times New Roman" w:hAnsi="Times New Roman" w:cs="Times New Roman"/>
          <w:sz w:val="24"/>
          <w:szCs w:val="24"/>
          <w:lang w:eastAsia="ru-RU"/>
        </w:rPr>
        <w:t>у</w:t>
      </w:r>
      <w:r w:rsidR="002E06AD" w:rsidRPr="00830DD7">
        <w:rPr>
          <w:rFonts w:ascii="Times New Roman" w:eastAsia="Times New Roman" w:hAnsi="Times New Roman" w:cs="Times New Roman"/>
          <w:sz w:val="24"/>
          <w:szCs w:val="24"/>
          <w:lang w:eastAsia="ru-RU"/>
        </w:rPr>
        <w:t>стройство основания (свайно-винтового фундамента)</w:t>
      </w:r>
      <w:r w:rsidR="000971F4" w:rsidRPr="00830DD7">
        <w:rPr>
          <w:rFonts w:ascii="Times New Roman" w:eastAsia="Times New Roman" w:hAnsi="Times New Roman" w:cs="Times New Roman"/>
          <w:sz w:val="24"/>
          <w:szCs w:val="24"/>
          <w:lang w:eastAsia="ru-RU"/>
        </w:rPr>
        <w:t xml:space="preserve"> (далее - </w:t>
      </w:r>
      <w:r w:rsidR="000971F4" w:rsidRPr="00830DD7">
        <w:rPr>
          <w:rFonts w:ascii="Times New Roman" w:eastAsia="Times New Roman" w:hAnsi="Times New Roman" w:cs="Times New Roman"/>
          <w:b/>
          <w:sz w:val="24"/>
          <w:szCs w:val="24"/>
          <w:lang w:eastAsia="ru-RU"/>
        </w:rPr>
        <w:t>1 этап</w:t>
      </w:r>
      <w:r w:rsidR="000971F4" w:rsidRPr="00830DD7">
        <w:rPr>
          <w:rFonts w:ascii="Times New Roman" w:eastAsia="Times New Roman" w:hAnsi="Times New Roman" w:cs="Times New Roman"/>
          <w:sz w:val="24"/>
          <w:szCs w:val="24"/>
          <w:lang w:eastAsia="ru-RU"/>
        </w:rPr>
        <w:t>)</w:t>
      </w:r>
      <w:r w:rsidR="00B35CB1" w:rsidRPr="00830DD7">
        <w:rPr>
          <w:rFonts w:ascii="Times New Roman" w:eastAsia="Times New Roman" w:hAnsi="Times New Roman" w:cs="Times New Roman"/>
          <w:sz w:val="24"/>
          <w:szCs w:val="24"/>
          <w:lang w:eastAsia="ru-RU"/>
        </w:rPr>
        <w:t>;</w:t>
      </w:r>
      <w:r w:rsidRPr="00830DD7">
        <w:rPr>
          <w:rFonts w:ascii="Times New Roman" w:eastAsia="Times New Roman" w:hAnsi="Times New Roman" w:cs="Times New Roman"/>
          <w:sz w:val="24"/>
          <w:szCs w:val="24"/>
          <w:lang w:eastAsia="ru-RU"/>
        </w:rPr>
        <w:t xml:space="preserve"> </w:t>
      </w:r>
    </w:p>
    <w:p w14:paraId="3EEC919D" w14:textId="77777777" w:rsidR="005C1DB9" w:rsidRPr="00830DD7" w:rsidRDefault="007164EB" w:rsidP="00F224F2">
      <w:pPr>
        <w:autoSpaceDE w:val="0"/>
        <w:autoSpaceDN w:val="0"/>
        <w:adjustRightInd w:val="0"/>
        <w:spacing w:after="0" w:line="240" w:lineRule="auto"/>
        <w:ind w:left="360"/>
        <w:jc w:val="both"/>
        <w:rPr>
          <w:rFonts w:ascii="Times New Roman" w:eastAsia="Times New Roman" w:hAnsi="Times New Roman" w:cs="Times New Roman"/>
          <w:bCs/>
          <w:sz w:val="24"/>
          <w:szCs w:val="24"/>
        </w:rPr>
      </w:pPr>
      <w:r w:rsidRPr="00830DD7">
        <w:rPr>
          <w:rFonts w:ascii="Times New Roman" w:eastAsia="Times New Roman" w:hAnsi="Times New Roman" w:cs="Times New Roman"/>
          <w:b/>
          <w:sz w:val="24"/>
          <w:szCs w:val="24"/>
          <w:lang w:eastAsia="ru-RU"/>
        </w:rPr>
        <w:t>2</w:t>
      </w:r>
      <w:r w:rsidR="00DF53AB" w:rsidRPr="00830DD7">
        <w:rPr>
          <w:rFonts w:ascii="Times New Roman" w:eastAsia="Times New Roman" w:hAnsi="Times New Roman" w:cs="Times New Roman"/>
          <w:b/>
          <w:sz w:val="24"/>
          <w:szCs w:val="24"/>
          <w:lang w:eastAsia="ru-RU"/>
        </w:rPr>
        <w:t xml:space="preserve"> этап</w:t>
      </w:r>
      <w:r w:rsidR="00DF53AB" w:rsidRPr="00830DD7">
        <w:rPr>
          <w:rFonts w:ascii="Times New Roman" w:eastAsia="Times New Roman" w:hAnsi="Times New Roman" w:cs="Times New Roman"/>
          <w:sz w:val="24"/>
          <w:szCs w:val="24"/>
          <w:lang w:eastAsia="ru-RU"/>
        </w:rPr>
        <w:t xml:space="preserve"> – </w:t>
      </w:r>
      <w:r w:rsidR="002E06AD" w:rsidRPr="00830DD7">
        <w:rPr>
          <w:rFonts w:ascii="Times New Roman" w:eastAsia="Times New Roman" w:hAnsi="Times New Roman" w:cs="Times New Roman"/>
          <w:sz w:val="24"/>
          <w:szCs w:val="24"/>
          <w:lang w:eastAsia="ru-RU"/>
        </w:rPr>
        <w:t>изготовление</w:t>
      </w:r>
      <w:r w:rsidR="000971F4" w:rsidRPr="00830DD7">
        <w:rPr>
          <w:rFonts w:ascii="Times New Roman" w:eastAsia="Times New Roman" w:hAnsi="Times New Roman" w:cs="Times New Roman"/>
          <w:sz w:val="24"/>
          <w:szCs w:val="24"/>
          <w:lang w:eastAsia="ru-RU"/>
        </w:rPr>
        <w:t xml:space="preserve">, </w:t>
      </w:r>
      <w:r w:rsidR="002E06AD" w:rsidRPr="00830DD7">
        <w:rPr>
          <w:rFonts w:ascii="Times New Roman" w:eastAsia="Times New Roman" w:hAnsi="Times New Roman" w:cs="Times New Roman"/>
          <w:sz w:val="24"/>
          <w:szCs w:val="24"/>
          <w:lang w:eastAsia="ru-RU"/>
        </w:rPr>
        <w:t xml:space="preserve">поставка и </w:t>
      </w:r>
      <w:r w:rsidR="0063171E" w:rsidRPr="00830DD7">
        <w:rPr>
          <w:rFonts w:ascii="Times New Roman" w:eastAsia="Times New Roman" w:hAnsi="Times New Roman" w:cs="Times New Roman"/>
          <w:sz w:val="24"/>
          <w:szCs w:val="24"/>
          <w:lang w:eastAsia="ru-RU"/>
        </w:rPr>
        <w:t xml:space="preserve">монтаж </w:t>
      </w:r>
      <w:r w:rsidR="007902B2" w:rsidRPr="00830DD7">
        <w:rPr>
          <w:rFonts w:ascii="Times New Roman" w:eastAsia="Times New Roman" w:hAnsi="Times New Roman" w:cs="Times New Roman"/>
          <w:sz w:val="24"/>
          <w:szCs w:val="24"/>
          <w:lang w:eastAsia="ru-RU"/>
        </w:rPr>
        <w:t>холодного</w:t>
      </w:r>
      <w:r w:rsidR="0063171E" w:rsidRPr="00830DD7">
        <w:rPr>
          <w:rFonts w:ascii="Times New Roman" w:eastAsia="Times New Roman" w:hAnsi="Times New Roman" w:cs="Times New Roman"/>
          <w:sz w:val="24"/>
          <w:szCs w:val="24"/>
          <w:lang w:eastAsia="ru-RU"/>
        </w:rPr>
        <w:t xml:space="preserve"> контура  </w:t>
      </w:r>
      <w:r w:rsidR="000971F4" w:rsidRPr="00830DD7">
        <w:rPr>
          <w:rFonts w:ascii="Times New Roman" w:eastAsia="Times New Roman" w:hAnsi="Times New Roman" w:cs="Times New Roman"/>
          <w:sz w:val="24"/>
          <w:szCs w:val="24"/>
          <w:lang w:eastAsia="ru-RU"/>
        </w:rPr>
        <w:t xml:space="preserve">(далее - </w:t>
      </w:r>
      <w:r w:rsidR="000971F4" w:rsidRPr="00830DD7">
        <w:rPr>
          <w:rFonts w:ascii="Times New Roman" w:eastAsia="Times New Roman" w:hAnsi="Times New Roman" w:cs="Times New Roman"/>
          <w:b/>
          <w:sz w:val="24"/>
          <w:szCs w:val="24"/>
          <w:lang w:eastAsia="ru-RU"/>
        </w:rPr>
        <w:t>2 этап</w:t>
      </w:r>
      <w:r w:rsidR="000971F4" w:rsidRPr="00830DD7">
        <w:rPr>
          <w:rFonts w:ascii="Times New Roman" w:eastAsia="Times New Roman" w:hAnsi="Times New Roman" w:cs="Times New Roman"/>
          <w:sz w:val="24"/>
          <w:szCs w:val="24"/>
          <w:lang w:eastAsia="ru-RU"/>
        </w:rPr>
        <w:t>)</w:t>
      </w:r>
      <w:r w:rsidR="00131C70" w:rsidRPr="00830DD7">
        <w:rPr>
          <w:rFonts w:ascii="Times New Roman" w:eastAsia="Times New Roman" w:hAnsi="Times New Roman" w:cs="Times New Roman"/>
          <w:sz w:val="24"/>
          <w:szCs w:val="24"/>
          <w:lang w:eastAsia="ru-RU"/>
        </w:rPr>
        <w:t xml:space="preserve">, в том числе: </w:t>
      </w:r>
    </w:p>
    <w:p w14:paraId="49185719" w14:textId="149B191E" w:rsidR="005C1DB9" w:rsidRPr="00F224F2" w:rsidRDefault="0063171E" w:rsidP="004F1EA0">
      <w:pPr>
        <w:pStyle w:val="a8"/>
        <w:numPr>
          <w:ilvl w:val="0"/>
          <w:numId w:val="8"/>
        </w:numPr>
        <w:autoSpaceDE w:val="0"/>
        <w:autoSpaceDN w:val="0"/>
        <w:adjustRightInd w:val="0"/>
        <w:spacing w:after="0" w:line="240" w:lineRule="auto"/>
        <w:jc w:val="both"/>
        <w:rPr>
          <w:rFonts w:ascii="Times New Roman" w:eastAsia="Times New Roman" w:hAnsi="Times New Roman" w:cs="Times New Roman"/>
          <w:bCs/>
          <w:sz w:val="24"/>
          <w:szCs w:val="24"/>
        </w:rPr>
      </w:pPr>
      <w:r w:rsidRPr="00F224F2">
        <w:rPr>
          <w:rFonts w:ascii="Times New Roman" w:eastAsia="Times New Roman" w:hAnsi="Times New Roman" w:cs="Times New Roman"/>
          <w:bCs/>
          <w:sz w:val="24"/>
          <w:szCs w:val="24"/>
        </w:rPr>
        <w:t>изготовление и поставка составляющих холодного контура;</w:t>
      </w:r>
    </w:p>
    <w:p w14:paraId="7AAFB0B5" w14:textId="45D23F29" w:rsidR="00131C70" w:rsidRPr="00F224F2" w:rsidRDefault="0063171E" w:rsidP="004F1EA0">
      <w:pPr>
        <w:pStyle w:val="a8"/>
        <w:numPr>
          <w:ilvl w:val="0"/>
          <w:numId w:val="8"/>
        </w:numPr>
        <w:autoSpaceDE w:val="0"/>
        <w:autoSpaceDN w:val="0"/>
        <w:adjustRightInd w:val="0"/>
        <w:spacing w:after="0" w:line="240" w:lineRule="auto"/>
        <w:jc w:val="both"/>
        <w:rPr>
          <w:rFonts w:ascii="Times New Roman" w:eastAsia="Calibri" w:hAnsi="Times New Roman" w:cs="Times New Roman"/>
          <w:bCs/>
          <w:spacing w:val="6"/>
          <w:sz w:val="24"/>
          <w:szCs w:val="24"/>
        </w:rPr>
      </w:pPr>
      <w:r w:rsidRPr="00F224F2">
        <w:rPr>
          <w:rFonts w:ascii="Times New Roman" w:eastAsia="Times New Roman" w:hAnsi="Times New Roman" w:cs="Times New Roman"/>
          <w:bCs/>
          <w:sz w:val="24"/>
          <w:szCs w:val="24"/>
        </w:rPr>
        <w:t>монтаж силового каркаса;</w:t>
      </w:r>
    </w:p>
    <w:p w14:paraId="36139DA0" w14:textId="016A8A76" w:rsidR="005C1DB9" w:rsidRPr="00F224F2" w:rsidRDefault="0063171E" w:rsidP="004F1EA0">
      <w:pPr>
        <w:pStyle w:val="a8"/>
        <w:numPr>
          <w:ilvl w:val="0"/>
          <w:numId w:val="8"/>
        </w:numPr>
        <w:spacing w:after="0" w:line="240" w:lineRule="auto"/>
        <w:rPr>
          <w:rFonts w:ascii="Times New Roman" w:eastAsia="Times New Roman" w:hAnsi="Times New Roman" w:cs="Times New Roman"/>
          <w:bCs/>
          <w:sz w:val="24"/>
          <w:szCs w:val="24"/>
        </w:rPr>
      </w:pPr>
      <w:r w:rsidRPr="00F224F2">
        <w:rPr>
          <w:rFonts w:ascii="Times New Roman" w:eastAsia="Times New Roman" w:hAnsi="Times New Roman" w:cs="Times New Roman"/>
          <w:bCs/>
          <w:sz w:val="24"/>
          <w:szCs w:val="24"/>
        </w:rPr>
        <w:t>м</w:t>
      </w:r>
      <w:r w:rsidR="00131C70" w:rsidRPr="00F224F2">
        <w:rPr>
          <w:rFonts w:ascii="Times New Roman" w:eastAsia="Times New Roman" w:hAnsi="Times New Roman" w:cs="Times New Roman"/>
          <w:bCs/>
          <w:sz w:val="24"/>
          <w:szCs w:val="24"/>
        </w:rPr>
        <w:t xml:space="preserve">онтаж кровли, </w:t>
      </w:r>
      <w:proofErr w:type="spellStart"/>
      <w:r w:rsidR="00131C70" w:rsidRPr="00F224F2">
        <w:rPr>
          <w:rFonts w:ascii="Times New Roman" w:eastAsia="Times New Roman" w:hAnsi="Times New Roman" w:cs="Times New Roman"/>
          <w:bCs/>
          <w:sz w:val="24"/>
          <w:szCs w:val="24"/>
        </w:rPr>
        <w:t>снегоза</w:t>
      </w:r>
      <w:r w:rsidRPr="00F224F2">
        <w:rPr>
          <w:rFonts w:ascii="Times New Roman" w:eastAsia="Times New Roman" w:hAnsi="Times New Roman" w:cs="Times New Roman"/>
          <w:bCs/>
          <w:sz w:val="24"/>
          <w:szCs w:val="24"/>
        </w:rPr>
        <w:t>держателей</w:t>
      </w:r>
      <w:proofErr w:type="spellEnd"/>
      <w:r w:rsidRPr="00F224F2">
        <w:rPr>
          <w:rFonts w:ascii="Times New Roman" w:eastAsia="Times New Roman" w:hAnsi="Times New Roman" w:cs="Times New Roman"/>
          <w:bCs/>
          <w:sz w:val="24"/>
          <w:szCs w:val="24"/>
        </w:rPr>
        <w:t>, водосточной системы;</w:t>
      </w:r>
    </w:p>
    <w:p w14:paraId="2F63963C" w14:textId="77777777" w:rsidR="005C1DB9" w:rsidRPr="00F224F2" w:rsidRDefault="0063171E" w:rsidP="004F1EA0">
      <w:pPr>
        <w:pStyle w:val="a8"/>
        <w:numPr>
          <w:ilvl w:val="0"/>
          <w:numId w:val="8"/>
        </w:numPr>
        <w:spacing w:after="0" w:line="240" w:lineRule="auto"/>
        <w:rPr>
          <w:rFonts w:ascii="Times New Roman" w:eastAsia="Times New Roman" w:hAnsi="Times New Roman" w:cs="Times New Roman"/>
          <w:bCs/>
          <w:sz w:val="24"/>
          <w:szCs w:val="24"/>
        </w:rPr>
      </w:pPr>
      <w:r w:rsidRPr="00F224F2">
        <w:rPr>
          <w:rFonts w:ascii="Times New Roman" w:eastAsia="Times New Roman" w:hAnsi="Times New Roman" w:cs="Times New Roman"/>
          <w:bCs/>
          <w:sz w:val="24"/>
          <w:szCs w:val="24"/>
        </w:rPr>
        <w:t>монтаж фасада;</w:t>
      </w:r>
    </w:p>
    <w:p w14:paraId="5DB574B7" w14:textId="77777777" w:rsidR="005C1DB9" w:rsidRPr="00F224F2" w:rsidRDefault="0063171E" w:rsidP="004F1EA0">
      <w:pPr>
        <w:pStyle w:val="a8"/>
        <w:numPr>
          <w:ilvl w:val="0"/>
          <w:numId w:val="8"/>
        </w:numPr>
        <w:spacing w:after="0" w:line="240" w:lineRule="auto"/>
        <w:rPr>
          <w:rFonts w:ascii="Times New Roman" w:eastAsia="Times New Roman" w:hAnsi="Times New Roman" w:cs="Times New Roman"/>
          <w:bCs/>
          <w:sz w:val="24"/>
          <w:szCs w:val="24"/>
        </w:rPr>
      </w:pPr>
      <w:r w:rsidRPr="00F224F2">
        <w:rPr>
          <w:rFonts w:ascii="Times New Roman" w:eastAsia="Times New Roman" w:hAnsi="Times New Roman" w:cs="Times New Roman"/>
          <w:bCs/>
          <w:sz w:val="24"/>
          <w:szCs w:val="24"/>
        </w:rPr>
        <w:t>монтаж окон;</w:t>
      </w:r>
    </w:p>
    <w:p w14:paraId="244E3799" w14:textId="77777777" w:rsidR="005C1DB9" w:rsidRPr="00F224F2" w:rsidRDefault="0063171E" w:rsidP="004F1EA0">
      <w:pPr>
        <w:pStyle w:val="a8"/>
        <w:numPr>
          <w:ilvl w:val="0"/>
          <w:numId w:val="8"/>
        </w:numPr>
        <w:spacing w:after="0" w:line="240" w:lineRule="auto"/>
        <w:rPr>
          <w:rFonts w:ascii="Times New Roman" w:eastAsia="Calibri" w:hAnsi="Times New Roman" w:cs="Times New Roman"/>
          <w:bCs/>
          <w:spacing w:val="6"/>
          <w:sz w:val="24"/>
          <w:szCs w:val="24"/>
        </w:rPr>
      </w:pPr>
      <w:r w:rsidRPr="00F224F2">
        <w:rPr>
          <w:rFonts w:ascii="Times New Roman" w:eastAsia="Calibri" w:hAnsi="Times New Roman" w:cs="Times New Roman"/>
          <w:bCs/>
          <w:spacing w:val="6"/>
          <w:sz w:val="24"/>
          <w:szCs w:val="24"/>
        </w:rPr>
        <w:t>монтаж входной двери;</w:t>
      </w:r>
    </w:p>
    <w:p w14:paraId="190DBA40" w14:textId="77777777" w:rsidR="005C1DB9" w:rsidRPr="00F224F2" w:rsidRDefault="0063171E" w:rsidP="004F1EA0">
      <w:pPr>
        <w:pStyle w:val="a8"/>
        <w:numPr>
          <w:ilvl w:val="0"/>
          <w:numId w:val="8"/>
        </w:numPr>
        <w:spacing w:after="0" w:line="240" w:lineRule="auto"/>
        <w:rPr>
          <w:rFonts w:ascii="Times New Roman" w:eastAsia="Times New Roman" w:hAnsi="Times New Roman" w:cs="Times New Roman"/>
          <w:bCs/>
          <w:sz w:val="24"/>
          <w:szCs w:val="24"/>
        </w:rPr>
      </w:pPr>
      <w:r w:rsidRPr="00F224F2">
        <w:rPr>
          <w:rFonts w:ascii="Times New Roman" w:eastAsia="Times New Roman" w:hAnsi="Times New Roman" w:cs="Times New Roman"/>
          <w:bCs/>
          <w:sz w:val="24"/>
          <w:szCs w:val="24"/>
        </w:rPr>
        <w:t>монтаж террасы с кровлей;</w:t>
      </w:r>
    </w:p>
    <w:p w14:paraId="73AF3B99" w14:textId="3EAEF155" w:rsidR="00D66457" w:rsidRPr="00F224F2" w:rsidRDefault="0063171E" w:rsidP="004F1EA0">
      <w:pPr>
        <w:pStyle w:val="a8"/>
        <w:numPr>
          <w:ilvl w:val="0"/>
          <w:numId w:val="8"/>
        </w:numPr>
        <w:spacing w:after="0" w:line="240" w:lineRule="auto"/>
        <w:rPr>
          <w:rFonts w:ascii="Times New Roman" w:eastAsia="Times New Roman" w:hAnsi="Times New Roman" w:cs="Times New Roman"/>
          <w:sz w:val="24"/>
          <w:szCs w:val="24"/>
          <w:lang w:eastAsia="ru-RU"/>
        </w:rPr>
      </w:pPr>
      <w:r w:rsidRPr="00F224F2">
        <w:rPr>
          <w:rFonts w:ascii="Times New Roman" w:eastAsia="Times New Roman" w:hAnsi="Times New Roman" w:cs="Times New Roman"/>
          <w:bCs/>
          <w:sz w:val="24"/>
          <w:szCs w:val="24"/>
        </w:rPr>
        <w:t>м</w:t>
      </w:r>
      <w:r w:rsidR="00131C70" w:rsidRPr="00F224F2">
        <w:rPr>
          <w:rFonts w:ascii="Times New Roman" w:eastAsia="Times New Roman" w:hAnsi="Times New Roman" w:cs="Times New Roman"/>
          <w:bCs/>
          <w:sz w:val="24"/>
          <w:szCs w:val="24"/>
        </w:rPr>
        <w:t>онтаж крыльца входной группы с кровлей</w:t>
      </w:r>
      <w:r w:rsidRPr="00F224F2">
        <w:rPr>
          <w:rFonts w:ascii="Times New Roman" w:eastAsia="Times New Roman" w:hAnsi="Times New Roman" w:cs="Times New Roman"/>
          <w:sz w:val="24"/>
          <w:szCs w:val="24"/>
          <w:lang w:eastAsia="ru-RU"/>
        </w:rPr>
        <w:t>.</w:t>
      </w:r>
    </w:p>
    <w:p w14:paraId="5F523A99" w14:textId="23B96A97" w:rsidR="00131C70" w:rsidRPr="00830DD7" w:rsidRDefault="00D66457" w:rsidP="00F224F2">
      <w:pPr>
        <w:autoSpaceDE w:val="0"/>
        <w:autoSpaceDN w:val="0"/>
        <w:adjustRightInd w:val="0"/>
        <w:spacing w:after="0" w:line="240" w:lineRule="auto"/>
        <w:ind w:firstLine="360"/>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b/>
          <w:sz w:val="24"/>
          <w:szCs w:val="24"/>
          <w:lang w:eastAsia="ru-RU"/>
        </w:rPr>
        <w:t>3 этап</w:t>
      </w:r>
      <w:r w:rsidRPr="00830DD7">
        <w:rPr>
          <w:rFonts w:ascii="Times New Roman" w:eastAsia="Times New Roman" w:hAnsi="Times New Roman" w:cs="Times New Roman"/>
          <w:sz w:val="24"/>
          <w:szCs w:val="24"/>
          <w:lang w:eastAsia="ru-RU"/>
        </w:rPr>
        <w:t xml:space="preserve"> </w:t>
      </w:r>
      <w:r w:rsidR="00131C70" w:rsidRPr="00830DD7">
        <w:rPr>
          <w:rFonts w:ascii="Times New Roman" w:eastAsia="Times New Roman" w:hAnsi="Times New Roman" w:cs="Times New Roman"/>
          <w:sz w:val="24"/>
          <w:szCs w:val="24"/>
          <w:lang w:eastAsia="ru-RU"/>
        </w:rPr>
        <w:t>–</w:t>
      </w:r>
      <w:r w:rsidRPr="00830DD7">
        <w:rPr>
          <w:rFonts w:ascii="Times New Roman" w:eastAsia="Times New Roman" w:hAnsi="Times New Roman" w:cs="Times New Roman"/>
          <w:sz w:val="24"/>
          <w:szCs w:val="24"/>
          <w:lang w:eastAsia="ru-RU"/>
        </w:rPr>
        <w:t xml:space="preserve"> </w:t>
      </w:r>
      <w:r w:rsidR="00131C70" w:rsidRPr="00830DD7">
        <w:rPr>
          <w:rFonts w:ascii="Times New Roman" w:eastAsia="Times New Roman" w:hAnsi="Times New Roman" w:cs="Times New Roman"/>
          <w:sz w:val="24"/>
          <w:szCs w:val="24"/>
          <w:lang w:eastAsia="ru-RU"/>
        </w:rPr>
        <w:t xml:space="preserve">поставка и </w:t>
      </w:r>
      <w:r w:rsidR="0063171E" w:rsidRPr="00830DD7">
        <w:rPr>
          <w:rFonts w:ascii="Times New Roman" w:eastAsia="Times New Roman" w:hAnsi="Times New Roman" w:cs="Times New Roman"/>
          <w:sz w:val="24"/>
          <w:szCs w:val="24"/>
          <w:lang w:eastAsia="ru-RU"/>
        </w:rPr>
        <w:t>монтаж</w:t>
      </w:r>
      <w:r w:rsidR="00131C70" w:rsidRPr="00830DD7">
        <w:rPr>
          <w:rFonts w:ascii="Times New Roman" w:eastAsia="Times New Roman" w:hAnsi="Times New Roman" w:cs="Times New Roman"/>
          <w:sz w:val="24"/>
          <w:szCs w:val="24"/>
          <w:lang w:eastAsia="ru-RU"/>
        </w:rPr>
        <w:t xml:space="preserve"> теплого контура</w:t>
      </w:r>
      <w:r w:rsidR="000971F4" w:rsidRPr="00830DD7">
        <w:rPr>
          <w:rFonts w:ascii="Times New Roman" w:eastAsia="Times New Roman" w:hAnsi="Times New Roman" w:cs="Times New Roman"/>
          <w:sz w:val="24"/>
          <w:szCs w:val="24"/>
          <w:lang w:eastAsia="ru-RU"/>
        </w:rPr>
        <w:t xml:space="preserve"> (далее - </w:t>
      </w:r>
      <w:r w:rsidR="000971F4" w:rsidRPr="00830DD7">
        <w:rPr>
          <w:rFonts w:ascii="Times New Roman" w:eastAsia="Times New Roman" w:hAnsi="Times New Roman" w:cs="Times New Roman"/>
          <w:b/>
          <w:sz w:val="24"/>
          <w:szCs w:val="24"/>
          <w:lang w:eastAsia="ru-RU"/>
        </w:rPr>
        <w:t>3 этап</w:t>
      </w:r>
      <w:r w:rsidR="000971F4" w:rsidRPr="00830DD7">
        <w:rPr>
          <w:rFonts w:ascii="Times New Roman" w:eastAsia="Times New Roman" w:hAnsi="Times New Roman" w:cs="Times New Roman"/>
          <w:sz w:val="24"/>
          <w:szCs w:val="24"/>
          <w:lang w:eastAsia="ru-RU"/>
        </w:rPr>
        <w:t>)</w:t>
      </w:r>
      <w:r w:rsidR="00131C70" w:rsidRPr="00830DD7">
        <w:rPr>
          <w:rFonts w:ascii="Times New Roman" w:eastAsia="Times New Roman" w:hAnsi="Times New Roman" w:cs="Times New Roman"/>
          <w:sz w:val="24"/>
          <w:szCs w:val="24"/>
          <w:lang w:eastAsia="ru-RU"/>
        </w:rPr>
        <w:t xml:space="preserve">, в том числе: </w:t>
      </w:r>
    </w:p>
    <w:p w14:paraId="7B199817" w14:textId="45845B5F" w:rsidR="00131C70" w:rsidRPr="00F224F2" w:rsidRDefault="0063171E" w:rsidP="004F1EA0">
      <w:pPr>
        <w:pStyle w:val="a8"/>
        <w:numPr>
          <w:ilvl w:val="0"/>
          <w:numId w:val="9"/>
        </w:num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w:t>
      </w:r>
      <w:r w:rsidR="00131C70" w:rsidRPr="00F224F2">
        <w:rPr>
          <w:rFonts w:ascii="Times New Roman" w:eastAsia="Times New Roman" w:hAnsi="Times New Roman" w:cs="Times New Roman"/>
          <w:sz w:val="24"/>
          <w:szCs w:val="24"/>
          <w:lang w:eastAsia="ru-RU"/>
        </w:rPr>
        <w:t>онтаж</w:t>
      </w:r>
      <w:r w:rsidRPr="00F224F2">
        <w:rPr>
          <w:rFonts w:ascii="Times New Roman" w:eastAsia="Times New Roman" w:hAnsi="Times New Roman" w:cs="Times New Roman"/>
          <w:sz w:val="24"/>
          <w:szCs w:val="24"/>
          <w:lang w:eastAsia="ru-RU"/>
        </w:rPr>
        <w:t xml:space="preserve"> утеплителя;</w:t>
      </w:r>
    </w:p>
    <w:p w14:paraId="3A0CF7E9" w14:textId="437A2F1A" w:rsidR="00131C70" w:rsidRPr="00F224F2" w:rsidRDefault="0063171E" w:rsidP="004F1EA0">
      <w:pPr>
        <w:pStyle w:val="a8"/>
        <w:numPr>
          <w:ilvl w:val="0"/>
          <w:numId w:val="9"/>
        </w:num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w:t>
      </w:r>
      <w:r w:rsidR="00131C70" w:rsidRPr="00F224F2">
        <w:rPr>
          <w:rFonts w:ascii="Times New Roman" w:eastAsia="Times New Roman" w:hAnsi="Times New Roman" w:cs="Times New Roman"/>
          <w:sz w:val="24"/>
          <w:szCs w:val="24"/>
          <w:lang w:eastAsia="ru-RU"/>
        </w:rPr>
        <w:t xml:space="preserve">онтаж </w:t>
      </w:r>
      <w:proofErr w:type="spellStart"/>
      <w:r w:rsidR="00131C70" w:rsidRPr="00F224F2">
        <w:rPr>
          <w:rFonts w:ascii="Times New Roman" w:eastAsia="Times New Roman" w:hAnsi="Times New Roman" w:cs="Times New Roman"/>
          <w:sz w:val="24"/>
          <w:szCs w:val="24"/>
          <w:lang w:eastAsia="ru-RU"/>
        </w:rPr>
        <w:t>пароизоляции</w:t>
      </w:r>
      <w:proofErr w:type="spellEnd"/>
      <w:r w:rsidR="00131C70" w:rsidRPr="00F224F2">
        <w:rPr>
          <w:rFonts w:ascii="Times New Roman" w:eastAsia="Times New Roman" w:hAnsi="Times New Roman" w:cs="Times New Roman"/>
          <w:sz w:val="24"/>
          <w:szCs w:val="24"/>
          <w:lang w:eastAsia="ru-RU"/>
        </w:rPr>
        <w:t>, прокл</w:t>
      </w:r>
      <w:r w:rsidRPr="00F224F2">
        <w:rPr>
          <w:rFonts w:ascii="Times New Roman" w:eastAsia="Times New Roman" w:hAnsi="Times New Roman" w:cs="Times New Roman"/>
          <w:sz w:val="24"/>
          <w:szCs w:val="24"/>
          <w:lang w:eastAsia="ru-RU"/>
        </w:rPr>
        <w:t>ейки стыков специальным скотчем;</w:t>
      </w:r>
      <w:r w:rsidR="00131C70" w:rsidRPr="00F224F2">
        <w:rPr>
          <w:rFonts w:ascii="Times New Roman" w:eastAsia="Times New Roman" w:hAnsi="Times New Roman" w:cs="Times New Roman"/>
          <w:sz w:val="24"/>
          <w:szCs w:val="24"/>
          <w:lang w:eastAsia="ru-RU"/>
        </w:rPr>
        <w:t xml:space="preserve"> </w:t>
      </w:r>
    </w:p>
    <w:p w14:paraId="7CA34BE9" w14:textId="2AECB31A" w:rsidR="00DF53AB" w:rsidRPr="00F224F2" w:rsidRDefault="0063171E" w:rsidP="004F1EA0">
      <w:pPr>
        <w:pStyle w:val="a8"/>
        <w:numPr>
          <w:ilvl w:val="0"/>
          <w:numId w:val="9"/>
        </w:num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w:t>
      </w:r>
      <w:r w:rsidR="00131C70" w:rsidRPr="00F224F2">
        <w:rPr>
          <w:rFonts w:ascii="Times New Roman" w:eastAsia="Times New Roman" w:hAnsi="Times New Roman" w:cs="Times New Roman"/>
          <w:sz w:val="24"/>
          <w:szCs w:val="24"/>
          <w:lang w:eastAsia="ru-RU"/>
        </w:rPr>
        <w:t>онтаж обрешетки.</w:t>
      </w:r>
    </w:p>
    <w:p w14:paraId="786249D8" w14:textId="1B3ADC41" w:rsidR="00131C70" w:rsidRPr="00830DD7" w:rsidRDefault="00D66457" w:rsidP="00F224F2">
      <w:pPr>
        <w:spacing w:after="0" w:line="240" w:lineRule="auto"/>
        <w:ind w:firstLine="360"/>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b/>
          <w:sz w:val="24"/>
          <w:szCs w:val="24"/>
          <w:lang w:eastAsia="ru-RU"/>
        </w:rPr>
        <w:t>4</w:t>
      </w:r>
      <w:r w:rsidR="00B35CB1" w:rsidRPr="00830DD7">
        <w:rPr>
          <w:rFonts w:ascii="Times New Roman" w:eastAsia="Times New Roman" w:hAnsi="Times New Roman" w:cs="Times New Roman"/>
          <w:b/>
          <w:sz w:val="24"/>
          <w:szCs w:val="24"/>
          <w:lang w:eastAsia="ru-RU"/>
        </w:rPr>
        <w:t xml:space="preserve"> этап</w:t>
      </w:r>
      <w:r w:rsidR="00B35CB1" w:rsidRPr="00830DD7">
        <w:rPr>
          <w:rFonts w:ascii="Times New Roman" w:eastAsia="Times New Roman" w:hAnsi="Times New Roman" w:cs="Times New Roman"/>
          <w:sz w:val="24"/>
          <w:szCs w:val="24"/>
          <w:lang w:eastAsia="ru-RU"/>
        </w:rPr>
        <w:t xml:space="preserve"> – </w:t>
      </w:r>
      <w:r w:rsidR="00131C70" w:rsidRPr="00830DD7">
        <w:rPr>
          <w:rFonts w:ascii="Times New Roman" w:eastAsia="Times New Roman" w:hAnsi="Times New Roman" w:cs="Times New Roman"/>
          <w:sz w:val="24"/>
          <w:szCs w:val="24"/>
          <w:lang w:eastAsia="ru-RU"/>
        </w:rPr>
        <w:t xml:space="preserve">поставка и монтаж инженерных коммуникаций (далее - </w:t>
      </w:r>
      <w:r w:rsidR="00131C70" w:rsidRPr="00830DD7">
        <w:rPr>
          <w:rFonts w:ascii="Times New Roman" w:eastAsia="Times New Roman" w:hAnsi="Times New Roman" w:cs="Times New Roman"/>
          <w:b/>
          <w:sz w:val="24"/>
          <w:szCs w:val="24"/>
          <w:lang w:eastAsia="ru-RU"/>
        </w:rPr>
        <w:t>4 этап</w:t>
      </w:r>
      <w:r w:rsidR="00131C70" w:rsidRPr="00830DD7">
        <w:rPr>
          <w:rFonts w:ascii="Times New Roman" w:eastAsia="Times New Roman" w:hAnsi="Times New Roman" w:cs="Times New Roman"/>
          <w:sz w:val="24"/>
          <w:szCs w:val="24"/>
          <w:lang w:eastAsia="ru-RU"/>
        </w:rPr>
        <w:t>), в том числе:</w:t>
      </w:r>
    </w:p>
    <w:p w14:paraId="23883DC5" w14:textId="72997766" w:rsidR="00131C70" w:rsidRPr="00F224F2" w:rsidRDefault="00C13F9E" w:rsidP="004F1EA0">
      <w:pPr>
        <w:pStyle w:val="a8"/>
        <w:numPr>
          <w:ilvl w:val="0"/>
          <w:numId w:val="10"/>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w:t>
      </w:r>
      <w:r w:rsidR="00131C70" w:rsidRPr="00F224F2">
        <w:rPr>
          <w:rFonts w:ascii="Times New Roman" w:eastAsia="Times New Roman" w:hAnsi="Times New Roman" w:cs="Times New Roman"/>
          <w:sz w:val="24"/>
          <w:szCs w:val="24"/>
          <w:lang w:eastAsia="ru-RU"/>
        </w:rPr>
        <w:t xml:space="preserve">онтаж </w:t>
      </w:r>
      <w:r w:rsidRPr="00F224F2">
        <w:rPr>
          <w:rFonts w:ascii="Times New Roman" w:eastAsia="Times New Roman" w:hAnsi="Times New Roman" w:cs="Times New Roman"/>
          <w:sz w:val="24"/>
          <w:szCs w:val="24"/>
          <w:lang w:eastAsia="ru-RU"/>
        </w:rPr>
        <w:t>электротехнического оборудования;</w:t>
      </w:r>
      <w:r w:rsidR="00131C70" w:rsidRPr="00F224F2">
        <w:rPr>
          <w:rFonts w:ascii="Times New Roman" w:eastAsia="Times New Roman" w:hAnsi="Times New Roman" w:cs="Times New Roman"/>
          <w:sz w:val="24"/>
          <w:szCs w:val="24"/>
          <w:lang w:eastAsia="ru-RU"/>
        </w:rPr>
        <w:t xml:space="preserve"> </w:t>
      </w:r>
    </w:p>
    <w:p w14:paraId="3416E408" w14:textId="79B2E0AE" w:rsidR="00131C70" w:rsidRPr="00F224F2" w:rsidRDefault="00C13F9E" w:rsidP="004F1EA0">
      <w:pPr>
        <w:pStyle w:val="a8"/>
        <w:numPr>
          <w:ilvl w:val="0"/>
          <w:numId w:val="10"/>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монтаж вентиляции;</w:t>
      </w:r>
    </w:p>
    <w:p w14:paraId="5E7B69FB" w14:textId="4E01A36A" w:rsidR="00131C70" w:rsidRPr="00F224F2" w:rsidRDefault="00C13F9E" w:rsidP="004F1EA0">
      <w:pPr>
        <w:pStyle w:val="a8"/>
        <w:numPr>
          <w:ilvl w:val="0"/>
          <w:numId w:val="10"/>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w:t>
      </w:r>
      <w:r w:rsidR="00131C70" w:rsidRPr="00F224F2">
        <w:rPr>
          <w:rFonts w:ascii="Times New Roman" w:eastAsia="Times New Roman" w:hAnsi="Times New Roman" w:cs="Times New Roman"/>
          <w:sz w:val="24"/>
          <w:szCs w:val="24"/>
          <w:lang w:eastAsia="ru-RU"/>
        </w:rPr>
        <w:t>онтаж</w:t>
      </w:r>
      <w:r w:rsidRPr="00F224F2">
        <w:rPr>
          <w:rFonts w:ascii="Times New Roman" w:eastAsia="Times New Roman" w:hAnsi="Times New Roman" w:cs="Times New Roman"/>
          <w:sz w:val="24"/>
          <w:szCs w:val="24"/>
          <w:lang w:eastAsia="ru-RU"/>
        </w:rPr>
        <w:t xml:space="preserve"> </w:t>
      </w:r>
      <w:r w:rsidRPr="00F224F2">
        <w:rPr>
          <w:rFonts w:ascii="Times New Roman" w:eastAsia="Calibri" w:hAnsi="Times New Roman" w:cs="Times New Roman"/>
          <w:bCs/>
          <w:spacing w:val="6"/>
          <w:sz w:val="24"/>
          <w:szCs w:val="24"/>
        </w:rPr>
        <w:t>систем водоснабжения и водоотведения (канализации)</w:t>
      </w:r>
      <w:r w:rsidR="00131C70" w:rsidRPr="00F224F2">
        <w:rPr>
          <w:rFonts w:ascii="Times New Roman" w:eastAsia="Times New Roman" w:hAnsi="Times New Roman" w:cs="Times New Roman"/>
          <w:sz w:val="24"/>
          <w:szCs w:val="24"/>
          <w:lang w:eastAsia="ru-RU"/>
        </w:rPr>
        <w:t>.</w:t>
      </w:r>
    </w:p>
    <w:p w14:paraId="463DC96D" w14:textId="73513A03" w:rsidR="00131C70" w:rsidRPr="00772601" w:rsidRDefault="00F9097D" w:rsidP="00772601">
      <w:pPr>
        <w:spacing w:after="0" w:line="240" w:lineRule="auto"/>
        <w:ind w:left="360"/>
        <w:jc w:val="both"/>
        <w:rPr>
          <w:rFonts w:ascii="Times New Roman" w:eastAsia="Times New Roman" w:hAnsi="Times New Roman" w:cs="Times New Roman"/>
          <w:sz w:val="24"/>
          <w:szCs w:val="24"/>
          <w:lang w:eastAsia="ru-RU"/>
        </w:rPr>
      </w:pPr>
      <w:r w:rsidRPr="00772601">
        <w:rPr>
          <w:rFonts w:ascii="Times New Roman" w:eastAsia="Times New Roman" w:hAnsi="Times New Roman" w:cs="Times New Roman"/>
          <w:b/>
          <w:sz w:val="24"/>
          <w:szCs w:val="24"/>
          <w:lang w:eastAsia="ru-RU"/>
        </w:rPr>
        <w:t>5 этап</w:t>
      </w:r>
      <w:r w:rsidRPr="00772601">
        <w:rPr>
          <w:rFonts w:ascii="Times New Roman" w:eastAsia="Times New Roman" w:hAnsi="Times New Roman" w:cs="Times New Roman"/>
          <w:sz w:val="24"/>
          <w:szCs w:val="24"/>
          <w:lang w:eastAsia="ru-RU"/>
        </w:rPr>
        <w:t xml:space="preserve"> – </w:t>
      </w:r>
      <w:r w:rsidR="00C13F9E" w:rsidRPr="00772601">
        <w:rPr>
          <w:rFonts w:ascii="Times New Roman" w:eastAsia="Times New Roman" w:hAnsi="Times New Roman" w:cs="Times New Roman"/>
          <w:sz w:val="24"/>
          <w:szCs w:val="24"/>
          <w:lang w:eastAsia="ru-RU"/>
        </w:rPr>
        <w:t>поставка и монтаж материалов и оборудования для чистовой отделки каркасных домов</w:t>
      </w:r>
      <w:r w:rsidR="007902B2" w:rsidRPr="00772601">
        <w:rPr>
          <w:rFonts w:ascii="Times New Roman" w:eastAsia="Times New Roman" w:hAnsi="Times New Roman" w:cs="Times New Roman"/>
          <w:sz w:val="24"/>
          <w:szCs w:val="24"/>
          <w:lang w:eastAsia="ru-RU"/>
        </w:rPr>
        <w:t xml:space="preserve"> (далее – </w:t>
      </w:r>
      <w:r w:rsidR="007902B2" w:rsidRPr="00772601">
        <w:rPr>
          <w:rFonts w:ascii="Times New Roman" w:eastAsia="Times New Roman" w:hAnsi="Times New Roman" w:cs="Times New Roman"/>
          <w:b/>
          <w:sz w:val="24"/>
          <w:szCs w:val="24"/>
          <w:lang w:eastAsia="ru-RU"/>
        </w:rPr>
        <w:t>5 этап</w:t>
      </w:r>
      <w:r w:rsidR="007902B2" w:rsidRPr="00772601">
        <w:rPr>
          <w:rFonts w:ascii="Times New Roman" w:eastAsia="Times New Roman" w:hAnsi="Times New Roman" w:cs="Times New Roman"/>
          <w:sz w:val="24"/>
          <w:szCs w:val="24"/>
          <w:lang w:eastAsia="ru-RU"/>
        </w:rPr>
        <w:t>), в том числе:</w:t>
      </w:r>
    </w:p>
    <w:p w14:paraId="31A66FEE" w14:textId="6F8127DC" w:rsidR="00131C70" w:rsidRPr="00F224F2" w:rsidRDefault="00C13F9E" w:rsidP="004F1EA0">
      <w:pPr>
        <w:pStyle w:val="a8"/>
        <w:numPr>
          <w:ilvl w:val="0"/>
          <w:numId w:val="11"/>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монтаж напольного покрытия;</w:t>
      </w:r>
      <w:r w:rsidR="00131C70" w:rsidRPr="00F224F2">
        <w:rPr>
          <w:rFonts w:ascii="Times New Roman" w:eastAsia="Times New Roman" w:hAnsi="Times New Roman" w:cs="Times New Roman"/>
          <w:sz w:val="24"/>
          <w:szCs w:val="24"/>
          <w:lang w:eastAsia="ru-RU"/>
        </w:rPr>
        <w:t xml:space="preserve"> </w:t>
      </w:r>
    </w:p>
    <w:p w14:paraId="16279CE9" w14:textId="33F95B1D" w:rsidR="00131C70" w:rsidRPr="00F224F2" w:rsidRDefault="00131C70" w:rsidP="004F1EA0">
      <w:pPr>
        <w:pStyle w:val="a8"/>
        <w:numPr>
          <w:ilvl w:val="0"/>
          <w:numId w:val="11"/>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отделк</w:t>
      </w:r>
      <w:r w:rsidR="00C13F9E" w:rsidRPr="00F224F2">
        <w:rPr>
          <w:rFonts w:ascii="Times New Roman" w:eastAsia="Times New Roman" w:hAnsi="Times New Roman" w:cs="Times New Roman"/>
          <w:sz w:val="24"/>
          <w:szCs w:val="24"/>
          <w:lang w:eastAsia="ru-RU"/>
        </w:rPr>
        <w:t>а стен;</w:t>
      </w:r>
    </w:p>
    <w:p w14:paraId="2B43CF0B" w14:textId="61C45EB3" w:rsidR="00131C70" w:rsidRPr="00F224F2" w:rsidRDefault="00131C70" w:rsidP="004F1EA0">
      <w:pPr>
        <w:pStyle w:val="a8"/>
        <w:numPr>
          <w:ilvl w:val="0"/>
          <w:numId w:val="11"/>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отделк</w:t>
      </w:r>
      <w:r w:rsidR="005C1DB9" w:rsidRPr="00F224F2">
        <w:rPr>
          <w:rFonts w:ascii="Times New Roman" w:eastAsia="Times New Roman" w:hAnsi="Times New Roman" w:cs="Times New Roman"/>
          <w:sz w:val="24"/>
          <w:szCs w:val="24"/>
          <w:lang w:eastAsia="ru-RU"/>
        </w:rPr>
        <w:t>а потолков;</w:t>
      </w:r>
    </w:p>
    <w:p w14:paraId="66D177AD" w14:textId="254DAFF5" w:rsidR="005C1DB9" w:rsidRPr="00F224F2" w:rsidRDefault="005C1DB9" w:rsidP="004F1EA0">
      <w:pPr>
        <w:pStyle w:val="a8"/>
        <w:numPr>
          <w:ilvl w:val="0"/>
          <w:numId w:val="11"/>
        </w:numPr>
        <w:spacing w:after="0" w:line="240" w:lineRule="auto"/>
        <w:jc w:val="both"/>
        <w:rPr>
          <w:rFonts w:ascii="Times New Roman" w:eastAsia="Times New Roman" w:hAnsi="Times New Roman" w:cs="Times New Roman"/>
          <w:sz w:val="24"/>
          <w:szCs w:val="24"/>
          <w:lang w:eastAsia="ru-RU"/>
        </w:rPr>
      </w:pPr>
      <w:r w:rsidRPr="00F224F2">
        <w:rPr>
          <w:rFonts w:ascii="Times New Roman" w:hAnsi="Times New Roman" w:cs="Times New Roman"/>
          <w:bCs/>
          <w:sz w:val="24"/>
          <w:szCs w:val="24"/>
        </w:rPr>
        <w:t>монтаж межкомнатных дверей;</w:t>
      </w:r>
    </w:p>
    <w:p w14:paraId="52B1F5ED" w14:textId="2FB95AA4" w:rsidR="00131C70" w:rsidRPr="00F224F2" w:rsidRDefault="005C1DB9" w:rsidP="004F1EA0">
      <w:pPr>
        <w:pStyle w:val="a8"/>
        <w:numPr>
          <w:ilvl w:val="0"/>
          <w:numId w:val="11"/>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w:t>
      </w:r>
      <w:r w:rsidR="00131C70" w:rsidRPr="00F224F2">
        <w:rPr>
          <w:rFonts w:ascii="Times New Roman" w:eastAsia="Times New Roman" w:hAnsi="Times New Roman" w:cs="Times New Roman"/>
          <w:sz w:val="24"/>
          <w:szCs w:val="24"/>
          <w:lang w:eastAsia="ru-RU"/>
        </w:rPr>
        <w:t>онтаж свети</w:t>
      </w:r>
      <w:r w:rsidRPr="00F224F2">
        <w:rPr>
          <w:rFonts w:ascii="Times New Roman" w:eastAsia="Times New Roman" w:hAnsi="Times New Roman" w:cs="Times New Roman"/>
          <w:sz w:val="24"/>
          <w:szCs w:val="24"/>
          <w:lang w:eastAsia="ru-RU"/>
        </w:rPr>
        <w:t>льников, выключателей и розеток;</w:t>
      </w:r>
    </w:p>
    <w:p w14:paraId="4655B5E6" w14:textId="7CC03353" w:rsidR="00131C70" w:rsidRPr="00F224F2" w:rsidRDefault="005C1DB9" w:rsidP="004F1EA0">
      <w:pPr>
        <w:pStyle w:val="a8"/>
        <w:numPr>
          <w:ilvl w:val="0"/>
          <w:numId w:val="11"/>
        </w:numPr>
        <w:spacing w:after="0" w:line="240" w:lineRule="auto"/>
        <w:jc w:val="both"/>
        <w:rPr>
          <w:rFonts w:ascii="Times New Roman" w:eastAsia="Times New Roman" w:hAnsi="Times New Roman" w:cs="Times New Roman"/>
          <w:sz w:val="24"/>
          <w:szCs w:val="24"/>
          <w:lang w:eastAsia="ru-RU"/>
        </w:rPr>
      </w:pPr>
      <w:r w:rsidRPr="00F224F2">
        <w:rPr>
          <w:rFonts w:ascii="Times New Roman" w:eastAsia="Times New Roman" w:hAnsi="Times New Roman" w:cs="Times New Roman"/>
          <w:sz w:val="24"/>
          <w:szCs w:val="24"/>
          <w:lang w:eastAsia="ru-RU"/>
        </w:rPr>
        <w:t>м</w:t>
      </w:r>
      <w:r w:rsidR="00131C70" w:rsidRPr="00F224F2">
        <w:rPr>
          <w:rFonts w:ascii="Times New Roman" w:eastAsia="Times New Roman" w:hAnsi="Times New Roman" w:cs="Times New Roman"/>
          <w:sz w:val="24"/>
          <w:szCs w:val="24"/>
          <w:lang w:eastAsia="ru-RU"/>
        </w:rPr>
        <w:t>онтаж конвекторов (отопления).</w:t>
      </w:r>
    </w:p>
    <w:p w14:paraId="6799F02F" w14:textId="77777777" w:rsidR="00F745C7" w:rsidRPr="00F745C7" w:rsidRDefault="00F745C7" w:rsidP="00F745C7">
      <w:pPr>
        <w:spacing w:after="0" w:line="240" w:lineRule="auto"/>
        <w:jc w:val="both"/>
        <w:rPr>
          <w:rFonts w:ascii="Times New Roman" w:eastAsia="Times New Roman" w:hAnsi="Times New Roman" w:cs="Times New Roman"/>
          <w:sz w:val="24"/>
          <w:szCs w:val="24"/>
          <w:lang w:eastAsia="ru-RU"/>
        </w:rPr>
      </w:pPr>
    </w:p>
    <w:p w14:paraId="4A4DB0BE" w14:textId="77777777" w:rsidR="009C4129" w:rsidRPr="00830DD7" w:rsidRDefault="009C4129" w:rsidP="004F1EA0">
      <w:pPr>
        <w:pStyle w:val="a8"/>
        <w:numPr>
          <w:ilvl w:val="0"/>
          <w:numId w:val="7"/>
        </w:numPr>
        <w:spacing w:after="0" w:line="240" w:lineRule="auto"/>
        <w:jc w:val="center"/>
        <w:rPr>
          <w:rFonts w:ascii="Times New Roman" w:eastAsia="Times New Roman" w:hAnsi="Times New Roman" w:cs="Times New Roman"/>
          <w:b/>
          <w:sz w:val="24"/>
          <w:szCs w:val="24"/>
          <w:lang w:eastAsia="ru-RU"/>
        </w:rPr>
      </w:pPr>
      <w:r w:rsidRPr="00830DD7">
        <w:rPr>
          <w:rFonts w:ascii="Times New Roman" w:eastAsia="Times New Roman" w:hAnsi="Times New Roman" w:cs="Times New Roman"/>
          <w:b/>
          <w:sz w:val="24"/>
          <w:szCs w:val="24"/>
          <w:lang w:eastAsia="ru-RU"/>
        </w:rPr>
        <w:t>СРОКИ, МЕСТО ВЫПОЛНЕНИЯ РАБОТ</w:t>
      </w:r>
    </w:p>
    <w:p w14:paraId="21824171" w14:textId="5FB3BAC7"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sz w:val="24"/>
          <w:szCs w:val="24"/>
          <w:lang w:eastAsia="ru-RU"/>
        </w:rPr>
        <w:t>Работы, предусмотренные Договором, выполняются в соответствии с п.1.5. настоящего Договора поэтапно в сроки, определенные в Графике производства работ, являющимся Приложением № 3 к Договору (далее также – «График производства работ»), учитывая, что общий срок выполнения работ составляет 70 (Семьдесят) календарных дней с даты заключения настоящего Договора.</w:t>
      </w:r>
    </w:p>
    <w:p w14:paraId="1D154C6B" w14:textId="569E891F"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sz w:val="24"/>
          <w:szCs w:val="24"/>
          <w:lang w:eastAsia="ru-RU"/>
        </w:rPr>
        <w:t>Подрядчик по согласованию с Заказчиком может досрочно сдать выполненные работы. Заказчик вправе досрочно принять и оплатить такие работы в соответствии с условиями Договора. При этом Подрядчик не вправе требовать увеличения цены Договора.</w:t>
      </w:r>
    </w:p>
    <w:p w14:paraId="55215978" w14:textId="6F47657F"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sz w:val="24"/>
          <w:szCs w:val="24"/>
          <w:lang w:eastAsia="ru-RU"/>
        </w:rPr>
        <w:t xml:space="preserve">Датой окончания </w:t>
      </w:r>
      <w:r w:rsidR="00F224F2">
        <w:rPr>
          <w:rFonts w:ascii="Times New Roman" w:eastAsia="Times New Roman" w:hAnsi="Times New Roman" w:cs="Times New Roman"/>
          <w:sz w:val="24"/>
          <w:szCs w:val="24"/>
          <w:lang w:eastAsia="ru-RU"/>
        </w:rPr>
        <w:t>этапов работ</w:t>
      </w:r>
      <w:r w:rsidRPr="00830DD7">
        <w:rPr>
          <w:rFonts w:ascii="Times New Roman" w:eastAsia="Times New Roman" w:hAnsi="Times New Roman" w:cs="Times New Roman"/>
          <w:sz w:val="24"/>
          <w:szCs w:val="24"/>
          <w:lang w:eastAsia="ru-RU"/>
        </w:rPr>
        <w:t xml:space="preserve"> считается дата подписания Сторонами Акта о приемке выполненных работ по форме КС-2 (далее – КС-2), Справки о стоимости выполненных работ и затрат по форме КС-3 (далее – КС-3). </w:t>
      </w:r>
    </w:p>
    <w:p w14:paraId="7B723E10" w14:textId="5DD1C962"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sz w:val="24"/>
          <w:szCs w:val="24"/>
          <w:lang w:eastAsia="ru-RU"/>
        </w:rPr>
        <w:t xml:space="preserve">В случае мотивированного отказа Заказчика в приемке </w:t>
      </w:r>
      <w:r w:rsidR="00F224F2">
        <w:rPr>
          <w:rFonts w:ascii="Times New Roman" w:eastAsia="Times New Roman" w:hAnsi="Times New Roman" w:cs="Times New Roman"/>
          <w:sz w:val="24"/>
          <w:szCs w:val="24"/>
          <w:lang w:eastAsia="ru-RU"/>
        </w:rPr>
        <w:t xml:space="preserve">этапов </w:t>
      </w:r>
      <w:r w:rsidRPr="00830DD7">
        <w:rPr>
          <w:rFonts w:ascii="Times New Roman" w:eastAsia="Times New Roman" w:hAnsi="Times New Roman" w:cs="Times New Roman"/>
          <w:sz w:val="24"/>
          <w:szCs w:val="24"/>
          <w:lang w:eastAsia="ru-RU"/>
        </w:rPr>
        <w:t>работ</w:t>
      </w:r>
      <w:r w:rsidR="00772601">
        <w:rPr>
          <w:rFonts w:ascii="Times New Roman" w:eastAsia="Times New Roman" w:hAnsi="Times New Roman" w:cs="Times New Roman"/>
          <w:sz w:val="24"/>
          <w:szCs w:val="24"/>
          <w:lang w:eastAsia="ru-RU"/>
        </w:rPr>
        <w:t xml:space="preserve"> </w:t>
      </w:r>
      <w:r w:rsidRPr="00830DD7">
        <w:rPr>
          <w:rFonts w:ascii="Times New Roman" w:eastAsia="Times New Roman" w:hAnsi="Times New Roman" w:cs="Times New Roman"/>
          <w:sz w:val="24"/>
          <w:szCs w:val="24"/>
          <w:lang w:eastAsia="ru-RU"/>
        </w:rPr>
        <w:t>Подрядчик, после устранения замечаний, повторно подает КС-2, КС-3, в этом случае датой окончания работ считается дата повторной подачи КС-2, КС-3, впоследствии подписанных Заказчиком.</w:t>
      </w:r>
    </w:p>
    <w:p w14:paraId="68C3D41C" w14:textId="7DB2B5B2"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sz w:val="24"/>
          <w:szCs w:val="24"/>
          <w:lang w:eastAsia="ru-RU"/>
        </w:rPr>
        <w:t>Сроки начала и окончания работ в соответствии с Графиком производства работ являются исходными для определения имущественных санкций в случае нарушения Подрядчиком сроков выполнения работ и исполнения обязательств по настоящему Договору.</w:t>
      </w:r>
    </w:p>
    <w:p w14:paraId="3BAD3061" w14:textId="62CD1440"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sz w:val="24"/>
          <w:szCs w:val="24"/>
          <w:lang w:eastAsia="ru-RU"/>
        </w:rPr>
        <w:t>Никакие задержки и нарушения не могут служить основанием требования Подрядчика о продлении сроков выполнения работ, за исключением случаев, специально оговоренных в настоящем Договоре.</w:t>
      </w:r>
    </w:p>
    <w:p w14:paraId="7E25DCE4" w14:textId="4A274595"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772601">
        <w:rPr>
          <w:rFonts w:ascii="Times New Roman" w:eastAsia="Times New Roman" w:hAnsi="Times New Roman" w:cs="Times New Roman"/>
          <w:sz w:val="24"/>
          <w:szCs w:val="24"/>
          <w:lang w:eastAsia="ru-RU"/>
        </w:rPr>
        <w:t xml:space="preserve">Заказчик имеет право приостановить выполнение работ с указанием причин и сроков приостановления путем направления заказного письма, либо письма на электронный адрес, либо </w:t>
      </w:r>
      <w:proofErr w:type="spellStart"/>
      <w:r w:rsidRPr="00772601">
        <w:rPr>
          <w:rFonts w:ascii="Times New Roman" w:eastAsia="Times New Roman" w:hAnsi="Times New Roman" w:cs="Times New Roman"/>
          <w:sz w:val="24"/>
          <w:szCs w:val="24"/>
          <w:lang w:eastAsia="ru-RU"/>
        </w:rPr>
        <w:t>факсограммы</w:t>
      </w:r>
      <w:proofErr w:type="spellEnd"/>
      <w:r w:rsidRPr="00772601">
        <w:rPr>
          <w:rFonts w:ascii="Times New Roman" w:eastAsia="Times New Roman" w:hAnsi="Times New Roman" w:cs="Times New Roman"/>
          <w:sz w:val="24"/>
          <w:szCs w:val="24"/>
          <w:lang w:eastAsia="ru-RU"/>
        </w:rPr>
        <w:t>, либо вручением лично в руки ответственным лицам</w:t>
      </w:r>
      <w:r w:rsidRPr="00830DD7">
        <w:rPr>
          <w:rFonts w:ascii="Times New Roman" w:eastAsia="Times New Roman" w:hAnsi="Times New Roman" w:cs="Times New Roman"/>
          <w:sz w:val="24"/>
          <w:szCs w:val="24"/>
          <w:lang w:eastAsia="ru-RU"/>
        </w:rPr>
        <w:t xml:space="preserve"> Подрядчика. Возобновление работ происходит с момента направления Подрядчику от Заказчика уведомления о возобновлении работ путем направления заказного письма, либо письма на электронный адрес, либо </w:t>
      </w:r>
      <w:proofErr w:type="spellStart"/>
      <w:r w:rsidRPr="00830DD7">
        <w:rPr>
          <w:rFonts w:ascii="Times New Roman" w:eastAsia="Times New Roman" w:hAnsi="Times New Roman" w:cs="Times New Roman"/>
          <w:sz w:val="24"/>
          <w:szCs w:val="24"/>
          <w:lang w:eastAsia="ru-RU"/>
        </w:rPr>
        <w:t>факсограммы</w:t>
      </w:r>
      <w:proofErr w:type="spellEnd"/>
      <w:r w:rsidRPr="00830DD7">
        <w:rPr>
          <w:rFonts w:ascii="Times New Roman" w:eastAsia="Times New Roman" w:hAnsi="Times New Roman" w:cs="Times New Roman"/>
          <w:sz w:val="24"/>
          <w:szCs w:val="24"/>
          <w:lang w:eastAsia="ru-RU"/>
        </w:rPr>
        <w:t>, либо вручением лично в руки ответственным лицам Подрядчика. При этом период приостановки работ по письму Заказчика не входит в срок выполнения работ и не облагается пенями, штрафами, за исключением случаев приостановки Работ Заказчиком по причине некачественного выполнения отдельных видов работ либо применения некачественных материалов и оборудования, нарушение технологии выполнения Работ и т.д.</w:t>
      </w:r>
    </w:p>
    <w:p w14:paraId="17D6CCD8" w14:textId="55A186F6" w:rsidR="009C4129" w:rsidRPr="00830DD7" w:rsidRDefault="009C4129" w:rsidP="004F1EA0">
      <w:pPr>
        <w:pStyle w:val="a8"/>
        <w:numPr>
          <w:ilvl w:val="1"/>
          <w:numId w:val="7"/>
        </w:numPr>
        <w:spacing w:after="0" w:line="240" w:lineRule="auto"/>
        <w:jc w:val="both"/>
        <w:rPr>
          <w:rFonts w:ascii="Times New Roman" w:eastAsia="Times New Roman" w:hAnsi="Times New Roman" w:cs="Times New Roman"/>
          <w:sz w:val="24"/>
          <w:szCs w:val="24"/>
          <w:lang w:eastAsia="ru-RU"/>
        </w:rPr>
      </w:pPr>
      <w:r w:rsidRPr="00830DD7">
        <w:rPr>
          <w:rFonts w:ascii="Times New Roman" w:eastAsia="Times New Roman" w:hAnsi="Times New Roman" w:cs="Times New Roman"/>
          <w:sz w:val="24"/>
          <w:szCs w:val="24"/>
          <w:lang w:eastAsia="ru-RU"/>
        </w:rPr>
        <w:t>Место выполнения работ: Нижегородская область, Чкаловский район, в районе реки Юг, в пределах границ земельного участка с кадастровым номером 52:13:0120101:63, категория земель - земли особо охраняемых территорий и объектов; вид разрешенного использования - для размещения базы отдыха.</w:t>
      </w:r>
    </w:p>
    <w:p w14:paraId="726BA3DD" w14:textId="77777777" w:rsidR="005C1DB9" w:rsidRPr="00131C70" w:rsidRDefault="005C1DB9" w:rsidP="00131C70">
      <w:pPr>
        <w:pStyle w:val="a8"/>
        <w:spacing w:after="0" w:line="240" w:lineRule="auto"/>
        <w:ind w:firstLine="708"/>
        <w:jc w:val="both"/>
        <w:rPr>
          <w:rFonts w:ascii="Times New Roman" w:eastAsia="Times New Roman" w:hAnsi="Times New Roman" w:cs="Times New Roman"/>
          <w:lang w:eastAsia="ru-RU"/>
        </w:rPr>
      </w:pPr>
    </w:p>
    <w:p w14:paraId="222F322A" w14:textId="77777777" w:rsidR="004D0454" w:rsidRDefault="005C1DB9" w:rsidP="004F1EA0">
      <w:pPr>
        <w:pStyle w:val="2"/>
        <w:numPr>
          <w:ilvl w:val="0"/>
          <w:numId w:val="7"/>
        </w:numPr>
        <w:spacing w:before="0" w:after="0"/>
        <w:rPr>
          <w:sz w:val="22"/>
          <w:szCs w:val="22"/>
        </w:rPr>
      </w:pPr>
      <w:r>
        <w:rPr>
          <w:sz w:val="22"/>
          <w:szCs w:val="22"/>
        </w:rPr>
        <w:t>ЦЕНА ДОГОВОРА И ПОРЯДОК РАСЧЕТОВ</w:t>
      </w:r>
    </w:p>
    <w:p w14:paraId="00F868C0" w14:textId="43A7648C" w:rsidR="004D0454" w:rsidRDefault="004D0454" w:rsidP="004F1EA0">
      <w:pPr>
        <w:pStyle w:val="2"/>
        <w:numPr>
          <w:ilvl w:val="1"/>
          <w:numId w:val="7"/>
        </w:numPr>
        <w:spacing w:before="0" w:after="0"/>
        <w:jc w:val="both"/>
        <w:rPr>
          <w:rFonts w:eastAsia="Calibri"/>
          <w:b w:val="0"/>
          <w:sz w:val="24"/>
          <w:szCs w:val="24"/>
          <w:lang w:eastAsia="ar-SA"/>
        </w:rPr>
      </w:pPr>
      <w:r w:rsidRPr="004D0454">
        <w:rPr>
          <w:rFonts w:eastAsia="Calibri"/>
          <w:b w:val="0"/>
          <w:sz w:val="24"/>
          <w:szCs w:val="24"/>
          <w:lang w:eastAsia="ar-SA"/>
        </w:rPr>
        <w:t xml:space="preserve">Цена Договора согласована Сторонами в Смете (Приложение № 2 к настоящему Договору) </w:t>
      </w:r>
      <w:r w:rsidR="00F224F2" w:rsidRPr="00F224F2">
        <w:rPr>
          <w:rFonts w:eastAsia="Calibri"/>
          <w:b w:val="0"/>
          <w:sz w:val="24"/>
          <w:szCs w:val="24"/>
          <w:lang w:eastAsia="ar-SA"/>
        </w:rPr>
        <w:t>(далее также – «</w:t>
      </w:r>
      <w:r w:rsidR="00F224F2">
        <w:rPr>
          <w:rFonts w:eastAsia="Calibri"/>
          <w:b w:val="0"/>
          <w:sz w:val="24"/>
          <w:szCs w:val="24"/>
          <w:lang w:eastAsia="ar-SA"/>
        </w:rPr>
        <w:t>Смета (Приложение № 2</w:t>
      </w:r>
      <w:r w:rsidR="00F224F2" w:rsidRPr="00F224F2">
        <w:rPr>
          <w:rFonts w:eastAsia="Calibri"/>
          <w:b w:val="0"/>
          <w:sz w:val="24"/>
          <w:szCs w:val="24"/>
          <w:lang w:eastAsia="ar-SA"/>
        </w:rPr>
        <w:t>»),</w:t>
      </w:r>
      <w:r w:rsidR="00F224F2">
        <w:rPr>
          <w:rFonts w:eastAsia="Calibri"/>
          <w:b w:val="0"/>
          <w:sz w:val="24"/>
          <w:szCs w:val="24"/>
          <w:lang w:eastAsia="ar-SA"/>
        </w:rPr>
        <w:t xml:space="preserve"> </w:t>
      </w:r>
      <w:r w:rsidRPr="004D0454">
        <w:rPr>
          <w:rFonts w:eastAsia="Calibri"/>
          <w:b w:val="0"/>
          <w:sz w:val="24"/>
          <w:szCs w:val="24"/>
          <w:lang w:eastAsia="ar-SA"/>
        </w:rPr>
        <w:t xml:space="preserve">и составляет ______ (_______) рублей, в </w:t>
      </w:r>
      <w:proofErr w:type="spellStart"/>
      <w:r w:rsidRPr="004D0454">
        <w:rPr>
          <w:rFonts w:eastAsia="Calibri"/>
          <w:b w:val="0"/>
          <w:sz w:val="24"/>
          <w:szCs w:val="24"/>
          <w:lang w:eastAsia="ar-SA"/>
        </w:rPr>
        <w:t>т.ч</w:t>
      </w:r>
      <w:proofErr w:type="spellEnd"/>
      <w:r w:rsidRPr="004D0454">
        <w:rPr>
          <w:rFonts w:eastAsia="Calibri"/>
          <w:b w:val="0"/>
          <w:sz w:val="24"/>
          <w:szCs w:val="24"/>
          <w:lang w:eastAsia="ar-SA"/>
        </w:rPr>
        <w:t>. НДС __________ /НДС не облагается в соответствии с п. __ ст. ___ Налоговог</w:t>
      </w:r>
      <w:r>
        <w:rPr>
          <w:rFonts w:eastAsia="Calibri"/>
          <w:b w:val="0"/>
          <w:sz w:val="24"/>
          <w:szCs w:val="24"/>
          <w:lang w:eastAsia="ar-SA"/>
        </w:rPr>
        <w:t>о кодекса Российской Федерации.</w:t>
      </w:r>
    </w:p>
    <w:p w14:paraId="14D0F6DD" w14:textId="54D7451F" w:rsidR="00303E91" w:rsidRPr="004D0454" w:rsidRDefault="00303E91" w:rsidP="004F1EA0">
      <w:pPr>
        <w:pStyle w:val="2"/>
        <w:numPr>
          <w:ilvl w:val="1"/>
          <w:numId w:val="7"/>
        </w:numPr>
        <w:spacing w:before="0" w:after="0"/>
        <w:jc w:val="both"/>
        <w:rPr>
          <w:b w:val="0"/>
          <w:sz w:val="24"/>
          <w:szCs w:val="24"/>
        </w:rPr>
      </w:pPr>
      <w:r w:rsidRPr="004D0454">
        <w:rPr>
          <w:b w:val="0"/>
          <w:sz w:val="24"/>
          <w:szCs w:val="24"/>
        </w:rPr>
        <w:t>Цена Договор включает в себя:</w:t>
      </w:r>
    </w:p>
    <w:p w14:paraId="6BFA2642" w14:textId="07C92BA0" w:rsidR="009C4129" w:rsidRPr="00F224F2" w:rsidRDefault="00403504"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Цена</w:t>
      </w:r>
      <w:r w:rsidR="00A12131" w:rsidRPr="00830DD7">
        <w:rPr>
          <w:rFonts w:ascii="Times New Roman" w:hAnsi="Times New Roman" w:cs="Times New Roman"/>
          <w:u w:val="single"/>
        </w:rPr>
        <w:t xml:space="preserve"> </w:t>
      </w:r>
      <w:r w:rsidR="008956EC" w:rsidRPr="00830DD7">
        <w:rPr>
          <w:rFonts w:ascii="Times New Roman" w:eastAsia="Times New Roman" w:hAnsi="Times New Roman" w:cs="Times New Roman"/>
          <w:b/>
          <w:u w:val="single"/>
          <w:lang w:eastAsia="ru-RU"/>
        </w:rPr>
        <w:t>1 этапа</w:t>
      </w:r>
      <w:r w:rsidR="004071B4" w:rsidRPr="00830DD7">
        <w:rPr>
          <w:rFonts w:ascii="Times New Roman" w:eastAsia="Times New Roman" w:hAnsi="Times New Roman" w:cs="Times New Roman"/>
          <w:b/>
          <w:lang w:eastAsia="ru-RU"/>
        </w:rPr>
        <w:t xml:space="preserve"> </w:t>
      </w:r>
      <w:r w:rsidR="004071B4" w:rsidRPr="00830DD7">
        <w:rPr>
          <w:rFonts w:ascii="Times New Roman" w:hAnsi="Times New Roman" w:cs="Times New Roman"/>
        </w:rPr>
        <w:t>–</w:t>
      </w:r>
      <w:r w:rsidR="0026377A" w:rsidRPr="00830DD7">
        <w:rPr>
          <w:rFonts w:ascii="Times New Roman" w:hAnsi="Times New Roman" w:cs="Times New Roman"/>
        </w:rPr>
        <w:t xml:space="preserve"> </w:t>
      </w:r>
      <w:r w:rsidR="00D22612" w:rsidRPr="00830DD7">
        <w:rPr>
          <w:rFonts w:ascii="Times New Roman" w:hAnsi="Times New Roman" w:cs="Times New Roman"/>
        </w:rPr>
        <w:t xml:space="preserve">согласована Сторонами в Смете (Приложение № 2) </w:t>
      </w:r>
      <w:r w:rsidR="006E4D23" w:rsidRPr="00830DD7">
        <w:rPr>
          <w:rFonts w:ascii="Times New Roman" w:hAnsi="Times New Roman" w:cs="Times New Roman"/>
        </w:rPr>
        <w:t xml:space="preserve">и составляет ______ (_______) рублей, в </w:t>
      </w:r>
      <w:proofErr w:type="spellStart"/>
      <w:r w:rsidR="006E4D23" w:rsidRPr="00830DD7">
        <w:rPr>
          <w:rFonts w:ascii="Times New Roman" w:hAnsi="Times New Roman" w:cs="Times New Roman"/>
        </w:rPr>
        <w:t>т.ч</w:t>
      </w:r>
      <w:proofErr w:type="spellEnd"/>
      <w:r w:rsidR="006E4D23" w:rsidRPr="00830DD7">
        <w:rPr>
          <w:rFonts w:ascii="Times New Roman" w:hAnsi="Times New Roman" w:cs="Times New Roman"/>
        </w:rPr>
        <w:t xml:space="preserve">. НДС __________ /НДС не облагается в соответствии с п. __ ст. ___ Налогового кодекса Российской Федерации, но не более </w:t>
      </w:r>
      <w:r w:rsidR="00D22612" w:rsidRPr="00830DD7">
        <w:rPr>
          <w:rFonts w:ascii="Times New Roman" w:hAnsi="Times New Roman" w:cs="Times New Roman"/>
        </w:rPr>
        <w:t xml:space="preserve"> 10% цены Договора. </w:t>
      </w:r>
    </w:p>
    <w:p w14:paraId="264BE2B3" w14:textId="4B9B47A8" w:rsidR="006E4D23" w:rsidRPr="00830DD7" w:rsidRDefault="006E4D23"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 xml:space="preserve">Цена </w:t>
      </w:r>
      <w:r w:rsidRPr="00830DD7">
        <w:rPr>
          <w:rFonts w:ascii="Times New Roman" w:hAnsi="Times New Roman" w:cs="Times New Roman"/>
          <w:b/>
          <w:u w:val="single"/>
        </w:rPr>
        <w:t>2 этапа</w:t>
      </w:r>
      <w:r w:rsidRPr="00830DD7">
        <w:rPr>
          <w:rFonts w:ascii="Times New Roman" w:hAnsi="Times New Roman" w:cs="Times New Roman"/>
        </w:rPr>
        <w:t xml:space="preserve"> – согласована Сторонами в Смете (Приложение № 2) и составляет ______ (_______) рублей, в </w:t>
      </w:r>
      <w:proofErr w:type="spellStart"/>
      <w:r w:rsidRPr="00830DD7">
        <w:rPr>
          <w:rFonts w:ascii="Times New Roman" w:hAnsi="Times New Roman" w:cs="Times New Roman"/>
        </w:rPr>
        <w:t>т.ч</w:t>
      </w:r>
      <w:proofErr w:type="spellEnd"/>
      <w:r w:rsidRPr="00830DD7">
        <w:rPr>
          <w:rFonts w:ascii="Times New Roman" w:hAnsi="Times New Roman" w:cs="Times New Roman"/>
        </w:rPr>
        <w:t xml:space="preserve">. НДС __________ /НДС не облагается в соответствии с п. __ ст. ___ Налогового кодекса Российской Федерации, но не более  50% цены Договора. </w:t>
      </w:r>
    </w:p>
    <w:p w14:paraId="58095CF0" w14:textId="1F18CA28" w:rsidR="006E4D23" w:rsidRPr="00830DD7" w:rsidRDefault="006E4D23" w:rsidP="004F1EA0">
      <w:pPr>
        <w:pStyle w:val="a8"/>
        <w:numPr>
          <w:ilvl w:val="2"/>
          <w:numId w:val="7"/>
        </w:numPr>
        <w:jc w:val="both"/>
        <w:rPr>
          <w:rFonts w:ascii="Times New Roman" w:hAnsi="Times New Roman" w:cs="Times New Roman"/>
        </w:rPr>
      </w:pPr>
      <w:r w:rsidRPr="00830DD7">
        <w:rPr>
          <w:rFonts w:ascii="Times New Roman" w:hAnsi="Times New Roman" w:cs="Times New Roman"/>
        </w:rPr>
        <w:t xml:space="preserve">Цена </w:t>
      </w:r>
      <w:r w:rsidRPr="00830DD7">
        <w:rPr>
          <w:rFonts w:ascii="Times New Roman" w:hAnsi="Times New Roman" w:cs="Times New Roman"/>
          <w:b/>
          <w:u w:val="single"/>
        </w:rPr>
        <w:t>3 этапа</w:t>
      </w:r>
      <w:r w:rsidRPr="00830DD7">
        <w:rPr>
          <w:rFonts w:ascii="Times New Roman" w:hAnsi="Times New Roman" w:cs="Times New Roman"/>
        </w:rPr>
        <w:t xml:space="preserve"> – согласована Сторонами в Смете (Приложение № 2) и составляет ______ (_______) рублей, в </w:t>
      </w:r>
      <w:proofErr w:type="spellStart"/>
      <w:r w:rsidRPr="00830DD7">
        <w:rPr>
          <w:rFonts w:ascii="Times New Roman" w:hAnsi="Times New Roman" w:cs="Times New Roman"/>
        </w:rPr>
        <w:t>т.ч</w:t>
      </w:r>
      <w:proofErr w:type="spellEnd"/>
      <w:r w:rsidRPr="00830DD7">
        <w:rPr>
          <w:rFonts w:ascii="Times New Roman" w:hAnsi="Times New Roman" w:cs="Times New Roman"/>
        </w:rPr>
        <w:t xml:space="preserve">. НДС __________ /НДС не облагается в соответствии с п. __ ст. ___ Налогового кодекса Российской Федерации, но не более  15% цены Договора. </w:t>
      </w:r>
    </w:p>
    <w:p w14:paraId="165290D7" w14:textId="15101702" w:rsidR="009C4129" w:rsidRPr="00F224F2" w:rsidRDefault="006E4D23" w:rsidP="004F1EA0">
      <w:pPr>
        <w:pStyle w:val="a8"/>
        <w:numPr>
          <w:ilvl w:val="2"/>
          <w:numId w:val="7"/>
        </w:numPr>
        <w:jc w:val="both"/>
        <w:rPr>
          <w:rFonts w:ascii="Times New Roman" w:hAnsi="Times New Roman" w:cs="Times New Roman"/>
        </w:rPr>
      </w:pPr>
      <w:r w:rsidRPr="00830DD7">
        <w:rPr>
          <w:rFonts w:ascii="Times New Roman" w:hAnsi="Times New Roman" w:cs="Times New Roman"/>
          <w:u w:val="single"/>
        </w:rPr>
        <w:t xml:space="preserve">Цена </w:t>
      </w:r>
      <w:r w:rsidRPr="00830DD7">
        <w:rPr>
          <w:rFonts w:ascii="Times New Roman" w:hAnsi="Times New Roman" w:cs="Times New Roman"/>
          <w:b/>
          <w:u w:val="single"/>
        </w:rPr>
        <w:t>4 этапа</w:t>
      </w:r>
      <w:r w:rsidRPr="00830DD7">
        <w:rPr>
          <w:rFonts w:ascii="Times New Roman" w:hAnsi="Times New Roman" w:cs="Times New Roman"/>
        </w:rPr>
        <w:t xml:space="preserve"> – согласована Сторонами в Смете (Приложение № 2) и составляет ______ (_______) рублей, в </w:t>
      </w:r>
      <w:proofErr w:type="spellStart"/>
      <w:r w:rsidRPr="00830DD7">
        <w:rPr>
          <w:rFonts w:ascii="Times New Roman" w:hAnsi="Times New Roman" w:cs="Times New Roman"/>
        </w:rPr>
        <w:t>т.ч</w:t>
      </w:r>
      <w:proofErr w:type="spellEnd"/>
      <w:r w:rsidRPr="00830DD7">
        <w:rPr>
          <w:rFonts w:ascii="Times New Roman" w:hAnsi="Times New Roman" w:cs="Times New Roman"/>
        </w:rPr>
        <w:t xml:space="preserve">. НДС __________ /НДС не облагается в соответствии с п. __ ст. ___ Налогового кодекса Российской Федерации, но не более  15% цены Договора. </w:t>
      </w:r>
    </w:p>
    <w:p w14:paraId="7CDAAC31" w14:textId="254F5D3A" w:rsidR="006E4D23" w:rsidRPr="00830DD7" w:rsidRDefault="006E4D23" w:rsidP="004F1EA0">
      <w:pPr>
        <w:pStyle w:val="a8"/>
        <w:numPr>
          <w:ilvl w:val="2"/>
          <w:numId w:val="7"/>
        </w:numPr>
        <w:jc w:val="both"/>
        <w:rPr>
          <w:rFonts w:ascii="Times New Roman" w:hAnsi="Times New Roman" w:cs="Times New Roman"/>
        </w:rPr>
      </w:pPr>
      <w:r w:rsidRPr="00830DD7">
        <w:rPr>
          <w:rFonts w:ascii="Times New Roman" w:hAnsi="Times New Roman" w:cs="Times New Roman"/>
        </w:rPr>
        <w:t>Цена</w:t>
      </w:r>
      <w:r w:rsidRPr="00830DD7">
        <w:rPr>
          <w:rFonts w:ascii="Times New Roman" w:hAnsi="Times New Roman" w:cs="Times New Roman"/>
          <w:u w:val="single"/>
        </w:rPr>
        <w:t xml:space="preserve"> </w:t>
      </w:r>
      <w:r w:rsidRPr="00830DD7">
        <w:rPr>
          <w:rFonts w:ascii="Times New Roman" w:hAnsi="Times New Roman" w:cs="Times New Roman"/>
          <w:b/>
          <w:u w:val="single"/>
        </w:rPr>
        <w:t>5 этапа</w:t>
      </w:r>
      <w:r w:rsidRPr="00830DD7">
        <w:rPr>
          <w:rFonts w:ascii="Times New Roman" w:hAnsi="Times New Roman" w:cs="Times New Roman"/>
          <w:u w:val="single"/>
        </w:rPr>
        <w:t xml:space="preserve"> – </w:t>
      </w:r>
      <w:r w:rsidRPr="00830DD7">
        <w:rPr>
          <w:rFonts w:ascii="Times New Roman" w:hAnsi="Times New Roman" w:cs="Times New Roman"/>
        </w:rPr>
        <w:t xml:space="preserve">согласована Сторонами в Смете (Приложение № 2) и составляет ______ (_______) рублей, в </w:t>
      </w:r>
      <w:proofErr w:type="spellStart"/>
      <w:r w:rsidRPr="00830DD7">
        <w:rPr>
          <w:rFonts w:ascii="Times New Roman" w:hAnsi="Times New Roman" w:cs="Times New Roman"/>
        </w:rPr>
        <w:t>т.ч</w:t>
      </w:r>
      <w:proofErr w:type="spellEnd"/>
      <w:r w:rsidRPr="00830DD7">
        <w:rPr>
          <w:rFonts w:ascii="Times New Roman" w:hAnsi="Times New Roman" w:cs="Times New Roman"/>
        </w:rPr>
        <w:t xml:space="preserve">. НДС __________ /НДС не облагается в соответствии с п. __ ст. ___ Налогового кодекса Российской Федерации, но не более  10% цены Договора. </w:t>
      </w:r>
    </w:p>
    <w:p w14:paraId="42D842E5" w14:textId="77777777" w:rsidR="006E4D23" w:rsidRPr="00830DD7" w:rsidRDefault="006E4D23" w:rsidP="004F1EA0">
      <w:pPr>
        <w:pStyle w:val="a8"/>
        <w:numPr>
          <w:ilvl w:val="1"/>
          <w:numId w:val="7"/>
        </w:numPr>
        <w:jc w:val="both"/>
        <w:rPr>
          <w:rFonts w:ascii="Times New Roman" w:hAnsi="Times New Roman" w:cs="Times New Roman"/>
        </w:rPr>
      </w:pPr>
      <w:r w:rsidRPr="00830DD7">
        <w:rPr>
          <w:rFonts w:ascii="Times New Roman" w:hAnsi="Times New Roman" w:cs="Times New Roman"/>
        </w:rPr>
        <w:t>Цена Договора включает в себя стоимость тары, упаковки, маркировки, все налоги, пошлины, сборы и обязательные платежи в соответствии с действующим законодательством Российской Федерации, расходы  на устройство основания (свайно-винтового фундамента), расходы на устранение недостатков и/или дефектов, выявленных как в период выполнения работ, так и в период гарантийного срока, расходы на проведение инструктажа (обучения) специалистов Заказчика правилам эксплуатации и технического обслуживания каркасных домов и прочие расходы Подрядчика, напрямую или косвенно связанные с выполнением Подрядчиком своих обязательств по Договору.</w:t>
      </w:r>
    </w:p>
    <w:p w14:paraId="6937C202" w14:textId="54279123" w:rsidR="006E4D23" w:rsidRPr="00830DD7" w:rsidRDefault="006E4D23" w:rsidP="004F1EA0">
      <w:pPr>
        <w:pStyle w:val="a8"/>
        <w:numPr>
          <w:ilvl w:val="1"/>
          <w:numId w:val="7"/>
        </w:numPr>
        <w:jc w:val="both"/>
        <w:rPr>
          <w:rFonts w:ascii="Times New Roman" w:hAnsi="Times New Roman" w:cs="Times New Roman"/>
        </w:rPr>
      </w:pPr>
      <w:r w:rsidRPr="00830DD7">
        <w:rPr>
          <w:rFonts w:ascii="Times New Roman" w:hAnsi="Times New Roman" w:cs="Times New Roman"/>
        </w:rPr>
        <w:t>Цена Договора является твердой и в течение срока действия Договора изменению не подлежит. Заключая Договор, Подрядчик подтверждает, что полностью согласен с ценой, согласованной в Смете (Приложение № 2), предусмотрел любые возможные расходы,  а также любые иные обстоятельства, влияющие на изменение цены Договора, и в дальнейшем не будет ссылаться на какие-либо обстоятельства в обоснование увеличения цены Договора, включая существенное изменение обстоятельств.</w:t>
      </w:r>
    </w:p>
    <w:p w14:paraId="42E5EB43" w14:textId="649240F8" w:rsidR="005A3050" w:rsidRPr="00830DD7" w:rsidRDefault="005A3050" w:rsidP="004F1EA0">
      <w:pPr>
        <w:pStyle w:val="a8"/>
        <w:numPr>
          <w:ilvl w:val="1"/>
          <w:numId w:val="7"/>
        </w:numPr>
        <w:jc w:val="both"/>
        <w:rPr>
          <w:rFonts w:ascii="Times New Roman" w:hAnsi="Times New Roman" w:cs="Times New Roman"/>
        </w:rPr>
      </w:pPr>
      <w:r w:rsidRPr="00830DD7">
        <w:rPr>
          <w:rFonts w:ascii="Times New Roman" w:hAnsi="Times New Roman" w:cs="Times New Roman"/>
        </w:rPr>
        <w:t>Авансирование по Договору не предусмотрено.</w:t>
      </w:r>
    </w:p>
    <w:p w14:paraId="618CD4A9" w14:textId="0CF7D212" w:rsidR="006E4D23" w:rsidRPr="00830DD7" w:rsidRDefault="006E4D23" w:rsidP="004F1EA0">
      <w:pPr>
        <w:pStyle w:val="a8"/>
        <w:numPr>
          <w:ilvl w:val="1"/>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Оплата р</w:t>
      </w:r>
      <w:r w:rsidR="00CD26E3" w:rsidRPr="00830DD7">
        <w:rPr>
          <w:rFonts w:ascii="Times New Roman" w:hAnsi="Times New Roman" w:cs="Times New Roman"/>
        </w:rPr>
        <w:t xml:space="preserve">абот </w:t>
      </w:r>
      <w:r w:rsidRPr="00830DD7">
        <w:rPr>
          <w:rFonts w:ascii="Times New Roman" w:hAnsi="Times New Roman" w:cs="Times New Roman"/>
        </w:rPr>
        <w:t>производится Заказчиком поэтапно в соответствии со Сметой (Приложение № 2) в следующем порядке:</w:t>
      </w:r>
    </w:p>
    <w:p w14:paraId="38857F7C" w14:textId="19343F27" w:rsidR="00170C66" w:rsidRPr="00830DD7" w:rsidRDefault="00170C66" w:rsidP="004F1EA0">
      <w:pPr>
        <w:pStyle w:val="a8"/>
        <w:numPr>
          <w:ilvl w:val="2"/>
          <w:numId w:val="7"/>
        </w:numPr>
        <w:jc w:val="both"/>
        <w:rPr>
          <w:rFonts w:ascii="Times New Roman" w:hAnsi="Times New Roman" w:cs="Times New Roman"/>
        </w:rPr>
      </w:pPr>
      <w:r w:rsidRPr="00772601">
        <w:rPr>
          <w:rFonts w:ascii="Times New Roman" w:hAnsi="Times New Roman" w:cs="Times New Roman"/>
          <w:b/>
          <w:u w:val="single"/>
        </w:rPr>
        <w:t>1 этап</w:t>
      </w:r>
      <w:r w:rsidRPr="00830DD7">
        <w:rPr>
          <w:rFonts w:ascii="Times New Roman" w:hAnsi="Times New Roman" w:cs="Times New Roman"/>
        </w:rPr>
        <w:t xml:space="preserve"> - Заказчик оплачивает работы, фактически выполненные на 1 этапе, в течение 7 (Семи) рабочих  дней с даты подписания Сторонами </w:t>
      </w:r>
      <w:r w:rsidR="009C4129" w:rsidRPr="00830DD7">
        <w:rPr>
          <w:rFonts w:ascii="Times New Roman" w:hAnsi="Times New Roman" w:cs="Times New Roman"/>
        </w:rPr>
        <w:t xml:space="preserve"> </w:t>
      </w:r>
      <w:r w:rsidRPr="00830DD7">
        <w:rPr>
          <w:rFonts w:ascii="Times New Roman" w:hAnsi="Times New Roman" w:cs="Times New Roman"/>
        </w:rPr>
        <w:t>КС-2, КС-3</w:t>
      </w:r>
      <w:r w:rsidR="009C4129" w:rsidRPr="00830DD7">
        <w:rPr>
          <w:rFonts w:ascii="Times New Roman" w:hAnsi="Times New Roman" w:cs="Times New Roman"/>
        </w:rPr>
        <w:t xml:space="preserve">, </w:t>
      </w:r>
      <w:r w:rsidRPr="00830DD7">
        <w:rPr>
          <w:rFonts w:ascii="Times New Roman" w:hAnsi="Times New Roman" w:cs="Times New Roman"/>
        </w:rPr>
        <w:t xml:space="preserve"> на основании выставленного Подрядчиком счета на оплату.</w:t>
      </w:r>
    </w:p>
    <w:p w14:paraId="431796FD" w14:textId="00FA0C42" w:rsidR="00170C66" w:rsidRPr="00830DD7" w:rsidRDefault="00170C66" w:rsidP="004F1EA0">
      <w:pPr>
        <w:pStyle w:val="a8"/>
        <w:numPr>
          <w:ilvl w:val="2"/>
          <w:numId w:val="7"/>
        </w:numPr>
        <w:jc w:val="both"/>
        <w:rPr>
          <w:rFonts w:ascii="Times New Roman" w:hAnsi="Times New Roman" w:cs="Times New Roman"/>
        </w:rPr>
      </w:pPr>
      <w:r w:rsidRPr="00772601">
        <w:rPr>
          <w:rFonts w:ascii="Times New Roman" w:hAnsi="Times New Roman" w:cs="Times New Roman"/>
          <w:b/>
          <w:u w:val="single"/>
        </w:rPr>
        <w:t>2 этап</w:t>
      </w:r>
      <w:r w:rsidRPr="00830DD7">
        <w:rPr>
          <w:rFonts w:ascii="Times New Roman" w:hAnsi="Times New Roman" w:cs="Times New Roman"/>
        </w:rPr>
        <w:t xml:space="preserve"> - Заказчик оплачивает Подрядчику аванс в размере 50% цены 2 этапа, что составляет ______ (_______) рублей, в </w:t>
      </w:r>
      <w:proofErr w:type="spellStart"/>
      <w:r w:rsidRPr="00830DD7">
        <w:rPr>
          <w:rFonts w:ascii="Times New Roman" w:hAnsi="Times New Roman" w:cs="Times New Roman"/>
        </w:rPr>
        <w:t>т.ч</w:t>
      </w:r>
      <w:proofErr w:type="spellEnd"/>
      <w:r w:rsidRPr="00830DD7">
        <w:rPr>
          <w:rFonts w:ascii="Times New Roman" w:hAnsi="Times New Roman" w:cs="Times New Roman"/>
        </w:rPr>
        <w:t>. НДС __________ /НДС не облагается в соответствии с п. __ ст. ___ Налогового кодекса Российской Федерации</w:t>
      </w:r>
      <w:r w:rsidR="005A3050" w:rsidRPr="00830DD7">
        <w:rPr>
          <w:rFonts w:ascii="Times New Roman" w:hAnsi="Times New Roman" w:cs="Times New Roman"/>
        </w:rPr>
        <w:t>,</w:t>
      </w:r>
      <w:r w:rsidRPr="00830DD7">
        <w:rPr>
          <w:rFonts w:ascii="Times New Roman" w:hAnsi="Times New Roman" w:cs="Times New Roman"/>
        </w:rPr>
        <w:t xml:space="preserve"> в течение </w:t>
      </w:r>
      <w:r w:rsidR="009C4129" w:rsidRPr="00830DD7">
        <w:rPr>
          <w:rFonts w:ascii="Times New Roman" w:hAnsi="Times New Roman" w:cs="Times New Roman"/>
        </w:rPr>
        <w:t>2</w:t>
      </w:r>
      <w:r w:rsidRPr="00830DD7">
        <w:rPr>
          <w:rFonts w:ascii="Times New Roman" w:hAnsi="Times New Roman" w:cs="Times New Roman"/>
        </w:rPr>
        <w:t xml:space="preserve"> (</w:t>
      </w:r>
      <w:r w:rsidR="009C4129" w:rsidRPr="00830DD7">
        <w:rPr>
          <w:rFonts w:ascii="Times New Roman" w:hAnsi="Times New Roman" w:cs="Times New Roman"/>
        </w:rPr>
        <w:t>Двух</w:t>
      </w:r>
      <w:r w:rsidRPr="00830DD7">
        <w:rPr>
          <w:rFonts w:ascii="Times New Roman" w:hAnsi="Times New Roman" w:cs="Times New Roman"/>
        </w:rPr>
        <w:t xml:space="preserve">) рабочих  дней с даты подписания Сторонами </w:t>
      </w:r>
      <w:r w:rsidR="009C4129" w:rsidRPr="00830DD7">
        <w:rPr>
          <w:rFonts w:ascii="Times New Roman" w:hAnsi="Times New Roman" w:cs="Times New Roman"/>
        </w:rPr>
        <w:t xml:space="preserve"> </w:t>
      </w:r>
      <w:r w:rsidRPr="00830DD7">
        <w:rPr>
          <w:rFonts w:ascii="Times New Roman" w:hAnsi="Times New Roman" w:cs="Times New Roman"/>
        </w:rPr>
        <w:t>КС-</w:t>
      </w:r>
      <w:r w:rsidR="009C4129" w:rsidRPr="00830DD7">
        <w:rPr>
          <w:rFonts w:ascii="Times New Roman" w:hAnsi="Times New Roman" w:cs="Times New Roman"/>
        </w:rPr>
        <w:t xml:space="preserve">2, </w:t>
      </w:r>
      <w:r w:rsidRPr="00830DD7">
        <w:rPr>
          <w:rFonts w:ascii="Times New Roman" w:hAnsi="Times New Roman" w:cs="Times New Roman"/>
        </w:rPr>
        <w:t>КС-3</w:t>
      </w:r>
      <w:r w:rsidR="005A3050" w:rsidRPr="00830DD7">
        <w:rPr>
          <w:rFonts w:ascii="Times New Roman" w:hAnsi="Times New Roman" w:cs="Times New Roman"/>
        </w:rPr>
        <w:t xml:space="preserve">, подтверждающих выполнение Подрядчиком работ </w:t>
      </w:r>
      <w:r w:rsidR="009C4129" w:rsidRPr="00830DD7">
        <w:rPr>
          <w:rFonts w:ascii="Times New Roman" w:hAnsi="Times New Roman" w:cs="Times New Roman"/>
        </w:rPr>
        <w:t xml:space="preserve">на </w:t>
      </w:r>
      <w:r w:rsidR="005A3050" w:rsidRPr="00830DD7">
        <w:rPr>
          <w:rFonts w:ascii="Times New Roman" w:hAnsi="Times New Roman" w:cs="Times New Roman"/>
        </w:rPr>
        <w:t>1 этап</w:t>
      </w:r>
      <w:r w:rsidR="009C4129" w:rsidRPr="00830DD7">
        <w:rPr>
          <w:rFonts w:ascii="Times New Roman" w:hAnsi="Times New Roman" w:cs="Times New Roman"/>
        </w:rPr>
        <w:t>е</w:t>
      </w:r>
      <w:r w:rsidR="005A3050" w:rsidRPr="00830DD7">
        <w:rPr>
          <w:rFonts w:ascii="Times New Roman" w:hAnsi="Times New Roman" w:cs="Times New Roman"/>
        </w:rPr>
        <w:t xml:space="preserve">, </w:t>
      </w:r>
      <w:r w:rsidRPr="00830DD7">
        <w:rPr>
          <w:rFonts w:ascii="Times New Roman" w:hAnsi="Times New Roman" w:cs="Times New Roman"/>
        </w:rPr>
        <w:t xml:space="preserve"> на основании выставленного Подрядчиком счета на оплату.</w:t>
      </w:r>
    </w:p>
    <w:p w14:paraId="264EED7C" w14:textId="2617E893" w:rsidR="005A3050" w:rsidRPr="00830DD7" w:rsidRDefault="00170C66" w:rsidP="004F1EA0">
      <w:pPr>
        <w:pStyle w:val="a8"/>
        <w:numPr>
          <w:ilvl w:val="2"/>
          <w:numId w:val="7"/>
        </w:numPr>
        <w:jc w:val="both"/>
        <w:rPr>
          <w:rFonts w:ascii="Times New Roman" w:hAnsi="Times New Roman" w:cs="Times New Roman"/>
        </w:rPr>
      </w:pPr>
      <w:r w:rsidRPr="00830DD7">
        <w:rPr>
          <w:rFonts w:ascii="Times New Roman" w:hAnsi="Times New Roman" w:cs="Times New Roman"/>
        </w:rPr>
        <w:t xml:space="preserve">После выполнения Подрядчиком </w:t>
      </w:r>
      <w:r w:rsidR="00B609C6" w:rsidRPr="00830DD7">
        <w:rPr>
          <w:rFonts w:ascii="Times New Roman" w:hAnsi="Times New Roman" w:cs="Times New Roman"/>
        </w:rPr>
        <w:t>2</w:t>
      </w:r>
      <w:r w:rsidR="005A3050" w:rsidRPr="00830DD7">
        <w:rPr>
          <w:rFonts w:ascii="Times New Roman" w:hAnsi="Times New Roman" w:cs="Times New Roman"/>
        </w:rPr>
        <w:t xml:space="preserve"> этапа р</w:t>
      </w:r>
      <w:r w:rsidRPr="00830DD7">
        <w:rPr>
          <w:rFonts w:ascii="Times New Roman" w:hAnsi="Times New Roman" w:cs="Times New Roman"/>
        </w:rPr>
        <w:t>абот в полном объеме,</w:t>
      </w:r>
      <w:r w:rsidR="005A3050" w:rsidRPr="00830DD7">
        <w:rPr>
          <w:rFonts w:ascii="Times New Roman" w:hAnsi="Times New Roman" w:cs="Times New Roman"/>
        </w:rPr>
        <w:t xml:space="preserve"> </w:t>
      </w:r>
      <w:r w:rsidRPr="00830DD7">
        <w:rPr>
          <w:rFonts w:ascii="Times New Roman" w:hAnsi="Times New Roman" w:cs="Times New Roman"/>
        </w:rPr>
        <w:t xml:space="preserve"> </w:t>
      </w:r>
      <w:r w:rsidR="005A3050" w:rsidRPr="00830DD7">
        <w:rPr>
          <w:rFonts w:ascii="Times New Roman" w:hAnsi="Times New Roman" w:cs="Times New Roman"/>
        </w:rPr>
        <w:t xml:space="preserve">Заказчик оплачивает Подрядчику оставшиеся 50% цены 2 этапа, что составляет ______ (_______) рублей, в </w:t>
      </w:r>
      <w:proofErr w:type="spellStart"/>
      <w:r w:rsidR="005A3050" w:rsidRPr="00830DD7">
        <w:rPr>
          <w:rFonts w:ascii="Times New Roman" w:hAnsi="Times New Roman" w:cs="Times New Roman"/>
        </w:rPr>
        <w:t>т.ч</w:t>
      </w:r>
      <w:proofErr w:type="spellEnd"/>
      <w:r w:rsidR="005A3050" w:rsidRPr="00830DD7">
        <w:rPr>
          <w:rFonts w:ascii="Times New Roman" w:hAnsi="Times New Roman" w:cs="Times New Roman"/>
        </w:rPr>
        <w:t xml:space="preserve">. НДС __________ /НДС не облагается в соответствии с п. __ ст. ___ Налогового кодекса Российской Федерации, в течение 7 (Семи) рабочих  дней с даты подписания Сторонами КС-2, КС-3, подтверждающих выполнение Подрядчиком работ </w:t>
      </w:r>
      <w:r w:rsidR="009C4129" w:rsidRPr="00830DD7">
        <w:rPr>
          <w:rFonts w:ascii="Times New Roman" w:hAnsi="Times New Roman" w:cs="Times New Roman"/>
        </w:rPr>
        <w:t xml:space="preserve">на </w:t>
      </w:r>
      <w:r w:rsidR="005A3050" w:rsidRPr="00830DD7">
        <w:rPr>
          <w:rFonts w:ascii="Times New Roman" w:hAnsi="Times New Roman" w:cs="Times New Roman"/>
        </w:rPr>
        <w:t>2</w:t>
      </w:r>
      <w:r w:rsidR="009C4129" w:rsidRPr="00830DD7">
        <w:rPr>
          <w:rFonts w:ascii="Times New Roman" w:hAnsi="Times New Roman" w:cs="Times New Roman"/>
        </w:rPr>
        <w:t xml:space="preserve"> этапе</w:t>
      </w:r>
      <w:r w:rsidR="005A3050" w:rsidRPr="00830DD7">
        <w:rPr>
          <w:rFonts w:ascii="Times New Roman" w:hAnsi="Times New Roman" w:cs="Times New Roman"/>
        </w:rPr>
        <w:t>,  на основании выставленного Подрядчиком счета на оплату.</w:t>
      </w:r>
    </w:p>
    <w:p w14:paraId="65FA722A" w14:textId="2594501F" w:rsidR="005A3050" w:rsidRPr="00830DD7" w:rsidRDefault="005A3050" w:rsidP="004F1EA0">
      <w:pPr>
        <w:pStyle w:val="a8"/>
        <w:numPr>
          <w:ilvl w:val="2"/>
          <w:numId w:val="7"/>
        </w:numPr>
        <w:jc w:val="both"/>
        <w:rPr>
          <w:rFonts w:ascii="Times New Roman" w:hAnsi="Times New Roman" w:cs="Times New Roman"/>
        </w:rPr>
      </w:pPr>
      <w:r w:rsidRPr="00772601">
        <w:rPr>
          <w:rFonts w:ascii="Times New Roman" w:hAnsi="Times New Roman" w:cs="Times New Roman"/>
          <w:b/>
          <w:u w:val="single"/>
        </w:rPr>
        <w:t>3 этап</w:t>
      </w:r>
      <w:r w:rsidRPr="00830DD7">
        <w:rPr>
          <w:rFonts w:ascii="Times New Roman" w:hAnsi="Times New Roman" w:cs="Times New Roman"/>
        </w:rPr>
        <w:t xml:space="preserve"> - Заказчик оплачивает работы, фактически выполненные на 3 этапе, в течение 7 (Семи) рабочих  дней с даты подписания Сторонами КС-2, КС-3</w:t>
      </w:r>
      <w:r w:rsidR="009C4129" w:rsidRPr="00830DD7">
        <w:rPr>
          <w:rFonts w:ascii="Times New Roman" w:hAnsi="Times New Roman" w:cs="Times New Roman"/>
        </w:rPr>
        <w:t>,</w:t>
      </w:r>
      <w:r w:rsidRPr="00830DD7">
        <w:rPr>
          <w:rFonts w:ascii="Times New Roman" w:hAnsi="Times New Roman" w:cs="Times New Roman"/>
        </w:rPr>
        <w:t xml:space="preserve">  на основании выставленного Подрядчиком счета на оплату.</w:t>
      </w:r>
    </w:p>
    <w:p w14:paraId="2DF67622" w14:textId="7319A209" w:rsidR="005A3050" w:rsidRPr="00830DD7" w:rsidRDefault="005A3050" w:rsidP="004F1EA0">
      <w:pPr>
        <w:pStyle w:val="a8"/>
        <w:numPr>
          <w:ilvl w:val="2"/>
          <w:numId w:val="7"/>
        </w:numPr>
        <w:jc w:val="both"/>
        <w:rPr>
          <w:rFonts w:ascii="Times New Roman" w:hAnsi="Times New Roman" w:cs="Times New Roman"/>
        </w:rPr>
      </w:pPr>
      <w:r w:rsidRPr="00772601">
        <w:rPr>
          <w:rFonts w:ascii="Times New Roman" w:hAnsi="Times New Roman" w:cs="Times New Roman"/>
          <w:b/>
          <w:u w:val="single"/>
        </w:rPr>
        <w:t>4 этап</w:t>
      </w:r>
      <w:r w:rsidRPr="00830DD7">
        <w:rPr>
          <w:rFonts w:ascii="Times New Roman" w:hAnsi="Times New Roman" w:cs="Times New Roman"/>
        </w:rPr>
        <w:t xml:space="preserve"> - Заказчик оплачивает работы, фактически выполненные на 4 этапе, в течение 7 (Семи) рабочих  дней с даты подписания Сторонами КС-2, КС-3</w:t>
      </w:r>
      <w:r w:rsidR="009C4129" w:rsidRPr="00830DD7">
        <w:rPr>
          <w:rFonts w:ascii="Times New Roman" w:hAnsi="Times New Roman" w:cs="Times New Roman"/>
        </w:rPr>
        <w:t>,</w:t>
      </w:r>
      <w:r w:rsidRPr="00830DD7">
        <w:rPr>
          <w:rFonts w:ascii="Times New Roman" w:hAnsi="Times New Roman" w:cs="Times New Roman"/>
        </w:rPr>
        <w:t xml:space="preserve"> на основании выставленного Подрядчиком счета на оплату.</w:t>
      </w:r>
    </w:p>
    <w:p w14:paraId="1DB07341" w14:textId="35D0E4A7" w:rsidR="005A3050" w:rsidRPr="00830DD7" w:rsidRDefault="005A3050" w:rsidP="004F1EA0">
      <w:pPr>
        <w:pStyle w:val="a8"/>
        <w:numPr>
          <w:ilvl w:val="2"/>
          <w:numId w:val="7"/>
        </w:numPr>
        <w:jc w:val="both"/>
        <w:rPr>
          <w:rFonts w:ascii="Times New Roman" w:hAnsi="Times New Roman" w:cs="Times New Roman"/>
        </w:rPr>
      </w:pPr>
      <w:r w:rsidRPr="00772601">
        <w:rPr>
          <w:rFonts w:ascii="Times New Roman" w:hAnsi="Times New Roman" w:cs="Times New Roman"/>
          <w:b/>
          <w:u w:val="single"/>
        </w:rPr>
        <w:t>5 этап</w:t>
      </w:r>
      <w:r w:rsidRPr="00830DD7">
        <w:rPr>
          <w:rFonts w:ascii="Times New Roman" w:hAnsi="Times New Roman" w:cs="Times New Roman"/>
        </w:rPr>
        <w:t xml:space="preserve"> - Заказчик оплачивает работы, фактически выполненные на 5 этапе, в течение 7 (Семи) рабочих  дней с даты подписания Сторонами </w:t>
      </w:r>
      <w:r w:rsidR="009C4129" w:rsidRPr="00830DD7">
        <w:rPr>
          <w:rFonts w:ascii="Times New Roman" w:hAnsi="Times New Roman" w:cs="Times New Roman"/>
        </w:rPr>
        <w:t xml:space="preserve">КС-2, </w:t>
      </w:r>
      <w:r w:rsidRPr="00830DD7">
        <w:rPr>
          <w:rFonts w:ascii="Times New Roman" w:hAnsi="Times New Roman" w:cs="Times New Roman"/>
        </w:rPr>
        <w:t xml:space="preserve"> КС-3</w:t>
      </w:r>
      <w:r w:rsidR="009C4129" w:rsidRPr="00830DD7">
        <w:rPr>
          <w:rFonts w:ascii="Times New Roman" w:hAnsi="Times New Roman" w:cs="Times New Roman"/>
        </w:rPr>
        <w:t>,</w:t>
      </w:r>
      <w:r w:rsidRPr="00830DD7">
        <w:rPr>
          <w:rFonts w:ascii="Times New Roman" w:hAnsi="Times New Roman" w:cs="Times New Roman"/>
        </w:rPr>
        <w:t xml:space="preserve"> на основании выставленного Подрядчиком счета на оплату.</w:t>
      </w:r>
    </w:p>
    <w:p w14:paraId="5D0E604F" w14:textId="613F899E" w:rsidR="005A3050" w:rsidRPr="00830DD7" w:rsidRDefault="005A3050" w:rsidP="004F1EA0">
      <w:pPr>
        <w:pStyle w:val="a8"/>
        <w:numPr>
          <w:ilvl w:val="1"/>
          <w:numId w:val="7"/>
        </w:numPr>
        <w:shd w:val="clear" w:color="auto" w:fill="FFFFFF" w:themeFill="background1"/>
        <w:tabs>
          <w:tab w:val="left" w:pos="709"/>
          <w:tab w:val="left" w:pos="1276"/>
          <w:tab w:val="left" w:pos="1589"/>
          <w:tab w:val="left" w:pos="9241"/>
        </w:tabs>
        <w:spacing w:after="0" w:line="240" w:lineRule="auto"/>
        <w:jc w:val="both"/>
        <w:rPr>
          <w:rFonts w:ascii="Times New Roman" w:eastAsia="Calibri" w:hAnsi="Times New Roman" w:cs="Times New Roman"/>
          <w:sz w:val="24"/>
          <w:szCs w:val="24"/>
          <w:lang w:eastAsia="ar-SA"/>
        </w:rPr>
      </w:pPr>
      <w:r w:rsidRPr="00830DD7">
        <w:rPr>
          <w:rFonts w:ascii="Times New Roman" w:eastAsia="Calibri" w:hAnsi="Times New Roman" w:cs="Times New Roman"/>
          <w:sz w:val="24"/>
          <w:szCs w:val="24"/>
          <w:lang w:eastAsia="ar-SA"/>
        </w:rPr>
        <w:t>Оплата производится в безналичном порядке путем перечисления Заказчиком денежных средств на указанный в Договоре расчетный счет Подрядчика. Оплата производится в рублях Российской Федерации.</w:t>
      </w:r>
    </w:p>
    <w:p w14:paraId="0B91B089" w14:textId="3F644738" w:rsidR="005A3050" w:rsidRPr="00830DD7" w:rsidRDefault="005A3050" w:rsidP="004F1EA0">
      <w:pPr>
        <w:pStyle w:val="a8"/>
        <w:numPr>
          <w:ilvl w:val="1"/>
          <w:numId w:val="7"/>
        </w:numPr>
        <w:shd w:val="clear" w:color="auto" w:fill="FFFFFF"/>
        <w:tabs>
          <w:tab w:val="left" w:pos="709"/>
          <w:tab w:val="left" w:pos="1276"/>
          <w:tab w:val="left" w:pos="1589"/>
          <w:tab w:val="left" w:pos="9241"/>
        </w:tabs>
        <w:suppressAutoHyphens/>
        <w:spacing w:after="0" w:line="240" w:lineRule="auto"/>
        <w:jc w:val="both"/>
        <w:rPr>
          <w:rFonts w:ascii="Times New Roman" w:eastAsia="Calibri" w:hAnsi="Times New Roman" w:cs="Times New Roman"/>
          <w:sz w:val="24"/>
          <w:szCs w:val="24"/>
          <w:lang w:eastAsia="ar-SA"/>
        </w:rPr>
      </w:pPr>
      <w:r w:rsidRPr="00830DD7">
        <w:rPr>
          <w:rFonts w:ascii="Times New Roman" w:eastAsia="Calibri" w:hAnsi="Times New Roman" w:cs="Times New Roman"/>
          <w:sz w:val="24"/>
          <w:szCs w:val="24"/>
          <w:lang w:eastAsia="ar-SA"/>
        </w:rPr>
        <w:t>Днем оплаты считается день списания денежных средств с расчетного счета Заказчика.</w:t>
      </w:r>
    </w:p>
    <w:p w14:paraId="6F2E3894" w14:textId="6ECD5C0D" w:rsidR="005A3050" w:rsidRPr="00830DD7" w:rsidRDefault="005A3050" w:rsidP="004F1EA0">
      <w:pPr>
        <w:pStyle w:val="a8"/>
        <w:numPr>
          <w:ilvl w:val="1"/>
          <w:numId w:val="7"/>
        </w:numPr>
        <w:shd w:val="clear" w:color="auto" w:fill="FFFFFF"/>
        <w:tabs>
          <w:tab w:val="left" w:pos="709"/>
          <w:tab w:val="left" w:pos="1276"/>
          <w:tab w:val="left" w:pos="1589"/>
          <w:tab w:val="left" w:pos="9241"/>
        </w:tabs>
        <w:suppressAutoHyphens/>
        <w:spacing w:after="0" w:line="240" w:lineRule="auto"/>
        <w:jc w:val="both"/>
        <w:rPr>
          <w:rFonts w:ascii="Times New Roman" w:eastAsia="Calibri" w:hAnsi="Times New Roman" w:cs="Times New Roman"/>
          <w:sz w:val="24"/>
          <w:szCs w:val="24"/>
          <w:lang w:eastAsia="ar-SA"/>
        </w:rPr>
      </w:pPr>
      <w:r w:rsidRPr="00830DD7">
        <w:rPr>
          <w:rFonts w:ascii="Times New Roman" w:eastAsia="Calibri" w:hAnsi="Times New Roman" w:cs="Times New Roman"/>
          <w:sz w:val="24"/>
          <w:szCs w:val="24"/>
          <w:lang w:eastAsia="ar-SA"/>
        </w:rPr>
        <w:t>В случае начисления Заказчиком Подрядчику неустойки (штрафа, пени) и (или) предъявления требования о возмещении убытков, оплата выполненных работ может осуществляться Подрядчику за вычетом соответствующего размера неустойки.</w:t>
      </w:r>
    </w:p>
    <w:p w14:paraId="5B3D8A8A" w14:textId="4E4BFBD8" w:rsidR="005A3050" w:rsidRPr="00F224F2" w:rsidRDefault="005A3050" w:rsidP="004F1EA0">
      <w:pPr>
        <w:pStyle w:val="a8"/>
        <w:numPr>
          <w:ilvl w:val="1"/>
          <w:numId w:val="7"/>
        </w:numPr>
        <w:shd w:val="clear" w:color="auto" w:fill="FFFFFF"/>
        <w:tabs>
          <w:tab w:val="left" w:pos="709"/>
          <w:tab w:val="left" w:pos="1276"/>
          <w:tab w:val="left" w:pos="1589"/>
          <w:tab w:val="left" w:pos="9241"/>
        </w:tabs>
        <w:suppressAutoHyphens/>
        <w:spacing w:after="0" w:line="240" w:lineRule="auto"/>
        <w:jc w:val="both"/>
        <w:rPr>
          <w:rFonts w:ascii="Times New Roman" w:eastAsia="Calibri" w:hAnsi="Times New Roman" w:cs="Times New Roman"/>
          <w:sz w:val="24"/>
          <w:szCs w:val="24"/>
          <w:lang w:eastAsia="ar-SA"/>
        </w:rPr>
      </w:pPr>
      <w:r w:rsidRPr="00830DD7">
        <w:rPr>
          <w:rFonts w:ascii="Times New Roman" w:eastAsia="Calibri" w:hAnsi="Times New Roman" w:cs="Times New Roman"/>
          <w:sz w:val="24"/>
          <w:szCs w:val="24"/>
          <w:lang w:eastAsia="ar-SA"/>
        </w:rPr>
        <w:t>В случае причинения Подрядчиком ущерба имуществу третьих лиц, вследствие некачественного выполнения и организации Работ оплата (окончательный расчет) производится после полного устранения (компенсации затрат) Подрядчиком ущерба с предоставлением в адрес Заказчика оригиналов или заверенных копий документов, подтверждающих факт возмещения ущерба.</w:t>
      </w:r>
    </w:p>
    <w:p w14:paraId="5409704C" w14:textId="77777777" w:rsidR="009C4129" w:rsidRPr="00F224F2" w:rsidRDefault="009C4129" w:rsidP="009C4129">
      <w:pPr>
        <w:shd w:val="clear" w:color="auto" w:fill="FFFFFF"/>
        <w:tabs>
          <w:tab w:val="left" w:pos="709"/>
          <w:tab w:val="left" w:pos="1276"/>
          <w:tab w:val="left" w:pos="1589"/>
          <w:tab w:val="left" w:pos="9241"/>
        </w:tabs>
        <w:suppressAutoHyphens/>
        <w:spacing w:after="0" w:line="240" w:lineRule="auto"/>
        <w:jc w:val="both"/>
        <w:rPr>
          <w:rFonts w:ascii="Times New Roman" w:eastAsia="Calibri" w:hAnsi="Times New Roman" w:cs="Times New Roman"/>
          <w:sz w:val="24"/>
          <w:szCs w:val="24"/>
          <w:lang w:eastAsia="ar-SA"/>
        </w:rPr>
      </w:pPr>
    </w:p>
    <w:p w14:paraId="019BC1CB" w14:textId="77777777" w:rsidR="0006584A" w:rsidRDefault="0006584A" w:rsidP="00A1090F">
      <w:pPr>
        <w:pStyle w:val="ConsPlusTitle"/>
        <w:ind w:firstLine="708"/>
        <w:jc w:val="both"/>
        <w:rPr>
          <w:rFonts w:ascii="Times New Roman" w:hAnsi="Times New Roman" w:cs="Times New Roman"/>
          <w:b w:val="0"/>
          <w:szCs w:val="22"/>
        </w:rPr>
      </w:pPr>
    </w:p>
    <w:p w14:paraId="76EFA965" w14:textId="11DB7A43" w:rsidR="00142684" w:rsidRPr="00F745C7" w:rsidRDefault="00142684" w:rsidP="004F1EA0">
      <w:pPr>
        <w:pStyle w:val="ConsPlusTitle"/>
        <w:numPr>
          <w:ilvl w:val="0"/>
          <w:numId w:val="7"/>
        </w:numPr>
        <w:jc w:val="center"/>
        <w:rPr>
          <w:rFonts w:ascii="Times New Roman" w:hAnsi="Times New Roman" w:cs="Times New Roman"/>
          <w:szCs w:val="22"/>
        </w:rPr>
      </w:pPr>
      <w:r w:rsidRPr="00F745C7">
        <w:rPr>
          <w:rFonts w:ascii="Times New Roman" w:hAnsi="Times New Roman" w:cs="Times New Roman"/>
          <w:szCs w:val="22"/>
        </w:rPr>
        <w:t>ОБЕСПЕЧЕНИЕ РАБОТ МАТЕРИАЛАМИ</w:t>
      </w:r>
    </w:p>
    <w:p w14:paraId="63428066" w14:textId="0B49D2A7" w:rsidR="00142684" w:rsidRDefault="009C4129" w:rsidP="004F1EA0">
      <w:pPr>
        <w:pStyle w:val="ConsPlusTitle"/>
        <w:numPr>
          <w:ilvl w:val="1"/>
          <w:numId w:val="7"/>
        </w:numPr>
        <w:jc w:val="both"/>
        <w:rPr>
          <w:rFonts w:ascii="Times New Roman" w:hAnsi="Times New Roman" w:cs="Times New Roman"/>
          <w:b w:val="0"/>
          <w:szCs w:val="22"/>
        </w:rPr>
      </w:pPr>
      <w:r>
        <w:rPr>
          <w:rFonts w:ascii="Times New Roman" w:hAnsi="Times New Roman" w:cs="Times New Roman"/>
          <w:b w:val="0"/>
          <w:szCs w:val="22"/>
        </w:rPr>
        <w:t>Подрядчик</w:t>
      </w:r>
      <w:r w:rsidR="00142684" w:rsidRPr="00142684">
        <w:rPr>
          <w:rFonts w:ascii="Times New Roman" w:hAnsi="Times New Roman" w:cs="Times New Roman"/>
          <w:b w:val="0"/>
          <w:szCs w:val="22"/>
        </w:rPr>
        <w:t xml:space="preserve"> принимает на себя обяза</w:t>
      </w:r>
      <w:r>
        <w:rPr>
          <w:rFonts w:ascii="Times New Roman" w:hAnsi="Times New Roman" w:cs="Times New Roman"/>
          <w:b w:val="0"/>
          <w:szCs w:val="22"/>
        </w:rPr>
        <w:t>тельство обеспечить выполнение р</w:t>
      </w:r>
      <w:r w:rsidR="00142684" w:rsidRPr="00142684">
        <w:rPr>
          <w:rFonts w:ascii="Times New Roman" w:hAnsi="Times New Roman" w:cs="Times New Roman"/>
          <w:b w:val="0"/>
          <w:szCs w:val="22"/>
        </w:rPr>
        <w:t xml:space="preserve">абот из собственных материалов. </w:t>
      </w:r>
    </w:p>
    <w:p w14:paraId="0944BAE0" w14:textId="4AA4FADA" w:rsidR="00142684" w:rsidRDefault="00160C47" w:rsidP="004F1EA0">
      <w:pPr>
        <w:pStyle w:val="ConsPlusTitle"/>
        <w:numPr>
          <w:ilvl w:val="1"/>
          <w:numId w:val="7"/>
        </w:numPr>
        <w:jc w:val="both"/>
        <w:rPr>
          <w:rFonts w:ascii="Times New Roman" w:hAnsi="Times New Roman" w:cs="Times New Roman"/>
          <w:b w:val="0"/>
          <w:szCs w:val="22"/>
        </w:rPr>
      </w:pPr>
      <w:r>
        <w:rPr>
          <w:rFonts w:ascii="Times New Roman" w:hAnsi="Times New Roman" w:cs="Times New Roman"/>
          <w:b w:val="0"/>
          <w:szCs w:val="22"/>
        </w:rPr>
        <w:t>Подрядчик</w:t>
      </w:r>
      <w:r w:rsidR="00142684" w:rsidRPr="00142684">
        <w:rPr>
          <w:rFonts w:ascii="Times New Roman" w:hAnsi="Times New Roman" w:cs="Times New Roman"/>
          <w:b w:val="0"/>
          <w:szCs w:val="22"/>
        </w:rPr>
        <w:t xml:space="preserve"> обязуется обеспечить </w:t>
      </w:r>
      <w:r w:rsidR="009C4129">
        <w:rPr>
          <w:rFonts w:ascii="Times New Roman" w:hAnsi="Times New Roman" w:cs="Times New Roman"/>
          <w:b w:val="0"/>
          <w:szCs w:val="22"/>
        </w:rPr>
        <w:t xml:space="preserve">погрузку, </w:t>
      </w:r>
      <w:r w:rsidR="00142684" w:rsidRPr="00142684">
        <w:rPr>
          <w:rFonts w:ascii="Times New Roman" w:hAnsi="Times New Roman" w:cs="Times New Roman"/>
          <w:b w:val="0"/>
          <w:szCs w:val="22"/>
        </w:rPr>
        <w:t xml:space="preserve">приемку, разгрузку и складирование прибывающих на </w:t>
      </w:r>
      <w:r w:rsidR="00645B96">
        <w:rPr>
          <w:rFonts w:ascii="Times New Roman" w:hAnsi="Times New Roman" w:cs="Times New Roman"/>
          <w:b w:val="0"/>
          <w:szCs w:val="22"/>
        </w:rPr>
        <w:t xml:space="preserve">место </w:t>
      </w:r>
      <w:r w:rsidR="009C4129">
        <w:rPr>
          <w:rFonts w:ascii="Times New Roman" w:hAnsi="Times New Roman" w:cs="Times New Roman"/>
          <w:b w:val="0"/>
          <w:szCs w:val="22"/>
        </w:rPr>
        <w:t>выполнения работ</w:t>
      </w:r>
      <w:r w:rsidR="00142684" w:rsidRPr="00142684">
        <w:rPr>
          <w:rFonts w:ascii="Times New Roman" w:hAnsi="Times New Roman" w:cs="Times New Roman"/>
          <w:b w:val="0"/>
          <w:szCs w:val="22"/>
        </w:rPr>
        <w:t xml:space="preserve"> </w:t>
      </w:r>
      <w:r w:rsidR="00F224F2">
        <w:rPr>
          <w:rFonts w:ascii="Times New Roman" w:hAnsi="Times New Roman" w:cs="Times New Roman"/>
          <w:b w:val="0"/>
          <w:szCs w:val="22"/>
        </w:rPr>
        <w:t>материалов</w:t>
      </w:r>
      <w:r w:rsidR="00E66CE3">
        <w:rPr>
          <w:rFonts w:ascii="Times New Roman" w:hAnsi="Times New Roman" w:cs="Times New Roman"/>
          <w:b w:val="0"/>
          <w:szCs w:val="22"/>
        </w:rPr>
        <w:t xml:space="preserve"> и оборудования</w:t>
      </w:r>
      <w:r w:rsidR="00F224F2">
        <w:rPr>
          <w:rFonts w:ascii="Times New Roman" w:hAnsi="Times New Roman" w:cs="Times New Roman"/>
          <w:b w:val="0"/>
          <w:szCs w:val="22"/>
        </w:rPr>
        <w:t xml:space="preserve"> </w:t>
      </w:r>
      <w:r w:rsidR="00142684" w:rsidRPr="00142684">
        <w:rPr>
          <w:rFonts w:ascii="Times New Roman" w:hAnsi="Times New Roman" w:cs="Times New Roman"/>
          <w:b w:val="0"/>
          <w:szCs w:val="22"/>
        </w:rPr>
        <w:t>самостоятельно.</w:t>
      </w:r>
    </w:p>
    <w:p w14:paraId="4A64E333" w14:textId="77777777" w:rsidR="00F224F2" w:rsidRPr="00F224F2" w:rsidRDefault="00F224F2" w:rsidP="004F1EA0">
      <w:pPr>
        <w:pStyle w:val="a8"/>
        <w:numPr>
          <w:ilvl w:val="1"/>
          <w:numId w:val="7"/>
        </w:numPr>
        <w:jc w:val="both"/>
        <w:rPr>
          <w:rFonts w:ascii="Times New Roman" w:hAnsi="Times New Roman" w:cs="Times New Roman"/>
        </w:rPr>
      </w:pPr>
      <w:r w:rsidRPr="00F224F2">
        <w:rPr>
          <w:rFonts w:ascii="Times New Roman" w:eastAsia="Times New Roman" w:hAnsi="Times New Roman" w:cs="Times New Roman"/>
          <w:lang w:eastAsia="ru-RU"/>
        </w:rPr>
        <w:t>Все виды транспортных и погрузо-разгрузочных работ, включая работы с применением грузоподъемных средств, осуществляются Подрядчиком собственными техническими средствами или техническими средствами третьих лиц за свой счет.</w:t>
      </w:r>
    </w:p>
    <w:p w14:paraId="300208EC" w14:textId="42824250" w:rsidR="00E66CE3" w:rsidRDefault="006C1AE7" w:rsidP="004F1EA0">
      <w:pPr>
        <w:pStyle w:val="a8"/>
        <w:numPr>
          <w:ilvl w:val="1"/>
          <w:numId w:val="7"/>
        </w:numPr>
        <w:jc w:val="both"/>
        <w:rPr>
          <w:rFonts w:ascii="Times New Roman" w:hAnsi="Times New Roman" w:cs="Times New Roman"/>
        </w:rPr>
      </w:pPr>
      <w:r>
        <w:rPr>
          <w:rFonts w:ascii="Times New Roman" w:hAnsi="Times New Roman" w:cs="Times New Roman"/>
        </w:rPr>
        <w:t>Материалы должны соответствовать</w:t>
      </w:r>
      <w:r w:rsidRPr="006C1AE7">
        <w:rPr>
          <w:rFonts w:ascii="Times New Roman" w:hAnsi="Times New Roman" w:cs="Times New Roman"/>
        </w:rPr>
        <w:t xml:space="preserve"> соответствующи</w:t>
      </w:r>
      <w:r>
        <w:rPr>
          <w:rFonts w:ascii="Times New Roman" w:hAnsi="Times New Roman" w:cs="Times New Roman"/>
        </w:rPr>
        <w:t>м</w:t>
      </w:r>
      <w:r w:rsidRPr="006C1AE7">
        <w:rPr>
          <w:rFonts w:ascii="Times New Roman" w:hAnsi="Times New Roman" w:cs="Times New Roman"/>
        </w:rPr>
        <w:t xml:space="preserve"> государственным стандартам и техническим условиям, что подтверждается соответствующими сертификатами, противопожарными сертификатами, техническими паспортами и другими документами, удостоверяющими их качество.</w:t>
      </w:r>
      <w:r>
        <w:rPr>
          <w:rFonts w:ascii="Times New Roman" w:hAnsi="Times New Roman" w:cs="Times New Roman"/>
        </w:rPr>
        <w:t xml:space="preserve"> </w:t>
      </w:r>
      <w:r w:rsidR="00142684" w:rsidRPr="00E66CE3">
        <w:rPr>
          <w:rFonts w:ascii="Times New Roman" w:hAnsi="Times New Roman" w:cs="Times New Roman"/>
        </w:rPr>
        <w:t>Материалы, применяемые при проведении работ, должны быть разрешены к применению на территории Российской Федерации, иметь необходимые разрешительные документы, сертификаты соответствия.</w:t>
      </w:r>
    </w:p>
    <w:p w14:paraId="46344D14" w14:textId="77777777" w:rsidR="006C1AE7" w:rsidRPr="006C1AE7" w:rsidRDefault="006C1AE7" w:rsidP="004F1EA0">
      <w:pPr>
        <w:pStyle w:val="a8"/>
        <w:numPr>
          <w:ilvl w:val="1"/>
          <w:numId w:val="7"/>
        </w:numPr>
        <w:jc w:val="both"/>
        <w:rPr>
          <w:rFonts w:ascii="Times New Roman" w:hAnsi="Times New Roman" w:cs="Times New Roman"/>
        </w:rPr>
      </w:pPr>
      <w:r w:rsidRPr="006C1AE7">
        <w:rPr>
          <w:rFonts w:ascii="Times New Roman" w:hAnsi="Times New Roman" w:cs="Times New Roman"/>
        </w:rPr>
        <w:t>Материалы должны быть новыми, ранее не использованными и не восстановленные, не должны иметь дефектов, связанных с материалами или работой по их изготовлению, либо проявляющихся в результате действия или упущения Подрядчика. Используемый материал и оборудование должны быть безопасны при его применении по назначению.</w:t>
      </w:r>
    </w:p>
    <w:p w14:paraId="31F5DB93" w14:textId="77777777" w:rsidR="006C1AE7" w:rsidRDefault="00160C47" w:rsidP="004F1EA0">
      <w:pPr>
        <w:pStyle w:val="a8"/>
        <w:numPr>
          <w:ilvl w:val="1"/>
          <w:numId w:val="7"/>
        </w:numPr>
        <w:spacing w:after="0"/>
        <w:jc w:val="both"/>
        <w:rPr>
          <w:rFonts w:ascii="Times New Roman" w:hAnsi="Times New Roman" w:cs="Times New Roman"/>
        </w:rPr>
      </w:pPr>
      <w:r w:rsidRPr="006C1AE7">
        <w:rPr>
          <w:rFonts w:ascii="Times New Roman" w:hAnsi="Times New Roman" w:cs="Times New Roman"/>
        </w:rPr>
        <w:t>Подрядчик</w:t>
      </w:r>
      <w:r w:rsidR="00142684" w:rsidRPr="006C1AE7">
        <w:rPr>
          <w:rFonts w:ascii="Times New Roman" w:hAnsi="Times New Roman" w:cs="Times New Roman"/>
        </w:rPr>
        <w:t xml:space="preserve"> несет ответственность за сохранность вс</w:t>
      </w:r>
      <w:r w:rsidRPr="006C1AE7">
        <w:rPr>
          <w:rFonts w:ascii="Times New Roman" w:hAnsi="Times New Roman" w:cs="Times New Roman"/>
        </w:rPr>
        <w:t>ех поставленных для выполнения р</w:t>
      </w:r>
      <w:r w:rsidR="00142684" w:rsidRPr="006C1AE7">
        <w:rPr>
          <w:rFonts w:ascii="Times New Roman" w:hAnsi="Times New Roman" w:cs="Times New Roman"/>
        </w:rPr>
        <w:t>абот материалов</w:t>
      </w:r>
      <w:r w:rsidR="00F745C7" w:rsidRPr="006C1AE7">
        <w:rPr>
          <w:rFonts w:ascii="Times New Roman" w:hAnsi="Times New Roman" w:cs="Times New Roman"/>
        </w:rPr>
        <w:t xml:space="preserve"> и оборудования</w:t>
      </w:r>
      <w:r w:rsidR="00142684" w:rsidRPr="006C1AE7">
        <w:rPr>
          <w:rFonts w:ascii="Times New Roman" w:hAnsi="Times New Roman" w:cs="Times New Roman"/>
        </w:rPr>
        <w:t>, а также за сохранность коммуникаций, проходящих через земельные участки, на которых производ</w:t>
      </w:r>
      <w:r w:rsidR="00E66CE3" w:rsidRPr="006C1AE7">
        <w:rPr>
          <w:rFonts w:ascii="Times New Roman" w:hAnsi="Times New Roman" w:cs="Times New Roman"/>
        </w:rPr>
        <w:t>я</w:t>
      </w:r>
      <w:r w:rsidR="00142684" w:rsidRPr="006C1AE7">
        <w:rPr>
          <w:rFonts w:ascii="Times New Roman" w:hAnsi="Times New Roman" w:cs="Times New Roman"/>
        </w:rPr>
        <w:t>тся выполнение работ, в рабочем состоянии.</w:t>
      </w:r>
    </w:p>
    <w:p w14:paraId="4ECA3209" w14:textId="489A3C80" w:rsidR="00142684" w:rsidRPr="00142684" w:rsidRDefault="00142684" w:rsidP="004F1EA0">
      <w:pPr>
        <w:pStyle w:val="ConsPlusTitle"/>
        <w:numPr>
          <w:ilvl w:val="1"/>
          <w:numId w:val="7"/>
        </w:numPr>
        <w:jc w:val="both"/>
        <w:rPr>
          <w:rFonts w:ascii="Times New Roman" w:hAnsi="Times New Roman" w:cs="Times New Roman"/>
          <w:b w:val="0"/>
          <w:szCs w:val="22"/>
        </w:rPr>
      </w:pPr>
      <w:r w:rsidRPr="00142684">
        <w:rPr>
          <w:rFonts w:ascii="Times New Roman" w:hAnsi="Times New Roman" w:cs="Times New Roman"/>
          <w:b w:val="0"/>
          <w:szCs w:val="22"/>
        </w:rPr>
        <w:t>Претензии по качеству используем</w:t>
      </w:r>
      <w:r w:rsidR="00160C47">
        <w:rPr>
          <w:rFonts w:ascii="Times New Roman" w:hAnsi="Times New Roman" w:cs="Times New Roman"/>
          <w:b w:val="0"/>
          <w:szCs w:val="22"/>
        </w:rPr>
        <w:t>ых</w:t>
      </w:r>
      <w:r w:rsidRPr="00142684">
        <w:rPr>
          <w:rFonts w:ascii="Times New Roman" w:hAnsi="Times New Roman" w:cs="Times New Roman"/>
          <w:b w:val="0"/>
          <w:szCs w:val="22"/>
        </w:rPr>
        <w:t xml:space="preserve"> материал</w:t>
      </w:r>
      <w:r w:rsidR="00160C47">
        <w:rPr>
          <w:rFonts w:ascii="Times New Roman" w:hAnsi="Times New Roman" w:cs="Times New Roman"/>
          <w:b w:val="0"/>
          <w:szCs w:val="22"/>
        </w:rPr>
        <w:t>ов</w:t>
      </w:r>
      <w:r w:rsidRPr="00142684">
        <w:rPr>
          <w:rFonts w:ascii="Times New Roman" w:hAnsi="Times New Roman" w:cs="Times New Roman"/>
          <w:b w:val="0"/>
          <w:szCs w:val="22"/>
        </w:rPr>
        <w:t xml:space="preserve"> Заказчик вправе предъявить </w:t>
      </w:r>
      <w:r w:rsidR="00160C47">
        <w:rPr>
          <w:rFonts w:ascii="Times New Roman" w:hAnsi="Times New Roman" w:cs="Times New Roman"/>
          <w:b w:val="0"/>
          <w:szCs w:val="22"/>
        </w:rPr>
        <w:t>Подрядчику</w:t>
      </w:r>
      <w:r w:rsidRPr="00142684">
        <w:rPr>
          <w:rFonts w:ascii="Times New Roman" w:hAnsi="Times New Roman" w:cs="Times New Roman"/>
          <w:b w:val="0"/>
          <w:szCs w:val="22"/>
        </w:rPr>
        <w:t xml:space="preserve"> в течение всего периода действия, установленного Договором, гарантийного срока.</w:t>
      </w:r>
    </w:p>
    <w:p w14:paraId="4CF5B6C5" w14:textId="77777777" w:rsidR="00F745C7" w:rsidRDefault="00F745C7" w:rsidP="00160C47">
      <w:pPr>
        <w:pStyle w:val="ConsPlusTitle"/>
        <w:ind w:firstLine="708"/>
        <w:jc w:val="both"/>
        <w:rPr>
          <w:rFonts w:ascii="Times New Roman" w:hAnsi="Times New Roman" w:cs="Times New Roman"/>
          <w:b w:val="0"/>
          <w:szCs w:val="22"/>
        </w:rPr>
      </w:pPr>
    </w:p>
    <w:p w14:paraId="2E1B3FC9" w14:textId="77F17D6A" w:rsidR="00C83141" w:rsidRPr="00C83141" w:rsidRDefault="00C83141" w:rsidP="004F1EA0">
      <w:pPr>
        <w:pStyle w:val="ConsPlusTitle"/>
        <w:numPr>
          <w:ilvl w:val="0"/>
          <w:numId w:val="7"/>
        </w:numPr>
        <w:jc w:val="center"/>
        <w:rPr>
          <w:rFonts w:ascii="Times New Roman" w:hAnsi="Times New Roman" w:cs="Times New Roman"/>
        </w:rPr>
      </w:pPr>
      <w:r w:rsidRPr="00C83141">
        <w:rPr>
          <w:rFonts w:ascii="Times New Roman" w:hAnsi="Times New Roman" w:cs="Times New Roman"/>
        </w:rPr>
        <w:t>ПРОИЗВОДСТВО РАБОТ</w:t>
      </w:r>
    </w:p>
    <w:p w14:paraId="666AD0B1" w14:textId="7C4DD1A8" w:rsidR="00C83141" w:rsidRPr="00C83141" w:rsidRDefault="00C83141" w:rsidP="004F1EA0">
      <w:pPr>
        <w:pStyle w:val="ac"/>
        <w:numPr>
          <w:ilvl w:val="1"/>
          <w:numId w:val="7"/>
        </w:numPr>
        <w:tabs>
          <w:tab w:val="left" w:pos="709"/>
        </w:tabs>
        <w:spacing w:after="0" w:line="240" w:lineRule="auto"/>
        <w:jc w:val="both"/>
        <w:rPr>
          <w:rFonts w:ascii="Times New Roman" w:hAnsi="Times New Roman" w:cs="Times New Roman"/>
        </w:rPr>
      </w:pPr>
      <w:r>
        <w:rPr>
          <w:rFonts w:ascii="Times New Roman" w:hAnsi="Times New Roman" w:cs="Times New Roman"/>
        </w:rPr>
        <w:t>Готовность принимаемых р</w:t>
      </w:r>
      <w:r w:rsidRPr="00C83141">
        <w:rPr>
          <w:rFonts w:ascii="Times New Roman" w:hAnsi="Times New Roman" w:cs="Times New Roman"/>
        </w:rPr>
        <w:t xml:space="preserve">абот и </w:t>
      </w:r>
      <w:r>
        <w:rPr>
          <w:rFonts w:ascii="Times New Roman" w:hAnsi="Times New Roman" w:cs="Times New Roman"/>
        </w:rPr>
        <w:t>результата работ</w:t>
      </w:r>
      <w:r w:rsidRPr="00C83141">
        <w:rPr>
          <w:rFonts w:ascii="Times New Roman" w:hAnsi="Times New Roman" w:cs="Times New Roman"/>
        </w:rPr>
        <w:t xml:space="preserve"> подтверждается подписанием Заказчиком и Подрядчиком соответствующих актов.</w:t>
      </w:r>
    </w:p>
    <w:p w14:paraId="4A34F6E6" w14:textId="6DFF9AEC" w:rsidR="00C83141" w:rsidRPr="00F745C7" w:rsidRDefault="00C83141" w:rsidP="004F1EA0">
      <w:pPr>
        <w:pStyle w:val="ac"/>
        <w:numPr>
          <w:ilvl w:val="1"/>
          <w:numId w:val="7"/>
        </w:numPr>
        <w:tabs>
          <w:tab w:val="left" w:pos="709"/>
        </w:tabs>
        <w:spacing w:after="0" w:line="240" w:lineRule="auto"/>
        <w:jc w:val="both"/>
        <w:rPr>
          <w:rFonts w:ascii="Times New Roman" w:hAnsi="Times New Roman" w:cs="Times New Roman"/>
        </w:rPr>
      </w:pPr>
      <w:r w:rsidRPr="00F745C7">
        <w:rPr>
          <w:rFonts w:ascii="Times New Roman" w:hAnsi="Times New Roman" w:cs="Times New Roman"/>
        </w:rPr>
        <w:t>В случае ес</w:t>
      </w:r>
      <w:r w:rsidR="00160C47" w:rsidRPr="00F745C7">
        <w:rPr>
          <w:rFonts w:ascii="Times New Roman" w:hAnsi="Times New Roman" w:cs="Times New Roman"/>
        </w:rPr>
        <w:t>ли на любых стадиях выполнения р</w:t>
      </w:r>
      <w:r w:rsidRPr="00F745C7">
        <w:rPr>
          <w:rFonts w:ascii="Times New Roman" w:hAnsi="Times New Roman" w:cs="Times New Roman"/>
        </w:rPr>
        <w:t>абот будут обнару</w:t>
      </w:r>
      <w:r w:rsidR="00160C47" w:rsidRPr="00F745C7">
        <w:rPr>
          <w:rFonts w:ascii="Times New Roman" w:hAnsi="Times New Roman" w:cs="Times New Roman"/>
        </w:rPr>
        <w:t>жены некачественно выполненные р</w:t>
      </w:r>
      <w:r w:rsidRPr="00F745C7">
        <w:rPr>
          <w:rFonts w:ascii="Times New Roman" w:hAnsi="Times New Roman" w:cs="Times New Roman"/>
        </w:rPr>
        <w:t>аботы или несанкционированная замена материалов и оборудования Заказчик совместно с Подрядчиком составляют Акт о недостатках, подписанный обеими Сторонами.</w:t>
      </w:r>
    </w:p>
    <w:p w14:paraId="6CF0B8AF" w14:textId="40288179" w:rsidR="00C83141" w:rsidRPr="00C83141" w:rsidRDefault="00C83141" w:rsidP="004F1EA0">
      <w:pPr>
        <w:pStyle w:val="ac"/>
        <w:numPr>
          <w:ilvl w:val="1"/>
          <w:numId w:val="7"/>
        </w:numPr>
        <w:tabs>
          <w:tab w:val="left" w:pos="709"/>
        </w:tabs>
        <w:spacing w:after="0" w:line="240" w:lineRule="auto"/>
        <w:jc w:val="both"/>
        <w:rPr>
          <w:rFonts w:ascii="Times New Roman" w:hAnsi="Times New Roman" w:cs="Times New Roman"/>
        </w:rPr>
      </w:pPr>
      <w:r w:rsidRPr="00C83141">
        <w:rPr>
          <w:rFonts w:ascii="Times New Roman" w:hAnsi="Times New Roman" w:cs="Times New Roman"/>
        </w:rPr>
        <w:t>Если Подрядчик в течение 3 (трех) дней с момента обнаруж</w:t>
      </w:r>
      <w:r w:rsidR="00E66CE3">
        <w:rPr>
          <w:rFonts w:ascii="Times New Roman" w:hAnsi="Times New Roman" w:cs="Times New Roman"/>
        </w:rPr>
        <w:t>ения некачественно выполненных р</w:t>
      </w:r>
      <w:r w:rsidRPr="00C83141">
        <w:rPr>
          <w:rFonts w:ascii="Times New Roman" w:hAnsi="Times New Roman" w:cs="Times New Roman"/>
        </w:rPr>
        <w:t>абот не исправит их, Заказчик вправе привлечь других лиц для исправления недостатков, либо исправить некачественно выполненные работы самостоятельно, с отнесением расходов на счет Подрядчика.</w:t>
      </w:r>
    </w:p>
    <w:p w14:paraId="465A0C99" w14:textId="77777777" w:rsidR="00F745C7" w:rsidRDefault="00F745C7" w:rsidP="00F745C7">
      <w:pPr>
        <w:pStyle w:val="ac"/>
        <w:tabs>
          <w:tab w:val="left" w:pos="709"/>
        </w:tabs>
        <w:spacing w:after="0" w:line="240" w:lineRule="auto"/>
        <w:jc w:val="both"/>
        <w:rPr>
          <w:rFonts w:ascii="Times New Roman" w:hAnsi="Times New Roman" w:cs="Times New Roman"/>
        </w:rPr>
      </w:pPr>
    </w:p>
    <w:p w14:paraId="10FA48B2" w14:textId="7BD21AC6" w:rsidR="00C83141" w:rsidRPr="00E66CE3" w:rsidRDefault="00C83141" w:rsidP="004F1EA0">
      <w:pPr>
        <w:pStyle w:val="ac"/>
        <w:numPr>
          <w:ilvl w:val="0"/>
          <w:numId w:val="7"/>
        </w:numPr>
        <w:tabs>
          <w:tab w:val="left" w:pos="709"/>
        </w:tabs>
        <w:spacing w:after="0" w:line="240" w:lineRule="auto"/>
        <w:jc w:val="center"/>
        <w:rPr>
          <w:rFonts w:ascii="Times New Roman" w:hAnsi="Times New Roman" w:cs="Times New Roman"/>
          <w:b/>
        </w:rPr>
      </w:pPr>
      <w:r w:rsidRPr="00E66CE3">
        <w:rPr>
          <w:rFonts w:ascii="Times New Roman" w:hAnsi="Times New Roman" w:cs="Times New Roman"/>
          <w:b/>
        </w:rPr>
        <w:t>ПОРЯДОК СДАЧИ И ПРИЕМКИ РАБОТ</w:t>
      </w:r>
    </w:p>
    <w:p w14:paraId="2D2DF5A8" w14:textId="7BE16DB9" w:rsidR="00C83141" w:rsidRPr="007F5047" w:rsidRDefault="00C83141" w:rsidP="004F1EA0">
      <w:pPr>
        <w:pStyle w:val="ac"/>
        <w:numPr>
          <w:ilvl w:val="1"/>
          <w:numId w:val="7"/>
        </w:numPr>
        <w:tabs>
          <w:tab w:val="left" w:pos="709"/>
        </w:tabs>
        <w:spacing w:after="0" w:line="240" w:lineRule="auto"/>
        <w:jc w:val="both"/>
        <w:rPr>
          <w:rFonts w:ascii="Times New Roman" w:hAnsi="Times New Roman" w:cs="Times New Roman"/>
        </w:rPr>
      </w:pPr>
      <w:r w:rsidRPr="007F5047">
        <w:rPr>
          <w:rFonts w:ascii="Times New Roman" w:hAnsi="Times New Roman" w:cs="Times New Roman"/>
        </w:rPr>
        <w:t xml:space="preserve">Работы </w:t>
      </w:r>
      <w:r w:rsidR="007F5047">
        <w:rPr>
          <w:rFonts w:ascii="Times New Roman" w:hAnsi="Times New Roman" w:cs="Times New Roman"/>
        </w:rPr>
        <w:t xml:space="preserve">(этапы работ) </w:t>
      </w:r>
      <w:r w:rsidRPr="007F5047">
        <w:rPr>
          <w:rFonts w:ascii="Times New Roman" w:hAnsi="Times New Roman" w:cs="Times New Roman"/>
        </w:rPr>
        <w:t>считаются принятыми с даты подписания уполномоченными представителями Сторон докуме</w:t>
      </w:r>
      <w:r w:rsidR="007F5047" w:rsidRPr="007F5047">
        <w:rPr>
          <w:rFonts w:ascii="Times New Roman" w:hAnsi="Times New Roman" w:cs="Times New Roman"/>
        </w:rPr>
        <w:t>нтов подтверждающих выполнение р</w:t>
      </w:r>
      <w:r w:rsidRPr="007F5047">
        <w:rPr>
          <w:rFonts w:ascii="Times New Roman" w:hAnsi="Times New Roman" w:cs="Times New Roman"/>
        </w:rPr>
        <w:t>абот в соответствии с условиями Договора.</w:t>
      </w:r>
    </w:p>
    <w:p w14:paraId="1393F65E" w14:textId="6A244143" w:rsidR="0000098A" w:rsidRPr="00A37867" w:rsidRDefault="0000098A" w:rsidP="004F1EA0">
      <w:pPr>
        <w:pStyle w:val="ac"/>
        <w:numPr>
          <w:ilvl w:val="1"/>
          <w:numId w:val="7"/>
        </w:numPr>
        <w:tabs>
          <w:tab w:val="left" w:pos="709"/>
        </w:tabs>
        <w:spacing w:after="0" w:line="240" w:lineRule="auto"/>
        <w:jc w:val="both"/>
        <w:rPr>
          <w:rFonts w:ascii="Times New Roman" w:hAnsi="Times New Roman" w:cs="Times New Roman"/>
          <w:b/>
        </w:rPr>
      </w:pPr>
      <w:r w:rsidRPr="00A37867">
        <w:rPr>
          <w:rFonts w:ascii="Times New Roman" w:hAnsi="Times New Roman" w:cs="Times New Roman"/>
          <w:b/>
        </w:rPr>
        <w:t xml:space="preserve">Порядок сдачи-приемки </w:t>
      </w:r>
      <w:r w:rsidR="008D7C90" w:rsidRPr="00A37867">
        <w:rPr>
          <w:rFonts w:ascii="Times New Roman" w:hAnsi="Times New Roman" w:cs="Times New Roman"/>
          <w:b/>
        </w:rPr>
        <w:t>1 этапа</w:t>
      </w:r>
      <w:r w:rsidRPr="00A37867">
        <w:rPr>
          <w:rFonts w:ascii="Times New Roman" w:hAnsi="Times New Roman" w:cs="Times New Roman"/>
          <w:b/>
        </w:rPr>
        <w:t>:</w:t>
      </w:r>
    </w:p>
    <w:p w14:paraId="3A347293" w14:textId="5C741937" w:rsidR="00E66CE3" w:rsidRDefault="006F1DBD" w:rsidP="004F1EA0">
      <w:pPr>
        <w:pStyle w:val="a8"/>
        <w:numPr>
          <w:ilvl w:val="2"/>
          <w:numId w:val="7"/>
        </w:numPr>
        <w:tabs>
          <w:tab w:val="left" w:pos="709"/>
        </w:tabs>
        <w:spacing w:after="0" w:line="240" w:lineRule="auto"/>
        <w:jc w:val="both"/>
        <w:rPr>
          <w:rFonts w:ascii="Times New Roman" w:hAnsi="Times New Roman" w:cs="Times New Roman"/>
        </w:rPr>
      </w:pPr>
      <w:r w:rsidRPr="00830DD7">
        <w:rPr>
          <w:rFonts w:ascii="Times New Roman" w:hAnsi="Times New Roman" w:cs="Times New Roman"/>
        </w:rPr>
        <w:t>П</w:t>
      </w:r>
      <w:r w:rsidR="0000098A" w:rsidRPr="00830DD7">
        <w:rPr>
          <w:rFonts w:ascii="Times New Roman" w:hAnsi="Times New Roman" w:cs="Times New Roman"/>
        </w:rPr>
        <w:t xml:space="preserve">еречень </w:t>
      </w:r>
      <w:r w:rsidR="00B14ADC" w:rsidRPr="00830DD7">
        <w:rPr>
          <w:rFonts w:ascii="Times New Roman" w:hAnsi="Times New Roman" w:cs="Times New Roman"/>
        </w:rPr>
        <w:t xml:space="preserve">требований к </w:t>
      </w:r>
      <w:r w:rsidR="008D7C90" w:rsidRPr="00830DD7">
        <w:rPr>
          <w:rFonts w:ascii="Times New Roman" w:hAnsi="Times New Roman" w:cs="Times New Roman"/>
          <w:b/>
        </w:rPr>
        <w:t>1 этап</w:t>
      </w:r>
      <w:r w:rsidR="00C83141" w:rsidRPr="00830DD7">
        <w:rPr>
          <w:rFonts w:ascii="Times New Roman" w:hAnsi="Times New Roman" w:cs="Times New Roman"/>
          <w:b/>
        </w:rPr>
        <w:t>у</w:t>
      </w:r>
      <w:r w:rsidRPr="00830DD7">
        <w:rPr>
          <w:rFonts w:ascii="Times New Roman" w:hAnsi="Times New Roman" w:cs="Times New Roman"/>
        </w:rPr>
        <w:t>, определ</w:t>
      </w:r>
      <w:r w:rsidR="004B4E26" w:rsidRPr="00830DD7">
        <w:rPr>
          <w:rFonts w:ascii="Times New Roman" w:hAnsi="Times New Roman" w:cs="Times New Roman"/>
        </w:rPr>
        <w:t>е</w:t>
      </w:r>
      <w:r w:rsidRPr="00830DD7">
        <w:rPr>
          <w:rFonts w:ascii="Times New Roman" w:hAnsi="Times New Roman" w:cs="Times New Roman"/>
        </w:rPr>
        <w:t>н</w:t>
      </w:r>
      <w:r w:rsidR="0000098A" w:rsidRPr="00830DD7">
        <w:rPr>
          <w:rFonts w:ascii="Times New Roman" w:hAnsi="Times New Roman" w:cs="Times New Roman"/>
        </w:rPr>
        <w:t xml:space="preserve"> Техническ</w:t>
      </w:r>
      <w:r w:rsidR="00C83141" w:rsidRPr="00830DD7">
        <w:rPr>
          <w:rFonts w:ascii="Times New Roman" w:hAnsi="Times New Roman" w:cs="Times New Roman"/>
        </w:rPr>
        <w:t>им</w:t>
      </w:r>
      <w:r w:rsidR="0000098A" w:rsidRPr="00830DD7">
        <w:rPr>
          <w:rFonts w:ascii="Times New Roman" w:hAnsi="Times New Roman" w:cs="Times New Roman"/>
        </w:rPr>
        <w:t xml:space="preserve"> задани</w:t>
      </w:r>
      <w:r w:rsidR="00C83141" w:rsidRPr="00830DD7">
        <w:rPr>
          <w:rFonts w:ascii="Times New Roman" w:hAnsi="Times New Roman" w:cs="Times New Roman"/>
        </w:rPr>
        <w:t>ем (Приложение № 1)</w:t>
      </w:r>
      <w:r w:rsidR="0000098A" w:rsidRPr="00830DD7">
        <w:rPr>
          <w:rFonts w:ascii="Times New Roman" w:hAnsi="Times New Roman" w:cs="Times New Roman"/>
        </w:rPr>
        <w:t>.</w:t>
      </w:r>
      <w:r w:rsidR="00B609C6" w:rsidRPr="00B609C6">
        <w:t xml:space="preserve"> </w:t>
      </w:r>
      <w:r w:rsidR="00B609C6" w:rsidRPr="00830DD7">
        <w:rPr>
          <w:rFonts w:ascii="Times New Roman" w:hAnsi="Times New Roman" w:cs="Times New Roman"/>
        </w:rPr>
        <w:t xml:space="preserve">Подрядчик, в </w:t>
      </w:r>
      <w:r w:rsidR="00160C47" w:rsidRPr="00830DD7">
        <w:rPr>
          <w:rFonts w:ascii="Times New Roman" w:hAnsi="Times New Roman" w:cs="Times New Roman"/>
        </w:rPr>
        <w:t>течение 1 (Одного) рабочего д</w:t>
      </w:r>
      <w:r w:rsidR="00BB752E" w:rsidRPr="00830DD7">
        <w:rPr>
          <w:rFonts w:ascii="Times New Roman" w:hAnsi="Times New Roman" w:cs="Times New Roman"/>
        </w:rPr>
        <w:t>н</w:t>
      </w:r>
      <w:r w:rsidR="00160C47" w:rsidRPr="00830DD7">
        <w:rPr>
          <w:rFonts w:ascii="Times New Roman" w:hAnsi="Times New Roman" w:cs="Times New Roman"/>
        </w:rPr>
        <w:t>я</w:t>
      </w:r>
      <w:r w:rsidR="00B609C6" w:rsidRPr="00830DD7">
        <w:rPr>
          <w:rFonts w:ascii="Times New Roman" w:hAnsi="Times New Roman" w:cs="Times New Roman"/>
        </w:rPr>
        <w:t xml:space="preserve"> </w:t>
      </w:r>
      <w:r w:rsidR="00BB752E" w:rsidRPr="00830DD7">
        <w:rPr>
          <w:rFonts w:ascii="Times New Roman" w:hAnsi="Times New Roman" w:cs="Times New Roman"/>
        </w:rPr>
        <w:t xml:space="preserve">с </w:t>
      </w:r>
      <w:r w:rsidR="00E66CE3">
        <w:rPr>
          <w:rFonts w:ascii="Times New Roman" w:hAnsi="Times New Roman" w:cs="Times New Roman"/>
        </w:rPr>
        <w:t xml:space="preserve">момента </w:t>
      </w:r>
      <w:r w:rsidR="00BB752E" w:rsidRPr="00830DD7">
        <w:rPr>
          <w:rFonts w:ascii="Times New Roman" w:hAnsi="Times New Roman" w:cs="Times New Roman"/>
        </w:rPr>
        <w:t xml:space="preserve">заключения настоящего Договора, </w:t>
      </w:r>
      <w:r w:rsidR="00B609C6" w:rsidRPr="00830DD7">
        <w:rPr>
          <w:rFonts w:ascii="Times New Roman" w:hAnsi="Times New Roman" w:cs="Times New Roman"/>
        </w:rPr>
        <w:t>приступает к выполнению работ 1 этап</w:t>
      </w:r>
      <w:r w:rsidR="00BB752E" w:rsidRPr="00830DD7">
        <w:rPr>
          <w:rFonts w:ascii="Times New Roman" w:hAnsi="Times New Roman" w:cs="Times New Roman"/>
        </w:rPr>
        <w:t>а</w:t>
      </w:r>
      <w:r w:rsidR="00B609C6" w:rsidRPr="00830DD7">
        <w:rPr>
          <w:rFonts w:ascii="Times New Roman" w:hAnsi="Times New Roman" w:cs="Times New Roman"/>
        </w:rPr>
        <w:t xml:space="preserve">. </w:t>
      </w:r>
    </w:p>
    <w:p w14:paraId="41EEFB96" w14:textId="1A09B9E7" w:rsidR="00E66CE3" w:rsidRDefault="00BF7F35" w:rsidP="004F1EA0">
      <w:pPr>
        <w:pStyle w:val="a8"/>
        <w:numPr>
          <w:ilvl w:val="2"/>
          <w:numId w:val="7"/>
        </w:numPr>
        <w:tabs>
          <w:tab w:val="left" w:pos="709"/>
        </w:tabs>
        <w:spacing w:after="0" w:line="240" w:lineRule="auto"/>
        <w:jc w:val="both"/>
        <w:rPr>
          <w:rFonts w:ascii="Times New Roman" w:hAnsi="Times New Roman" w:cs="Times New Roman"/>
        </w:rPr>
      </w:pPr>
      <w:r w:rsidRPr="00830DD7">
        <w:rPr>
          <w:rFonts w:ascii="Times New Roman" w:hAnsi="Times New Roman" w:cs="Times New Roman"/>
        </w:rPr>
        <w:t>После выполнения Подрядчиком 1 этапа работ в полном объеме, Подрядчик направляет в адрес Заказчика извещение (уведомление) о готовности 1 этапа работ к сдаче.</w:t>
      </w:r>
      <w:r w:rsidR="00BB752E" w:rsidRPr="00830DD7">
        <w:rPr>
          <w:rFonts w:ascii="Times New Roman" w:hAnsi="Times New Roman" w:cs="Times New Roman"/>
        </w:rPr>
        <w:t xml:space="preserve"> </w:t>
      </w:r>
      <w:r w:rsidR="00B609C6" w:rsidRPr="00830DD7">
        <w:rPr>
          <w:rFonts w:ascii="Times New Roman" w:hAnsi="Times New Roman" w:cs="Times New Roman"/>
        </w:rPr>
        <w:t>В течение 1 (</w:t>
      </w:r>
      <w:r w:rsidR="009F27B8">
        <w:rPr>
          <w:rFonts w:ascii="Times New Roman" w:hAnsi="Times New Roman" w:cs="Times New Roman"/>
        </w:rPr>
        <w:t>одного</w:t>
      </w:r>
      <w:r w:rsidR="00B609C6" w:rsidRPr="00830DD7">
        <w:rPr>
          <w:rFonts w:ascii="Times New Roman" w:hAnsi="Times New Roman" w:cs="Times New Roman"/>
        </w:rPr>
        <w:t>) рабочего дня, после завершения работ по 1 этапу, Подрядчик представляет Заказчику:</w:t>
      </w:r>
      <w:r w:rsidR="00013938" w:rsidRPr="00830DD7">
        <w:rPr>
          <w:rFonts w:ascii="Times New Roman" w:hAnsi="Times New Roman" w:cs="Times New Roman"/>
        </w:rPr>
        <w:t xml:space="preserve"> </w:t>
      </w:r>
      <w:r w:rsidR="00B609C6" w:rsidRPr="00830DD7">
        <w:rPr>
          <w:rFonts w:ascii="Times New Roman" w:hAnsi="Times New Roman" w:cs="Times New Roman"/>
        </w:rPr>
        <w:t>документацию в части выполненных работ по 1</w:t>
      </w:r>
      <w:r w:rsidR="00013938" w:rsidRPr="00830DD7">
        <w:rPr>
          <w:rFonts w:ascii="Times New Roman" w:hAnsi="Times New Roman" w:cs="Times New Roman"/>
        </w:rPr>
        <w:t xml:space="preserve"> этапу</w:t>
      </w:r>
      <w:r w:rsidR="00B609C6" w:rsidRPr="00830DD7">
        <w:rPr>
          <w:rFonts w:ascii="Times New Roman" w:hAnsi="Times New Roman" w:cs="Times New Roman"/>
        </w:rPr>
        <w:t xml:space="preserve">; КС-2 и КС-3, подписанные Подрядчиком, </w:t>
      </w:r>
      <w:r w:rsidR="00E664F1" w:rsidRPr="00E664F1">
        <w:rPr>
          <w:rFonts w:ascii="Times New Roman" w:hAnsi="Times New Roman" w:cs="Times New Roman"/>
        </w:rPr>
        <w:t>на бумажном носителе</w:t>
      </w:r>
      <w:r w:rsidR="00B609C6" w:rsidRPr="00E664F1">
        <w:rPr>
          <w:rFonts w:ascii="Times New Roman" w:hAnsi="Times New Roman" w:cs="Times New Roman"/>
        </w:rPr>
        <w:t>,</w:t>
      </w:r>
      <w:r w:rsidR="00B609C6" w:rsidRPr="00830DD7">
        <w:rPr>
          <w:rFonts w:ascii="Times New Roman" w:hAnsi="Times New Roman" w:cs="Times New Roman"/>
        </w:rPr>
        <w:t xml:space="preserve"> в 2 (двух) экземплярах.                                                                                                                                          </w:t>
      </w:r>
    </w:p>
    <w:p w14:paraId="07FF5BDD" w14:textId="3E896C93" w:rsidR="00B609C6" w:rsidRPr="00830DD7" w:rsidRDefault="00B609C6" w:rsidP="004F1EA0">
      <w:pPr>
        <w:pStyle w:val="a8"/>
        <w:numPr>
          <w:ilvl w:val="2"/>
          <w:numId w:val="7"/>
        </w:numPr>
        <w:tabs>
          <w:tab w:val="left" w:pos="709"/>
        </w:tabs>
        <w:spacing w:after="0" w:line="240" w:lineRule="auto"/>
        <w:jc w:val="both"/>
        <w:rPr>
          <w:rFonts w:ascii="Times New Roman" w:hAnsi="Times New Roman" w:cs="Times New Roman"/>
        </w:rPr>
      </w:pPr>
      <w:r w:rsidRPr="00830DD7">
        <w:rPr>
          <w:rFonts w:ascii="Times New Roman" w:hAnsi="Times New Roman" w:cs="Times New Roman"/>
        </w:rPr>
        <w:t xml:space="preserve">В течение 2 (двух) рабочих дней после получения от Подрядчика документов, указанных в пункте </w:t>
      </w:r>
      <w:r w:rsidR="00E66CE3" w:rsidRPr="00E66CE3">
        <w:rPr>
          <w:rFonts w:ascii="Times New Roman" w:hAnsi="Times New Roman" w:cs="Times New Roman"/>
        </w:rPr>
        <w:t>6.2.</w:t>
      </w:r>
      <w:r w:rsidRPr="00E66CE3">
        <w:rPr>
          <w:rFonts w:ascii="Times New Roman" w:hAnsi="Times New Roman" w:cs="Times New Roman"/>
        </w:rPr>
        <w:t>2 Договора,</w:t>
      </w:r>
      <w:r w:rsidRPr="00830DD7">
        <w:rPr>
          <w:rFonts w:ascii="Times New Roman" w:hAnsi="Times New Roman" w:cs="Times New Roman"/>
        </w:rPr>
        <w:t xml:space="preserve"> Заказчик рассматривает представленные документы. </w:t>
      </w:r>
    </w:p>
    <w:p w14:paraId="3D9FE5AE" w14:textId="5542BB07" w:rsidR="00B609C6" w:rsidRPr="00B609C6" w:rsidRDefault="00B609C6" w:rsidP="004F1EA0">
      <w:pPr>
        <w:pStyle w:val="ac"/>
        <w:numPr>
          <w:ilvl w:val="2"/>
          <w:numId w:val="7"/>
        </w:numPr>
        <w:tabs>
          <w:tab w:val="left" w:pos="709"/>
        </w:tabs>
        <w:spacing w:after="0" w:line="240" w:lineRule="auto"/>
        <w:jc w:val="both"/>
        <w:rPr>
          <w:rFonts w:ascii="Times New Roman" w:hAnsi="Times New Roman" w:cs="Times New Roman"/>
        </w:rPr>
      </w:pPr>
      <w:r w:rsidRPr="00B609C6">
        <w:rPr>
          <w:rFonts w:ascii="Times New Roman" w:hAnsi="Times New Roman" w:cs="Times New Roman"/>
        </w:rPr>
        <w:t>По результатам такого рассмотрения Заказчик направляет Подрядчику:</w:t>
      </w:r>
      <w:r w:rsidR="00013938">
        <w:rPr>
          <w:rFonts w:ascii="Times New Roman" w:hAnsi="Times New Roman" w:cs="Times New Roman"/>
        </w:rPr>
        <w:t xml:space="preserve"> </w:t>
      </w:r>
      <w:r w:rsidRPr="00BF7F35">
        <w:rPr>
          <w:rFonts w:ascii="Times New Roman" w:hAnsi="Times New Roman" w:cs="Times New Roman"/>
        </w:rPr>
        <w:t xml:space="preserve"> подписанные Заказчиком по 1 (одному) экземпляру КС-2 и КС-3, либо</w:t>
      </w:r>
      <w:r w:rsidR="00013938">
        <w:rPr>
          <w:rFonts w:ascii="Times New Roman" w:hAnsi="Times New Roman" w:cs="Times New Roman"/>
        </w:rPr>
        <w:t xml:space="preserve"> </w:t>
      </w:r>
      <w:r w:rsidRPr="00B609C6">
        <w:rPr>
          <w:rFonts w:ascii="Times New Roman" w:hAnsi="Times New Roman" w:cs="Times New Roman"/>
        </w:rPr>
        <w:t>мотивированный отказ от принятия выполненной работы, содержащий перечень выявленных недостатков и разумные сроки их устранения.</w:t>
      </w:r>
    </w:p>
    <w:p w14:paraId="3A3B0699" w14:textId="62348647" w:rsidR="00B609C6" w:rsidRPr="00B609C6" w:rsidRDefault="00B609C6" w:rsidP="004F1EA0">
      <w:pPr>
        <w:pStyle w:val="ac"/>
        <w:numPr>
          <w:ilvl w:val="2"/>
          <w:numId w:val="7"/>
        </w:numPr>
        <w:tabs>
          <w:tab w:val="left" w:pos="709"/>
        </w:tabs>
        <w:spacing w:after="0" w:line="240" w:lineRule="auto"/>
        <w:jc w:val="both"/>
        <w:rPr>
          <w:rFonts w:ascii="Times New Roman" w:hAnsi="Times New Roman" w:cs="Times New Roman"/>
        </w:rPr>
      </w:pPr>
      <w:r w:rsidRPr="00B609C6">
        <w:rPr>
          <w:rFonts w:ascii="Times New Roman" w:hAnsi="Times New Roman" w:cs="Times New Roman"/>
        </w:rPr>
        <w:t xml:space="preserve">Обязательства Подрядчика по </w:t>
      </w:r>
      <w:r w:rsidR="00BF7F35">
        <w:rPr>
          <w:rFonts w:ascii="Times New Roman" w:hAnsi="Times New Roman" w:cs="Times New Roman"/>
        </w:rPr>
        <w:t>выполнению 1 этапа</w:t>
      </w:r>
      <w:r w:rsidRPr="00B609C6">
        <w:rPr>
          <w:rFonts w:ascii="Times New Roman" w:hAnsi="Times New Roman" w:cs="Times New Roman"/>
        </w:rPr>
        <w:t xml:space="preserve"> считаются выполненными надлежащим образом в случае подписания Заказчиком </w:t>
      </w:r>
      <w:r w:rsidR="00BB752E">
        <w:rPr>
          <w:rFonts w:ascii="Times New Roman" w:hAnsi="Times New Roman" w:cs="Times New Roman"/>
        </w:rPr>
        <w:t>КС-2 и КС-3</w:t>
      </w:r>
      <w:r w:rsidRPr="00B609C6">
        <w:rPr>
          <w:rFonts w:ascii="Times New Roman" w:hAnsi="Times New Roman" w:cs="Times New Roman"/>
        </w:rPr>
        <w:t>.</w:t>
      </w:r>
    </w:p>
    <w:p w14:paraId="1604A82E" w14:textId="14104449" w:rsidR="00862722" w:rsidRPr="00830DD7" w:rsidRDefault="00862722" w:rsidP="004F1EA0">
      <w:pPr>
        <w:pStyle w:val="a8"/>
        <w:numPr>
          <w:ilvl w:val="1"/>
          <w:numId w:val="7"/>
        </w:numPr>
        <w:spacing w:after="0"/>
        <w:rPr>
          <w:rFonts w:ascii="Times New Roman" w:hAnsi="Times New Roman" w:cs="Times New Roman"/>
          <w:b/>
        </w:rPr>
      </w:pPr>
      <w:r w:rsidRPr="00830DD7">
        <w:rPr>
          <w:rFonts w:ascii="Times New Roman" w:hAnsi="Times New Roman" w:cs="Times New Roman"/>
          <w:b/>
        </w:rPr>
        <w:t>Порядок сдачи-приемки 2 этапа:</w:t>
      </w:r>
    </w:p>
    <w:p w14:paraId="74D41878" w14:textId="3EC31D24" w:rsidR="009F27B8" w:rsidRDefault="00BB752E"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Перечень требований к </w:t>
      </w:r>
      <w:r>
        <w:rPr>
          <w:rFonts w:ascii="Times New Roman" w:hAnsi="Times New Roman" w:cs="Times New Roman"/>
        </w:rPr>
        <w:t>2</w:t>
      </w:r>
      <w:r w:rsidRPr="00BB752E">
        <w:rPr>
          <w:rFonts w:ascii="Times New Roman" w:hAnsi="Times New Roman" w:cs="Times New Roman"/>
        </w:rPr>
        <w:t xml:space="preserve"> этапу, определен Техн</w:t>
      </w:r>
      <w:r w:rsidR="00772601">
        <w:rPr>
          <w:rFonts w:ascii="Times New Roman" w:hAnsi="Times New Roman" w:cs="Times New Roman"/>
        </w:rPr>
        <w:t>ическим заданием (Приложение № 1</w:t>
      </w:r>
      <w:r w:rsidRPr="00BB752E">
        <w:rPr>
          <w:rFonts w:ascii="Times New Roman" w:hAnsi="Times New Roman" w:cs="Times New Roman"/>
        </w:rPr>
        <w:t xml:space="preserve">). Подрядчик, в течение 1 (Одного) рабочего </w:t>
      </w:r>
      <w:r>
        <w:rPr>
          <w:rFonts w:ascii="Times New Roman" w:hAnsi="Times New Roman" w:cs="Times New Roman"/>
        </w:rPr>
        <w:t xml:space="preserve">после выполнения Подрядчиком 1 этапа, </w:t>
      </w:r>
      <w:r w:rsidRPr="00BB752E">
        <w:rPr>
          <w:rFonts w:ascii="Times New Roman" w:hAnsi="Times New Roman" w:cs="Times New Roman"/>
        </w:rPr>
        <w:t xml:space="preserve">приступает к выполнению работ </w:t>
      </w:r>
      <w:r>
        <w:rPr>
          <w:rFonts w:ascii="Times New Roman" w:hAnsi="Times New Roman" w:cs="Times New Roman"/>
        </w:rPr>
        <w:t>2</w:t>
      </w:r>
      <w:r w:rsidRPr="00BB752E">
        <w:rPr>
          <w:rFonts w:ascii="Times New Roman" w:hAnsi="Times New Roman" w:cs="Times New Roman"/>
        </w:rPr>
        <w:t xml:space="preserve"> этапа. </w:t>
      </w:r>
    </w:p>
    <w:p w14:paraId="156F629F" w14:textId="77777777" w:rsidR="009F27B8" w:rsidRDefault="00BB752E"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После выполнения Подрядчиком </w:t>
      </w:r>
      <w:r>
        <w:rPr>
          <w:rFonts w:ascii="Times New Roman" w:hAnsi="Times New Roman" w:cs="Times New Roman"/>
        </w:rPr>
        <w:t>2</w:t>
      </w:r>
      <w:r w:rsidRPr="00BB752E">
        <w:rPr>
          <w:rFonts w:ascii="Times New Roman" w:hAnsi="Times New Roman" w:cs="Times New Roman"/>
        </w:rPr>
        <w:t xml:space="preserve"> этапа работ в полном объеме, Подрядчик направляет в адрес Заказчика извещение (уведомление) о готовности </w:t>
      </w:r>
      <w:r>
        <w:rPr>
          <w:rFonts w:ascii="Times New Roman" w:hAnsi="Times New Roman" w:cs="Times New Roman"/>
        </w:rPr>
        <w:t>2</w:t>
      </w:r>
      <w:r w:rsidRPr="00BB752E">
        <w:rPr>
          <w:rFonts w:ascii="Times New Roman" w:hAnsi="Times New Roman" w:cs="Times New Roman"/>
        </w:rPr>
        <w:t xml:space="preserve"> этапа работ к сдаче. </w:t>
      </w:r>
      <w:r w:rsidRPr="009F27B8">
        <w:rPr>
          <w:rFonts w:ascii="Times New Roman" w:hAnsi="Times New Roman" w:cs="Times New Roman"/>
        </w:rPr>
        <w:t>В течение 1 (</w:t>
      </w:r>
      <w:r w:rsidR="009F27B8" w:rsidRPr="009F27B8">
        <w:rPr>
          <w:rFonts w:ascii="Times New Roman" w:hAnsi="Times New Roman" w:cs="Times New Roman"/>
        </w:rPr>
        <w:t>одного</w:t>
      </w:r>
      <w:r w:rsidRPr="009F27B8">
        <w:rPr>
          <w:rFonts w:ascii="Times New Roman" w:hAnsi="Times New Roman" w:cs="Times New Roman"/>
        </w:rPr>
        <w:t>) рабочего дня, после завершения работ по 2 этапу, Подрядчик представляет Заказчику:</w:t>
      </w:r>
      <w:r w:rsidR="00013938" w:rsidRPr="009F27B8">
        <w:rPr>
          <w:rFonts w:ascii="Times New Roman" w:hAnsi="Times New Roman" w:cs="Times New Roman"/>
        </w:rPr>
        <w:t xml:space="preserve"> </w:t>
      </w:r>
      <w:r w:rsidRPr="009F27B8">
        <w:rPr>
          <w:rFonts w:ascii="Times New Roman" w:hAnsi="Times New Roman" w:cs="Times New Roman"/>
        </w:rPr>
        <w:t xml:space="preserve">документацию в части выполненных работ по </w:t>
      </w:r>
      <w:r w:rsidR="007F5047" w:rsidRPr="009F27B8">
        <w:rPr>
          <w:rFonts w:ascii="Times New Roman" w:hAnsi="Times New Roman" w:cs="Times New Roman"/>
        </w:rPr>
        <w:t>2 этапу</w:t>
      </w:r>
      <w:r w:rsidRPr="009F27B8">
        <w:rPr>
          <w:rFonts w:ascii="Times New Roman" w:hAnsi="Times New Roman" w:cs="Times New Roman"/>
        </w:rPr>
        <w:t xml:space="preserve">; КС-2 и КС-3, подписанные Подрядчиком, в бумажном виде, в 2 (двух) экземплярах.                                                                                                                      </w:t>
      </w:r>
      <w:r w:rsidR="00013938" w:rsidRPr="009F27B8">
        <w:rPr>
          <w:rFonts w:ascii="Times New Roman" w:hAnsi="Times New Roman" w:cs="Times New Roman"/>
        </w:rPr>
        <w:t xml:space="preserve">                         </w:t>
      </w:r>
    </w:p>
    <w:p w14:paraId="1F8941E9" w14:textId="273D030A" w:rsidR="00BB752E" w:rsidRPr="009F27B8" w:rsidRDefault="00BB752E" w:rsidP="004F1EA0">
      <w:pPr>
        <w:pStyle w:val="ac"/>
        <w:numPr>
          <w:ilvl w:val="2"/>
          <w:numId w:val="7"/>
        </w:numPr>
        <w:tabs>
          <w:tab w:val="left" w:pos="709"/>
        </w:tabs>
        <w:spacing w:after="0" w:line="240" w:lineRule="auto"/>
        <w:jc w:val="both"/>
        <w:rPr>
          <w:rFonts w:ascii="Times New Roman" w:hAnsi="Times New Roman" w:cs="Times New Roman"/>
        </w:rPr>
      </w:pPr>
      <w:r w:rsidRPr="009F27B8">
        <w:rPr>
          <w:rFonts w:ascii="Times New Roman" w:hAnsi="Times New Roman" w:cs="Times New Roman"/>
        </w:rPr>
        <w:t xml:space="preserve">В течение 2 (двух) рабочих дней после получения от Подрядчика документов, указанных в пункте </w:t>
      </w:r>
      <w:r w:rsidR="009F27B8">
        <w:rPr>
          <w:rFonts w:ascii="Times New Roman" w:hAnsi="Times New Roman" w:cs="Times New Roman"/>
        </w:rPr>
        <w:t>6.3.2 Договора</w:t>
      </w:r>
      <w:r w:rsidRPr="009F27B8">
        <w:rPr>
          <w:rFonts w:ascii="Times New Roman" w:hAnsi="Times New Roman" w:cs="Times New Roman"/>
        </w:rPr>
        <w:t xml:space="preserve">, Заказчик рассматривает представленные документы. </w:t>
      </w:r>
    </w:p>
    <w:p w14:paraId="31BB57C0" w14:textId="16121494" w:rsidR="00BB752E" w:rsidRPr="00BB752E" w:rsidRDefault="00BB752E"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По результатам такого рассмотрения Заказчик направляет Подрядчику: подписанные Заказчиком по 1 (одному) экземпляру КС-2 и КС-3, либо мотивированный отказ от принятия выполненной работы, содержащий перечень выявленных недостатков и разумные сроки их устранения.</w:t>
      </w:r>
    </w:p>
    <w:p w14:paraId="7B223305" w14:textId="1D6E022C" w:rsidR="00BB752E" w:rsidRPr="00BB752E" w:rsidRDefault="00BB752E"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Обязательства Подрядчика по выполнению </w:t>
      </w:r>
      <w:r w:rsidR="007F5047">
        <w:rPr>
          <w:rFonts w:ascii="Times New Roman" w:hAnsi="Times New Roman" w:cs="Times New Roman"/>
        </w:rPr>
        <w:t>2</w:t>
      </w:r>
      <w:r w:rsidRPr="00BB752E">
        <w:rPr>
          <w:rFonts w:ascii="Times New Roman" w:hAnsi="Times New Roman" w:cs="Times New Roman"/>
        </w:rPr>
        <w:t xml:space="preserve"> этапа считаются выполненными надлежащим образом в случае подписания Заказчиком КС-2 и КС-3.</w:t>
      </w:r>
    </w:p>
    <w:p w14:paraId="4E375C3A" w14:textId="0B2A51C9" w:rsidR="00862722" w:rsidRPr="00830DD7" w:rsidRDefault="00862722" w:rsidP="004F1EA0">
      <w:pPr>
        <w:pStyle w:val="a8"/>
        <w:numPr>
          <w:ilvl w:val="1"/>
          <w:numId w:val="7"/>
        </w:numPr>
        <w:spacing w:after="0"/>
        <w:rPr>
          <w:rFonts w:ascii="Times New Roman" w:hAnsi="Times New Roman" w:cs="Times New Roman"/>
          <w:b/>
        </w:rPr>
      </w:pPr>
      <w:r w:rsidRPr="00830DD7">
        <w:rPr>
          <w:rFonts w:ascii="Times New Roman" w:hAnsi="Times New Roman" w:cs="Times New Roman"/>
          <w:b/>
        </w:rPr>
        <w:t>Порядок сдачи-приемки 3 этапа:</w:t>
      </w:r>
    </w:p>
    <w:p w14:paraId="7B7F1C04" w14:textId="5E41BDE0" w:rsidR="009F27B8"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Перечень требований к </w:t>
      </w:r>
      <w:r>
        <w:rPr>
          <w:rFonts w:ascii="Times New Roman" w:hAnsi="Times New Roman" w:cs="Times New Roman"/>
        </w:rPr>
        <w:t>3</w:t>
      </w:r>
      <w:r w:rsidRPr="00BB752E">
        <w:rPr>
          <w:rFonts w:ascii="Times New Roman" w:hAnsi="Times New Roman" w:cs="Times New Roman"/>
        </w:rPr>
        <w:t xml:space="preserve"> этапу, определен Техническим заданием (Приложение № 1). Подрядчик, в течение 1 (Одного) рабочего </w:t>
      </w:r>
      <w:r>
        <w:rPr>
          <w:rFonts w:ascii="Times New Roman" w:hAnsi="Times New Roman" w:cs="Times New Roman"/>
        </w:rPr>
        <w:t xml:space="preserve">после выполнения Подрядчиком 2 этапа, </w:t>
      </w:r>
      <w:r w:rsidRPr="00BB752E">
        <w:rPr>
          <w:rFonts w:ascii="Times New Roman" w:hAnsi="Times New Roman" w:cs="Times New Roman"/>
        </w:rPr>
        <w:t xml:space="preserve">приступает к выполнению работ </w:t>
      </w:r>
      <w:r w:rsidR="009F27B8">
        <w:rPr>
          <w:rFonts w:ascii="Times New Roman" w:hAnsi="Times New Roman" w:cs="Times New Roman"/>
        </w:rPr>
        <w:t>3</w:t>
      </w:r>
      <w:r w:rsidRPr="00BB752E">
        <w:rPr>
          <w:rFonts w:ascii="Times New Roman" w:hAnsi="Times New Roman" w:cs="Times New Roman"/>
        </w:rPr>
        <w:t xml:space="preserve"> этапа. </w:t>
      </w:r>
    </w:p>
    <w:p w14:paraId="0E8AEBA4" w14:textId="77777777" w:rsidR="009F27B8"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После выполнения Подрядчиком </w:t>
      </w:r>
      <w:r>
        <w:rPr>
          <w:rFonts w:ascii="Times New Roman" w:hAnsi="Times New Roman" w:cs="Times New Roman"/>
        </w:rPr>
        <w:t>3</w:t>
      </w:r>
      <w:r w:rsidRPr="00BB752E">
        <w:rPr>
          <w:rFonts w:ascii="Times New Roman" w:hAnsi="Times New Roman" w:cs="Times New Roman"/>
        </w:rPr>
        <w:t xml:space="preserve"> этапа работ в полном объеме, Подрядчик направляет в адрес Заказчика извещение (уведомление) о готовности </w:t>
      </w:r>
      <w:r>
        <w:rPr>
          <w:rFonts w:ascii="Times New Roman" w:hAnsi="Times New Roman" w:cs="Times New Roman"/>
        </w:rPr>
        <w:t>3</w:t>
      </w:r>
      <w:r w:rsidRPr="00BB752E">
        <w:rPr>
          <w:rFonts w:ascii="Times New Roman" w:hAnsi="Times New Roman" w:cs="Times New Roman"/>
        </w:rPr>
        <w:t xml:space="preserve"> этапа работ к сдаче. В течение 1 (</w:t>
      </w:r>
      <w:r w:rsidR="009F27B8">
        <w:rPr>
          <w:rFonts w:ascii="Times New Roman" w:hAnsi="Times New Roman" w:cs="Times New Roman"/>
        </w:rPr>
        <w:t>одного</w:t>
      </w:r>
      <w:r w:rsidRPr="00BB752E">
        <w:rPr>
          <w:rFonts w:ascii="Times New Roman" w:hAnsi="Times New Roman" w:cs="Times New Roman"/>
        </w:rPr>
        <w:t xml:space="preserve">) рабочего дня, после завершения работ по </w:t>
      </w:r>
      <w:r>
        <w:rPr>
          <w:rFonts w:ascii="Times New Roman" w:hAnsi="Times New Roman" w:cs="Times New Roman"/>
        </w:rPr>
        <w:t>3</w:t>
      </w:r>
      <w:r w:rsidRPr="00BB752E">
        <w:rPr>
          <w:rFonts w:ascii="Times New Roman" w:hAnsi="Times New Roman" w:cs="Times New Roman"/>
        </w:rPr>
        <w:t xml:space="preserve"> этапу, Подрядчик представляет Заказчику:</w:t>
      </w:r>
      <w:r w:rsidR="00013938">
        <w:rPr>
          <w:rFonts w:ascii="Times New Roman" w:hAnsi="Times New Roman" w:cs="Times New Roman"/>
        </w:rPr>
        <w:t xml:space="preserve"> </w:t>
      </w:r>
      <w:r w:rsidRPr="00BB752E">
        <w:rPr>
          <w:rFonts w:ascii="Times New Roman" w:hAnsi="Times New Roman" w:cs="Times New Roman"/>
        </w:rPr>
        <w:t xml:space="preserve">документацию в части выполненных работ по </w:t>
      </w:r>
      <w:r w:rsidR="009F27B8">
        <w:rPr>
          <w:rFonts w:ascii="Times New Roman" w:hAnsi="Times New Roman" w:cs="Times New Roman"/>
        </w:rPr>
        <w:t>3</w:t>
      </w:r>
      <w:r>
        <w:rPr>
          <w:rFonts w:ascii="Times New Roman" w:hAnsi="Times New Roman" w:cs="Times New Roman"/>
        </w:rPr>
        <w:t xml:space="preserve"> этапу</w:t>
      </w:r>
      <w:r w:rsidRPr="00BB752E">
        <w:rPr>
          <w:rFonts w:ascii="Times New Roman" w:hAnsi="Times New Roman" w:cs="Times New Roman"/>
        </w:rPr>
        <w:t xml:space="preserve">; КС-2 и КС-3, подписанные Подрядчиком, в бумажном виде, в 2 (двух) экземплярах.                                                                                                                                               </w:t>
      </w:r>
    </w:p>
    <w:p w14:paraId="2B2C97EA" w14:textId="1157B5A0"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В течение 2 (двух) рабочих дней после получения от Подрядчика документов, указанных в пункте </w:t>
      </w:r>
      <w:r w:rsidR="009F27B8">
        <w:rPr>
          <w:rFonts w:ascii="Times New Roman" w:hAnsi="Times New Roman" w:cs="Times New Roman"/>
        </w:rPr>
        <w:t>6.4.2.</w:t>
      </w:r>
      <w:r w:rsidRPr="00BB752E">
        <w:rPr>
          <w:rFonts w:ascii="Times New Roman" w:hAnsi="Times New Roman" w:cs="Times New Roman"/>
        </w:rPr>
        <w:t xml:space="preserve"> Договора, Заказчик рассматривает представленные документы. </w:t>
      </w:r>
    </w:p>
    <w:p w14:paraId="5E43512D" w14:textId="1EE74D2A"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По результатам такого рассмотрения Заказчик направляет Подрядчику:</w:t>
      </w:r>
      <w:r w:rsidR="00013938">
        <w:rPr>
          <w:rFonts w:ascii="Times New Roman" w:hAnsi="Times New Roman" w:cs="Times New Roman"/>
        </w:rPr>
        <w:t xml:space="preserve"> </w:t>
      </w:r>
      <w:r w:rsidRPr="00BB752E">
        <w:rPr>
          <w:rFonts w:ascii="Times New Roman" w:hAnsi="Times New Roman" w:cs="Times New Roman"/>
        </w:rPr>
        <w:t xml:space="preserve"> подписанные Заказчиком по 1 (одному) экземпляру КС-2 и КС-3, либо</w:t>
      </w:r>
      <w:r w:rsidR="00013938">
        <w:rPr>
          <w:rFonts w:ascii="Times New Roman" w:hAnsi="Times New Roman" w:cs="Times New Roman"/>
        </w:rPr>
        <w:t xml:space="preserve"> </w:t>
      </w:r>
      <w:r w:rsidRPr="00BB752E">
        <w:rPr>
          <w:rFonts w:ascii="Times New Roman" w:hAnsi="Times New Roman" w:cs="Times New Roman"/>
        </w:rPr>
        <w:t>мотивированный отказ от принятия выполненной работы, содержащий перечень выявленных недостатков и разумные сроки их устранения.</w:t>
      </w:r>
    </w:p>
    <w:p w14:paraId="578E25A1" w14:textId="3CF59BF2"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Обязательства Подрядчика по выполнению </w:t>
      </w:r>
      <w:r>
        <w:rPr>
          <w:rFonts w:ascii="Times New Roman" w:hAnsi="Times New Roman" w:cs="Times New Roman"/>
        </w:rPr>
        <w:t>3</w:t>
      </w:r>
      <w:r w:rsidRPr="00BB752E">
        <w:rPr>
          <w:rFonts w:ascii="Times New Roman" w:hAnsi="Times New Roman" w:cs="Times New Roman"/>
        </w:rPr>
        <w:t xml:space="preserve"> этапа считаются выполненными надлежащим образом в случае подписания Заказчиком КС-2 и КС-3.</w:t>
      </w:r>
    </w:p>
    <w:p w14:paraId="1180883F" w14:textId="10245C29" w:rsidR="00862722" w:rsidRPr="00830DD7" w:rsidRDefault="00862722" w:rsidP="004F1EA0">
      <w:pPr>
        <w:pStyle w:val="a8"/>
        <w:numPr>
          <w:ilvl w:val="1"/>
          <w:numId w:val="7"/>
        </w:numPr>
        <w:spacing w:after="0"/>
        <w:rPr>
          <w:rFonts w:ascii="Times New Roman" w:hAnsi="Times New Roman" w:cs="Times New Roman"/>
          <w:b/>
        </w:rPr>
      </w:pPr>
      <w:r w:rsidRPr="00830DD7">
        <w:rPr>
          <w:rFonts w:ascii="Times New Roman" w:hAnsi="Times New Roman" w:cs="Times New Roman"/>
          <w:b/>
        </w:rPr>
        <w:t>Порядок сдачи-приемки 4 этапа:</w:t>
      </w:r>
    </w:p>
    <w:p w14:paraId="6CDF82C1" w14:textId="0E275743" w:rsidR="009F27B8"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Перечень требований к </w:t>
      </w:r>
      <w:r>
        <w:rPr>
          <w:rFonts w:ascii="Times New Roman" w:hAnsi="Times New Roman" w:cs="Times New Roman"/>
        </w:rPr>
        <w:t>4</w:t>
      </w:r>
      <w:r w:rsidRPr="00BB752E">
        <w:rPr>
          <w:rFonts w:ascii="Times New Roman" w:hAnsi="Times New Roman" w:cs="Times New Roman"/>
        </w:rPr>
        <w:t xml:space="preserve"> этапу, определен Техническим заданием (Прилож</w:t>
      </w:r>
      <w:r w:rsidR="00772601">
        <w:rPr>
          <w:rFonts w:ascii="Times New Roman" w:hAnsi="Times New Roman" w:cs="Times New Roman"/>
        </w:rPr>
        <w:t>ение № 1</w:t>
      </w:r>
      <w:r w:rsidRPr="00BB752E">
        <w:rPr>
          <w:rFonts w:ascii="Times New Roman" w:hAnsi="Times New Roman" w:cs="Times New Roman"/>
        </w:rPr>
        <w:t xml:space="preserve">). Подрядчик, в течение 1 (Одного) рабочего </w:t>
      </w:r>
      <w:r>
        <w:rPr>
          <w:rFonts w:ascii="Times New Roman" w:hAnsi="Times New Roman" w:cs="Times New Roman"/>
        </w:rPr>
        <w:t xml:space="preserve">после выполнения Подрядчиком 3 этапа, </w:t>
      </w:r>
      <w:r w:rsidRPr="00BB752E">
        <w:rPr>
          <w:rFonts w:ascii="Times New Roman" w:hAnsi="Times New Roman" w:cs="Times New Roman"/>
        </w:rPr>
        <w:t xml:space="preserve">приступает к выполнению работ </w:t>
      </w:r>
      <w:r>
        <w:rPr>
          <w:rFonts w:ascii="Times New Roman" w:hAnsi="Times New Roman" w:cs="Times New Roman"/>
        </w:rPr>
        <w:t>4</w:t>
      </w:r>
      <w:r w:rsidRPr="00BB752E">
        <w:rPr>
          <w:rFonts w:ascii="Times New Roman" w:hAnsi="Times New Roman" w:cs="Times New Roman"/>
        </w:rPr>
        <w:t xml:space="preserve"> этапа. </w:t>
      </w:r>
    </w:p>
    <w:p w14:paraId="60F2B633" w14:textId="77777777" w:rsidR="009F27B8"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После выполнения Подрядчиком </w:t>
      </w:r>
      <w:r>
        <w:rPr>
          <w:rFonts w:ascii="Times New Roman" w:hAnsi="Times New Roman" w:cs="Times New Roman"/>
        </w:rPr>
        <w:t>4</w:t>
      </w:r>
      <w:r w:rsidRPr="00BB752E">
        <w:rPr>
          <w:rFonts w:ascii="Times New Roman" w:hAnsi="Times New Roman" w:cs="Times New Roman"/>
        </w:rPr>
        <w:t xml:space="preserve"> этапа работ в полном объеме, Подрядчик направляет в адрес Заказчика извещение (уведомление) о готовности </w:t>
      </w:r>
      <w:r>
        <w:rPr>
          <w:rFonts w:ascii="Times New Roman" w:hAnsi="Times New Roman" w:cs="Times New Roman"/>
        </w:rPr>
        <w:t>4</w:t>
      </w:r>
      <w:r w:rsidRPr="00BB752E">
        <w:rPr>
          <w:rFonts w:ascii="Times New Roman" w:hAnsi="Times New Roman" w:cs="Times New Roman"/>
        </w:rPr>
        <w:t xml:space="preserve"> этапа работ к сдаче. В течение 1 (</w:t>
      </w:r>
      <w:r w:rsidR="009F27B8">
        <w:rPr>
          <w:rFonts w:ascii="Times New Roman" w:hAnsi="Times New Roman" w:cs="Times New Roman"/>
        </w:rPr>
        <w:t>одного</w:t>
      </w:r>
      <w:r w:rsidRPr="00BB752E">
        <w:rPr>
          <w:rFonts w:ascii="Times New Roman" w:hAnsi="Times New Roman" w:cs="Times New Roman"/>
        </w:rPr>
        <w:t xml:space="preserve">) рабочего дня, после завершения работ по </w:t>
      </w:r>
      <w:r>
        <w:rPr>
          <w:rFonts w:ascii="Times New Roman" w:hAnsi="Times New Roman" w:cs="Times New Roman"/>
        </w:rPr>
        <w:t>4</w:t>
      </w:r>
      <w:r w:rsidRPr="00BB752E">
        <w:rPr>
          <w:rFonts w:ascii="Times New Roman" w:hAnsi="Times New Roman" w:cs="Times New Roman"/>
        </w:rPr>
        <w:t xml:space="preserve"> этапу, Подрядчик представляет Заказчику:</w:t>
      </w:r>
      <w:r w:rsidR="00013938">
        <w:rPr>
          <w:rFonts w:ascii="Times New Roman" w:hAnsi="Times New Roman" w:cs="Times New Roman"/>
        </w:rPr>
        <w:t xml:space="preserve"> </w:t>
      </w:r>
      <w:r w:rsidRPr="00BB752E">
        <w:rPr>
          <w:rFonts w:ascii="Times New Roman" w:hAnsi="Times New Roman" w:cs="Times New Roman"/>
        </w:rPr>
        <w:t xml:space="preserve">документацию в части выполненных работ по </w:t>
      </w:r>
      <w:r w:rsidR="009F27B8">
        <w:rPr>
          <w:rFonts w:ascii="Times New Roman" w:hAnsi="Times New Roman" w:cs="Times New Roman"/>
        </w:rPr>
        <w:t>4</w:t>
      </w:r>
      <w:r>
        <w:rPr>
          <w:rFonts w:ascii="Times New Roman" w:hAnsi="Times New Roman" w:cs="Times New Roman"/>
        </w:rPr>
        <w:t xml:space="preserve"> этапу</w:t>
      </w:r>
      <w:r w:rsidRPr="00BB752E">
        <w:rPr>
          <w:rFonts w:ascii="Times New Roman" w:hAnsi="Times New Roman" w:cs="Times New Roman"/>
        </w:rPr>
        <w:t xml:space="preserve">; КС-2 и КС-3, подписанные Подрядчиком, в бумажном виде, в 2 (двух) экземплярах.                                                                                                                      </w:t>
      </w:r>
      <w:r w:rsidR="00013938">
        <w:rPr>
          <w:rFonts w:ascii="Times New Roman" w:hAnsi="Times New Roman" w:cs="Times New Roman"/>
        </w:rPr>
        <w:t xml:space="preserve">                         </w:t>
      </w:r>
    </w:p>
    <w:p w14:paraId="56B22B7F" w14:textId="55D31C81"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В течение 2 (двух) рабочих дней после получения от Подрядчика документов, указанных в пункте </w:t>
      </w:r>
      <w:r w:rsidR="009F27B8">
        <w:rPr>
          <w:rFonts w:ascii="Times New Roman" w:hAnsi="Times New Roman" w:cs="Times New Roman"/>
        </w:rPr>
        <w:t>6.5.2.</w:t>
      </w:r>
      <w:r w:rsidRPr="00BB752E">
        <w:rPr>
          <w:rFonts w:ascii="Times New Roman" w:hAnsi="Times New Roman" w:cs="Times New Roman"/>
        </w:rPr>
        <w:t xml:space="preserve"> Договора, Заказчик рассматривает представленные документы. </w:t>
      </w:r>
    </w:p>
    <w:p w14:paraId="6D7EB249" w14:textId="421C53E5"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По результатам такого рассмотрения Заказчик направляет Подрядчику:</w:t>
      </w:r>
      <w:r w:rsidR="00013938">
        <w:rPr>
          <w:rFonts w:ascii="Times New Roman" w:hAnsi="Times New Roman" w:cs="Times New Roman"/>
        </w:rPr>
        <w:t xml:space="preserve"> </w:t>
      </w:r>
      <w:r w:rsidRPr="00BB752E">
        <w:rPr>
          <w:rFonts w:ascii="Times New Roman" w:hAnsi="Times New Roman" w:cs="Times New Roman"/>
        </w:rPr>
        <w:t>подписанные Заказчиком по 1 (одному) экземпляру КС-2 и КС-3, либо</w:t>
      </w:r>
      <w:r w:rsidR="00013938">
        <w:rPr>
          <w:rFonts w:ascii="Times New Roman" w:hAnsi="Times New Roman" w:cs="Times New Roman"/>
        </w:rPr>
        <w:t xml:space="preserve"> </w:t>
      </w:r>
      <w:r w:rsidRPr="00BB752E">
        <w:rPr>
          <w:rFonts w:ascii="Times New Roman" w:hAnsi="Times New Roman" w:cs="Times New Roman"/>
        </w:rPr>
        <w:t>мотивированный отказ от принятия выполненной работы, содержащий перечень выявленных недостатков и разумные сроки их устранения.</w:t>
      </w:r>
    </w:p>
    <w:p w14:paraId="308A921B" w14:textId="4F63D818"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Обязательства Подрядчика по выполнению </w:t>
      </w:r>
      <w:r>
        <w:rPr>
          <w:rFonts w:ascii="Times New Roman" w:hAnsi="Times New Roman" w:cs="Times New Roman"/>
        </w:rPr>
        <w:t>4</w:t>
      </w:r>
      <w:r w:rsidRPr="00BB752E">
        <w:rPr>
          <w:rFonts w:ascii="Times New Roman" w:hAnsi="Times New Roman" w:cs="Times New Roman"/>
        </w:rPr>
        <w:t xml:space="preserve"> этапа считаются выполненными надлежащим образом в случае подписания Заказчиком КС-2 и КС-3.</w:t>
      </w:r>
    </w:p>
    <w:p w14:paraId="58080C2C" w14:textId="6D88267B" w:rsidR="00862722" w:rsidRPr="00830DD7" w:rsidRDefault="00862722" w:rsidP="004F1EA0">
      <w:pPr>
        <w:pStyle w:val="a8"/>
        <w:numPr>
          <w:ilvl w:val="1"/>
          <w:numId w:val="7"/>
        </w:numPr>
        <w:spacing w:after="0"/>
        <w:rPr>
          <w:rFonts w:ascii="Times New Roman" w:hAnsi="Times New Roman" w:cs="Times New Roman"/>
          <w:b/>
        </w:rPr>
      </w:pPr>
      <w:r w:rsidRPr="00830DD7">
        <w:rPr>
          <w:rFonts w:ascii="Times New Roman" w:hAnsi="Times New Roman" w:cs="Times New Roman"/>
          <w:b/>
        </w:rPr>
        <w:t>Порядок сдачи-приемки 5 этапа:</w:t>
      </w:r>
    </w:p>
    <w:p w14:paraId="1EF95BD4" w14:textId="164B57D8" w:rsidR="009F27B8"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Перечень требований к </w:t>
      </w:r>
      <w:r>
        <w:rPr>
          <w:rFonts w:ascii="Times New Roman" w:hAnsi="Times New Roman" w:cs="Times New Roman"/>
        </w:rPr>
        <w:t>5</w:t>
      </w:r>
      <w:r w:rsidRPr="00BB752E">
        <w:rPr>
          <w:rFonts w:ascii="Times New Roman" w:hAnsi="Times New Roman" w:cs="Times New Roman"/>
        </w:rPr>
        <w:t xml:space="preserve"> этапу, определен Техническим заданием (Приложение № 1). Подрядчик, в течение 1 (Одного) рабочего </w:t>
      </w:r>
      <w:r>
        <w:rPr>
          <w:rFonts w:ascii="Times New Roman" w:hAnsi="Times New Roman" w:cs="Times New Roman"/>
        </w:rPr>
        <w:t xml:space="preserve">после выполнения Подрядчиком 4 этапа, </w:t>
      </w:r>
      <w:r w:rsidRPr="00BB752E">
        <w:rPr>
          <w:rFonts w:ascii="Times New Roman" w:hAnsi="Times New Roman" w:cs="Times New Roman"/>
        </w:rPr>
        <w:t xml:space="preserve">приступает к выполнению работ </w:t>
      </w:r>
      <w:r>
        <w:rPr>
          <w:rFonts w:ascii="Times New Roman" w:hAnsi="Times New Roman" w:cs="Times New Roman"/>
        </w:rPr>
        <w:t>5</w:t>
      </w:r>
      <w:r w:rsidRPr="00BB752E">
        <w:rPr>
          <w:rFonts w:ascii="Times New Roman" w:hAnsi="Times New Roman" w:cs="Times New Roman"/>
        </w:rPr>
        <w:t xml:space="preserve"> этапа. </w:t>
      </w:r>
    </w:p>
    <w:p w14:paraId="31526630" w14:textId="6B4D4C04" w:rsidR="009F27B8"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После выполнения Подрядчиком </w:t>
      </w:r>
      <w:r>
        <w:rPr>
          <w:rFonts w:ascii="Times New Roman" w:hAnsi="Times New Roman" w:cs="Times New Roman"/>
        </w:rPr>
        <w:t>5</w:t>
      </w:r>
      <w:r w:rsidRPr="00BB752E">
        <w:rPr>
          <w:rFonts w:ascii="Times New Roman" w:hAnsi="Times New Roman" w:cs="Times New Roman"/>
        </w:rPr>
        <w:t xml:space="preserve"> этапа работ в полном объеме, Подрядчик направляет в адрес Заказчика извещение (уведомление) о готовности </w:t>
      </w:r>
      <w:r>
        <w:rPr>
          <w:rFonts w:ascii="Times New Roman" w:hAnsi="Times New Roman" w:cs="Times New Roman"/>
        </w:rPr>
        <w:t>5</w:t>
      </w:r>
      <w:r w:rsidRPr="00BB752E">
        <w:rPr>
          <w:rFonts w:ascii="Times New Roman" w:hAnsi="Times New Roman" w:cs="Times New Roman"/>
        </w:rPr>
        <w:t xml:space="preserve"> этапа работ к сдаче. В течение 1 (</w:t>
      </w:r>
      <w:r w:rsidR="009F27B8">
        <w:rPr>
          <w:rFonts w:ascii="Times New Roman" w:hAnsi="Times New Roman" w:cs="Times New Roman"/>
        </w:rPr>
        <w:t>одного</w:t>
      </w:r>
      <w:r w:rsidRPr="00BB752E">
        <w:rPr>
          <w:rFonts w:ascii="Times New Roman" w:hAnsi="Times New Roman" w:cs="Times New Roman"/>
        </w:rPr>
        <w:t xml:space="preserve">) рабочего дня, после завершения работ по </w:t>
      </w:r>
      <w:r>
        <w:rPr>
          <w:rFonts w:ascii="Times New Roman" w:hAnsi="Times New Roman" w:cs="Times New Roman"/>
        </w:rPr>
        <w:t>5</w:t>
      </w:r>
      <w:r w:rsidRPr="00BB752E">
        <w:rPr>
          <w:rFonts w:ascii="Times New Roman" w:hAnsi="Times New Roman" w:cs="Times New Roman"/>
        </w:rPr>
        <w:t xml:space="preserve"> этапу, Подрядчик представляет Заказчику:</w:t>
      </w:r>
      <w:r w:rsidR="00013938">
        <w:rPr>
          <w:rFonts w:ascii="Times New Roman" w:hAnsi="Times New Roman" w:cs="Times New Roman"/>
        </w:rPr>
        <w:t xml:space="preserve"> </w:t>
      </w:r>
      <w:r w:rsidRPr="00BB752E">
        <w:rPr>
          <w:rFonts w:ascii="Times New Roman" w:hAnsi="Times New Roman" w:cs="Times New Roman"/>
        </w:rPr>
        <w:t xml:space="preserve">документацию в части выполненных работ по </w:t>
      </w:r>
      <w:r w:rsidR="009F27B8">
        <w:rPr>
          <w:rFonts w:ascii="Times New Roman" w:hAnsi="Times New Roman" w:cs="Times New Roman"/>
        </w:rPr>
        <w:t>5</w:t>
      </w:r>
      <w:r>
        <w:rPr>
          <w:rFonts w:ascii="Times New Roman" w:hAnsi="Times New Roman" w:cs="Times New Roman"/>
        </w:rPr>
        <w:t xml:space="preserve"> этапу</w:t>
      </w:r>
      <w:r w:rsidRPr="00BB752E">
        <w:rPr>
          <w:rFonts w:ascii="Times New Roman" w:hAnsi="Times New Roman" w:cs="Times New Roman"/>
        </w:rPr>
        <w:t xml:space="preserve">; КС-2 и КС-3, подписанные Подрядчиком, в бумажном виде, в 2 (двух) экземплярах.                                                                                                                      </w:t>
      </w:r>
      <w:r w:rsidR="00013938">
        <w:rPr>
          <w:rFonts w:ascii="Times New Roman" w:hAnsi="Times New Roman" w:cs="Times New Roman"/>
        </w:rPr>
        <w:t xml:space="preserve">                         </w:t>
      </w:r>
    </w:p>
    <w:p w14:paraId="59C250BD" w14:textId="4127093E"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В течение 2 (двух) рабочих дней после получения от Подрядчика документов, указанных в пункте 4.6.2 Договора, Заказчик рассматривает представленные документы. </w:t>
      </w:r>
    </w:p>
    <w:p w14:paraId="60B942D2" w14:textId="4702130C" w:rsidR="007F5047" w:rsidRPr="00BB752E"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По результатам такого рассмотрения Заказчик направляет Подрядчику:</w:t>
      </w:r>
      <w:r w:rsidR="00013938">
        <w:rPr>
          <w:rFonts w:ascii="Times New Roman" w:hAnsi="Times New Roman" w:cs="Times New Roman"/>
        </w:rPr>
        <w:t xml:space="preserve"> </w:t>
      </w:r>
      <w:r w:rsidRPr="00BB752E">
        <w:rPr>
          <w:rFonts w:ascii="Times New Roman" w:hAnsi="Times New Roman" w:cs="Times New Roman"/>
        </w:rPr>
        <w:t>подписанные Заказчиком по 1 (одному) экземпляру КС-2 и КС-3, либо</w:t>
      </w:r>
      <w:r w:rsidR="00013938">
        <w:rPr>
          <w:rFonts w:ascii="Times New Roman" w:hAnsi="Times New Roman" w:cs="Times New Roman"/>
        </w:rPr>
        <w:t xml:space="preserve"> </w:t>
      </w:r>
      <w:r w:rsidRPr="00BB752E">
        <w:rPr>
          <w:rFonts w:ascii="Times New Roman" w:hAnsi="Times New Roman" w:cs="Times New Roman"/>
        </w:rPr>
        <w:t>мотивированный отказ от принятия выполненной работы, содержащий перечень выявленных недостатков и разумные сроки их устранения.</w:t>
      </w:r>
    </w:p>
    <w:p w14:paraId="3E456A2D" w14:textId="6847D559" w:rsidR="007F5047" w:rsidRDefault="007F5047" w:rsidP="004F1EA0">
      <w:pPr>
        <w:pStyle w:val="ac"/>
        <w:numPr>
          <w:ilvl w:val="2"/>
          <w:numId w:val="7"/>
        </w:numPr>
        <w:tabs>
          <w:tab w:val="left" w:pos="709"/>
        </w:tabs>
        <w:spacing w:after="0" w:line="240" w:lineRule="auto"/>
        <w:jc w:val="both"/>
        <w:rPr>
          <w:rFonts w:ascii="Times New Roman" w:hAnsi="Times New Roman" w:cs="Times New Roman"/>
        </w:rPr>
      </w:pPr>
      <w:r w:rsidRPr="00BB752E">
        <w:rPr>
          <w:rFonts w:ascii="Times New Roman" w:hAnsi="Times New Roman" w:cs="Times New Roman"/>
        </w:rPr>
        <w:t xml:space="preserve">Обязательства Подрядчика по выполнению </w:t>
      </w:r>
      <w:r>
        <w:rPr>
          <w:rFonts w:ascii="Times New Roman" w:hAnsi="Times New Roman" w:cs="Times New Roman"/>
        </w:rPr>
        <w:t>5</w:t>
      </w:r>
      <w:r w:rsidRPr="00BB752E">
        <w:rPr>
          <w:rFonts w:ascii="Times New Roman" w:hAnsi="Times New Roman" w:cs="Times New Roman"/>
        </w:rPr>
        <w:t xml:space="preserve"> этапа считаются выполненными надлежащим образом в случае подписания Заказчиком КС-2 и КС-3.</w:t>
      </w:r>
    </w:p>
    <w:p w14:paraId="35EAAE02" w14:textId="6375BD47" w:rsidR="009F27B8" w:rsidRPr="00772601" w:rsidRDefault="009F27B8" w:rsidP="004F1EA0">
      <w:pPr>
        <w:pStyle w:val="a8"/>
        <w:numPr>
          <w:ilvl w:val="1"/>
          <w:numId w:val="7"/>
        </w:numPr>
        <w:autoSpaceDE w:val="0"/>
        <w:autoSpaceDN w:val="0"/>
        <w:adjustRightInd w:val="0"/>
        <w:spacing w:after="0" w:line="240" w:lineRule="auto"/>
        <w:jc w:val="both"/>
        <w:rPr>
          <w:rFonts w:ascii="Times New Roman" w:hAnsi="Times New Roman" w:cs="Times New Roman"/>
        </w:rPr>
      </w:pPr>
      <w:r w:rsidRPr="00772601">
        <w:rPr>
          <w:rFonts w:ascii="Times New Roman" w:hAnsi="Times New Roman" w:cs="Times New Roman"/>
        </w:rPr>
        <w:t>В случае применения электронного документооборота между Сторонами электронные документы о приемке выполненных работ формируются, направляются адресату, рассматриваются и подписываются в те же сроки, что и документы на бумажных носителях информации.</w:t>
      </w:r>
    </w:p>
    <w:p w14:paraId="13B0CA8A" w14:textId="2AD70DCD" w:rsidR="00A1090F" w:rsidRPr="00830DD7" w:rsidRDefault="00A1090F" w:rsidP="004F1EA0">
      <w:pPr>
        <w:pStyle w:val="a8"/>
        <w:numPr>
          <w:ilvl w:val="1"/>
          <w:numId w:val="7"/>
        </w:numPr>
        <w:autoSpaceDE w:val="0"/>
        <w:autoSpaceDN w:val="0"/>
        <w:adjustRightInd w:val="0"/>
        <w:spacing w:after="0" w:line="240" w:lineRule="auto"/>
        <w:jc w:val="both"/>
        <w:rPr>
          <w:rFonts w:ascii="Times New Roman" w:hAnsi="Times New Roman" w:cs="Times New Roman"/>
          <w:b/>
        </w:rPr>
      </w:pPr>
      <w:r w:rsidRPr="00830DD7">
        <w:rPr>
          <w:rFonts w:ascii="Times New Roman" w:hAnsi="Times New Roman" w:cs="Times New Roman"/>
          <w:b/>
        </w:rPr>
        <w:t>Скрытые работы принимаются в следующем порядке:</w:t>
      </w:r>
    </w:p>
    <w:p w14:paraId="0056BA9F" w14:textId="5673637E"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 xml:space="preserve">Скрытые работы должны быть освидетельствованы Заказчиком совместно с Подрядчиком до их закрытия. Подрядчик в письменном виде не ранее, чем за 3 (три) рабочих дня и не менее чем за сутки до </w:t>
      </w:r>
      <w:r w:rsidR="007F5047" w:rsidRPr="00830DD7">
        <w:rPr>
          <w:rFonts w:ascii="Times New Roman" w:hAnsi="Times New Roman" w:cs="Times New Roman"/>
        </w:rPr>
        <w:t>проведения приемки выполненных р</w:t>
      </w:r>
      <w:r w:rsidRPr="00830DD7">
        <w:rPr>
          <w:rFonts w:ascii="Times New Roman" w:hAnsi="Times New Roman" w:cs="Times New Roman"/>
        </w:rPr>
        <w:t>абот за отчетный период письменно уведомляет Заказчика о необходимос</w:t>
      </w:r>
      <w:r w:rsidR="007F5047" w:rsidRPr="00830DD7">
        <w:rPr>
          <w:rFonts w:ascii="Times New Roman" w:hAnsi="Times New Roman" w:cs="Times New Roman"/>
        </w:rPr>
        <w:t>ти освидетельствования скрытых р</w:t>
      </w:r>
      <w:r w:rsidRPr="00830DD7">
        <w:rPr>
          <w:rFonts w:ascii="Times New Roman" w:hAnsi="Times New Roman" w:cs="Times New Roman"/>
        </w:rPr>
        <w:t>абот.</w:t>
      </w:r>
    </w:p>
    <w:p w14:paraId="1A4218DE" w14:textId="02C9667D"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До завершения процедуры освидетельствования скрыты</w:t>
      </w:r>
      <w:r w:rsidR="007F5047" w:rsidRPr="00830DD7">
        <w:rPr>
          <w:rFonts w:ascii="Times New Roman" w:hAnsi="Times New Roman" w:cs="Times New Roman"/>
        </w:rPr>
        <w:t>х работ выполнение последующих р</w:t>
      </w:r>
      <w:r w:rsidRPr="00830DD7">
        <w:rPr>
          <w:rFonts w:ascii="Times New Roman" w:hAnsi="Times New Roman" w:cs="Times New Roman"/>
        </w:rPr>
        <w:t>абот запрещается. Подрядчик прист</w:t>
      </w:r>
      <w:r w:rsidR="007F5047" w:rsidRPr="00830DD7">
        <w:rPr>
          <w:rFonts w:ascii="Times New Roman" w:hAnsi="Times New Roman" w:cs="Times New Roman"/>
        </w:rPr>
        <w:t>упает к выполнению последующих р</w:t>
      </w:r>
      <w:r w:rsidRPr="00830DD7">
        <w:rPr>
          <w:rFonts w:ascii="Times New Roman" w:hAnsi="Times New Roman" w:cs="Times New Roman"/>
        </w:rPr>
        <w:t>абот только после приемки (освидетельствования) в установленном порядке скрытых работ и составления соответствующих актов.</w:t>
      </w:r>
    </w:p>
    <w:p w14:paraId="74C0AB7A" w14:textId="463A3C0B"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Готовность принимаемых ответственных конструкций, скрытых работ и систем подтверждается подписанием представителями Заказчика и Подрядчика актов освидетельствования конструкций и скрытых работ, актов испытаний и приемки каждой системы в отдельности.</w:t>
      </w:r>
    </w:p>
    <w:p w14:paraId="1E7F63AF" w14:textId="656BF590"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К каждому акту освидетельствования скрытых работ Подрядчик прилагает документы, подтверждающие качество применяемых материалов.</w:t>
      </w:r>
    </w:p>
    <w:p w14:paraId="18200013" w14:textId="77C7C7D4"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В случае если представителем Заказчика сд</w:t>
      </w:r>
      <w:r w:rsidR="007F5047" w:rsidRPr="00830DD7">
        <w:rPr>
          <w:rFonts w:ascii="Times New Roman" w:hAnsi="Times New Roman" w:cs="Times New Roman"/>
        </w:rPr>
        <w:t>еланы замечания по выполненным р</w:t>
      </w:r>
      <w:r w:rsidRPr="00830DD7">
        <w:rPr>
          <w:rFonts w:ascii="Times New Roman" w:hAnsi="Times New Roman" w:cs="Times New Roman"/>
        </w:rPr>
        <w:t>аботам, подлежащим закрытию, то они не должны закрываться Подрядчиком без письменного разрешения на то Заказчика. По устранению замечаний Заказчика, Подрядчиком составляется акт устранения замечаний.</w:t>
      </w:r>
    </w:p>
    <w:p w14:paraId="1EAFA807" w14:textId="1AFC5C92"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Есл</w:t>
      </w:r>
      <w:r w:rsidR="007F5047" w:rsidRPr="00830DD7">
        <w:rPr>
          <w:rFonts w:ascii="Times New Roman" w:hAnsi="Times New Roman" w:cs="Times New Roman"/>
        </w:rPr>
        <w:t>и закрытие р</w:t>
      </w:r>
      <w:r w:rsidRPr="00830DD7">
        <w:rPr>
          <w:rFonts w:ascii="Times New Roman" w:hAnsi="Times New Roman" w:cs="Times New Roman"/>
        </w:rPr>
        <w:t>абот выполнено без подтверждения представителя Заказчика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53CDE730" w14:textId="72234BCE"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Освидетельствование скрытых работ и составление акто</w:t>
      </w:r>
      <w:r w:rsidR="007F5047" w:rsidRPr="00830DD7">
        <w:rPr>
          <w:rFonts w:ascii="Times New Roman" w:hAnsi="Times New Roman" w:cs="Times New Roman"/>
        </w:rPr>
        <w:t>в в случаях, когда последующие р</w:t>
      </w:r>
      <w:r w:rsidRPr="00830DD7">
        <w:rPr>
          <w:rFonts w:ascii="Times New Roman" w:hAnsi="Times New Roman" w:cs="Times New Roman"/>
        </w:rPr>
        <w:t>аботы представляется начать после длительного перерыва, производится непосредственно перед производством последующих Работ.</w:t>
      </w:r>
    </w:p>
    <w:p w14:paraId="705486B6" w14:textId="18F38BCA" w:rsidR="00A1090F" w:rsidRPr="00830DD7" w:rsidRDefault="00A1090F" w:rsidP="004F1EA0">
      <w:pPr>
        <w:pStyle w:val="a8"/>
        <w:numPr>
          <w:ilvl w:val="2"/>
          <w:numId w:val="7"/>
        </w:numPr>
        <w:autoSpaceDE w:val="0"/>
        <w:autoSpaceDN w:val="0"/>
        <w:adjustRightInd w:val="0"/>
        <w:spacing w:after="0" w:line="240" w:lineRule="auto"/>
        <w:jc w:val="both"/>
        <w:rPr>
          <w:rFonts w:ascii="Times New Roman" w:hAnsi="Times New Roman" w:cs="Times New Roman"/>
        </w:rPr>
      </w:pPr>
      <w:r w:rsidRPr="00830DD7">
        <w:rPr>
          <w:rFonts w:ascii="Times New Roman" w:hAnsi="Times New Roman" w:cs="Times New Roman"/>
        </w:rPr>
        <w:t>При возникновении между Заказчиком и Подрядчиком спора по поводу нарушений условий Договора по требованию любой из Сторон должна быть назначена независимая экспертиза. Выбор независимого эксперта осуществляется исключительно по обоюдному согласию Сторон. Расходы по проведению независимой экспертизы несет Подрядчик. Обязанность организовать проведение экспертизы лежит на Подрядчике, который письменно согласовывает с Заказчиком содержание вопросов экспертам и выбор экспертной организации, а также документы и материалы, необходимые для проведения экспертизы; предоставляет экспертам согласованные с Заказчиком документы и материалы, обеспечивает свободный допуск экспертов на место производства Работ.</w:t>
      </w:r>
    </w:p>
    <w:p w14:paraId="3B6B9B9D" w14:textId="2D6AD107" w:rsidR="009F18D5" w:rsidRPr="009F27B8" w:rsidRDefault="009F18D5" w:rsidP="004F1EA0">
      <w:pPr>
        <w:pStyle w:val="a8"/>
        <w:numPr>
          <w:ilvl w:val="1"/>
          <w:numId w:val="7"/>
        </w:numPr>
        <w:autoSpaceDE w:val="0"/>
        <w:autoSpaceDN w:val="0"/>
        <w:adjustRightInd w:val="0"/>
        <w:spacing w:after="0" w:line="240" w:lineRule="auto"/>
        <w:jc w:val="both"/>
        <w:rPr>
          <w:rFonts w:ascii="Times New Roman" w:hAnsi="Times New Roman" w:cs="Times New Roman"/>
        </w:rPr>
      </w:pPr>
      <w:r w:rsidRPr="009F27B8">
        <w:rPr>
          <w:rFonts w:ascii="Times New Roman" w:hAnsi="Times New Roman" w:cs="Times New Roman"/>
        </w:rPr>
        <w:t>КС-2 и КС-3, подписываемые Сторонами в</w:t>
      </w:r>
      <w:r w:rsidR="009F27B8" w:rsidRPr="009F27B8">
        <w:rPr>
          <w:rFonts w:ascii="Times New Roman" w:hAnsi="Times New Roman" w:cs="Times New Roman"/>
        </w:rPr>
        <w:t xml:space="preserve"> </w:t>
      </w:r>
      <w:r w:rsidRPr="009F27B8">
        <w:rPr>
          <w:rFonts w:ascii="Times New Roman" w:hAnsi="Times New Roman" w:cs="Times New Roman"/>
        </w:rPr>
        <w:t>отношении работ, выполненных Подрядчиком за отчетный этап, являются</w:t>
      </w:r>
      <w:r w:rsidR="009F27B8" w:rsidRPr="009F27B8">
        <w:rPr>
          <w:rFonts w:ascii="Times New Roman" w:hAnsi="Times New Roman" w:cs="Times New Roman"/>
        </w:rPr>
        <w:t xml:space="preserve"> </w:t>
      </w:r>
      <w:r w:rsidRPr="009F27B8">
        <w:rPr>
          <w:rFonts w:ascii="Times New Roman" w:hAnsi="Times New Roman" w:cs="Times New Roman"/>
        </w:rPr>
        <w:t>основанием для определения стоимости выполненных работ, по которой производятся</w:t>
      </w:r>
      <w:r w:rsidR="009F27B8" w:rsidRPr="009F27B8">
        <w:rPr>
          <w:rFonts w:ascii="Times New Roman" w:hAnsi="Times New Roman" w:cs="Times New Roman"/>
        </w:rPr>
        <w:t xml:space="preserve"> </w:t>
      </w:r>
      <w:r w:rsidRPr="009F27B8">
        <w:rPr>
          <w:rFonts w:ascii="Times New Roman" w:hAnsi="Times New Roman" w:cs="Times New Roman"/>
        </w:rPr>
        <w:t>расчеты с Подрядчиком, и не являются фактом принятия результата работ</w:t>
      </w:r>
      <w:r w:rsidR="009F27B8" w:rsidRPr="009F27B8">
        <w:rPr>
          <w:rFonts w:ascii="Times New Roman" w:hAnsi="Times New Roman" w:cs="Times New Roman"/>
        </w:rPr>
        <w:t xml:space="preserve"> </w:t>
      </w:r>
      <w:r w:rsidRPr="009F27B8">
        <w:rPr>
          <w:rFonts w:ascii="Times New Roman" w:hAnsi="Times New Roman" w:cs="Times New Roman"/>
        </w:rPr>
        <w:t>Заказчиком.</w:t>
      </w:r>
    </w:p>
    <w:p w14:paraId="53389B9A" w14:textId="3E7BCC0F" w:rsidR="009F18D5" w:rsidRPr="00772601" w:rsidRDefault="009F18D5" w:rsidP="004F1EA0">
      <w:pPr>
        <w:pStyle w:val="a8"/>
        <w:numPr>
          <w:ilvl w:val="1"/>
          <w:numId w:val="7"/>
        </w:numPr>
        <w:autoSpaceDE w:val="0"/>
        <w:autoSpaceDN w:val="0"/>
        <w:adjustRightInd w:val="0"/>
        <w:spacing w:after="0" w:line="240" w:lineRule="auto"/>
        <w:jc w:val="both"/>
        <w:rPr>
          <w:rFonts w:ascii="Times New Roman" w:hAnsi="Times New Roman" w:cs="Times New Roman"/>
        </w:rPr>
      </w:pPr>
      <w:r w:rsidRPr="009F27B8">
        <w:rPr>
          <w:rFonts w:ascii="Times New Roman" w:hAnsi="Times New Roman" w:cs="Times New Roman"/>
        </w:rPr>
        <w:t>Во избежание сомнений, Стороны договорились, что только итоговый Акт сдачи-приемки</w:t>
      </w:r>
      <w:r w:rsidR="009F27B8" w:rsidRPr="009F27B8">
        <w:rPr>
          <w:rFonts w:ascii="Times New Roman" w:hAnsi="Times New Roman" w:cs="Times New Roman"/>
        </w:rPr>
        <w:t xml:space="preserve"> </w:t>
      </w:r>
      <w:r w:rsidRPr="009F27B8">
        <w:rPr>
          <w:rFonts w:ascii="Times New Roman" w:hAnsi="Times New Roman" w:cs="Times New Roman"/>
        </w:rPr>
        <w:t>работ, выполненных по Договору (по форме, приведенной в Приложении № 4 к</w:t>
      </w:r>
      <w:r w:rsidR="009F27B8" w:rsidRPr="009F27B8">
        <w:rPr>
          <w:rFonts w:ascii="Times New Roman" w:hAnsi="Times New Roman" w:cs="Times New Roman"/>
        </w:rPr>
        <w:t xml:space="preserve"> </w:t>
      </w:r>
      <w:r w:rsidRPr="009F27B8">
        <w:rPr>
          <w:rFonts w:ascii="Times New Roman" w:hAnsi="Times New Roman" w:cs="Times New Roman"/>
        </w:rPr>
        <w:t xml:space="preserve">настоящему Договору), оформленный и подписанный </w:t>
      </w:r>
      <w:r w:rsidR="009F27B8" w:rsidRPr="009F27B8">
        <w:rPr>
          <w:rFonts w:ascii="Times New Roman" w:hAnsi="Times New Roman" w:cs="Times New Roman"/>
        </w:rPr>
        <w:t xml:space="preserve"> </w:t>
      </w:r>
      <w:r w:rsidRPr="009F27B8">
        <w:rPr>
          <w:rFonts w:ascii="Times New Roman" w:hAnsi="Times New Roman" w:cs="Times New Roman"/>
        </w:rPr>
        <w:t>будет считаться документом, свидетельствующим о приемке работ</w:t>
      </w:r>
      <w:r w:rsidR="009F27B8" w:rsidRPr="009F27B8">
        <w:rPr>
          <w:rFonts w:ascii="Times New Roman" w:hAnsi="Times New Roman" w:cs="Times New Roman"/>
        </w:rPr>
        <w:t xml:space="preserve"> </w:t>
      </w:r>
      <w:r w:rsidRPr="009F27B8">
        <w:rPr>
          <w:rFonts w:ascii="Times New Roman" w:hAnsi="Times New Roman" w:cs="Times New Roman"/>
        </w:rPr>
        <w:t xml:space="preserve">Заказчиком в смысле статьи </w:t>
      </w:r>
      <w:r w:rsidRPr="00772601">
        <w:rPr>
          <w:rFonts w:ascii="Times New Roman" w:hAnsi="Times New Roman" w:cs="Times New Roman"/>
        </w:rPr>
        <w:t>753 Гражданского кодекса Российской Федерации.</w:t>
      </w:r>
    </w:p>
    <w:p w14:paraId="7390E56D" w14:textId="67F8EFF1" w:rsidR="009F18D5" w:rsidRPr="00E664F1" w:rsidRDefault="009F18D5" w:rsidP="004F1EA0">
      <w:pPr>
        <w:pStyle w:val="a8"/>
        <w:numPr>
          <w:ilvl w:val="1"/>
          <w:numId w:val="7"/>
        </w:numPr>
        <w:autoSpaceDE w:val="0"/>
        <w:autoSpaceDN w:val="0"/>
        <w:adjustRightInd w:val="0"/>
        <w:spacing w:after="0" w:line="240" w:lineRule="auto"/>
        <w:jc w:val="both"/>
        <w:rPr>
          <w:rFonts w:ascii="Times New Roman" w:hAnsi="Times New Roman" w:cs="Times New Roman"/>
        </w:rPr>
      </w:pPr>
      <w:r w:rsidRPr="00E664F1">
        <w:rPr>
          <w:rFonts w:ascii="Times New Roman" w:hAnsi="Times New Roman" w:cs="Times New Roman"/>
        </w:rPr>
        <w:t>По окончании работ по Договору Подрядчик письменно уведомляет</w:t>
      </w:r>
      <w:r w:rsidR="009F27B8" w:rsidRPr="00E664F1">
        <w:rPr>
          <w:rFonts w:ascii="Times New Roman" w:hAnsi="Times New Roman" w:cs="Times New Roman"/>
        </w:rPr>
        <w:t xml:space="preserve"> </w:t>
      </w:r>
      <w:r w:rsidRPr="00E664F1">
        <w:rPr>
          <w:rFonts w:ascii="Times New Roman" w:hAnsi="Times New Roman" w:cs="Times New Roman"/>
        </w:rPr>
        <w:t>Заказчика о готовности результата работ к сдаче. Заказчик организует и в</w:t>
      </w:r>
      <w:r w:rsidR="009F27B8" w:rsidRPr="00E664F1">
        <w:rPr>
          <w:rFonts w:ascii="Times New Roman" w:hAnsi="Times New Roman" w:cs="Times New Roman"/>
        </w:rPr>
        <w:t xml:space="preserve"> </w:t>
      </w:r>
      <w:r w:rsidRPr="00E664F1">
        <w:rPr>
          <w:rFonts w:ascii="Times New Roman" w:hAnsi="Times New Roman" w:cs="Times New Roman"/>
        </w:rPr>
        <w:t>установленном порядке осуществляет приемку результата выполненных работ в срок, не позднее 5 (пяти) рабочих дней с момента получения соответствующего уведомления Подрядчика, с оформлением итогового Акта сдачи-приемки работ, выполненных по Договору (по форме, приведенной в Приложении № 5 к настоящему Договору). При этом итоговый Акт сдачи-приемки работ,</w:t>
      </w:r>
      <w:r w:rsidR="00E664F1" w:rsidRPr="00E664F1">
        <w:rPr>
          <w:rFonts w:ascii="Times New Roman" w:hAnsi="Times New Roman" w:cs="Times New Roman"/>
        </w:rPr>
        <w:t xml:space="preserve"> </w:t>
      </w:r>
      <w:r w:rsidRPr="00E664F1">
        <w:rPr>
          <w:rFonts w:ascii="Times New Roman" w:hAnsi="Times New Roman" w:cs="Times New Roman"/>
        </w:rPr>
        <w:t>выполненных по Договору (по форме Приложения № 5 к Договору), составляет</w:t>
      </w:r>
      <w:r w:rsidR="00E664F1" w:rsidRPr="00E664F1">
        <w:rPr>
          <w:rFonts w:ascii="Times New Roman" w:hAnsi="Times New Roman" w:cs="Times New Roman"/>
        </w:rPr>
        <w:t xml:space="preserve"> </w:t>
      </w:r>
      <w:r w:rsidRPr="00E664F1">
        <w:rPr>
          <w:rFonts w:ascii="Times New Roman" w:hAnsi="Times New Roman" w:cs="Times New Roman"/>
        </w:rPr>
        <w:t>Подрядчик и в двух экземплярах предоставляет Заказчику на подписание. Данный Акт, подписанный обеими Сторонами, подтверждает выполнение Подрядчиком своих обязательств по Договору.</w:t>
      </w:r>
    </w:p>
    <w:p w14:paraId="0D0991BE" w14:textId="77777777" w:rsid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 xml:space="preserve">Для приемки работ по Договору Подрядчик (при необходимости, определяемой Заказчиком) дополнительно передает Заказчику проект, паспорт изделия (каркасного дома) с руководством по эксплуатации, сертификат соответствия классу конструктивной пожарной опасности на каркасный дом, сертификаты на материалы (в том числе противопожарные), паспорта на электрооборудование, исполнительную документацию (электрические схемы, аксонометрические схемы инженерных сетей), схему сборки каркаса с применением </w:t>
      </w:r>
      <w:proofErr w:type="spellStart"/>
      <w:r w:rsidRPr="00772601">
        <w:rPr>
          <w:rFonts w:ascii="Times New Roman" w:hAnsi="Times New Roman" w:cs="Times New Roman"/>
        </w:rPr>
        <w:t>коннекторной</w:t>
      </w:r>
      <w:proofErr w:type="spellEnd"/>
      <w:r w:rsidRPr="00772601">
        <w:rPr>
          <w:rFonts w:ascii="Times New Roman" w:hAnsi="Times New Roman" w:cs="Times New Roman"/>
        </w:rPr>
        <w:t xml:space="preserve"> технологии и спецификацию коннекторов в одном экземпляре – на электронном носителе в формате </w:t>
      </w:r>
      <w:proofErr w:type="spellStart"/>
      <w:r w:rsidRPr="00772601">
        <w:rPr>
          <w:rFonts w:ascii="Times New Roman" w:hAnsi="Times New Roman" w:cs="Times New Roman"/>
        </w:rPr>
        <w:t>pdf</w:t>
      </w:r>
      <w:proofErr w:type="spellEnd"/>
      <w:r w:rsidRPr="00772601">
        <w:rPr>
          <w:rFonts w:ascii="Times New Roman" w:hAnsi="Times New Roman" w:cs="Times New Roman"/>
        </w:rPr>
        <w:t>.</w:t>
      </w:r>
    </w:p>
    <w:p w14:paraId="12D80ADA" w14:textId="77777777" w:rsidR="00772601" w:rsidRPr="00772601" w:rsidRDefault="00772601" w:rsidP="00772601">
      <w:pPr>
        <w:ind w:left="360"/>
        <w:jc w:val="both"/>
        <w:rPr>
          <w:rFonts w:ascii="Times New Roman" w:hAnsi="Times New Roman" w:cs="Times New Roman"/>
        </w:rPr>
      </w:pPr>
    </w:p>
    <w:p w14:paraId="61486BDF" w14:textId="77777777" w:rsidR="00772601" w:rsidRPr="00772601" w:rsidRDefault="00772601" w:rsidP="004F1EA0">
      <w:pPr>
        <w:pStyle w:val="a8"/>
        <w:numPr>
          <w:ilvl w:val="0"/>
          <w:numId w:val="7"/>
        </w:numPr>
        <w:jc w:val="center"/>
        <w:rPr>
          <w:rFonts w:ascii="Times New Roman" w:hAnsi="Times New Roman" w:cs="Times New Roman"/>
          <w:b/>
        </w:rPr>
      </w:pPr>
      <w:r w:rsidRPr="00772601">
        <w:rPr>
          <w:rFonts w:ascii="Times New Roman" w:hAnsi="Times New Roman" w:cs="Times New Roman"/>
          <w:b/>
        </w:rPr>
        <w:t>ГАРАНТИИ</w:t>
      </w:r>
    </w:p>
    <w:p w14:paraId="325F2F04"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Подрядчик гарантирует качество выполненных Работ и материалов, используемых при выполнении Работ.</w:t>
      </w:r>
    </w:p>
    <w:p w14:paraId="089B809A"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Гарантия на выполненные работы составляет 36 (Тридцать шесть) месяцев на силовой каркас  месяцев и 12 (Двенадцать) месяцев на внутреннюю и наружную отделку со дня подписания Заказчиком КС-2, КС-3.</w:t>
      </w:r>
    </w:p>
    <w:p w14:paraId="50A146BF"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Гарантия распространяется на все виды работ, выполненные Подрядчиком, а также на все материалы, используемые Подрядчиком при выполнении Работ.</w:t>
      </w:r>
    </w:p>
    <w:p w14:paraId="5623ED12"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 xml:space="preserve">На протяжении гарантийного срока Подрядчик обязан безвозмездно, своими силами и средствами, устранять недостатки и дефекты, выявленные в процессе эксплуатации и связанные с ненадлежащим качеством Работ или материалов. </w:t>
      </w:r>
    </w:p>
    <w:p w14:paraId="3B4AA3A8"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Недостатки и дефекты, выявленные в процессе эксплуатации и связанные с ненадлежащим качеством работ или материалов, оформляются актом. Для участия в составлении акта, фиксирующего дефекты, и согласовании порядка и сроков их устранения Подрядчик обязан направить своего представителя не позднее трех дней со дня получения письменного извещения Заказчика. При отказе Подрядчика от составления или подписания акта обнаруженных дефектов, а также в случае его неявки, по истечении 3 (трех) дней, Заказчик вправе составить односторонний акт.</w:t>
      </w:r>
    </w:p>
    <w:p w14:paraId="39752EE3"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Для составления акта о недостатках Заказчик вправе привлечь других лиц, несвязанных обязательствами по настоящему Договору.</w:t>
      </w:r>
    </w:p>
    <w:p w14:paraId="5F947F8C"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На основании акта, фиксирующего дефекты и недостатки, Заказчиком составляется и направляется Подрядчику требование об устранении дефектов и недостатков. При необходимости каждая из Сторон может произвести расчет стоимости работ по устранению дефектов и недостатков, а также его согласование друг с другом. Данный расчет может прилагаться к акту.</w:t>
      </w:r>
    </w:p>
    <w:p w14:paraId="5EEE09D4"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Устранение недостатков производится Подрядчиком по требованию Заказчика в течение 30 (тридцати) календарных дней со дня получения Подрядчиком требования Заказчика об устранении дефектов и недостатков. Срок устранения недостатков может быть изменен соглашением сторон.</w:t>
      </w:r>
    </w:p>
    <w:p w14:paraId="6CFC0066"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Подрядчик обязан приступить к устранению недостатков непосредственно на объекте в течение 10 (десяти) календарных дней со дня получения Подрядчиком требования Заказчика об устранении недостатков.</w:t>
      </w:r>
    </w:p>
    <w:p w14:paraId="1AA848F6"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В случае если устранение недостатков приходится на период времени с неблагоприятными погодными условиями, не позволяющими качественно устранить недостатки, их устранение переносится на период времени, необходимый на устранение недостатков, с благоприятными условиями и согласовывается Сторонами.</w:t>
      </w:r>
    </w:p>
    <w:p w14:paraId="4503BB3E"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Если Подрядчик в течение 15 (пятнадцати) календарных дней со дня получения Подрядчиком требования Заказчика об устранении недостатков не приступит к их устранению (непосредственно на объекте), Заказчик вправе привлечь других лиц для исправления недостатков, либо исправить некачественно выполненные работы самостоятельно, с отнесением расходов на Подрядчика.</w:t>
      </w:r>
    </w:p>
    <w:p w14:paraId="3B330401"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Производство работ по устранению дефектов и недостатков, а также их сдача и приемка производится в соответствии с условиями настоящего Договора.</w:t>
      </w:r>
    </w:p>
    <w:p w14:paraId="2F2D62F8" w14:textId="77777777" w:rsidR="00772601" w:rsidRPr="00772601" w:rsidRDefault="00772601" w:rsidP="004F1EA0">
      <w:pPr>
        <w:pStyle w:val="a8"/>
        <w:numPr>
          <w:ilvl w:val="1"/>
          <w:numId w:val="7"/>
        </w:numPr>
        <w:jc w:val="both"/>
        <w:rPr>
          <w:rFonts w:ascii="Times New Roman" w:hAnsi="Times New Roman" w:cs="Times New Roman"/>
        </w:rPr>
      </w:pPr>
      <w:r w:rsidRPr="00772601">
        <w:rPr>
          <w:rFonts w:ascii="Times New Roman" w:hAnsi="Times New Roman" w:cs="Times New Roman"/>
        </w:rPr>
        <w:t>Течение гарантийного срока прерывается на все время, на протяжении которого производится устранение недостатков.</w:t>
      </w:r>
    </w:p>
    <w:p w14:paraId="7B3A9E4E" w14:textId="77777777" w:rsidR="00772601" w:rsidRPr="00772601" w:rsidRDefault="00772601" w:rsidP="00772601">
      <w:pPr>
        <w:jc w:val="both"/>
        <w:rPr>
          <w:rFonts w:ascii="Times New Roman" w:hAnsi="Times New Roman" w:cs="Times New Roman"/>
        </w:rPr>
      </w:pPr>
    </w:p>
    <w:p w14:paraId="2597BF84" w14:textId="77777777" w:rsidR="00772601" w:rsidRPr="00772601" w:rsidRDefault="00772601" w:rsidP="00772601">
      <w:pPr>
        <w:jc w:val="both"/>
        <w:rPr>
          <w:rFonts w:ascii="Times New Roman" w:hAnsi="Times New Roman" w:cs="Times New Roman"/>
        </w:rPr>
      </w:pPr>
    </w:p>
    <w:p w14:paraId="1653FB6E" w14:textId="022D96BB" w:rsidR="00862722" w:rsidRPr="00862722" w:rsidRDefault="00862722" w:rsidP="004F1EA0">
      <w:pPr>
        <w:widowControl w:val="0"/>
        <w:numPr>
          <w:ilvl w:val="0"/>
          <w:numId w:val="7"/>
        </w:numPr>
        <w:spacing w:after="0" w:line="240" w:lineRule="auto"/>
        <w:jc w:val="center"/>
        <w:rPr>
          <w:rFonts w:ascii="Times New Roman" w:eastAsia="Times New Roman" w:hAnsi="Times New Roman" w:cs="Times New Roman"/>
          <w:b/>
          <w:bCs/>
        </w:rPr>
      </w:pPr>
      <w:r w:rsidRPr="00862722">
        <w:rPr>
          <w:rFonts w:ascii="Times New Roman" w:eastAsia="Times New Roman" w:hAnsi="Times New Roman" w:cs="Times New Roman"/>
          <w:b/>
          <w:bCs/>
        </w:rPr>
        <w:t>ПРАВА И ОБЯЗАННОСТИ СТОРОН</w:t>
      </w:r>
    </w:p>
    <w:p w14:paraId="2EE16FAC" w14:textId="29FC462C" w:rsidR="00862722" w:rsidRPr="00830DD7" w:rsidRDefault="00862722"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
          <w:bCs/>
        </w:rPr>
        <w:t>Подрядчик обязан</w:t>
      </w:r>
      <w:r w:rsidRPr="00830DD7">
        <w:rPr>
          <w:rFonts w:ascii="Times New Roman" w:eastAsia="Times New Roman" w:hAnsi="Times New Roman" w:cs="Times New Roman"/>
          <w:bCs/>
        </w:rPr>
        <w:t>:</w:t>
      </w:r>
    </w:p>
    <w:p w14:paraId="1985E29E" w14:textId="2B0A0FEA" w:rsidR="00862722" w:rsidRPr="00830DD7" w:rsidRDefault="00644AE7"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644AE7">
        <w:rPr>
          <w:rFonts w:ascii="Times New Roman" w:eastAsia="Times New Roman" w:hAnsi="Times New Roman" w:cs="Times New Roman"/>
          <w:bCs/>
        </w:rPr>
        <w:t>В течение 2 (Двух) рабочих дней</w:t>
      </w:r>
      <w:r>
        <w:rPr>
          <w:rFonts w:ascii="Times New Roman" w:eastAsia="Times New Roman" w:hAnsi="Times New Roman" w:cs="Times New Roman"/>
          <w:bCs/>
        </w:rPr>
        <w:t xml:space="preserve"> с</w:t>
      </w:r>
      <w:r w:rsidR="00E664F1">
        <w:rPr>
          <w:rFonts w:ascii="Times New Roman" w:eastAsia="Times New Roman" w:hAnsi="Times New Roman" w:cs="Times New Roman"/>
          <w:bCs/>
        </w:rPr>
        <w:t xml:space="preserve"> момент</w:t>
      </w:r>
      <w:r>
        <w:rPr>
          <w:rFonts w:ascii="Times New Roman" w:eastAsia="Times New Roman" w:hAnsi="Times New Roman" w:cs="Times New Roman"/>
          <w:bCs/>
        </w:rPr>
        <w:t>а</w:t>
      </w:r>
      <w:r w:rsidR="00862722" w:rsidRPr="00830DD7">
        <w:rPr>
          <w:rFonts w:ascii="Times New Roman" w:eastAsia="Times New Roman" w:hAnsi="Times New Roman" w:cs="Times New Roman"/>
          <w:bCs/>
        </w:rPr>
        <w:t xml:space="preserve"> заключения Договора предоставить на согласование</w:t>
      </w:r>
      <w:r>
        <w:rPr>
          <w:rFonts w:ascii="Times New Roman" w:eastAsia="Times New Roman" w:hAnsi="Times New Roman" w:cs="Times New Roman"/>
          <w:bCs/>
        </w:rPr>
        <w:t xml:space="preserve"> и утверждение</w:t>
      </w:r>
      <w:r w:rsidR="00862722" w:rsidRPr="00830DD7">
        <w:rPr>
          <w:rFonts w:ascii="Times New Roman" w:eastAsia="Times New Roman" w:hAnsi="Times New Roman" w:cs="Times New Roman"/>
          <w:bCs/>
        </w:rPr>
        <w:t xml:space="preserve"> Заказчику График производства работ. </w:t>
      </w:r>
    </w:p>
    <w:p w14:paraId="405385AA" w14:textId="3BEC6E39"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При необходимости для </w:t>
      </w:r>
      <w:r w:rsidR="00E664F1">
        <w:rPr>
          <w:rFonts w:ascii="Times New Roman" w:eastAsia="Times New Roman" w:hAnsi="Times New Roman" w:cs="Times New Roman"/>
          <w:bCs/>
        </w:rPr>
        <w:t>выполнения</w:t>
      </w:r>
      <w:r w:rsidRPr="00830DD7">
        <w:rPr>
          <w:rFonts w:ascii="Times New Roman" w:eastAsia="Times New Roman" w:hAnsi="Times New Roman" w:cs="Times New Roman"/>
          <w:bCs/>
        </w:rPr>
        <w:t xml:space="preserve"> работ наличия дополнительной документации обеспечить ее подготовку своими силами и средствами, не рассматривая отсутствие обозначенной документации, как уважительную причину для отложения, приостановки, продления сроков выполнения работ.</w:t>
      </w:r>
    </w:p>
    <w:p w14:paraId="5F3BA26C" w14:textId="4D589DFC" w:rsidR="00862722" w:rsidRPr="00830DD7" w:rsidRDefault="00E664F1"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Pr>
          <w:rFonts w:ascii="Times New Roman" w:eastAsia="Times New Roman" w:hAnsi="Times New Roman" w:cs="Times New Roman"/>
          <w:bCs/>
        </w:rPr>
        <w:t>В течение 2</w:t>
      </w:r>
      <w:r w:rsidR="00862722" w:rsidRPr="00830DD7">
        <w:rPr>
          <w:rFonts w:ascii="Times New Roman" w:eastAsia="Times New Roman" w:hAnsi="Times New Roman" w:cs="Times New Roman"/>
          <w:bCs/>
        </w:rPr>
        <w:t xml:space="preserve"> (</w:t>
      </w:r>
      <w:r>
        <w:rPr>
          <w:rFonts w:ascii="Times New Roman" w:eastAsia="Times New Roman" w:hAnsi="Times New Roman" w:cs="Times New Roman"/>
          <w:bCs/>
        </w:rPr>
        <w:t>Двух</w:t>
      </w:r>
      <w:r w:rsidR="00862722" w:rsidRPr="00830DD7">
        <w:rPr>
          <w:rFonts w:ascii="Times New Roman" w:eastAsia="Times New Roman" w:hAnsi="Times New Roman" w:cs="Times New Roman"/>
          <w:bCs/>
        </w:rPr>
        <w:t>) раб</w:t>
      </w:r>
      <w:r>
        <w:rPr>
          <w:rFonts w:ascii="Times New Roman" w:eastAsia="Times New Roman" w:hAnsi="Times New Roman" w:cs="Times New Roman"/>
          <w:bCs/>
        </w:rPr>
        <w:t>очих дней с момента заключения Д</w:t>
      </w:r>
      <w:r w:rsidR="00862722" w:rsidRPr="00830DD7">
        <w:rPr>
          <w:rFonts w:ascii="Times New Roman" w:eastAsia="Times New Roman" w:hAnsi="Times New Roman" w:cs="Times New Roman"/>
          <w:bCs/>
        </w:rPr>
        <w:t xml:space="preserve">оговора </w:t>
      </w:r>
      <w:r>
        <w:rPr>
          <w:rFonts w:ascii="Times New Roman" w:eastAsia="Times New Roman" w:hAnsi="Times New Roman" w:cs="Times New Roman"/>
          <w:bCs/>
        </w:rPr>
        <w:t>Подрядчик</w:t>
      </w:r>
      <w:r w:rsidR="00862722" w:rsidRPr="00830DD7">
        <w:rPr>
          <w:rFonts w:ascii="Times New Roman" w:eastAsia="Times New Roman" w:hAnsi="Times New Roman" w:cs="Times New Roman"/>
          <w:bCs/>
        </w:rPr>
        <w:t xml:space="preserve"> предоставляет Заказчику на согласование планировочные решения в следующем составе:</w:t>
      </w:r>
    </w:p>
    <w:p w14:paraId="1823457C" w14:textId="77777777" w:rsidR="006C1AE7" w:rsidRDefault="00862722" w:rsidP="004F1EA0">
      <w:pPr>
        <w:pStyle w:val="a8"/>
        <w:numPr>
          <w:ilvl w:val="0"/>
          <w:numId w:val="12"/>
        </w:numPr>
        <w:autoSpaceDE w:val="0"/>
        <w:autoSpaceDN w:val="0"/>
        <w:adjustRightInd w:val="0"/>
        <w:spacing w:after="0" w:line="240" w:lineRule="auto"/>
        <w:jc w:val="both"/>
        <w:rPr>
          <w:rFonts w:ascii="Times New Roman" w:eastAsia="Times New Roman" w:hAnsi="Times New Roman" w:cs="Times New Roman"/>
          <w:bCs/>
        </w:rPr>
      </w:pPr>
      <w:r w:rsidRPr="006C1AE7">
        <w:rPr>
          <w:rFonts w:ascii="Times New Roman" w:eastAsia="Times New Roman" w:hAnsi="Times New Roman" w:cs="Times New Roman"/>
          <w:bCs/>
        </w:rPr>
        <w:t xml:space="preserve">планировка </w:t>
      </w:r>
      <w:r w:rsidR="00C05354" w:rsidRPr="006C1AE7">
        <w:rPr>
          <w:rFonts w:ascii="Times New Roman" w:eastAsia="Times New Roman" w:hAnsi="Times New Roman" w:cs="Times New Roman"/>
          <w:bCs/>
        </w:rPr>
        <w:t>каркасн</w:t>
      </w:r>
      <w:r w:rsidR="005E0702" w:rsidRPr="006C1AE7">
        <w:rPr>
          <w:rFonts w:ascii="Times New Roman" w:eastAsia="Times New Roman" w:hAnsi="Times New Roman" w:cs="Times New Roman"/>
          <w:bCs/>
        </w:rPr>
        <w:t>ых</w:t>
      </w:r>
      <w:r w:rsidR="00C05354" w:rsidRPr="006C1AE7">
        <w:rPr>
          <w:rFonts w:ascii="Times New Roman" w:eastAsia="Times New Roman" w:hAnsi="Times New Roman" w:cs="Times New Roman"/>
          <w:bCs/>
        </w:rPr>
        <w:t xml:space="preserve"> дом</w:t>
      </w:r>
      <w:r w:rsidR="005E0702" w:rsidRPr="006C1AE7">
        <w:rPr>
          <w:rFonts w:ascii="Times New Roman" w:eastAsia="Times New Roman" w:hAnsi="Times New Roman" w:cs="Times New Roman"/>
          <w:bCs/>
        </w:rPr>
        <w:t>ов</w:t>
      </w:r>
      <w:r w:rsidR="00C05354" w:rsidRPr="006C1AE7">
        <w:rPr>
          <w:rFonts w:ascii="Times New Roman" w:eastAsia="Times New Roman" w:hAnsi="Times New Roman" w:cs="Times New Roman"/>
          <w:bCs/>
        </w:rPr>
        <w:t>;</w:t>
      </w:r>
      <w:r w:rsidRPr="006C1AE7">
        <w:rPr>
          <w:rFonts w:ascii="Times New Roman" w:eastAsia="Times New Roman" w:hAnsi="Times New Roman" w:cs="Times New Roman"/>
          <w:bCs/>
        </w:rPr>
        <w:t xml:space="preserve"> внешний вид фасад</w:t>
      </w:r>
      <w:r w:rsidR="00C05354" w:rsidRPr="006C1AE7">
        <w:rPr>
          <w:rFonts w:ascii="Times New Roman" w:eastAsia="Times New Roman" w:hAnsi="Times New Roman" w:cs="Times New Roman"/>
          <w:bCs/>
        </w:rPr>
        <w:t>а</w:t>
      </w:r>
      <w:r w:rsidRPr="006C1AE7">
        <w:rPr>
          <w:rFonts w:ascii="Times New Roman" w:eastAsia="Times New Roman" w:hAnsi="Times New Roman" w:cs="Times New Roman"/>
          <w:bCs/>
        </w:rPr>
        <w:t xml:space="preserve">, </w:t>
      </w:r>
      <w:r w:rsidR="00C05354" w:rsidRPr="006C1AE7">
        <w:rPr>
          <w:rFonts w:ascii="Times New Roman" w:eastAsia="Times New Roman" w:hAnsi="Times New Roman" w:cs="Times New Roman"/>
          <w:bCs/>
        </w:rPr>
        <w:t>террасы</w:t>
      </w:r>
      <w:r w:rsidR="00E664F1" w:rsidRPr="006C1AE7">
        <w:rPr>
          <w:rFonts w:ascii="Times New Roman" w:eastAsia="Times New Roman" w:hAnsi="Times New Roman" w:cs="Times New Roman"/>
          <w:bCs/>
        </w:rPr>
        <w:t xml:space="preserve">, </w:t>
      </w:r>
      <w:r w:rsidR="00C05354" w:rsidRPr="006C1AE7">
        <w:rPr>
          <w:rFonts w:ascii="Times New Roman" w:eastAsia="Times New Roman" w:hAnsi="Times New Roman" w:cs="Times New Roman"/>
          <w:bCs/>
        </w:rPr>
        <w:t>кровли, крыльца входной группы</w:t>
      </w:r>
      <w:r w:rsidRPr="006C1AE7">
        <w:rPr>
          <w:rFonts w:ascii="Times New Roman" w:eastAsia="Times New Roman" w:hAnsi="Times New Roman" w:cs="Times New Roman"/>
          <w:bCs/>
        </w:rPr>
        <w:t>;</w:t>
      </w:r>
    </w:p>
    <w:p w14:paraId="1263F570" w14:textId="77777777" w:rsidR="006C1AE7" w:rsidRDefault="005E0702" w:rsidP="004F1EA0">
      <w:pPr>
        <w:pStyle w:val="a8"/>
        <w:numPr>
          <w:ilvl w:val="0"/>
          <w:numId w:val="12"/>
        </w:numPr>
        <w:autoSpaceDE w:val="0"/>
        <w:autoSpaceDN w:val="0"/>
        <w:adjustRightInd w:val="0"/>
        <w:spacing w:after="0" w:line="240" w:lineRule="auto"/>
        <w:jc w:val="both"/>
        <w:rPr>
          <w:rFonts w:ascii="Times New Roman" w:eastAsia="Times New Roman" w:hAnsi="Times New Roman" w:cs="Times New Roman"/>
          <w:bCs/>
        </w:rPr>
      </w:pPr>
      <w:r w:rsidRPr="006C1AE7">
        <w:rPr>
          <w:rFonts w:ascii="Times New Roman" w:eastAsia="Times New Roman" w:hAnsi="Times New Roman" w:cs="Times New Roman"/>
          <w:bCs/>
        </w:rPr>
        <w:t>схем</w:t>
      </w:r>
      <w:r w:rsidR="006C1AE7">
        <w:rPr>
          <w:rFonts w:ascii="Times New Roman" w:eastAsia="Times New Roman" w:hAnsi="Times New Roman" w:cs="Times New Roman"/>
          <w:bCs/>
        </w:rPr>
        <w:t>а</w:t>
      </w:r>
      <w:r w:rsidRPr="006C1AE7">
        <w:rPr>
          <w:rFonts w:ascii="Times New Roman" w:eastAsia="Times New Roman" w:hAnsi="Times New Roman" w:cs="Times New Roman"/>
          <w:bCs/>
        </w:rPr>
        <w:t xml:space="preserve"> сборки каркаса с применением </w:t>
      </w:r>
      <w:proofErr w:type="spellStart"/>
      <w:r w:rsidRPr="006C1AE7">
        <w:rPr>
          <w:rFonts w:ascii="Times New Roman" w:eastAsia="Times New Roman" w:hAnsi="Times New Roman" w:cs="Times New Roman"/>
          <w:bCs/>
        </w:rPr>
        <w:t>коннекторной</w:t>
      </w:r>
      <w:proofErr w:type="spellEnd"/>
      <w:r w:rsidRPr="006C1AE7">
        <w:rPr>
          <w:rFonts w:ascii="Times New Roman" w:eastAsia="Times New Roman" w:hAnsi="Times New Roman" w:cs="Times New Roman"/>
          <w:bCs/>
        </w:rPr>
        <w:t xml:space="preserve"> технологии с указанием типов коннекторов, узлов их установки и порядка монтажа;</w:t>
      </w:r>
    </w:p>
    <w:p w14:paraId="3FDE64CC" w14:textId="16566F72" w:rsidR="005E0702" w:rsidRPr="006C1AE7" w:rsidRDefault="005E0702" w:rsidP="004F1EA0">
      <w:pPr>
        <w:pStyle w:val="a8"/>
        <w:numPr>
          <w:ilvl w:val="0"/>
          <w:numId w:val="12"/>
        </w:numPr>
        <w:autoSpaceDE w:val="0"/>
        <w:autoSpaceDN w:val="0"/>
        <w:adjustRightInd w:val="0"/>
        <w:spacing w:after="0" w:line="240" w:lineRule="auto"/>
        <w:jc w:val="both"/>
        <w:rPr>
          <w:rFonts w:ascii="Times New Roman" w:eastAsia="Times New Roman" w:hAnsi="Times New Roman" w:cs="Times New Roman"/>
          <w:bCs/>
        </w:rPr>
      </w:pPr>
      <w:r w:rsidRPr="006C1AE7">
        <w:rPr>
          <w:rFonts w:ascii="Times New Roman" w:eastAsia="Times New Roman" w:hAnsi="Times New Roman" w:cs="Times New Roman"/>
          <w:bCs/>
        </w:rPr>
        <w:t>спецификаци</w:t>
      </w:r>
      <w:r w:rsidR="006C1AE7">
        <w:rPr>
          <w:rFonts w:ascii="Times New Roman" w:eastAsia="Times New Roman" w:hAnsi="Times New Roman" w:cs="Times New Roman"/>
          <w:bCs/>
        </w:rPr>
        <w:t>я</w:t>
      </w:r>
      <w:r w:rsidRPr="006C1AE7">
        <w:rPr>
          <w:rFonts w:ascii="Times New Roman" w:eastAsia="Times New Roman" w:hAnsi="Times New Roman" w:cs="Times New Roman"/>
          <w:bCs/>
        </w:rPr>
        <w:t xml:space="preserve"> коннекторов с указанием т</w:t>
      </w:r>
      <w:r w:rsidR="006C1AE7">
        <w:rPr>
          <w:rFonts w:ascii="Times New Roman" w:eastAsia="Times New Roman" w:hAnsi="Times New Roman" w:cs="Times New Roman"/>
          <w:bCs/>
        </w:rPr>
        <w:t>ипа, количества и производителя;</w:t>
      </w:r>
    </w:p>
    <w:p w14:paraId="715ABF2C" w14:textId="0CFE35E5" w:rsidR="00862722" w:rsidRPr="006C1AE7" w:rsidRDefault="00862722" w:rsidP="004F1EA0">
      <w:pPr>
        <w:pStyle w:val="a8"/>
        <w:numPr>
          <w:ilvl w:val="0"/>
          <w:numId w:val="12"/>
        </w:numPr>
        <w:autoSpaceDE w:val="0"/>
        <w:autoSpaceDN w:val="0"/>
        <w:adjustRightInd w:val="0"/>
        <w:spacing w:after="0" w:line="240" w:lineRule="auto"/>
        <w:jc w:val="both"/>
        <w:rPr>
          <w:rFonts w:ascii="Times New Roman" w:eastAsia="Times New Roman" w:hAnsi="Times New Roman" w:cs="Times New Roman"/>
          <w:bCs/>
        </w:rPr>
      </w:pPr>
      <w:r w:rsidRPr="006C1AE7">
        <w:rPr>
          <w:rFonts w:ascii="Times New Roman" w:eastAsia="Times New Roman" w:hAnsi="Times New Roman" w:cs="Times New Roman"/>
          <w:bCs/>
        </w:rPr>
        <w:t xml:space="preserve">образцы </w:t>
      </w:r>
      <w:proofErr w:type="spellStart"/>
      <w:r w:rsidRPr="006C1AE7">
        <w:rPr>
          <w:rFonts w:ascii="Times New Roman" w:eastAsia="Times New Roman" w:hAnsi="Times New Roman" w:cs="Times New Roman"/>
          <w:bCs/>
        </w:rPr>
        <w:t>выкрасов</w:t>
      </w:r>
      <w:proofErr w:type="spellEnd"/>
      <w:r w:rsidRPr="006C1AE7">
        <w:rPr>
          <w:rFonts w:ascii="Times New Roman" w:eastAsia="Times New Roman" w:hAnsi="Times New Roman" w:cs="Times New Roman"/>
          <w:bCs/>
        </w:rPr>
        <w:t xml:space="preserve"> наружных стен</w:t>
      </w:r>
      <w:r w:rsidR="00C05354" w:rsidRPr="006C1AE7">
        <w:rPr>
          <w:rFonts w:ascii="Times New Roman" w:eastAsia="Times New Roman" w:hAnsi="Times New Roman" w:cs="Times New Roman"/>
          <w:bCs/>
        </w:rPr>
        <w:t>, террасных досок</w:t>
      </w:r>
      <w:r w:rsidR="005E0702" w:rsidRPr="006C1AE7">
        <w:rPr>
          <w:rFonts w:ascii="Times New Roman" w:eastAsia="Times New Roman" w:hAnsi="Times New Roman" w:cs="Times New Roman"/>
          <w:bCs/>
        </w:rPr>
        <w:t>,</w:t>
      </w:r>
      <w:r w:rsidR="00C05354" w:rsidRPr="006C1AE7">
        <w:rPr>
          <w:rFonts w:ascii="Times New Roman" w:eastAsia="Times New Roman" w:hAnsi="Times New Roman" w:cs="Times New Roman"/>
          <w:bCs/>
        </w:rPr>
        <w:t xml:space="preserve"> полов террас, напольного покрытия, стен, потолков</w:t>
      </w:r>
      <w:r w:rsidRPr="006C1AE7">
        <w:rPr>
          <w:rFonts w:ascii="Times New Roman" w:eastAsia="Times New Roman" w:hAnsi="Times New Roman" w:cs="Times New Roman"/>
          <w:bCs/>
        </w:rPr>
        <w:t>;</w:t>
      </w:r>
    </w:p>
    <w:p w14:paraId="4164E4B5" w14:textId="0F663EA1" w:rsidR="00862722" w:rsidRPr="006C1AE7" w:rsidRDefault="00862722" w:rsidP="004F1EA0">
      <w:pPr>
        <w:pStyle w:val="a8"/>
        <w:numPr>
          <w:ilvl w:val="0"/>
          <w:numId w:val="12"/>
        </w:numPr>
        <w:autoSpaceDE w:val="0"/>
        <w:autoSpaceDN w:val="0"/>
        <w:adjustRightInd w:val="0"/>
        <w:spacing w:after="0" w:line="240" w:lineRule="auto"/>
        <w:jc w:val="both"/>
        <w:rPr>
          <w:rFonts w:ascii="Times New Roman" w:eastAsia="Times New Roman" w:hAnsi="Times New Roman" w:cs="Times New Roman"/>
          <w:bCs/>
        </w:rPr>
      </w:pPr>
      <w:r w:rsidRPr="006C1AE7">
        <w:rPr>
          <w:rFonts w:ascii="Times New Roman" w:eastAsia="Times New Roman" w:hAnsi="Times New Roman" w:cs="Times New Roman"/>
          <w:bCs/>
        </w:rPr>
        <w:t xml:space="preserve">образцы </w:t>
      </w:r>
      <w:r w:rsidR="005E0702" w:rsidRPr="006C1AE7">
        <w:rPr>
          <w:rFonts w:ascii="Times New Roman" w:eastAsia="Times New Roman" w:hAnsi="Times New Roman" w:cs="Times New Roman"/>
          <w:bCs/>
        </w:rPr>
        <w:t>имитации бруса, кварц-винила в основное помещение, спальню, санузел;</w:t>
      </w:r>
    </w:p>
    <w:p w14:paraId="59DEFE3B" w14:textId="607D4EF3" w:rsidR="00862722" w:rsidRPr="006C1AE7" w:rsidRDefault="00862722" w:rsidP="004F1EA0">
      <w:pPr>
        <w:pStyle w:val="a8"/>
        <w:numPr>
          <w:ilvl w:val="0"/>
          <w:numId w:val="12"/>
        </w:numPr>
        <w:autoSpaceDE w:val="0"/>
        <w:autoSpaceDN w:val="0"/>
        <w:adjustRightInd w:val="0"/>
        <w:spacing w:after="0" w:line="240" w:lineRule="auto"/>
        <w:jc w:val="both"/>
        <w:rPr>
          <w:rFonts w:ascii="Times New Roman" w:eastAsia="Times New Roman" w:hAnsi="Times New Roman" w:cs="Times New Roman"/>
          <w:bCs/>
        </w:rPr>
      </w:pPr>
      <w:r w:rsidRPr="006C1AE7">
        <w:rPr>
          <w:rFonts w:ascii="Times New Roman" w:eastAsia="Times New Roman" w:hAnsi="Times New Roman" w:cs="Times New Roman"/>
          <w:bCs/>
        </w:rPr>
        <w:t xml:space="preserve">инженерные </w:t>
      </w:r>
      <w:r w:rsidR="006C1AE7" w:rsidRPr="006C1AE7">
        <w:rPr>
          <w:rFonts w:ascii="Times New Roman" w:eastAsia="Times New Roman" w:hAnsi="Times New Roman" w:cs="Times New Roman"/>
          <w:bCs/>
        </w:rPr>
        <w:t>коммуникации</w:t>
      </w:r>
      <w:r w:rsidRPr="006C1AE7">
        <w:rPr>
          <w:rFonts w:ascii="Times New Roman" w:eastAsia="Times New Roman" w:hAnsi="Times New Roman" w:cs="Times New Roman"/>
          <w:bCs/>
        </w:rPr>
        <w:t>: схем</w:t>
      </w:r>
      <w:r w:rsidR="006C1AE7" w:rsidRPr="006C1AE7">
        <w:rPr>
          <w:rFonts w:ascii="Times New Roman" w:eastAsia="Times New Roman" w:hAnsi="Times New Roman" w:cs="Times New Roman"/>
          <w:bCs/>
        </w:rPr>
        <w:t>ы</w:t>
      </w:r>
      <w:r w:rsidRPr="006C1AE7">
        <w:rPr>
          <w:rFonts w:ascii="Times New Roman" w:eastAsia="Times New Roman" w:hAnsi="Times New Roman" w:cs="Times New Roman"/>
          <w:bCs/>
        </w:rPr>
        <w:t xml:space="preserve"> </w:t>
      </w:r>
      <w:r w:rsidR="006C1AE7" w:rsidRPr="006C1AE7">
        <w:rPr>
          <w:rFonts w:ascii="Times New Roman" w:eastAsia="Times New Roman" w:hAnsi="Times New Roman" w:cs="Times New Roman"/>
          <w:bCs/>
        </w:rPr>
        <w:t xml:space="preserve">электроснабжения, вентиляции, водоснабжения и водоотведения (канализации) и др. в соответствии с Техническим заданием (Приложение № 1). </w:t>
      </w:r>
    </w:p>
    <w:p w14:paraId="5ACC1099" w14:textId="424A9D6A"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В течение 1 (Одного)  рабочего дня с момента заключения Договора обеспечить выезд специалиста на место выполнения работ для осуществления необходимых замеров и иных работ на земельном участке.</w:t>
      </w:r>
    </w:p>
    <w:p w14:paraId="61A59E63" w14:textId="55922AA9"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Обеспечить присутствие своего представителя на объекте в течение всего времени производства работ, предоставив Заказчику </w:t>
      </w:r>
      <w:r w:rsidR="006C1AE7">
        <w:rPr>
          <w:rFonts w:ascii="Times New Roman" w:eastAsia="Times New Roman" w:hAnsi="Times New Roman" w:cs="Times New Roman"/>
          <w:bCs/>
        </w:rPr>
        <w:t>документ</w:t>
      </w:r>
      <w:r w:rsidRPr="00830DD7">
        <w:rPr>
          <w:rFonts w:ascii="Times New Roman" w:eastAsia="Times New Roman" w:hAnsi="Times New Roman" w:cs="Times New Roman"/>
          <w:bCs/>
        </w:rPr>
        <w:t xml:space="preserve"> о назначении своего представителя на </w:t>
      </w:r>
      <w:r w:rsidR="006C1AE7">
        <w:rPr>
          <w:rFonts w:ascii="Times New Roman" w:eastAsia="Times New Roman" w:hAnsi="Times New Roman" w:cs="Times New Roman"/>
          <w:bCs/>
        </w:rPr>
        <w:t>месте выполнения работ</w:t>
      </w:r>
      <w:r w:rsidRPr="00830DD7">
        <w:rPr>
          <w:rFonts w:ascii="Times New Roman" w:eastAsia="Times New Roman" w:hAnsi="Times New Roman" w:cs="Times New Roman"/>
          <w:bCs/>
        </w:rPr>
        <w:t xml:space="preserve"> с указанием его полномочий.</w:t>
      </w:r>
    </w:p>
    <w:p w14:paraId="29BA2FE1" w14:textId="2DE314AA"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Обеспечить соответствие поставляемого материала и выполненных работ </w:t>
      </w:r>
      <w:r w:rsidR="009A364F" w:rsidRPr="009A364F">
        <w:rPr>
          <w:rFonts w:ascii="Times New Roman" w:eastAsia="Times New Roman" w:hAnsi="Times New Roman" w:cs="Times New Roman"/>
          <w:bCs/>
        </w:rPr>
        <w:t>государственным стандартам и техническим условиям</w:t>
      </w:r>
      <w:r w:rsidR="009A364F">
        <w:rPr>
          <w:rFonts w:ascii="Times New Roman" w:eastAsia="Times New Roman" w:hAnsi="Times New Roman" w:cs="Times New Roman"/>
          <w:bCs/>
        </w:rPr>
        <w:t xml:space="preserve">, </w:t>
      </w:r>
      <w:r w:rsidRPr="00830DD7">
        <w:rPr>
          <w:rFonts w:ascii="Times New Roman" w:eastAsia="Times New Roman" w:hAnsi="Times New Roman" w:cs="Times New Roman"/>
          <w:bCs/>
        </w:rPr>
        <w:t>требованиям качества, безопасности жизни и здоровья, а также иным требованиям безопасност</w:t>
      </w:r>
      <w:r w:rsidR="009A364F">
        <w:rPr>
          <w:rFonts w:ascii="Times New Roman" w:eastAsia="Times New Roman" w:hAnsi="Times New Roman" w:cs="Times New Roman"/>
          <w:bCs/>
        </w:rPr>
        <w:t>и (санитарным нормам и правилам</w:t>
      </w:r>
      <w:r w:rsidRPr="00830DD7">
        <w:rPr>
          <w:rFonts w:ascii="Times New Roman" w:eastAsia="Times New Roman" w:hAnsi="Times New Roman" w:cs="Times New Roman"/>
          <w:bCs/>
        </w:rPr>
        <w:t>), сертификации, лицензирования, установленным законодательством Российской Федерации и Договором.</w:t>
      </w:r>
    </w:p>
    <w:p w14:paraId="66CBA480" w14:textId="73AC58F0"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Изготовить и поставить материалы в строгом соответствии с условиями Договора и Технического задания (Приложение № 1) в полном объеме, надлежащего качества и в установленные сроки.</w:t>
      </w:r>
    </w:p>
    <w:p w14:paraId="2D72B391" w14:textId="75323F98"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Выполнить работы в строгом соответствии с условиями Договора и Технического задания (Приложение № 1) в полном объеме, надлежащего качества и в установленные сроки.</w:t>
      </w:r>
    </w:p>
    <w:p w14:paraId="245F9F30" w14:textId="310641CF"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Разработать программу обучения</w:t>
      </w:r>
      <w:r w:rsidR="009A364F">
        <w:rPr>
          <w:rFonts w:ascii="Times New Roman" w:eastAsia="Times New Roman" w:hAnsi="Times New Roman" w:cs="Times New Roman"/>
          <w:bCs/>
        </w:rPr>
        <w:t xml:space="preserve"> (</w:t>
      </w:r>
      <w:r w:rsidRPr="00830DD7">
        <w:rPr>
          <w:rFonts w:ascii="Times New Roman" w:eastAsia="Times New Roman" w:hAnsi="Times New Roman" w:cs="Times New Roman"/>
          <w:bCs/>
        </w:rPr>
        <w:t>инструктажа</w:t>
      </w:r>
      <w:r w:rsidR="009A364F">
        <w:rPr>
          <w:rFonts w:ascii="Times New Roman" w:eastAsia="Times New Roman" w:hAnsi="Times New Roman" w:cs="Times New Roman"/>
          <w:bCs/>
        </w:rPr>
        <w:t>)</w:t>
      </w:r>
      <w:r w:rsidRPr="00830DD7">
        <w:rPr>
          <w:rFonts w:ascii="Times New Roman" w:eastAsia="Times New Roman" w:hAnsi="Times New Roman" w:cs="Times New Roman"/>
          <w:bCs/>
        </w:rPr>
        <w:t xml:space="preserve"> специалистов Заказчика </w:t>
      </w:r>
      <w:r w:rsidR="009A364F" w:rsidRPr="009A364F">
        <w:rPr>
          <w:rFonts w:ascii="Times New Roman" w:eastAsia="Times New Roman" w:hAnsi="Times New Roman" w:cs="Times New Roman"/>
          <w:bCs/>
        </w:rPr>
        <w:t>правилам эксплуатации и технического обслуживания каркасных домов</w:t>
      </w:r>
      <w:r w:rsidRPr="00830DD7">
        <w:rPr>
          <w:rFonts w:ascii="Times New Roman" w:eastAsia="Times New Roman" w:hAnsi="Times New Roman" w:cs="Times New Roman"/>
          <w:bCs/>
        </w:rPr>
        <w:t>.</w:t>
      </w:r>
    </w:p>
    <w:p w14:paraId="036AC24B" w14:textId="3B53E9B2"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Использовать квалифицированный, атт</w:t>
      </w:r>
      <w:r w:rsidR="009A364F">
        <w:rPr>
          <w:rFonts w:ascii="Times New Roman" w:eastAsia="Times New Roman" w:hAnsi="Times New Roman" w:cs="Times New Roman"/>
          <w:bCs/>
        </w:rPr>
        <w:t>естованный для данных работ по Д</w:t>
      </w:r>
      <w:r w:rsidRPr="00830DD7">
        <w:rPr>
          <w:rFonts w:ascii="Times New Roman" w:eastAsia="Times New Roman" w:hAnsi="Times New Roman" w:cs="Times New Roman"/>
          <w:bCs/>
        </w:rPr>
        <w:t>оговору, персонал для выполнения работ, в количестве, необходимом для выполнения работ надлежащего качества.</w:t>
      </w:r>
      <w:r w:rsidRPr="00830DD7">
        <w:rPr>
          <w:rFonts w:ascii="Times New Roman" w:eastAsia="Times New Roman" w:hAnsi="Times New Roman" w:cs="Times New Roman"/>
          <w:sz w:val="24"/>
          <w:szCs w:val="24"/>
        </w:rPr>
        <w:t xml:space="preserve"> </w:t>
      </w:r>
      <w:r w:rsidRPr="00830DD7">
        <w:rPr>
          <w:rFonts w:ascii="Times New Roman" w:eastAsia="Times New Roman" w:hAnsi="Times New Roman" w:cs="Times New Roman"/>
          <w:bCs/>
        </w:rPr>
        <w:t xml:space="preserve">Работы выполняются </w:t>
      </w:r>
      <w:r w:rsidR="009A364F">
        <w:rPr>
          <w:rFonts w:ascii="Times New Roman" w:eastAsia="Times New Roman" w:hAnsi="Times New Roman" w:cs="Times New Roman"/>
          <w:bCs/>
        </w:rPr>
        <w:t>Подрядчиком</w:t>
      </w:r>
      <w:r w:rsidRPr="00830DD7">
        <w:rPr>
          <w:rFonts w:ascii="Times New Roman" w:eastAsia="Times New Roman" w:hAnsi="Times New Roman" w:cs="Times New Roman"/>
          <w:bCs/>
        </w:rPr>
        <w:t xml:space="preserve"> с использованием своего оборудования, механизмов и своих инструментов.</w:t>
      </w:r>
    </w:p>
    <w:p w14:paraId="31AC6028" w14:textId="3EE2ED9F"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Осуществить изготовление </w:t>
      </w:r>
      <w:r w:rsidR="009A364F">
        <w:rPr>
          <w:rFonts w:ascii="Times New Roman" w:eastAsia="Times New Roman" w:hAnsi="Times New Roman" w:cs="Times New Roman"/>
          <w:bCs/>
        </w:rPr>
        <w:t>товара</w:t>
      </w:r>
      <w:r w:rsidRPr="00830DD7">
        <w:rPr>
          <w:rFonts w:ascii="Times New Roman" w:eastAsia="Times New Roman" w:hAnsi="Times New Roman" w:cs="Times New Roman"/>
          <w:bCs/>
        </w:rPr>
        <w:t>, поставку, монтаж на месте его эксплуата</w:t>
      </w:r>
      <w:r w:rsidR="009A364F">
        <w:rPr>
          <w:rFonts w:ascii="Times New Roman" w:eastAsia="Times New Roman" w:hAnsi="Times New Roman" w:cs="Times New Roman"/>
          <w:bCs/>
        </w:rPr>
        <w:t>ции в соответствии с условиями Д</w:t>
      </w:r>
      <w:r w:rsidRPr="00830DD7">
        <w:rPr>
          <w:rFonts w:ascii="Times New Roman" w:eastAsia="Times New Roman" w:hAnsi="Times New Roman" w:cs="Times New Roman"/>
          <w:bCs/>
        </w:rPr>
        <w:t xml:space="preserve">оговора, Технического задания (Приложение № </w:t>
      </w:r>
      <w:r w:rsidR="009A364F">
        <w:rPr>
          <w:rFonts w:ascii="Times New Roman" w:eastAsia="Times New Roman" w:hAnsi="Times New Roman" w:cs="Times New Roman"/>
          <w:bCs/>
        </w:rPr>
        <w:t>1</w:t>
      </w:r>
      <w:r w:rsidRPr="00830DD7">
        <w:rPr>
          <w:rFonts w:ascii="Times New Roman" w:eastAsia="Times New Roman" w:hAnsi="Times New Roman" w:cs="Times New Roman"/>
          <w:bCs/>
        </w:rPr>
        <w:t>) требованиями документации изготовителя</w:t>
      </w:r>
      <w:r w:rsidR="009A364F">
        <w:rPr>
          <w:rFonts w:ascii="Times New Roman" w:eastAsia="Times New Roman" w:hAnsi="Times New Roman" w:cs="Times New Roman"/>
          <w:bCs/>
        </w:rPr>
        <w:t xml:space="preserve"> товара</w:t>
      </w:r>
      <w:r w:rsidRPr="00830DD7">
        <w:rPr>
          <w:rFonts w:ascii="Times New Roman" w:eastAsia="Times New Roman" w:hAnsi="Times New Roman" w:cs="Times New Roman"/>
          <w:bCs/>
        </w:rPr>
        <w:t xml:space="preserve">, с учетом класса электробезопасности и иных требований безопасности в соответствии с законодательством Российской Федерации. </w:t>
      </w:r>
    </w:p>
    <w:p w14:paraId="3CF1BF1D" w14:textId="15E45262" w:rsidR="00862722" w:rsidRPr="00830DD7" w:rsidRDefault="009A364F"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Pr>
          <w:rFonts w:ascii="Times New Roman" w:eastAsia="Times New Roman" w:hAnsi="Times New Roman" w:cs="Times New Roman"/>
          <w:bCs/>
        </w:rPr>
        <w:t>Подрядчик</w:t>
      </w:r>
      <w:r w:rsidR="00862722" w:rsidRPr="00830DD7">
        <w:rPr>
          <w:rFonts w:ascii="Times New Roman" w:eastAsia="Times New Roman" w:hAnsi="Times New Roman" w:cs="Times New Roman"/>
          <w:bCs/>
        </w:rPr>
        <w:t xml:space="preserve"> обязан неукоснительно выполнять при работах необходимые меры по технике безопасности, меры по охране окружающей среды,</w:t>
      </w:r>
      <w:r w:rsidR="00862722" w:rsidRPr="00830DD7">
        <w:rPr>
          <w:rFonts w:ascii="Times New Roman" w:eastAsia="Times New Roman" w:hAnsi="Times New Roman" w:cs="Times New Roman"/>
          <w:sz w:val="24"/>
          <w:szCs w:val="24"/>
        </w:rPr>
        <w:t xml:space="preserve"> </w:t>
      </w:r>
      <w:r w:rsidR="00862722" w:rsidRPr="00830DD7">
        <w:rPr>
          <w:rFonts w:ascii="Times New Roman" w:eastAsia="Times New Roman" w:hAnsi="Times New Roman" w:cs="Times New Roman"/>
          <w:bCs/>
        </w:rPr>
        <w:t>земельных ресурсов и меры по пожарной безопасности,</w:t>
      </w:r>
      <w:r w:rsidR="00862722" w:rsidRPr="00830DD7">
        <w:rPr>
          <w:rFonts w:ascii="Times New Roman" w:eastAsia="Times New Roman" w:hAnsi="Times New Roman" w:cs="Times New Roman"/>
          <w:sz w:val="24"/>
          <w:szCs w:val="24"/>
        </w:rPr>
        <w:t xml:space="preserve"> </w:t>
      </w:r>
      <w:r w:rsidR="00862722" w:rsidRPr="00830DD7">
        <w:rPr>
          <w:rFonts w:ascii="Times New Roman" w:eastAsia="Times New Roman" w:hAnsi="Times New Roman" w:cs="Times New Roman"/>
        </w:rPr>
        <w:t>а также обеспечивать</w:t>
      </w:r>
      <w:r w:rsidR="00862722" w:rsidRPr="00830DD7">
        <w:rPr>
          <w:rFonts w:ascii="Times New Roman" w:eastAsia="Times New Roman" w:hAnsi="Times New Roman" w:cs="Times New Roman"/>
          <w:sz w:val="24"/>
          <w:szCs w:val="24"/>
        </w:rPr>
        <w:t xml:space="preserve"> </w:t>
      </w:r>
      <w:r w:rsidR="00862722" w:rsidRPr="00830DD7">
        <w:rPr>
          <w:rFonts w:ascii="Times New Roman" w:eastAsia="Times New Roman" w:hAnsi="Times New Roman" w:cs="Times New Roman"/>
          <w:bCs/>
        </w:rPr>
        <w:t xml:space="preserve">поддержание и соблюдение на объекте и прилегающей территории правил санитарии, нести ответственность за причиненный вред имуществу Заказчика, нанесенный в момент работ, нести ответственность за жизнь и здоровье своего персонала. </w:t>
      </w:r>
    </w:p>
    <w:p w14:paraId="213D9A8C" w14:textId="25A8AF5A"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При выполнении работ применять материалы, удовлетворяющие требованиям, предъявляемым к ним в Российской Федерации по пожарной безопасности, износостойкости и выделению токсичных веществ, а также требованиям по надежности и долговечности, простоте в эксплуатации, влагостойкости.</w:t>
      </w:r>
    </w:p>
    <w:p w14:paraId="535EAC9F" w14:textId="535BD42E"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Организовать контроль качества поступающих для выполнения работ материалов, проверку наличия сертификатов соответствия, технических паспортов и других документов, удостоверяющих их происхождение, номенклатуру, качественные характеристики, безопасность и сроки годности материалов.</w:t>
      </w:r>
      <w:r w:rsidRPr="00830DD7">
        <w:rPr>
          <w:rFonts w:ascii="Times New Roman" w:eastAsia="Times New Roman" w:hAnsi="Times New Roman" w:cs="Times New Roman"/>
          <w:sz w:val="24"/>
          <w:szCs w:val="24"/>
        </w:rPr>
        <w:t xml:space="preserve"> </w:t>
      </w:r>
      <w:r w:rsidRPr="00830DD7">
        <w:rPr>
          <w:rFonts w:ascii="Times New Roman" w:eastAsia="Times New Roman" w:hAnsi="Times New Roman" w:cs="Times New Roman"/>
          <w:bCs/>
        </w:rPr>
        <w:t>Вышеперечисленные документы предоставляются Заказчику до начала применения таких материалов.</w:t>
      </w:r>
    </w:p>
    <w:p w14:paraId="72113FB4" w14:textId="345155BF"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Представлять по требованию Заказчика информацию и документы, относящиеся к предмету Договора для проверки исполнения </w:t>
      </w:r>
      <w:r w:rsidR="009A364F">
        <w:rPr>
          <w:rFonts w:ascii="Times New Roman" w:eastAsia="Times New Roman" w:hAnsi="Times New Roman" w:cs="Times New Roman"/>
          <w:bCs/>
        </w:rPr>
        <w:t>Подрядчиком</w:t>
      </w:r>
      <w:r w:rsidRPr="00830DD7">
        <w:rPr>
          <w:rFonts w:ascii="Times New Roman" w:eastAsia="Times New Roman" w:hAnsi="Times New Roman" w:cs="Times New Roman"/>
          <w:bCs/>
        </w:rPr>
        <w:t xml:space="preserve"> обязательств по Договору.</w:t>
      </w:r>
    </w:p>
    <w:p w14:paraId="1AC5C478" w14:textId="2F53556F"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Своими силами и за свой счет обеспечить своевременное ежедневное удаление строительного и иного мусора, отходов строительных конструкций и изделий и своевременный вывоз, и утилизацию строительного мусора с территории Заказчика в соответствии с требованиями действующего законодательства в период проведения работ.</w:t>
      </w:r>
    </w:p>
    <w:p w14:paraId="300EEE9C" w14:textId="2B013D05"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Организовать бережную эксплуатацию и необходимое обслуживание подъездных путей, площадок для складирования материалов открытого хранения на весь период проведения работ.</w:t>
      </w:r>
    </w:p>
    <w:p w14:paraId="47E4A74B" w14:textId="3D57B771"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Вывезти принадлежащее </w:t>
      </w:r>
      <w:r w:rsidR="009A364F">
        <w:rPr>
          <w:rFonts w:ascii="Times New Roman" w:eastAsia="Times New Roman" w:hAnsi="Times New Roman" w:cs="Times New Roman"/>
          <w:bCs/>
        </w:rPr>
        <w:t>Подрядчику</w:t>
      </w:r>
      <w:r w:rsidRPr="00830DD7">
        <w:rPr>
          <w:rFonts w:ascii="Times New Roman" w:eastAsia="Times New Roman" w:hAnsi="Times New Roman" w:cs="Times New Roman"/>
          <w:bCs/>
        </w:rPr>
        <w:t xml:space="preserve"> имущество (инструменты, оборудование) с территории Заказчика в течение 2-х рабочих дней после подписания </w:t>
      </w:r>
      <w:r w:rsidR="00772601" w:rsidRPr="00772601">
        <w:rPr>
          <w:rFonts w:ascii="Times New Roman" w:eastAsia="Times New Roman" w:hAnsi="Times New Roman" w:cs="Times New Roman"/>
          <w:bCs/>
        </w:rPr>
        <w:t>Акт</w:t>
      </w:r>
      <w:r w:rsidR="00772601">
        <w:rPr>
          <w:rFonts w:ascii="Times New Roman" w:eastAsia="Times New Roman" w:hAnsi="Times New Roman" w:cs="Times New Roman"/>
          <w:bCs/>
        </w:rPr>
        <w:t>а</w:t>
      </w:r>
      <w:r w:rsidR="00772601" w:rsidRPr="00772601">
        <w:rPr>
          <w:rFonts w:ascii="Times New Roman" w:eastAsia="Times New Roman" w:hAnsi="Times New Roman" w:cs="Times New Roman"/>
          <w:bCs/>
        </w:rPr>
        <w:t xml:space="preserve"> сдачи-приемки работ</w:t>
      </w:r>
      <w:r w:rsidRPr="00830DD7">
        <w:rPr>
          <w:rFonts w:ascii="Times New Roman" w:eastAsia="Times New Roman" w:hAnsi="Times New Roman" w:cs="Times New Roman"/>
          <w:bCs/>
        </w:rPr>
        <w:t>.</w:t>
      </w:r>
    </w:p>
    <w:p w14:paraId="29F2D32C" w14:textId="655BFA5D"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Оплатить ущерб, нанесенный Заказчику и третьим лицам по вине </w:t>
      </w:r>
      <w:r w:rsidR="009A364F">
        <w:rPr>
          <w:rFonts w:ascii="Times New Roman" w:eastAsia="Times New Roman" w:hAnsi="Times New Roman" w:cs="Times New Roman"/>
          <w:bCs/>
        </w:rPr>
        <w:t>Подрядчика</w:t>
      </w:r>
      <w:r w:rsidRPr="00830DD7">
        <w:rPr>
          <w:rFonts w:ascii="Times New Roman" w:eastAsia="Times New Roman" w:hAnsi="Times New Roman" w:cs="Times New Roman"/>
          <w:bCs/>
        </w:rPr>
        <w:t xml:space="preserve"> в период действия Договора при производстве работ. </w:t>
      </w:r>
      <w:r w:rsidR="009A364F">
        <w:rPr>
          <w:rFonts w:ascii="Times New Roman" w:eastAsia="Times New Roman" w:hAnsi="Times New Roman" w:cs="Times New Roman"/>
          <w:bCs/>
        </w:rPr>
        <w:t>Подрядчик</w:t>
      </w:r>
      <w:r w:rsidRPr="00830DD7">
        <w:rPr>
          <w:rFonts w:ascii="Times New Roman" w:eastAsia="Times New Roman" w:hAnsi="Times New Roman" w:cs="Times New Roman"/>
          <w:bCs/>
        </w:rPr>
        <w:t xml:space="preserve"> отвечает за повреждение имущества Заказчика, находящ</w:t>
      </w:r>
      <w:r w:rsidR="000F2E68">
        <w:rPr>
          <w:rFonts w:ascii="Times New Roman" w:eastAsia="Times New Roman" w:hAnsi="Times New Roman" w:cs="Times New Roman"/>
          <w:bCs/>
        </w:rPr>
        <w:t>его</w:t>
      </w:r>
      <w:r w:rsidRPr="00830DD7">
        <w:rPr>
          <w:rFonts w:ascii="Times New Roman" w:eastAsia="Times New Roman" w:hAnsi="Times New Roman" w:cs="Times New Roman"/>
          <w:bCs/>
        </w:rPr>
        <w:t>ся на территории Заказчика.</w:t>
      </w:r>
    </w:p>
    <w:p w14:paraId="639BFA2D" w14:textId="14A0BE78"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Незамедлительно информировать Заказчика обо всех обстоятельствах, препятствующих исполнению Договора.</w:t>
      </w:r>
    </w:p>
    <w:p w14:paraId="71D97D37" w14:textId="7962F428"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Своими силами и за свой счет устранять допущенные недостатки при поставке </w:t>
      </w:r>
      <w:r w:rsidR="000F2E68">
        <w:rPr>
          <w:rFonts w:ascii="Times New Roman" w:eastAsia="Times New Roman" w:hAnsi="Times New Roman" w:cs="Times New Roman"/>
          <w:bCs/>
        </w:rPr>
        <w:t xml:space="preserve">товара </w:t>
      </w:r>
      <w:r w:rsidRPr="00830DD7">
        <w:rPr>
          <w:rFonts w:ascii="Times New Roman" w:eastAsia="Times New Roman" w:hAnsi="Times New Roman" w:cs="Times New Roman"/>
          <w:bCs/>
        </w:rPr>
        <w:t xml:space="preserve">и выявленные в процессе работ и после их завершения в период гарантийного срока дефекты в соответствии с письменными предписаниями представителя Заказчика или иных органов надзора в течение 15 (Пятнадцати) рабочих дней с момента получения уведомления Заказчика. </w:t>
      </w:r>
    </w:p>
    <w:p w14:paraId="3FA5A443" w14:textId="3D1E3242"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Гарантировать Заказчику передачу полученн</w:t>
      </w:r>
      <w:r w:rsidR="000F2E68">
        <w:rPr>
          <w:rFonts w:ascii="Times New Roman" w:eastAsia="Times New Roman" w:hAnsi="Times New Roman" w:cs="Times New Roman"/>
          <w:bCs/>
        </w:rPr>
        <w:t>ого</w:t>
      </w:r>
      <w:r w:rsidRPr="00830DD7">
        <w:rPr>
          <w:rFonts w:ascii="Times New Roman" w:eastAsia="Times New Roman" w:hAnsi="Times New Roman" w:cs="Times New Roman"/>
          <w:bCs/>
        </w:rPr>
        <w:t xml:space="preserve"> по Договору результат</w:t>
      </w:r>
      <w:r w:rsidR="000F2E68">
        <w:rPr>
          <w:rFonts w:ascii="Times New Roman" w:eastAsia="Times New Roman" w:hAnsi="Times New Roman" w:cs="Times New Roman"/>
          <w:bCs/>
        </w:rPr>
        <w:t>а</w:t>
      </w:r>
      <w:r w:rsidRPr="00830DD7">
        <w:rPr>
          <w:rFonts w:ascii="Times New Roman" w:eastAsia="Times New Roman" w:hAnsi="Times New Roman" w:cs="Times New Roman"/>
          <w:bCs/>
        </w:rPr>
        <w:t>, не нарушающих исключительных прав третьих лиц.</w:t>
      </w:r>
    </w:p>
    <w:p w14:paraId="7E22FF9B" w14:textId="236D06FC" w:rsidR="00862722" w:rsidRPr="00772601" w:rsidRDefault="00862722" w:rsidP="004F1EA0">
      <w:pPr>
        <w:pStyle w:val="a8"/>
        <w:numPr>
          <w:ilvl w:val="2"/>
          <w:numId w:val="7"/>
        </w:numPr>
        <w:shd w:val="clear" w:color="auto" w:fill="FFFFFF"/>
        <w:tabs>
          <w:tab w:val="left" w:pos="355"/>
          <w:tab w:val="left" w:pos="720"/>
        </w:tabs>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Обеспечивать гарантии на </w:t>
      </w:r>
      <w:r w:rsidR="000F2E68">
        <w:rPr>
          <w:rFonts w:ascii="Times New Roman" w:eastAsia="Times New Roman" w:hAnsi="Times New Roman" w:cs="Times New Roman"/>
          <w:bCs/>
        </w:rPr>
        <w:t>товар</w:t>
      </w:r>
      <w:r w:rsidRPr="00830DD7">
        <w:rPr>
          <w:rFonts w:ascii="Times New Roman" w:eastAsia="Times New Roman" w:hAnsi="Times New Roman" w:cs="Times New Roman"/>
          <w:bCs/>
        </w:rPr>
        <w:t xml:space="preserve"> и выполненные работы в соответствии </w:t>
      </w:r>
      <w:r w:rsidRPr="00772601">
        <w:rPr>
          <w:rFonts w:ascii="Times New Roman" w:eastAsia="Times New Roman" w:hAnsi="Times New Roman" w:cs="Times New Roman"/>
          <w:bCs/>
        </w:rPr>
        <w:t xml:space="preserve">с разделом </w:t>
      </w:r>
      <w:r w:rsidR="00772601" w:rsidRPr="00772601">
        <w:rPr>
          <w:rFonts w:ascii="Times New Roman" w:eastAsia="Times New Roman" w:hAnsi="Times New Roman" w:cs="Times New Roman"/>
          <w:bCs/>
        </w:rPr>
        <w:t>7</w:t>
      </w:r>
      <w:r w:rsidRPr="00772601">
        <w:rPr>
          <w:rFonts w:ascii="Times New Roman" w:eastAsia="Times New Roman" w:hAnsi="Times New Roman" w:cs="Times New Roman"/>
          <w:bCs/>
        </w:rPr>
        <w:t xml:space="preserve"> Договора.</w:t>
      </w:r>
    </w:p>
    <w:p w14:paraId="1FB4E5C1" w14:textId="65DE97F9" w:rsidR="00862722" w:rsidRPr="00830DD7" w:rsidRDefault="00862722" w:rsidP="004F1EA0">
      <w:pPr>
        <w:pStyle w:val="a8"/>
        <w:numPr>
          <w:ilvl w:val="2"/>
          <w:numId w:val="7"/>
        </w:numPr>
        <w:shd w:val="clear" w:color="auto" w:fill="FFFFFF"/>
        <w:tabs>
          <w:tab w:val="left" w:pos="355"/>
          <w:tab w:val="left" w:pos="720"/>
        </w:tabs>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Гарантировать освобождение Заказчика от любой ответственности, от уплаты сумм по всем претензиям, требованиям и судебным искам и от всякого рода расходов, связанных с увечьем и несчастными случаями, в том числе со смертельным исходом</w:t>
      </w:r>
      <w:r w:rsidR="000F2E68">
        <w:rPr>
          <w:rFonts w:ascii="Times New Roman" w:eastAsia="Times New Roman" w:hAnsi="Times New Roman" w:cs="Times New Roman"/>
          <w:bCs/>
        </w:rPr>
        <w:t xml:space="preserve"> в процессе выполнения условий Д</w:t>
      </w:r>
      <w:r w:rsidRPr="00830DD7">
        <w:rPr>
          <w:rFonts w:ascii="Times New Roman" w:eastAsia="Times New Roman" w:hAnsi="Times New Roman" w:cs="Times New Roman"/>
          <w:bCs/>
        </w:rPr>
        <w:t xml:space="preserve">оговора </w:t>
      </w:r>
      <w:r w:rsidR="000F2E68">
        <w:rPr>
          <w:rFonts w:ascii="Times New Roman" w:eastAsia="Times New Roman" w:hAnsi="Times New Roman" w:cs="Times New Roman"/>
          <w:bCs/>
        </w:rPr>
        <w:t>Подрядчиком</w:t>
      </w:r>
      <w:r w:rsidRPr="00830DD7">
        <w:rPr>
          <w:rFonts w:ascii="Times New Roman" w:eastAsia="Times New Roman" w:hAnsi="Times New Roman" w:cs="Times New Roman"/>
          <w:bCs/>
        </w:rPr>
        <w:t xml:space="preserve"> по настоящему Договору. В случае отсутствия вины Заказчика при возникновении претензий, требований и судебных исков к </w:t>
      </w:r>
      <w:r w:rsidR="000F2E68">
        <w:rPr>
          <w:rFonts w:ascii="Times New Roman" w:eastAsia="Times New Roman" w:hAnsi="Times New Roman" w:cs="Times New Roman"/>
          <w:bCs/>
        </w:rPr>
        <w:t>Подрядчику</w:t>
      </w:r>
      <w:r w:rsidRPr="00830DD7">
        <w:rPr>
          <w:rFonts w:ascii="Times New Roman" w:eastAsia="Times New Roman" w:hAnsi="Times New Roman" w:cs="Times New Roman"/>
          <w:bCs/>
        </w:rPr>
        <w:t xml:space="preserve"> со стороны третьих лиц независимо от их характера, Заказчик не несет по ним ответственности. Ответственность за причинение вреда жизни, здоровью и имуществу третьих лих, и окружающей природной среде, возникших в ходе выполнения работ, несет </w:t>
      </w:r>
      <w:r w:rsidR="000F2E68">
        <w:rPr>
          <w:rFonts w:ascii="Times New Roman" w:eastAsia="Times New Roman" w:hAnsi="Times New Roman" w:cs="Times New Roman"/>
          <w:bCs/>
        </w:rPr>
        <w:t>Подрядчик</w:t>
      </w:r>
      <w:r w:rsidRPr="00830DD7">
        <w:rPr>
          <w:rFonts w:ascii="Times New Roman" w:eastAsia="Times New Roman" w:hAnsi="Times New Roman" w:cs="Times New Roman"/>
          <w:bCs/>
        </w:rPr>
        <w:t>.</w:t>
      </w:r>
    </w:p>
    <w:p w14:paraId="79DEEE1C" w14:textId="27792717" w:rsidR="00862722" w:rsidRPr="00830DD7" w:rsidRDefault="00862722" w:rsidP="004F1EA0">
      <w:pPr>
        <w:pStyle w:val="a8"/>
        <w:numPr>
          <w:ilvl w:val="2"/>
          <w:numId w:val="7"/>
        </w:numPr>
        <w:shd w:val="clear" w:color="auto" w:fill="FFFFFF"/>
        <w:tabs>
          <w:tab w:val="left" w:pos="355"/>
          <w:tab w:val="left" w:pos="720"/>
        </w:tabs>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Выполнять свои обязательства, предусмотренные положениями Договора.</w:t>
      </w:r>
    </w:p>
    <w:p w14:paraId="78618F92" w14:textId="3A198B2B" w:rsidR="00862722" w:rsidRPr="00830DD7" w:rsidRDefault="000F2E68"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Pr>
          <w:rFonts w:ascii="Times New Roman" w:eastAsia="Times New Roman" w:hAnsi="Times New Roman" w:cs="Times New Roman"/>
          <w:b/>
          <w:bCs/>
        </w:rPr>
        <w:t>Подрядчик</w:t>
      </w:r>
      <w:r w:rsidR="00862722" w:rsidRPr="00830DD7">
        <w:rPr>
          <w:rFonts w:ascii="Times New Roman" w:eastAsia="Times New Roman" w:hAnsi="Times New Roman" w:cs="Times New Roman"/>
          <w:b/>
          <w:bCs/>
        </w:rPr>
        <w:t xml:space="preserve"> вправе</w:t>
      </w:r>
      <w:r w:rsidR="00862722" w:rsidRPr="00830DD7">
        <w:rPr>
          <w:rFonts w:ascii="Times New Roman" w:eastAsia="Times New Roman" w:hAnsi="Times New Roman" w:cs="Times New Roman"/>
          <w:bCs/>
        </w:rPr>
        <w:t>:</w:t>
      </w:r>
    </w:p>
    <w:p w14:paraId="51CDC75A" w14:textId="54B4100B" w:rsidR="00862722" w:rsidRPr="00830DD7" w:rsidRDefault="00862722"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Запрашивать у Заказчика разъяснения и уточнения относите</w:t>
      </w:r>
      <w:r w:rsidR="000F2E68">
        <w:rPr>
          <w:rFonts w:ascii="Times New Roman" w:eastAsia="Times New Roman" w:hAnsi="Times New Roman" w:cs="Times New Roman"/>
          <w:bCs/>
        </w:rPr>
        <w:t>льно проведения работ в рамках Д</w:t>
      </w:r>
      <w:r w:rsidRPr="00830DD7">
        <w:rPr>
          <w:rFonts w:ascii="Times New Roman" w:eastAsia="Times New Roman" w:hAnsi="Times New Roman" w:cs="Times New Roman"/>
          <w:bCs/>
        </w:rPr>
        <w:t>оговора.</w:t>
      </w:r>
    </w:p>
    <w:p w14:paraId="5E65B683" w14:textId="779E14DC" w:rsidR="00862722" w:rsidRPr="00830DD7" w:rsidRDefault="00862722"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Требовать от Заказчика своевременной оплаты выполненных работ в порядке и на условиях, предусмотренных Договором.</w:t>
      </w:r>
    </w:p>
    <w:p w14:paraId="4B1D57D3" w14:textId="06933097" w:rsidR="00862722" w:rsidRPr="00830DD7" w:rsidRDefault="00862722"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
          <w:bCs/>
        </w:rPr>
        <w:t>Заказчик обязан</w:t>
      </w:r>
      <w:r w:rsidRPr="00830DD7">
        <w:rPr>
          <w:rFonts w:ascii="Times New Roman" w:eastAsia="Times New Roman" w:hAnsi="Times New Roman" w:cs="Times New Roman"/>
          <w:bCs/>
        </w:rPr>
        <w:t>:</w:t>
      </w:r>
    </w:p>
    <w:p w14:paraId="3FBF2420" w14:textId="56440633" w:rsidR="00862722" w:rsidRPr="00830DD7" w:rsidRDefault="00862722"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Предоставлять </w:t>
      </w:r>
      <w:r w:rsidR="000F2E68">
        <w:rPr>
          <w:rFonts w:ascii="Times New Roman" w:eastAsia="Times New Roman" w:hAnsi="Times New Roman" w:cs="Times New Roman"/>
          <w:bCs/>
        </w:rPr>
        <w:t>Подрядчику</w:t>
      </w:r>
      <w:r w:rsidRPr="00830DD7">
        <w:rPr>
          <w:rFonts w:ascii="Times New Roman" w:eastAsia="Times New Roman" w:hAnsi="Times New Roman" w:cs="Times New Roman"/>
          <w:bCs/>
        </w:rPr>
        <w:t xml:space="preserve"> всю имеющуюся у него информацию и документы, относящиеся к предмету Договора;</w:t>
      </w:r>
    </w:p>
    <w:p w14:paraId="22D9BDBD" w14:textId="33C589CF" w:rsidR="00862722" w:rsidRPr="00830DD7" w:rsidRDefault="000F2E68"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Pr>
          <w:rFonts w:ascii="Times New Roman" w:eastAsia="Times New Roman" w:hAnsi="Times New Roman" w:cs="Times New Roman"/>
          <w:bCs/>
        </w:rPr>
        <w:t>С</w:t>
      </w:r>
      <w:r w:rsidR="00862722" w:rsidRPr="00830DD7">
        <w:rPr>
          <w:rFonts w:ascii="Times New Roman" w:eastAsia="Times New Roman" w:hAnsi="Times New Roman" w:cs="Times New Roman"/>
          <w:bCs/>
        </w:rPr>
        <w:t>воевременно принять и оплатить надлежащим образом выполненные работы;</w:t>
      </w:r>
    </w:p>
    <w:p w14:paraId="1650B489" w14:textId="72248531" w:rsidR="00862722" w:rsidRPr="00830DD7" w:rsidRDefault="000F2E68"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Pr>
          <w:rFonts w:ascii="Times New Roman" w:eastAsia="Times New Roman" w:hAnsi="Times New Roman" w:cs="Times New Roman"/>
          <w:bCs/>
        </w:rPr>
        <w:t>В</w:t>
      </w:r>
      <w:r w:rsidR="00862722" w:rsidRPr="00830DD7">
        <w:rPr>
          <w:rFonts w:ascii="Times New Roman" w:eastAsia="Times New Roman" w:hAnsi="Times New Roman" w:cs="Times New Roman"/>
          <w:bCs/>
        </w:rPr>
        <w:t>ыполнять свои обязательства, предусмотренные иными положениями Договора.</w:t>
      </w:r>
    </w:p>
    <w:p w14:paraId="312A9A14" w14:textId="7E16A2A1" w:rsidR="00862722" w:rsidRPr="00830DD7" w:rsidRDefault="00862722" w:rsidP="004F1EA0">
      <w:pPr>
        <w:pStyle w:val="a8"/>
        <w:numPr>
          <w:ilvl w:val="1"/>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
          <w:bCs/>
        </w:rPr>
        <w:t>Заказчик вправе</w:t>
      </w:r>
      <w:r w:rsidRPr="00830DD7">
        <w:rPr>
          <w:rFonts w:ascii="Times New Roman" w:eastAsia="Times New Roman" w:hAnsi="Times New Roman" w:cs="Times New Roman"/>
          <w:bCs/>
        </w:rPr>
        <w:t>:</w:t>
      </w:r>
    </w:p>
    <w:p w14:paraId="4A65AE7B" w14:textId="28EB3773"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Требовать от </w:t>
      </w:r>
      <w:r w:rsidR="000F2E68">
        <w:rPr>
          <w:rFonts w:ascii="Times New Roman" w:eastAsia="Times New Roman" w:hAnsi="Times New Roman" w:cs="Times New Roman"/>
          <w:bCs/>
        </w:rPr>
        <w:t>Подрядчика</w:t>
      </w:r>
      <w:r w:rsidRPr="00830DD7">
        <w:rPr>
          <w:rFonts w:ascii="Times New Roman" w:eastAsia="Times New Roman" w:hAnsi="Times New Roman" w:cs="Times New Roman"/>
          <w:bCs/>
        </w:rPr>
        <w:t xml:space="preserve"> надлежащего исполнения обязательств, предусмотренных Договором.</w:t>
      </w:r>
    </w:p>
    <w:p w14:paraId="39E38DE2" w14:textId="33812B44" w:rsidR="00862722" w:rsidRPr="00830DD7"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Запрашивать у </w:t>
      </w:r>
      <w:r w:rsidR="000F2E68" w:rsidRPr="000F2E68">
        <w:rPr>
          <w:rFonts w:ascii="Times New Roman" w:eastAsia="Times New Roman" w:hAnsi="Times New Roman" w:cs="Times New Roman"/>
          <w:bCs/>
        </w:rPr>
        <w:t xml:space="preserve">Подрядчика </w:t>
      </w:r>
      <w:r w:rsidRPr="00830DD7">
        <w:rPr>
          <w:rFonts w:ascii="Times New Roman" w:eastAsia="Times New Roman" w:hAnsi="Times New Roman" w:cs="Times New Roman"/>
          <w:bCs/>
        </w:rPr>
        <w:t xml:space="preserve"> информацию об исполнении им обязательств по Договору.</w:t>
      </w:r>
    </w:p>
    <w:p w14:paraId="4F656ECD" w14:textId="03F6091C" w:rsidR="000F2E68"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830DD7">
        <w:rPr>
          <w:rFonts w:ascii="Times New Roman" w:eastAsia="Times New Roman" w:hAnsi="Times New Roman" w:cs="Times New Roman"/>
          <w:bCs/>
        </w:rPr>
        <w:t xml:space="preserve">В любой момент </w:t>
      </w:r>
      <w:r w:rsidR="000F2E68">
        <w:rPr>
          <w:rFonts w:ascii="Times New Roman" w:eastAsia="Times New Roman" w:hAnsi="Times New Roman" w:cs="Times New Roman"/>
          <w:bCs/>
        </w:rPr>
        <w:t>выполнения</w:t>
      </w:r>
      <w:r w:rsidRPr="00830DD7">
        <w:rPr>
          <w:rFonts w:ascii="Times New Roman" w:eastAsia="Times New Roman" w:hAnsi="Times New Roman" w:cs="Times New Roman"/>
          <w:bCs/>
        </w:rPr>
        <w:t xml:space="preserve"> работ осуществлять надзор за качеством выполняемых работ, контролировать качество предоставляемых материалов, требовать от </w:t>
      </w:r>
      <w:r w:rsidR="000F2E68" w:rsidRPr="000F2E68">
        <w:rPr>
          <w:rFonts w:ascii="Times New Roman" w:eastAsia="Times New Roman" w:hAnsi="Times New Roman" w:cs="Times New Roman"/>
          <w:bCs/>
        </w:rPr>
        <w:t>Подрядчика</w:t>
      </w:r>
      <w:r w:rsidRPr="00830DD7">
        <w:rPr>
          <w:rFonts w:ascii="Times New Roman" w:eastAsia="Times New Roman" w:hAnsi="Times New Roman" w:cs="Times New Roman"/>
          <w:bCs/>
        </w:rPr>
        <w:t xml:space="preserve"> информацию о ходе выполнения Договора. Надзор осуществляется лицом, уполномоченным на то Заказчиком с предоставлением ему определенных полномочий и прав.  </w:t>
      </w:r>
    </w:p>
    <w:p w14:paraId="27574A26" w14:textId="77777777" w:rsidR="000F2E68"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0F2E68">
        <w:rPr>
          <w:rFonts w:ascii="Times New Roman" w:eastAsia="Times New Roman" w:hAnsi="Times New Roman" w:cs="Times New Roman"/>
          <w:bCs/>
        </w:rPr>
        <w:t>Осуществлять контроль соответствия качества поставляем</w:t>
      </w:r>
      <w:r w:rsidR="000F2E68">
        <w:rPr>
          <w:rFonts w:ascii="Times New Roman" w:eastAsia="Times New Roman" w:hAnsi="Times New Roman" w:cs="Times New Roman"/>
          <w:bCs/>
        </w:rPr>
        <w:t>ых материалов</w:t>
      </w:r>
      <w:r w:rsidRPr="000F2E68">
        <w:rPr>
          <w:rFonts w:ascii="Times New Roman" w:eastAsia="Times New Roman" w:hAnsi="Times New Roman" w:cs="Times New Roman"/>
          <w:bCs/>
        </w:rPr>
        <w:t xml:space="preserve"> и качества выполненных работ, требованиям Договора, сроков поставки.</w:t>
      </w:r>
    </w:p>
    <w:p w14:paraId="7E61257B" w14:textId="77777777" w:rsidR="000F2E68"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0F2E68">
        <w:rPr>
          <w:rFonts w:ascii="Times New Roman" w:eastAsia="Times New Roman" w:hAnsi="Times New Roman" w:cs="Times New Roman"/>
          <w:bCs/>
        </w:rPr>
        <w:t xml:space="preserve">Требовать от </w:t>
      </w:r>
      <w:r w:rsidR="000F2E68" w:rsidRPr="000F2E68">
        <w:rPr>
          <w:rFonts w:ascii="Times New Roman" w:eastAsia="Times New Roman" w:hAnsi="Times New Roman" w:cs="Times New Roman"/>
          <w:bCs/>
        </w:rPr>
        <w:t>Подрядчика</w:t>
      </w:r>
      <w:r w:rsidRPr="000F2E68">
        <w:rPr>
          <w:rFonts w:ascii="Times New Roman" w:eastAsia="Times New Roman" w:hAnsi="Times New Roman" w:cs="Times New Roman"/>
          <w:bCs/>
        </w:rPr>
        <w:t xml:space="preserve"> устранения недостатков, допущенных при исполнении Договора.</w:t>
      </w:r>
    </w:p>
    <w:p w14:paraId="5D82FABD" w14:textId="2E1492BF" w:rsidR="00862722" w:rsidRPr="000F2E68" w:rsidRDefault="00862722" w:rsidP="004F1EA0">
      <w:pPr>
        <w:pStyle w:val="a8"/>
        <w:numPr>
          <w:ilvl w:val="2"/>
          <w:numId w:val="7"/>
        </w:numPr>
        <w:autoSpaceDE w:val="0"/>
        <w:autoSpaceDN w:val="0"/>
        <w:adjustRightInd w:val="0"/>
        <w:spacing w:after="0" w:line="240" w:lineRule="auto"/>
        <w:jc w:val="both"/>
        <w:rPr>
          <w:rFonts w:ascii="Times New Roman" w:eastAsia="Times New Roman" w:hAnsi="Times New Roman" w:cs="Times New Roman"/>
          <w:bCs/>
        </w:rPr>
      </w:pPr>
      <w:r w:rsidRPr="000F2E68">
        <w:rPr>
          <w:rFonts w:ascii="Times New Roman" w:eastAsia="Times New Roman" w:hAnsi="Times New Roman" w:cs="Times New Roman"/>
          <w:bCs/>
        </w:rPr>
        <w:t>Отказаться от приемки ненадлежащим образом выполненных работ и потребовать безвозмездного устранения недостатков.</w:t>
      </w:r>
    </w:p>
    <w:p w14:paraId="20F272B7" w14:textId="72590A6C" w:rsidR="00BF63D4" w:rsidRPr="000F2E68" w:rsidRDefault="00BF63D4" w:rsidP="000F2E68">
      <w:pPr>
        <w:pStyle w:val="a8"/>
        <w:autoSpaceDE w:val="0"/>
        <w:autoSpaceDN w:val="0"/>
        <w:adjustRightInd w:val="0"/>
        <w:spacing w:after="0" w:line="240" w:lineRule="auto"/>
        <w:ind w:left="1069"/>
        <w:jc w:val="both"/>
        <w:rPr>
          <w:rFonts w:ascii="Times New Roman" w:eastAsiaTheme="minorEastAsia" w:hAnsi="Times New Roman" w:cs="Times New Roman"/>
          <w:lang w:eastAsia="ru-RU"/>
        </w:rPr>
      </w:pPr>
    </w:p>
    <w:p w14:paraId="15D4C507" w14:textId="5CF1D76E" w:rsidR="00F745C7" w:rsidRPr="00830DD7" w:rsidRDefault="00F745C7" w:rsidP="004F1EA0">
      <w:pPr>
        <w:pStyle w:val="a8"/>
        <w:widowControl w:val="0"/>
        <w:numPr>
          <w:ilvl w:val="0"/>
          <w:numId w:val="7"/>
        </w:numPr>
        <w:suppressAutoHyphens/>
        <w:spacing w:after="0" w:line="240" w:lineRule="auto"/>
        <w:ind w:right="-6"/>
        <w:jc w:val="center"/>
        <w:rPr>
          <w:rFonts w:ascii="Times New Roman" w:eastAsia="Calibri" w:hAnsi="Times New Roman" w:cs="Times New Roman"/>
          <w:b/>
          <w:kern w:val="2"/>
          <w:sz w:val="24"/>
          <w:szCs w:val="24"/>
          <w:lang w:eastAsia="ar-SA"/>
        </w:rPr>
      </w:pPr>
      <w:r w:rsidRPr="00830DD7">
        <w:rPr>
          <w:rFonts w:ascii="Times New Roman" w:eastAsia="Calibri" w:hAnsi="Times New Roman" w:cs="Times New Roman"/>
          <w:b/>
          <w:kern w:val="2"/>
          <w:sz w:val="24"/>
          <w:szCs w:val="24"/>
          <w:lang w:eastAsia="ar-SA"/>
        </w:rPr>
        <w:t>ОТВЕТСТВЕННОСТЬ СТОРОН</w:t>
      </w:r>
    </w:p>
    <w:p w14:paraId="1E97493B" w14:textId="4D68A8D3" w:rsidR="00F745C7" w:rsidRPr="00830DD7" w:rsidRDefault="00F745C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830DD7">
        <w:rPr>
          <w:rFonts w:ascii="Times New Roman" w:eastAsia="Calibri" w:hAnsi="Times New Roman" w:cs="Times New Roman"/>
          <w:kern w:val="2"/>
          <w:sz w:val="24"/>
          <w:szCs w:val="24"/>
          <w:lang w:eastAsia="ar-SA"/>
        </w:rPr>
        <w:t xml:space="preserve">В случае неисполнения или ненадлежащего исполнения Сторонами своих обязательств, предусмотренных настоящим Договором, Стороны несут ответственность в соответствии с действующим законодательством Российской Федерации и положениями настоящего Договора. </w:t>
      </w:r>
    </w:p>
    <w:p w14:paraId="2CE10BF1" w14:textId="586187C8" w:rsidR="00F745C7" w:rsidRPr="00830DD7" w:rsidRDefault="00870AB1"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Pr>
          <w:rFonts w:ascii="Times New Roman" w:eastAsia="Calibri" w:hAnsi="Times New Roman" w:cs="Times New Roman"/>
          <w:kern w:val="2"/>
          <w:sz w:val="24"/>
          <w:szCs w:val="24"/>
          <w:lang w:eastAsia="ar-SA"/>
        </w:rPr>
        <w:t>За просрочку выполнения этапа работ</w:t>
      </w:r>
      <w:r w:rsidR="00F745C7" w:rsidRPr="00830DD7">
        <w:rPr>
          <w:rFonts w:ascii="Times New Roman" w:eastAsia="Calibri" w:hAnsi="Times New Roman" w:cs="Times New Roman"/>
          <w:kern w:val="2"/>
          <w:sz w:val="24"/>
          <w:szCs w:val="24"/>
          <w:lang w:eastAsia="ar-SA"/>
        </w:rPr>
        <w:t xml:space="preserve"> Подрядчик оплачивает </w:t>
      </w:r>
      <w:r w:rsidR="00772601">
        <w:rPr>
          <w:rFonts w:ascii="Times New Roman" w:eastAsia="Calibri" w:hAnsi="Times New Roman" w:cs="Times New Roman"/>
          <w:kern w:val="2"/>
          <w:sz w:val="24"/>
          <w:szCs w:val="24"/>
          <w:lang w:eastAsia="ar-SA"/>
        </w:rPr>
        <w:t xml:space="preserve"> </w:t>
      </w:r>
      <w:r w:rsidR="00F745C7" w:rsidRPr="00830DD7">
        <w:rPr>
          <w:rFonts w:ascii="Times New Roman" w:eastAsia="Calibri" w:hAnsi="Times New Roman" w:cs="Times New Roman"/>
          <w:kern w:val="2"/>
          <w:sz w:val="24"/>
          <w:szCs w:val="24"/>
          <w:lang w:eastAsia="ar-SA"/>
        </w:rPr>
        <w:t>неустойку в размере 0,5% от цены Договора за каждый день просрочки с условием, что общий размер неустойки не может превышать цену Договора.</w:t>
      </w:r>
    </w:p>
    <w:p w14:paraId="5093D62C" w14:textId="795C1BA5" w:rsidR="00F745C7" w:rsidRPr="00830DD7" w:rsidRDefault="00F745C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830DD7">
        <w:rPr>
          <w:rFonts w:ascii="Times New Roman" w:eastAsia="Calibri" w:hAnsi="Times New Roman" w:cs="Times New Roman"/>
          <w:kern w:val="2"/>
          <w:sz w:val="24"/>
          <w:szCs w:val="24"/>
          <w:lang w:eastAsia="ar-SA"/>
        </w:rPr>
        <w:t>При неисполнении Подрядчиком обязательств (за исключением просрочки исполнения обязательств) или ненадлежащим исполнении обязательств, предусмотренных настоящим Договором, Подрядчик уплачивает штраф в размере 5 % от цены Договора.</w:t>
      </w:r>
    </w:p>
    <w:p w14:paraId="528C239C" w14:textId="4BE00E4B" w:rsidR="00F745C7" w:rsidRDefault="00F745C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830DD7">
        <w:rPr>
          <w:rFonts w:ascii="Times New Roman" w:eastAsia="Calibri" w:hAnsi="Times New Roman" w:cs="Times New Roman"/>
          <w:kern w:val="2"/>
          <w:sz w:val="24"/>
          <w:szCs w:val="24"/>
          <w:lang w:eastAsia="ar-SA"/>
        </w:rPr>
        <w:t>Сторона освобождается от уплаты неустойки (штрафа, пени), если докажет, что неисполнение или ненадлежащее исполнение обязательств, предусмотренных Договором, произошло по вине другой Стороны</w:t>
      </w:r>
      <w:r w:rsidR="00790E17">
        <w:rPr>
          <w:rFonts w:ascii="Times New Roman" w:eastAsia="Calibri" w:hAnsi="Times New Roman" w:cs="Times New Roman"/>
          <w:kern w:val="2"/>
          <w:sz w:val="24"/>
          <w:szCs w:val="24"/>
          <w:lang w:eastAsia="ar-SA"/>
        </w:rPr>
        <w:t>.</w:t>
      </w:r>
    </w:p>
    <w:p w14:paraId="0BDB6FA9" w14:textId="77777777" w:rsidR="00790E17" w:rsidRDefault="00790E17" w:rsidP="00790E17">
      <w:pPr>
        <w:pStyle w:val="a8"/>
        <w:widowControl w:val="0"/>
        <w:suppressAutoHyphens/>
        <w:spacing w:after="0" w:line="240" w:lineRule="auto"/>
        <w:ind w:left="792" w:right="-6"/>
        <w:jc w:val="both"/>
        <w:rPr>
          <w:rFonts w:ascii="Times New Roman" w:eastAsia="Calibri" w:hAnsi="Times New Roman" w:cs="Times New Roman"/>
          <w:kern w:val="2"/>
          <w:sz w:val="24"/>
          <w:szCs w:val="24"/>
          <w:lang w:eastAsia="ar-SA"/>
        </w:rPr>
      </w:pPr>
    </w:p>
    <w:p w14:paraId="090F5DEB" w14:textId="08AA646D" w:rsidR="00790E17" w:rsidRPr="00790E17" w:rsidRDefault="00790E17" w:rsidP="004F1EA0">
      <w:pPr>
        <w:pStyle w:val="a8"/>
        <w:widowControl w:val="0"/>
        <w:numPr>
          <w:ilvl w:val="0"/>
          <w:numId w:val="7"/>
        </w:numPr>
        <w:suppressAutoHyphens/>
        <w:spacing w:after="0" w:line="240" w:lineRule="auto"/>
        <w:ind w:right="-6"/>
        <w:jc w:val="center"/>
        <w:rPr>
          <w:rFonts w:ascii="Times New Roman" w:eastAsia="Calibri" w:hAnsi="Times New Roman" w:cs="Times New Roman"/>
          <w:b/>
          <w:kern w:val="2"/>
          <w:sz w:val="24"/>
          <w:szCs w:val="24"/>
          <w:lang w:eastAsia="ar-SA"/>
        </w:rPr>
      </w:pPr>
      <w:r w:rsidRPr="00790E17">
        <w:rPr>
          <w:rFonts w:ascii="Times New Roman" w:eastAsia="Calibri" w:hAnsi="Times New Roman" w:cs="Times New Roman"/>
          <w:b/>
          <w:kern w:val="2"/>
          <w:sz w:val="24"/>
          <w:szCs w:val="24"/>
          <w:lang w:eastAsia="ar-SA"/>
        </w:rPr>
        <w:t>РАЗРЕШЕНИЕ СПОРОВ</w:t>
      </w:r>
    </w:p>
    <w:p w14:paraId="09F1D45A" w14:textId="0FAF018B" w:rsidR="00790E17" w:rsidRPr="00790E17" w:rsidRDefault="00790E1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790E17">
        <w:rPr>
          <w:rFonts w:ascii="Times New Roman" w:eastAsia="Calibri" w:hAnsi="Times New Roman" w:cs="Times New Roman"/>
          <w:kern w:val="2"/>
          <w:sz w:val="24"/>
          <w:szCs w:val="24"/>
          <w:lang w:eastAsia="ar-SA"/>
        </w:rPr>
        <w:t>В случае возникновения любых противоречий, претензий и разногласий, а также споров, связанных с исполнением Договора, Стороны предпринимают усилия для урегулирования таких противоречий, претензий и разногласий путем переговоров.</w:t>
      </w:r>
    </w:p>
    <w:p w14:paraId="3B059DBA" w14:textId="2751B81B" w:rsidR="00790E17" w:rsidRPr="00790E17" w:rsidRDefault="00790E1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790E17">
        <w:rPr>
          <w:rFonts w:ascii="Times New Roman" w:eastAsia="Calibri" w:hAnsi="Times New Roman" w:cs="Times New Roman"/>
          <w:kern w:val="2"/>
          <w:sz w:val="24"/>
          <w:szCs w:val="24"/>
          <w:lang w:eastAsia="ar-SA"/>
        </w:rPr>
        <w:t>Все достигнутые договоренности Стороны оформляют в виде дополнительных соглашений,  допустимых  действующим  законодательством  в  сфере  закупок, подписанных Сторонами и скрепленных печатями (при наличии печати).</w:t>
      </w:r>
    </w:p>
    <w:p w14:paraId="21FCFB59" w14:textId="3E55F626" w:rsidR="00790E17" w:rsidRPr="00790E17" w:rsidRDefault="00790E1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790E17">
        <w:rPr>
          <w:rFonts w:ascii="Times New Roman" w:eastAsia="Calibri" w:hAnsi="Times New Roman" w:cs="Times New Roman"/>
          <w:kern w:val="2"/>
          <w:sz w:val="24"/>
          <w:szCs w:val="24"/>
          <w:lang w:eastAsia="ar-SA"/>
        </w:rPr>
        <w:t xml:space="preserve">До передачи спора на разрешение Арбитражного суда </w:t>
      </w:r>
      <w:r>
        <w:rPr>
          <w:rFonts w:ascii="Times New Roman" w:eastAsia="Calibri" w:hAnsi="Times New Roman" w:cs="Times New Roman"/>
          <w:kern w:val="2"/>
          <w:sz w:val="24"/>
          <w:szCs w:val="24"/>
          <w:lang w:eastAsia="ar-SA"/>
        </w:rPr>
        <w:t>Нижегородской области</w:t>
      </w:r>
      <w:r w:rsidRPr="00790E17">
        <w:rPr>
          <w:rFonts w:ascii="Times New Roman" w:eastAsia="Calibri" w:hAnsi="Times New Roman" w:cs="Times New Roman"/>
          <w:kern w:val="2"/>
          <w:sz w:val="24"/>
          <w:szCs w:val="24"/>
          <w:lang w:eastAsia="ar-SA"/>
        </w:rPr>
        <w:t xml:space="preserve"> Стороны примут меры к его урегулированию в претензионном порядке.</w:t>
      </w:r>
    </w:p>
    <w:p w14:paraId="4861A0D7" w14:textId="3787C787" w:rsidR="00790E17" w:rsidRPr="00790E17" w:rsidRDefault="00790E1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790E17">
        <w:rPr>
          <w:rFonts w:ascii="Times New Roman" w:eastAsia="Calibri" w:hAnsi="Times New Roman" w:cs="Times New Roman"/>
          <w:kern w:val="2"/>
          <w:sz w:val="24"/>
          <w:szCs w:val="24"/>
          <w:lang w:eastAsia="ar-SA"/>
        </w:rPr>
        <w:t>Претензия должна быть направлена в письменном виде. По полученной претензии  Сторона  должна  дать  письменный  ответ  по  существу  в  срок  не  превышающий 15 (пятнадцати) календарных дней с даты ее получения. Оставление претензии без ответа в установленный срок означает признание требований претензии.</w:t>
      </w:r>
    </w:p>
    <w:p w14:paraId="76BD682D" w14:textId="7365E8A1" w:rsidR="00790E17" w:rsidRPr="00790E17" w:rsidRDefault="00790E17" w:rsidP="004F1EA0">
      <w:pPr>
        <w:pStyle w:val="a8"/>
        <w:widowControl w:val="0"/>
        <w:numPr>
          <w:ilvl w:val="1"/>
          <w:numId w:val="7"/>
        </w:numPr>
        <w:suppressAutoHyphens/>
        <w:spacing w:after="0" w:line="240" w:lineRule="auto"/>
        <w:ind w:right="-6"/>
        <w:jc w:val="both"/>
        <w:rPr>
          <w:rFonts w:ascii="Times New Roman" w:eastAsia="Calibri" w:hAnsi="Times New Roman" w:cs="Times New Roman"/>
          <w:kern w:val="2"/>
          <w:sz w:val="24"/>
          <w:szCs w:val="24"/>
          <w:lang w:eastAsia="ar-SA"/>
        </w:rPr>
      </w:pPr>
      <w:r w:rsidRPr="00790E17">
        <w:rPr>
          <w:rFonts w:ascii="Times New Roman" w:eastAsia="Calibri" w:hAnsi="Times New Roman" w:cs="Times New Roman"/>
          <w:kern w:val="2"/>
          <w:sz w:val="24"/>
          <w:szCs w:val="24"/>
          <w:lang w:eastAsia="ar-SA"/>
        </w:rPr>
        <w:t xml:space="preserve">В случае невыполнения Сторонами своих обязательств и не достижения взаимного согласия споры по Договору разрешаются в Арбитражном суде </w:t>
      </w:r>
      <w:r>
        <w:rPr>
          <w:rFonts w:ascii="Times New Roman" w:eastAsia="Calibri" w:hAnsi="Times New Roman" w:cs="Times New Roman"/>
          <w:kern w:val="2"/>
          <w:sz w:val="24"/>
          <w:szCs w:val="24"/>
          <w:lang w:eastAsia="ar-SA"/>
        </w:rPr>
        <w:t>Нижегородской области</w:t>
      </w:r>
      <w:r w:rsidRPr="00790E17">
        <w:rPr>
          <w:rFonts w:ascii="Times New Roman" w:eastAsia="Calibri" w:hAnsi="Times New Roman" w:cs="Times New Roman"/>
          <w:kern w:val="2"/>
          <w:sz w:val="24"/>
          <w:szCs w:val="24"/>
          <w:lang w:eastAsia="ar-SA"/>
        </w:rPr>
        <w:t>.</w:t>
      </w:r>
    </w:p>
    <w:p w14:paraId="2D98F1AC" w14:textId="1A6792DD" w:rsidR="00F745C7" w:rsidRPr="00870AB1" w:rsidRDefault="00F745C7" w:rsidP="00870AB1">
      <w:pPr>
        <w:widowControl w:val="0"/>
        <w:suppressAutoHyphens/>
        <w:spacing w:after="0" w:line="240" w:lineRule="auto"/>
        <w:ind w:right="-6"/>
        <w:jc w:val="both"/>
        <w:rPr>
          <w:rFonts w:ascii="Times New Roman" w:eastAsia="Times New Roman" w:hAnsi="Times New Roman" w:cs="Times New Roman"/>
          <w:sz w:val="24"/>
          <w:szCs w:val="24"/>
          <w:lang w:eastAsia="ru-RU"/>
        </w:rPr>
      </w:pPr>
      <w:r w:rsidRPr="00870AB1">
        <w:rPr>
          <w:rFonts w:ascii="Times New Roman" w:eastAsia="Calibri" w:hAnsi="Times New Roman" w:cs="Times New Roman"/>
          <w:kern w:val="2"/>
          <w:sz w:val="24"/>
          <w:szCs w:val="24"/>
          <w:lang w:eastAsia="ar-SA"/>
        </w:rPr>
        <w:tab/>
      </w:r>
    </w:p>
    <w:p w14:paraId="5F7C1DD0" w14:textId="4E9D2AA8" w:rsidR="00F745C7" w:rsidRPr="00830DD7" w:rsidRDefault="00F745C7" w:rsidP="004F1EA0">
      <w:pPr>
        <w:pStyle w:val="a8"/>
        <w:widowControl w:val="0"/>
        <w:numPr>
          <w:ilvl w:val="0"/>
          <w:numId w:val="7"/>
        </w:numPr>
        <w:suppressAutoHyphens/>
        <w:spacing w:after="0" w:line="240" w:lineRule="auto"/>
        <w:jc w:val="center"/>
        <w:rPr>
          <w:rFonts w:ascii="Times New Roman" w:eastAsia="Andale Sans UI" w:hAnsi="Times New Roman" w:cs="Times New Roman"/>
          <w:b/>
          <w:kern w:val="2"/>
          <w:sz w:val="24"/>
          <w:szCs w:val="24"/>
          <w:lang w:eastAsia="ar-SA"/>
        </w:rPr>
      </w:pPr>
      <w:r w:rsidRPr="00830DD7">
        <w:rPr>
          <w:rFonts w:ascii="Times New Roman" w:eastAsia="Andale Sans UI" w:hAnsi="Times New Roman" w:cs="Times New Roman"/>
          <w:b/>
          <w:kern w:val="2"/>
          <w:sz w:val="24"/>
          <w:szCs w:val="24"/>
          <w:lang w:eastAsia="ar-SA"/>
        </w:rPr>
        <w:t>ОБСТОЯТЕЛЬТСВА НЕПРЕОДОЛИМОЙ СИЛЫ.</w:t>
      </w:r>
    </w:p>
    <w:p w14:paraId="37909598" w14:textId="7E7A46EB" w:rsidR="00F745C7" w:rsidRPr="00830DD7" w:rsidRDefault="00F745C7" w:rsidP="004F1EA0">
      <w:pPr>
        <w:pStyle w:val="a8"/>
        <w:widowControl w:val="0"/>
        <w:numPr>
          <w:ilvl w:val="1"/>
          <w:numId w:val="7"/>
        </w:numPr>
        <w:suppressAutoHyphens/>
        <w:spacing w:after="0" w:line="240" w:lineRule="auto"/>
        <w:jc w:val="both"/>
        <w:rPr>
          <w:rFonts w:ascii="Times New Roman" w:eastAsia="Andale Sans UI" w:hAnsi="Times New Roman" w:cs="Times New Roman"/>
          <w:kern w:val="2"/>
          <w:sz w:val="24"/>
          <w:szCs w:val="24"/>
          <w:lang w:eastAsia="ar-SA"/>
        </w:rPr>
      </w:pPr>
      <w:r w:rsidRPr="00830DD7">
        <w:rPr>
          <w:rFonts w:ascii="Times New Roman" w:eastAsia="Andale Sans UI" w:hAnsi="Times New Roman" w:cs="Times New Roman"/>
          <w:kern w:val="2"/>
          <w:sz w:val="24"/>
          <w:szCs w:val="24"/>
          <w:lang w:eastAsia="ar-SA"/>
        </w:rPr>
        <w:t>Стороны освобождаются от ответственности за полное или частичное неисполнение обязательств по настоящему Договору, если оно явилось следствием действия обстоятельств непреодолимой силы, которые стороны не могли предвидеть и предотвратить разумными силами (форс-мажорные обстоятельства). Такие чрезвычайные события или обстоятельства включают в себя, в частности: забастовки, наводнения, пожары, землетрясения и иные стихийные бедствия, войны, военные действия, независимо от того, имелось ли или нет объявление войны, гражданские волнения, акты терроризма, гражданская война, взрывы. Срок исполнения обязательств по настоящему Договору переносится соразмерно времени, в течение которого действовали обстоятельства непреодолимой силы.</w:t>
      </w:r>
    </w:p>
    <w:p w14:paraId="40C7CAAD" w14:textId="33FFA80C" w:rsidR="00F745C7" w:rsidRPr="00830DD7" w:rsidRDefault="00F745C7" w:rsidP="004F1EA0">
      <w:pPr>
        <w:pStyle w:val="a8"/>
        <w:widowControl w:val="0"/>
        <w:numPr>
          <w:ilvl w:val="1"/>
          <w:numId w:val="7"/>
        </w:numPr>
        <w:suppressAutoHyphens/>
        <w:spacing w:after="0" w:line="240" w:lineRule="auto"/>
        <w:jc w:val="both"/>
        <w:rPr>
          <w:rFonts w:ascii="Times New Roman" w:eastAsia="Andale Sans UI" w:hAnsi="Times New Roman" w:cs="Times New Roman"/>
          <w:kern w:val="2"/>
          <w:sz w:val="24"/>
          <w:szCs w:val="24"/>
          <w:lang w:eastAsia="ar-SA"/>
        </w:rPr>
      </w:pPr>
      <w:r w:rsidRPr="00830DD7">
        <w:rPr>
          <w:rFonts w:ascii="Times New Roman" w:eastAsia="Andale Sans UI" w:hAnsi="Times New Roman" w:cs="Times New Roman"/>
          <w:kern w:val="2"/>
          <w:sz w:val="24"/>
          <w:szCs w:val="24"/>
          <w:lang w:eastAsia="ar-SA"/>
        </w:rPr>
        <w:t xml:space="preserve">Сторона, подвергшаяся воздействию обстоятельств непреодолимой силы, обязана приложить все разумные усилия для уменьшения неблагоприятных последствий таких обстоятельств и в срок не позднее 10 (Десяти) календарных дней с момента их наступления письменно уведомить об этом другую Сторону. Уведомление должно содержать данные о наступлении и характере обстоятельств непреодолимой силы и возможных их последствиях. Доказательством наличия и продолжительности действия обстоятельств непреодолимой силы являются документы, выдаваемые соответствующими компетентными органами. </w:t>
      </w:r>
    </w:p>
    <w:p w14:paraId="4BB71C40" w14:textId="71DEA5CE" w:rsidR="00F745C7" w:rsidRPr="00830DD7" w:rsidRDefault="00F745C7" w:rsidP="004F1EA0">
      <w:pPr>
        <w:pStyle w:val="a8"/>
        <w:widowControl w:val="0"/>
        <w:numPr>
          <w:ilvl w:val="1"/>
          <w:numId w:val="7"/>
        </w:numPr>
        <w:suppressAutoHyphens/>
        <w:spacing w:after="0" w:line="240" w:lineRule="auto"/>
        <w:jc w:val="both"/>
        <w:rPr>
          <w:rFonts w:ascii="Times New Roman" w:eastAsia="Andale Sans UI" w:hAnsi="Times New Roman" w:cs="Times New Roman"/>
          <w:kern w:val="2"/>
          <w:sz w:val="24"/>
          <w:szCs w:val="24"/>
          <w:lang w:eastAsia="ar-SA"/>
        </w:rPr>
      </w:pPr>
      <w:r w:rsidRPr="00830DD7">
        <w:rPr>
          <w:rFonts w:ascii="Times New Roman" w:eastAsia="Andale Sans UI" w:hAnsi="Times New Roman" w:cs="Times New Roman"/>
          <w:kern w:val="2"/>
          <w:sz w:val="24"/>
          <w:szCs w:val="24"/>
          <w:lang w:eastAsia="ar-SA"/>
        </w:rPr>
        <w:t>В случае действия обстоятельств непреодолимой силы и их последствий свыше двух месяцев, Стороны имеют право отказаться от дальнейшего выполнения принятых на себя обязательств и расторгнуть Договор без требования возмещения убытков (неустойки), понесенных в связи с наступлением таких обстоятельств.</w:t>
      </w:r>
    </w:p>
    <w:p w14:paraId="4AC38F14" w14:textId="77777777" w:rsidR="00F745C7" w:rsidRPr="00F745C7" w:rsidRDefault="00F745C7" w:rsidP="00F745C7">
      <w:pPr>
        <w:widowControl w:val="0"/>
        <w:suppressAutoHyphens/>
        <w:spacing w:after="0" w:line="240" w:lineRule="auto"/>
        <w:ind w:firstLine="709"/>
        <w:jc w:val="both"/>
        <w:rPr>
          <w:rFonts w:ascii="Times New Roman" w:eastAsia="Times New Roman" w:hAnsi="Times New Roman" w:cs="Times New Roman"/>
          <w:kern w:val="2"/>
          <w:sz w:val="24"/>
          <w:szCs w:val="24"/>
          <w:lang w:eastAsia="ar-SA"/>
        </w:rPr>
      </w:pPr>
    </w:p>
    <w:p w14:paraId="4B54C536" w14:textId="058BBAB0" w:rsidR="00F745C7" w:rsidRPr="00870AB1" w:rsidRDefault="00F745C7" w:rsidP="004F1EA0">
      <w:pPr>
        <w:pStyle w:val="a8"/>
        <w:widowControl w:val="0"/>
        <w:numPr>
          <w:ilvl w:val="0"/>
          <w:numId w:val="7"/>
        </w:numPr>
        <w:suppressAutoHyphens/>
        <w:spacing w:after="0" w:line="240" w:lineRule="auto"/>
        <w:jc w:val="center"/>
        <w:rPr>
          <w:rFonts w:ascii="Times New Roman" w:eastAsia="Times New Roman" w:hAnsi="Times New Roman" w:cs="Times New Roman"/>
          <w:b/>
          <w:kern w:val="2"/>
          <w:sz w:val="24"/>
          <w:szCs w:val="24"/>
          <w:lang w:eastAsia="ar-SA"/>
        </w:rPr>
      </w:pPr>
      <w:r w:rsidRPr="00870AB1">
        <w:rPr>
          <w:rFonts w:ascii="Times New Roman" w:eastAsia="Times New Roman" w:hAnsi="Times New Roman" w:cs="Times New Roman"/>
          <w:b/>
          <w:kern w:val="2"/>
          <w:sz w:val="24"/>
          <w:szCs w:val="24"/>
          <w:lang w:eastAsia="ar-SA"/>
        </w:rPr>
        <w:t>ПОРЯДОК ИЗМЕНЕНИЯ</w:t>
      </w:r>
      <w:r w:rsidRPr="00870AB1">
        <w:rPr>
          <w:rFonts w:ascii="Times New Roman" w:eastAsia="Times New Roman" w:hAnsi="Times New Roman" w:cs="Times New Roman"/>
          <w:b/>
          <w:bCs/>
          <w:kern w:val="2"/>
          <w:sz w:val="24"/>
          <w:szCs w:val="24"/>
          <w:lang w:eastAsia="ar-SA"/>
        </w:rPr>
        <w:t xml:space="preserve"> И РАСТОРЖЕНИЯ ДОГОВОРА</w:t>
      </w:r>
    </w:p>
    <w:p w14:paraId="0E1E8562" w14:textId="5C85A650" w:rsidR="00F745C7" w:rsidRPr="00830DD7" w:rsidRDefault="00F745C7" w:rsidP="004F1EA0">
      <w:pPr>
        <w:pStyle w:val="a8"/>
        <w:widowControl w:val="0"/>
        <w:numPr>
          <w:ilvl w:val="1"/>
          <w:numId w:val="7"/>
        </w:numPr>
        <w:tabs>
          <w:tab w:val="left" w:pos="1276"/>
        </w:tabs>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Все изменения и дополнения к настоящему Договору действительны, если они оформлены в виде дополнительного соглашения к Договору и подписаны уполномоченными представителями Сторон. Дополнительные соглашения к Договору являются его неотъемлемой частью и вступают в силу с момента их подписания Сторонами.</w:t>
      </w:r>
    </w:p>
    <w:p w14:paraId="43EFAF22" w14:textId="0E4A23A2" w:rsidR="00F745C7" w:rsidRPr="00830DD7" w:rsidRDefault="00F745C7" w:rsidP="004F1EA0">
      <w:pPr>
        <w:pStyle w:val="a8"/>
        <w:widowControl w:val="0"/>
        <w:numPr>
          <w:ilvl w:val="1"/>
          <w:numId w:val="7"/>
        </w:numPr>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При исполнении Договора не допускается перемена Подрядчика, за исключением случаев, если новый Подрядчик является правопреемником Подрядчика по настоящему Договору вследствие реорганизации юридического лица в форме преобразования, слияния или присоединения.</w:t>
      </w:r>
    </w:p>
    <w:p w14:paraId="5D1E7D79" w14:textId="4D45A5CA" w:rsidR="00F745C7" w:rsidRPr="00830DD7" w:rsidRDefault="00F745C7" w:rsidP="004F1EA0">
      <w:pPr>
        <w:pStyle w:val="a8"/>
        <w:widowControl w:val="0"/>
        <w:numPr>
          <w:ilvl w:val="1"/>
          <w:numId w:val="7"/>
        </w:numPr>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 xml:space="preserve">При изменении юридического адреса, банковских реквизитов, организационно-правовой формы Подрядчик в двухнедельный срок обязан письменно известить об этом Заказчика. </w:t>
      </w:r>
    </w:p>
    <w:p w14:paraId="75C067CA" w14:textId="46F28DA4" w:rsidR="00F745C7" w:rsidRPr="00830DD7" w:rsidRDefault="00F745C7" w:rsidP="004F1EA0">
      <w:pPr>
        <w:pStyle w:val="a8"/>
        <w:widowControl w:val="0"/>
        <w:numPr>
          <w:ilvl w:val="1"/>
          <w:numId w:val="7"/>
        </w:numPr>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В случае перемены Заказчика по настоящему Договору права и обязанности Заказчика по данному Договору переходят к новому Заказчику в том же объеме и на тех же условиях.</w:t>
      </w:r>
    </w:p>
    <w:p w14:paraId="715AB29B" w14:textId="6230A85D" w:rsidR="00F745C7" w:rsidRPr="00830DD7" w:rsidRDefault="00F745C7" w:rsidP="004F1EA0">
      <w:pPr>
        <w:pStyle w:val="a8"/>
        <w:widowControl w:val="0"/>
        <w:numPr>
          <w:ilvl w:val="1"/>
          <w:numId w:val="7"/>
        </w:numPr>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 xml:space="preserve">Настоящий Договор может быть расторгнут по взаимному соглашению Сторон, по решению суда или в случае одностороннего отказа Стороны от исполнения Договора. </w:t>
      </w:r>
    </w:p>
    <w:p w14:paraId="3F82D8D3" w14:textId="7FB7E52D" w:rsidR="00F745C7" w:rsidRPr="00830DD7" w:rsidRDefault="00F745C7" w:rsidP="004F1EA0">
      <w:pPr>
        <w:pStyle w:val="a8"/>
        <w:widowControl w:val="0"/>
        <w:numPr>
          <w:ilvl w:val="1"/>
          <w:numId w:val="7"/>
        </w:numPr>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 xml:space="preserve">Подрядчик вправе в одностороннем порядке отказаться от исполнения настоящего Договора только в случаях, предусмотренных действующим законодательством Российской Федерации. </w:t>
      </w:r>
    </w:p>
    <w:p w14:paraId="19C4DB84" w14:textId="4CDFF70B" w:rsidR="00F745C7" w:rsidRPr="00830DD7" w:rsidRDefault="00F745C7" w:rsidP="004F1EA0">
      <w:pPr>
        <w:pStyle w:val="a8"/>
        <w:widowControl w:val="0"/>
        <w:numPr>
          <w:ilvl w:val="1"/>
          <w:numId w:val="7"/>
        </w:numPr>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 xml:space="preserve">Заказчик вправе в одностороннем порядке отказаться от исполнения настоящего Договора. В этом случае Заказчик производит оплату работ, фактически выполненных Подрядчиком, и принятых Заказчиком в установленном настоящим Договором порядке. </w:t>
      </w:r>
    </w:p>
    <w:p w14:paraId="302607A8" w14:textId="47153909" w:rsidR="00F745C7" w:rsidRPr="00830DD7" w:rsidRDefault="00F745C7" w:rsidP="004F1EA0">
      <w:pPr>
        <w:pStyle w:val="a8"/>
        <w:widowControl w:val="0"/>
        <w:numPr>
          <w:ilvl w:val="1"/>
          <w:numId w:val="7"/>
        </w:numPr>
        <w:suppressAutoHyphens/>
        <w:spacing w:after="0" w:line="240" w:lineRule="auto"/>
        <w:jc w:val="both"/>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kern w:val="2"/>
          <w:sz w:val="24"/>
          <w:szCs w:val="24"/>
          <w:lang w:eastAsia="ar-SA"/>
        </w:rPr>
        <w:t xml:space="preserve">В случае расторжения Договора по соглашению Сторон Заказчик оплачивает расходы (издержки) Подрядчика за фактически исполненные до расторжения Договора обязательства. </w:t>
      </w:r>
    </w:p>
    <w:p w14:paraId="3E00946B" w14:textId="77777777" w:rsidR="00F745C7" w:rsidRPr="00F745C7" w:rsidRDefault="00F745C7" w:rsidP="00F745C7">
      <w:pPr>
        <w:widowControl w:val="0"/>
        <w:tabs>
          <w:tab w:val="left" w:pos="426"/>
          <w:tab w:val="left" w:pos="709"/>
        </w:tabs>
        <w:suppressAutoHyphens/>
        <w:spacing w:after="0" w:line="240" w:lineRule="auto"/>
        <w:ind w:firstLine="709"/>
        <w:jc w:val="center"/>
        <w:rPr>
          <w:rFonts w:ascii="Times New Roman" w:eastAsia="Times New Roman" w:hAnsi="Times New Roman" w:cs="Times New Roman"/>
          <w:bCs/>
          <w:kern w:val="2"/>
          <w:sz w:val="24"/>
          <w:szCs w:val="24"/>
          <w:lang w:eastAsia="ar-SA"/>
        </w:rPr>
      </w:pPr>
    </w:p>
    <w:p w14:paraId="1AF2F31D" w14:textId="05F0D8E1" w:rsidR="00F745C7" w:rsidRPr="00830DD7" w:rsidRDefault="00F745C7" w:rsidP="004F1EA0">
      <w:pPr>
        <w:pStyle w:val="a8"/>
        <w:widowControl w:val="0"/>
        <w:numPr>
          <w:ilvl w:val="0"/>
          <w:numId w:val="7"/>
        </w:numPr>
        <w:shd w:val="clear" w:color="auto" w:fill="FFFFFF"/>
        <w:tabs>
          <w:tab w:val="left" w:pos="994"/>
        </w:tabs>
        <w:suppressAutoHyphens/>
        <w:spacing w:after="0" w:line="240" w:lineRule="auto"/>
        <w:jc w:val="center"/>
        <w:rPr>
          <w:rFonts w:ascii="Times New Roman" w:eastAsia="Times New Roman" w:hAnsi="Times New Roman" w:cs="Times New Roman"/>
          <w:b/>
          <w:color w:val="000000"/>
          <w:spacing w:val="-5"/>
          <w:sz w:val="24"/>
          <w:szCs w:val="24"/>
          <w:lang w:eastAsia="ru-RU"/>
        </w:rPr>
      </w:pPr>
      <w:r w:rsidRPr="00830DD7">
        <w:rPr>
          <w:rFonts w:ascii="Times New Roman" w:eastAsia="Times New Roman" w:hAnsi="Times New Roman" w:cs="Times New Roman"/>
          <w:b/>
          <w:color w:val="000000"/>
          <w:spacing w:val="-5"/>
          <w:sz w:val="24"/>
          <w:szCs w:val="24"/>
          <w:lang w:eastAsia="ru-RU"/>
        </w:rPr>
        <w:t>АНТИКОРРУПЦИОННАЯ ОГОВОРКА</w:t>
      </w:r>
    </w:p>
    <w:p w14:paraId="75655927" w14:textId="03BCE7B7" w:rsidR="00F745C7" w:rsidRPr="00830DD7" w:rsidRDefault="00F745C7" w:rsidP="004F1EA0">
      <w:pPr>
        <w:pStyle w:val="a8"/>
        <w:widowControl w:val="0"/>
        <w:numPr>
          <w:ilvl w:val="1"/>
          <w:numId w:val="7"/>
        </w:numPr>
        <w:shd w:val="clear" w:color="auto" w:fill="FFFFFF"/>
        <w:tabs>
          <w:tab w:val="left" w:pos="994"/>
        </w:tabs>
        <w:suppressAutoHyphens/>
        <w:spacing w:after="0" w:line="240" w:lineRule="auto"/>
        <w:jc w:val="both"/>
        <w:rPr>
          <w:rFonts w:ascii="Times New Roman" w:eastAsia="Times New Roman" w:hAnsi="Times New Roman" w:cs="Times New Roman"/>
          <w:color w:val="000000"/>
          <w:spacing w:val="-5"/>
          <w:sz w:val="24"/>
          <w:szCs w:val="24"/>
          <w:lang w:eastAsia="ru-RU"/>
        </w:rPr>
      </w:pPr>
      <w:r w:rsidRPr="00830DD7">
        <w:rPr>
          <w:rFonts w:ascii="Times New Roman" w:eastAsia="Times New Roman" w:hAnsi="Times New Roman" w:cs="Times New Roman"/>
          <w:color w:val="000000"/>
          <w:spacing w:val="-5"/>
          <w:sz w:val="24"/>
          <w:szCs w:val="24"/>
          <w:lang w:eastAsia="ru-RU"/>
        </w:rPr>
        <w:t>При исполнении своих обязательств по Договору, Стороны, их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C1A2128" w14:textId="0111FEE6" w:rsidR="00F745C7" w:rsidRPr="00830DD7" w:rsidRDefault="00F745C7" w:rsidP="004F1EA0">
      <w:pPr>
        <w:pStyle w:val="a8"/>
        <w:widowControl w:val="0"/>
        <w:numPr>
          <w:ilvl w:val="1"/>
          <w:numId w:val="7"/>
        </w:numPr>
        <w:shd w:val="clear" w:color="auto" w:fill="FFFFFF"/>
        <w:tabs>
          <w:tab w:val="left" w:pos="994"/>
        </w:tabs>
        <w:suppressAutoHyphens/>
        <w:spacing w:after="0" w:line="240" w:lineRule="auto"/>
        <w:jc w:val="both"/>
        <w:rPr>
          <w:rFonts w:ascii="Times New Roman" w:eastAsia="Times New Roman" w:hAnsi="Times New Roman" w:cs="Times New Roman"/>
          <w:color w:val="000000"/>
          <w:spacing w:val="-5"/>
          <w:sz w:val="24"/>
          <w:szCs w:val="24"/>
          <w:lang w:eastAsia="ru-RU"/>
        </w:rPr>
      </w:pPr>
      <w:r w:rsidRPr="00830DD7">
        <w:rPr>
          <w:rFonts w:ascii="Times New Roman" w:eastAsia="Times New Roman" w:hAnsi="Times New Roman" w:cs="Times New Roman"/>
          <w:color w:val="000000"/>
          <w:spacing w:val="-5"/>
          <w:sz w:val="24"/>
          <w:szCs w:val="24"/>
          <w:lang w:eastAsia="ru-RU"/>
        </w:rPr>
        <w:t>В случае возникновения у Стороны подозрений, что произошло или может произойти нарушение каких-либо положений п.12.1 настоящего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момента направления письменного уведомления.</w:t>
      </w:r>
    </w:p>
    <w:p w14:paraId="2176DC44" w14:textId="77777777" w:rsidR="00F745C7" w:rsidRPr="00F745C7" w:rsidRDefault="00F745C7" w:rsidP="00F745C7">
      <w:pPr>
        <w:widowControl w:val="0"/>
        <w:tabs>
          <w:tab w:val="left" w:pos="709"/>
        </w:tabs>
        <w:suppressAutoHyphens/>
        <w:spacing w:after="0" w:line="240" w:lineRule="auto"/>
        <w:ind w:firstLine="709"/>
        <w:jc w:val="center"/>
        <w:rPr>
          <w:rFonts w:ascii="Times New Roman" w:eastAsia="Times New Roman" w:hAnsi="Times New Roman" w:cs="Times New Roman"/>
          <w:b/>
          <w:bCs/>
          <w:kern w:val="2"/>
          <w:sz w:val="24"/>
          <w:szCs w:val="24"/>
          <w:lang w:eastAsia="ar-SA"/>
        </w:rPr>
      </w:pPr>
    </w:p>
    <w:p w14:paraId="67ECE349" w14:textId="2A6C5F80" w:rsidR="00F745C7" w:rsidRPr="00830DD7" w:rsidRDefault="00F745C7" w:rsidP="004F1EA0">
      <w:pPr>
        <w:pStyle w:val="a8"/>
        <w:widowControl w:val="0"/>
        <w:numPr>
          <w:ilvl w:val="0"/>
          <w:numId w:val="7"/>
        </w:numPr>
        <w:tabs>
          <w:tab w:val="left" w:pos="709"/>
        </w:tabs>
        <w:suppressAutoHyphens/>
        <w:spacing w:after="0" w:line="240" w:lineRule="auto"/>
        <w:jc w:val="center"/>
        <w:rPr>
          <w:rFonts w:ascii="Times New Roman" w:eastAsia="Times New Roman" w:hAnsi="Times New Roman" w:cs="Times New Roman"/>
          <w:kern w:val="2"/>
          <w:sz w:val="24"/>
          <w:szCs w:val="24"/>
          <w:lang w:eastAsia="ar-SA"/>
        </w:rPr>
      </w:pPr>
      <w:r w:rsidRPr="00830DD7">
        <w:rPr>
          <w:rFonts w:ascii="Times New Roman" w:eastAsia="Times New Roman" w:hAnsi="Times New Roman" w:cs="Times New Roman"/>
          <w:b/>
          <w:bCs/>
          <w:kern w:val="2"/>
          <w:sz w:val="24"/>
          <w:szCs w:val="24"/>
          <w:lang w:eastAsia="ar-SA"/>
        </w:rPr>
        <w:t>СРОК ДЕЙСТВИЯ ДОГОВОРА</w:t>
      </w:r>
    </w:p>
    <w:p w14:paraId="05D84569" w14:textId="40A08649" w:rsidR="00F745C7" w:rsidRPr="00830DD7" w:rsidRDefault="00F745C7" w:rsidP="004F1EA0">
      <w:pPr>
        <w:pStyle w:val="a8"/>
        <w:widowControl w:val="0"/>
        <w:numPr>
          <w:ilvl w:val="1"/>
          <w:numId w:val="7"/>
        </w:numPr>
        <w:tabs>
          <w:tab w:val="left" w:pos="709"/>
        </w:tabs>
        <w:suppressAutoHyphens/>
        <w:spacing w:after="0" w:line="240" w:lineRule="auto"/>
        <w:jc w:val="both"/>
        <w:rPr>
          <w:rFonts w:ascii="Times New Roman" w:eastAsia="Calibri" w:hAnsi="Times New Roman" w:cs="Times New Roman"/>
          <w:kern w:val="2"/>
          <w:sz w:val="24"/>
          <w:szCs w:val="24"/>
          <w:lang w:eastAsia="ar-SA"/>
        </w:rPr>
      </w:pPr>
      <w:r w:rsidRPr="00830DD7">
        <w:rPr>
          <w:rFonts w:ascii="Times New Roman" w:eastAsia="Calibri" w:hAnsi="Times New Roman" w:cs="Times New Roman"/>
          <w:color w:val="000000"/>
          <w:kern w:val="2"/>
          <w:sz w:val="24"/>
          <w:szCs w:val="24"/>
          <w:lang w:eastAsia="ar-SA"/>
        </w:rPr>
        <w:t>Договор действует с момента его подписания до «</w:t>
      </w:r>
      <w:r w:rsidR="00772601">
        <w:rPr>
          <w:rFonts w:ascii="Times New Roman" w:eastAsia="Calibri" w:hAnsi="Times New Roman" w:cs="Times New Roman"/>
          <w:color w:val="000000"/>
          <w:kern w:val="2"/>
          <w:sz w:val="24"/>
          <w:szCs w:val="24"/>
          <w:lang w:eastAsia="ar-SA"/>
        </w:rPr>
        <w:t>31</w:t>
      </w:r>
      <w:r w:rsidRPr="00830DD7">
        <w:rPr>
          <w:rFonts w:ascii="Times New Roman" w:eastAsia="Calibri" w:hAnsi="Times New Roman" w:cs="Times New Roman"/>
          <w:color w:val="000000"/>
          <w:kern w:val="2"/>
          <w:sz w:val="24"/>
          <w:szCs w:val="24"/>
          <w:lang w:eastAsia="ar-SA"/>
        </w:rPr>
        <w:t xml:space="preserve">» </w:t>
      </w:r>
      <w:r w:rsidR="00772601">
        <w:rPr>
          <w:rFonts w:ascii="Times New Roman" w:eastAsia="Calibri" w:hAnsi="Times New Roman" w:cs="Times New Roman"/>
          <w:color w:val="000000"/>
          <w:kern w:val="2"/>
          <w:sz w:val="24"/>
          <w:szCs w:val="24"/>
          <w:lang w:eastAsia="ar-SA"/>
        </w:rPr>
        <w:t>декабря</w:t>
      </w:r>
      <w:r w:rsidRPr="00830DD7">
        <w:rPr>
          <w:rFonts w:ascii="Times New Roman" w:eastAsia="Calibri" w:hAnsi="Times New Roman" w:cs="Times New Roman"/>
          <w:color w:val="000000"/>
          <w:kern w:val="2"/>
          <w:sz w:val="24"/>
          <w:szCs w:val="24"/>
          <w:lang w:eastAsia="ar-SA"/>
        </w:rPr>
        <w:t xml:space="preserve"> 2026 г., а</w:t>
      </w:r>
      <w:r w:rsidRPr="00830DD7">
        <w:rPr>
          <w:rFonts w:ascii="Times New Roman" w:eastAsia="Calibri" w:hAnsi="Times New Roman" w:cs="Times New Roman"/>
          <w:kern w:val="2"/>
          <w:sz w:val="24"/>
          <w:szCs w:val="24"/>
          <w:lang w:eastAsia="ar-SA"/>
        </w:rPr>
        <w:t xml:space="preserve"> в части не исполненных обязательств – до полного выполнения Сторонами своих обязательств.</w:t>
      </w:r>
    </w:p>
    <w:p w14:paraId="54EB711C" w14:textId="70325477" w:rsidR="00F745C7" w:rsidRPr="00830DD7" w:rsidRDefault="00F745C7" w:rsidP="004F1EA0">
      <w:pPr>
        <w:pStyle w:val="a8"/>
        <w:widowControl w:val="0"/>
        <w:numPr>
          <w:ilvl w:val="1"/>
          <w:numId w:val="7"/>
        </w:numPr>
        <w:tabs>
          <w:tab w:val="left" w:pos="709"/>
        </w:tabs>
        <w:suppressAutoHyphens/>
        <w:spacing w:after="0" w:line="240" w:lineRule="auto"/>
        <w:jc w:val="both"/>
        <w:rPr>
          <w:rFonts w:ascii="Times New Roman" w:eastAsia="Calibri" w:hAnsi="Times New Roman" w:cs="Times New Roman"/>
          <w:kern w:val="2"/>
          <w:sz w:val="24"/>
          <w:szCs w:val="24"/>
          <w:lang w:eastAsia="ar-SA"/>
        </w:rPr>
      </w:pPr>
      <w:r w:rsidRPr="00830DD7">
        <w:rPr>
          <w:rFonts w:ascii="Times New Roman" w:eastAsia="Calibri" w:hAnsi="Times New Roman" w:cs="Times New Roman"/>
          <w:kern w:val="2"/>
          <w:sz w:val="24"/>
          <w:szCs w:val="24"/>
          <w:lang w:eastAsia="ar-SA"/>
        </w:rPr>
        <w:t xml:space="preserve">Договор считается исполненным после полного выполнения Сторонами своих обязательств, подписания Сторонами </w:t>
      </w:r>
      <w:r w:rsidR="0073787F" w:rsidRPr="0073787F">
        <w:rPr>
          <w:rFonts w:ascii="Times New Roman" w:eastAsia="Calibri" w:hAnsi="Times New Roman" w:cs="Times New Roman"/>
          <w:kern w:val="2"/>
          <w:sz w:val="24"/>
          <w:szCs w:val="24"/>
          <w:lang w:eastAsia="ar-SA"/>
        </w:rPr>
        <w:t>Акт</w:t>
      </w:r>
      <w:r w:rsidR="0073787F">
        <w:rPr>
          <w:rFonts w:ascii="Times New Roman" w:eastAsia="Calibri" w:hAnsi="Times New Roman" w:cs="Times New Roman"/>
          <w:kern w:val="2"/>
          <w:sz w:val="24"/>
          <w:szCs w:val="24"/>
          <w:lang w:eastAsia="ar-SA"/>
        </w:rPr>
        <w:t>а</w:t>
      </w:r>
      <w:r w:rsidR="0073787F" w:rsidRPr="0073787F">
        <w:rPr>
          <w:rFonts w:ascii="Times New Roman" w:eastAsia="Calibri" w:hAnsi="Times New Roman" w:cs="Times New Roman"/>
          <w:kern w:val="2"/>
          <w:sz w:val="24"/>
          <w:szCs w:val="24"/>
          <w:lang w:eastAsia="ar-SA"/>
        </w:rPr>
        <w:t xml:space="preserve"> сдачи-приемки работ</w:t>
      </w:r>
      <w:r w:rsidRPr="00830DD7">
        <w:rPr>
          <w:rFonts w:ascii="Times New Roman" w:eastAsia="Calibri" w:hAnsi="Times New Roman" w:cs="Times New Roman"/>
          <w:kern w:val="2"/>
          <w:sz w:val="24"/>
          <w:szCs w:val="24"/>
          <w:lang w:eastAsia="ar-SA"/>
        </w:rPr>
        <w:t xml:space="preserve"> и осуществления полного расчета по Договору, подтвержденного платежными документами.</w:t>
      </w:r>
    </w:p>
    <w:p w14:paraId="675F2034" w14:textId="6B752C42" w:rsidR="00F745C7" w:rsidRPr="00830DD7" w:rsidRDefault="00F745C7" w:rsidP="004F1EA0">
      <w:pPr>
        <w:pStyle w:val="a8"/>
        <w:widowControl w:val="0"/>
        <w:numPr>
          <w:ilvl w:val="1"/>
          <w:numId w:val="7"/>
        </w:numPr>
        <w:tabs>
          <w:tab w:val="left" w:pos="709"/>
        </w:tabs>
        <w:suppressAutoHyphens/>
        <w:spacing w:after="0" w:line="240" w:lineRule="auto"/>
        <w:jc w:val="both"/>
        <w:rPr>
          <w:rFonts w:ascii="Times New Roman" w:eastAsia="Calibri" w:hAnsi="Times New Roman" w:cs="Times New Roman"/>
          <w:kern w:val="2"/>
          <w:sz w:val="24"/>
          <w:szCs w:val="24"/>
          <w:lang w:eastAsia="ar-SA"/>
        </w:rPr>
      </w:pPr>
      <w:r w:rsidRPr="00830DD7">
        <w:rPr>
          <w:rFonts w:ascii="Times New Roman" w:eastAsia="Calibri" w:hAnsi="Times New Roman" w:cs="Times New Roman"/>
          <w:kern w:val="2"/>
          <w:sz w:val="24"/>
          <w:szCs w:val="24"/>
          <w:lang w:eastAsia="ar-SA"/>
        </w:rPr>
        <w:t>Окончание срока действия Договора не освобождает Стороны от выполнения обязательств по Договору и ответственности за его нарушение.</w:t>
      </w:r>
    </w:p>
    <w:p w14:paraId="47634D59" w14:textId="092FE0C8" w:rsidR="00F745C7" w:rsidRPr="00830DD7" w:rsidRDefault="00F745C7" w:rsidP="004F1EA0">
      <w:pPr>
        <w:pStyle w:val="a8"/>
        <w:widowControl w:val="0"/>
        <w:numPr>
          <w:ilvl w:val="1"/>
          <w:numId w:val="7"/>
        </w:numPr>
        <w:tabs>
          <w:tab w:val="left" w:pos="709"/>
        </w:tabs>
        <w:suppressAutoHyphens/>
        <w:spacing w:after="0" w:line="240" w:lineRule="auto"/>
        <w:jc w:val="both"/>
        <w:rPr>
          <w:rFonts w:ascii="Times New Roman" w:eastAsia="Calibri" w:hAnsi="Times New Roman" w:cs="Times New Roman"/>
          <w:kern w:val="2"/>
          <w:sz w:val="24"/>
          <w:szCs w:val="24"/>
          <w:lang w:eastAsia="ar-SA"/>
        </w:rPr>
      </w:pPr>
      <w:r w:rsidRPr="00830DD7">
        <w:rPr>
          <w:rFonts w:ascii="Times New Roman" w:eastAsia="Calibri" w:hAnsi="Times New Roman" w:cs="Times New Roman"/>
          <w:kern w:val="2"/>
          <w:sz w:val="24"/>
          <w:szCs w:val="24"/>
          <w:lang w:eastAsia="ar-SA"/>
        </w:rPr>
        <w:t>Все споры, возникшие по настоящему Договору, разрешаются путем переговоров Сторон или в установленном законодательством судебном порядке по месту нахождения Заказчика. Соблюдение претензионного порядка при разрешении споров для Сторон обязательно. Срок ответа на претензию – 10 дней с момента получения претензии.</w:t>
      </w:r>
    </w:p>
    <w:p w14:paraId="479B1CBC" w14:textId="77777777" w:rsidR="00F745C7" w:rsidRPr="00F745C7" w:rsidRDefault="00F745C7" w:rsidP="00F745C7">
      <w:pPr>
        <w:widowControl w:val="0"/>
        <w:tabs>
          <w:tab w:val="left" w:pos="567"/>
        </w:tabs>
        <w:suppressAutoHyphens/>
        <w:spacing w:after="0" w:line="240" w:lineRule="auto"/>
        <w:ind w:firstLine="709"/>
        <w:jc w:val="both"/>
        <w:rPr>
          <w:rFonts w:ascii="Times New Roman" w:eastAsia="Times New Roman" w:hAnsi="Times New Roman" w:cs="Times New Roman"/>
          <w:kern w:val="2"/>
          <w:sz w:val="24"/>
          <w:szCs w:val="24"/>
          <w:lang w:eastAsia="ar-SA"/>
        </w:rPr>
      </w:pPr>
    </w:p>
    <w:p w14:paraId="3C55BAF5" w14:textId="77777777" w:rsidR="0073787F" w:rsidRDefault="00F745C7" w:rsidP="004F1EA0">
      <w:pPr>
        <w:pStyle w:val="a8"/>
        <w:widowControl w:val="0"/>
        <w:numPr>
          <w:ilvl w:val="0"/>
          <w:numId w:val="7"/>
        </w:numPr>
        <w:tabs>
          <w:tab w:val="left" w:pos="567"/>
        </w:tabs>
        <w:suppressAutoHyphens/>
        <w:spacing w:after="0" w:line="240" w:lineRule="auto"/>
        <w:jc w:val="center"/>
        <w:rPr>
          <w:rFonts w:ascii="Times New Roman" w:eastAsia="Times New Roman" w:hAnsi="Times New Roman" w:cs="Times New Roman"/>
          <w:b/>
          <w:kern w:val="2"/>
          <w:sz w:val="24"/>
          <w:szCs w:val="24"/>
          <w:lang w:eastAsia="ar-SA"/>
        </w:rPr>
      </w:pPr>
      <w:r w:rsidRPr="00830DD7">
        <w:rPr>
          <w:rFonts w:ascii="Times New Roman" w:eastAsia="Times New Roman" w:hAnsi="Times New Roman" w:cs="Times New Roman"/>
          <w:b/>
          <w:kern w:val="2"/>
          <w:sz w:val="24"/>
          <w:szCs w:val="24"/>
          <w:lang w:eastAsia="ar-SA"/>
        </w:rPr>
        <w:t>ЗАКЛЮЧИТЕЛЬНЫЕ ПОЛОЖЕНИЯ</w:t>
      </w:r>
    </w:p>
    <w:p w14:paraId="013CCC80" w14:textId="77777777" w:rsidR="0073787F" w:rsidRPr="0073787F" w:rsidRDefault="00F745C7" w:rsidP="004F1EA0">
      <w:pPr>
        <w:pStyle w:val="a8"/>
        <w:widowControl w:val="0"/>
        <w:numPr>
          <w:ilvl w:val="1"/>
          <w:numId w:val="7"/>
        </w:numPr>
        <w:tabs>
          <w:tab w:val="left" w:pos="567"/>
        </w:tabs>
        <w:suppressAutoHyphens/>
        <w:spacing w:after="0" w:line="240" w:lineRule="auto"/>
        <w:jc w:val="both"/>
        <w:rPr>
          <w:rFonts w:ascii="Times New Roman" w:eastAsia="Times New Roman" w:hAnsi="Times New Roman" w:cs="Times New Roman"/>
          <w:kern w:val="2"/>
          <w:sz w:val="24"/>
          <w:szCs w:val="24"/>
          <w:lang w:eastAsia="ar-SA"/>
        </w:rPr>
      </w:pPr>
      <w:r w:rsidRPr="0073787F">
        <w:rPr>
          <w:rFonts w:ascii="Times New Roman" w:eastAsia="Times New Roman" w:hAnsi="Times New Roman" w:cs="Times New Roman"/>
          <w:sz w:val="24"/>
          <w:szCs w:val="24"/>
          <w:lang w:eastAsia="ru-RU" w:bidi="ru-RU"/>
        </w:rPr>
        <w:t>Во всем остальном, что не предусмотрено настоящим Договором, Стороны руководствуются законодательством Российской Федерации.</w:t>
      </w:r>
    </w:p>
    <w:p w14:paraId="3DC3E6C3" w14:textId="77777777" w:rsidR="0073787F" w:rsidRPr="0073787F" w:rsidRDefault="00F745C7" w:rsidP="004F1EA0">
      <w:pPr>
        <w:pStyle w:val="a8"/>
        <w:widowControl w:val="0"/>
        <w:numPr>
          <w:ilvl w:val="1"/>
          <w:numId w:val="7"/>
        </w:numPr>
        <w:tabs>
          <w:tab w:val="left" w:pos="567"/>
        </w:tabs>
        <w:suppressAutoHyphens/>
        <w:spacing w:after="0" w:line="240" w:lineRule="auto"/>
        <w:jc w:val="both"/>
        <w:rPr>
          <w:rFonts w:ascii="Times New Roman" w:eastAsia="Times New Roman" w:hAnsi="Times New Roman" w:cs="Times New Roman"/>
          <w:kern w:val="2"/>
          <w:sz w:val="24"/>
          <w:szCs w:val="24"/>
          <w:lang w:eastAsia="ar-SA"/>
        </w:rPr>
      </w:pPr>
      <w:r w:rsidRPr="0073787F">
        <w:rPr>
          <w:rFonts w:ascii="Times New Roman" w:eastAsia="Times New Roman" w:hAnsi="Times New Roman" w:cs="Times New Roman"/>
          <w:sz w:val="24"/>
          <w:szCs w:val="24"/>
          <w:lang w:eastAsia="ru-RU" w:bidi="ru-RU"/>
        </w:rPr>
        <w:t>Все документы, уведомления и сообщения в рамках настоящего Договора должны направляться Сторонами друг другу в письменной форме. Сообщения будут считаться исполненными надлежащим образом, если они посланы заказным письмом, по электронной почте или доставлены лично по юридическому  (почтовому) адресам Сторон с получением под расписку соответствующими должностными лицами.</w:t>
      </w:r>
    </w:p>
    <w:p w14:paraId="12FCA045" w14:textId="77777777" w:rsidR="0073787F" w:rsidRPr="0073787F" w:rsidRDefault="00F745C7" w:rsidP="004F1EA0">
      <w:pPr>
        <w:pStyle w:val="a8"/>
        <w:widowControl w:val="0"/>
        <w:numPr>
          <w:ilvl w:val="1"/>
          <w:numId w:val="7"/>
        </w:numPr>
        <w:tabs>
          <w:tab w:val="left" w:pos="567"/>
        </w:tabs>
        <w:suppressAutoHyphens/>
        <w:spacing w:after="0" w:line="240" w:lineRule="auto"/>
        <w:jc w:val="both"/>
        <w:rPr>
          <w:rFonts w:ascii="Times New Roman" w:eastAsia="Times New Roman" w:hAnsi="Times New Roman" w:cs="Times New Roman"/>
          <w:kern w:val="2"/>
          <w:sz w:val="24"/>
          <w:szCs w:val="24"/>
          <w:lang w:eastAsia="ar-SA"/>
        </w:rPr>
      </w:pPr>
      <w:r w:rsidRPr="0073787F">
        <w:rPr>
          <w:rFonts w:ascii="Times New Roman" w:eastAsia="Times New Roman" w:hAnsi="Times New Roman" w:cs="Times New Roman"/>
          <w:kern w:val="2"/>
          <w:sz w:val="24"/>
          <w:szCs w:val="24"/>
          <w:lang w:eastAsia="ar-SA"/>
        </w:rPr>
        <w:t>Настоящий Договор составлен в форме электронного документа и подписан усиленными электронными подписями уполномоченными представителями каждой из Сторон.</w:t>
      </w:r>
    </w:p>
    <w:p w14:paraId="380CA8EC" w14:textId="77777777" w:rsidR="0073787F" w:rsidRPr="0073787F" w:rsidRDefault="00F745C7" w:rsidP="004F1EA0">
      <w:pPr>
        <w:pStyle w:val="a8"/>
        <w:widowControl w:val="0"/>
        <w:numPr>
          <w:ilvl w:val="1"/>
          <w:numId w:val="7"/>
        </w:numPr>
        <w:tabs>
          <w:tab w:val="left" w:pos="567"/>
        </w:tabs>
        <w:suppressAutoHyphens/>
        <w:spacing w:after="0" w:line="240" w:lineRule="auto"/>
        <w:jc w:val="both"/>
        <w:rPr>
          <w:rFonts w:ascii="Times New Roman" w:eastAsia="Times New Roman" w:hAnsi="Times New Roman" w:cs="Times New Roman"/>
          <w:kern w:val="2"/>
          <w:sz w:val="24"/>
          <w:szCs w:val="24"/>
          <w:lang w:eastAsia="ar-SA"/>
        </w:rPr>
      </w:pPr>
      <w:r w:rsidRPr="0073787F">
        <w:rPr>
          <w:rFonts w:ascii="Times New Roman" w:eastAsia="Times New Roman" w:hAnsi="Times New Roman" w:cs="Times New Roman"/>
          <w:bCs/>
          <w:kern w:val="2"/>
          <w:sz w:val="24"/>
          <w:szCs w:val="24"/>
          <w:lang w:eastAsia="ar-SA"/>
        </w:rPr>
        <w:t xml:space="preserve">Все уведомления Сторон, связанные с исполнением Договора, направляются в письменной форме по почте по указанным в разделе 16 Договора адресам, или по электронной почте, либо с использованием иных средств связи и доставки, обеспечивающих фиксирование такого уведомления и получением Заказчиком подтверждения о его вручении Подрядчику. Стороны признают обязательную силу за перепиской по электронным адресам, указанным в Договоре, и/или через систему электронного документооборота и соглашаются с тем, что любые письма, заявления, заявки и уведомления, а также любая иная без исключения деловая корреспонденция, отправленная с адресов электронной почты или системы электронного документооборота, является исходящей от надлежащим образом уполномоченных представителей сторон. Стороны признают, что датой получения корреспонденции, направленной путем электронной переписки или системы электронного документооборота, является следующий рабочий день после даты направления. </w:t>
      </w:r>
    </w:p>
    <w:p w14:paraId="5FD533E7" w14:textId="58B94079" w:rsidR="00F745C7" w:rsidRPr="0073787F" w:rsidRDefault="00F745C7" w:rsidP="004F1EA0">
      <w:pPr>
        <w:pStyle w:val="a8"/>
        <w:widowControl w:val="0"/>
        <w:numPr>
          <w:ilvl w:val="1"/>
          <w:numId w:val="7"/>
        </w:numPr>
        <w:tabs>
          <w:tab w:val="left" w:pos="567"/>
        </w:tabs>
        <w:suppressAutoHyphens/>
        <w:spacing w:after="0" w:line="240" w:lineRule="auto"/>
        <w:jc w:val="both"/>
        <w:rPr>
          <w:rFonts w:ascii="Times New Roman" w:eastAsia="Times New Roman" w:hAnsi="Times New Roman" w:cs="Times New Roman"/>
          <w:kern w:val="2"/>
          <w:sz w:val="24"/>
          <w:szCs w:val="24"/>
          <w:lang w:eastAsia="ar-SA"/>
        </w:rPr>
      </w:pPr>
      <w:r w:rsidRPr="0073787F">
        <w:rPr>
          <w:rFonts w:ascii="Times New Roman" w:eastAsia="Times New Roman" w:hAnsi="Times New Roman" w:cs="Times New Roman"/>
          <w:bCs/>
          <w:kern w:val="2"/>
          <w:sz w:val="24"/>
          <w:szCs w:val="24"/>
          <w:lang w:eastAsia="ar-SA"/>
        </w:rPr>
        <w:t xml:space="preserve">Если документ, направленный одной из Сторон по последнему известному ей адресу для корреспонденции в Российской Федерации другой Стороны, вернулся первой Стороне по причине отсутствия второй Стороны по этому адресу или ее отказа от получения этого документа, этот документ считается полученным второй Стороной в день проставления почтовой или курьерской службой на этом документе или его конверте отметки «Адресат выбыл» или иной аналогичной отметки, свидетельствующей об отсутствии адресата по указанному адресу или о его отказе от получения документа, а если такая отметка отсутствует или день ее проставления определить невозможно - то день получения первой Стороной возвращенного документа. Стороны обязуются сообщать друг другу обо всех случаях взлома или иного несанкционированного доступа к их электронным почтовым ящикам. В отсутствие такого уведомления исполнение, произведенное Стороной Договора с учетом имеющейся у нее информации, признается надлежащим и лишает вторую Сторону права ссылаться на указанные обстоятельства. В случае если сообщение отправлено с использованием телеграфа, почтовой или курьерской связи, сообщение считается полученным другой стороной со времени, обозначенного в уведомлении о получении. </w:t>
      </w:r>
    </w:p>
    <w:p w14:paraId="113500C9" w14:textId="3608C975" w:rsidR="00F745C7" w:rsidRPr="0073787F" w:rsidRDefault="00F745C7" w:rsidP="004F1EA0">
      <w:pPr>
        <w:pStyle w:val="a8"/>
        <w:widowControl w:val="0"/>
        <w:numPr>
          <w:ilvl w:val="1"/>
          <w:numId w:val="7"/>
        </w:numPr>
        <w:tabs>
          <w:tab w:val="left" w:pos="567"/>
        </w:tabs>
        <w:suppressAutoHyphens/>
        <w:spacing w:after="0" w:line="240" w:lineRule="auto"/>
        <w:jc w:val="both"/>
        <w:rPr>
          <w:rFonts w:ascii="Times New Roman" w:eastAsia="Times New Roman" w:hAnsi="Times New Roman" w:cs="Times New Roman"/>
          <w:bCs/>
          <w:kern w:val="2"/>
          <w:sz w:val="24"/>
          <w:szCs w:val="24"/>
          <w:lang w:eastAsia="ar-SA"/>
        </w:rPr>
      </w:pPr>
      <w:r w:rsidRPr="0073787F">
        <w:rPr>
          <w:rFonts w:ascii="Times New Roman" w:eastAsia="Times New Roman" w:hAnsi="Times New Roman" w:cs="Times New Roman"/>
          <w:bCs/>
          <w:kern w:val="2"/>
          <w:sz w:val="24"/>
          <w:szCs w:val="24"/>
          <w:lang w:eastAsia="ar-SA"/>
        </w:rPr>
        <w:t>Все споры, возникшие по настоящему Договору, разрешаются путем переговоров Сторон или в установленном законодательством судебном порядке по месту нахождения Заказчика. Соблюдение претензионного порядка при разрешении споров для Сторон обязательно. Срок ответа на претензию – 10 дней с момента получения претензии.</w:t>
      </w:r>
    </w:p>
    <w:p w14:paraId="396BC6A8" w14:textId="77777777" w:rsidR="00F745C7" w:rsidRPr="00F745C7" w:rsidRDefault="00F745C7" w:rsidP="00F745C7">
      <w:pPr>
        <w:widowControl w:val="0"/>
        <w:tabs>
          <w:tab w:val="left" w:pos="142"/>
        </w:tabs>
        <w:suppressAutoHyphens/>
        <w:spacing w:after="0" w:line="240" w:lineRule="auto"/>
        <w:ind w:firstLine="709"/>
        <w:jc w:val="both"/>
        <w:rPr>
          <w:rFonts w:ascii="Times New Roman" w:eastAsia="Times New Roman" w:hAnsi="Times New Roman" w:cs="Times New Roman"/>
          <w:kern w:val="2"/>
          <w:sz w:val="24"/>
          <w:szCs w:val="24"/>
          <w:lang w:eastAsia="ar-SA"/>
        </w:rPr>
      </w:pPr>
    </w:p>
    <w:p w14:paraId="76B0F83D" w14:textId="0A25628D" w:rsidR="00F745C7" w:rsidRPr="00830DD7" w:rsidRDefault="00F745C7" w:rsidP="004F1EA0">
      <w:pPr>
        <w:pStyle w:val="a8"/>
        <w:widowControl w:val="0"/>
        <w:numPr>
          <w:ilvl w:val="0"/>
          <w:numId w:val="7"/>
        </w:numPr>
        <w:tabs>
          <w:tab w:val="left" w:pos="1134"/>
          <w:tab w:val="left" w:pos="4482"/>
        </w:tabs>
        <w:suppressAutoHyphens/>
        <w:spacing w:after="0" w:line="240" w:lineRule="auto"/>
        <w:jc w:val="center"/>
        <w:outlineLvl w:val="0"/>
        <w:rPr>
          <w:rFonts w:ascii="Times New Roman" w:eastAsia="Times New Roman" w:hAnsi="Times New Roman" w:cs="Times New Roman"/>
          <w:b/>
          <w:bCs/>
          <w:sz w:val="24"/>
          <w:szCs w:val="24"/>
          <w:lang w:eastAsia="ru-RU" w:bidi="ru-RU"/>
        </w:rPr>
      </w:pPr>
      <w:r w:rsidRPr="00830DD7">
        <w:rPr>
          <w:rFonts w:ascii="Times New Roman" w:eastAsia="Times New Roman" w:hAnsi="Times New Roman" w:cs="Times New Roman"/>
          <w:b/>
          <w:bCs/>
          <w:sz w:val="24"/>
          <w:szCs w:val="24"/>
          <w:lang w:eastAsia="ru-RU" w:bidi="ru-RU"/>
        </w:rPr>
        <w:t>ПРИЛОЖЕНИЯ</w:t>
      </w:r>
    </w:p>
    <w:p w14:paraId="7E303ADC" w14:textId="77777777" w:rsidR="00F745C7" w:rsidRPr="00830DD7" w:rsidRDefault="00F745C7" w:rsidP="004F1EA0">
      <w:pPr>
        <w:pStyle w:val="a8"/>
        <w:numPr>
          <w:ilvl w:val="0"/>
          <w:numId w:val="7"/>
        </w:numPr>
        <w:suppressAutoHyphens/>
        <w:spacing w:after="0" w:line="240" w:lineRule="auto"/>
        <w:jc w:val="both"/>
        <w:rPr>
          <w:rFonts w:ascii="Times New Roman" w:eastAsia="Calibri" w:hAnsi="Times New Roman" w:cs="Times New Roman"/>
          <w:sz w:val="24"/>
          <w:szCs w:val="24"/>
          <w:lang w:eastAsia="ar-SA"/>
        </w:rPr>
      </w:pPr>
      <w:r w:rsidRPr="00830DD7">
        <w:rPr>
          <w:rFonts w:ascii="Times New Roman" w:eastAsia="Calibri" w:hAnsi="Times New Roman" w:cs="Times New Roman"/>
          <w:b/>
          <w:sz w:val="24"/>
          <w:szCs w:val="24"/>
          <w:lang w:eastAsia="ar-SA"/>
        </w:rPr>
        <w:t>К настоящему Договору в качестве его неотъемлемых частей прилагаются:</w:t>
      </w:r>
    </w:p>
    <w:p w14:paraId="1B4F101F" w14:textId="77777777" w:rsidR="00F745C7" w:rsidRPr="00830DD7" w:rsidRDefault="00F745C7" w:rsidP="004F1EA0">
      <w:pPr>
        <w:pStyle w:val="a8"/>
        <w:numPr>
          <w:ilvl w:val="0"/>
          <w:numId w:val="7"/>
        </w:numPr>
        <w:tabs>
          <w:tab w:val="left" w:pos="10065"/>
        </w:tabs>
        <w:suppressAutoHyphens/>
        <w:spacing w:after="0" w:line="240" w:lineRule="auto"/>
        <w:jc w:val="both"/>
        <w:rPr>
          <w:rFonts w:ascii="Times New Roman" w:eastAsia="Calibri" w:hAnsi="Times New Roman" w:cs="Times New Roman"/>
          <w:sz w:val="24"/>
          <w:szCs w:val="24"/>
          <w:lang w:eastAsia="ar-SA"/>
        </w:rPr>
      </w:pPr>
      <w:r w:rsidRPr="00830DD7">
        <w:rPr>
          <w:rFonts w:ascii="Times New Roman" w:eastAsia="Calibri" w:hAnsi="Times New Roman" w:cs="Times New Roman"/>
          <w:sz w:val="24"/>
          <w:szCs w:val="24"/>
          <w:lang w:eastAsia="ar-SA"/>
        </w:rPr>
        <w:t>Приложение № 1 – Техническое задание.</w:t>
      </w:r>
    </w:p>
    <w:p w14:paraId="432A3507" w14:textId="77777777" w:rsidR="00F745C7" w:rsidRDefault="00F745C7" w:rsidP="004F1EA0">
      <w:pPr>
        <w:pStyle w:val="a8"/>
        <w:numPr>
          <w:ilvl w:val="0"/>
          <w:numId w:val="7"/>
        </w:numPr>
        <w:tabs>
          <w:tab w:val="left" w:pos="10065"/>
        </w:tabs>
        <w:suppressAutoHyphens/>
        <w:spacing w:after="0" w:line="240" w:lineRule="auto"/>
        <w:jc w:val="both"/>
        <w:rPr>
          <w:rFonts w:ascii="Times New Roman" w:eastAsia="Calibri" w:hAnsi="Times New Roman" w:cs="Times New Roman"/>
          <w:sz w:val="24"/>
          <w:szCs w:val="24"/>
          <w:lang w:eastAsia="ar-SA"/>
        </w:rPr>
      </w:pPr>
      <w:r w:rsidRPr="00830DD7">
        <w:rPr>
          <w:rFonts w:ascii="Times New Roman" w:eastAsia="Calibri" w:hAnsi="Times New Roman" w:cs="Times New Roman"/>
          <w:sz w:val="24"/>
          <w:szCs w:val="24"/>
          <w:lang w:eastAsia="ar-SA"/>
        </w:rPr>
        <w:t>Приложение № 2 – Смета.</w:t>
      </w:r>
    </w:p>
    <w:p w14:paraId="574274EB" w14:textId="1AE476D7" w:rsidR="0073787F" w:rsidRDefault="0073787F" w:rsidP="004F1EA0">
      <w:pPr>
        <w:pStyle w:val="a8"/>
        <w:numPr>
          <w:ilvl w:val="0"/>
          <w:numId w:val="7"/>
        </w:numPr>
        <w:tabs>
          <w:tab w:val="left" w:pos="10065"/>
        </w:tabs>
        <w:suppressAutoHyphens/>
        <w:spacing w:after="0" w:line="240" w:lineRule="auto"/>
        <w:jc w:val="both"/>
        <w:rPr>
          <w:rFonts w:ascii="Times New Roman" w:eastAsia="Calibri" w:hAnsi="Times New Roman" w:cs="Times New Roman"/>
          <w:sz w:val="24"/>
          <w:szCs w:val="24"/>
          <w:lang w:eastAsia="ar-SA"/>
        </w:rPr>
      </w:pPr>
      <w:r>
        <w:rPr>
          <w:rFonts w:ascii="Times New Roman" w:eastAsia="Calibri" w:hAnsi="Times New Roman" w:cs="Times New Roman"/>
          <w:sz w:val="24"/>
          <w:szCs w:val="24"/>
          <w:lang w:eastAsia="ar-SA"/>
        </w:rPr>
        <w:t>Приложение № 3 – График производства работ.</w:t>
      </w:r>
    </w:p>
    <w:p w14:paraId="7E7CF589" w14:textId="0B0BCBDF" w:rsidR="0073787F" w:rsidRPr="00830DD7" w:rsidRDefault="0073787F" w:rsidP="004F1EA0">
      <w:pPr>
        <w:pStyle w:val="a8"/>
        <w:numPr>
          <w:ilvl w:val="0"/>
          <w:numId w:val="7"/>
        </w:numPr>
        <w:tabs>
          <w:tab w:val="left" w:pos="10065"/>
        </w:tabs>
        <w:suppressAutoHyphens/>
        <w:spacing w:after="0" w:line="240" w:lineRule="auto"/>
        <w:jc w:val="both"/>
        <w:rPr>
          <w:rFonts w:ascii="Times New Roman" w:eastAsia="Calibri" w:hAnsi="Times New Roman" w:cs="Times New Roman"/>
          <w:sz w:val="24"/>
          <w:szCs w:val="24"/>
          <w:lang w:eastAsia="ar-SA"/>
        </w:rPr>
      </w:pPr>
      <w:r>
        <w:rPr>
          <w:rFonts w:ascii="Times New Roman" w:eastAsia="Calibri" w:hAnsi="Times New Roman" w:cs="Times New Roman"/>
          <w:sz w:val="24"/>
          <w:szCs w:val="24"/>
          <w:lang w:eastAsia="ar-SA"/>
        </w:rPr>
        <w:t xml:space="preserve">Приложение № 4 - </w:t>
      </w:r>
      <w:r w:rsidRPr="0073787F">
        <w:rPr>
          <w:rFonts w:ascii="Times New Roman" w:eastAsia="Calibri" w:hAnsi="Times New Roman" w:cs="Times New Roman"/>
          <w:sz w:val="24"/>
          <w:szCs w:val="24"/>
          <w:lang w:eastAsia="ar-SA"/>
        </w:rPr>
        <w:t>Акт сдачи-приемки работ</w:t>
      </w:r>
      <w:r>
        <w:rPr>
          <w:rFonts w:ascii="Times New Roman" w:eastAsia="Calibri" w:hAnsi="Times New Roman" w:cs="Times New Roman"/>
          <w:sz w:val="24"/>
          <w:szCs w:val="24"/>
          <w:lang w:eastAsia="ar-SA"/>
        </w:rPr>
        <w:t>.</w:t>
      </w:r>
    </w:p>
    <w:p w14:paraId="4541171F" w14:textId="77777777" w:rsidR="00F745C7" w:rsidRPr="00F745C7" w:rsidRDefault="00F745C7" w:rsidP="00F745C7">
      <w:pPr>
        <w:suppressAutoHyphens/>
        <w:spacing w:after="0" w:line="240" w:lineRule="auto"/>
        <w:ind w:firstLine="709"/>
        <w:jc w:val="both"/>
        <w:rPr>
          <w:rFonts w:ascii="Times New Roman" w:eastAsia="Calibri" w:hAnsi="Times New Roman" w:cs="Times New Roman"/>
          <w:bCs/>
          <w:sz w:val="24"/>
          <w:szCs w:val="24"/>
          <w:lang w:eastAsia="ar-SA"/>
        </w:rPr>
      </w:pPr>
    </w:p>
    <w:p w14:paraId="6D20E856" w14:textId="77777777" w:rsidR="00F745C7" w:rsidRPr="00830DD7" w:rsidRDefault="00F745C7" w:rsidP="004F1EA0">
      <w:pPr>
        <w:pStyle w:val="a8"/>
        <w:widowControl w:val="0"/>
        <w:numPr>
          <w:ilvl w:val="0"/>
          <w:numId w:val="7"/>
        </w:numPr>
        <w:suppressAutoHyphens/>
        <w:spacing w:after="0" w:line="240" w:lineRule="auto"/>
        <w:rPr>
          <w:rFonts w:ascii="Times New Roman" w:eastAsia="Andale Sans UI" w:hAnsi="Times New Roman" w:cs="Times New Roman"/>
          <w:b/>
          <w:kern w:val="2"/>
          <w:sz w:val="24"/>
          <w:szCs w:val="24"/>
          <w:lang w:eastAsia="ar-SA"/>
        </w:rPr>
      </w:pPr>
      <w:r w:rsidRPr="00830DD7">
        <w:rPr>
          <w:rFonts w:ascii="Times New Roman" w:eastAsia="Andale Sans UI" w:hAnsi="Times New Roman" w:cs="Times New Roman"/>
          <w:b/>
          <w:kern w:val="2"/>
          <w:sz w:val="24"/>
          <w:szCs w:val="24"/>
          <w:lang w:eastAsia="ar-SA"/>
        </w:rPr>
        <w:t>16. ЮРИДИЧЕСКИЕ АДРЕСА И БАНКОВСКИЕ РЕКВИЗИТЫ СТОРОН</w:t>
      </w:r>
    </w:p>
    <w:p w14:paraId="227E108C" w14:textId="77777777" w:rsidR="00F745C7" w:rsidRPr="00F745C7" w:rsidRDefault="00F745C7" w:rsidP="00F745C7">
      <w:pPr>
        <w:widowControl w:val="0"/>
        <w:tabs>
          <w:tab w:val="left" w:pos="1440"/>
        </w:tabs>
        <w:spacing w:after="0" w:line="240" w:lineRule="auto"/>
        <w:contextualSpacing/>
        <w:jc w:val="center"/>
        <w:rPr>
          <w:rFonts w:ascii="Times New Roman" w:eastAsia="Times New Roman" w:hAnsi="Times New Roman" w:cs="Times New Roman"/>
          <w:b/>
          <w:kern w:val="1"/>
          <w:sz w:val="24"/>
          <w:szCs w:val="24"/>
          <w:lang w:eastAsia="ru-RU"/>
        </w:rPr>
      </w:pPr>
    </w:p>
    <w:tbl>
      <w:tblPr>
        <w:tblW w:w="9792" w:type="dxa"/>
        <w:tblInd w:w="239" w:type="dxa"/>
        <w:tblLook w:val="01E0" w:firstRow="1" w:lastRow="1" w:firstColumn="1" w:lastColumn="1" w:noHBand="0" w:noVBand="0"/>
      </w:tblPr>
      <w:tblGrid>
        <w:gridCol w:w="4831"/>
        <w:gridCol w:w="4961"/>
      </w:tblGrid>
      <w:tr w:rsidR="00F745C7" w:rsidRPr="00F745C7" w14:paraId="58DF2367" w14:textId="77777777" w:rsidTr="009F18D5">
        <w:trPr>
          <w:trHeight w:val="567"/>
        </w:trPr>
        <w:tc>
          <w:tcPr>
            <w:tcW w:w="4831" w:type="dxa"/>
          </w:tcPr>
          <w:p w14:paraId="594D9483" w14:textId="77777777" w:rsidR="00F745C7" w:rsidRPr="0073787F" w:rsidRDefault="00F745C7"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r w:rsidRPr="0073787F">
              <w:rPr>
                <w:rFonts w:ascii="Times New Roman" w:eastAsia="Arial Unicode MS" w:hAnsi="Times New Roman" w:cs="Times New Roman"/>
                <w:color w:val="000000"/>
                <w:sz w:val="24"/>
                <w:szCs w:val="24"/>
                <w:u w:color="000000"/>
                <w:bdr w:val="nil"/>
                <w:lang w:eastAsia="ru-RU"/>
              </w:rPr>
              <w:t>«Заказчик»:</w:t>
            </w:r>
          </w:p>
          <w:p w14:paraId="104754A3" w14:textId="77777777" w:rsidR="00F745C7" w:rsidRPr="0073787F" w:rsidRDefault="00F745C7" w:rsidP="0073787F">
            <w:pPr>
              <w:tabs>
                <w:tab w:val="left" w:pos="35"/>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 xml:space="preserve">АО «НТИ - БТИ НО» </w:t>
            </w:r>
          </w:p>
          <w:p w14:paraId="1B86AC09"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 xml:space="preserve">Адрес: 603106, г. Нижний Новгород, </w:t>
            </w:r>
          </w:p>
          <w:p w14:paraId="18829F4D"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ул. Адмирала Васюнина, д.2</w:t>
            </w:r>
          </w:p>
          <w:p w14:paraId="66261221"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ОГРН 1245200029106</w:t>
            </w:r>
          </w:p>
          <w:p w14:paraId="5D926EED"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ИНН 5262397105</w:t>
            </w:r>
          </w:p>
          <w:p w14:paraId="55B66C5D"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КПП 526201001</w:t>
            </w:r>
          </w:p>
          <w:p w14:paraId="526805B3"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р/с 40602810042020000019</w:t>
            </w:r>
          </w:p>
          <w:p w14:paraId="7BAF7CAA"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Банк: Волго-Вятский Банк ПАО «Сбербанк»</w:t>
            </w:r>
          </w:p>
          <w:p w14:paraId="164E8164"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БИК 042202603</w:t>
            </w:r>
          </w:p>
          <w:p w14:paraId="5CC6A814"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 xml:space="preserve">к/с 30101810900000000603 </w:t>
            </w:r>
          </w:p>
          <w:p w14:paraId="4C2ADD6F"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ОКПО 76270914</w:t>
            </w:r>
          </w:p>
          <w:p w14:paraId="237DC0D2" w14:textId="77777777" w:rsidR="00F745C7" w:rsidRPr="0073787F" w:rsidRDefault="00F745C7" w:rsidP="0073787F">
            <w:pPr>
              <w:tabs>
                <w:tab w:val="left" w:pos="567"/>
                <w:tab w:val="left" w:pos="851"/>
              </w:tabs>
              <w:suppressAutoHyphens/>
              <w:spacing w:after="0" w:line="240" w:lineRule="auto"/>
              <w:rPr>
                <w:rFonts w:ascii="Times New Roman" w:eastAsia="Calibri" w:hAnsi="Times New Roman" w:cs="Times New Roman"/>
                <w:sz w:val="24"/>
                <w:szCs w:val="24"/>
              </w:rPr>
            </w:pPr>
            <w:r w:rsidRPr="0073787F">
              <w:rPr>
                <w:rFonts w:ascii="Times New Roman" w:eastAsia="Calibri" w:hAnsi="Times New Roman" w:cs="Times New Roman"/>
                <w:sz w:val="24"/>
                <w:szCs w:val="24"/>
              </w:rPr>
              <w:t>Тел.: 8(831)274-67-33</w:t>
            </w:r>
          </w:p>
          <w:p w14:paraId="2A5AF56F" w14:textId="77777777" w:rsidR="00F745C7" w:rsidRPr="0073787F" w:rsidRDefault="00F745C7" w:rsidP="0073787F">
            <w:pPr>
              <w:shd w:val="clear" w:color="auto" w:fill="FFFFFF"/>
              <w:spacing w:after="0" w:line="240" w:lineRule="auto"/>
              <w:rPr>
                <w:rFonts w:ascii="Times New Roman" w:eastAsia="Times New Roman" w:hAnsi="Times New Roman" w:cs="Times New Roman"/>
                <w:color w:val="000000"/>
                <w:sz w:val="24"/>
                <w:szCs w:val="24"/>
                <w:u w:val="single"/>
                <w:bdr w:val="none" w:sz="0" w:space="0" w:color="auto" w:frame="1"/>
                <w:shd w:val="clear" w:color="auto" w:fill="FFFFFF"/>
                <w:lang w:eastAsia="ru-RU"/>
              </w:rPr>
            </w:pPr>
            <w:r w:rsidRPr="0073787F">
              <w:rPr>
                <w:rFonts w:ascii="Times New Roman" w:eastAsia="Times New Roman" w:hAnsi="Times New Roman" w:cs="Times New Roman"/>
                <w:color w:val="000000"/>
                <w:sz w:val="24"/>
                <w:szCs w:val="24"/>
                <w:lang w:val="en-US" w:eastAsia="ru-RU"/>
              </w:rPr>
              <w:t>e</w:t>
            </w:r>
            <w:r w:rsidRPr="0073787F">
              <w:rPr>
                <w:rFonts w:ascii="Times New Roman" w:eastAsia="Times New Roman" w:hAnsi="Times New Roman" w:cs="Times New Roman"/>
                <w:color w:val="000000"/>
                <w:sz w:val="24"/>
                <w:szCs w:val="24"/>
                <w:lang w:eastAsia="ru-RU"/>
              </w:rPr>
              <w:t>-</w:t>
            </w:r>
            <w:r w:rsidRPr="0073787F">
              <w:rPr>
                <w:rFonts w:ascii="Times New Roman" w:eastAsia="Times New Roman" w:hAnsi="Times New Roman" w:cs="Times New Roman"/>
                <w:color w:val="000000"/>
                <w:sz w:val="24"/>
                <w:szCs w:val="24"/>
                <w:lang w:val="en-US" w:eastAsia="ru-RU"/>
              </w:rPr>
              <w:t>mail</w:t>
            </w:r>
            <w:r w:rsidRPr="0073787F">
              <w:rPr>
                <w:rFonts w:ascii="Times New Roman" w:eastAsia="Times New Roman" w:hAnsi="Times New Roman" w:cs="Times New Roman"/>
                <w:color w:val="000000"/>
                <w:sz w:val="24"/>
                <w:szCs w:val="24"/>
                <w:lang w:eastAsia="ru-RU"/>
              </w:rPr>
              <w:t xml:space="preserve">: </w:t>
            </w:r>
            <w:hyperlink r:id="rId8" w:history="1">
              <w:r w:rsidRPr="0073787F">
                <w:rPr>
                  <w:rFonts w:ascii="Times New Roman" w:eastAsia="Times New Roman" w:hAnsi="Times New Roman" w:cs="Times New Roman"/>
                  <w:color w:val="000000"/>
                  <w:sz w:val="24"/>
                  <w:szCs w:val="24"/>
                  <w:u w:val="single"/>
                  <w:bdr w:val="none" w:sz="0" w:space="0" w:color="auto" w:frame="1"/>
                  <w:shd w:val="clear" w:color="auto" w:fill="FFFFFF"/>
                  <w:lang w:val="en-US" w:eastAsia="ru-RU"/>
                </w:rPr>
                <w:t>info</w:t>
              </w:r>
              <w:r w:rsidRPr="0073787F">
                <w:rPr>
                  <w:rFonts w:ascii="Times New Roman" w:eastAsia="Times New Roman" w:hAnsi="Times New Roman" w:cs="Times New Roman"/>
                  <w:color w:val="000000"/>
                  <w:sz w:val="24"/>
                  <w:szCs w:val="24"/>
                  <w:u w:val="single"/>
                  <w:bdr w:val="none" w:sz="0" w:space="0" w:color="auto" w:frame="1"/>
                  <w:shd w:val="clear" w:color="auto" w:fill="FFFFFF"/>
                  <w:lang w:eastAsia="ru-RU"/>
                </w:rPr>
                <w:t>@</w:t>
              </w:r>
              <w:r w:rsidRPr="0073787F">
                <w:rPr>
                  <w:rFonts w:ascii="Times New Roman" w:eastAsia="Times New Roman" w:hAnsi="Times New Roman" w:cs="Times New Roman"/>
                  <w:color w:val="000000"/>
                  <w:sz w:val="24"/>
                  <w:szCs w:val="24"/>
                  <w:u w:val="single"/>
                  <w:bdr w:val="none" w:sz="0" w:space="0" w:color="auto" w:frame="1"/>
                  <w:shd w:val="clear" w:color="auto" w:fill="FFFFFF"/>
                  <w:lang w:val="en-US" w:eastAsia="ru-RU"/>
                </w:rPr>
                <w:t>btinn</w:t>
              </w:r>
              <w:r w:rsidRPr="0073787F">
                <w:rPr>
                  <w:rFonts w:ascii="Times New Roman" w:eastAsia="Times New Roman" w:hAnsi="Times New Roman" w:cs="Times New Roman"/>
                  <w:color w:val="000000"/>
                  <w:sz w:val="24"/>
                  <w:szCs w:val="24"/>
                  <w:u w:val="single"/>
                  <w:bdr w:val="none" w:sz="0" w:space="0" w:color="auto" w:frame="1"/>
                  <w:shd w:val="clear" w:color="auto" w:fill="FFFFFF"/>
                  <w:lang w:eastAsia="ru-RU"/>
                </w:rPr>
                <w:t>.</w:t>
              </w:r>
              <w:r w:rsidRPr="0073787F">
                <w:rPr>
                  <w:rFonts w:ascii="Times New Roman" w:eastAsia="Times New Roman" w:hAnsi="Times New Roman" w:cs="Times New Roman"/>
                  <w:color w:val="000000"/>
                  <w:sz w:val="24"/>
                  <w:szCs w:val="24"/>
                  <w:u w:val="single"/>
                  <w:bdr w:val="none" w:sz="0" w:space="0" w:color="auto" w:frame="1"/>
                  <w:shd w:val="clear" w:color="auto" w:fill="FFFFFF"/>
                  <w:lang w:val="en-US" w:eastAsia="ru-RU"/>
                </w:rPr>
                <w:t>ru</w:t>
              </w:r>
            </w:hyperlink>
          </w:p>
          <w:p w14:paraId="7E865F30" w14:textId="77777777" w:rsidR="00F745C7" w:rsidRPr="00F745C7" w:rsidRDefault="00F745C7" w:rsidP="0073787F">
            <w:pPr>
              <w:shd w:val="clear" w:color="auto" w:fill="FFFFFF"/>
              <w:spacing w:after="0" w:line="240" w:lineRule="auto"/>
              <w:rPr>
                <w:rFonts w:ascii="Times New Roman" w:eastAsia="Times New Roman" w:hAnsi="Times New Roman" w:cs="Times New Roman"/>
                <w:color w:val="000000"/>
                <w:sz w:val="24"/>
                <w:szCs w:val="24"/>
                <w:u w:val="single"/>
                <w:bdr w:val="none" w:sz="0" w:space="0" w:color="auto" w:frame="1"/>
                <w:shd w:val="clear" w:color="auto" w:fill="FFFFFF"/>
                <w:lang w:eastAsia="ru-RU"/>
              </w:rPr>
            </w:pPr>
          </w:p>
          <w:p w14:paraId="03FEB9AA" w14:textId="77777777" w:rsidR="00F745C7" w:rsidRPr="00F745C7" w:rsidRDefault="00F745C7" w:rsidP="0073787F">
            <w:pPr>
              <w:shd w:val="clear" w:color="auto" w:fill="FFFFFF"/>
              <w:spacing w:after="0" w:line="240" w:lineRule="auto"/>
              <w:rPr>
                <w:rFonts w:ascii="Times New Roman" w:eastAsia="Times New Roman" w:hAnsi="Times New Roman" w:cs="Times New Roman"/>
                <w:color w:val="000000"/>
                <w:sz w:val="24"/>
                <w:szCs w:val="24"/>
                <w:u w:val="single"/>
                <w:bdr w:val="none" w:sz="0" w:space="0" w:color="auto" w:frame="1"/>
                <w:shd w:val="clear" w:color="auto" w:fill="FFFFFF"/>
                <w:lang w:eastAsia="ru-RU"/>
              </w:rPr>
            </w:pPr>
          </w:p>
          <w:p w14:paraId="5E2560BC" w14:textId="77777777" w:rsidR="00F745C7" w:rsidRPr="0073787F" w:rsidRDefault="00F745C7"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r w:rsidRPr="0073787F">
              <w:rPr>
                <w:rFonts w:ascii="Times New Roman" w:eastAsia="Arial Unicode MS" w:hAnsi="Times New Roman" w:cs="Times New Roman"/>
                <w:color w:val="000000"/>
                <w:sz w:val="24"/>
                <w:szCs w:val="24"/>
                <w:u w:color="000000"/>
                <w:bdr w:val="nil"/>
                <w:lang w:eastAsia="ru-RU"/>
              </w:rPr>
              <w:t>Генеральный директор _____ /</w:t>
            </w:r>
            <w:proofErr w:type="spellStart"/>
            <w:r w:rsidRPr="0073787F">
              <w:rPr>
                <w:rFonts w:ascii="Times New Roman" w:eastAsia="Arial Unicode MS" w:hAnsi="Times New Roman" w:cs="Times New Roman"/>
                <w:color w:val="000000"/>
                <w:sz w:val="24"/>
                <w:szCs w:val="24"/>
                <w:u w:color="000000"/>
                <w:bdr w:val="nil"/>
                <w:lang w:eastAsia="ru-RU"/>
              </w:rPr>
              <w:t>Д.Ю.Засухин</w:t>
            </w:r>
            <w:proofErr w:type="spellEnd"/>
            <w:r w:rsidRPr="0073787F">
              <w:rPr>
                <w:rFonts w:ascii="Times New Roman" w:eastAsia="Arial Unicode MS" w:hAnsi="Times New Roman" w:cs="Times New Roman"/>
                <w:color w:val="000000"/>
                <w:sz w:val="24"/>
                <w:szCs w:val="24"/>
                <w:u w:color="000000"/>
                <w:bdr w:val="nil"/>
                <w:lang w:eastAsia="ru-RU"/>
              </w:rPr>
              <w:t>/</w:t>
            </w:r>
          </w:p>
          <w:p w14:paraId="5AFCEC0E" w14:textId="77777777" w:rsidR="00F745C7" w:rsidRPr="0073787F" w:rsidRDefault="00F745C7" w:rsidP="0073787F">
            <w:pPr>
              <w:suppressAutoHyphens/>
              <w:spacing w:after="0" w:line="240" w:lineRule="auto"/>
              <w:jc w:val="both"/>
              <w:rPr>
                <w:rFonts w:ascii="Times New Roman" w:eastAsia="Times New Roman" w:hAnsi="Times New Roman" w:cs="Times New Roman"/>
                <w:sz w:val="24"/>
                <w:szCs w:val="24"/>
                <w:lang w:eastAsia="ru-RU"/>
              </w:rPr>
            </w:pPr>
            <w:r w:rsidRPr="0073787F">
              <w:rPr>
                <w:rFonts w:ascii="Times New Roman" w:eastAsia="Times New Roman" w:hAnsi="Times New Roman" w:cs="Times New Roman"/>
                <w:sz w:val="24"/>
                <w:szCs w:val="24"/>
                <w:lang w:eastAsia="ru-RU"/>
              </w:rPr>
              <w:t>М.П.</w:t>
            </w:r>
          </w:p>
        </w:tc>
        <w:tc>
          <w:tcPr>
            <w:tcW w:w="4961" w:type="dxa"/>
          </w:tcPr>
          <w:p w14:paraId="33F8B42C" w14:textId="77777777" w:rsidR="00F745C7" w:rsidRPr="0073787F" w:rsidRDefault="00F745C7"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r w:rsidRPr="0073787F">
              <w:rPr>
                <w:rFonts w:ascii="Times New Roman" w:eastAsia="Arial Unicode MS" w:hAnsi="Times New Roman" w:cs="Times New Roman"/>
                <w:color w:val="000000"/>
                <w:sz w:val="24"/>
                <w:szCs w:val="24"/>
                <w:u w:color="000000"/>
                <w:bdr w:val="nil"/>
                <w:lang w:eastAsia="ru-RU"/>
              </w:rPr>
              <w:t>«Подрядчик»:</w:t>
            </w:r>
          </w:p>
          <w:p w14:paraId="0EEE9181" w14:textId="77777777" w:rsidR="00F745C7" w:rsidRDefault="00F745C7"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78D04B74"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69EBA8FC"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10BEB187"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7EAD43AF"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580A80E4"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25FF8F75"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582F532B"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2A968665"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6BAE8823"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21A99071"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0116FDEB"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6A17E30E"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316E8341" w14:textId="77777777" w:rsid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77AE1A85" w14:textId="77777777" w:rsidR="0073787F" w:rsidRPr="00F745C7"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p>
          <w:p w14:paraId="7150C033" w14:textId="61575A69" w:rsidR="00F745C7" w:rsidRPr="0073787F" w:rsidRDefault="0073787F" w:rsidP="0073787F">
            <w:pPr>
              <w:suppressAutoHyphens/>
              <w:spacing w:after="0" w:line="240" w:lineRule="auto"/>
              <w:jc w:val="both"/>
              <w:rPr>
                <w:rFonts w:ascii="Times New Roman" w:eastAsia="Arial Unicode MS" w:hAnsi="Times New Roman" w:cs="Times New Roman"/>
                <w:color w:val="000000"/>
                <w:sz w:val="24"/>
                <w:szCs w:val="24"/>
                <w:u w:color="000000"/>
                <w:bdr w:val="nil"/>
                <w:lang w:eastAsia="ru-RU"/>
              </w:rPr>
            </w:pPr>
            <w:r>
              <w:rPr>
                <w:rFonts w:ascii="Times New Roman" w:eastAsia="Arial Unicode MS" w:hAnsi="Times New Roman" w:cs="Times New Roman"/>
                <w:color w:val="000000"/>
                <w:sz w:val="24"/>
                <w:szCs w:val="24"/>
                <w:u w:color="000000"/>
                <w:bdr w:val="nil"/>
                <w:lang w:eastAsia="ru-RU"/>
              </w:rPr>
              <w:t>___________</w:t>
            </w:r>
            <w:r w:rsidR="00F745C7" w:rsidRPr="0073787F">
              <w:rPr>
                <w:rFonts w:ascii="Times New Roman" w:eastAsia="Arial Unicode MS" w:hAnsi="Times New Roman" w:cs="Times New Roman"/>
                <w:color w:val="000000"/>
                <w:sz w:val="24"/>
                <w:szCs w:val="24"/>
                <w:u w:color="000000"/>
                <w:bdr w:val="nil"/>
                <w:lang w:eastAsia="ru-RU"/>
              </w:rPr>
              <w:t xml:space="preserve"> _____________/</w:t>
            </w:r>
            <w:r>
              <w:rPr>
                <w:rFonts w:ascii="Times New Roman" w:eastAsia="Arial Unicode MS" w:hAnsi="Times New Roman" w:cs="Times New Roman"/>
                <w:color w:val="000000"/>
                <w:sz w:val="24"/>
                <w:szCs w:val="24"/>
                <w:u w:color="000000"/>
                <w:bdr w:val="nil"/>
                <w:lang w:eastAsia="ru-RU"/>
              </w:rPr>
              <w:t>_____________</w:t>
            </w:r>
            <w:r w:rsidR="00F745C7" w:rsidRPr="0073787F">
              <w:rPr>
                <w:rFonts w:ascii="Times New Roman" w:eastAsia="Arial Unicode MS" w:hAnsi="Times New Roman" w:cs="Times New Roman"/>
                <w:color w:val="000000"/>
                <w:sz w:val="24"/>
                <w:szCs w:val="24"/>
                <w:u w:color="000000"/>
                <w:bdr w:val="nil"/>
                <w:lang w:eastAsia="ru-RU"/>
              </w:rPr>
              <w:t>/</w:t>
            </w:r>
          </w:p>
          <w:p w14:paraId="41EA6986" w14:textId="77777777" w:rsidR="00F745C7" w:rsidRPr="0073787F" w:rsidRDefault="00F745C7" w:rsidP="0073787F">
            <w:pPr>
              <w:suppressAutoHyphens/>
              <w:spacing w:after="0" w:line="240" w:lineRule="auto"/>
              <w:jc w:val="both"/>
              <w:rPr>
                <w:rFonts w:ascii="Times New Roman" w:eastAsia="Times New Roman" w:hAnsi="Times New Roman" w:cs="Times New Roman"/>
                <w:sz w:val="24"/>
                <w:szCs w:val="24"/>
                <w:lang w:eastAsia="ru-RU"/>
              </w:rPr>
            </w:pPr>
            <w:r w:rsidRPr="0073787F">
              <w:rPr>
                <w:rFonts w:ascii="Times New Roman" w:eastAsia="Arial Unicode MS" w:hAnsi="Times New Roman" w:cs="Times New Roman"/>
                <w:color w:val="000000"/>
                <w:sz w:val="24"/>
                <w:szCs w:val="24"/>
                <w:u w:color="000000"/>
                <w:bdr w:val="nil"/>
                <w:lang w:eastAsia="ru-RU"/>
              </w:rPr>
              <w:t>М.П.</w:t>
            </w:r>
          </w:p>
        </w:tc>
      </w:tr>
    </w:tbl>
    <w:p w14:paraId="71018A8B" w14:textId="77777777" w:rsidR="00D53758" w:rsidRDefault="00D53758" w:rsidP="0073787F">
      <w:pPr>
        <w:pStyle w:val="2"/>
        <w:spacing w:before="0" w:after="0"/>
        <w:jc w:val="left"/>
      </w:pPr>
    </w:p>
    <w:p w14:paraId="6B7488DC" w14:textId="77777777" w:rsidR="00742814" w:rsidRDefault="00742814" w:rsidP="00742814"/>
    <w:p w14:paraId="70B3528F" w14:textId="77777777" w:rsidR="00742814" w:rsidRDefault="00742814" w:rsidP="00742814"/>
    <w:p w14:paraId="694C8432" w14:textId="77777777" w:rsidR="00772601" w:rsidRDefault="00772601" w:rsidP="00742814"/>
    <w:p w14:paraId="37785EA9" w14:textId="77777777" w:rsidR="00772601" w:rsidRDefault="00772601" w:rsidP="00742814"/>
    <w:p w14:paraId="1FD453D6" w14:textId="77777777" w:rsidR="00772601" w:rsidRDefault="00772601" w:rsidP="00742814"/>
    <w:p w14:paraId="2FA0F56F" w14:textId="77777777" w:rsidR="00772601" w:rsidRDefault="00772601" w:rsidP="00742814"/>
    <w:p w14:paraId="4CF4821C" w14:textId="77777777" w:rsidR="00772601" w:rsidRDefault="00772601" w:rsidP="00742814"/>
    <w:p w14:paraId="5B303D65" w14:textId="77777777" w:rsidR="00772601" w:rsidRDefault="00772601" w:rsidP="00742814"/>
    <w:p w14:paraId="64B021A2" w14:textId="77777777" w:rsidR="00772601" w:rsidRDefault="00772601" w:rsidP="00742814"/>
    <w:p w14:paraId="54072ACD" w14:textId="77777777" w:rsidR="00772601" w:rsidRDefault="00772601" w:rsidP="00742814"/>
    <w:p w14:paraId="3201EA57" w14:textId="77777777" w:rsidR="00772601" w:rsidRDefault="00772601" w:rsidP="00742814"/>
    <w:p w14:paraId="0E87ECB7" w14:textId="77777777" w:rsidR="00772601" w:rsidRDefault="00772601" w:rsidP="00742814"/>
    <w:p w14:paraId="0F90EB8B" w14:textId="77777777" w:rsidR="00772601" w:rsidRDefault="00772601" w:rsidP="00742814"/>
    <w:p w14:paraId="45A8FCC7" w14:textId="77777777" w:rsidR="00772601" w:rsidRDefault="00772601" w:rsidP="00742814"/>
    <w:p w14:paraId="7EF62A7E" w14:textId="77777777" w:rsidR="00772601" w:rsidRDefault="00772601" w:rsidP="00742814"/>
    <w:p w14:paraId="44C91990" w14:textId="77777777" w:rsidR="00772601" w:rsidRDefault="00772601" w:rsidP="00742814"/>
    <w:p w14:paraId="71E67177" w14:textId="77777777" w:rsidR="00772601" w:rsidRDefault="00772601" w:rsidP="00742814"/>
    <w:p w14:paraId="309BDF5D" w14:textId="77777777" w:rsidR="00772601" w:rsidRDefault="00772601" w:rsidP="00742814"/>
    <w:p w14:paraId="66D4B372" w14:textId="77777777" w:rsidR="00772601" w:rsidRDefault="00772601" w:rsidP="00742814"/>
    <w:p w14:paraId="08F51341" w14:textId="77777777" w:rsidR="00772601" w:rsidRDefault="00772601" w:rsidP="00742814"/>
    <w:p w14:paraId="3CF05B3D" w14:textId="77777777" w:rsidR="00772601" w:rsidRDefault="00772601" w:rsidP="00742814"/>
    <w:p w14:paraId="6BE8F698" w14:textId="77777777" w:rsidR="00772601" w:rsidRDefault="00772601" w:rsidP="00742814"/>
    <w:p w14:paraId="63491157" w14:textId="77777777" w:rsidR="00772601" w:rsidRDefault="00772601" w:rsidP="00742814"/>
    <w:p w14:paraId="052B14A5" w14:textId="3C28894E" w:rsidR="00772601" w:rsidRPr="00772601" w:rsidRDefault="00772601" w:rsidP="00772601">
      <w:pPr>
        <w:spacing w:after="0" w:line="240" w:lineRule="auto"/>
        <w:jc w:val="right"/>
        <w:rPr>
          <w:rFonts w:ascii="Times New Roman" w:hAnsi="Times New Roman" w:cs="Times New Roman"/>
          <w:sz w:val="24"/>
          <w:szCs w:val="24"/>
        </w:rPr>
      </w:pPr>
      <w:r w:rsidRPr="00772601">
        <w:rPr>
          <w:rFonts w:ascii="Times New Roman" w:hAnsi="Times New Roman" w:cs="Times New Roman"/>
          <w:sz w:val="24"/>
          <w:szCs w:val="24"/>
        </w:rPr>
        <w:t>Приложение № 1</w:t>
      </w:r>
    </w:p>
    <w:p w14:paraId="2A5D1D5B" w14:textId="25A082E4" w:rsidR="00772601" w:rsidRDefault="00772601" w:rsidP="0077260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к</w:t>
      </w:r>
      <w:r w:rsidRPr="00772601">
        <w:rPr>
          <w:rFonts w:ascii="Times New Roman" w:hAnsi="Times New Roman" w:cs="Times New Roman"/>
          <w:sz w:val="24"/>
          <w:szCs w:val="24"/>
        </w:rPr>
        <w:t xml:space="preserve"> договору №____________</w:t>
      </w:r>
      <w:r>
        <w:rPr>
          <w:rFonts w:ascii="Times New Roman" w:hAnsi="Times New Roman" w:cs="Times New Roman"/>
          <w:sz w:val="24"/>
          <w:szCs w:val="24"/>
        </w:rPr>
        <w:t xml:space="preserve"> о</w:t>
      </w:r>
      <w:r w:rsidRPr="00772601">
        <w:rPr>
          <w:rFonts w:ascii="Times New Roman" w:hAnsi="Times New Roman" w:cs="Times New Roman"/>
          <w:sz w:val="24"/>
          <w:szCs w:val="24"/>
        </w:rPr>
        <w:t>т «___»___________________2026 г.</w:t>
      </w:r>
    </w:p>
    <w:p w14:paraId="51E41133" w14:textId="77777777" w:rsidR="00772601" w:rsidRPr="00772601" w:rsidRDefault="00772601" w:rsidP="00772601">
      <w:pPr>
        <w:spacing w:after="0" w:line="240" w:lineRule="auto"/>
        <w:jc w:val="right"/>
        <w:rPr>
          <w:rFonts w:ascii="Times New Roman" w:hAnsi="Times New Roman" w:cs="Times New Roman"/>
          <w:sz w:val="24"/>
          <w:szCs w:val="24"/>
        </w:rPr>
      </w:pPr>
    </w:p>
    <w:p w14:paraId="7B1B874B" w14:textId="77777777" w:rsidR="00FF286C" w:rsidRPr="00FF286C" w:rsidRDefault="00FF286C" w:rsidP="00FF286C">
      <w:pPr>
        <w:spacing w:after="0" w:line="240" w:lineRule="auto"/>
        <w:jc w:val="center"/>
        <w:rPr>
          <w:rFonts w:ascii="Times New Roman" w:eastAsia="Times New Roman" w:hAnsi="Times New Roman" w:cs="Times New Roman"/>
          <w:lang w:eastAsia="ru-RU"/>
        </w:rPr>
      </w:pPr>
      <w:r w:rsidRPr="00FF286C">
        <w:rPr>
          <w:rFonts w:ascii="Times New Roman" w:eastAsia="Times New Roman" w:hAnsi="Times New Roman" w:cs="Times New Roman"/>
          <w:b/>
        </w:rPr>
        <w:t xml:space="preserve">ТЕХНИЧЕСКОЕ ЗАДАНИЕ </w:t>
      </w:r>
    </w:p>
    <w:p w14:paraId="6A22393C" w14:textId="77777777" w:rsidR="00FF286C" w:rsidRPr="00FF286C" w:rsidRDefault="00FF286C" w:rsidP="00FF286C">
      <w:pPr>
        <w:spacing w:after="0" w:line="240" w:lineRule="auto"/>
        <w:contextualSpacing/>
        <w:jc w:val="center"/>
        <w:rPr>
          <w:rFonts w:ascii="Times New Roman" w:eastAsia="Times New Roman" w:hAnsi="Times New Roman" w:cs="Times New Roman"/>
          <w:b/>
        </w:rPr>
      </w:pPr>
      <w:r w:rsidRPr="00FF286C">
        <w:rPr>
          <w:rFonts w:ascii="Times New Roman" w:eastAsia="Times New Roman" w:hAnsi="Times New Roman" w:cs="Times New Roman"/>
          <w:b/>
        </w:rPr>
        <w:t>на выполнение работ по изготовлению, поставке, монтажу некапитальных быстровозводимых каркасных домов серии «</w:t>
      </w:r>
      <w:proofErr w:type="spellStart"/>
      <w:r w:rsidRPr="00FF286C">
        <w:rPr>
          <w:rFonts w:ascii="Times New Roman" w:eastAsia="Times New Roman" w:hAnsi="Times New Roman" w:cs="Times New Roman"/>
          <w:b/>
        </w:rPr>
        <w:t>Барн</w:t>
      </w:r>
      <w:proofErr w:type="spellEnd"/>
      <w:r w:rsidRPr="00FF286C">
        <w:rPr>
          <w:rFonts w:ascii="Times New Roman" w:eastAsia="Times New Roman" w:hAnsi="Times New Roman" w:cs="Times New Roman"/>
          <w:b/>
        </w:rPr>
        <w:t xml:space="preserve"> </w:t>
      </w:r>
      <w:proofErr w:type="spellStart"/>
      <w:r w:rsidRPr="00FF286C">
        <w:rPr>
          <w:rFonts w:ascii="Times New Roman" w:eastAsia="Times New Roman" w:hAnsi="Times New Roman" w:cs="Times New Roman"/>
          <w:b/>
        </w:rPr>
        <w:t>Опти</w:t>
      </w:r>
      <w:proofErr w:type="spellEnd"/>
      <w:r w:rsidRPr="00FF286C">
        <w:rPr>
          <w:rFonts w:ascii="Times New Roman" w:eastAsia="Times New Roman" w:hAnsi="Times New Roman" w:cs="Times New Roman"/>
          <w:b/>
        </w:rPr>
        <w:t xml:space="preserve">» с террасой с применением технологии </w:t>
      </w:r>
      <w:proofErr w:type="spellStart"/>
      <w:r w:rsidRPr="00FF286C">
        <w:rPr>
          <w:rFonts w:ascii="Times New Roman" w:eastAsia="Times New Roman" w:hAnsi="Times New Roman" w:cs="Times New Roman"/>
          <w:b/>
        </w:rPr>
        <w:t>коннекторной</w:t>
      </w:r>
      <w:proofErr w:type="spellEnd"/>
      <w:r w:rsidRPr="00FF286C">
        <w:rPr>
          <w:rFonts w:ascii="Times New Roman" w:eastAsia="Times New Roman" w:hAnsi="Times New Roman" w:cs="Times New Roman"/>
          <w:b/>
        </w:rPr>
        <w:t xml:space="preserve"> сборки силового каркаса для круглогодичного проживания</w:t>
      </w:r>
    </w:p>
    <w:p w14:paraId="3DFAAFB4" w14:textId="77777777" w:rsidR="00FF286C" w:rsidRPr="00FF286C" w:rsidRDefault="00FF286C" w:rsidP="00FF286C">
      <w:pPr>
        <w:spacing w:after="0" w:line="240" w:lineRule="auto"/>
        <w:contextualSpacing/>
        <w:jc w:val="center"/>
        <w:rPr>
          <w:rFonts w:ascii="Times New Roman" w:eastAsia="Times New Roman" w:hAnsi="Times New Roman" w:cs="Times New Roman"/>
          <w:b/>
        </w:rPr>
      </w:pPr>
    </w:p>
    <w:tbl>
      <w:tblPr>
        <w:tblW w:w="9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6"/>
        <w:gridCol w:w="7263"/>
      </w:tblGrid>
      <w:tr w:rsidR="00FF286C" w:rsidRPr="00FF286C" w14:paraId="5FCCF1AD" w14:textId="77777777" w:rsidTr="00772601">
        <w:trPr>
          <w:jc w:val="center"/>
        </w:trPr>
        <w:tc>
          <w:tcPr>
            <w:tcW w:w="2646" w:type="dxa"/>
          </w:tcPr>
          <w:p w14:paraId="55335E5C" w14:textId="77777777" w:rsidR="00FF286C" w:rsidRPr="00FF286C" w:rsidRDefault="00FF286C" w:rsidP="00FF286C">
            <w:pPr>
              <w:spacing w:after="0" w:line="240" w:lineRule="auto"/>
              <w:rPr>
                <w:rFonts w:ascii="Times New Roman" w:eastAsia="Times New Roman" w:hAnsi="Times New Roman" w:cs="Times New Roman"/>
                <w:bCs/>
                <w:color w:val="000000"/>
                <w:lang w:eastAsia="ru-RU"/>
              </w:rPr>
            </w:pPr>
            <w:r w:rsidRPr="00FF286C">
              <w:rPr>
                <w:rFonts w:ascii="Times New Roman" w:eastAsia="Times New Roman" w:hAnsi="Times New Roman" w:cs="Times New Roman"/>
                <w:bCs/>
                <w:color w:val="000000"/>
                <w:lang w:eastAsia="ru-RU"/>
              </w:rPr>
              <w:t>Наименование и адрес Заказчика</w:t>
            </w:r>
          </w:p>
        </w:tc>
        <w:tc>
          <w:tcPr>
            <w:tcW w:w="7263" w:type="dxa"/>
          </w:tcPr>
          <w:p w14:paraId="2EB7E4B0" w14:textId="77777777" w:rsidR="00FF286C" w:rsidRPr="00FF286C" w:rsidRDefault="00FF286C" w:rsidP="00FF286C">
            <w:pPr>
              <w:spacing w:after="0" w:line="240" w:lineRule="auto"/>
              <w:jc w:val="both"/>
              <w:rPr>
                <w:rFonts w:ascii="Times New Roman" w:eastAsia="Times New Roman" w:hAnsi="Times New Roman" w:cs="Times New Roman"/>
                <w:bCs/>
                <w:color w:val="000000"/>
                <w:highlight w:val="yellow"/>
                <w:lang w:eastAsia="ru-RU"/>
              </w:rPr>
            </w:pPr>
            <w:r w:rsidRPr="00FF286C">
              <w:rPr>
                <w:rFonts w:ascii="Times New Roman" w:eastAsia="Times New Roman" w:hAnsi="Times New Roman" w:cs="Times New Roman"/>
                <w:b/>
                <w:bCs/>
              </w:rPr>
              <w:t>Акционерное общество «</w:t>
            </w:r>
            <w:proofErr w:type="spellStart"/>
            <w:r w:rsidRPr="00FF286C">
              <w:rPr>
                <w:rFonts w:ascii="Times New Roman" w:eastAsia="Times New Roman" w:hAnsi="Times New Roman" w:cs="Times New Roman"/>
                <w:b/>
                <w:bCs/>
              </w:rPr>
              <w:t>Нижтехинвентаризация</w:t>
            </w:r>
            <w:proofErr w:type="spellEnd"/>
            <w:r w:rsidRPr="00FF286C">
              <w:rPr>
                <w:rFonts w:ascii="Times New Roman" w:eastAsia="Times New Roman" w:hAnsi="Times New Roman" w:cs="Times New Roman"/>
                <w:b/>
                <w:bCs/>
              </w:rPr>
              <w:t>-БТИ Нижегородской области»</w:t>
            </w:r>
            <w:r w:rsidRPr="00FF286C">
              <w:rPr>
                <w:rFonts w:ascii="Times New Roman" w:eastAsia="Times New Roman" w:hAnsi="Times New Roman" w:cs="Times New Roman"/>
                <w:color w:val="1A1A1A"/>
                <w:shd w:val="clear" w:color="auto" w:fill="FFFFFF"/>
              </w:rPr>
              <w:t xml:space="preserve">, </w:t>
            </w:r>
            <w:r w:rsidRPr="00FF286C">
              <w:rPr>
                <w:rFonts w:ascii="Times New Roman" w:eastAsia="Times New Roman" w:hAnsi="Times New Roman" w:cs="Times New Roman"/>
              </w:rPr>
              <w:t>ИНН 5262397105</w:t>
            </w:r>
            <w:r w:rsidRPr="00FF286C">
              <w:rPr>
                <w:rFonts w:ascii="Times New Roman" w:eastAsia="Times New Roman" w:hAnsi="Times New Roman" w:cs="Times New Roman"/>
              </w:rPr>
              <w:br/>
            </w:r>
            <w:r w:rsidRPr="00FF286C">
              <w:rPr>
                <w:rFonts w:ascii="Times New Roman" w:eastAsia="Times New Roman" w:hAnsi="Times New Roman" w:cs="Times New Roman"/>
                <w:bCs/>
              </w:rPr>
              <w:t xml:space="preserve">603106, Нижегородская область, </w:t>
            </w:r>
            <w:proofErr w:type="spellStart"/>
            <w:r w:rsidRPr="00FF286C">
              <w:rPr>
                <w:rFonts w:ascii="Times New Roman" w:eastAsia="Times New Roman" w:hAnsi="Times New Roman" w:cs="Times New Roman"/>
                <w:bCs/>
              </w:rPr>
              <w:t>г.о.город</w:t>
            </w:r>
            <w:proofErr w:type="spellEnd"/>
            <w:r w:rsidRPr="00FF286C">
              <w:rPr>
                <w:rFonts w:ascii="Times New Roman" w:eastAsia="Times New Roman" w:hAnsi="Times New Roman" w:cs="Times New Roman"/>
                <w:bCs/>
              </w:rPr>
              <w:t xml:space="preserve"> Нижний Новгород, </w:t>
            </w:r>
            <w:proofErr w:type="spellStart"/>
            <w:r w:rsidRPr="00FF286C">
              <w:rPr>
                <w:rFonts w:ascii="Times New Roman" w:eastAsia="Times New Roman" w:hAnsi="Times New Roman" w:cs="Times New Roman"/>
                <w:bCs/>
              </w:rPr>
              <w:t>г.Нижний</w:t>
            </w:r>
            <w:proofErr w:type="spellEnd"/>
            <w:r w:rsidRPr="00FF286C">
              <w:rPr>
                <w:rFonts w:ascii="Times New Roman" w:eastAsia="Times New Roman" w:hAnsi="Times New Roman" w:cs="Times New Roman"/>
                <w:bCs/>
              </w:rPr>
              <w:t xml:space="preserve"> Новгород, </w:t>
            </w:r>
            <w:proofErr w:type="spellStart"/>
            <w:r w:rsidRPr="00FF286C">
              <w:rPr>
                <w:rFonts w:ascii="Times New Roman" w:eastAsia="Times New Roman" w:hAnsi="Times New Roman" w:cs="Times New Roman"/>
                <w:bCs/>
              </w:rPr>
              <w:t>ул.Адмирала</w:t>
            </w:r>
            <w:proofErr w:type="spellEnd"/>
            <w:r w:rsidRPr="00FF286C">
              <w:rPr>
                <w:rFonts w:ascii="Times New Roman" w:eastAsia="Times New Roman" w:hAnsi="Times New Roman" w:cs="Times New Roman"/>
                <w:bCs/>
              </w:rPr>
              <w:t xml:space="preserve"> Васюнина, д.2</w:t>
            </w:r>
          </w:p>
        </w:tc>
      </w:tr>
      <w:tr w:rsidR="00FF286C" w:rsidRPr="00FF286C" w14:paraId="422D7C73" w14:textId="77777777" w:rsidTr="00772601">
        <w:trPr>
          <w:jc w:val="center"/>
        </w:trPr>
        <w:tc>
          <w:tcPr>
            <w:tcW w:w="2646" w:type="dxa"/>
          </w:tcPr>
          <w:p w14:paraId="54606D76"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color w:val="000000"/>
                <w:lang w:eastAsia="ru-RU"/>
              </w:rPr>
              <w:t>Наименование товара</w:t>
            </w:r>
          </w:p>
        </w:tc>
        <w:tc>
          <w:tcPr>
            <w:tcW w:w="7263" w:type="dxa"/>
          </w:tcPr>
          <w:p w14:paraId="12542C20"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 xml:space="preserve">Некапитальный быстровозводимый каркасный дом </w:t>
            </w:r>
            <w:r w:rsidRPr="00FF286C">
              <w:rPr>
                <w:rFonts w:ascii="Times New Roman" w:eastAsia="Times New Roman" w:hAnsi="Times New Roman" w:cs="Times New Roman"/>
                <w:lang w:eastAsia="ar-SA"/>
              </w:rPr>
              <w:t>серии «</w:t>
            </w:r>
            <w:proofErr w:type="spellStart"/>
            <w:r w:rsidRPr="00FF286C">
              <w:rPr>
                <w:rFonts w:ascii="Times New Roman" w:eastAsia="Times New Roman" w:hAnsi="Times New Roman" w:cs="Times New Roman"/>
                <w:lang w:eastAsia="ar-SA"/>
              </w:rPr>
              <w:t>Барн</w:t>
            </w:r>
            <w:proofErr w:type="spellEnd"/>
            <w:r w:rsidRPr="00FF286C">
              <w:rPr>
                <w:rFonts w:ascii="Times New Roman" w:eastAsia="Times New Roman" w:hAnsi="Times New Roman" w:cs="Times New Roman"/>
                <w:lang w:eastAsia="ar-SA"/>
              </w:rPr>
              <w:t xml:space="preserve"> </w:t>
            </w:r>
            <w:proofErr w:type="spellStart"/>
            <w:r w:rsidRPr="00FF286C">
              <w:rPr>
                <w:rFonts w:ascii="Times New Roman" w:eastAsia="Times New Roman" w:hAnsi="Times New Roman" w:cs="Times New Roman"/>
                <w:lang w:eastAsia="ar-SA"/>
              </w:rPr>
              <w:t>Опти</w:t>
            </w:r>
            <w:proofErr w:type="spellEnd"/>
            <w:r w:rsidRPr="00FF286C">
              <w:rPr>
                <w:rFonts w:ascii="Times New Roman" w:eastAsia="Times New Roman" w:hAnsi="Times New Roman" w:cs="Times New Roman"/>
                <w:lang w:eastAsia="ar-SA"/>
              </w:rPr>
              <w:t>»</w:t>
            </w:r>
            <w:r w:rsidRPr="00FF286C">
              <w:rPr>
                <w:rFonts w:ascii="Calibri" w:eastAsia="Times New Roman" w:hAnsi="Calibri" w:cs="Times New Roman"/>
                <w:b/>
                <w:lang w:eastAsia="ar-SA"/>
              </w:rPr>
              <w:t xml:space="preserve"> </w:t>
            </w:r>
            <w:r w:rsidRPr="00FF286C">
              <w:rPr>
                <w:rFonts w:ascii="Times New Roman" w:eastAsia="Times New Roman" w:hAnsi="Times New Roman" w:cs="Times New Roman"/>
                <w:lang w:eastAsia="ar-SA"/>
              </w:rPr>
              <w:t xml:space="preserve">с террасой с применением технологии </w:t>
            </w:r>
            <w:proofErr w:type="spellStart"/>
            <w:r w:rsidRPr="00FF286C">
              <w:rPr>
                <w:rFonts w:ascii="Times New Roman" w:eastAsia="Times New Roman" w:hAnsi="Times New Roman" w:cs="Times New Roman"/>
                <w:lang w:eastAsia="ar-SA"/>
              </w:rPr>
              <w:t>коннекторной</w:t>
            </w:r>
            <w:proofErr w:type="spellEnd"/>
            <w:r w:rsidRPr="00FF286C">
              <w:rPr>
                <w:rFonts w:ascii="Times New Roman" w:eastAsia="Times New Roman" w:hAnsi="Times New Roman" w:cs="Times New Roman"/>
                <w:lang w:eastAsia="ar-SA"/>
              </w:rPr>
              <w:t xml:space="preserve"> сборки силового каркаса (далее – «Каркасный дом»)</w:t>
            </w:r>
            <w:r w:rsidRPr="00FF286C">
              <w:rPr>
                <w:rFonts w:ascii="Times New Roman" w:eastAsia="Times New Roman" w:hAnsi="Times New Roman" w:cs="Times New Roman"/>
                <w:bCs/>
                <w:color w:val="000000"/>
                <w:shd w:val="clear" w:color="auto" w:fill="FFFFFF"/>
                <w:lang w:eastAsia="ar-SA"/>
              </w:rPr>
              <w:t xml:space="preserve"> (Приложение 1 к Техническому заданию)</w:t>
            </w:r>
            <w:r w:rsidRPr="00FF286C">
              <w:rPr>
                <w:rFonts w:ascii="Times New Roman" w:eastAsia="Times New Roman" w:hAnsi="Times New Roman" w:cs="Times New Roman"/>
                <w:bCs/>
                <w:color w:val="000000"/>
                <w:lang w:eastAsia="ar-SA"/>
              </w:rPr>
              <w:t>.</w:t>
            </w:r>
          </w:p>
        </w:tc>
      </w:tr>
      <w:tr w:rsidR="00FF286C" w:rsidRPr="00FF286C" w14:paraId="130896C3" w14:textId="77777777" w:rsidTr="00772601">
        <w:trPr>
          <w:jc w:val="center"/>
        </w:trPr>
        <w:tc>
          <w:tcPr>
            <w:tcW w:w="2646" w:type="dxa"/>
          </w:tcPr>
          <w:p w14:paraId="660C23CA"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Назначение объекта</w:t>
            </w:r>
          </w:p>
        </w:tc>
        <w:tc>
          <w:tcPr>
            <w:tcW w:w="7263" w:type="dxa"/>
          </w:tcPr>
          <w:p w14:paraId="7AC5D851"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 xml:space="preserve">Для круглогодичного проживания </w:t>
            </w:r>
          </w:p>
        </w:tc>
      </w:tr>
      <w:tr w:rsidR="00FF286C" w:rsidRPr="00FF286C" w14:paraId="2256F6E0" w14:textId="77777777" w:rsidTr="00772601">
        <w:trPr>
          <w:jc w:val="center"/>
        </w:trPr>
        <w:tc>
          <w:tcPr>
            <w:tcW w:w="2646" w:type="dxa"/>
          </w:tcPr>
          <w:p w14:paraId="4B8C69B7"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Кол-во каркасных домов</w:t>
            </w:r>
          </w:p>
        </w:tc>
        <w:tc>
          <w:tcPr>
            <w:tcW w:w="7263" w:type="dxa"/>
          </w:tcPr>
          <w:p w14:paraId="64C07821"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6 шт., в том числе:</w:t>
            </w:r>
          </w:p>
          <w:p w14:paraId="46CD8459"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5 шт. – с правым расположением входа;</w:t>
            </w:r>
          </w:p>
          <w:p w14:paraId="555B158F" w14:textId="77777777" w:rsidR="00FF286C" w:rsidRPr="00FF286C" w:rsidRDefault="00FF286C" w:rsidP="00FF286C">
            <w:pPr>
              <w:suppressAutoHyphens/>
              <w:spacing w:after="0" w:line="240" w:lineRule="auto"/>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1 шт. – с левым расположением входа.</w:t>
            </w:r>
          </w:p>
        </w:tc>
      </w:tr>
      <w:tr w:rsidR="00FF286C" w:rsidRPr="00FF286C" w14:paraId="7E63ED11" w14:textId="77777777" w:rsidTr="00772601">
        <w:trPr>
          <w:jc w:val="center"/>
        </w:trPr>
        <w:tc>
          <w:tcPr>
            <w:tcW w:w="2646" w:type="dxa"/>
          </w:tcPr>
          <w:p w14:paraId="7D49C6BD" w14:textId="77777777" w:rsidR="00FF286C" w:rsidRPr="00FF286C" w:rsidRDefault="00FF286C" w:rsidP="00FF286C">
            <w:pPr>
              <w:widowControl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Общие параметры</w:t>
            </w:r>
          </w:p>
        </w:tc>
        <w:tc>
          <w:tcPr>
            <w:tcW w:w="7263" w:type="dxa"/>
          </w:tcPr>
          <w:p w14:paraId="125A38EC"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Длина каркасного дома (с террасой 3,0 метра)– не менее 9,0 метров;</w:t>
            </w:r>
          </w:p>
          <w:p w14:paraId="2A467DBE"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Ширина каркасного дома – не менее 6,0 метров;</w:t>
            </w:r>
          </w:p>
          <w:p w14:paraId="6D52AADA"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Высота каркасного дома:</w:t>
            </w:r>
          </w:p>
          <w:p w14:paraId="17715C51"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 внутренняя (чистовая) высота в наивысшей точке (в коньке) не менее 3,0 м</w:t>
            </w:r>
          </w:p>
          <w:p w14:paraId="72EF5149"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 наружная высота в наивысшей точке (в коньке) не менее 3,4 м., с уклоном в диапазоне 12 – 18%.</w:t>
            </w:r>
          </w:p>
          <w:p w14:paraId="620E50C2"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Calibri" w:hAnsi="Times New Roman" w:cs="Times New Roman"/>
                <w:bCs/>
                <w:spacing w:val="6"/>
              </w:rPr>
              <w:t xml:space="preserve">Каждый каркасный дом выполнен </w:t>
            </w:r>
            <w:r w:rsidRPr="00FF286C">
              <w:rPr>
                <w:rFonts w:ascii="Times New Roman" w:eastAsia="Times New Roman" w:hAnsi="Times New Roman" w:cs="Times New Roman"/>
                <w:bCs/>
              </w:rPr>
              <w:t>размером (</w:t>
            </w:r>
            <w:proofErr w:type="spellStart"/>
            <w:r w:rsidRPr="00FF286C">
              <w:rPr>
                <w:rFonts w:ascii="Times New Roman" w:eastAsia="Times New Roman" w:hAnsi="Times New Roman" w:cs="Times New Roman"/>
                <w:bCs/>
              </w:rPr>
              <w:t>ВхШхД</w:t>
            </w:r>
            <w:proofErr w:type="spellEnd"/>
            <w:r w:rsidRPr="00FF286C">
              <w:rPr>
                <w:rFonts w:ascii="Times New Roman" w:eastAsia="Times New Roman" w:hAnsi="Times New Roman" w:cs="Times New Roman"/>
                <w:bCs/>
              </w:rPr>
              <w:t>) не менее 6,0 х 3,4 х 9,0</w:t>
            </w:r>
          </w:p>
          <w:p w14:paraId="5A3D0A67"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Каркасный дом должен включать:</w:t>
            </w:r>
          </w:p>
          <w:p w14:paraId="72C4E8C8"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Санузел площадью не менее 3,97 м</w:t>
            </w:r>
            <w:r w:rsidRPr="00FF286C">
              <w:rPr>
                <w:rFonts w:ascii="Times New Roman" w:eastAsia="Calibri" w:hAnsi="Times New Roman" w:cs="Times New Roman"/>
                <w:bCs/>
                <w:spacing w:val="6"/>
                <w:vertAlign w:val="superscript"/>
              </w:rPr>
              <w:t>2</w:t>
            </w:r>
            <w:r w:rsidRPr="00FF286C">
              <w:rPr>
                <w:rFonts w:ascii="Times New Roman" w:eastAsia="Calibri" w:hAnsi="Times New Roman" w:cs="Times New Roman"/>
                <w:bCs/>
                <w:spacing w:val="6"/>
              </w:rPr>
              <w:t>;</w:t>
            </w:r>
          </w:p>
          <w:p w14:paraId="072338EC"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Основное помещение площадью не менее 17,22 м</w:t>
            </w:r>
            <w:r w:rsidRPr="00FF286C">
              <w:rPr>
                <w:rFonts w:ascii="Times New Roman" w:eastAsia="Calibri" w:hAnsi="Times New Roman" w:cs="Times New Roman"/>
                <w:bCs/>
                <w:spacing w:val="6"/>
                <w:vertAlign w:val="superscript"/>
              </w:rPr>
              <w:t>2</w:t>
            </w:r>
            <w:r w:rsidRPr="00FF286C">
              <w:rPr>
                <w:rFonts w:ascii="Times New Roman" w:eastAsia="Calibri" w:hAnsi="Times New Roman" w:cs="Times New Roman"/>
                <w:bCs/>
                <w:spacing w:val="6"/>
              </w:rPr>
              <w:t>;</w:t>
            </w:r>
          </w:p>
          <w:p w14:paraId="6D4B5760" w14:textId="77777777" w:rsidR="00FF286C" w:rsidRPr="00FF286C" w:rsidRDefault="00FF286C" w:rsidP="00FF286C">
            <w:pPr>
              <w:spacing w:after="0"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Спальня площадью не менее 7,02 м</w:t>
            </w:r>
            <w:r w:rsidRPr="00FF286C">
              <w:rPr>
                <w:rFonts w:ascii="Times New Roman" w:eastAsia="Calibri" w:hAnsi="Times New Roman" w:cs="Times New Roman"/>
                <w:bCs/>
                <w:spacing w:val="6"/>
                <w:vertAlign w:val="superscript"/>
              </w:rPr>
              <w:t>2</w:t>
            </w:r>
            <w:r w:rsidRPr="00FF286C">
              <w:rPr>
                <w:rFonts w:ascii="Times New Roman" w:eastAsia="Calibri" w:hAnsi="Times New Roman" w:cs="Times New Roman"/>
                <w:bCs/>
                <w:spacing w:val="6"/>
              </w:rPr>
              <w:t>.</w:t>
            </w:r>
          </w:p>
        </w:tc>
      </w:tr>
      <w:tr w:rsidR="00FF286C" w:rsidRPr="00FF286C" w14:paraId="50E0C5EF" w14:textId="77777777" w:rsidTr="00772601">
        <w:trPr>
          <w:jc w:val="center"/>
        </w:trPr>
        <w:tc>
          <w:tcPr>
            <w:tcW w:w="2646" w:type="dxa"/>
          </w:tcPr>
          <w:p w14:paraId="5A8A944B" w14:textId="77777777" w:rsidR="00FF286C" w:rsidRPr="00FF286C" w:rsidRDefault="00FF286C" w:rsidP="00FF286C">
            <w:pPr>
              <w:spacing w:after="0" w:line="240" w:lineRule="auto"/>
              <w:rPr>
                <w:rFonts w:ascii="Times New Roman" w:eastAsia="Calibri" w:hAnsi="Times New Roman" w:cs="Times New Roman"/>
                <w:bCs/>
              </w:rPr>
            </w:pPr>
            <w:r w:rsidRPr="00FF286C">
              <w:rPr>
                <w:rFonts w:ascii="Times New Roman" w:eastAsia="Calibri" w:hAnsi="Times New Roman" w:cs="Times New Roman"/>
                <w:bCs/>
              </w:rPr>
              <w:t>Общие требования</w:t>
            </w:r>
          </w:p>
        </w:tc>
        <w:tc>
          <w:tcPr>
            <w:tcW w:w="7263" w:type="dxa"/>
          </w:tcPr>
          <w:p w14:paraId="1167E979"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Каркасный дом выполнен из материалов, соответствующих государственным стандартам и техническим условиям, что подтверждается соответствующими сертификатами, противопожарными сертификатами, техническими паспортами и другими документами, удостоверяющими их качество.</w:t>
            </w:r>
          </w:p>
          <w:p w14:paraId="5A7493D5"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Каркасный дом должен быть поставлен в полной комплектации, необходимой для его функционирования.</w:t>
            </w:r>
          </w:p>
          <w:p w14:paraId="45583A28"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В комплектацию поставляемого каркасного дома должно входить:</w:t>
            </w:r>
          </w:p>
          <w:p w14:paraId="64BBD9F6"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основание под каркасный дом (свайно-винтовой фундамент) (Приложение 2 к Техническому заданию);</w:t>
            </w:r>
          </w:p>
          <w:p w14:paraId="15A58C82"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-обвязочный из доски не менее 135х140 (либо пакет из 3 досок не менее 45х140) обработанный антисептическим составом;</w:t>
            </w:r>
          </w:p>
          <w:p w14:paraId="0B0C1E69"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наружные стены;</w:t>
            </w:r>
          </w:p>
          <w:p w14:paraId="6AF76B0C"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кровельное покрытие;</w:t>
            </w:r>
          </w:p>
          <w:p w14:paraId="30D2A173"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внешняя отделка;</w:t>
            </w:r>
          </w:p>
          <w:p w14:paraId="1B887672"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внутренняя отделка;</w:t>
            </w:r>
          </w:p>
          <w:p w14:paraId="5D34B9B2"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разводка электричества (силовое электрооборудование и освещение);</w:t>
            </w:r>
          </w:p>
          <w:p w14:paraId="4AC4CA0A"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отопление (</w:t>
            </w:r>
            <w:proofErr w:type="spellStart"/>
            <w:r w:rsidRPr="00FF286C">
              <w:rPr>
                <w:rFonts w:ascii="Times New Roman" w:eastAsia="Times New Roman" w:hAnsi="Times New Roman" w:cs="Times New Roman"/>
                <w:bCs/>
              </w:rPr>
              <w:t>электроконвекторы</w:t>
            </w:r>
            <w:proofErr w:type="spellEnd"/>
            <w:r w:rsidRPr="00FF286C">
              <w:rPr>
                <w:rFonts w:ascii="Times New Roman" w:eastAsia="Times New Roman" w:hAnsi="Times New Roman" w:cs="Times New Roman"/>
                <w:bCs/>
              </w:rPr>
              <w:t>), теплый пол во всех помещениях;</w:t>
            </w:r>
          </w:p>
          <w:p w14:paraId="7A87BC71"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разводка сантехники (водоснабжение, водоотведение).</w:t>
            </w:r>
          </w:p>
          <w:p w14:paraId="445540F3" w14:textId="77777777" w:rsidR="00FF286C" w:rsidRPr="00FF286C" w:rsidRDefault="00FF286C" w:rsidP="00FF286C">
            <w:pPr>
              <w:widowControl w:val="0"/>
              <w:tabs>
                <w:tab w:val="left" w:pos="851"/>
              </w:tabs>
              <w:autoSpaceDE w:val="0"/>
              <w:autoSpaceDN w:val="0"/>
              <w:adjustRightInd w:val="0"/>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окна, двери с установкой.</w:t>
            </w:r>
          </w:p>
          <w:p w14:paraId="15A97489"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Требования к технологическим решениям быстровозводимого каркасного дома должны соответствовать действующему законодательству.</w:t>
            </w:r>
          </w:p>
          <w:p w14:paraId="20E85F79"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Конструкция каркасного дома позволяет производить, в случае необходимости его демонтаж, возможное перемещение и повторную сборку, как  объекта без нанесения несоразмерного ущерба его назначению.</w:t>
            </w:r>
          </w:p>
          <w:p w14:paraId="0DA3652D"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Основные технические характеристики:</w:t>
            </w:r>
          </w:p>
          <w:p w14:paraId="506D1603"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 xml:space="preserve">Нормативная снеговая нагрузка на 1 </w:t>
            </w:r>
            <w:proofErr w:type="spellStart"/>
            <w:r w:rsidRPr="00FF286C">
              <w:rPr>
                <w:rFonts w:ascii="Times New Roman" w:eastAsia="Times New Roman" w:hAnsi="Times New Roman" w:cs="Times New Roman"/>
                <w:bCs/>
                <w:lang w:eastAsia="ar-SA"/>
              </w:rPr>
              <w:t>кв.м</w:t>
            </w:r>
            <w:proofErr w:type="spellEnd"/>
            <w:r w:rsidRPr="00FF286C">
              <w:rPr>
                <w:rFonts w:ascii="Times New Roman" w:eastAsia="Times New Roman" w:hAnsi="Times New Roman" w:cs="Times New Roman"/>
                <w:bCs/>
                <w:lang w:eastAsia="ar-SA"/>
              </w:rPr>
              <w:t xml:space="preserve">. горизонтальной поверхности для </w:t>
            </w:r>
            <w:r w:rsidRPr="00FF286C">
              <w:rPr>
                <w:rFonts w:ascii="Times New Roman" w:eastAsia="Times New Roman" w:hAnsi="Times New Roman" w:cs="Times New Roman"/>
                <w:bCs/>
                <w:lang w:val="en-US" w:eastAsia="ar-SA"/>
              </w:rPr>
              <w:t>IV</w:t>
            </w:r>
            <w:r w:rsidRPr="00FF286C">
              <w:rPr>
                <w:rFonts w:ascii="Times New Roman" w:eastAsia="Times New Roman" w:hAnsi="Times New Roman" w:cs="Times New Roman"/>
                <w:bCs/>
                <w:lang w:eastAsia="ar-SA"/>
              </w:rPr>
              <w:t xml:space="preserve"> района — не менее 2,0 кПа (200кг/м²).</w:t>
            </w:r>
          </w:p>
          <w:p w14:paraId="03F24071"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Расчетная зимняя температура наружного воздуха не ниже -35</w:t>
            </w:r>
            <w:r w:rsidRPr="00FF286C">
              <w:rPr>
                <w:rFonts w:ascii="Times New Roman" w:eastAsia="Times New Roman" w:hAnsi="Times New Roman" w:cs="Times New Roman"/>
                <w:bCs/>
                <w:vertAlign w:val="superscript"/>
                <w:lang w:eastAsia="ar-SA"/>
              </w:rPr>
              <w:t>0</w:t>
            </w:r>
            <w:r w:rsidRPr="00FF286C">
              <w:rPr>
                <w:rFonts w:ascii="Times New Roman" w:eastAsia="Times New Roman" w:hAnsi="Times New Roman" w:cs="Times New Roman"/>
                <w:bCs/>
                <w:lang w:eastAsia="ar-SA"/>
              </w:rPr>
              <w:t>С</w:t>
            </w:r>
          </w:p>
          <w:p w14:paraId="7F9EF03C"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Нормативная глубина сезонного промерзания 1,8 м.</w:t>
            </w:r>
          </w:p>
          <w:p w14:paraId="0F732F0D" w14:textId="77777777" w:rsidR="00FF286C" w:rsidRPr="00FF286C" w:rsidRDefault="00FF286C" w:rsidP="00FF286C">
            <w:pPr>
              <w:suppressAutoHyphens/>
              <w:spacing w:after="0" w:line="240" w:lineRule="auto"/>
              <w:jc w:val="both"/>
              <w:rPr>
                <w:rFonts w:ascii="Times New Roman" w:eastAsia="Calibri" w:hAnsi="Times New Roman" w:cs="Times New Roman"/>
                <w:bCs/>
                <w:lang w:eastAsia="ar-SA"/>
              </w:rPr>
            </w:pPr>
            <w:r w:rsidRPr="00FF286C">
              <w:rPr>
                <w:rFonts w:ascii="Times New Roman" w:eastAsia="Times New Roman" w:hAnsi="Times New Roman" w:cs="Times New Roman"/>
                <w:bCs/>
                <w:lang w:eastAsia="ar-SA"/>
              </w:rPr>
              <w:t>Класс функциональной пожарной опасности Ф 1.4 (ст. 32 Федерального закона от 22.07.2008 № 123-ФЗ «Технический регламент о требованиях пожарной безопасности»).</w:t>
            </w:r>
          </w:p>
        </w:tc>
      </w:tr>
      <w:tr w:rsidR="00FF286C" w:rsidRPr="00FF286C" w14:paraId="726EFC04" w14:textId="77777777" w:rsidTr="00772601">
        <w:trPr>
          <w:jc w:val="center"/>
        </w:trPr>
        <w:tc>
          <w:tcPr>
            <w:tcW w:w="2646" w:type="dxa"/>
            <w:vMerge w:val="restart"/>
          </w:tcPr>
          <w:p w14:paraId="5A165536" w14:textId="77777777" w:rsidR="00FF286C" w:rsidRPr="00FF286C" w:rsidRDefault="00FF286C" w:rsidP="00FF286C">
            <w:pPr>
              <w:spacing w:after="0" w:line="240" w:lineRule="auto"/>
              <w:rPr>
                <w:rFonts w:ascii="Times New Roman" w:eastAsia="Calibri" w:hAnsi="Times New Roman" w:cs="Times New Roman"/>
                <w:bCs/>
              </w:rPr>
            </w:pPr>
            <w:r w:rsidRPr="00FF286C">
              <w:rPr>
                <w:rFonts w:ascii="Times New Roman" w:eastAsia="Calibri" w:hAnsi="Times New Roman" w:cs="Times New Roman"/>
                <w:bCs/>
              </w:rPr>
              <w:t>Этапы выполнения работ. Состав и характеристики этапов.</w:t>
            </w:r>
          </w:p>
        </w:tc>
        <w:tc>
          <w:tcPr>
            <w:tcW w:w="7263" w:type="dxa"/>
          </w:tcPr>
          <w:p w14:paraId="25CFEE55" w14:textId="77777777" w:rsidR="00FF286C" w:rsidRPr="00FF286C" w:rsidRDefault="00FF286C" w:rsidP="00FF286C">
            <w:pPr>
              <w:suppressAutoHyphens/>
              <w:spacing w:after="0" w:line="240" w:lineRule="auto"/>
              <w:jc w:val="both"/>
              <w:rPr>
                <w:rFonts w:ascii="Times New Roman" w:eastAsia="Calibri" w:hAnsi="Times New Roman" w:cs="Times New Roman"/>
                <w:b/>
                <w:bCs/>
                <w:color w:val="000000"/>
                <w:lang w:eastAsia="ar-SA"/>
              </w:rPr>
            </w:pPr>
            <w:r w:rsidRPr="00FF286C">
              <w:rPr>
                <w:rFonts w:ascii="Times New Roman" w:eastAsia="Times New Roman" w:hAnsi="Times New Roman" w:cs="Times New Roman"/>
                <w:b/>
                <w:bCs/>
                <w:u w:val="single"/>
                <w:lang w:eastAsia="ar-SA"/>
              </w:rPr>
              <w:t>1 этап</w:t>
            </w:r>
            <w:r w:rsidRPr="00FF286C">
              <w:rPr>
                <w:rFonts w:ascii="Times New Roman" w:eastAsia="Times New Roman" w:hAnsi="Times New Roman" w:cs="Times New Roman"/>
                <w:bCs/>
                <w:lang w:eastAsia="ar-SA"/>
              </w:rPr>
              <w:t xml:space="preserve">. </w:t>
            </w:r>
            <w:r w:rsidRPr="00FF286C">
              <w:rPr>
                <w:rFonts w:ascii="Times New Roman" w:eastAsia="Times New Roman" w:hAnsi="Times New Roman" w:cs="Times New Roman"/>
                <w:b/>
                <w:bCs/>
                <w:lang w:eastAsia="ar-SA"/>
              </w:rPr>
              <w:t xml:space="preserve">Устройство </w:t>
            </w:r>
            <w:r w:rsidRPr="00FF286C">
              <w:rPr>
                <w:rFonts w:ascii="Times New Roman" w:eastAsia="Calibri" w:hAnsi="Times New Roman" w:cs="Times New Roman"/>
                <w:b/>
                <w:bCs/>
                <w:color w:val="000000"/>
                <w:lang w:eastAsia="ar-SA"/>
              </w:rPr>
              <w:t>основания (свайно-винтового фундамента).</w:t>
            </w:r>
          </w:p>
          <w:p w14:paraId="34F6F411" w14:textId="77777777" w:rsidR="00FF286C" w:rsidRPr="00FF286C" w:rsidRDefault="00FF286C" w:rsidP="00FF286C">
            <w:pPr>
              <w:spacing w:after="0" w:line="240" w:lineRule="auto"/>
              <w:rPr>
                <w:rFonts w:ascii="Times New Roman" w:eastAsia="Calibri" w:hAnsi="Times New Roman" w:cs="Times New Roman"/>
                <w:bCs/>
                <w:kern w:val="3"/>
              </w:rPr>
            </w:pPr>
          </w:p>
          <w:p w14:paraId="00FE0B11"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Calibri" w:hAnsi="Times New Roman" w:cs="Times New Roman"/>
                <w:bCs/>
                <w:kern w:val="3"/>
              </w:rPr>
              <w:t xml:space="preserve">Свайно-винтовой фундамент с засыпкой </w:t>
            </w:r>
            <w:proofErr w:type="spellStart"/>
            <w:r w:rsidRPr="00FF286C">
              <w:rPr>
                <w:rFonts w:ascii="Times New Roman" w:eastAsia="Calibri" w:hAnsi="Times New Roman" w:cs="Times New Roman"/>
                <w:bCs/>
                <w:kern w:val="3"/>
              </w:rPr>
              <w:t>песко</w:t>
            </w:r>
            <w:proofErr w:type="spellEnd"/>
            <w:r w:rsidRPr="00FF286C">
              <w:rPr>
                <w:rFonts w:ascii="Times New Roman" w:eastAsia="Calibri" w:hAnsi="Times New Roman" w:cs="Times New Roman"/>
                <w:bCs/>
                <w:kern w:val="3"/>
              </w:rPr>
              <w:t xml:space="preserve">-бетонной смесью (сваи диаметром не менее ф89мм, и длиной не менее 3 м. – не менее 14 шт. </w:t>
            </w:r>
            <w:r w:rsidRPr="00FF286C">
              <w:rPr>
                <w:rFonts w:ascii="Times New Roman" w:eastAsia="Times New Roman" w:hAnsi="Times New Roman" w:cs="Times New Roman"/>
                <w:bCs/>
              </w:rPr>
              <w:t xml:space="preserve">Оголовок свайный не менее 150х150 – 14 шт. </w:t>
            </w:r>
          </w:p>
          <w:p w14:paraId="2CFB4B51"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Times New Roman" w:hAnsi="Times New Roman" w:cs="Times New Roman"/>
                <w:bCs/>
              </w:rPr>
              <w:t>Обвязка доской 135х140 (либо пакет из 3 досок 45х140) обработанный антисептическим составом</w:t>
            </w:r>
            <w:r w:rsidRPr="00FF286C">
              <w:rPr>
                <w:rFonts w:ascii="Times New Roman" w:eastAsia="Calibri" w:hAnsi="Times New Roman" w:cs="Times New Roman"/>
                <w:bCs/>
                <w:kern w:val="3"/>
              </w:rPr>
              <w:t xml:space="preserve"> с обвязкой из бруса стороной не менее 140 мм, с обработкой огне-</w:t>
            </w:r>
            <w:proofErr w:type="spellStart"/>
            <w:r w:rsidRPr="00FF286C">
              <w:rPr>
                <w:rFonts w:ascii="Times New Roman" w:eastAsia="Calibri" w:hAnsi="Times New Roman" w:cs="Times New Roman"/>
                <w:bCs/>
                <w:kern w:val="3"/>
              </w:rPr>
              <w:t>биозащитным</w:t>
            </w:r>
            <w:proofErr w:type="spellEnd"/>
            <w:r w:rsidRPr="00FF286C">
              <w:rPr>
                <w:rFonts w:ascii="Times New Roman" w:eastAsia="Calibri" w:hAnsi="Times New Roman" w:cs="Times New Roman"/>
                <w:bCs/>
                <w:kern w:val="3"/>
              </w:rPr>
              <w:t xml:space="preserve"> составом под всю конструкцию каркасного дома. </w:t>
            </w:r>
          </w:p>
          <w:p w14:paraId="3F85287C" w14:textId="77777777" w:rsidR="00FF286C" w:rsidRPr="00FF286C" w:rsidRDefault="00FF286C" w:rsidP="00FF286C">
            <w:pPr>
              <w:suppressAutoHyphens/>
              <w:spacing w:after="0" w:line="240" w:lineRule="auto"/>
              <w:jc w:val="both"/>
              <w:rPr>
                <w:rFonts w:ascii="Times New Roman" w:eastAsia="Times New Roman" w:hAnsi="Times New Roman" w:cs="Times New Roman"/>
                <w:bCs/>
                <w:lang w:eastAsia="ar-SA"/>
              </w:rPr>
            </w:pPr>
            <w:r w:rsidRPr="00FF286C">
              <w:rPr>
                <w:rFonts w:ascii="Times New Roman" w:eastAsia="Times New Roman" w:hAnsi="Times New Roman" w:cs="Times New Roman"/>
                <w:bCs/>
                <w:lang w:eastAsia="ar-SA"/>
              </w:rPr>
              <w:t xml:space="preserve">Обшивка фундамента- </w:t>
            </w:r>
            <w:proofErr w:type="spellStart"/>
            <w:r w:rsidRPr="00FF286C">
              <w:rPr>
                <w:rFonts w:ascii="Times New Roman" w:eastAsia="Times New Roman" w:hAnsi="Times New Roman" w:cs="Times New Roman"/>
                <w:bCs/>
                <w:lang w:eastAsia="ar-SA"/>
              </w:rPr>
              <w:t>профлист</w:t>
            </w:r>
            <w:proofErr w:type="spellEnd"/>
            <w:r w:rsidRPr="00FF286C">
              <w:rPr>
                <w:rFonts w:ascii="Times New Roman" w:eastAsia="Times New Roman" w:hAnsi="Times New Roman" w:cs="Times New Roman"/>
                <w:bCs/>
                <w:lang w:eastAsia="ar-SA"/>
              </w:rPr>
              <w:t xml:space="preserve"> (цвет по согласованию с Заказчиком)</w:t>
            </w:r>
          </w:p>
        </w:tc>
      </w:tr>
      <w:tr w:rsidR="00FF286C" w:rsidRPr="00FF286C" w14:paraId="43B0FC6F" w14:textId="77777777" w:rsidTr="00772601">
        <w:trPr>
          <w:jc w:val="center"/>
        </w:trPr>
        <w:tc>
          <w:tcPr>
            <w:tcW w:w="2646" w:type="dxa"/>
            <w:vMerge/>
          </w:tcPr>
          <w:p w14:paraId="26C71B3E" w14:textId="77777777" w:rsidR="00FF286C" w:rsidRPr="00FF286C" w:rsidRDefault="00FF286C" w:rsidP="00FF286C">
            <w:pPr>
              <w:widowControl w:val="0"/>
              <w:spacing w:after="0" w:line="240" w:lineRule="auto"/>
              <w:rPr>
                <w:rFonts w:ascii="Times New Roman" w:eastAsia="Calibri" w:hAnsi="Times New Roman" w:cs="Times New Roman"/>
                <w:bCs/>
              </w:rPr>
            </w:pPr>
          </w:p>
        </w:tc>
        <w:tc>
          <w:tcPr>
            <w:tcW w:w="7263" w:type="dxa"/>
          </w:tcPr>
          <w:p w14:paraId="3F6CE1AE" w14:textId="77777777" w:rsidR="00FF286C" w:rsidRPr="00FF286C" w:rsidRDefault="00FF286C" w:rsidP="00FF286C">
            <w:pPr>
              <w:widowControl w:val="0"/>
              <w:tabs>
                <w:tab w:val="left" w:pos="851"/>
              </w:tabs>
              <w:autoSpaceDE w:val="0"/>
              <w:autoSpaceDN w:val="0"/>
              <w:adjustRightInd w:val="0"/>
              <w:spacing w:after="0" w:line="240" w:lineRule="auto"/>
              <w:ind w:left="433"/>
              <w:rPr>
                <w:rFonts w:ascii="Times New Roman" w:eastAsia="Calibri" w:hAnsi="Times New Roman" w:cs="Times New Roman"/>
                <w:b/>
                <w:bCs/>
                <w:spacing w:val="6"/>
              </w:rPr>
            </w:pPr>
            <w:r w:rsidRPr="00FF286C">
              <w:rPr>
                <w:rFonts w:ascii="Times New Roman" w:eastAsia="Calibri" w:hAnsi="Times New Roman" w:cs="Times New Roman"/>
                <w:b/>
                <w:bCs/>
                <w:spacing w:val="6"/>
                <w:u w:val="single"/>
              </w:rPr>
              <w:t>2 этап.</w:t>
            </w:r>
            <w:r w:rsidRPr="00FF286C">
              <w:rPr>
                <w:rFonts w:ascii="Times New Roman" w:eastAsia="Calibri" w:hAnsi="Times New Roman" w:cs="Times New Roman"/>
                <w:b/>
                <w:bCs/>
                <w:spacing w:val="6"/>
              </w:rPr>
              <w:t xml:space="preserve">  Изготовление, поставка и монтаж холодного контура.</w:t>
            </w:r>
          </w:p>
          <w:p w14:paraId="4F1AA6FA"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
                <w:bCs/>
                <w:spacing w:val="6"/>
              </w:rPr>
            </w:pPr>
          </w:p>
          <w:p w14:paraId="4C84ABB2" w14:textId="77777777" w:rsidR="00FF286C" w:rsidRPr="00FF286C" w:rsidRDefault="00FF286C" w:rsidP="004F1EA0">
            <w:pPr>
              <w:widowControl w:val="0"/>
              <w:numPr>
                <w:ilvl w:val="0"/>
                <w:numId w:val="14"/>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Изготовление и поставка составляющих холодного контура.</w:t>
            </w:r>
          </w:p>
          <w:p w14:paraId="18BBB491" w14:textId="77777777" w:rsidR="00FF286C" w:rsidRPr="00FF286C" w:rsidRDefault="00FF286C" w:rsidP="004F1EA0">
            <w:pPr>
              <w:widowControl w:val="0"/>
              <w:numPr>
                <w:ilvl w:val="0"/>
                <w:numId w:val="14"/>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Монтаж холодного контура состоит из:</w:t>
            </w:r>
          </w:p>
          <w:p w14:paraId="740ADD8A"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Calibri" w:hAnsi="Times New Roman" w:cs="Times New Roman"/>
                <w:bCs/>
                <w:spacing w:val="6"/>
              </w:rPr>
            </w:pPr>
          </w:p>
          <w:p w14:paraId="5FE1E02E" w14:textId="77777777" w:rsidR="00FF286C" w:rsidRPr="00FF286C" w:rsidRDefault="00FF286C" w:rsidP="004F1EA0">
            <w:pPr>
              <w:widowControl w:val="0"/>
              <w:numPr>
                <w:ilvl w:val="0"/>
                <w:numId w:val="6"/>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Монтажа силового каркаса.</w:t>
            </w:r>
          </w:p>
          <w:p w14:paraId="77623806"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Силовой каркас выполнен:</w:t>
            </w:r>
          </w:p>
          <w:p w14:paraId="0E0C2CED"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Строганная доска камерной сушки не менее 90х45мм, не менее 190х45 мм;</w:t>
            </w:r>
          </w:p>
          <w:p w14:paraId="0424458F"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w:t>
            </w:r>
            <w:proofErr w:type="spellStart"/>
            <w:r w:rsidRPr="00FF286C">
              <w:rPr>
                <w:rFonts w:ascii="Times New Roman" w:eastAsia="Times New Roman" w:hAnsi="Times New Roman" w:cs="Times New Roman"/>
                <w:bCs/>
              </w:rPr>
              <w:t>Ветро-влагозащита</w:t>
            </w:r>
            <w:proofErr w:type="spellEnd"/>
            <w:r w:rsidRPr="00FF286C">
              <w:rPr>
                <w:rFonts w:ascii="Times New Roman" w:eastAsia="Times New Roman" w:hAnsi="Times New Roman" w:cs="Times New Roman"/>
                <w:bCs/>
              </w:rPr>
              <w:t xml:space="preserve"> («</w:t>
            </w:r>
            <w:proofErr w:type="spellStart"/>
            <w:r w:rsidRPr="00FF286C">
              <w:rPr>
                <w:rFonts w:ascii="Times New Roman" w:eastAsia="Times New Roman" w:hAnsi="Times New Roman" w:cs="Times New Roman"/>
                <w:bCs/>
              </w:rPr>
              <w:t>Изоспан</w:t>
            </w:r>
            <w:proofErr w:type="spellEnd"/>
            <w:r w:rsidRPr="00FF286C">
              <w:rPr>
                <w:rFonts w:ascii="Times New Roman" w:eastAsia="Times New Roman" w:hAnsi="Times New Roman" w:cs="Times New Roman"/>
                <w:bCs/>
              </w:rPr>
              <w:t>» или эквивалент);</w:t>
            </w:r>
          </w:p>
          <w:p w14:paraId="7E8D4108"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Доска камерной сушки строганная;</w:t>
            </w:r>
          </w:p>
          <w:p w14:paraId="0C04D80E"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w:t>
            </w:r>
            <w:proofErr w:type="spellStart"/>
            <w:r w:rsidRPr="00FF286C">
              <w:rPr>
                <w:rFonts w:ascii="Times New Roman" w:eastAsia="Times New Roman" w:hAnsi="Times New Roman" w:cs="Times New Roman"/>
                <w:bCs/>
              </w:rPr>
              <w:t>Огнебиозащита</w:t>
            </w:r>
            <w:proofErr w:type="spellEnd"/>
            <w:r w:rsidRPr="00FF286C">
              <w:rPr>
                <w:rFonts w:ascii="Times New Roman" w:eastAsia="Times New Roman" w:hAnsi="Times New Roman" w:cs="Times New Roman"/>
                <w:bCs/>
              </w:rPr>
              <w:t xml:space="preserve"> конструкций (</w:t>
            </w:r>
            <w:r w:rsidRPr="00FF286C">
              <w:rPr>
                <w:rFonts w:ascii="Times New Roman" w:eastAsia="Calibri" w:hAnsi="Times New Roman" w:cs="Times New Roman"/>
                <w:bCs/>
                <w:color w:val="000000"/>
              </w:rPr>
              <w:t xml:space="preserve">типа </w:t>
            </w:r>
            <w:proofErr w:type="spellStart"/>
            <w:r w:rsidRPr="00FF286C">
              <w:rPr>
                <w:rFonts w:ascii="Times New Roman" w:eastAsia="Calibri" w:hAnsi="Times New Roman" w:cs="Times New Roman"/>
                <w:bCs/>
                <w:color w:val="000000"/>
              </w:rPr>
              <w:t>Сенеж</w:t>
            </w:r>
            <w:proofErr w:type="spellEnd"/>
            <w:r w:rsidRPr="00FF286C">
              <w:rPr>
                <w:rFonts w:ascii="Times New Roman" w:eastAsia="Calibri" w:hAnsi="Times New Roman" w:cs="Times New Roman"/>
                <w:bCs/>
                <w:color w:val="000000"/>
              </w:rPr>
              <w:t>, Кольчуга или эквивалент);</w:t>
            </w:r>
          </w:p>
          <w:p w14:paraId="30E14636"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Обрешетка, сетка от грызунов.</w:t>
            </w:r>
          </w:p>
          <w:p w14:paraId="4D4F5724"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 xml:space="preserve">     Монтаж силового каркаса выполнить с применением </w:t>
            </w:r>
            <w:proofErr w:type="spellStart"/>
            <w:r w:rsidRPr="00FF286C">
              <w:rPr>
                <w:rFonts w:ascii="Times New Roman" w:eastAsia="Calibri" w:hAnsi="Times New Roman" w:cs="Times New Roman"/>
                <w:b/>
                <w:bCs/>
              </w:rPr>
              <w:t>коннекторной</w:t>
            </w:r>
            <w:proofErr w:type="spellEnd"/>
            <w:r w:rsidRPr="00FF286C">
              <w:rPr>
                <w:rFonts w:ascii="Times New Roman" w:eastAsia="Calibri" w:hAnsi="Times New Roman" w:cs="Times New Roman"/>
                <w:b/>
                <w:bCs/>
              </w:rPr>
              <w:t xml:space="preserve"> технологии</w:t>
            </w:r>
            <w:r w:rsidRPr="00FF286C">
              <w:rPr>
                <w:rFonts w:ascii="Times New Roman" w:eastAsia="Calibri" w:hAnsi="Times New Roman" w:cs="Times New Roman"/>
                <w:bCs/>
              </w:rPr>
              <w:t> — влагостойкая конструкционная фанера (ФСФ)</w:t>
            </w:r>
            <w:r w:rsidRPr="00FF286C">
              <w:rPr>
                <w:rFonts w:ascii="Times New Roman" w:eastAsia="Calibri" w:hAnsi="Times New Roman" w:cs="Times New Roman"/>
                <w:b/>
                <w:bCs/>
              </w:rPr>
              <w:t xml:space="preserve"> промышленного изготовления</w:t>
            </w:r>
            <w:r w:rsidRPr="00FF286C">
              <w:rPr>
                <w:rFonts w:ascii="Times New Roman" w:eastAsia="Calibri" w:hAnsi="Times New Roman" w:cs="Times New Roman"/>
                <w:bCs/>
              </w:rPr>
              <w:t>, обеспечивающих точную геометрию узлов без плотницких врубок.</w:t>
            </w:r>
          </w:p>
          <w:p w14:paraId="77CECB87" w14:textId="77777777" w:rsidR="00FF286C" w:rsidRPr="00FF286C" w:rsidRDefault="00FF286C" w:rsidP="00FF286C">
            <w:pPr>
              <w:spacing w:after="0" w:line="240" w:lineRule="auto"/>
              <w:contextualSpacing/>
              <w:jc w:val="both"/>
              <w:rPr>
                <w:rFonts w:ascii="Times New Roman" w:eastAsia="Calibri" w:hAnsi="Times New Roman" w:cs="Times New Roman"/>
                <w:bCs/>
              </w:rPr>
            </w:pPr>
            <w:proofErr w:type="spellStart"/>
            <w:r w:rsidRPr="00FF286C">
              <w:rPr>
                <w:rFonts w:ascii="Times New Roman" w:eastAsia="Calibri" w:hAnsi="Times New Roman" w:cs="Times New Roman"/>
                <w:bCs/>
              </w:rPr>
              <w:t>Коннекторная</w:t>
            </w:r>
            <w:proofErr w:type="spellEnd"/>
            <w:r w:rsidRPr="00FF286C">
              <w:rPr>
                <w:rFonts w:ascii="Times New Roman" w:eastAsia="Calibri" w:hAnsi="Times New Roman" w:cs="Times New Roman"/>
                <w:bCs/>
              </w:rPr>
              <w:t xml:space="preserve"> технология должна обеспечивать:</w:t>
            </w:r>
          </w:p>
          <w:p w14:paraId="5362F6DF" w14:textId="77777777" w:rsidR="00FF286C" w:rsidRPr="00FF286C" w:rsidRDefault="00FF286C" w:rsidP="004F1EA0">
            <w:pPr>
              <w:numPr>
                <w:ilvl w:val="0"/>
                <w:numId w:val="3"/>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соединение деревянных элементов каркаса (стоек, обвязки, балок, стропил) под проектными углами без выполнения врубок и сложных запилов;</w:t>
            </w:r>
          </w:p>
          <w:p w14:paraId="16A5BA88" w14:textId="77777777" w:rsidR="00FF286C" w:rsidRPr="00FF286C" w:rsidRDefault="00FF286C" w:rsidP="004F1EA0">
            <w:pPr>
              <w:numPr>
                <w:ilvl w:val="0"/>
                <w:numId w:val="3"/>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восприятие проектных нагрузок на узлы каркаса;</w:t>
            </w:r>
          </w:p>
          <w:p w14:paraId="6EF1ADFF" w14:textId="77777777" w:rsidR="00FF286C" w:rsidRPr="00FF286C" w:rsidRDefault="00FF286C" w:rsidP="004F1EA0">
            <w:pPr>
              <w:numPr>
                <w:ilvl w:val="0"/>
                <w:numId w:val="3"/>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точность геометрии каркаса в пределах заводских допусков;</w:t>
            </w:r>
          </w:p>
          <w:p w14:paraId="48AD117D" w14:textId="77777777" w:rsidR="00FF286C" w:rsidRPr="00FF286C" w:rsidRDefault="00FF286C" w:rsidP="004F1EA0">
            <w:pPr>
              <w:numPr>
                <w:ilvl w:val="0"/>
                <w:numId w:val="3"/>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возможность демонтажа, перемещения и повторной сборки каркасного дома без нанесения несоразмерного ущерба;</w:t>
            </w:r>
          </w:p>
          <w:p w14:paraId="3284BA02" w14:textId="77777777" w:rsidR="00FF286C" w:rsidRPr="00FF286C" w:rsidRDefault="00FF286C" w:rsidP="004F1EA0">
            <w:pPr>
              <w:numPr>
                <w:ilvl w:val="0"/>
                <w:numId w:val="3"/>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сохранение прочностных характеристик узлов в течение всего срока службы</w:t>
            </w:r>
          </w:p>
          <w:p w14:paraId="28E0B126"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Требования к коннекторам:</w:t>
            </w:r>
          </w:p>
          <w:p w14:paraId="4EF8D126" w14:textId="77777777" w:rsidR="00FF286C" w:rsidRPr="00FF286C" w:rsidRDefault="00FF286C" w:rsidP="004F1EA0">
            <w:pPr>
              <w:numPr>
                <w:ilvl w:val="0"/>
                <w:numId w:val="4"/>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коннекторы должны быть </w:t>
            </w:r>
            <w:r w:rsidRPr="00FF286C">
              <w:rPr>
                <w:rFonts w:ascii="Times New Roman" w:eastAsia="Calibri" w:hAnsi="Times New Roman" w:cs="Times New Roman"/>
                <w:b/>
                <w:bCs/>
              </w:rPr>
              <w:t>промышленного изготовления</w:t>
            </w:r>
            <w:r w:rsidRPr="00FF286C">
              <w:rPr>
                <w:rFonts w:ascii="Times New Roman" w:eastAsia="Calibri" w:hAnsi="Times New Roman" w:cs="Times New Roman"/>
                <w:bCs/>
              </w:rPr>
              <w:t>, серийного производства;</w:t>
            </w:r>
          </w:p>
          <w:p w14:paraId="3A7C908C" w14:textId="77777777" w:rsidR="00FF286C" w:rsidRPr="00FF286C" w:rsidRDefault="00FF286C" w:rsidP="004F1EA0">
            <w:pPr>
              <w:numPr>
                <w:ilvl w:val="0"/>
                <w:numId w:val="4"/>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 xml:space="preserve">материал — влагостойкая конструкционная фанера (ФСФ) обработанная </w:t>
            </w:r>
            <w:proofErr w:type="spellStart"/>
            <w:r w:rsidRPr="00FF286C">
              <w:rPr>
                <w:rFonts w:ascii="Times New Roman" w:eastAsia="Calibri" w:hAnsi="Times New Roman" w:cs="Times New Roman"/>
                <w:bCs/>
              </w:rPr>
              <w:t>огнебиосоставом</w:t>
            </w:r>
            <w:proofErr w:type="spellEnd"/>
            <w:r w:rsidRPr="00FF286C">
              <w:rPr>
                <w:rFonts w:ascii="Times New Roman" w:eastAsia="Calibri" w:hAnsi="Times New Roman" w:cs="Times New Roman"/>
                <w:bCs/>
              </w:rPr>
              <w:t>;</w:t>
            </w:r>
          </w:p>
          <w:p w14:paraId="57C21A5B" w14:textId="77777777" w:rsidR="00FF286C" w:rsidRPr="00FF286C" w:rsidRDefault="00FF286C" w:rsidP="004F1EA0">
            <w:pPr>
              <w:numPr>
                <w:ilvl w:val="0"/>
                <w:numId w:val="4"/>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тип, количество и схема установки коннекторов определяются проектом и рабочей документацией;</w:t>
            </w:r>
          </w:p>
          <w:p w14:paraId="4C7A0A8C" w14:textId="77777777" w:rsidR="00FF286C" w:rsidRPr="00FF286C" w:rsidRDefault="00FF286C" w:rsidP="004F1EA0">
            <w:pPr>
              <w:numPr>
                <w:ilvl w:val="0"/>
                <w:numId w:val="4"/>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коннекторы должны быть рассчитаны на восприятие проектных нагрузок и совместимы с сечениями пиломатериалов, предусмотренными настоящим ТЗ;</w:t>
            </w:r>
          </w:p>
          <w:p w14:paraId="00F36F82" w14:textId="77777777" w:rsidR="00FF286C" w:rsidRPr="00FF286C" w:rsidRDefault="00FF286C" w:rsidP="004F1EA0">
            <w:pPr>
              <w:numPr>
                <w:ilvl w:val="0"/>
                <w:numId w:val="4"/>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 xml:space="preserve">крепёж коннекторов — болты или </w:t>
            </w:r>
            <w:proofErr w:type="spellStart"/>
            <w:r w:rsidRPr="00FF286C">
              <w:rPr>
                <w:rFonts w:ascii="Times New Roman" w:eastAsia="Calibri" w:hAnsi="Times New Roman" w:cs="Times New Roman"/>
                <w:bCs/>
              </w:rPr>
              <w:t>саморезы</w:t>
            </w:r>
            <w:proofErr w:type="spellEnd"/>
            <w:r w:rsidRPr="00FF286C">
              <w:rPr>
                <w:rFonts w:ascii="Times New Roman" w:eastAsia="Calibri" w:hAnsi="Times New Roman" w:cs="Times New Roman"/>
                <w:bCs/>
              </w:rPr>
              <w:t>, предусмотренные производителем коннекторов.</w:t>
            </w:r>
          </w:p>
          <w:p w14:paraId="16098F1E"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В составе проектной документации предоставить:</w:t>
            </w:r>
          </w:p>
          <w:p w14:paraId="07C430EB" w14:textId="77777777" w:rsidR="00FF286C" w:rsidRPr="00FF286C" w:rsidRDefault="00FF286C" w:rsidP="004F1EA0">
            <w:pPr>
              <w:numPr>
                <w:ilvl w:val="0"/>
                <w:numId w:val="5"/>
              </w:numPr>
              <w:tabs>
                <w:tab w:val="left" w:pos="720"/>
              </w:tabs>
              <w:spacing w:before="100" w:beforeAutospacing="1" w:after="0" w:afterAutospacing="1"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 xml:space="preserve">схему сборки каркаса с применением </w:t>
            </w:r>
            <w:proofErr w:type="spellStart"/>
            <w:r w:rsidRPr="00FF286C">
              <w:rPr>
                <w:rFonts w:ascii="Times New Roman" w:eastAsia="Calibri" w:hAnsi="Times New Roman" w:cs="Times New Roman"/>
                <w:bCs/>
              </w:rPr>
              <w:t>коннекторной</w:t>
            </w:r>
            <w:proofErr w:type="spellEnd"/>
            <w:r w:rsidRPr="00FF286C">
              <w:rPr>
                <w:rFonts w:ascii="Times New Roman" w:eastAsia="Calibri" w:hAnsi="Times New Roman" w:cs="Times New Roman"/>
                <w:bCs/>
              </w:rPr>
              <w:t xml:space="preserve"> технологии с указанием типов коннекторов, узлов их установки и порядка монтажа;</w:t>
            </w:r>
          </w:p>
          <w:p w14:paraId="0C955D23" w14:textId="77777777" w:rsidR="00FF286C" w:rsidRPr="00FF286C" w:rsidRDefault="00FF286C" w:rsidP="004F1EA0">
            <w:pPr>
              <w:numPr>
                <w:ilvl w:val="0"/>
                <w:numId w:val="5"/>
              </w:numPr>
              <w:tabs>
                <w:tab w:val="left" w:pos="73"/>
              </w:tabs>
              <w:spacing w:before="100" w:beforeAutospacing="1" w:after="0" w:afterAutospacing="1" w:line="240" w:lineRule="auto"/>
              <w:ind w:left="73" w:firstLine="287"/>
              <w:contextualSpacing/>
              <w:jc w:val="both"/>
              <w:rPr>
                <w:rFonts w:ascii="Times New Roman" w:eastAsia="Calibri" w:hAnsi="Times New Roman" w:cs="Times New Roman"/>
                <w:bCs/>
              </w:rPr>
            </w:pPr>
            <w:r w:rsidRPr="00FF286C">
              <w:rPr>
                <w:rFonts w:ascii="Times New Roman" w:eastAsia="Calibri" w:hAnsi="Times New Roman" w:cs="Times New Roman"/>
                <w:bCs/>
              </w:rPr>
              <w:t>спецификацию коннекторов с указанием типа, количества и производителя.</w:t>
            </w:r>
          </w:p>
          <w:p w14:paraId="5922B48F"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Times New Roman" w:hAnsi="Times New Roman" w:cs="Times New Roman"/>
                <w:bCs/>
              </w:rPr>
            </w:pPr>
            <w:r w:rsidRPr="00FF286C">
              <w:rPr>
                <w:rFonts w:ascii="Times New Roman" w:eastAsia="Calibri" w:hAnsi="Times New Roman" w:cs="Times New Roman"/>
                <w:bCs/>
              </w:rPr>
              <w:t xml:space="preserve">Приёмка узлов каркаса, выполненных с применением </w:t>
            </w:r>
            <w:proofErr w:type="spellStart"/>
            <w:r w:rsidRPr="00FF286C">
              <w:rPr>
                <w:rFonts w:ascii="Times New Roman" w:eastAsia="Calibri" w:hAnsi="Times New Roman" w:cs="Times New Roman"/>
                <w:bCs/>
              </w:rPr>
              <w:t>коннекторной</w:t>
            </w:r>
            <w:proofErr w:type="spellEnd"/>
            <w:r w:rsidRPr="00FF286C">
              <w:rPr>
                <w:rFonts w:ascii="Times New Roman" w:eastAsia="Calibri" w:hAnsi="Times New Roman" w:cs="Times New Roman"/>
                <w:bCs/>
              </w:rPr>
              <w:t xml:space="preserve"> технологии, осуществляется в составе общего акта приёмки выполненных работ с обязательной проверкой геометрии каркаса и надёжности соединений.</w:t>
            </w:r>
          </w:p>
          <w:p w14:paraId="2375B3EC" w14:textId="77777777" w:rsidR="00FF286C" w:rsidRPr="00FF286C" w:rsidRDefault="00FF286C" w:rsidP="004F1EA0">
            <w:pPr>
              <w:widowControl w:val="0"/>
              <w:numPr>
                <w:ilvl w:val="0"/>
                <w:numId w:val="6"/>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 xml:space="preserve">Монтажа кровли, </w:t>
            </w:r>
            <w:proofErr w:type="spellStart"/>
            <w:r w:rsidRPr="00FF286C">
              <w:rPr>
                <w:rFonts w:ascii="Times New Roman" w:eastAsia="Times New Roman" w:hAnsi="Times New Roman" w:cs="Times New Roman"/>
                <w:b/>
                <w:bCs/>
              </w:rPr>
              <w:t>снегозадержателей</w:t>
            </w:r>
            <w:proofErr w:type="spellEnd"/>
            <w:r w:rsidRPr="00FF286C">
              <w:rPr>
                <w:rFonts w:ascii="Times New Roman" w:eastAsia="Times New Roman" w:hAnsi="Times New Roman" w:cs="Times New Roman"/>
                <w:b/>
                <w:bCs/>
              </w:rPr>
              <w:t>, водосточной системы.</w:t>
            </w:r>
          </w:p>
          <w:p w14:paraId="758417FB"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 xml:space="preserve">Двускатная кровля </w:t>
            </w:r>
          </w:p>
          <w:p w14:paraId="679901AD"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Times New Roman" w:hAnsi="Times New Roman" w:cs="Times New Roman"/>
                <w:bCs/>
              </w:rPr>
              <w:t xml:space="preserve">Металлический </w:t>
            </w:r>
            <w:proofErr w:type="spellStart"/>
            <w:r w:rsidRPr="00FF286C">
              <w:rPr>
                <w:rFonts w:ascii="Times New Roman" w:eastAsia="Times New Roman" w:hAnsi="Times New Roman" w:cs="Times New Roman"/>
                <w:bCs/>
              </w:rPr>
              <w:t>профлист</w:t>
            </w:r>
            <w:proofErr w:type="spellEnd"/>
            <w:r w:rsidRPr="00FF286C">
              <w:rPr>
                <w:rFonts w:ascii="Times New Roman" w:eastAsia="Times New Roman" w:hAnsi="Times New Roman" w:cs="Times New Roman"/>
                <w:bCs/>
              </w:rPr>
              <w:t xml:space="preserve"> МП-20, графит (</w:t>
            </w:r>
            <w:r w:rsidRPr="00FF286C">
              <w:rPr>
                <w:rFonts w:ascii="Times New Roman" w:eastAsia="Times New Roman" w:hAnsi="Times New Roman" w:cs="Times New Roman"/>
                <w:bCs/>
                <w:lang w:val="en-US"/>
              </w:rPr>
              <w:t>RAL</w:t>
            </w:r>
            <w:r w:rsidRPr="00FF286C">
              <w:rPr>
                <w:rFonts w:ascii="Times New Roman" w:eastAsia="Times New Roman" w:hAnsi="Times New Roman" w:cs="Times New Roman"/>
                <w:bCs/>
              </w:rPr>
              <w:t xml:space="preserve"> 7024).</w:t>
            </w:r>
            <w:r w:rsidRPr="00FF286C">
              <w:rPr>
                <w:rFonts w:ascii="Times New Roman" w:eastAsia="Calibri" w:hAnsi="Times New Roman" w:cs="Times New Roman"/>
                <w:bCs/>
              </w:rPr>
              <w:t xml:space="preserve"> </w:t>
            </w:r>
          </w:p>
          <w:p w14:paraId="73E22FAC" w14:textId="77777777" w:rsidR="00FF286C" w:rsidRPr="00FF286C" w:rsidRDefault="00FF286C" w:rsidP="00FF286C">
            <w:pPr>
              <w:spacing w:after="0" w:line="240" w:lineRule="auto"/>
              <w:contextualSpacing/>
              <w:jc w:val="both"/>
              <w:rPr>
                <w:rFonts w:ascii="Times New Roman" w:eastAsia="Times New Roman" w:hAnsi="Times New Roman" w:cs="Times New Roman"/>
                <w:bCs/>
              </w:rPr>
            </w:pPr>
            <w:r w:rsidRPr="00FF286C">
              <w:rPr>
                <w:rFonts w:ascii="Times New Roman" w:eastAsia="Calibri" w:hAnsi="Times New Roman" w:cs="Times New Roman"/>
                <w:bCs/>
              </w:rPr>
              <w:t>Профилированный лист не менее 0,45 мм.</w:t>
            </w:r>
            <w:r w:rsidRPr="00FF286C">
              <w:rPr>
                <w:rFonts w:ascii="Times New Roman" w:eastAsia="Times New Roman" w:hAnsi="Times New Roman" w:cs="Times New Roman"/>
                <w:bCs/>
              </w:rPr>
              <w:t xml:space="preserve"> </w:t>
            </w:r>
          </w:p>
          <w:p w14:paraId="474BD3EB"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Стропила и стойки каркаса доска не менее 45х190мм. </w:t>
            </w:r>
          </w:p>
          <w:p w14:paraId="430DB0B8"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Обрешётка доска не менее 25*100мм.</w:t>
            </w:r>
          </w:p>
          <w:p w14:paraId="7F414E38"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Водосточная система пластиковая</w:t>
            </w:r>
          </w:p>
          <w:p w14:paraId="0762B036" w14:textId="77777777" w:rsidR="00FF286C" w:rsidRPr="00FF286C" w:rsidRDefault="00FF286C" w:rsidP="004F1EA0">
            <w:pPr>
              <w:widowControl w:val="0"/>
              <w:numPr>
                <w:ilvl w:val="0"/>
                <w:numId w:val="6"/>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Монтажа фасада.</w:t>
            </w:r>
          </w:p>
          <w:p w14:paraId="700EB073"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Внешняя отделка фасада:</w:t>
            </w:r>
          </w:p>
          <w:p w14:paraId="7E942BC0"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xml:space="preserve">-     Металлический </w:t>
            </w:r>
            <w:proofErr w:type="spellStart"/>
            <w:r w:rsidRPr="00FF286C">
              <w:rPr>
                <w:rFonts w:ascii="Times New Roman" w:eastAsia="Times New Roman" w:hAnsi="Times New Roman" w:cs="Times New Roman"/>
                <w:bCs/>
              </w:rPr>
              <w:t>профлист</w:t>
            </w:r>
            <w:proofErr w:type="spellEnd"/>
            <w:r w:rsidRPr="00FF286C">
              <w:rPr>
                <w:rFonts w:ascii="Times New Roman" w:eastAsia="Times New Roman" w:hAnsi="Times New Roman" w:cs="Times New Roman"/>
                <w:bCs/>
              </w:rPr>
              <w:t xml:space="preserve"> МП-20, графит (</w:t>
            </w:r>
            <w:r w:rsidRPr="00FF286C">
              <w:rPr>
                <w:rFonts w:ascii="Times New Roman" w:eastAsia="Times New Roman" w:hAnsi="Times New Roman" w:cs="Times New Roman"/>
                <w:bCs/>
                <w:lang w:val="en-US"/>
              </w:rPr>
              <w:t>RAL</w:t>
            </w:r>
            <w:r w:rsidRPr="00FF286C">
              <w:rPr>
                <w:rFonts w:ascii="Times New Roman" w:eastAsia="Times New Roman" w:hAnsi="Times New Roman" w:cs="Times New Roman"/>
                <w:bCs/>
              </w:rPr>
              <w:t xml:space="preserve"> 7024).</w:t>
            </w:r>
          </w:p>
          <w:p w14:paraId="155F6E3F"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xml:space="preserve">- </w:t>
            </w:r>
            <w:proofErr w:type="spellStart"/>
            <w:r w:rsidRPr="00FF286C">
              <w:rPr>
                <w:rFonts w:ascii="Times New Roman" w:eastAsia="Times New Roman" w:hAnsi="Times New Roman" w:cs="Times New Roman"/>
                <w:bCs/>
              </w:rPr>
              <w:t>Планкен</w:t>
            </w:r>
            <w:proofErr w:type="spellEnd"/>
            <w:r w:rsidRPr="00FF286C">
              <w:rPr>
                <w:rFonts w:ascii="Times New Roman" w:eastAsia="Times New Roman" w:hAnsi="Times New Roman" w:cs="Times New Roman"/>
                <w:bCs/>
              </w:rPr>
              <w:t xml:space="preserve"> хвойных пород, не менее 20х190мм, окрашенный </w:t>
            </w:r>
            <w:proofErr w:type="spellStart"/>
            <w:r w:rsidRPr="00FF286C">
              <w:rPr>
                <w:rFonts w:ascii="Times New Roman" w:eastAsia="Times New Roman" w:hAnsi="Times New Roman" w:cs="Times New Roman"/>
                <w:bCs/>
              </w:rPr>
              <w:t>деревозащитным</w:t>
            </w:r>
            <w:proofErr w:type="spellEnd"/>
            <w:r w:rsidRPr="00FF286C">
              <w:rPr>
                <w:rFonts w:ascii="Times New Roman" w:eastAsia="Times New Roman" w:hAnsi="Times New Roman" w:cs="Times New Roman"/>
                <w:bCs/>
              </w:rPr>
              <w:t xml:space="preserve"> составом в не менее 2 слоя.</w:t>
            </w:r>
          </w:p>
          <w:p w14:paraId="0915265B" w14:textId="77777777" w:rsidR="00FF286C" w:rsidRPr="00FF286C" w:rsidRDefault="00FF286C" w:rsidP="00FF286C">
            <w:pPr>
              <w:widowControl w:val="0"/>
              <w:autoSpaceDE w:val="0"/>
              <w:autoSpaceDN w:val="0"/>
              <w:adjustRightInd w:val="0"/>
              <w:spacing w:after="0" w:line="240" w:lineRule="auto"/>
              <w:ind w:left="73" w:firstLine="647"/>
              <w:jc w:val="both"/>
              <w:rPr>
                <w:rFonts w:ascii="Times New Roman" w:eastAsia="Calibri" w:hAnsi="Times New Roman" w:cs="Times New Roman"/>
                <w:b/>
                <w:bCs/>
                <w:spacing w:val="6"/>
              </w:rPr>
            </w:pPr>
            <w:r w:rsidRPr="00FF286C">
              <w:rPr>
                <w:rFonts w:ascii="Times New Roman" w:eastAsia="Calibri" w:hAnsi="Times New Roman" w:cs="Times New Roman"/>
                <w:bCs/>
              </w:rPr>
              <w:t xml:space="preserve">Цвет наружных стен выполнить в цветовой гамме (темно-коричневого цвета) - ориентировочно </w:t>
            </w:r>
            <w:proofErr w:type="spellStart"/>
            <w:r w:rsidRPr="00FF286C">
              <w:rPr>
                <w:rFonts w:ascii="Times New Roman" w:eastAsia="Calibri" w:hAnsi="Times New Roman" w:cs="Times New Roman"/>
                <w:bCs/>
              </w:rPr>
              <w:t>Wood</w:t>
            </w:r>
            <w:proofErr w:type="spellEnd"/>
            <w:r w:rsidRPr="00FF286C">
              <w:rPr>
                <w:rFonts w:ascii="Times New Roman" w:eastAsia="Calibri" w:hAnsi="Times New Roman" w:cs="Times New Roman"/>
                <w:bCs/>
                <w:lang w:val="en-US"/>
              </w:rPr>
              <w:t>Protect</w:t>
            </w:r>
            <w:r w:rsidRPr="00FF286C">
              <w:rPr>
                <w:rFonts w:ascii="Times New Roman" w:eastAsia="Calibri" w:hAnsi="Times New Roman" w:cs="Times New Roman"/>
                <w:bCs/>
              </w:rPr>
              <w:t xml:space="preserve"> лессирующий антисептик Т8018(фасад) или эквивалент,</w:t>
            </w:r>
            <w:r w:rsidRPr="00FF286C">
              <w:rPr>
                <w:rFonts w:ascii="Times New Roman" w:eastAsia="Calibri" w:hAnsi="Times New Roman" w:cs="Times New Roman"/>
                <w:bCs/>
                <w:color w:val="000000"/>
              </w:rPr>
              <w:t xml:space="preserve"> согласовать с Заказчиком.  </w:t>
            </w:r>
          </w:p>
          <w:p w14:paraId="0B6D1EC5" w14:textId="77777777" w:rsidR="00FF286C" w:rsidRPr="00FF286C" w:rsidRDefault="00FF286C" w:rsidP="004F1EA0">
            <w:pPr>
              <w:widowControl w:val="0"/>
              <w:numPr>
                <w:ilvl w:val="0"/>
                <w:numId w:val="6"/>
              </w:numPr>
              <w:tabs>
                <w:tab w:val="left" w:pos="851"/>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Монтажа окон.</w:t>
            </w:r>
          </w:p>
          <w:p w14:paraId="74421766"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ПВХ профиль </w:t>
            </w:r>
            <w:r w:rsidRPr="00FF286C">
              <w:rPr>
                <w:rFonts w:ascii="Times New Roman" w:eastAsia="Calibri" w:hAnsi="Times New Roman" w:cs="Times New Roman"/>
                <w:bCs/>
              </w:rPr>
              <w:t xml:space="preserve">ширина не менее </w:t>
            </w:r>
            <w:r w:rsidRPr="00FF286C">
              <w:rPr>
                <w:rFonts w:ascii="Times New Roman" w:eastAsia="Calibri" w:hAnsi="Times New Roman" w:cs="Times New Roman"/>
                <w:bCs/>
                <w:color w:val="000000"/>
              </w:rPr>
              <w:t xml:space="preserve">70 мм, двухкамерный стеклопакет, цвет </w:t>
            </w:r>
            <w:r w:rsidRPr="00FF286C">
              <w:rPr>
                <w:rFonts w:ascii="Times New Roman" w:eastAsia="Times New Roman" w:hAnsi="Times New Roman" w:cs="Times New Roman"/>
                <w:bCs/>
                <w:color w:val="000000"/>
              </w:rPr>
              <w:t xml:space="preserve">по согласованию с Заказчиком, </w:t>
            </w:r>
            <w:r w:rsidRPr="00FF286C">
              <w:rPr>
                <w:rFonts w:ascii="Times New Roman" w:eastAsia="Calibri" w:hAnsi="Times New Roman" w:cs="Times New Roman"/>
                <w:bCs/>
              </w:rPr>
              <w:t>место установки согласно планировке</w:t>
            </w:r>
            <w:r w:rsidRPr="00FF286C">
              <w:rPr>
                <w:rFonts w:ascii="Times New Roman" w:eastAsia="Calibri" w:hAnsi="Times New Roman" w:cs="Times New Roman"/>
                <w:bCs/>
                <w:color w:val="000000"/>
              </w:rPr>
              <w:t>:</w:t>
            </w:r>
          </w:p>
          <w:p w14:paraId="268887DC"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Панорамное окно, с балконной дверью, с </w:t>
            </w:r>
            <w:proofErr w:type="spellStart"/>
            <w:r w:rsidRPr="00FF286C">
              <w:rPr>
                <w:rFonts w:ascii="Times New Roman" w:eastAsia="Times New Roman" w:hAnsi="Times New Roman" w:cs="Times New Roman"/>
                <w:bCs/>
              </w:rPr>
              <w:t>ламинацией</w:t>
            </w:r>
            <w:proofErr w:type="spellEnd"/>
            <w:r w:rsidRPr="00FF286C">
              <w:rPr>
                <w:rFonts w:ascii="Times New Roman" w:eastAsia="Times New Roman" w:hAnsi="Times New Roman" w:cs="Times New Roman"/>
                <w:bCs/>
              </w:rPr>
              <w:t xml:space="preserve"> 1900х2400х2000 мм - 2 шт.</w:t>
            </w:r>
          </w:p>
          <w:p w14:paraId="5ED0DAA9"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Окно из ПВХ профиля с </w:t>
            </w:r>
            <w:proofErr w:type="spellStart"/>
            <w:r w:rsidRPr="00FF286C">
              <w:rPr>
                <w:rFonts w:ascii="Times New Roman" w:eastAsia="Times New Roman" w:hAnsi="Times New Roman" w:cs="Times New Roman"/>
                <w:bCs/>
              </w:rPr>
              <w:t>ламинацией</w:t>
            </w:r>
            <w:proofErr w:type="spellEnd"/>
            <w:r w:rsidRPr="00FF286C">
              <w:rPr>
                <w:rFonts w:ascii="Times New Roman" w:eastAsia="Times New Roman" w:hAnsi="Times New Roman" w:cs="Times New Roman"/>
                <w:bCs/>
              </w:rPr>
              <w:t xml:space="preserve"> 1200х1200мм – 1 шт. (спальня);</w:t>
            </w:r>
          </w:p>
          <w:p w14:paraId="0D617A23"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Окно из ПВХ профиля с </w:t>
            </w:r>
            <w:proofErr w:type="spellStart"/>
            <w:r w:rsidRPr="00FF286C">
              <w:rPr>
                <w:rFonts w:ascii="Times New Roman" w:eastAsia="Times New Roman" w:hAnsi="Times New Roman" w:cs="Times New Roman"/>
                <w:bCs/>
              </w:rPr>
              <w:t>ламинацией</w:t>
            </w:r>
            <w:proofErr w:type="spellEnd"/>
            <w:r w:rsidRPr="00FF286C">
              <w:rPr>
                <w:rFonts w:ascii="Times New Roman" w:eastAsia="Times New Roman" w:hAnsi="Times New Roman" w:cs="Times New Roman"/>
                <w:bCs/>
              </w:rPr>
              <w:t xml:space="preserve"> 1095х1200мм – 2 шт. (гостиная);</w:t>
            </w:r>
          </w:p>
          <w:p w14:paraId="6F97440A"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Окно из ПВХ профиля с </w:t>
            </w:r>
            <w:proofErr w:type="spellStart"/>
            <w:r w:rsidRPr="00FF286C">
              <w:rPr>
                <w:rFonts w:ascii="Times New Roman" w:eastAsia="Times New Roman" w:hAnsi="Times New Roman" w:cs="Times New Roman"/>
                <w:bCs/>
              </w:rPr>
              <w:t>ламинацией</w:t>
            </w:r>
            <w:proofErr w:type="spellEnd"/>
            <w:r w:rsidRPr="00FF286C">
              <w:rPr>
                <w:rFonts w:ascii="Times New Roman" w:eastAsia="Times New Roman" w:hAnsi="Times New Roman" w:cs="Times New Roman"/>
                <w:bCs/>
              </w:rPr>
              <w:t xml:space="preserve"> 800х800мм – 1 шт. (с/у);</w:t>
            </w:r>
          </w:p>
          <w:p w14:paraId="191A1DBC"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Все окна с поворотно-откидным механизмом и москитной сеткой; Цвет </w:t>
            </w:r>
            <w:proofErr w:type="spellStart"/>
            <w:r w:rsidRPr="00FF286C">
              <w:rPr>
                <w:rFonts w:ascii="Times New Roman" w:eastAsia="Calibri" w:hAnsi="Times New Roman" w:cs="Times New Roman"/>
                <w:bCs/>
                <w:color w:val="000000"/>
              </w:rPr>
              <w:t>ламинации</w:t>
            </w:r>
            <w:proofErr w:type="spellEnd"/>
            <w:r w:rsidRPr="00FF286C">
              <w:rPr>
                <w:rFonts w:ascii="Times New Roman" w:eastAsia="Calibri" w:hAnsi="Times New Roman" w:cs="Times New Roman"/>
                <w:bCs/>
                <w:color w:val="000000"/>
              </w:rPr>
              <w:t xml:space="preserve"> согласовать с Заказчиком. </w:t>
            </w:r>
          </w:p>
          <w:p w14:paraId="19F37091"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Снаружи окон установить водоотливы оконные для отвода воды. Цвет профиля по согласованию с Заказчиком.</w:t>
            </w:r>
          </w:p>
          <w:p w14:paraId="2B323827" w14:textId="77777777" w:rsidR="00FF286C" w:rsidRPr="00FF286C" w:rsidRDefault="00FF286C" w:rsidP="00FF286C">
            <w:pPr>
              <w:widowControl w:val="0"/>
              <w:autoSpaceDE w:val="0"/>
              <w:autoSpaceDN w:val="0"/>
              <w:adjustRightInd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Облицовка оконных откосов по согласованию с Заказчиком.</w:t>
            </w:r>
          </w:p>
          <w:p w14:paraId="40A102F7" w14:textId="77777777" w:rsidR="00FF286C" w:rsidRPr="00FF286C" w:rsidRDefault="00FF286C" w:rsidP="004F1EA0">
            <w:pPr>
              <w:widowControl w:val="0"/>
              <w:numPr>
                <w:ilvl w:val="0"/>
                <w:numId w:val="6"/>
              </w:numPr>
              <w:autoSpaceDE w:val="0"/>
              <w:autoSpaceDN w:val="0"/>
              <w:adjustRightInd w:val="0"/>
              <w:spacing w:before="100" w:beforeAutospacing="1" w:after="0" w:afterAutospacing="1" w:line="240" w:lineRule="auto"/>
              <w:rPr>
                <w:rFonts w:ascii="Times New Roman" w:eastAsia="Times New Roman" w:hAnsi="Times New Roman" w:cs="Times New Roman"/>
                <w:b/>
                <w:bCs/>
              </w:rPr>
            </w:pPr>
            <w:r w:rsidRPr="00FF286C">
              <w:rPr>
                <w:rFonts w:ascii="Times New Roman" w:eastAsia="Calibri" w:hAnsi="Times New Roman" w:cs="Times New Roman"/>
                <w:b/>
                <w:bCs/>
                <w:spacing w:val="6"/>
              </w:rPr>
              <w:t>Монтажа входной двери.</w:t>
            </w:r>
          </w:p>
          <w:p w14:paraId="7BFB8C8D" w14:textId="77777777" w:rsidR="00FF286C" w:rsidRPr="00FF286C" w:rsidRDefault="00FF286C" w:rsidP="00FF286C">
            <w:pPr>
              <w:widowControl w:val="0"/>
              <w:autoSpaceDE w:val="0"/>
              <w:autoSpaceDN w:val="0"/>
              <w:adjustRightInd w:val="0"/>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Входная </w:t>
            </w:r>
            <w:r w:rsidRPr="00FF286C">
              <w:rPr>
                <w:rFonts w:ascii="Times New Roman" w:eastAsia="Times New Roman" w:hAnsi="Times New Roman" w:cs="Times New Roman"/>
                <w:bCs/>
                <w:lang w:eastAsia="zh-CN"/>
              </w:rPr>
              <w:t>ПВХ дверь со стеклом</w:t>
            </w:r>
            <w:r w:rsidRPr="00FF286C">
              <w:rPr>
                <w:rFonts w:ascii="Times New Roman" w:eastAsia="Times New Roman" w:hAnsi="Times New Roman" w:cs="Times New Roman"/>
                <w:bCs/>
              </w:rPr>
              <w:t xml:space="preserve">  860х2050мм – 1шт.</w:t>
            </w:r>
          </w:p>
          <w:p w14:paraId="7C4C00B8" w14:textId="77777777" w:rsidR="00FF286C" w:rsidRPr="00FF286C" w:rsidRDefault="00FF286C" w:rsidP="004F1EA0">
            <w:pPr>
              <w:widowControl w:val="0"/>
              <w:numPr>
                <w:ilvl w:val="0"/>
                <w:numId w:val="6"/>
              </w:numPr>
              <w:autoSpaceDE w:val="0"/>
              <w:autoSpaceDN w:val="0"/>
              <w:adjustRightInd w:val="0"/>
              <w:spacing w:before="100" w:beforeAutospacing="1" w:after="0" w:afterAutospacing="1" w:line="240" w:lineRule="auto"/>
              <w:rPr>
                <w:rFonts w:ascii="Times New Roman" w:eastAsia="Times New Roman" w:hAnsi="Times New Roman" w:cs="Times New Roman"/>
                <w:b/>
                <w:bCs/>
              </w:rPr>
            </w:pPr>
            <w:r w:rsidRPr="00FF286C">
              <w:rPr>
                <w:rFonts w:ascii="Times New Roman" w:eastAsia="Times New Roman" w:hAnsi="Times New Roman" w:cs="Times New Roman"/>
                <w:b/>
                <w:bCs/>
              </w:rPr>
              <w:t>Монтажа террасы с кровлей.</w:t>
            </w:r>
          </w:p>
          <w:p w14:paraId="0AC48AA8"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Общая площадь террасы – не менее 18 м</w:t>
            </w:r>
            <w:r w:rsidRPr="00FF286C">
              <w:rPr>
                <w:rFonts w:ascii="Times New Roman" w:eastAsia="Calibri" w:hAnsi="Times New Roman" w:cs="Times New Roman"/>
                <w:bCs/>
                <w:color w:val="000000"/>
                <w:vertAlign w:val="superscript"/>
              </w:rPr>
              <w:t xml:space="preserve">2 </w:t>
            </w:r>
            <w:r w:rsidRPr="00FF286C">
              <w:rPr>
                <w:rFonts w:ascii="Times New Roman" w:eastAsia="Calibri" w:hAnsi="Times New Roman" w:cs="Times New Roman"/>
                <w:bCs/>
                <w:color w:val="000000"/>
              </w:rPr>
              <w:t>.</w:t>
            </w:r>
          </w:p>
          <w:p w14:paraId="31081398"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color w:val="000000"/>
              </w:rPr>
              <w:t>Размер не менее 3,0х6,0х3,4 м. на общем основании каркасного дома.</w:t>
            </w:r>
          </w:p>
          <w:p w14:paraId="1DE4696A"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Кровля террасы, является продолжением основной кровли каркасного дома;</w:t>
            </w:r>
          </w:p>
          <w:p w14:paraId="5EACCE04"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Подшивка кровли террасы поперек стропил, без утепления. Имитацией бруса (хвойные породы дерева</w:t>
            </w:r>
            <w:r w:rsidRPr="00FF286C">
              <w:rPr>
                <w:rFonts w:ascii="Times New Roman" w:eastAsia="Calibri" w:hAnsi="Times New Roman" w:cs="Times New Roman"/>
                <w:bCs/>
              </w:rPr>
              <w:t>, шириной не менее 140 мм, толщиной не менее 16 мм,</w:t>
            </w:r>
            <w:r w:rsidRPr="00FF286C">
              <w:rPr>
                <w:rFonts w:ascii="Times New Roman" w:eastAsia="Calibri" w:hAnsi="Times New Roman" w:cs="Times New Roman"/>
                <w:bCs/>
                <w:color w:val="000000"/>
              </w:rPr>
              <w:t xml:space="preserve"> окрашенная не менее 2 слоями защитными пропитками и материалами), цвет согласовывается с Заказчиком.</w:t>
            </w:r>
          </w:p>
          <w:p w14:paraId="2668465F"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Основание террасы - доска сухая не менее 190х45 мм</w:t>
            </w:r>
          </w:p>
          <w:p w14:paraId="096078F7"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Террасная доска хвойных пород не менее 130х30 мм окрашена защитным маслом для террас (Цвет по согласованию с заказчиком) </w:t>
            </w:r>
          </w:p>
          <w:p w14:paraId="550D5606"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Пол </w:t>
            </w:r>
            <w:r w:rsidRPr="00FF286C">
              <w:rPr>
                <w:rFonts w:ascii="Times New Roman" w:eastAsia="Times New Roman" w:hAnsi="Times New Roman" w:cs="Times New Roman"/>
                <w:bCs/>
              </w:rPr>
              <w:t>террасы</w:t>
            </w:r>
            <w:r w:rsidRPr="00FF286C">
              <w:rPr>
                <w:rFonts w:ascii="Times New Roman" w:eastAsia="Calibri" w:hAnsi="Times New Roman" w:cs="Times New Roman"/>
                <w:bCs/>
                <w:color w:val="000000"/>
              </w:rPr>
              <w:t xml:space="preserve"> - доска террасная с окраской составами для наружных работ, в цвет по согласованию с Заказчиком.</w:t>
            </w:r>
          </w:p>
          <w:p w14:paraId="7BAA0A27" w14:textId="77777777" w:rsidR="00FF286C" w:rsidRPr="00FF286C" w:rsidRDefault="00FF286C" w:rsidP="00FF286C">
            <w:pPr>
              <w:widowControl w:val="0"/>
              <w:autoSpaceDE w:val="0"/>
              <w:autoSpaceDN w:val="0"/>
              <w:adjustRightInd w:val="0"/>
              <w:spacing w:after="0" w:line="240" w:lineRule="auto"/>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Выполнить лестницу с открытыми ступенями, </w:t>
            </w:r>
            <w:r w:rsidRPr="00FF286C">
              <w:rPr>
                <w:rFonts w:ascii="Times New Roman" w:eastAsia="Calibri" w:hAnsi="Times New Roman" w:cs="Times New Roman"/>
                <w:bCs/>
              </w:rPr>
              <w:t xml:space="preserve">шириной не менее 6 м. </w:t>
            </w:r>
            <w:r w:rsidRPr="00FF286C">
              <w:rPr>
                <w:rFonts w:ascii="Times New Roman" w:eastAsia="Calibri" w:hAnsi="Times New Roman" w:cs="Times New Roman"/>
                <w:bCs/>
                <w:color w:val="000000"/>
              </w:rPr>
              <w:t xml:space="preserve">Количество ступеней определить после монтажа </w:t>
            </w:r>
            <w:r w:rsidRPr="00FF286C">
              <w:rPr>
                <w:rFonts w:ascii="Times New Roman" w:eastAsia="Calibri" w:hAnsi="Times New Roman" w:cs="Times New Roman"/>
                <w:bCs/>
                <w:color w:val="000000"/>
                <w:kern w:val="3"/>
              </w:rPr>
              <w:t>свайно-винтового</w:t>
            </w:r>
            <w:r w:rsidRPr="00FF286C">
              <w:rPr>
                <w:rFonts w:ascii="Times New Roman" w:eastAsia="Calibri" w:hAnsi="Times New Roman" w:cs="Times New Roman"/>
                <w:bCs/>
                <w:color w:val="000000"/>
              </w:rPr>
              <w:t xml:space="preserve"> фундамента.</w:t>
            </w:r>
          </w:p>
          <w:p w14:paraId="4554828A" w14:textId="77777777" w:rsidR="00FF286C" w:rsidRPr="00FF286C" w:rsidRDefault="00FF286C" w:rsidP="004F1EA0">
            <w:pPr>
              <w:widowControl w:val="0"/>
              <w:numPr>
                <w:ilvl w:val="0"/>
                <w:numId w:val="6"/>
              </w:numPr>
              <w:autoSpaceDE w:val="0"/>
              <w:autoSpaceDN w:val="0"/>
              <w:adjustRightInd w:val="0"/>
              <w:spacing w:before="100" w:beforeAutospacing="1" w:after="0" w:afterAutospacing="1" w:line="240" w:lineRule="auto"/>
              <w:rPr>
                <w:rFonts w:ascii="Times New Roman" w:eastAsia="Times New Roman" w:hAnsi="Times New Roman" w:cs="Times New Roman"/>
                <w:b/>
                <w:bCs/>
              </w:rPr>
            </w:pPr>
            <w:r w:rsidRPr="00FF286C">
              <w:rPr>
                <w:rFonts w:ascii="Times New Roman" w:eastAsia="Times New Roman" w:hAnsi="Times New Roman" w:cs="Times New Roman"/>
                <w:b/>
                <w:bCs/>
              </w:rPr>
              <w:t>Монтажа крыльца входной группы с кровлей.</w:t>
            </w:r>
          </w:p>
          <w:p w14:paraId="5620B216"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Times New Roman" w:hAnsi="Times New Roman" w:cs="Times New Roman"/>
                <w:bCs/>
              </w:rPr>
              <w:t xml:space="preserve">Крыльцо для входной группы не менее 1200х1200мм. </w:t>
            </w:r>
            <w:r w:rsidRPr="00FF286C">
              <w:rPr>
                <w:rFonts w:ascii="Times New Roman" w:eastAsia="Times New Roman" w:hAnsi="Times New Roman" w:cs="Times New Roman"/>
                <w:bCs/>
              </w:rPr>
              <w:br/>
            </w:r>
            <w:r w:rsidRPr="00FF286C">
              <w:rPr>
                <w:rFonts w:ascii="Times New Roman" w:eastAsia="Calibri" w:hAnsi="Times New Roman" w:cs="Times New Roman"/>
                <w:bCs/>
                <w:color w:val="000000"/>
              </w:rPr>
              <w:t>Кровля крыльца, является продолжением основной кровли каркасного дома;</w:t>
            </w:r>
          </w:p>
          <w:p w14:paraId="3F5CDA8C"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Основание крыльца - доска сухая не менее 140х45 мм</w:t>
            </w:r>
          </w:p>
          <w:p w14:paraId="6838FD8E"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Крыльцо: террасная доска хвойных пород не менее 130х30 мм окрашена защитным маслом для террас. Окрашенная в цвет каркасного дома.</w:t>
            </w:r>
          </w:p>
          <w:p w14:paraId="6D642279" w14:textId="77777777" w:rsidR="00FF286C" w:rsidRPr="00FF286C" w:rsidRDefault="00FF286C" w:rsidP="00FF286C">
            <w:pPr>
              <w:widowControl w:val="0"/>
              <w:autoSpaceDE w:val="0"/>
              <w:autoSpaceDN w:val="0"/>
              <w:adjustRightInd w:val="0"/>
              <w:spacing w:after="0" w:line="240" w:lineRule="auto"/>
              <w:rPr>
                <w:rFonts w:ascii="Times New Roman" w:eastAsia="Times New Roman" w:hAnsi="Times New Roman" w:cs="Times New Roman"/>
                <w:b/>
                <w:bCs/>
              </w:rPr>
            </w:pPr>
            <w:r w:rsidRPr="00FF286C">
              <w:rPr>
                <w:rFonts w:ascii="Times New Roman" w:eastAsia="Calibri" w:hAnsi="Times New Roman" w:cs="Times New Roman"/>
                <w:bCs/>
                <w:color w:val="000000"/>
              </w:rPr>
              <w:t xml:space="preserve">Выполнить лестницу с открытыми ступенями, </w:t>
            </w:r>
            <w:r w:rsidRPr="00FF286C">
              <w:rPr>
                <w:rFonts w:ascii="Times New Roman" w:eastAsia="Calibri" w:hAnsi="Times New Roman" w:cs="Times New Roman"/>
                <w:bCs/>
              </w:rPr>
              <w:t xml:space="preserve">шириной не менее 1,2 м. </w:t>
            </w:r>
            <w:r w:rsidRPr="00FF286C">
              <w:rPr>
                <w:rFonts w:ascii="Times New Roman" w:eastAsia="Calibri" w:hAnsi="Times New Roman" w:cs="Times New Roman"/>
                <w:bCs/>
                <w:color w:val="000000"/>
              </w:rPr>
              <w:t xml:space="preserve">Количество ступеней определить после монтажа </w:t>
            </w:r>
            <w:r w:rsidRPr="00FF286C">
              <w:rPr>
                <w:rFonts w:ascii="Times New Roman" w:eastAsia="Calibri" w:hAnsi="Times New Roman" w:cs="Times New Roman"/>
                <w:bCs/>
                <w:color w:val="000000"/>
                <w:kern w:val="3"/>
              </w:rPr>
              <w:t>свайно-винтового</w:t>
            </w:r>
            <w:r w:rsidRPr="00FF286C">
              <w:rPr>
                <w:rFonts w:ascii="Times New Roman" w:eastAsia="Calibri" w:hAnsi="Times New Roman" w:cs="Times New Roman"/>
                <w:bCs/>
                <w:color w:val="000000"/>
              </w:rPr>
              <w:t xml:space="preserve"> фундамента.</w:t>
            </w:r>
          </w:p>
          <w:p w14:paraId="358B7FC2" w14:textId="77777777" w:rsidR="00FF286C" w:rsidRPr="00FF286C" w:rsidRDefault="00FF286C" w:rsidP="00FF286C">
            <w:pPr>
              <w:widowControl w:val="0"/>
              <w:autoSpaceDE w:val="0"/>
              <w:autoSpaceDN w:val="0"/>
              <w:adjustRightInd w:val="0"/>
              <w:spacing w:after="0" w:line="240" w:lineRule="auto"/>
              <w:ind w:left="720"/>
              <w:rPr>
                <w:rFonts w:ascii="Times New Roman" w:eastAsia="Calibri" w:hAnsi="Times New Roman" w:cs="Times New Roman"/>
                <w:bCs/>
                <w:spacing w:val="6"/>
              </w:rPr>
            </w:pPr>
          </w:p>
        </w:tc>
      </w:tr>
      <w:tr w:rsidR="00FF286C" w:rsidRPr="00FF286C" w14:paraId="1F15C478" w14:textId="77777777" w:rsidTr="00772601">
        <w:trPr>
          <w:jc w:val="center"/>
        </w:trPr>
        <w:tc>
          <w:tcPr>
            <w:tcW w:w="2646" w:type="dxa"/>
            <w:vMerge/>
          </w:tcPr>
          <w:p w14:paraId="77D108AF" w14:textId="77777777" w:rsidR="00FF286C" w:rsidRPr="00FF286C" w:rsidRDefault="00FF286C" w:rsidP="00FF286C">
            <w:pPr>
              <w:widowControl w:val="0"/>
              <w:spacing w:after="0" w:line="240" w:lineRule="auto"/>
              <w:rPr>
                <w:rFonts w:ascii="Times New Roman" w:eastAsia="Calibri" w:hAnsi="Times New Roman" w:cs="Times New Roman"/>
                <w:bCs/>
              </w:rPr>
            </w:pPr>
          </w:p>
        </w:tc>
        <w:tc>
          <w:tcPr>
            <w:tcW w:w="7263" w:type="dxa"/>
          </w:tcPr>
          <w:p w14:paraId="29472407"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
                <w:bCs/>
                <w:spacing w:val="6"/>
              </w:rPr>
            </w:pPr>
            <w:r w:rsidRPr="00FF286C">
              <w:rPr>
                <w:rFonts w:ascii="Times New Roman" w:eastAsia="Calibri" w:hAnsi="Times New Roman" w:cs="Times New Roman"/>
                <w:b/>
                <w:bCs/>
                <w:spacing w:val="6"/>
                <w:u w:val="single"/>
              </w:rPr>
              <w:t>3 этап.</w:t>
            </w:r>
            <w:r w:rsidRPr="00FF286C">
              <w:rPr>
                <w:rFonts w:ascii="Times New Roman" w:eastAsia="Calibri" w:hAnsi="Times New Roman" w:cs="Times New Roman"/>
                <w:b/>
                <w:bCs/>
                <w:spacing w:val="6"/>
              </w:rPr>
              <w:t xml:space="preserve">  Поставка и монтаж теплого контура.</w:t>
            </w:r>
          </w:p>
          <w:p w14:paraId="293DDD29"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Calibri" w:hAnsi="Times New Roman" w:cs="Times New Roman"/>
                <w:bCs/>
                <w:spacing w:val="6"/>
              </w:rPr>
            </w:pPr>
          </w:p>
          <w:p w14:paraId="455A45B6" w14:textId="77777777" w:rsidR="00FF286C" w:rsidRPr="00FF286C" w:rsidRDefault="00FF286C" w:rsidP="004F1EA0">
            <w:pPr>
              <w:widowControl w:val="0"/>
              <w:numPr>
                <w:ilvl w:val="0"/>
                <w:numId w:val="15"/>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Поставка составляющих теплого контура.</w:t>
            </w:r>
          </w:p>
          <w:p w14:paraId="33312C76" w14:textId="77777777" w:rsidR="00FF286C" w:rsidRPr="00FF286C" w:rsidRDefault="00FF286C" w:rsidP="004F1EA0">
            <w:pPr>
              <w:widowControl w:val="0"/>
              <w:numPr>
                <w:ilvl w:val="0"/>
                <w:numId w:val="15"/>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Монтаж теплого контура состоит из:</w:t>
            </w:r>
          </w:p>
          <w:p w14:paraId="00838071"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Calibri" w:hAnsi="Times New Roman" w:cs="Times New Roman"/>
                <w:bCs/>
                <w:spacing w:val="6"/>
              </w:rPr>
            </w:pPr>
          </w:p>
          <w:p w14:paraId="4FE30CCC" w14:textId="77777777" w:rsidR="00FF286C" w:rsidRPr="00FF286C" w:rsidRDefault="00FF286C" w:rsidP="004F1EA0">
            <w:pPr>
              <w:widowControl w:val="0"/>
              <w:numPr>
                <w:ilvl w:val="0"/>
                <w:numId w:val="6"/>
              </w:numPr>
              <w:tabs>
                <w:tab w:val="left" w:pos="851"/>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Calibri" w:hAnsi="Times New Roman" w:cs="Times New Roman"/>
                <w:b/>
                <w:bCs/>
                <w:spacing w:val="6"/>
              </w:rPr>
              <w:t>Монтажа утеплителя.</w:t>
            </w:r>
          </w:p>
          <w:p w14:paraId="546ECC38"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Стены из </w:t>
            </w:r>
            <w:proofErr w:type="spellStart"/>
            <w:r w:rsidRPr="00FF286C">
              <w:rPr>
                <w:rFonts w:ascii="Times New Roman" w:eastAsia="Calibri" w:hAnsi="Times New Roman" w:cs="Times New Roman"/>
                <w:bCs/>
                <w:color w:val="000000"/>
              </w:rPr>
              <w:t>минераловатного</w:t>
            </w:r>
            <w:proofErr w:type="spellEnd"/>
            <w:r w:rsidRPr="00FF286C">
              <w:rPr>
                <w:rFonts w:ascii="Times New Roman" w:eastAsia="Calibri" w:hAnsi="Times New Roman" w:cs="Times New Roman"/>
                <w:bCs/>
                <w:color w:val="000000"/>
              </w:rPr>
              <w:t xml:space="preserve"> утеплителя толщиной не менее 200 мм (безусадочный);</w:t>
            </w:r>
          </w:p>
          <w:p w14:paraId="399D6B0B"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Утепление пола и потолка из </w:t>
            </w:r>
            <w:proofErr w:type="spellStart"/>
            <w:r w:rsidRPr="00FF286C">
              <w:rPr>
                <w:rFonts w:ascii="Times New Roman" w:eastAsia="Calibri" w:hAnsi="Times New Roman" w:cs="Times New Roman"/>
                <w:bCs/>
                <w:color w:val="000000"/>
              </w:rPr>
              <w:t>минераловатного</w:t>
            </w:r>
            <w:proofErr w:type="spellEnd"/>
            <w:r w:rsidRPr="00FF286C">
              <w:rPr>
                <w:rFonts w:ascii="Times New Roman" w:eastAsia="Calibri" w:hAnsi="Times New Roman" w:cs="Times New Roman"/>
                <w:bCs/>
                <w:color w:val="000000"/>
              </w:rPr>
              <w:t xml:space="preserve"> утеплителя  толщиной не менее 200 мм (безусадочный);</w:t>
            </w:r>
          </w:p>
          <w:p w14:paraId="672051A5"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Наружная ветрозащита, плотностью не менее 115 г/м</w:t>
            </w:r>
            <w:r w:rsidRPr="00FF286C">
              <w:rPr>
                <w:rFonts w:ascii="Times New Roman" w:eastAsia="Calibri" w:hAnsi="Times New Roman" w:cs="Times New Roman"/>
                <w:bCs/>
                <w:color w:val="000000"/>
                <w:vertAlign w:val="superscript"/>
              </w:rPr>
              <w:t>2</w:t>
            </w:r>
            <w:r w:rsidRPr="00FF286C">
              <w:rPr>
                <w:rFonts w:ascii="Times New Roman" w:eastAsia="Calibri" w:hAnsi="Times New Roman" w:cs="Times New Roman"/>
                <w:bCs/>
                <w:color w:val="000000"/>
              </w:rPr>
              <w:t xml:space="preserve">, </w:t>
            </w:r>
          </w:p>
          <w:p w14:paraId="5DE9202D" w14:textId="77777777" w:rsidR="00FF286C" w:rsidRPr="00FF286C" w:rsidRDefault="00FF286C" w:rsidP="00FF286C">
            <w:pPr>
              <w:widowControl w:val="0"/>
              <w:autoSpaceDE w:val="0"/>
              <w:autoSpaceDN w:val="0"/>
              <w:adjustRightInd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Снизу основания подшивка мелкоячеистой металлической сеткой от грызунов.</w:t>
            </w:r>
          </w:p>
          <w:p w14:paraId="53843424" w14:textId="77777777" w:rsidR="00FF286C" w:rsidRPr="00FF286C" w:rsidRDefault="00FF286C" w:rsidP="004F1EA0">
            <w:pPr>
              <w:numPr>
                <w:ilvl w:val="0"/>
                <w:numId w:val="6"/>
              </w:numPr>
              <w:spacing w:before="100" w:beforeAutospacing="1" w:after="0" w:afterAutospacing="1" w:line="240" w:lineRule="auto"/>
              <w:contextualSpacing/>
              <w:jc w:val="both"/>
              <w:rPr>
                <w:rFonts w:ascii="Times New Roman" w:eastAsia="Calibri" w:hAnsi="Times New Roman" w:cs="Times New Roman"/>
                <w:bCs/>
                <w:color w:val="000000"/>
              </w:rPr>
            </w:pPr>
            <w:r w:rsidRPr="00FF286C">
              <w:rPr>
                <w:rFonts w:ascii="Times New Roman" w:eastAsia="Times New Roman" w:hAnsi="Times New Roman" w:cs="Times New Roman"/>
                <w:b/>
                <w:bCs/>
              </w:rPr>
              <w:t xml:space="preserve">Монтажа </w:t>
            </w:r>
            <w:proofErr w:type="spellStart"/>
            <w:r w:rsidRPr="00FF286C">
              <w:rPr>
                <w:rFonts w:ascii="Times New Roman" w:eastAsia="Times New Roman" w:hAnsi="Times New Roman" w:cs="Times New Roman"/>
                <w:b/>
                <w:bCs/>
              </w:rPr>
              <w:t>пароизоляции</w:t>
            </w:r>
            <w:proofErr w:type="spellEnd"/>
            <w:r w:rsidRPr="00FF286C">
              <w:rPr>
                <w:rFonts w:ascii="Times New Roman" w:eastAsia="Times New Roman" w:hAnsi="Times New Roman" w:cs="Times New Roman"/>
                <w:b/>
                <w:bCs/>
              </w:rPr>
              <w:t>, проклейки стыков специальным скотчем.</w:t>
            </w:r>
            <w:r w:rsidRPr="00FF286C">
              <w:rPr>
                <w:rFonts w:ascii="Times New Roman" w:eastAsia="Calibri" w:hAnsi="Times New Roman" w:cs="Times New Roman"/>
                <w:bCs/>
                <w:color w:val="000000"/>
              </w:rPr>
              <w:t xml:space="preserve"> Внутри </w:t>
            </w:r>
            <w:proofErr w:type="spellStart"/>
            <w:r w:rsidRPr="00FF286C">
              <w:rPr>
                <w:rFonts w:ascii="Times New Roman" w:eastAsia="Calibri" w:hAnsi="Times New Roman" w:cs="Times New Roman"/>
                <w:bCs/>
                <w:color w:val="000000"/>
              </w:rPr>
              <w:t>пароизоляция</w:t>
            </w:r>
            <w:proofErr w:type="spellEnd"/>
            <w:r w:rsidRPr="00FF286C">
              <w:rPr>
                <w:rFonts w:ascii="Times New Roman" w:eastAsia="Calibri" w:hAnsi="Times New Roman" w:cs="Times New Roman"/>
                <w:bCs/>
                <w:color w:val="000000"/>
              </w:rPr>
              <w:t>, плотностью не менее 90 г/м</w:t>
            </w:r>
            <w:r w:rsidRPr="00FF286C">
              <w:rPr>
                <w:rFonts w:ascii="Times New Roman" w:eastAsia="Calibri" w:hAnsi="Times New Roman" w:cs="Times New Roman"/>
                <w:bCs/>
                <w:color w:val="000000"/>
                <w:vertAlign w:val="superscript"/>
              </w:rPr>
              <w:t>2</w:t>
            </w:r>
            <w:r w:rsidRPr="00FF286C">
              <w:rPr>
                <w:rFonts w:ascii="Times New Roman" w:eastAsia="Calibri" w:hAnsi="Times New Roman" w:cs="Times New Roman"/>
                <w:bCs/>
                <w:color w:val="000000"/>
              </w:rPr>
              <w:t xml:space="preserve">.  </w:t>
            </w:r>
          </w:p>
          <w:p w14:paraId="11D12219" w14:textId="77777777" w:rsidR="00FF286C" w:rsidRPr="00FF286C" w:rsidRDefault="00FF286C" w:rsidP="004F1EA0">
            <w:pPr>
              <w:widowControl w:val="0"/>
              <w:numPr>
                <w:ilvl w:val="0"/>
                <w:numId w:val="6"/>
              </w:numPr>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
                <w:bCs/>
                <w:spacing w:val="6"/>
              </w:rPr>
              <w:t>Монтажа обрешетки.</w:t>
            </w:r>
          </w:p>
        </w:tc>
      </w:tr>
      <w:tr w:rsidR="00FF286C" w:rsidRPr="00FF286C" w14:paraId="73C64F28" w14:textId="77777777" w:rsidTr="00772601">
        <w:trPr>
          <w:jc w:val="center"/>
        </w:trPr>
        <w:tc>
          <w:tcPr>
            <w:tcW w:w="2646" w:type="dxa"/>
            <w:vMerge/>
          </w:tcPr>
          <w:p w14:paraId="211EE997" w14:textId="77777777" w:rsidR="00FF286C" w:rsidRPr="00FF286C" w:rsidRDefault="00FF286C" w:rsidP="00FF286C">
            <w:pPr>
              <w:widowControl w:val="0"/>
              <w:spacing w:after="0" w:line="240" w:lineRule="auto"/>
              <w:rPr>
                <w:rFonts w:ascii="Times New Roman" w:eastAsia="Calibri" w:hAnsi="Times New Roman" w:cs="Times New Roman"/>
                <w:bCs/>
              </w:rPr>
            </w:pPr>
          </w:p>
        </w:tc>
        <w:tc>
          <w:tcPr>
            <w:tcW w:w="7263" w:type="dxa"/>
          </w:tcPr>
          <w:p w14:paraId="39F40FF6"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
                <w:bCs/>
                <w:spacing w:val="6"/>
              </w:rPr>
            </w:pPr>
            <w:r w:rsidRPr="00FF286C">
              <w:rPr>
                <w:rFonts w:ascii="Times New Roman" w:eastAsia="Calibri" w:hAnsi="Times New Roman" w:cs="Times New Roman"/>
                <w:b/>
                <w:bCs/>
                <w:spacing w:val="6"/>
                <w:u w:val="single"/>
              </w:rPr>
              <w:t>4 этап.</w:t>
            </w:r>
            <w:r w:rsidRPr="00FF286C">
              <w:rPr>
                <w:rFonts w:ascii="Times New Roman" w:eastAsia="Calibri" w:hAnsi="Times New Roman" w:cs="Times New Roman"/>
                <w:b/>
                <w:bCs/>
                <w:spacing w:val="6"/>
              </w:rPr>
              <w:t xml:space="preserve"> Поставка и монтаж инженерных коммуникаций.</w:t>
            </w:r>
          </w:p>
          <w:p w14:paraId="63151C7E"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
                <w:bCs/>
                <w:spacing w:val="6"/>
              </w:rPr>
            </w:pPr>
          </w:p>
          <w:p w14:paraId="3BF2FC98" w14:textId="77777777" w:rsidR="00FF286C" w:rsidRPr="00FF286C" w:rsidRDefault="00FF286C" w:rsidP="004F1EA0">
            <w:pPr>
              <w:widowControl w:val="0"/>
              <w:numPr>
                <w:ilvl w:val="0"/>
                <w:numId w:val="16"/>
              </w:numPr>
              <w:tabs>
                <w:tab w:val="left" w:pos="851"/>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Поставка составляющих инженерных коммуникаций.</w:t>
            </w:r>
          </w:p>
          <w:p w14:paraId="73D11F7E" w14:textId="77777777" w:rsidR="00FF286C" w:rsidRPr="00FF286C" w:rsidRDefault="00FF286C" w:rsidP="004F1EA0">
            <w:pPr>
              <w:widowControl w:val="0"/>
              <w:numPr>
                <w:ilvl w:val="0"/>
                <w:numId w:val="16"/>
              </w:numPr>
              <w:tabs>
                <w:tab w:val="left" w:pos="851"/>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Монтаж инженерных коммуникаций состоит из:</w:t>
            </w:r>
          </w:p>
          <w:p w14:paraId="38B22188" w14:textId="77777777" w:rsidR="00FF286C" w:rsidRPr="00FF286C" w:rsidRDefault="00FF286C" w:rsidP="004F1EA0">
            <w:pPr>
              <w:widowControl w:val="0"/>
              <w:numPr>
                <w:ilvl w:val="0"/>
                <w:numId w:val="13"/>
              </w:numPr>
              <w:tabs>
                <w:tab w:val="left" w:pos="851"/>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Calibri" w:hAnsi="Times New Roman" w:cs="Times New Roman"/>
                <w:b/>
                <w:bCs/>
                <w:spacing w:val="6"/>
              </w:rPr>
              <w:t>Монтажа электротехнического оборудования.</w:t>
            </w:r>
          </w:p>
          <w:p w14:paraId="24BD2285"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Электротехническое оборудование включает в себя: </w:t>
            </w:r>
          </w:p>
          <w:p w14:paraId="06E20011"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Щит с автоматами;</w:t>
            </w:r>
          </w:p>
          <w:p w14:paraId="2729450C"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Разводка кабеля;</w:t>
            </w:r>
          </w:p>
          <w:p w14:paraId="754AB207"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Розетки, выключатели (цвет согласовать с Заказчиком);</w:t>
            </w:r>
          </w:p>
          <w:p w14:paraId="4D9C9A1F"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Светодиодные светильники;</w:t>
            </w:r>
          </w:p>
          <w:p w14:paraId="0BD1808A"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 Трековые светильники в гостиную (общую комнату) и спальню – в диапазоне 3 - 4 </w:t>
            </w:r>
            <w:proofErr w:type="spellStart"/>
            <w:r w:rsidRPr="00FF286C">
              <w:rPr>
                <w:rFonts w:ascii="Times New Roman" w:eastAsia="Times New Roman" w:hAnsi="Times New Roman" w:cs="Times New Roman"/>
                <w:bCs/>
              </w:rPr>
              <w:t>шт</w:t>
            </w:r>
            <w:proofErr w:type="spellEnd"/>
            <w:r w:rsidRPr="00FF286C">
              <w:rPr>
                <w:rFonts w:ascii="Times New Roman" w:eastAsia="Times New Roman" w:hAnsi="Times New Roman" w:cs="Times New Roman"/>
                <w:bCs/>
              </w:rPr>
              <w:t>;</w:t>
            </w:r>
          </w:p>
          <w:p w14:paraId="7F3CE979"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Уличные светильники – не менее 5шт.;</w:t>
            </w:r>
          </w:p>
          <w:p w14:paraId="5ED5C1C3" w14:textId="77777777" w:rsidR="00FF286C" w:rsidRPr="00FF286C" w:rsidRDefault="00FF286C" w:rsidP="00FF286C">
            <w:pPr>
              <w:spacing w:after="0" w:line="240" w:lineRule="auto"/>
              <w:contextualSpacing/>
              <w:jc w:val="both"/>
              <w:rPr>
                <w:rFonts w:ascii="Times New Roman" w:eastAsia="Times New Roman" w:hAnsi="Times New Roman" w:cs="Times New Roman"/>
                <w:bCs/>
                <w:color w:val="000000"/>
              </w:rPr>
            </w:pPr>
          </w:p>
          <w:p w14:paraId="49774AF4" w14:textId="77777777" w:rsidR="00FF286C" w:rsidRPr="00FF286C" w:rsidRDefault="00FF286C" w:rsidP="00FF286C">
            <w:pPr>
              <w:spacing w:after="0" w:line="240" w:lineRule="auto"/>
              <w:contextualSpacing/>
              <w:jc w:val="both"/>
              <w:rPr>
                <w:rFonts w:ascii="Times New Roman" w:eastAsia="Times New Roman" w:hAnsi="Times New Roman" w:cs="Times New Roman"/>
                <w:bCs/>
                <w:color w:val="000000"/>
              </w:rPr>
            </w:pPr>
            <w:r w:rsidRPr="00FF286C">
              <w:rPr>
                <w:rFonts w:ascii="Times New Roman" w:eastAsia="Times New Roman" w:hAnsi="Times New Roman" w:cs="Times New Roman"/>
                <w:bCs/>
                <w:color w:val="000000"/>
              </w:rPr>
              <w:t xml:space="preserve">Электропроводка скрытого монтажа в гофре (сечение кабеля для освещения </w:t>
            </w:r>
            <w:r w:rsidRPr="00FF286C">
              <w:rPr>
                <w:rFonts w:ascii="Times New Roman" w:eastAsia="Times New Roman" w:hAnsi="Times New Roman" w:cs="Times New Roman"/>
                <w:bCs/>
              </w:rPr>
              <w:t>не менее 1</w:t>
            </w:r>
            <w:r w:rsidRPr="00FF286C">
              <w:rPr>
                <w:rFonts w:ascii="Times New Roman" w:eastAsia="Times New Roman" w:hAnsi="Times New Roman" w:cs="Times New Roman"/>
                <w:bCs/>
                <w:color w:val="000000"/>
              </w:rPr>
              <w:t xml:space="preserve">,5 мм, сечение кабеля для </w:t>
            </w:r>
            <w:r w:rsidRPr="00FF286C">
              <w:rPr>
                <w:rFonts w:ascii="Times New Roman" w:eastAsia="Times New Roman" w:hAnsi="Times New Roman" w:cs="Times New Roman"/>
                <w:bCs/>
              </w:rPr>
              <w:t>розеток – не менее 2</w:t>
            </w:r>
            <w:r w:rsidRPr="00FF286C">
              <w:rPr>
                <w:rFonts w:ascii="Times New Roman" w:eastAsia="Times New Roman" w:hAnsi="Times New Roman" w:cs="Times New Roman"/>
                <w:bCs/>
                <w:color w:val="000000"/>
              </w:rPr>
              <w:t xml:space="preserve">,5 мм), электрощитом с УЗО и автоматами, </w:t>
            </w:r>
            <w:proofErr w:type="spellStart"/>
            <w:r w:rsidRPr="00FF286C">
              <w:rPr>
                <w:rFonts w:ascii="Times New Roman" w:eastAsia="Times New Roman" w:hAnsi="Times New Roman" w:cs="Times New Roman"/>
                <w:bCs/>
                <w:color w:val="000000"/>
              </w:rPr>
              <w:t>электроустановочные</w:t>
            </w:r>
            <w:proofErr w:type="spellEnd"/>
            <w:r w:rsidRPr="00FF286C">
              <w:rPr>
                <w:rFonts w:ascii="Times New Roman" w:eastAsia="Times New Roman" w:hAnsi="Times New Roman" w:cs="Times New Roman"/>
                <w:bCs/>
                <w:color w:val="000000"/>
              </w:rPr>
              <w:t xml:space="preserve"> изделия - точечные светильники, розетки; выключатели, фасадные светильники- места установки и количество всех </w:t>
            </w:r>
            <w:r w:rsidRPr="00FF286C">
              <w:rPr>
                <w:rFonts w:ascii="Times New Roman" w:eastAsia="Times New Roman" w:hAnsi="Times New Roman" w:cs="Times New Roman"/>
                <w:bCs/>
                <w:color w:val="000000"/>
                <w:shd w:val="clear" w:color="auto" w:fill="FFFFFF"/>
              </w:rPr>
              <w:t>электротехнических устройств указаны на схеме (Приложение 1 к Техническому заданию)</w:t>
            </w:r>
            <w:r w:rsidRPr="00FF286C">
              <w:rPr>
                <w:rFonts w:ascii="Times New Roman" w:eastAsia="Times New Roman" w:hAnsi="Times New Roman" w:cs="Times New Roman"/>
                <w:bCs/>
                <w:color w:val="000000"/>
              </w:rPr>
              <w:t>.</w:t>
            </w:r>
          </w:p>
          <w:p w14:paraId="008348D0" w14:textId="77777777" w:rsidR="00FF286C" w:rsidRPr="00FF286C" w:rsidRDefault="00FF286C" w:rsidP="00FF286C">
            <w:pPr>
              <w:spacing w:after="0" w:line="240" w:lineRule="auto"/>
              <w:contextualSpacing/>
              <w:jc w:val="both"/>
              <w:rPr>
                <w:rFonts w:ascii="Times New Roman" w:eastAsia="Times New Roman" w:hAnsi="Times New Roman" w:cs="Times New Roman"/>
                <w:bCs/>
                <w:color w:val="000000"/>
              </w:rPr>
            </w:pPr>
            <w:r w:rsidRPr="00FF286C">
              <w:rPr>
                <w:rFonts w:ascii="Times New Roman" w:eastAsia="Times New Roman" w:hAnsi="Times New Roman" w:cs="Times New Roman"/>
                <w:bCs/>
                <w:color w:val="000000"/>
              </w:rPr>
              <w:t>Встроенные светильники должны монтироваться заподлицо с потолком.</w:t>
            </w:r>
          </w:p>
          <w:p w14:paraId="478D02B1" w14:textId="77777777" w:rsidR="00FF286C" w:rsidRPr="00FF286C" w:rsidRDefault="00FF286C" w:rsidP="00FF286C">
            <w:pPr>
              <w:spacing w:after="0" w:line="240" w:lineRule="auto"/>
              <w:contextualSpacing/>
              <w:jc w:val="both"/>
              <w:rPr>
                <w:rFonts w:ascii="Times New Roman" w:eastAsia="Times New Roman" w:hAnsi="Times New Roman" w:cs="Times New Roman"/>
                <w:bCs/>
                <w:color w:val="000000"/>
              </w:rPr>
            </w:pPr>
            <w:r w:rsidRPr="00FF286C">
              <w:rPr>
                <w:rFonts w:ascii="Times New Roman" w:eastAsia="Times New Roman" w:hAnsi="Times New Roman" w:cs="Times New Roman"/>
                <w:bCs/>
                <w:color w:val="000000"/>
              </w:rPr>
              <w:t xml:space="preserve">Выполнить электромонтажные работы в </w:t>
            </w:r>
            <w:r w:rsidRPr="00FF286C">
              <w:rPr>
                <w:rFonts w:ascii="Times New Roman" w:eastAsia="Times New Roman" w:hAnsi="Times New Roman" w:cs="Times New Roman"/>
                <w:bCs/>
                <w:color w:val="000000"/>
                <w:shd w:val="clear" w:color="auto" w:fill="FFFFFF"/>
              </w:rPr>
              <w:t>соответствии с Правилами устройства электроустановок (ПУЭ)</w:t>
            </w:r>
          </w:p>
          <w:p w14:paraId="07AD23CF" w14:textId="77777777" w:rsidR="00FF286C" w:rsidRPr="00FF286C" w:rsidRDefault="00FF286C" w:rsidP="00FF286C">
            <w:pPr>
              <w:widowControl w:val="0"/>
              <w:autoSpaceDE w:val="0"/>
              <w:autoSpaceDN w:val="0"/>
              <w:adjustRightInd w:val="0"/>
              <w:spacing w:after="0" w:line="240" w:lineRule="auto"/>
              <w:rPr>
                <w:rFonts w:ascii="Times New Roman" w:eastAsia="Times New Roman" w:hAnsi="Times New Roman" w:cs="Times New Roman"/>
                <w:bCs/>
                <w:color w:val="000000"/>
                <w:shd w:val="clear" w:color="auto" w:fill="FFFFFF"/>
              </w:rPr>
            </w:pPr>
            <w:r w:rsidRPr="00FF286C">
              <w:rPr>
                <w:rFonts w:ascii="Times New Roman" w:eastAsia="Times New Roman" w:hAnsi="Times New Roman" w:cs="Times New Roman"/>
                <w:bCs/>
                <w:color w:val="000000"/>
                <w:shd w:val="clear" w:color="auto" w:fill="FFFFFF"/>
              </w:rPr>
              <w:t>Предусмотреть «заземление», в соответствии с пунктом 1.7. Правил устройства электроустановок (ПУЭ)</w:t>
            </w:r>
          </w:p>
          <w:p w14:paraId="18438389" w14:textId="77777777" w:rsidR="00FF286C" w:rsidRPr="00FF286C" w:rsidRDefault="00FF286C" w:rsidP="004F1EA0">
            <w:pPr>
              <w:widowControl w:val="0"/>
              <w:numPr>
                <w:ilvl w:val="0"/>
                <w:numId w:val="13"/>
              </w:numPr>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Calibri" w:hAnsi="Times New Roman" w:cs="Times New Roman"/>
                <w:b/>
                <w:bCs/>
                <w:spacing w:val="6"/>
              </w:rPr>
              <w:t>Монтажа вентиляции.</w:t>
            </w:r>
          </w:p>
          <w:p w14:paraId="7119CF3F"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В санузле - Принудительная вентиляция (выход стенной вытяжной с обратным клапаном)</w:t>
            </w:r>
          </w:p>
          <w:p w14:paraId="063091BC" w14:textId="77777777" w:rsidR="00FF286C" w:rsidRPr="00FF286C" w:rsidRDefault="00FF286C" w:rsidP="00FF286C">
            <w:pPr>
              <w:spacing w:after="0" w:line="240" w:lineRule="auto"/>
              <w:contextualSpacing/>
              <w:jc w:val="both"/>
              <w:rPr>
                <w:rFonts w:ascii="Times New Roman" w:eastAsia="Calibri" w:hAnsi="Times New Roman" w:cs="Times New Roman"/>
                <w:bCs/>
              </w:rPr>
            </w:pPr>
            <w:r w:rsidRPr="00FF286C">
              <w:rPr>
                <w:rFonts w:ascii="Times New Roman" w:eastAsia="Calibri" w:hAnsi="Times New Roman" w:cs="Times New Roman"/>
                <w:bCs/>
              </w:rPr>
              <w:t xml:space="preserve">В основном помещении - приточный клапан КИВ -125 – 1 </w:t>
            </w:r>
            <w:proofErr w:type="spellStart"/>
            <w:r w:rsidRPr="00FF286C">
              <w:rPr>
                <w:rFonts w:ascii="Times New Roman" w:eastAsia="Calibri" w:hAnsi="Times New Roman" w:cs="Times New Roman"/>
                <w:bCs/>
              </w:rPr>
              <w:t>шт</w:t>
            </w:r>
            <w:proofErr w:type="spellEnd"/>
            <w:r w:rsidRPr="00FF286C">
              <w:rPr>
                <w:rFonts w:ascii="Times New Roman" w:eastAsia="Calibri" w:hAnsi="Times New Roman" w:cs="Times New Roman"/>
                <w:bCs/>
              </w:rPr>
              <w:t>, в спальной комнате устанавливается приточный клапан на окно 1 шт. или другая вентиляционная установка для принудительной вентиляции, согласовать с Заказчиком.</w:t>
            </w:r>
          </w:p>
          <w:p w14:paraId="105397DE" w14:textId="77777777" w:rsidR="00FF286C" w:rsidRPr="00FF286C" w:rsidRDefault="00FF286C" w:rsidP="004F1EA0">
            <w:pPr>
              <w:widowControl w:val="0"/>
              <w:numPr>
                <w:ilvl w:val="0"/>
                <w:numId w:val="13"/>
              </w:numPr>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Calibri" w:hAnsi="Times New Roman" w:cs="Times New Roman"/>
                <w:b/>
                <w:bCs/>
                <w:spacing w:val="6"/>
              </w:rPr>
              <w:t>Монтажа систем водоснабжения и водоотведения (канализации).</w:t>
            </w:r>
          </w:p>
          <w:p w14:paraId="71F5C675"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Водоснабжение и канализация:</w:t>
            </w:r>
          </w:p>
          <w:p w14:paraId="7CCB7A26"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Разводка воды (душ, раковина, унитаз) скрытым способом;</w:t>
            </w:r>
          </w:p>
          <w:p w14:paraId="251A098E"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Канализационные выходы из трубы ф110 и ф50;</w:t>
            </w:r>
          </w:p>
          <w:p w14:paraId="72ED48E7"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Подготовка под ввод воды;</w:t>
            </w:r>
          </w:p>
          <w:p w14:paraId="1412A83A" w14:textId="77777777" w:rsidR="00FF286C" w:rsidRPr="00FF286C" w:rsidRDefault="00FF286C" w:rsidP="00FF286C">
            <w:pPr>
              <w:spacing w:after="0" w:line="240" w:lineRule="auto"/>
              <w:rPr>
                <w:rFonts w:ascii="Times New Roman" w:eastAsia="Times New Roman" w:hAnsi="Times New Roman" w:cs="Times New Roman"/>
                <w:bCs/>
              </w:rPr>
            </w:pPr>
          </w:p>
          <w:p w14:paraId="2ACC7889"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Внутренняя скрытая разводка труб холодной, горячей воды из сшитого полипропилена  труб размерами в диапазоне </w:t>
            </w:r>
            <w:r w:rsidRPr="00FF286C">
              <w:rPr>
                <w:rFonts w:ascii="Times New Roman" w:eastAsia="Calibri" w:hAnsi="Times New Roman" w:cs="Times New Roman"/>
                <w:bCs/>
              </w:rPr>
              <w:t>ф15-ф25 мм</w:t>
            </w:r>
            <w:r w:rsidRPr="00FF286C">
              <w:rPr>
                <w:rFonts w:ascii="Times New Roman" w:eastAsia="Calibri" w:hAnsi="Times New Roman" w:cs="Times New Roman"/>
                <w:bCs/>
                <w:color w:val="000000"/>
              </w:rPr>
              <w:t xml:space="preserve">. Подвод труб водоснабжения и водоотведения в месте размещения душевого уголка, раковины и унитаза. Подвод труб водоснабжения и водоотведения в месте размещения мойки на кухне. </w:t>
            </w:r>
          </w:p>
          <w:p w14:paraId="0138F3D8"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Выполнить общий слив (из каркасного дома) и слив унитаза трубой ПВХ диаметром не менее 110; </w:t>
            </w:r>
          </w:p>
          <w:p w14:paraId="00EF514E"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 xml:space="preserve">Выполнить трубой ПВХ диаметром не менее 50 мм водоотведение под местом обустройства душевого поддона, раковины, а также в месте размещения мойки в основном помещении. </w:t>
            </w:r>
          </w:p>
          <w:p w14:paraId="780EDAC6"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Разводку труб водоснабжения и водоотведения выполнить согласно:</w:t>
            </w:r>
          </w:p>
          <w:p w14:paraId="6CEBE788" w14:textId="77777777" w:rsidR="00FF286C" w:rsidRPr="00FF286C" w:rsidRDefault="00FF286C" w:rsidP="00FF286C">
            <w:pPr>
              <w:spacing w:after="0" w:line="240" w:lineRule="auto"/>
              <w:contextualSpacing/>
              <w:jc w:val="both"/>
              <w:rPr>
                <w:rFonts w:ascii="Times New Roman" w:eastAsia="Times New Roman" w:hAnsi="Times New Roman" w:cs="Times New Roman"/>
                <w:bCs/>
                <w:color w:val="0000FF"/>
                <w:u w:val="single"/>
                <w:shd w:val="clear" w:color="auto" w:fill="FFFFFF"/>
              </w:rPr>
            </w:pPr>
            <w:hyperlink r:id="rId9" w:tgtFrame="_blank" w:history="1">
              <w:r w:rsidRPr="00FF286C">
                <w:rPr>
                  <w:rFonts w:ascii="Times New Roman" w:eastAsia="Times New Roman" w:hAnsi="Times New Roman" w:cs="Times New Roman"/>
                  <w:bCs/>
                  <w:shd w:val="clear" w:color="auto" w:fill="FFFFFF"/>
                </w:rPr>
                <w:t xml:space="preserve">СП 31.13330.2021 «СНиП 2.04.02-84  Водоснабжение» </w:t>
              </w:r>
            </w:hyperlink>
            <w:r w:rsidRPr="00FF286C">
              <w:rPr>
                <w:rFonts w:ascii="Times New Roman" w:eastAsia="Times New Roman" w:hAnsi="Times New Roman" w:cs="Times New Roman"/>
                <w:bCs/>
              </w:rPr>
              <w:fldChar w:fldCharType="begin"/>
            </w:r>
            <w:r w:rsidRPr="00FF286C">
              <w:rPr>
                <w:rFonts w:ascii="Times New Roman" w:eastAsia="Times New Roman" w:hAnsi="Times New Roman" w:cs="Times New Roman"/>
                <w:bCs/>
              </w:rPr>
              <w:instrText xml:space="preserve"> HYPERLINK "https://pereplanirovka-online.ru/wp-content/uploads/2020/12/sp-32.13330.2018-kanalizaciya.-naruzhnye-seti-i-sooruzheniya.-snip-2.04.03-85-s-izmeneniem-n-1.pdf" \t "_blank" </w:instrText>
            </w:r>
            <w:r w:rsidRPr="00FF286C">
              <w:rPr>
                <w:rFonts w:ascii="Times New Roman" w:eastAsia="Times New Roman" w:hAnsi="Times New Roman" w:cs="Times New Roman"/>
                <w:bCs/>
              </w:rPr>
            </w:r>
            <w:r w:rsidRPr="00FF286C">
              <w:rPr>
                <w:rFonts w:ascii="Times New Roman" w:eastAsia="Times New Roman" w:hAnsi="Times New Roman" w:cs="Times New Roman"/>
                <w:bCs/>
              </w:rPr>
              <w:fldChar w:fldCharType="separate"/>
            </w:r>
          </w:p>
          <w:p w14:paraId="311E38D4" w14:textId="77777777" w:rsidR="00FF286C" w:rsidRPr="00FF286C" w:rsidRDefault="00FF286C" w:rsidP="00FF286C">
            <w:pPr>
              <w:keepNext/>
              <w:spacing w:after="0" w:line="240" w:lineRule="auto"/>
              <w:jc w:val="both"/>
              <w:outlineLvl w:val="1"/>
              <w:rPr>
                <w:rFonts w:ascii="Times New Roman" w:eastAsia="Times New Roman" w:hAnsi="Times New Roman" w:cs="Times New Roman"/>
                <w:bCs/>
              </w:rPr>
            </w:pPr>
            <w:r w:rsidRPr="00FF286C">
              <w:rPr>
                <w:rFonts w:ascii="Times New Roman" w:eastAsia="Times New Roman" w:hAnsi="Times New Roman" w:cs="Times New Roman"/>
                <w:bCs/>
                <w:shd w:val="clear" w:color="auto" w:fill="FFFFFF"/>
              </w:rPr>
              <w:t>СП 32.13330.2018 «Канализация. Наружные сети и сооружения»</w:t>
            </w:r>
          </w:p>
          <w:p w14:paraId="6F76F08F" w14:textId="77777777" w:rsidR="00FF286C" w:rsidRPr="00FF286C" w:rsidRDefault="00FF286C" w:rsidP="00FF286C">
            <w:pPr>
              <w:widowControl w:val="0"/>
              <w:autoSpaceDE w:val="0"/>
              <w:autoSpaceDN w:val="0"/>
              <w:adjustRightInd w:val="0"/>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fldChar w:fldCharType="end"/>
            </w:r>
            <w:r w:rsidRPr="00FF286C">
              <w:rPr>
                <w:rFonts w:ascii="Times New Roman" w:eastAsia="Times New Roman" w:hAnsi="Times New Roman" w:cs="Times New Roman"/>
                <w:bCs/>
              </w:rPr>
              <w:t>Способ прокладки труб водоснабжения согласовывается с Заказчиком.</w:t>
            </w:r>
          </w:p>
          <w:p w14:paraId="40F78C18" w14:textId="77777777" w:rsidR="00FF286C" w:rsidRPr="00FF286C" w:rsidRDefault="00FF286C" w:rsidP="00FF286C">
            <w:pPr>
              <w:shd w:val="clear" w:color="auto" w:fill="FFFFFF"/>
              <w:tabs>
                <w:tab w:val="left" w:pos="1440"/>
              </w:tabs>
              <w:spacing w:after="0"/>
              <w:jc w:val="both"/>
              <w:rPr>
                <w:rFonts w:ascii="Times New Roman" w:eastAsia="Calibri" w:hAnsi="Times New Roman" w:cs="Times New Roman"/>
                <w:b/>
                <w:bCs/>
                <w:spacing w:val="6"/>
              </w:rPr>
            </w:pPr>
            <w:r w:rsidRPr="00FF286C">
              <w:rPr>
                <w:rFonts w:ascii="Times New Roman" w:eastAsia="Times New Roman" w:hAnsi="Times New Roman" w:cs="Times New Roman"/>
                <w:color w:val="0F1115"/>
                <w:lang w:eastAsia="ru-RU"/>
              </w:rPr>
              <w:t xml:space="preserve"> </w:t>
            </w:r>
          </w:p>
        </w:tc>
      </w:tr>
      <w:tr w:rsidR="00FF286C" w:rsidRPr="00FF286C" w14:paraId="72BC4D06" w14:textId="77777777" w:rsidTr="00772601">
        <w:trPr>
          <w:jc w:val="center"/>
        </w:trPr>
        <w:tc>
          <w:tcPr>
            <w:tcW w:w="2646" w:type="dxa"/>
            <w:vMerge/>
          </w:tcPr>
          <w:p w14:paraId="19D79497" w14:textId="77777777" w:rsidR="00FF286C" w:rsidRPr="00FF286C" w:rsidRDefault="00FF286C" w:rsidP="00FF286C">
            <w:pPr>
              <w:widowControl w:val="0"/>
              <w:spacing w:after="0" w:line="240" w:lineRule="auto"/>
              <w:rPr>
                <w:rFonts w:ascii="Times New Roman" w:eastAsia="Calibri" w:hAnsi="Times New Roman" w:cs="Times New Roman"/>
                <w:bCs/>
              </w:rPr>
            </w:pPr>
          </w:p>
        </w:tc>
        <w:tc>
          <w:tcPr>
            <w:tcW w:w="7263" w:type="dxa"/>
          </w:tcPr>
          <w:p w14:paraId="7E6C1D6C" w14:textId="77777777" w:rsidR="00FF286C" w:rsidRPr="00FF286C" w:rsidRDefault="00FF286C" w:rsidP="00FF286C">
            <w:pPr>
              <w:widowControl w:val="0"/>
              <w:autoSpaceDE w:val="0"/>
              <w:autoSpaceDN w:val="0"/>
              <w:adjustRightInd w:val="0"/>
              <w:spacing w:after="0" w:line="240" w:lineRule="auto"/>
              <w:ind w:left="73"/>
              <w:rPr>
                <w:rFonts w:ascii="Times New Roman" w:eastAsia="Calibri" w:hAnsi="Times New Roman" w:cs="Times New Roman"/>
                <w:b/>
                <w:bCs/>
                <w:spacing w:val="6"/>
              </w:rPr>
            </w:pPr>
            <w:r w:rsidRPr="00FF286C">
              <w:rPr>
                <w:rFonts w:ascii="Times New Roman" w:eastAsia="Calibri" w:hAnsi="Times New Roman" w:cs="Times New Roman"/>
                <w:b/>
                <w:bCs/>
                <w:spacing w:val="6"/>
                <w:u w:val="single"/>
              </w:rPr>
              <w:t>5 этап.</w:t>
            </w:r>
            <w:r w:rsidRPr="00FF286C">
              <w:rPr>
                <w:rFonts w:ascii="Times New Roman" w:eastAsia="Calibri" w:hAnsi="Times New Roman" w:cs="Times New Roman"/>
                <w:b/>
                <w:bCs/>
                <w:spacing w:val="6"/>
              </w:rPr>
              <w:t xml:space="preserve"> Поставка и монтаж материалов и оборудования для чистовой отделки.</w:t>
            </w:r>
          </w:p>
          <w:p w14:paraId="14B1BDC2" w14:textId="77777777" w:rsidR="00FF286C" w:rsidRPr="00FF286C" w:rsidRDefault="00FF286C" w:rsidP="00FF286C">
            <w:pPr>
              <w:widowControl w:val="0"/>
              <w:tabs>
                <w:tab w:val="left" w:pos="851"/>
              </w:tabs>
              <w:autoSpaceDE w:val="0"/>
              <w:autoSpaceDN w:val="0"/>
              <w:adjustRightInd w:val="0"/>
              <w:spacing w:after="0" w:line="240" w:lineRule="auto"/>
              <w:rPr>
                <w:rFonts w:ascii="Times New Roman" w:eastAsia="Calibri" w:hAnsi="Times New Roman" w:cs="Times New Roman"/>
                <w:b/>
                <w:bCs/>
                <w:spacing w:val="6"/>
              </w:rPr>
            </w:pPr>
          </w:p>
          <w:p w14:paraId="01C98955" w14:textId="77777777" w:rsidR="00FF286C" w:rsidRPr="00FF286C" w:rsidRDefault="00FF286C" w:rsidP="004F1EA0">
            <w:pPr>
              <w:widowControl w:val="0"/>
              <w:numPr>
                <w:ilvl w:val="0"/>
                <w:numId w:val="17"/>
              </w:numPr>
              <w:tabs>
                <w:tab w:val="left" w:pos="851"/>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Поставка материалов и оборудования для чистовой отделки.</w:t>
            </w:r>
          </w:p>
          <w:p w14:paraId="2BA62ACB" w14:textId="77777777" w:rsidR="00FF286C" w:rsidRPr="00FF286C" w:rsidRDefault="00FF286C" w:rsidP="004F1EA0">
            <w:pPr>
              <w:widowControl w:val="0"/>
              <w:numPr>
                <w:ilvl w:val="0"/>
                <w:numId w:val="17"/>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Cs/>
                <w:spacing w:val="6"/>
              </w:rPr>
            </w:pPr>
            <w:r w:rsidRPr="00FF286C">
              <w:rPr>
                <w:rFonts w:ascii="Times New Roman" w:eastAsia="Calibri" w:hAnsi="Times New Roman" w:cs="Times New Roman"/>
                <w:bCs/>
                <w:spacing w:val="6"/>
              </w:rPr>
              <w:t>Чистовая отделка состоит из:</w:t>
            </w:r>
          </w:p>
          <w:p w14:paraId="20C467F8"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Calibri" w:hAnsi="Times New Roman" w:cs="Times New Roman"/>
                <w:bCs/>
                <w:spacing w:val="6"/>
              </w:rPr>
            </w:pPr>
          </w:p>
          <w:p w14:paraId="29D564BF" w14:textId="77777777" w:rsidR="00FF286C" w:rsidRPr="00FF286C" w:rsidRDefault="00FF286C" w:rsidP="004F1EA0">
            <w:pPr>
              <w:widowControl w:val="0"/>
              <w:numPr>
                <w:ilvl w:val="0"/>
                <w:numId w:val="13"/>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 xml:space="preserve">Монтажа напольного покрытия. </w:t>
            </w:r>
          </w:p>
          <w:p w14:paraId="7A86AA15" w14:textId="77777777" w:rsidR="00FF286C" w:rsidRPr="00FF286C" w:rsidRDefault="00FF286C" w:rsidP="00FF286C">
            <w:pPr>
              <w:widowControl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 xml:space="preserve">Деревянные лаги не менее 45*190мм </w:t>
            </w:r>
          </w:p>
          <w:p w14:paraId="1B37D866" w14:textId="77777777" w:rsidR="00FF286C" w:rsidRPr="00FF286C" w:rsidRDefault="00FF286C" w:rsidP="00FF286C">
            <w:pPr>
              <w:widowControl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Настил пола фанера ФСФ 21мм.</w:t>
            </w:r>
          </w:p>
          <w:p w14:paraId="487582C4" w14:textId="77777777" w:rsidR="00FF286C" w:rsidRPr="00FF286C" w:rsidRDefault="00FF286C" w:rsidP="00FF286C">
            <w:pPr>
              <w:spacing w:after="0" w:line="240" w:lineRule="auto"/>
              <w:contextualSpacing/>
              <w:jc w:val="both"/>
              <w:rPr>
                <w:rFonts w:ascii="Times New Roman" w:eastAsia="Times New Roman" w:hAnsi="Times New Roman" w:cs="Times New Roman"/>
                <w:bCs/>
                <w:color w:val="000000"/>
              </w:rPr>
            </w:pPr>
            <w:r w:rsidRPr="00FF286C">
              <w:rPr>
                <w:rFonts w:ascii="Times New Roman" w:eastAsia="Times New Roman" w:hAnsi="Times New Roman" w:cs="Times New Roman"/>
                <w:bCs/>
                <w:color w:val="000000"/>
              </w:rPr>
              <w:t>Основное помещение, спальня – фанера толщиной не менее 21 мм, кварц-винил, (</w:t>
            </w:r>
            <w:r w:rsidRPr="00FF286C">
              <w:rPr>
                <w:rFonts w:ascii="Times New Roman" w:eastAsia="Calibri" w:hAnsi="Times New Roman" w:cs="Times New Roman"/>
                <w:bCs/>
                <w:color w:val="000000"/>
              </w:rPr>
              <w:t>цвет согласовать с Заказчиком).</w:t>
            </w:r>
          </w:p>
          <w:p w14:paraId="5F267E81" w14:textId="77777777" w:rsidR="00FF286C" w:rsidRPr="00FF286C" w:rsidRDefault="00FF286C" w:rsidP="00FF286C">
            <w:pPr>
              <w:widowControl w:val="0"/>
              <w:tabs>
                <w:tab w:val="left" w:pos="840"/>
              </w:tabs>
              <w:autoSpaceDE w:val="0"/>
              <w:autoSpaceDN w:val="0"/>
              <w:adjustRightInd w:val="0"/>
              <w:spacing w:after="0" w:line="240" w:lineRule="auto"/>
              <w:ind w:left="720" w:hanging="720"/>
              <w:rPr>
                <w:rFonts w:ascii="Times New Roman" w:eastAsia="Calibri" w:hAnsi="Times New Roman" w:cs="Times New Roman"/>
                <w:bCs/>
                <w:color w:val="000000"/>
              </w:rPr>
            </w:pPr>
            <w:r w:rsidRPr="00FF286C">
              <w:rPr>
                <w:rFonts w:ascii="Times New Roman" w:eastAsia="Times New Roman" w:hAnsi="Times New Roman" w:cs="Times New Roman"/>
                <w:bCs/>
                <w:color w:val="000000"/>
              </w:rPr>
              <w:t>Санузел- пол кварц-винил (</w:t>
            </w:r>
            <w:r w:rsidRPr="00FF286C">
              <w:rPr>
                <w:rFonts w:ascii="Times New Roman" w:eastAsia="Calibri" w:hAnsi="Times New Roman" w:cs="Times New Roman"/>
                <w:bCs/>
                <w:color w:val="000000"/>
              </w:rPr>
              <w:t>цвет согласовать с Заказчиком).</w:t>
            </w:r>
          </w:p>
          <w:p w14:paraId="62D00AE1" w14:textId="77777777" w:rsidR="00FF286C" w:rsidRPr="00FF286C" w:rsidRDefault="00FF286C" w:rsidP="004F1EA0">
            <w:pPr>
              <w:widowControl w:val="0"/>
              <w:numPr>
                <w:ilvl w:val="0"/>
                <w:numId w:val="13"/>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Отделки стен.</w:t>
            </w:r>
          </w:p>
          <w:p w14:paraId="623E48C8"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Стены внутренняя часть:</w:t>
            </w:r>
          </w:p>
          <w:p w14:paraId="0A7B01D8"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Каркасный дом:</w:t>
            </w:r>
          </w:p>
          <w:p w14:paraId="2C025F23" w14:textId="77777777" w:rsidR="00FF286C" w:rsidRPr="00FF286C" w:rsidRDefault="00FF286C" w:rsidP="00FF286C">
            <w:pPr>
              <w:spacing w:after="0" w:line="240" w:lineRule="auto"/>
              <w:contextualSpacing/>
              <w:jc w:val="both"/>
              <w:rPr>
                <w:rFonts w:ascii="Times New Roman" w:eastAsia="Times New Roman" w:hAnsi="Times New Roman" w:cs="Times New Roman"/>
                <w:bCs/>
              </w:rPr>
            </w:pPr>
            <w:r w:rsidRPr="00FF286C">
              <w:rPr>
                <w:rFonts w:ascii="Times New Roman" w:eastAsia="Times New Roman" w:hAnsi="Times New Roman" w:cs="Times New Roman"/>
                <w:bCs/>
              </w:rPr>
              <w:t xml:space="preserve">- Основное помещение, спальня - имитация бруса горизонтальной раскладки, хвойной породы , </w:t>
            </w:r>
            <w:r w:rsidRPr="00FF286C">
              <w:rPr>
                <w:rFonts w:ascii="Times New Roman" w:eastAsia="Calibri" w:hAnsi="Times New Roman" w:cs="Times New Roman"/>
                <w:bCs/>
              </w:rPr>
              <w:t xml:space="preserve">шириной не менее 135 мм, толщиной не менее 16 мм, окрашенная в не менее 2 слоя –кроющим защитным составом по дереву DUFA </w:t>
            </w:r>
            <w:r w:rsidRPr="00FF286C">
              <w:rPr>
                <w:rFonts w:ascii="Times New Roman" w:eastAsia="Calibri" w:hAnsi="Times New Roman" w:cs="Times New Roman"/>
                <w:bCs/>
                <w:lang w:val="en-US"/>
              </w:rPr>
              <w:t>TEX</w:t>
            </w:r>
            <w:r w:rsidRPr="00FF286C">
              <w:rPr>
                <w:rFonts w:ascii="Times New Roman" w:eastAsia="Calibri" w:hAnsi="Times New Roman" w:cs="Times New Roman"/>
                <w:bCs/>
              </w:rPr>
              <w:t>-</w:t>
            </w:r>
            <w:r w:rsidRPr="00FF286C">
              <w:rPr>
                <w:rFonts w:ascii="Times New Roman" w:eastAsia="Calibri" w:hAnsi="Times New Roman" w:cs="Times New Roman"/>
                <w:bCs/>
                <w:lang w:val="en-US"/>
              </w:rPr>
              <w:t>AQUA</w:t>
            </w:r>
            <w:r w:rsidRPr="00FF286C">
              <w:rPr>
                <w:rFonts w:ascii="Times New Roman" w:eastAsia="Calibri" w:hAnsi="Times New Roman" w:cs="Times New Roman"/>
                <w:bCs/>
              </w:rPr>
              <w:t xml:space="preserve"> бесцветный или эквивалент, </w:t>
            </w:r>
            <w:r w:rsidRPr="00FF286C">
              <w:rPr>
                <w:rFonts w:ascii="Times New Roman" w:eastAsia="Times New Roman" w:hAnsi="Times New Roman" w:cs="Times New Roman"/>
                <w:bCs/>
              </w:rPr>
              <w:t>цвет согласовать с Заказчиком.</w:t>
            </w:r>
          </w:p>
          <w:p w14:paraId="720886DF" w14:textId="77777777" w:rsidR="00FF286C" w:rsidRPr="00FF286C" w:rsidRDefault="00FF286C" w:rsidP="00FF286C">
            <w:pPr>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Санузел:</w:t>
            </w:r>
          </w:p>
          <w:p w14:paraId="4C2B0BF4" w14:textId="77777777" w:rsidR="00FF286C" w:rsidRPr="00FF286C" w:rsidRDefault="00FF286C" w:rsidP="00FF286C">
            <w:pPr>
              <w:spacing w:after="0" w:line="240" w:lineRule="auto"/>
              <w:jc w:val="both"/>
              <w:rPr>
                <w:rFonts w:ascii="Times New Roman" w:eastAsia="Times New Roman" w:hAnsi="Times New Roman" w:cs="Times New Roman"/>
                <w:bCs/>
              </w:rPr>
            </w:pPr>
            <w:r w:rsidRPr="00FF286C">
              <w:rPr>
                <w:rFonts w:ascii="Times New Roman" w:eastAsia="Times New Roman" w:hAnsi="Times New Roman" w:cs="Times New Roman"/>
                <w:bCs/>
              </w:rPr>
              <w:t xml:space="preserve">– имитация бруса не менее 16*135, потолок- имитация бруса, хвойной породы, </w:t>
            </w:r>
            <w:r w:rsidRPr="00FF286C">
              <w:rPr>
                <w:rFonts w:ascii="Times New Roman" w:eastAsia="Calibri" w:hAnsi="Times New Roman" w:cs="Times New Roman"/>
                <w:bCs/>
              </w:rPr>
              <w:t xml:space="preserve">шириной не менее 135 мм, толщиной не менее 16 мм, окрашенная в не менее 2 слоя - защитным составом </w:t>
            </w:r>
            <w:r w:rsidRPr="00FF286C">
              <w:rPr>
                <w:rFonts w:ascii="Times New Roman" w:eastAsia="Calibri" w:hAnsi="Times New Roman" w:cs="Times New Roman"/>
                <w:bCs/>
                <w:lang w:val="en-US"/>
              </w:rPr>
              <w:t>DUFA</w:t>
            </w:r>
            <w:r w:rsidRPr="00FF286C">
              <w:rPr>
                <w:rFonts w:ascii="Times New Roman" w:eastAsia="Calibri" w:hAnsi="Times New Roman" w:cs="Times New Roman"/>
                <w:bCs/>
              </w:rPr>
              <w:t xml:space="preserve"> </w:t>
            </w:r>
            <w:r w:rsidRPr="00FF286C">
              <w:rPr>
                <w:rFonts w:ascii="Times New Roman" w:eastAsia="Calibri" w:hAnsi="Times New Roman" w:cs="Times New Roman"/>
                <w:bCs/>
                <w:lang w:val="en-US"/>
              </w:rPr>
              <w:t>TEX</w:t>
            </w:r>
            <w:r w:rsidRPr="00FF286C">
              <w:rPr>
                <w:rFonts w:ascii="Times New Roman" w:eastAsia="Calibri" w:hAnsi="Times New Roman" w:cs="Times New Roman"/>
                <w:bCs/>
              </w:rPr>
              <w:t>-</w:t>
            </w:r>
            <w:r w:rsidRPr="00FF286C">
              <w:rPr>
                <w:rFonts w:ascii="Times New Roman" w:eastAsia="Calibri" w:hAnsi="Times New Roman" w:cs="Times New Roman"/>
                <w:bCs/>
                <w:lang w:val="en-US"/>
              </w:rPr>
              <w:t>AQUA</w:t>
            </w:r>
            <w:r w:rsidRPr="00FF286C">
              <w:rPr>
                <w:rFonts w:ascii="Times New Roman" w:eastAsia="Calibri" w:hAnsi="Times New Roman" w:cs="Times New Roman"/>
                <w:bCs/>
              </w:rPr>
              <w:t xml:space="preserve"> бесцветный или эквивалент, </w:t>
            </w:r>
            <w:r w:rsidRPr="00FF286C">
              <w:rPr>
                <w:rFonts w:ascii="Times New Roman" w:eastAsia="Times New Roman" w:hAnsi="Times New Roman" w:cs="Times New Roman"/>
                <w:bCs/>
              </w:rPr>
              <w:t>цвет согласовать с Заказчиком.</w:t>
            </w:r>
          </w:p>
          <w:p w14:paraId="2A765BB2" w14:textId="77777777" w:rsidR="00FF286C" w:rsidRPr="00FF286C" w:rsidRDefault="00FF286C" w:rsidP="004F1EA0">
            <w:pPr>
              <w:widowControl w:val="0"/>
              <w:numPr>
                <w:ilvl w:val="0"/>
                <w:numId w:val="13"/>
              </w:numPr>
              <w:tabs>
                <w:tab w:val="left" w:pos="840"/>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Отделки потолков.</w:t>
            </w:r>
          </w:p>
          <w:p w14:paraId="19A87D27" w14:textId="77777777" w:rsidR="00FF286C" w:rsidRPr="00FF286C" w:rsidRDefault="00FF286C" w:rsidP="00FF286C">
            <w:pPr>
              <w:widowControl w:val="0"/>
              <w:tabs>
                <w:tab w:val="left" w:pos="215"/>
              </w:tabs>
              <w:autoSpaceDE w:val="0"/>
              <w:autoSpaceDN w:val="0"/>
              <w:adjustRightInd w:val="0"/>
              <w:spacing w:after="0" w:line="240" w:lineRule="auto"/>
              <w:rPr>
                <w:rFonts w:ascii="Times New Roman" w:eastAsia="Times New Roman" w:hAnsi="Times New Roman" w:cs="Times New Roman"/>
                <w:bCs/>
              </w:rPr>
            </w:pPr>
            <w:r w:rsidRPr="00FF286C">
              <w:rPr>
                <w:rFonts w:ascii="Times New Roman" w:eastAsia="Times New Roman" w:hAnsi="Times New Roman" w:cs="Times New Roman"/>
                <w:bCs/>
              </w:rPr>
              <w:t xml:space="preserve">Основное помещение, спальня, санузел- имитация бруса хвойной породы, </w:t>
            </w:r>
            <w:r w:rsidRPr="00FF286C">
              <w:rPr>
                <w:rFonts w:ascii="Times New Roman" w:eastAsia="Calibri" w:hAnsi="Times New Roman" w:cs="Times New Roman"/>
                <w:bCs/>
              </w:rPr>
              <w:t>шириной не менее 135 мм, толщиной не менее 16 мм</w:t>
            </w:r>
            <w:r w:rsidRPr="00FF286C">
              <w:rPr>
                <w:rFonts w:ascii="Times New Roman" w:eastAsia="Times New Roman" w:hAnsi="Times New Roman" w:cs="Times New Roman"/>
                <w:bCs/>
              </w:rPr>
              <w:t xml:space="preserve">, </w:t>
            </w:r>
            <w:r w:rsidRPr="00FF286C">
              <w:rPr>
                <w:rFonts w:ascii="Times New Roman" w:eastAsia="Calibri" w:hAnsi="Times New Roman" w:cs="Times New Roman"/>
                <w:bCs/>
              </w:rPr>
              <w:t xml:space="preserve">окрашенная в не менее 2 слоя - защитным составом </w:t>
            </w:r>
            <w:r w:rsidRPr="00FF286C">
              <w:rPr>
                <w:rFonts w:ascii="Times New Roman" w:eastAsia="Calibri" w:hAnsi="Times New Roman" w:cs="Times New Roman"/>
                <w:bCs/>
                <w:lang w:val="en-US"/>
              </w:rPr>
              <w:t>DUFA</w:t>
            </w:r>
            <w:r w:rsidRPr="00FF286C">
              <w:rPr>
                <w:rFonts w:ascii="Times New Roman" w:eastAsia="Calibri" w:hAnsi="Times New Roman" w:cs="Times New Roman"/>
                <w:bCs/>
              </w:rPr>
              <w:t xml:space="preserve"> </w:t>
            </w:r>
            <w:r w:rsidRPr="00FF286C">
              <w:rPr>
                <w:rFonts w:ascii="Times New Roman" w:eastAsia="Calibri" w:hAnsi="Times New Roman" w:cs="Times New Roman"/>
                <w:bCs/>
                <w:lang w:val="en-US"/>
              </w:rPr>
              <w:t>TEX</w:t>
            </w:r>
            <w:r w:rsidRPr="00FF286C">
              <w:rPr>
                <w:rFonts w:ascii="Times New Roman" w:eastAsia="Calibri" w:hAnsi="Times New Roman" w:cs="Times New Roman"/>
                <w:bCs/>
              </w:rPr>
              <w:t>-</w:t>
            </w:r>
            <w:r w:rsidRPr="00FF286C">
              <w:rPr>
                <w:rFonts w:ascii="Times New Roman" w:eastAsia="Calibri" w:hAnsi="Times New Roman" w:cs="Times New Roman"/>
                <w:bCs/>
                <w:lang w:val="en-US"/>
              </w:rPr>
              <w:t>AQUA</w:t>
            </w:r>
            <w:r w:rsidRPr="00FF286C">
              <w:rPr>
                <w:rFonts w:ascii="Times New Roman" w:eastAsia="Calibri" w:hAnsi="Times New Roman" w:cs="Times New Roman"/>
                <w:bCs/>
              </w:rPr>
              <w:t xml:space="preserve"> бесцветный или эквивалент, </w:t>
            </w:r>
            <w:r w:rsidRPr="00FF286C">
              <w:rPr>
                <w:rFonts w:ascii="Times New Roman" w:eastAsia="Times New Roman" w:hAnsi="Times New Roman" w:cs="Times New Roman"/>
                <w:bCs/>
              </w:rPr>
              <w:t>цвет согласовать с Заказчиком.</w:t>
            </w:r>
          </w:p>
          <w:p w14:paraId="6FD61190" w14:textId="77777777" w:rsidR="00FF286C" w:rsidRPr="00FF286C" w:rsidRDefault="00FF286C" w:rsidP="004F1EA0">
            <w:pPr>
              <w:widowControl w:val="0"/>
              <w:numPr>
                <w:ilvl w:val="0"/>
                <w:numId w:val="13"/>
              </w:numPr>
              <w:tabs>
                <w:tab w:val="left" w:pos="840"/>
              </w:tabs>
              <w:autoSpaceDE w:val="0"/>
              <w:autoSpaceDN w:val="0"/>
              <w:adjustRightInd w:val="0"/>
              <w:spacing w:before="100" w:beforeAutospacing="1" w:after="0" w:afterAutospacing="1" w:line="240" w:lineRule="auto"/>
              <w:rPr>
                <w:rFonts w:ascii="Times New Roman" w:eastAsia="Times New Roman" w:hAnsi="Times New Roman" w:cs="Times New Roman"/>
                <w:b/>
                <w:bCs/>
              </w:rPr>
            </w:pPr>
            <w:r w:rsidRPr="00FF286C">
              <w:rPr>
                <w:rFonts w:ascii="Times New Roman" w:eastAsia="Times New Roman" w:hAnsi="Times New Roman" w:cs="Times New Roman"/>
                <w:b/>
                <w:bCs/>
              </w:rPr>
              <w:t>Монтажа межкомнатных дверей.</w:t>
            </w:r>
          </w:p>
          <w:p w14:paraId="026CBDB3" w14:textId="77777777" w:rsidR="00FF286C" w:rsidRPr="00FF286C" w:rsidRDefault="00FF286C" w:rsidP="00FF286C">
            <w:pPr>
              <w:widowControl w:val="0"/>
              <w:tabs>
                <w:tab w:val="left" w:pos="840"/>
              </w:tabs>
              <w:autoSpaceDE w:val="0"/>
              <w:autoSpaceDN w:val="0"/>
              <w:adjustRightInd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 xml:space="preserve">Межкомнатные двери МДФ - 2 шт. (с ручкой и фурнитурой), размеры 800х2000мм, цвет согласовать с Заказчиком. </w:t>
            </w:r>
          </w:p>
          <w:p w14:paraId="20B61D39" w14:textId="77777777" w:rsidR="00FF286C" w:rsidRPr="00FF286C" w:rsidRDefault="00FF286C" w:rsidP="004F1EA0">
            <w:pPr>
              <w:widowControl w:val="0"/>
              <w:numPr>
                <w:ilvl w:val="0"/>
                <w:numId w:val="13"/>
              </w:numPr>
              <w:tabs>
                <w:tab w:val="left" w:pos="215"/>
              </w:tabs>
              <w:autoSpaceDE w:val="0"/>
              <w:autoSpaceDN w:val="0"/>
              <w:adjustRightInd w:val="0"/>
              <w:spacing w:before="100" w:beforeAutospacing="1" w:after="0" w:afterAutospacing="1" w:line="240" w:lineRule="auto"/>
              <w:rPr>
                <w:rFonts w:ascii="Times New Roman" w:eastAsia="Calibri" w:hAnsi="Times New Roman" w:cs="Times New Roman"/>
                <w:b/>
                <w:bCs/>
                <w:spacing w:val="6"/>
              </w:rPr>
            </w:pPr>
            <w:r w:rsidRPr="00FF286C">
              <w:rPr>
                <w:rFonts w:ascii="Times New Roman" w:eastAsia="Times New Roman" w:hAnsi="Times New Roman" w:cs="Times New Roman"/>
                <w:b/>
                <w:bCs/>
              </w:rPr>
              <w:t>Монтажа светильников, выключателей и розеток.</w:t>
            </w:r>
          </w:p>
          <w:p w14:paraId="058BD919" w14:textId="77777777" w:rsidR="00FF286C" w:rsidRPr="00FF286C" w:rsidRDefault="00FF286C" w:rsidP="00FF286C">
            <w:pPr>
              <w:widowControl w:val="0"/>
              <w:tabs>
                <w:tab w:val="left" w:pos="215"/>
              </w:tabs>
              <w:autoSpaceDE w:val="0"/>
              <w:autoSpaceDN w:val="0"/>
              <w:adjustRightInd w:val="0"/>
              <w:spacing w:after="0" w:line="240" w:lineRule="auto"/>
              <w:rPr>
                <w:rFonts w:ascii="Times New Roman" w:eastAsia="Times New Roman" w:hAnsi="Times New Roman" w:cs="Times New Roman"/>
                <w:bCs/>
                <w:color w:val="000000"/>
              </w:rPr>
            </w:pPr>
            <w:proofErr w:type="spellStart"/>
            <w:r w:rsidRPr="00FF286C">
              <w:rPr>
                <w:rFonts w:ascii="Times New Roman" w:eastAsia="Times New Roman" w:hAnsi="Times New Roman" w:cs="Times New Roman"/>
                <w:bCs/>
                <w:color w:val="000000"/>
              </w:rPr>
              <w:t>Электроустановочные</w:t>
            </w:r>
            <w:proofErr w:type="spellEnd"/>
            <w:r w:rsidRPr="00FF286C">
              <w:rPr>
                <w:rFonts w:ascii="Times New Roman" w:eastAsia="Times New Roman" w:hAnsi="Times New Roman" w:cs="Times New Roman"/>
                <w:bCs/>
                <w:color w:val="000000"/>
              </w:rPr>
              <w:t xml:space="preserve"> изделия - точечные светильники, розетки; выключатели, фасадные светильники- места установки и количество всех </w:t>
            </w:r>
            <w:r w:rsidRPr="00FF286C">
              <w:rPr>
                <w:rFonts w:ascii="Times New Roman" w:eastAsia="Times New Roman" w:hAnsi="Times New Roman" w:cs="Times New Roman"/>
                <w:bCs/>
                <w:color w:val="000000"/>
                <w:shd w:val="clear" w:color="auto" w:fill="FFFFFF"/>
              </w:rPr>
              <w:t>электротехнических устройств указаны на схеме (Приложение 1 к Техническому заданию)</w:t>
            </w:r>
            <w:r w:rsidRPr="00FF286C">
              <w:rPr>
                <w:rFonts w:ascii="Times New Roman" w:eastAsia="Times New Roman" w:hAnsi="Times New Roman" w:cs="Times New Roman"/>
                <w:bCs/>
                <w:color w:val="000000"/>
              </w:rPr>
              <w:t>.</w:t>
            </w:r>
          </w:p>
          <w:p w14:paraId="61143FD7" w14:textId="77777777" w:rsidR="00FF286C" w:rsidRPr="00FF286C" w:rsidRDefault="00FF286C" w:rsidP="004F1EA0">
            <w:pPr>
              <w:widowControl w:val="0"/>
              <w:numPr>
                <w:ilvl w:val="0"/>
                <w:numId w:val="13"/>
              </w:numPr>
              <w:tabs>
                <w:tab w:val="left" w:pos="215"/>
              </w:tabs>
              <w:autoSpaceDE w:val="0"/>
              <w:autoSpaceDN w:val="0"/>
              <w:adjustRightInd w:val="0"/>
              <w:spacing w:before="100" w:beforeAutospacing="1" w:after="0" w:afterAutospacing="1" w:line="240" w:lineRule="auto"/>
              <w:rPr>
                <w:rFonts w:ascii="Times New Roman" w:eastAsia="Times New Roman" w:hAnsi="Times New Roman" w:cs="Times New Roman"/>
                <w:b/>
                <w:bCs/>
                <w:color w:val="000000"/>
              </w:rPr>
            </w:pPr>
            <w:r w:rsidRPr="00FF286C">
              <w:rPr>
                <w:rFonts w:ascii="Times New Roman" w:eastAsia="Times New Roman" w:hAnsi="Times New Roman" w:cs="Times New Roman"/>
                <w:b/>
                <w:bCs/>
              </w:rPr>
              <w:t>Монтажа конвекторов (отопления).</w:t>
            </w:r>
          </w:p>
          <w:p w14:paraId="60E1F7F1" w14:textId="77777777" w:rsidR="00FF286C" w:rsidRPr="00FF286C" w:rsidRDefault="00FF286C" w:rsidP="00FF286C">
            <w:pPr>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 xml:space="preserve">Отопление электрические обогреватели. </w:t>
            </w:r>
          </w:p>
          <w:p w14:paraId="57F1B469" w14:textId="77777777" w:rsidR="00FF286C" w:rsidRPr="00FF286C" w:rsidRDefault="00FF286C" w:rsidP="00FF286C">
            <w:pPr>
              <w:spacing w:after="0" w:line="240" w:lineRule="auto"/>
              <w:jc w:val="both"/>
              <w:rPr>
                <w:rFonts w:ascii="Times New Roman" w:eastAsia="Calibri" w:hAnsi="Times New Roman" w:cs="Times New Roman"/>
                <w:bCs/>
              </w:rPr>
            </w:pPr>
            <w:r w:rsidRPr="00FF286C">
              <w:rPr>
                <w:rFonts w:ascii="Times New Roman" w:eastAsia="Times New Roman" w:hAnsi="Times New Roman" w:cs="Times New Roman"/>
                <w:bCs/>
              </w:rPr>
              <w:t xml:space="preserve"> </w:t>
            </w:r>
            <w:r w:rsidRPr="00FF286C">
              <w:rPr>
                <w:rFonts w:ascii="Times New Roman" w:eastAsia="Calibri" w:hAnsi="Times New Roman" w:cs="Times New Roman"/>
                <w:bCs/>
              </w:rPr>
              <w:t xml:space="preserve">- Санузел (не менее 1шт) – мощностью не менее 0,4 кВт. и </w:t>
            </w:r>
            <w:r w:rsidRPr="00FF286C">
              <w:rPr>
                <w:rFonts w:ascii="Times New Roman" w:eastAsia="Times New Roman" w:hAnsi="Times New Roman" w:cs="Times New Roman"/>
                <w:bCs/>
              </w:rPr>
              <w:t>пленочный тёплый пол - 1 комплект;</w:t>
            </w:r>
          </w:p>
          <w:p w14:paraId="6EA31481" w14:textId="77777777" w:rsidR="00FF286C" w:rsidRPr="00FF286C" w:rsidRDefault="00FF286C" w:rsidP="00FF286C">
            <w:pPr>
              <w:widowControl w:val="0"/>
              <w:tabs>
                <w:tab w:val="left" w:pos="215"/>
              </w:tabs>
              <w:autoSpaceDE w:val="0"/>
              <w:autoSpaceDN w:val="0"/>
              <w:adjustRightInd w:val="0"/>
              <w:spacing w:after="0" w:line="240" w:lineRule="auto"/>
              <w:rPr>
                <w:rFonts w:ascii="Times New Roman" w:eastAsia="Times New Roman" w:hAnsi="Times New Roman" w:cs="Times New Roman"/>
                <w:bCs/>
              </w:rPr>
            </w:pPr>
            <w:r w:rsidRPr="00FF286C">
              <w:rPr>
                <w:rFonts w:ascii="Times New Roman" w:eastAsia="Calibri" w:hAnsi="Times New Roman" w:cs="Times New Roman"/>
                <w:bCs/>
              </w:rPr>
              <w:t xml:space="preserve">Остальные помещения не менее 3 шт. мощностью не менее 0,5 кВт каждый и </w:t>
            </w:r>
            <w:r w:rsidRPr="00FF286C">
              <w:rPr>
                <w:rFonts w:ascii="Times New Roman" w:eastAsia="Times New Roman" w:hAnsi="Times New Roman" w:cs="Times New Roman"/>
                <w:bCs/>
              </w:rPr>
              <w:t>пленочный тёплый пол</w:t>
            </w:r>
            <w:r w:rsidRPr="00FF286C">
              <w:rPr>
                <w:rFonts w:ascii="Times New Roman" w:eastAsia="Calibri" w:hAnsi="Times New Roman" w:cs="Times New Roman"/>
                <w:bCs/>
              </w:rPr>
              <w:t>. Поддерживаемый диапазон температур внутри помещения 18-25</w:t>
            </w:r>
            <w:r w:rsidRPr="00FF286C">
              <w:rPr>
                <w:rFonts w:ascii="Times New Roman" w:eastAsia="Times New Roman" w:hAnsi="Times New Roman" w:cs="Times New Roman"/>
                <w:bCs/>
              </w:rPr>
              <w:t>°С.</w:t>
            </w:r>
          </w:p>
          <w:p w14:paraId="01569C71" w14:textId="77777777" w:rsidR="00FF286C" w:rsidRPr="00FF286C" w:rsidRDefault="00FF286C" w:rsidP="00FF286C">
            <w:pPr>
              <w:widowControl w:val="0"/>
              <w:tabs>
                <w:tab w:val="left" w:pos="215"/>
              </w:tabs>
              <w:autoSpaceDE w:val="0"/>
              <w:autoSpaceDN w:val="0"/>
              <w:adjustRightInd w:val="0"/>
              <w:spacing w:after="0" w:line="240" w:lineRule="auto"/>
              <w:ind w:firstLine="360"/>
              <w:jc w:val="both"/>
              <w:rPr>
                <w:rFonts w:ascii="Times New Roman" w:eastAsia="Calibri" w:hAnsi="Times New Roman" w:cs="Times New Roman"/>
                <w:b/>
                <w:bCs/>
                <w:spacing w:val="6"/>
              </w:rPr>
            </w:pPr>
          </w:p>
        </w:tc>
      </w:tr>
      <w:tr w:rsidR="00FF286C" w:rsidRPr="00FF286C" w14:paraId="2BD730DC" w14:textId="77777777" w:rsidTr="00772601">
        <w:trPr>
          <w:jc w:val="center"/>
        </w:trPr>
        <w:tc>
          <w:tcPr>
            <w:tcW w:w="2646" w:type="dxa"/>
          </w:tcPr>
          <w:p w14:paraId="3CE3E54E" w14:textId="77777777" w:rsidR="00FF286C" w:rsidRPr="00FF286C" w:rsidRDefault="00FF286C" w:rsidP="00FF286C">
            <w:pPr>
              <w:widowControl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Обязанности Подрядчика</w:t>
            </w:r>
          </w:p>
        </w:tc>
        <w:tc>
          <w:tcPr>
            <w:tcW w:w="7263" w:type="dxa"/>
          </w:tcPr>
          <w:p w14:paraId="0DE0A599" w14:textId="77777777" w:rsidR="00FF286C" w:rsidRPr="00FF286C" w:rsidRDefault="00FF286C" w:rsidP="00FF286C">
            <w:pPr>
              <w:spacing w:after="0" w:line="240" w:lineRule="auto"/>
              <w:contextualSpacing/>
              <w:jc w:val="both"/>
              <w:rPr>
                <w:rFonts w:ascii="Times New Roman" w:eastAsia="Times New Roman" w:hAnsi="Times New Roman" w:cs="Times New Roman"/>
                <w:bCs/>
              </w:rPr>
            </w:pPr>
            <w:r w:rsidRPr="00FF286C">
              <w:rPr>
                <w:rFonts w:ascii="Times New Roman" w:eastAsia="Times New Roman" w:hAnsi="Times New Roman" w:cs="Times New Roman"/>
                <w:bCs/>
              </w:rPr>
              <w:t>В течение 2 (Двух) рабочих дней с момента заключения Договора предоставить на согласование и утверждение Заказчику для согласования и утверждения в письменной форме Графике производства работ.</w:t>
            </w:r>
          </w:p>
          <w:p w14:paraId="7E3DA443"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В течение 2 (Двух) рабочих дней с момента заключения Договора Подрядчик предоставляет Заказчику на согласование планировочные решения в следующем составе:</w:t>
            </w:r>
          </w:p>
          <w:p w14:paraId="1DD39BB3"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планировка каркасных домов; внешний вид фасада, террасы, кровли, крыльца входной группы;</w:t>
            </w:r>
          </w:p>
          <w:p w14:paraId="5A08D128"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 xml:space="preserve">схема сборки каркаса с применением </w:t>
            </w:r>
            <w:proofErr w:type="spellStart"/>
            <w:r w:rsidRPr="00FF286C">
              <w:rPr>
                <w:rFonts w:ascii="Times New Roman" w:eastAsia="Calibri" w:hAnsi="Times New Roman" w:cs="Times New Roman"/>
                <w:bCs/>
              </w:rPr>
              <w:t>коннекторной</w:t>
            </w:r>
            <w:proofErr w:type="spellEnd"/>
            <w:r w:rsidRPr="00FF286C">
              <w:rPr>
                <w:rFonts w:ascii="Times New Roman" w:eastAsia="Calibri" w:hAnsi="Times New Roman" w:cs="Times New Roman"/>
                <w:bCs/>
              </w:rPr>
              <w:t xml:space="preserve"> технологии с указанием типов коннекторов, узлов их установки и порядка монтажа;</w:t>
            </w:r>
          </w:p>
          <w:p w14:paraId="1F4CCF0A"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спецификация коннекторов с указанием типа, количества и производителя;</w:t>
            </w:r>
          </w:p>
          <w:p w14:paraId="60AF6E80"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 xml:space="preserve">образцы </w:t>
            </w:r>
            <w:proofErr w:type="spellStart"/>
            <w:r w:rsidRPr="00FF286C">
              <w:rPr>
                <w:rFonts w:ascii="Times New Roman" w:eastAsia="Calibri" w:hAnsi="Times New Roman" w:cs="Times New Roman"/>
                <w:bCs/>
              </w:rPr>
              <w:t>выкрасов</w:t>
            </w:r>
            <w:proofErr w:type="spellEnd"/>
            <w:r w:rsidRPr="00FF286C">
              <w:rPr>
                <w:rFonts w:ascii="Times New Roman" w:eastAsia="Calibri" w:hAnsi="Times New Roman" w:cs="Times New Roman"/>
                <w:bCs/>
              </w:rPr>
              <w:t xml:space="preserve"> наружных стен, террасных досок, полов террас, напольного покрытия, стен, потолков;</w:t>
            </w:r>
          </w:p>
          <w:p w14:paraId="452F035C"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образцы имитации бруса, кварц-винила в основное помещение, спальню, санузел;</w:t>
            </w:r>
          </w:p>
          <w:p w14:paraId="37A0B89D"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spacing w:val="6"/>
              </w:rPr>
            </w:pPr>
            <w:r w:rsidRPr="00FF286C">
              <w:rPr>
                <w:rFonts w:ascii="Times New Roman" w:eastAsia="Calibri" w:hAnsi="Times New Roman" w:cs="Times New Roman"/>
                <w:bCs/>
              </w:rPr>
              <w:t>инженерные коммуникации: схемы электроснабжения, вентиляции, водоснабжения и водоотведения (канализации) и др.</w:t>
            </w:r>
            <w:r w:rsidRPr="00FF286C">
              <w:rPr>
                <w:rFonts w:ascii="Times New Roman" w:eastAsia="Calibri" w:hAnsi="Times New Roman" w:cs="Times New Roman"/>
                <w:bCs/>
                <w:color w:val="000000"/>
              </w:rPr>
              <w:t>.</w:t>
            </w:r>
          </w:p>
        </w:tc>
      </w:tr>
      <w:tr w:rsidR="00FF286C" w:rsidRPr="00FF286C" w14:paraId="52E8035C" w14:textId="77777777" w:rsidTr="00772601">
        <w:trPr>
          <w:trHeight w:val="304"/>
          <w:jc w:val="center"/>
        </w:trPr>
        <w:tc>
          <w:tcPr>
            <w:tcW w:w="2646" w:type="dxa"/>
          </w:tcPr>
          <w:p w14:paraId="797A28E2"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Требования к монтажу</w:t>
            </w:r>
          </w:p>
        </w:tc>
        <w:tc>
          <w:tcPr>
            <w:tcW w:w="7263" w:type="dxa"/>
          </w:tcPr>
          <w:p w14:paraId="5E7F5272" w14:textId="77777777" w:rsidR="00FF286C" w:rsidRPr="00FF286C" w:rsidRDefault="00FF286C" w:rsidP="00FF286C">
            <w:pPr>
              <w:spacing w:after="0" w:line="240" w:lineRule="auto"/>
              <w:contextualSpacing/>
              <w:jc w:val="both"/>
              <w:rPr>
                <w:rFonts w:ascii="Times New Roman" w:eastAsia="Times New Roman" w:hAnsi="Times New Roman" w:cs="Times New Roman"/>
                <w:bCs/>
              </w:rPr>
            </w:pPr>
            <w:r w:rsidRPr="00FF286C">
              <w:rPr>
                <w:rFonts w:ascii="Times New Roman" w:eastAsia="Times New Roman" w:hAnsi="Times New Roman" w:cs="Times New Roman"/>
                <w:bCs/>
              </w:rPr>
              <w:t>Изготовление, поставка и монтаж осуществляется Поставщиком на подготовленное Поставщиком основание (свайно-винтовой фундамент), обеспечивающее стабильное горизонтальное положение и безопасную его эксплуатацию в течение всего периода срока службы, установленного производителем, но не менее 5 лет с момента подписания Акта приема-сдачи каркасного дома.</w:t>
            </w:r>
          </w:p>
          <w:p w14:paraId="558AD26E" w14:textId="77777777" w:rsidR="00FF286C" w:rsidRPr="00FF286C" w:rsidRDefault="00FF286C" w:rsidP="00FF286C">
            <w:pPr>
              <w:widowControl w:val="0"/>
              <w:spacing w:after="0" w:line="240" w:lineRule="auto"/>
              <w:jc w:val="both"/>
              <w:rPr>
                <w:rFonts w:ascii="Times New Roman" w:eastAsia="Times New Roman" w:hAnsi="Times New Roman" w:cs="Times New Roman"/>
                <w:bCs/>
                <w:snapToGrid w:val="0"/>
                <w:u w:val="single"/>
              </w:rPr>
            </w:pPr>
            <w:r w:rsidRPr="00FF286C">
              <w:rPr>
                <w:rFonts w:ascii="Times New Roman" w:eastAsia="Times New Roman" w:hAnsi="Times New Roman" w:cs="Times New Roman"/>
                <w:bCs/>
                <w:snapToGrid w:val="0"/>
              </w:rPr>
              <w:t>При производстве строительно-монтажных работ следует строго соблюдать:</w:t>
            </w:r>
          </w:p>
          <w:p w14:paraId="49B798D5" w14:textId="77777777" w:rsidR="00FF286C" w:rsidRPr="00FF286C" w:rsidRDefault="00FF286C" w:rsidP="00FF286C">
            <w:pPr>
              <w:spacing w:after="0" w:line="240" w:lineRule="auto"/>
              <w:contextualSpacing/>
              <w:rPr>
                <w:rFonts w:ascii="Times New Roman" w:eastAsia="Times New Roman" w:hAnsi="Times New Roman" w:cs="Times New Roman"/>
                <w:bCs/>
              </w:rPr>
            </w:pPr>
            <w:r w:rsidRPr="00FF286C">
              <w:rPr>
                <w:rFonts w:ascii="Times New Roman" w:eastAsia="Times New Roman" w:hAnsi="Times New Roman" w:cs="Times New Roman"/>
                <w:bCs/>
              </w:rPr>
              <w:t xml:space="preserve">СП 48.13330.2019 Организация строительства; </w:t>
            </w:r>
          </w:p>
          <w:p w14:paraId="236EF92D" w14:textId="77777777" w:rsidR="00FF286C" w:rsidRPr="00FF286C" w:rsidRDefault="00FF286C" w:rsidP="00FF286C">
            <w:pPr>
              <w:spacing w:after="0" w:line="240" w:lineRule="auto"/>
              <w:contextualSpacing/>
              <w:rPr>
                <w:rFonts w:ascii="Times New Roman" w:eastAsia="Times New Roman" w:hAnsi="Times New Roman" w:cs="Times New Roman"/>
                <w:bCs/>
              </w:rPr>
            </w:pPr>
            <w:r w:rsidRPr="00FF286C">
              <w:rPr>
                <w:rFonts w:ascii="Times New Roman" w:eastAsia="Times New Roman" w:hAnsi="Times New Roman" w:cs="Times New Roman"/>
                <w:bCs/>
              </w:rPr>
              <w:t xml:space="preserve">СП 76.13330.2016 Электротехнические устройства; </w:t>
            </w:r>
          </w:p>
          <w:p w14:paraId="7359E5FF" w14:textId="77777777" w:rsidR="00FF286C" w:rsidRPr="00FF286C" w:rsidRDefault="00FF286C" w:rsidP="00FF286C">
            <w:pPr>
              <w:widowControl w:val="0"/>
              <w:spacing w:after="0" w:line="240" w:lineRule="auto"/>
              <w:jc w:val="both"/>
              <w:rPr>
                <w:rFonts w:ascii="Times New Roman" w:eastAsia="Times New Roman" w:hAnsi="Times New Roman" w:cs="Times New Roman"/>
                <w:bCs/>
                <w:snapToGrid w:val="0"/>
              </w:rPr>
            </w:pPr>
            <w:r w:rsidRPr="00FF286C">
              <w:rPr>
                <w:rFonts w:ascii="Times New Roman" w:eastAsia="Times New Roman" w:hAnsi="Times New Roman" w:cs="Times New Roman"/>
                <w:bCs/>
                <w:snapToGrid w:val="0"/>
              </w:rPr>
              <w:t>СНиП 12-03-2001 «Безопасность труда в строительстве», часть 1. Общие требования;</w:t>
            </w:r>
          </w:p>
          <w:p w14:paraId="5AD95FBF" w14:textId="77777777" w:rsidR="00FF286C" w:rsidRPr="00FF286C" w:rsidRDefault="00FF286C" w:rsidP="00FF286C">
            <w:pPr>
              <w:widowControl w:val="0"/>
              <w:spacing w:after="0" w:line="240" w:lineRule="auto"/>
              <w:jc w:val="both"/>
              <w:rPr>
                <w:rFonts w:ascii="Times New Roman" w:eastAsia="Times New Roman" w:hAnsi="Times New Roman" w:cs="Times New Roman"/>
                <w:bCs/>
                <w:snapToGrid w:val="0"/>
              </w:rPr>
            </w:pPr>
            <w:r w:rsidRPr="00FF286C">
              <w:rPr>
                <w:rFonts w:ascii="Times New Roman" w:eastAsia="Times New Roman" w:hAnsi="Times New Roman" w:cs="Times New Roman"/>
                <w:bCs/>
                <w:snapToGrid w:val="0"/>
              </w:rPr>
              <w:t>СНиП 12-04-2002 «Безопасность труда в строительстве», часть 2. Строительное производство;</w:t>
            </w:r>
          </w:p>
          <w:p w14:paraId="603B02D1" w14:textId="77777777" w:rsidR="00FF286C" w:rsidRPr="00FF286C" w:rsidRDefault="00FF286C" w:rsidP="00FF286C">
            <w:pPr>
              <w:widowControl w:val="0"/>
              <w:spacing w:after="0" w:line="240" w:lineRule="auto"/>
              <w:jc w:val="both"/>
              <w:rPr>
                <w:rFonts w:ascii="Times New Roman" w:eastAsia="Calibri" w:hAnsi="Times New Roman" w:cs="Times New Roman"/>
                <w:bCs/>
                <w:color w:val="000000"/>
              </w:rPr>
            </w:pPr>
            <w:r w:rsidRPr="00FF286C">
              <w:rPr>
                <w:rFonts w:ascii="Times New Roman" w:eastAsia="Times New Roman" w:hAnsi="Times New Roman" w:cs="Times New Roman"/>
                <w:bCs/>
              </w:rPr>
              <w:t>Работы по монтажу и другие работы производятся при соблюдении правилами техники безопасности и охраны труда, противопожарной безопасности, а также обеспечением сохранности имущества объекта.</w:t>
            </w:r>
          </w:p>
        </w:tc>
      </w:tr>
      <w:tr w:rsidR="00FF286C" w:rsidRPr="00FF286C" w14:paraId="51C50E77" w14:textId="77777777" w:rsidTr="00772601">
        <w:trPr>
          <w:jc w:val="center"/>
        </w:trPr>
        <w:tc>
          <w:tcPr>
            <w:tcW w:w="2646" w:type="dxa"/>
            <w:tcBorders>
              <w:bottom w:val="single" w:sz="4" w:space="0" w:color="auto"/>
            </w:tcBorders>
          </w:tcPr>
          <w:p w14:paraId="29D5CECB" w14:textId="77777777" w:rsidR="00FF286C" w:rsidRPr="00FF286C" w:rsidRDefault="00FF286C" w:rsidP="00FF286C">
            <w:pPr>
              <w:widowControl w:val="0"/>
              <w:spacing w:after="0" w:line="240" w:lineRule="auto"/>
              <w:rPr>
                <w:rFonts w:ascii="Times New Roman" w:eastAsia="Calibri" w:hAnsi="Times New Roman" w:cs="Times New Roman"/>
                <w:bCs/>
              </w:rPr>
            </w:pPr>
            <w:r w:rsidRPr="00FF286C">
              <w:rPr>
                <w:rFonts w:ascii="Times New Roman" w:eastAsia="Calibri" w:hAnsi="Times New Roman" w:cs="Times New Roman"/>
                <w:bCs/>
              </w:rPr>
              <w:t>Документация, предоставляемая Подрядчик</w:t>
            </w:r>
          </w:p>
        </w:tc>
        <w:tc>
          <w:tcPr>
            <w:tcW w:w="7263" w:type="dxa"/>
            <w:tcBorders>
              <w:bottom w:val="single" w:sz="4" w:space="0" w:color="auto"/>
            </w:tcBorders>
          </w:tcPr>
          <w:p w14:paraId="0A6B0A94"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Предоставить проект, паспорт изделия (каркасного дома) с руководством по эксплуатации, сертификат соответствия классу конструктивной пожарной опасности на каркасный дом, сертификаты на материалы (в том числе противопожарные), паспорта на электрооборудование, исполнительную документацию (электрические схемы, аксонометрические схемы инженерных сетей).</w:t>
            </w:r>
          </w:p>
          <w:p w14:paraId="47819885" w14:textId="77777777" w:rsidR="00FF286C" w:rsidRPr="00FF286C" w:rsidRDefault="00FF286C" w:rsidP="00FF286C">
            <w:pPr>
              <w:autoSpaceDE w:val="0"/>
              <w:autoSpaceDN w:val="0"/>
              <w:adjustRightInd w:val="0"/>
              <w:spacing w:after="0" w:line="240" w:lineRule="auto"/>
              <w:jc w:val="both"/>
              <w:rPr>
                <w:rFonts w:ascii="Times New Roman" w:eastAsia="Calibri" w:hAnsi="Times New Roman" w:cs="Times New Roman"/>
                <w:bCs/>
              </w:rPr>
            </w:pPr>
            <w:r w:rsidRPr="00FF286C">
              <w:rPr>
                <w:rFonts w:ascii="Times New Roman" w:eastAsia="Calibri" w:hAnsi="Times New Roman" w:cs="Times New Roman"/>
                <w:bCs/>
              </w:rPr>
              <w:t xml:space="preserve">В составе проектной документации предоставить схему сборки каркаса с применением </w:t>
            </w:r>
            <w:proofErr w:type="spellStart"/>
            <w:r w:rsidRPr="00FF286C">
              <w:rPr>
                <w:rFonts w:ascii="Times New Roman" w:eastAsia="Calibri" w:hAnsi="Times New Roman" w:cs="Times New Roman"/>
                <w:bCs/>
              </w:rPr>
              <w:t>коннекторной</w:t>
            </w:r>
            <w:proofErr w:type="spellEnd"/>
            <w:r w:rsidRPr="00FF286C">
              <w:rPr>
                <w:rFonts w:ascii="Times New Roman" w:eastAsia="Calibri" w:hAnsi="Times New Roman" w:cs="Times New Roman"/>
                <w:bCs/>
              </w:rPr>
              <w:t xml:space="preserve"> технологии и спецификацию коннекторов.</w:t>
            </w:r>
          </w:p>
        </w:tc>
      </w:tr>
      <w:tr w:rsidR="00FF286C" w:rsidRPr="00FF286C" w14:paraId="4E0D531C" w14:textId="77777777" w:rsidTr="00772601">
        <w:trPr>
          <w:jc w:val="center"/>
        </w:trPr>
        <w:tc>
          <w:tcPr>
            <w:tcW w:w="2646" w:type="dxa"/>
          </w:tcPr>
          <w:p w14:paraId="0FC8D781"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Гарантийные обязательства Подрядчик</w:t>
            </w:r>
          </w:p>
        </w:tc>
        <w:tc>
          <w:tcPr>
            <w:tcW w:w="7263" w:type="dxa"/>
          </w:tcPr>
          <w:p w14:paraId="27003566" w14:textId="77777777" w:rsidR="00FF286C" w:rsidRPr="00FF286C" w:rsidRDefault="00FF286C" w:rsidP="00FF286C">
            <w:pPr>
              <w:spacing w:after="0" w:line="240" w:lineRule="auto"/>
              <w:contextualSpacing/>
              <w:jc w:val="both"/>
              <w:rPr>
                <w:rFonts w:ascii="Times New Roman" w:eastAsia="Times New Roman" w:hAnsi="Times New Roman" w:cs="Times New Roman"/>
                <w:bCs/>
              </w:rPr>
            </w:pPr>
            <w:r w:rsidRPr="00FF286C">
              <w:rPr>
                <w:rFonts w:ascii="Times New Roman" w:eastAsia="Calibri" w:hAnsi="Times New Roman" w:cs="Times New Roman"/>
                <w:bCs/>
                <w:color w:val="000000"/>
              </w:rPr>
              <w:t xml:space="preserve">Гарантийный срок составляет не менее 12 месяцев на внутреннюю и наружную отделку и не менее 36 (Тридцати шести) месяцев на силовой каркас с момента </w:t>
            </w:r>
            <w:r w:rsidRPr="00FF286C">
              <w:rPr>
                <w:rFonts w:ascii="Times New Roman" w:eastAsia="Times New Roman" w:hAnsi="Times New Roman" w:cs="Times New Roman"/>
                <w:bCs/>
              </w:rPr>
              <w:t>подписания Акта приема-сдачи каркасного дома.</w:t>
            </w:r>
          </w:p>
        </w:tc>
      </w:tr>
      <w:tr w:rsidR="00FF286C" w:rsidRPr="00FF286C" w14:paraId="0173E9BB" w14:textId="77777777" w:rsidTr="00772601">
        <w:trPr>
          <w:jc w:val="center"/>
        </w:trPr>
        <w:tc>
          <w:tcPr>
            <w:tcW w:w="2646" w:type="dxa"/>
          </w:tcPr>
          <w:p w14:paraId="703A36D4"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Сроки поставки и монтажа</w:t>
            </w:r>
          </w:p>
        </w:tc>
        <w:tc>
          <w:tcPr>
            <w:tcW w:w="7263" w:type="dxa"/>
          </w:tcPr>
          <w:p w14:paraId="0456652C"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В течение 70 (Семидесяти) календарных дней с момента подписания Договора.</w:t>
            </w:r>
          </w:p>
        </w:tc>
      </w:tr>
      <w:tr w:rsidR="00FF286C" w:rsidRPr="00FF286C" w14:paraId="5F6912AD" w14:textId="77777777" w:rsidTr="00772601">
        <w:trPr>
          <w:jc w:val="center"/>
        </w:trPr>
        <w:tc>
          <w:tcPr>
            <w:tcW w:w="2646" w:type="dxa"/>
            <w:tcBorders>
              <w:bottom w:val="single" w:sz="4" w:space="0" w:color="auto"/>
            </w:tcBorders>
          </w:tcPr>
          <w:p w14:paraId="56DA6CDF"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Calibri" w:hAnsi="Times New Roman" w:cs="Times New Roman"/>
                <w:bCs/>
                <w:color w:val="000000"/>
              </w:rPr>
              <w:t>Место поставки</w:t>
            </w:r>
          </w:p>
        </w:tc>
        <w:tc>
          <w:tcPr>
            <w:tcW w:w="7263" w:type="dxa"/>
            <w:tcBorders>
              <w:bottom w:val="single" w:sz="4" w:space="0" w:color="auto"/>
            </w:tcBorders>
          </w:tcPr>
          <w:p w14:paraId="148F7ADC" w14:textId="77777777" w:rsidR="00FF286C" w:rsidRPr="00FF286C" w:rsidRDefault="00FF286C" w:rsidP="00FF286C">
            <w:pPr>
              <w:spacing w:after="0" w:line="240" w:lineRule="auto"/>
              <w:contextualSpacing/>
              <w:jc w:val="both"/>
              <w:rPr>
                <w:rFonts w:ascii="Times New Roman" w:eastAsia="Calibri" w:hAnsi="Times New Roman" w:cs="Times New Roman"/>
                <w:bCs/>
                <w:color w:val="000000"/>
              </w:rPr>
            </w:pPr>
            <w:r w:rsidRPr="00FF286C">
              <w:rPr>
                <w:rFonts w:ascii="Times New Roman" w:eastAsia="Times New Roman" w:hAnsi="Times New Roman" w:cs="Times New Roman"/>
                <w:color w:val="000000"/>
              </w:rPr>
              <w:t>Нижегородская обл., Чкаловский р-н, в районе реки Юг</w:t>
            </w:r>
            <w:r w:rsidRPr="00FF286C">
              <w:rPr>
                <w:rFonts w:ascii="Times New Roman" w:eastAsia="Times New Roman" w:hAnsi="Times New Roman" w:cs="Times New Roman"/>
              </w:rPr>
              <w:t>, кадастровый номер земельного участка 52:13:0120101:63</w:t>
            </w:r>
          </w:p>
        </w:tc>
      </w:tr>
    </w:tbl>
    <w:p w14:paraId="34A35196" w14:textId="77777777" w:rsidR="00742814" w:rsidRDefault="00742814" w:rsidP="00742814"/>
    <w:p w14:paraId="2F85EC0D" w14:textId="77777777" w:rsidR="00FF286C" w:rsidRDefault="00FF286C" w:rsidP="00742814"/>
    <w:p w14:paraId="3FBD81AB" w14:textId="77777777" w:rsidR="00FF286C" w:rsidRDefault="00FF286C" w:rsidP="00742814"/>
    <w:p w14:paraId="1989435A" w14:textId="77777777" w:rsidR="00FF286C" w:rsidRPr="00FF286C" w:rsidRDefault="00FF286C" w:rsidP="00FF286C">
      <w:pPr>
        <w:spacing w:before="100" w:beforeAutospacing="1" w:after="100" w:afterAutospacing="1" w:line="240" w:lineRule="auto"/>
        <w:ind w:left="-709"/>
        <w:contextualSpacing/>
        <w:jc w:val="right"/>
        <w:rPr>
          <w:rFonts w:ascii="Times New Roman" w:eastAsia="Times New Roman" w:hAnsi="Times New Roman" w:cs="Times New Roman"/>
          <w:b/>
        </w:rPr>
      </w:pPr>
      <w:r w:rsidRPr="00FF286C">
        <w:rPr>
          <w:rFonts w:ascii="Times New Roman" w:eastAsia="Times New Roman" w:hAnsi="Times New Roman" w:cs="Times New Roman"/>
          <w:b/>
        </w:rPr>
        <w:t>Приложение №1</w:t>
      </w:r>
    </w:p>
    <w:p w14:paraId="41E9A238" w14:textId="77777777" w:rsidR="00FF286C" w:rsidRPr="00FF286C" w:rsidRDefault="00FF286C" w:rsidP="00FF286C">
      <w:pPr>
        <w:spacing w:before="100" w:beforeAutospacing="1" w:after="100" w:afterAutospacing="1" w:line="240" w:lineRule="auto"/>
        <w:ind w:left="-709"/>
        <w:contextualSpacing/>
        <w:jc w:val="right"/>
        <w:rPr>
          <w:rFonts w:ascii="Times New Roman" w:eastAsia="Times New Roman" w:hAnsi="Times New Roman" w:cs="Times New Roman"/>
          <w:b/>
        </w:rPr>
      </w:pPr>
      <w:r w:rsidRPr="00FF286C">
        <w:rPr>
          <w:rFonts w:ascii="Times New Roman" w:eastAsia="Times New Roman" w:hAnsi="Times New Roman" w:cs="Times New Roman"/>
          <w:b/>
        </w:rPr>
        <w:t>к Техническому заданию</w:t>
      </w:r>
    </w:p>
    <w:p w14:paraId="3B0125F8" w14:textId="77777777" w:rsidR="00FF286C" w:rsidRPr="00FF286C" w:rsidRDefault="00FF286C" w:rsidP="00FF286C">
      <w:pPr>
        <w:spacing w:before="100" w:beforeAutospacing="1" w:after="100" w:afterAutospacing="1" w:line="240" w:lineRule="auto"/>
        <w:ind w:left="-709"/>
        <w:contextualSpacing/>
        <w:rPr>
          <w:rFonts w:ascii="Times New Roman" w:eastAsia="Times New Roman" w:hAnsi="Times New Roman" w:cs="Times New Roman"/>
          <w:b/>
        </w:rPr>
      </w:pPr>
    </w:p>
    <w:p w14:paraId="361A7CF3" w14:textId="77777777" w:rsidR="00FF286C" w:rsidRPr="00FF286C" w:rsidRDefault="00FF286C" w:rsidP="00FF286C">
      <w:pPr>
        <w:spacing w:after="0" w:line="240" w:lineRule="auto"/>
        <w:ind w:left="41"/>
        <w:jc w:val="center"/>
        <w:rPr>
          <w:rFonts w:ascii="Times New Roman" w:eastAsia="Times New Roman" w:hAnsi="Times New Roman" w:cs="Times New Roman"/>
          <w:lang w:eastAsia="ru-RU"/>
        </w:rPr>
      </w:pPr>
      <w:r w:rsidRPr="00FF286C">
        <w:rPr>
          <w:rFonts w:ascii="Times New Roman" w:eastAsia="Times New Roman" w:hAnsi="Times New Roman" w:cs="Times New Roman"/>
          <w:lang w:eastAsia="ru-RU"/>
        </w:rPr>
        <w:t>Быстровозводимый каркасный дом серии «</w:t>
      </w:r>
      <w:proofErr w:type="spellStart"/>
      <w:r w:rsidRPr="00FF286C">
        <w:rPr>
          <w:rFonts w:ascii="Times New Roman" w:eastAsia="Times New Roman" w:hAnsi="Times New Roman" w:cs="Times New Roman"/>
          <w:lang w:eastAsia="ru-RU"/>
        </w:rPr>
        <w:t>Барн</w:t>
      </w:r>
      <w:proofErr w:type="spellEnd"/>
      <w:r w:rsidRPr="00FF286C">
        <w:rPr>
          <w:rFonts w:ascii="Times New Roman" w:eastAsia="Times New Roman" w:hAnsi="Times New Roman" w:cs="Times New Roman"/>
          <w:lang w:eastAsia="ru-RU"/>
        </w:rPr>
        <w:t xml:space="preserve"> </w:t>
      </w:r>
      <w:proofErr w:type="spellStart"/>
      <w:r w:rsidRPr="00FF286C">
        <w:rPr>
          <w:rFonts w:ascii="Times New Roman" w:eastAsia="Times New Roman" w:hAnsi="Times New Roman" w:cs="Times New Roman"/>
          <w:lang w:eastAsia="ru-RU"/>
        </w:rPr>
        <w:t>Опти</w:t>
      </w:r>
      <w:proofErr w:type="spellEnd"/>
      <w:r w:rsidRPr="00FF286C">
        <w:rPr>
          <w:rFonts w:ascii="Times New Roman" w:eastAsia="Times New Roman" w:hAnsi="Times New Roman" w:cs="Times New Roman"/>
          <w:lang w:eastAsia="ru-RU"/>
        </w:rPr>
        <w:t>»</w:t>
      </w:r>
    </w:p>
    <w:p w14:paraId="313858A9" w14:textId="317FA391" w:rsidR="00FF286C" w:rsidRPr="00FF286C" w:rsidRDefault="00FF286C" w:rsidP="00FF286C">
      <w:pPr>
        <w:spacing w:before="100" w:beforeAutospacing="1" w:after="100" w:afterAutospacing="1" w:line="240" w:lineRule="auto"/>
        <w:contextualSpacing/>
        <w:jc w:val="center"/>
        <w:rPr>
          <w:rFonts w:ascii="Times New Roman" w:eastAsia="Times New Roman" w:hAnsi="Times New Roman" w:cs="Times New Roman"/>
          <w:b/>
        </w:rPr>
      </w:pPr>
      <w:r>
        <w:rPr>
          <w:rFonts w:ascii="Times New Roman" w:eastAsia="Times New Roman" w:hAnsi="Times New Roman" w:cs="Times New Roman"/>
          <w:b/>
          <w:noProof/>
          <w:lang w:eastAsia="ru-RU"/>
        </w:rPr>
        <w:drawing>
          <wp:inline distT="0" distB="0" distL="0" distR="0" wp14:anchorId="11CBF579" wp14:editId="19822985">
            <wp:extent cx="4048125" cy="3933825"/>
            <wp:effectExtent l="0" t="0" r="9525" b="9525"/>
            <wp:docPr id="3" name="Рисунок 3" descr="Снимок экрана — 2026-09-03 в 10.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4" descr="Снимок экрана — 2026-09-03 в 10.25.0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8125" cy="3933825"/>
                    </a:xfrm>
                    <a:prstGeom prst="rect">
                      <a:avLst/>
                    </a:prstGeom>
                    <a:noFill/>
                    <a:ln>
                      <a:noFill/>
                    </a:ln>
                  </pic:spPr>
                </pic:pic>
              </a:graphicData>
            </a:graphic>
          </wp:inline>
        </w:drawing>
      </w:r>
    </w:p>
    <w:p w14:paraId="59AE11D3" w14:textId="77777777" w:rsidR="00FF286C" w:rsidRPr="00FF286C" w:rsidRDefault="00FF286C" w:rsidP="00FF286C">
      <w:pPr>
        <w:spacing w:after="0" w:line="240" w:lineRule="auto"/>
        <w:rPr>
          <w:rFonts w:ascii="Times New Roman" w:eastAsia="Times New Roman" w:hAnsi="Times New Roman" w:cs="Times New Roman"/>
          <w:b/>
        </w:rPr>
      </w:pPr>
    </w:p>
    <w:p w14:paraId="05EEC1F8" w14:textId="77777777" w:rsidR="00FF286C" w:rsidRPr="00FF286C" w:rsidRDefault="00FF286C" w:rsidP="00FF286C">
      <w:pPr>
        <w:spacing w:after="0" w:line="240" w:lineRule="auto"/>
        <w:rPr>
          <w:rFonts w:ascii="Times New Roman" w:eastAsia="Times New Roman" w:hAnsi="Times New Roman" w:cs="Times New Roman"/>
          <w:lang w:eastAsia="ru-RU"/>
        </w:rPr>
      </w:pPr>
      <w:r w:rsidRPr="00FF286C">
        <w:rPr>
          <w:rFonts w:ascii="Times New Roman" w:eastAsia="Times New Roman" w:hAnsi="Times New Roman" w:cs="Times New Roman"/>
          <w:lang w:eastAsia="ru-RU"/>
        </w:rPr>
        <w:t xml:space="preserve">Примерный эскиз: </w:t>
      </w:r>
    </w:p>
    <w:p w14:paraId="3393F34D" w14:textId="77777777" w:rsidR="00FF286C" w:rsidRPr="00FF286C" w:rsidRDefault="00FF286C" w:rsidP="00FF286C">
      <w:pPr>
        <w:spacing w:after="0" w:line="240" w:lineRule="auto"/>
        <w:rPr>
          <w:rFonts w:ascii="Times New Roman" w:eastAsia="Times New Roman" w:hAnsi="Times New Roman" w:cs="Times New Roman"/>
          <w:lang w:eastAsia="ru-RU"/>
        </w:rPr>
      </w:pPr>
    </w:p>
    <w:p w14:paraId="4DE9B141" w14:textId="77777777" w:rsidR="00FF286C" w:rsidRPr="00FF286C" w:rsidRDefault="00FF286C" w:rsidP="00FF286C">
      <w:pPr>
        <w:spacing w:after="0" w:line="240" w:lineRule="auto"/>
        <w:rPr>
          <w:rFonts w:ascii="Times New Roman" w:eastAsia="Times New Roman" w:hAnsi="Times New Roman" w:cs="Times New Roman"/>
          <w:lang w:eastAsia="ru-RU"/>
        </w:rPr>
      </w:pPr>
    </w:p>
    <w:p w14:paraId="1941F41D" w14:textId="77777777" w:rsidR="00FF286C" w:rsidRPr="00FF286C" w:rsidRDefault="00FF286C" w:rsidP="00FF286C">
      <w:pPr>
        <w:spacing w:after="0" w:line="240" w:lineRule="auto"/>
        <w:rPr>
          <w:rFonts w:ascii="Times New Roman" w:eastAsia="Times New Roman" w:hAnsi="Times New Roman" w:cs="Times New Roman"/>
          <w:lang w:eastAsia="ru-RU"/>
        </w:rPr>
      </w:pPr>
      <w:r w:rsidRPr="00FF286C">
        <w:rPr>
          <w:rFonts w:ascii="Times New Roman" w:eastAsia="Times New Roman" w:hAnsi="Times New Roman" w:cs="Times New Roman"/>
          <w:lang w:eastAsia="ru-RU"/>
        </w:rPr>
        <w:t xml:space="preserve">                          Правое расположение входа                  Левое расположение входа </w:t>
      </w:r>
    </w:p>
    <w:p w14:paraId="123ECCC9" w14:textId="77777777" w:rsidR="00FF286C" w:rsidRPr="00FF286C" w:rsidRDefault="00FF286C" w:rsidP="00FF286C">
      <w:pPr>
        <w:spacing w:after="0" w:line="240" w:lineRule="auto"/>
        <w:rPr>
          <w:rFonts w:ascii="Times New Roman" w:eastAsia="Times New Roman" w:hAnsi="Times New Roman" w:cs="Times New Roman"/>
          <w:lang w:eastAsia="ru-RU"/>
        </w:rPr>
      </w:pPr>
    </w:p>
    <w:p w14:paraId="0E43031B" w14:textId="3F1632BC" w:rsidR="00FF286C" w:rsidRPr="00FF286C" w:rsidRDefault="00FF286C" w:rsidP="00FF286C">
      <w:pPr>
        <w:spacing w:after="0" w:line="240" w:lineRule="auto"/>
        <w:jc w:val="center"/>
        <w:rPr>
          <w:rFonts w:ascii="Times New Roman" w:eastAsia="Times New Roman" w:hAnsi="Times New Roman" w:cs="Times New Roman"/>
          <w:sz w:val="20"/>
          <w:szCs w:val="24"/>
          <w:lang w:eastAsia="ru-RU"/>
        </w:rPr>
      </w:pPr>
      <w:r>
        <w:rPr>
          <w:rFonts w:ascii="Times New Roman" w:eastAsia="Times New Roman" w:hAnsi="Times New Roman" w:cs="Times New Roman"/>
          <w:noProof/>
          <w:sz w:val="20"/>
          <w:szCs w:val="24"/>
          <w:lang w:eastAsia="ru-RU"/>
        </w:rPr>
        <w:drawing>
          <wp:inline distT="0" distB="0" distL="0" distR="0" wp14:anchorId="5894ED82" wp14:editId="7FDC3CD2">
            <wp:extent cx="5019675" cy="3143250"/>
            <wp:effectExtent l="0" t="0" r="9525" b="0"/>
            <wp:docPr id="2" name="Рисунок 2" descr="Снимок экрана — 2026-09-03 в 10.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5" descr="Снимок экрана — 2026-09-03 в 10.24.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9675" cy="3143250"/>
                    </a:xfrm>
                    <a:prstGeom prst="rect">
                      <a:avLst/>
                    </a:prstGeom>
                    <a:noFill/>
                    <a:ln>
                      <a:noFill/>
                    </a:ln>
                  </pic:spPr>
                </pic:pic>
              </a:graphicData>
            </a:graphic>
          </wp:inline>
        </w:drawing>
      </w:r>
    </w:p>
    <w:p w14:paraId="3BDACC3F" w14:textId="77777777" w:rsidR="00FF286C" w:rsidRPr="00FF286C" w:rsidRDefault="00FF286C" w:rsidP="00FF286C">
      <w:pPr>
        <w:spacing w:after="0" w:line="240" w:lineRule="auto"/>
        <w:rPr>
          <w:rFonts w:ascii="Times New Roman" w:eastAsia="Times New Roman" w:hAnsi="Times New Roman" w:cs="Times New Roman"/>
          <w:sz w:val="20"/>
          <w:szCs w:val="24"/>
          <w:lang w:eastAsia="ru-RU"/>
        </w:rPr>
      </w:pPr>
    </w:p>
    <w:p w14:paraId="53DA5185" w14:textId="77777777" w:rsidR="00FF286C" w:rsidRPr="00FF286C" w:rsidRDefault="00FF286C" w:rsidP="00FF286C">
      <w:pPr>
        <w:spacing w:after="0" w:line="240" w:lineRule="auto"/>
        <w:rPr>
          <w:rFonts w:ascii="Times New Roman" w:eastAsia="Times New Roman" w:hAnsi="Times New Roman" w:cs="Times New Roman"/>
          <w:sz w:val="24"/>
          <w:szCs w:val="24"/>
          <w:lang w:eastAsia="ru-RU"/>
        </w:rPr>
      </w:pPr>
    </w:p>
    <w:p w14:paraId="797643D7" w14:textId="77777777" w:rsidR="00FF286C" w:rsidRPr="00FF286C" w:rsidRDefault="00FF286C" w:rsidP="00FF286C">
      <w:pPr>
        <w:spacing w:after="0" w:line="240" w:lineRule="auto"/>
        <w:rPr>
          <w:rFonts w:ascii="Times New Roman" w:eastAsia="Times New Roman" w:hAnsi="Times New Roman" w:cs="Times New Roman"/>
          <w:sz w:val="24"/>
          <w:szCs w:val="24"/>
          <w:lang w:eastAsia="ru-RU"/>
        </w:rPr>
      </w:pPr>
    </w:p>
    <w:p w14:paraId="456EACDD" w14:textId="77777777" w:rsidR="00FF286C" w:rsidRPr="00FF286C" w:rsidRDefault="00FF286C" w:rsidP="00FF286C">
      <w:pPr>
        <w:spacing w:before="100" w:beforeAutospacing="1" w:after="0" w:afterAutospacing="1" w:line="23" w:lineRule="atLeast"/>
        <w:ind w:firstLine="567"/>
        <w:rPr>
          <w:rFonts w:ascii="Times New Roman Bold" w:eastAsia="Times New Roman" w:hAnsi="Times New Roman Bold" w:cs="Times New Roman Bold"/>
          <w:bCs/>
          <w:sz w:val="24"/>
          <w:szCs w:val="24"/>
        </w:rPr>
      </w:pPr>
      <w:r w:rsidRPr="00FF286C">
        <w:rPr>
          <w:rFonts w:ascii="Times New Roman" w:eastAsia="Times New Roman" w:hAnsi="Times New Roman" w:cs="Times New Roman"/>
          <w:b/>
          <w:bCs/>
        </w:rPr>
        <w:t xml:space="preserve">         </w:t>
      </w:r>
      <w:r w:rsidRPr="00FF286C">
        <w:rPr>
          <w:rFonts w:ascii="Times New Roman" w:eastAsia="Times New Roman" w:hAnsi="Times New Roman" w:cs="Times New Roman"/>
          <w:bCs/>
        </w:rPr>
        <w:t>Схема электротехнического оборудования каркасного дома</w:t>
      </w:r>
      <w:r w:rsidRPr="00FF286C">
        <w:rPr>
          <w:rFonts w:ascii="Times New Roman" w:eastAsia="Times New Roman" w:hAnsi="Times New Roman" w:cs="Times New Roman"/>
        </w:rPr>
        <w:t xml:space="preserve"> серии «</w:t>
      </w:r>
      <w:proofErr w:type="spellStart"/>
      <w:r w:rsidRPr="00FF286C">
        <w:rPr>
          <w:rFonts w:ascii="Times New Roman" w:eastAsia="Times New Roman" w:hAnsi="Times New Roman" w:cs="Times New Roman"/>
        </w:rPr>
        <w:t>Барн</w:t>
      </w:r>
      <w:proofErr w:type="spellEnd"/>
      <w:r w:rsidRPr="00FF286C">
        <w:rPr>
          <w:rFonts w:ascii="Times New Roman" w:eastAsia="Times New Roman" w:hAnsi="Times New Roman" w:cs="Times New Roman"/>
        </w:rPr>
        <w:t xml:space="preserve"> Опти»</w:t>
      </w:r>
    </w:p>
    <w:p w14:paraId="41EA8475" w14:textId="77777777" w:rsidR="00FF286C" w:rsidRPr="00FF286C" w:rsidRDefault="00FF286C" w:rsidP="00FF286C">
      <w:pPr>
        <w:spacing w:before="100" w:beforeAutospacing="1" w:after="0" w:afterAutospacing="1" w:line="23" w:lineRule="atLeast"/>
        <w:ind w:firstLine="6804"/>
        <w:jc w:val="both"/>
        <w:rPr>
          <w:rFonts w:ascii="Times New Roman Bold" w:eastAsia="Times New Roman" w:hAnsi="Times New Roman Bold" w:cs="Times New Roman Bold"/>
          <w:b/>
          <w:bCs/>
          <w:sz w:val="24"/>
          <w:szCs w:val="24"/>
        </w:rPr>
      </w:pPr>
    </w:p>
    <w:p w14:paraId="5CE8651A" w14:textId="19C72F1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r>
        <w:rPr>
          <w:rFonts w:ascii="Times New Roman Bold" w:eastAsia="Times New Roman" w:hAnsi="Times New Roman Bold" w:cs="Times New Roman Bold"/>
          <w:b/>
          <w:bCs/>
          <w:noProof/>
          <w:sz w:val="24"/>
          <w:szCs w:val="24"/>
          <w:lang w:eastAsia="ru-RU"/>
        </w:rPr>
        <w:drawing>
          <wp:anchor distT="0" distB="0" distL="114300" distR="114300" simplePos="0" relativeHeight="251659264" behindDoc="0" locked="0" layoutInCell="1" allowOverlap="1" wp14:anchorId="6291E35B" wp14:editId="10D01520">
            <wp:simplePos x="0" y="0"/>
            <wp:positionH relativeFrom="column">
              <wp:posOffset>-276860</wp:posOffset>
            </wp:positionH>
            <wp:positionV relativeFrom="paragraph">
              <wp:posOffset>154940</wp:posOffset>
            </wp:positionV>
            <wp:extent cx="5937250" cy="3724910"/>
            <wp:effectExtent l="0" t="0" r="6350" b="8890"/>
            <wp:wrapNone/>
            <wp:docPr id="4" name="Рисунок 4" descr="Снимок экрана — 2026-09-09 в 15.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2" descr="Снимок экрана — 2026-09-09 в 15.17.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724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7B8629"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4FD6CC6D"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7E6D6343"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4585F03C"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3E5E010B"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375AD545"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32B47C7A"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511827F1"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26C1174D"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58A7BB24"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35C32992"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1B1EA98C"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025B1BBB" w14:textId="77777777" w:rsidR="00FF286C" w:rsidRPr="00FF286C" w:rsidRDefault="00FF286C" w:rsidP="00FF286C">
      <w:pPr>
        <w:spacing w:before="100" w:beforeAutospacing="1" w:after="0" w:afterAutospacing="1" w:line="23" w:lineRule="atLeast"/>
        <w:ind w:firstLine="6804"/>
        <w:jc w:val="right"/>
        <w:rPr>
          <w:rFonts w:ascii="Times New Roman Bold" w:eastAsia="Times New Roman" w:hAnsi="Times New Roman Bold" w:cs="Times New Roman Bold"/>
          <w:b/>
          <w:bCs/>
          <w:sz w:val="24"/>
          <w:szCs w:val="24"/>
        </w:rPr>
      </w:pPr>
    </w:p>
    <w:p w14:paraId="2494C96E" w14:textId="77777777" w:rsidR="00FF286C" w:rsidRPr="00FF286C" w:rsidRDefault="00FF286C" w:rsidP="00FF286C">
      <w:pPr>
        <w:spacing w:before="100" w:beforeAutospacing="1" w:after="0" w:afterAutospacing="1" w:line="23" w:lineRule="atLeast"/>
        <w:ind w:firstLine="6804"/>
        <w:jc w:val="right"/>
        <w:rPr>
          <w:rFonts w:ascii="Times New Roman" w:eastAsia="Calibri" w:hAnsi="Times New Roman" w:cs="Times New Roman"/>
          <w:b/>
          <w:bCs/>
        </w:rPr>
      </w:pPr>
      <w:r w:rsidRPr="00FF286C">
        <w:rPr>
          <w:rFonts w:ascii="Times New Roman Bold" w:eastAsia="Times New Roman" w:hAnsi="Times New Roman Bold" w:cs="Times New Roman Bold"/>
          <w:b/>
          <w:bCs/>
          <w:sz w:val="24"/>
          <w:szCs w:val="24"/>
        </w:rPr>
        <w:t>Приложение №2</w:t>
      </w:r>
      <w:r w:rsidRPr="00FF286C">
        <w:rPr>
          <w:rFonts w:ascii="Times New Roman" w:eastAsia="Times New Roman" w:hAnsi="Times New Roman" w:cs="Times New Roman"/>
          <w:sz w:val="24"/>
          <w:szCs w:val="24"/>
        </w:rPr>
        <w:t xml:space="preserve"> </w:t>
      </w:r>
      <w:r w:rsidRPr="00FF286C">
        <w:rPr>
          <w:rFonts w:ascii="Times New Roman" w:eastAsia="Times New Roman" w:hAnsi="Times New Roman" w:cs="Times New Roman"/>
          <w:sz w:val="24"/>
          <w:szCs w:val="24"/>
        </w:rPr>
        <w:br/>
      </w:r>
      <w:r w:rsidRPr="00FF286C">
        <w:rPr>
          <w:rFonts w:ascii="Times New Roman" w:eastAsia="Times New Roman" w:hAnsi="Times New Roman" w:cs="Times New Roman"/>
          <w:b/>
        </w:rPr>
        <w:t xml:space="preserve">к </w:t>
      </w:r>
      <w:r w:rsidRPr="00FF286C">
        <w:rPr>
          <w:rFonts w:ascii="Times New Roman" w:eastAsia="Calibri" w:hAnsi="Times New Roman" w:cs="Times New Roman"/>
          <w:b/>
          <w:bCs/>
        </w:rPr>
        <w:t>Техническому заданию</w:t>
      </w:r>
    </w:p>
    <w:p w14:paraId="7B003ACD" w14:textId="77777777" w:rsidR="00FF286C" w:rsidRPr="00FF286C" w:rsidRDefault="00FF286C" w:rsidP="00FF286C">
      <w:pPr>
        <w:spacing w:before="100" w:beforeAutospacing="1" w:after="0" w:afterAutospacing="1" w:line="23" w:lineRule="atLeast"/>
        <w:ind w:firstLine="1276"/>
        <w:rPr>
          <w:rFonts w:ascii="Times New Roman" w:eastAsia="Calibri" w:hAnsi="Times New Roman" w:cs="Times New Roman"/>
          <w:b/>
          <w:bCs/>
          <w:kern w:val="3"/>
        </w:rPr>
      </w:pPr>
    </w:p>
    <w:p w14:paraId="52DCD35E" w14:textId="77777777" w:rsidR="00FF286C" w:rsidRPr="00FF286C" w:rsidRDefault="00FF286C" w:rsidP="00FF286C">
      <w:pPr>
        <w:spacing w:before="100" w:beforeAutospacing="1" w:after="0" w:afterAutospacing="1" w:line="23" w:lineRule="atLeast"/>
        <w:ind w:firstLine="1276"/>
        <w:rPr>
          <w:rFonts w:ascii="Times New Roman" w:eastAsia="Calibri" w:hAnsi="Times New Roman" w:cs="Times New Roman"/>
          <w:b/>
          <w:bCs/>
          <w:kern w:val="3"/>
        </w:rPr>
      </w:pPr>
      <w:r w:rsidRPr="00FF286C">
        <w:rPr>
          <w:rFonts w:ascii="Times New Roman" w:eastAsia="Calibri" w:hAnsi="Times New Roman" w:cs="Times New Roman"/>
          <w:b/>
          <w:bCs/>
          <w:kern w:val="3"/>
        </w:rPr>
        <w:t xml:space="preserve">Свайно-винтовой фундамент с засыпкой </w:t>
      </w:r>
      <w:proofErr w:type="spellStart"/>
      <w:r w:rsidRPr="00FF286C">
        <w:rPr>
          <w:rFonts w:ascii="Times New Roman" w:eastAsia="Calibri" w:hAnsi="Times New Roman" w:cs="Times New Roman"/>
          <w:b/>
          <w:bCs/>
          <w:kern w:val="3"/>
        </w:rPr>
        <w:t>песко</w:t>
      </w:r>
      <w:proofErr w:type="spellEnd"/>
      <w:r w:rsidRPr="00FF286C">
        <w:rPr>
          <w:rFonts w:ascii="Times New Roman" w:eastAsia="Calibri" w:hAnsi="Times New Roman" w:cs="Times New Roman"/>
          <w:b/>
          <w:bCs/>
          <w:kern w:val="3"/>
        </w:rPr>
        <w:t>-бетонной смесью</w:t>
      </w:r>
    </w:p>
    <w:p w14:paraId="7CA59197" w14:textId="77777777" w:rsidR="00FF286C" w:rsidRPr="00FF286C" w:rsidRDefault="00FF286C" w:rsidP="00FF286C">
      <w:pPr>
        <w:spacing w:before="100" w:beforeAutospacing="1" w:after="0" w:afterAutospacing="1" w:line="23" w:lineRule="atLeast"/>
        <w:ind w:firstLine="1276"/>
        <w:rPr>
          <w:rFonts w:ascii="Times New Roman" w:eastAsia="Calibri" w:hAnsi="Times New Roman" w:cs="Times New Roman"/>
          <w:b/>
          <w:bCs/>
          <w:kern w:val="3"/>
        </w:rPr>
      </w:pPr>
      <w:r w:rsidRPr="00FF286C">
        <w:rPr>
          <w:rFonts w:ascii="Times New Roman" w:eastAsia="Calibri" w:hAnsi="Times New Roman" w:cs="Times New Roman"/>
          <w:b/>
          <w:bCs/>
          <w:kern w:val="3"/>
        </w:rPr>
        <w:t xml:space="preserve">                                    </w:t>
      </w:r>
    </w:p>
    <w:p w14:paraId="76CF42E4" w14:textId="77777777" w:rsidR="00FF286C" w:rsidRPr="00FF286C" w:rsidRDefault="00FF286C" w:rsidP="00FF286C">
      <w:pPr>
        <w:spacing w:before="100" w:beforeAutospacing="1" w:after="0" w:afterAutospacing="1" w:line="23" w:lineRule="atLeast"/>
        <w:ind w:firstLine="1276"/>
        <w:rPr>
          <w:rFonts w:ascii="Times New Roman" w:eastAsia="Calibri" w:hAnsi="Times New Roman" w:cs="Times New Roman"/>
          <w:b/>
          <w:bCs/>
          <w:kern w:val="3"/>
        </w:rPr>
      </w:pPr>
      <w:r w:rsidRPr="00FF286C">
        <w:rPr>
          <w:rFonts w:ascii="Times New Roman" w:eastAsia="Calibri" w:hAnsi="Times New Roman" w:cs="Times New Roman"/>
          <w:b/>
          <w:bCs/>
          <w:kern w:val="3"/>
        </w:rPr>
        <w:t xml:space="preserve">                                  Правое расположение входа</w:t>
      </w:r>
    </w:p>
    <w:p w14:paraId="642459E1" w14:textId="2BA25DE1" w:rsidR="00FF286C" w:rsidRDefault="00FF286C" w:rsidP="00FF286C">
      <w:r>
        <w:rPr>
          <w:rFonts w:ascii="Times New Roman" w:eastAsia="Calibri" w:hAnsi="Times New Roman" w:cs="Times New Roman"/>
          <w:b/>
          <w:bCs/>
          <w:noProof/>
          <w:kern w:val="3"/>
          <w:lang w:eastAsia="ru-RU"/>
        </w:rPr>
        <w:drawing>
          <wp:inline distT="0" distB="0" distL="0" distR="0" wp14:anchorId="64688A29" wp14:editId="62D54AC5">
            <wp:extent cx="5657850" cy="4200525"/>
            <wp:effectExtent l="0" t="0" r="0" b="9525"/>
            <wp:docPr id="1" name="Рисунок 1" descr="сваи + обвязка зерк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ваи + обвязка зерк_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7850" cy="4200525"/>
                    </a:xfrm>
                    <a:prstGeom prst="rect">
                      <a:avLst/>
                    </a:prstGeom>
                    <a:noFill/>
                    <a:ln>
                      <a:noFill/>
                    </a:ln>
                  </pic:spPr>
                </pic:pic>
              </a:graphicData>
            </a:graphic>
          </wp:inline>
        </w:drawing>
      </w:r>
    </w:p>
    <w:p w14:paraId="13D58DE6" w14:textId="77777777" w:rsidR="00433EF0" w:rsidRDefault="00433EF0" w:rsidP="00FF286C"/>
    <w:p w14:paraId="02B17E8F" w14:textId="77777777" w:rsidR="00433EF0" w:rsidRDefault="00433EF0" w:rsidP="00FF286C"/>
    <w:p w14:paraId="6E50EACB" w14:textId="77777777" w:rsidR="00433EF0" w:rsidRDefault="00433EF0" w:rsidP="00FF286C"/>
    <w:p w14:paraId="314C6C74" w14:textId="77777777" w:rsidR="00433EF0" w:rsidRDefault="00433EF0" w:rsidP="00FF286C"/>
    <w:p w14:paraId="5BE96E8A" w14:textId="77777777" w:rsidR="00433EF0" w:rsidRDefault="00433EF0" w:rsidP="00FF286C"/>
    <w:p w14:paraId="25427A27" w14:textId="77777777" w:rsidR="00433EF0" w:rsidRDefault="00433EF0" w:rsidP="00FF286C"/>
    <w:p w14:paraId="0254F1BB" w14:textId="77777777" w:rsidR="00433EF0" w:rsidRDefault="00433EF0" w:rsidP="00FF286C"/>
    <w:p w14:paraId="07BFE3AD" w14:textId="77777777" w:rsidR="00433EF0" w:rsidRDefault="00433EF0" w:rsidP="00FF286C"/>
    <w:p w14:paraId="678E05CA" w14:textId="77777777" w:rsidR="00433EF0" w:rsidRDefault="00433EF0" w:rsidP="00FF286C"/>
    <w:p w14:paraId="4E80FB16" w14:textId="77777777" w:rsidR="00433EF0" w:rsidRDefault="00433EF0" w:rsidP="00FF286C"/>
    <w:p w14:paraId="373EE3B5" w14:textId="77777777" w:rsidR="00433EF0" w:rsidRDefault="00433EF0" w:rsidP="00433EF0">
      <w:pPr>
        <w:spacing w:after="0" w:line="240" w:lineRule="auto"/>
        <w:jc w:val="right"/>
        <w:rPr>
          <w:rFonts w:ascii="Times New Roman" w:hAnsi="Times New Roman" w:cs="Times New Roman"/>
          <w:sz w:val="24"/>
          <w:szCs w:val="24"/>
        </w:rPr>
      </w:pPr>
    </w:p>
    <w:p w14:paraId="24E512AE" w14:textId="77777777" w:rsidR="00433EF0" w:rsidRDefault="00433EF0" w:rsidP="00433EF0">
      <w:pPr>
        <w:spacing w:after="0" w:line="240" w:lineRule="auto"/>
        <w:jc w:val="right"/>
        <w:rPr>
          <w:rFonts w:ascii="Times New Roman" w:hAnsi="Times New Roman" w:cs="Times New Roman"/>
          <w:sz w:val="24"/>
          <w:szCs w:val="24"/>
        </w:rPr>
        <w:sectPr w:rsidR="00433EF0" w:rsidSect="003B6241">
          <w:pgSz w:w="11906" w:h="16838"/>
          <w:pgMar w:top="794" w:right="1134" w:bottom="1361" w:left="1134" w:header="284" w:footer="261" w:gutter="0"/>
          <w:cols w:space="708"/>
          <w:docGrid w:linePitch="360"/>
        </w:sectPr>
      </w:pPr>
    </w:p>
    <w:p w14:paraId="6CCCBD2C" w14:textId="6E03DA92" w:rsidR="00433EF0" w:rsidRPr="00772601" w:rsidRDefault="00433EF0" w:rsidP="00433EF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Приложение № 2</w:t>
      </w:r>
    </w:p>
    <w:p w14:paraId="05823D98" w14:textId="77777777" w:rsidR="00433EF0" w:rsidRDefault="00433EF0" w:rsidP="00433EF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к</w:t>
      </w:r>
      <w:r w:rsidRPr="00772601">
        <w:rPr>
          <w:rFonts w:ascii="Times New Roman" w:hAnsi="Times New Roman" w:cs="Times New Roman"/>
          <w:sz w:val="24"/>
          <w:szCs w:val="24"/>
        </w:rPr>
        <w:t xml:space="preserve"> договору №____________</w:t>
      </w:r>
      <w:r>
        <w:rPr>
          <w:rFonts w:ascii="Times New Roman" w:hAnsi="Times New Roman" w:cs="Times New Roman"/>
          <w:sz w:val="24"/>
          <w:szCs w:val="24"/>
        </w:rPr>
        <w:t xml:space="preserve"> о</w:t>
      </w:r>
      <w:r w:rsidRPr="00772601">
        <w:rPr>
          <w:rFonts w:ascii="Times New Roman" w:hAnsi="Times New Roman" w:cs="Times New Roman"/>
          <w:sz w:val="24"/>
          <w:szCs w:val="24"/>
        </w:rPr>
        <w:t>т «___»___________________2026 г.</w:t>
      </w:r>
    </w:p>
    <w:p w14:paraId="0B0F851F" w14:textId="77777777" w:rsidR="00433EF0" w:rsidRDefault="00433EF0" w:rsidP="00433EF0">
      <w:pPr>
        <w:jc w:val="center"/>
        <w:rPr>
          <w:rFonts w:ascii="Times New Roman" w:hAnsi="Times New Roman"/>
          <w:b/>
          <w:color w:val="000000" w:themeColor="text1"/>
          <w:sz w:val="24"/>
          <w:szCs w:val="24"/>
        </w:rPr>
      </w:pPr>
    </w:p>
    <w:p w14:paraId="704EF330" w14:textId="0470EF02" w:rsidR="00433EF0" w:rsidRPr="00760978" w:rsidRDefault="00433EF0" w:rsidP="00433EF0">
      <w:pPr>
        <w:jc w:val="center"/>
        <w:rPr>
          <w:rFonts w:ascii="Times New Roman" w:hAnsi="Times New Roman"/>
          <w:b/>
          <w:color w:val="000000" w:themeColor="text1"/>
          <w:sz w:val="24"/>
          <w:szCs w:val="24"/>
        </w:rPr>
      </w:pPr>
      <w:r w:rsidRPr="00760978">
        <w:rPr>
          <w:rFonts w:ascii="Times New Roman" w:hAnsi="Times New Roman"/>
          <w:b/>
          <w:color w:val="000000" w:themeColor="text1"/>
          <w:sz w:val="24"/>
          <w:szCs w:val="24"/>
        </w:rPr>
        <w:t>СМЕТА</w:t>
      </w:r>
      <w:r>
        <w:rPr>
          <w:rFonts w:ascii="Times New Roman" w:hAnsi="Times New Roman"/>
          <w:b/>
          <w:color w:val="000000" w:themeColor="text1"/>
          <w:sz w:val="24"/>
          <w:szCs w:val="24"/>
        </w:rPr>
        <w:t xml:space="preserve"> </w:t>
      </w:r>
      <w:r w:rsidR="00CB5F50">
        <w:rPr>
          <w:rFonts w:ascii="Times New Roman" w:hAnsi="Times New Roman"/>
          <w:b/>
          <w:color w:val="000000" w:themeColor="text1"/>
          <w:sz w:val="24"/>
          <w:szCs w:val="24"/>
        </w:rPr>
        <w:t>(форма)</w:t>
      </w:r>
    </w:p>
    <w:p w14:paraId="1FD460E4" w14:textId="77777777" w:rsidR="00433EF0" w:rsidRPr="00760978" w:rsidRDefault="00433EF0" w:rsidP="00433EF0">
      <w:pPr>
        <w:jc w:val="center"/>
        <w:rPr>
          <w:rFonts w:ascii="Times New Roman" w:hAnsi="Times New Roman"/>
          <w:b/>
          <w:color w:val="000000" w:themeColor="text1"/>
          <w:sz w:val="24"/>
          <w:szCs w:val="24"/>
        </w:rPr>
      </w:pPr>
      <w:r w:rsidRPr="00721CFA">
        <w:rPr>
          <w:rFonts w:ascii="Times New Roman" w:hAnsi="Times New Roman"/>
          <w:b/>
          <w:sz w:val="24"/>
          <w:szCs w:val="24"/>
        </w:rPr>
        <w:t>на выполнение работ по изготовлению, поставке, монтажу некапитальных быстровозводимых каркасных домов серии «</w:t>
      </w:r>
      <w:proofErr w:type="spellStart"/>
      <w:r w:rsidRPr="00721CFA">
        <w:rPr>
          <w:rFonts w:ascii="Times New Roman" w:hAnsi="Times New Roman"/>
          <w:b/>
          <w:sz w:val="24"/>
          <w:szCs w:val="24"/>
        </w:rPr>
        <w:t>Барн</w:t>
      </w:r>
      <w:proofErr w:type="spellEnd"/>
      <w:r w:rsidRPr="00721CFA">
        <w:rPr>
          <w:rFonts w:ascii="Times New Roman" w:hAnsi="Times New Roman"/>
          <w:b/>
          <w:sz w:val="24"/>
          <w:szCs w:val="24"/>
        </w:rPr>
        <w:t xml:space="preserve"> </w:t>
      </w:r>
      <w:proofErr w:type="spellStart"/>
      <w:r w:rsidRPr="00721CFA">
        <w:rPr>
          <w:rFonts w:ascii="Times New Roman" w:hAnsi="Times New Roman"/>
          <w:b/>
          <w:sz w:val="24"/>
          <w:szCs w:val="24"/>
        </w:rPr>
        <w:t>Опти</w:t>
      </w:r>
      <w:proofErr w:type="spellEnd"/>
      <w:r w:rsidRPr="00721CFA">
        <w:rPr>
          <w:rFonts w:ascii="Times New Roman" w:hAnsi="Times New Roman"/>
          <w:b/>
          <w:sz w:val="24"/>
          <w:szCs w:val="24"/>
        </w:rPr>
        <w:t xml:space="preserve">» с террасой с применением технологии </w:t>
      </w:r>
      <w:proofErr w:type="spellStart"/>
      <w:r w:rsidRPr="00721CFA">
        <w:rPr>
          <w:rFonts w:ascii="Times New Roman" w:hAnsi="Times New Roman"/>
          <w:b/>
          <w:sz w:val="24"/>
          <w:szCs w:val="24"/>
        </w:rPr>
        <w:t>коннекторной</w:t>
      </w:r>
      <w:proofErr w:type="spellEnd"/>
      <w:r w:rsidRPr="00721CFA">
        <w:rPr>
          <w:rFonts w:ascii="Times New Roman" w:hAnsi="Times New Roman"/>
          <w:b/>
          <w:sz w:val="24"/>
          <w:szCs w:val="24"/>
        </w:rPr>
        <w:t xml:space="preserve"> сборки силового каркаса для круглогодичного проживания</w:t>
      </w:r>
      <w:r>
        <w:rPr>
          <w:rFonts w:ascii="Times New Roman" w:hAnsi="Times New Roman"/>
          <w:b/>
          <w:sz w:val="24"/>
          <w:szCs w:val="24"/>
        </w:rPr>
        <w:t xml:space="preserve"> в количестве 6 шт.</w:t>
      </w:r>
    </w:p>
    <w:tbl>
      <w:tblPr>
        <w:tblW w:w="14601" w:type="dxa"/>
        <w:tblInd w:w="108" w:type="dxa"/>
        <w:tblLayout w:type="fixed"/>
        <w:tblLook w:val="04A0" w:firstRow="1" w:lastRow="0" w:firstColumn="1" w:lastColumn="0" w:noHBand="0" w:noVBand="1"/>
      </w:tblPr>
      <w:tblGrid>
        <w:gridCol w:w="709"/>
        <w:gridCol w:w="851"/>
        <w:gridCol w:w="5103"/>
        <w:gridCol w:w="850"/>
        <w:gridCol w:w="992"/>
        <w:gridCol w:w="1560"/>
        <w:gridCol w:w="1701"/>
        <w:gridCol w:w="2835"/>
      </w:tblGrid>
      <w:tr w:rsidR="00433EF0" w:rsidRPr="00335917" w14:paraId="22153E00" w14:textId="77777777" w:rsidTr="00AB504B">
        <w:trPr>
          <w:trHeight w:val="938"/>
        </w:trPr>
        <w:tc>
          <w:tcPr>
            <w:tcW w:w="709" w:type="dxa"/>
            <w:tcBorders>
              <w:top w:val="single" w:sz="4" w:space="0" w:color="000000"/>
              <w:left w:val="single" w:sz="4" w:space="0" w:color="000000"/>
              <w:bottom w:val="single" w:sz="4" w:space="0" w:color="000000"/>
              <w:right w:val="single" w:sz="4" w:space="0" w:color="000000"/>
            </w:tcBorders>
            <w:noWrap/>
            <w:vAlign w:val="center"/>
            <w:hideMark/>
          </w:tcPr>
          <w:p w14:paraId="3195C666"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 xml:space="preserve">№ </w:t>
            </w:r>
            <w:proofErr w:type="spellStart"/>
            <w:r w:rsidRPr="00335917">
              <w:rPr>
                <w:rFonts w:ascii="Times New Roman" w:eastAsia="Times New Roman" w:hAnsi="Times New Roman"/>
                <w:b/>
                <w:bCs/>
                <w:lang w:eastAsia="ru-RU"/>
              </w:rPr>
              <w:t>п.п</w:t>
            </w:r>
            <w:proofErr w:type="spellEnd"/>
            <w:r w:rsidRPr="00335917">
              <w:rPr>
                <w:rFonts w:ascii="Times New Roman" w:eastAsia="Times New Roman" w:hAnsi="Times New Roman"/>
                <w:b/>
                <w:bCs/>
                <w:lang w:eastAsia="ru-RU"/>
              </w:rPr>
              <w:t>.</w:t>
            </w:r>
          </w:p>
        </w:tc>
        <w:tc>
          <w:tcPr>
            <w:tcW w:w="851" w:type="dxa"/>
            <w:tcBorders>
              <w:top w:val="single" w:sz="4" w:space="0" w:color="000000"/>
              <w:left w:val="nil"/>
              <w:bottom w:val="single" w:sz="4" w:space="0" w:color="000000"/>
              <w:right w:val="single" w:sz="4" w:space="0" w:color="000000"/>
            </w:tcBorders>
          </w:tcPr>
          <w:p w14:paraId="59E8FA0A" w14:textId="77777777" w:rsidR="00433EF0" w:rsidRDefault="00433EF0" w:rsidP="00AB504B">
            <w:pPr>
              <w:spacing w:after="0" w:line="240" w:lineRule="auto"/>
              <w:jc w:val="center"/>
              <w:rPr>
                <w:rFonts w:ascii="Times New Roman" w:eastAsia="Times New Roman" w:hAnsi="Times New Roman"/>
                <w:b/>
                <w:bCs/>
                <w:lang w:eastAsia="ru-RU"/>
              </w:rPr>
            </w:pPr>
          </w:p>
          <w:p w14:paraId="59CD3A4E" w14:textId="77777777" w:rsidR="00433EF0" w:rsidRPr="00335917" w:rsidRDefault="00433EF0" w:rsidP="00AB504B">
            <w:pPr>
              <w:spacing w:after="0" w:line="240" w:lineRule="auto"/>
              <w:jc w:val="center"/>
              <w:rPr>
                <w:rFonts w:ascii="Times New Roman" w:eastAsia="Times New Roman" w:hAnsi="Times New Roman"/>
                <w:b/>
                <w:bCs/>
                <w:lang w:eastAsia="ru-RU"/>
              </w:rPr>
            </w:pPr>
            <w:r>
              <w:rPr>
                <w:rFonts w:ascii="Times New Roman" w:eastAsia="Times New Roman" w:hAnsi="Times New Roman"/>
                <w:b/>
                <w:bCs/>
                <w:lang w:eastAsia="ru-RU"/>
              </w:rPr>
              <w:t>№ этапа</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3142B906"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Наименование работ</w:t>
            </w:r>
          </w:p>
        </w:tc>
        <w:tc>
          <w:tcPr>
            <w:tcW w:w="850" w:type="dxa"/>
            <w:tcBorders>
              <w:top w:val="single" w:sz="4" w:space="0" w:color="000000"/>
              <w:left w:val="nil"/>
              <w:bottom w:val="single" w:sz="4" w:space="0" w:color="000000"/>
              <w:right w:val="single" w:sz="4" w:space="0" w:color="000000"/>
            </w:tcBorders>
            <w:noWrap/>
            <w:vAlign w:val="center"/>
            <w:hideMark/>
          </w:tcPr>
          <w:p w14:paraId="67C0EA3A"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Ед. изм.</w:t>
            </w:r>
          </w:p>
        </w:tc>
        <w:tc>
          <w:tcPr>
            <w:tcW w:w="992" w:type="dxa"/>
            <w:tcBorders>
              <w:top w:val="single" w:sz="4" w:space="0" w:color="000000"/>
              <w:left w:val="nil"/>
              <w:bottom w:val="single" w:sz="4" w:space="0" w:color="000000"/>
              <w:right w:val="single" w:sz="4" w:space="0" w:color="000000"/>
            </w:tcBorders>
            <w:noWrap/>
            <w:vAlign w:val="center"/>
            <w:hideMark/>
          </w:tcPr>
          <w:p w14:paraId="6EE6A51C"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Кол-во</w:t>
            </w:r>
          </w:p>
        </w:tc>
        <w:tc>
          <w:tcPr>
            <w:tcW w:w="1560" w:type="dxa"/>
            <w:tcBorders>
              <w:top w:val="single" w:sz="4" w:space="0" w:color="000000"/>
              <w:left w:val="nil"/>
              <w:bottom w:val="single" w:sz="4" w:space="0" w:color="000000"/>
              <w:right w:val="single" w:sz="4" w:space="0" w:color="000000"/>
            </w:tcBorders>
            <w:vAlign w:val="center"/>
            <w:hideMark/>
          </w:tcPr>
          <w:p w14:paraId="21590E8C"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 xml:space="preserve">Цена за ед. </w:t>
            </w:r>
          </w:p>
        </w:tc>
        <w:tc>
          <w:tcPr>
            <w:tcW w:w="1701" w:type="dxa"/>
            <w:tcBorders>
              <w:top w:val="single" w:sz="4" w:space="0" w:color="000000"/>
              <w:left w:val="nil"/>
              <w:bottom w:val="single" w:sz="4" w:space="0" w:color="000000"/>
              <w:right w:val="single" w:sz="4" w:space="0" w:color="000000"/>
            </w:tcBorders>
            <w:vAlign w:val="center"/>
            <w:hideMark/>
          </w:tcPr>
          <w:p w14:paraId="708FCF92"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Стоимость</w:t>
            </w:r>
            <w:r>
              <w:rPr>
                <w:rFonts w:ascii="Times New Roman" w:eastAsia="Times New Roman" w:hAnsi="Times New Roman"/>
                <w:b/>
                <w:bCs/>
                <w:lang w:eastAsia="ru-RU"/>
              </w:rPr>
              <w:t>, руб.</w:t>
            </w:r>
          </w:p>
        </w:tc>
        <w:tc>
          <w:tcPr>
            <w:tcW w:w="2835" w:type="dxa"/>
            <w:tcBorders>
              <w:top w:val="single" w:sz="4" w:space="0" w:color="000000"/>
              <w:left w:val="nil"/>
              <w:bottom w:val="single" w:sz="4" w:space="0" w:color="000000"/>
              <w:right w:val="single" w:sz="4" w:space="0" w:color="000000"/>
            </w:tcBorders>
            <w:vAlign w:val="center"/>
            <w:hideMark/>
          </w:tcPr>
          <w:p w14:paraId="581B1584"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 xml:space="preserve">Комментарий  </w:t>
            </w:r>
          </w:p>
        </w:tc>
      </w:tr>
      <w:tr w:rsidR="00433EF0" w:rsidRPr="00335917" w14:paraId="252E5B5F"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23F83FB2" w14:textId="77777777" w:rsidR="00433EF0" w:rsidRPr="00335917" w:rsidRDefault="00433EF0" w:rsidP="00AB504B">
            <w:pPr>
              <w:spacing w:after="0" w:line="240" w:lineRule="auto"/>
              <w:jc w:val="center"/>
              <w:rPr>
                <w:rFonts w:ascii="Times New Roman" w:eastAsia="Times New Roman" w:hAnsi="Times New Roman"/>
                <w:lang w:eastAsia="ru-RU"/>
              </w:rPr>
            </w:pPr>
            <w:r w:rsidRPr="00335917">
              <w:rPr>
                <w:rFonts w:ascii="Times New Roman" w:eastAsia="Times New Roman" w:hAnsi="Times New Roman"/>
                <w:lang w:eastAsia="ru-RU"/>
              </w:rPr>
              <w:t>1</w:t>
            </w:r>
          </w:p>
        </w:tc>
        <w:tc>
          <w:tcPr>
            <w:tcW w:w="851" w:type="dxa"/>
            <w:tcBorders>
              <w:top w:val="single" w:sz="4" w:space="0" w:color="000000"/>
              <w:left w:val="nil"/>
              <w:bottom w:val="single" w:sz="4" w:space="0" w:color="000000"/>
              <w:right w:val="single" w:sz="4" w:space="0" w:color="000000"/>
            </w:tcBorders>
          </w:tcPr>
          <w:p w14:paraId="05B06443" w14:textId="77777777" w:rsidR="00433EF0" w:rsidRPr="00335917" w:rsidRDefault="00433EF0" w:rsidP="00AB504B">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2</w:t>
            </w:r>
          </w:p>
        </w:tc>
        <w:tc>
          <w:tcPr>
            <w:tcW w:w="5103" w:type="dxa"/>
            <w:tcBorders>
              <w:top w:val="single" w:sz="4" w:space="0" w:color="000000"/>
              <w:left w:val="single" w:sz="4" w:space="0" w:color="000000"/>
              <w:bottom w:val="single" w:sz="4" w:space="0" w:color="000000"/>
              <w:right w:val="single" w:sz="4" w:space="0" w:color="000000"/>
            </w:tcBorders>
            <w:noWrap/>
            <w:vAlign w:val="center"/>
            <w:hideMark/>
          </w:tcPr>
          <w:p w14:paraId="5B031496" w14:textId="77777777" w:rsidR="00433EF0" w:rsidRPr="00335917" w:rsidRDefault="00433EF0" w:rsidP="00AB504B">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3</w:t>
            </w:r>
          </w:p>
        </w:tc>
        <w:tc>
          <w:tcPr>
            <w:tcW w:w="850" w:type="dxa"/>
            <w:tcBorders>
              <w:top w:val="nil"/>
              <w:left w:val="nil"/>
              <w:bottom w:val="single" w:sz="4" w:space="0" w:color="000000"/>
              <w:right w:val="single" w:sz="4" w:space="0" w:color="000000"/>
            </w:tcBorders>
            <w:noWrap/>
            <w:vAlign w:val="center"/>
            <w:hideMark/>
          </w:tcPr>
          <w:p w14:paraId="2039ABD1" w14:textId="77777777" w:rsidR="00433EF0" w:rsidRPr="00335917" w:rsidRDefault="00433EF0" w:rsidP="00AB504B">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4</w:t>
            </w:r>
          </w:p>
        </w:tc>
        <w:tc>
          <w:tcPr>
            <w:tcW w:w="992" w:type="dxa"/>
            <w:tcBorders>
              <w:top w:val="nil"/>
              <w:left w:val="nil"/>
              <w:bottom w:val="single" w:sz="4" w:space="0" w:color="000000"/>
              <w:right w:val="single" w:sz="4" w:space="0" w:color="000000"/>
            </w:tcBorders>
            <w:noWrap/>
            <w:vAlign w:val="center"/>
            <w:hideMark/>
          </w:tcPr>
          <w:p w14:paraId="5F8124ED" w14:textId="77777777" w:rsidR="00433EF0" w:rsidRPr="00335917" w:rsidRDefault="00433EF0" w:rsidP="00AB504B">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5</w:t>
            </w:r>
          </w:p>
        </w:tc>
        <w:tc>
          <w:tcPr>
            <w:tcW w:w="1560" w:type="dxa"/>
            <w:tcBorders>
              <w:top w:val="nil"/>
              <w:left w:val="nil"/>
              <w:bottom w:val="single" w:sz="4" w:space="0" w:color="000000"/>
              <w:right w:val="single" w:sz="4" w:space="0" w:color="000000"/>
            </w:tcBorders>
            <w:noWrap/>
            <w:vAlign w:val="center"/>
            <w:hideMark/>
          </w:tcPr>
          <w:p w14:paraId="7872742E" w14:textId="77777777" w:rsidR="00433EF0" w:rsidRPr="00335917" w:rsidRDefault="00433EF0" w:rsidP="00AB504B">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6</w:t>
            </w:r>
          </w:p>
        </w:tc>
        <w:tc>
          <w:tcPr>
            <w:tcW w:w="1701" w:type="dxa"/>
            <w:tcBorders>
              <w:top w:val="nil"/>
              <w:left w:val="nil"/>
              <w:bottom w:val="single" w:sz="4" w:space="0" w:color="000000"/>
              <w:right w:val="single" w:sz="4" w:space="0" w:color="000000"/>
            </w:tcBorders>
            <w:noWrap/>
            <w:vAlign w:val="center"/>
            <w:hideMark/>
          </w:tcPr>
          <w:p w14:paraId="59E011FA" w14:textId="77777777" w:rsidR="00433EF0" w:rsidRPr="00335917" w:rsidRDefault="00433EF0" w:rsidP="00AB504B">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7</w:t>
            </w:r>
          </w:p>
        </w:tc>
        <w:tc>
          <w:tcPr>
            <w:tcW w:w="2835" w:type="dxa"/>
            <w:tcBorders>
              <w:top w:val="single" w:sz="4" w:space="0" w:color="000000"/>
              <w:left w:val="nil"/>
              <w:bottom w:val="single" w:sz="4" w:space="0" w:color="000000"/>
              <w:right w:val="single" w:sz="4" w:space="0" w:color="000000"/>
            </w:tcBorders>
            <w:vAlign w:val="center"/>
            <w:hideMark/>
          </w:tcPr>
          <w:p w14:paraId="041E9B09" w14:textId="77777777" w:rsidR="00433EF0" w:rsidRPr="00335917" w:rsidRDefault="00433EF0" w:rsidP="00AB504B">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8</w:t>
            </w:r>
          </w:p>
        </w:tc>
      </w:tr>
      <w:tr w:rsidR="00433EF0" w:rsidRPr="00335917" w14:paraId="70676A6E" w14:textId="77777777" w:rsidTr="00AB504B">
        <w:trPr>
          <w:trHeight w:val="312"/>
        </w:trPr>
        <w:tc>
          <w:tcPr>
            <w:tcW w:w="709" w:type="dxa"/>
            <w:tcBorders>
              <w:top w:val="nil"/>
              <w:left w:val="single" w:sz="4" w:space="0" w:color="000000"/>
              <w:bottom w:val="single" w:sz="4" w:space="0" w:color="000000"/>
              <w:right w:val="single" w:sz="4" w:space="0" w:color="000000"/>
            </w:tcBorders>
            <w:shd w:val="clear" w:color="auto" w:fill="B8CCE4" w:themeFill="accent1" w:themeFillTint="66"/>
            <w:noWrap/>
            <w:vAlign w:val="center"/>
            <w:hideMark/>
          </w:tcPr>
          <w:p w14:paraId="7E7420B4" w14:textId="77777777" w:rsidR="00433EF0" w:rsidRPr="008E47A7" w:rsidRDefault="00433EF0" w:rsidP="00AB504B">
            <w:pPr>
              <w:spacing w:after="0" w:line="240" w:lineRule="auto"/>
              <w:jc w:val="center"/>
              <w:rPr>
                <w:rFonts w:ascii="Times New Roman" w:eastAsia="Times New Roman" w:hAnsi="Times New Roman"/>
                <w:b/>
                <w:color w:val="000000"/>
                <w:sz w:val="24"/>
                <w:szCs w:val="24"/>
                <w:lang w:eastAsia="ru-RU"/>
              </w:rPr>
            </w:pPr>
            <w:r w:rsidRPr="008E47A7">
              <w:rPr>
                <w:rFonts w:ascii="Times New Roman" w:eastAsia="Times New Roman" w:hAnsi="Times New Roman"/>
                <w:b/>
                <w:color w:val="000000"/>
                <w:sz w:val="24"/>
                <w:szCs w:val="24"/>
                <w:lang w:eastAsia="ru-RU"/>
              </w:rPr>
              <w:t>1</w:t>
            </w:r>
          </w:p>
        </w:tc>
        <w:tc>
          <w:tcPr>
            <w:tcW w:w="851" w:type="dxa"/>
            <w:tcBorders>
              <w:top w:val="single" w:sz="4" w:space="0" w:color="000000"/>
              <w:left w:val="nil"/>
              <w:bottom w:val="single" w:sz="4" w:space="0" w:color="000000"/>
              <w:right w:val="single" w:sz="4" w:space="0" w:color="000000"/>
            </w:tcBorders>
            <w:shd w:val="clear" w:color="auto" w:fill="B8CCE4" w:themeFill="accent1" w:themeFillTint="66"/>
            <w:vAlign w:val="center"/>
          </w:tcPr>
          <w:p w14:paraId="48178763" w14:textId="77777777" w:rsidR="00433EF0" w:rsidRPr="008E47A7" w:rsidRDefault="00433EF0" w:rsidP="00AB504B">
            <w:pPr>
              <w:spacing w:after="0" w:line="240" w:lineRule="auto"/>
              <w:jc w:val="center"/>
              <w:rPr>
                <w:rFonts w:ascii="Times New Roman" w:hAnsi="Times New Roman"/>
                <w:b/>
                <w:bCs/>
                <w:sz w:val="24"/>
                <w:szCs w:val="24"/>
              </w:rPr>
            </w:pPr>
            <w:r w:rsidRPr="008E47A7">
              <w:rPr>
                <w:rFonts w:ascii="Times New Roman" w:hAnsi="Times New Roman"/>
                <w:b/>
                <w:bCs/>
                <w:sz w:val="24"/>
                <w:szCs w:val="24"/>
              </w:rPr>
              <w:t>1</w:t>
            </w:r>
          </w:p>
        </w:tc>
        <w:tc>
          <w:tcPr>
            <w:tcW w:w="510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hideMark/>
          </w:tcPr>
          <w:p w14:paraId="49B1AD51" w14:textId="77777777" w:rsidR="00433EF0" w:rsidRPr="008E47A7" w:rsidRDefault="00433EF0" w:rsidP="00AB504B">
            <w:pPr>
              <w:spacing w:after="0" w:line="240" w:lineRule="auto"/>
              <w:rPr>
                <w:rFonts w:ascii="Times New Roman" w:eastAsia="Times New Roman" w:hAnsi="Times New Roman"/>
                <w:b/>
                <w:i/>
                <w:iCs/>
                <w:color w:val="000000"/>
                <w:sz w:val="24"/>
                <w:szCs w:val="24"/>
                <w:lang w:eastAsia="ru-RU"/>
              </w:rPr>
            </w:pPr>
            <w:r w:rsidRPr="008E47A7">
              <w:rPr>
                <w:rFonts w:ascii="Times New Roman" w:hAnsi="Times New Roman"/>
                <w:b/>
                <w:bCs/>
                <w:sz w:val="24"/>
                <w:szCs w:val="24"/>
              </w:rPr>
              <w:t xml:space="preserve">Устройство </w:t>
            </w:r>
            <w:r w:rsidRPr="008E47A7">
              <w:rPr>
                <w:rFonts w:ascii="Times New Roman" w:hAnsi="Times New Roman"/>
                <w:b/>
                <w:bCs/>
                <w:color w:val="000000"/>
                <w:sz w:val="24"/>
                <w:szCs w:val="24"/>
              </w:rPr>
              <w:t>основания (свайно-винтового фундамента)</w:t>
            </w:r>
          </w:p>
        </w:tc>
        <w:tc>
          <w:tcPr>
            <w:tcW w:w="85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4052D9C9"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992"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4579DA4C"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15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6EB86D20" w14:textId="77777777" w:rsidR="00433EF0" w:rsidRPr="00335917" w:rsidRDefault="00433EF0" w:rsidP="00AB504B">
            <w:pPr>
              <w:spacing w:after="0" w:line="240" w:lineRule="auto"/>
              <w:rPr>
                <w:rFonts w:ascii="Times New Roman" w:eastAsia="Times New Roman" w:hAnsi="Times New Roman"/>
                <w:b/>
                <w:bCs/>
                <w:lang w:eastAsia="ru-RU"/>
              </w:rPr>
            </w:pPr>
          </w:p>
        </w:tc>
        <w:tc>
          <w:tcPr>
            <w:tcW w:w="1701"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343F4476" w14:textId="77777777" w:rsidR="00433EF0" w:rsidRPr="00335917" w:rsidRDefault="00433EF0" w:rsidP="00AB504B">
            <w:pPr>
              <w:spacing w:after="0" w:line="240" w:lineRule="auto"/>
              <w:rPr>
                <w:rFonts w:ascii="Times New Roman" w:eastAsia="Times New Roman" w:hAnsi="Times New Roman"/>
                <w:b/>
                <w:bCs/>
                <w:lang w:eastAsia="ru-RU"/>
              </w:rPr>
            </w:pPr>
          </w:p>
        </w:tc>
        <w:tc>
          <w:tcPr>
            <w:tcW w:w="283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7A3222A1" w14:textId="77777777" w:rsidR="00433EF0" w:rsidRPr="00335917" w:rsidRDefault="00433EF0" w:rsidP="00AB504B">
            <w:pPr>
              <w:spacing w:after="0" w:line="240" w:lineRule="auto"/>
              <w:rPr>
                <w:rFonts w:ascii="Times New Roman" w:eastAsia="Times New Roman" w:hAnsi="Times New Roman"/>
                <w:b/>
                <w:bCs/>
                <w:lang w:eastAsia="ru-RU"/>
              </w:rPr>
            </w:pPr>
          </w:p>
        </w:tc>
      </w:tr>
      <w:tr w:rsidR="00433EF0" w:rsidRPr="00335917" w14:paraId="1AC19486" w14:textId="77777777" w:rsidTr="00AB504B">
        <w:trPr>
          <w:trHeight w:val="312"/>
        </w:trPr>
        <w:tc>
          <w:tcPr>
            <w:tcW w:w="709" w:type="dxa"/>
            <w:tcBorders>
              <w:top w:val="nil"/>
              <w:left w:val="single" w:sz="4" w:space="0" w:color="000000"/>
              <w:bottom w:val="single" w:sz="4" w:space="0" w:color="000000"/>
              <w:right w:val="single" w:sz="4" w:space="0" w:color="000000"/>
            </w:tcBorders>
            <w:shd w:val="clear" w:color="auto" w:fill="FFFFFF" w:themeFill="background1"/>
            <w:noWrap/>
            <w:vAlign w:val="center"/>
            <w:hideMark/>
          </w:tcPr>
          <w:p w14:paraId="4A6AE630" w14:textId="77777777" w:rsidR="00433EF0" w:rsidRPr="008E47A7" w:rsidRDefault="00433EF0" w:rsidP="00AB504B">
            <w:pPr>
              <w:spacing w:after="0" w:line="240" w:lineRule="auto"/>
              <w:jc w:val="center"/>
              <w:rPr>
                <w:rFonts w:ascii="Times New Roman" w:eastAsia="Times New Roman" w:hAnsi="Times New Roman"/>
                <w:b/>
                <w:color w:val="000000"/>
                <w:sz w:val="24"/>
                <w:szCs w:val="24"/>
                <w:lang w:eastAsia="ru-RU"/>
              </w:rPr>
            </w:pPr>
          </w:p>
        </w:tc>
        <w:tc>
          <w:tcPr>
            <w:tcW w:w="851" w:type="dxa"/>
            <w:tcBorders>
              <w:top w:val="single" w:sz="4" w:space="0" w:color="000000"/>
              <w:left w:val="nil"/>
              <w:bottom w:val="single" w:sz="4" w:space="0" w:color="000000"/>
              <w:right w:val="single" w:sz="4" w:space="0" w:color="000000"/>
            </w:tcBorders>
            <w:shd w:val="clear" w:color="auto" w:fill="FFFFFF" w:themeFill="background1"/>
            <w:vAlign w:val="center"/>
          </w:tcPr>
          <w:p w14:paraId="020D8C65" w14:textId="77777777" w:rsidR="00433EF0" w:rsidRPr="008E47A7" w:rsidRDefault="00433EF0" w:rsidP="00AB504B">
            <w:pPr>
              <w:spacing w:after="0" w:line="240" w:lineRule="auto"/>
              <w:jc w:val="center"/>
              <w:rPr>
                <w:rFonts w:ascii="Times New Roman" w:hAnsi="Times New Roman"/>
                <w:b/>
                <w:bCs/>
                <w:sz w:val="24"/>
                <w:szCs w:val="24"/>
              </w:rPr>
            </w:pP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CCFA0B5"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Итого по этапу № </w:t>
            </w:r>
            <w:r>
              <w:rPr>
                <w:rFonts w:ascii="Times New Roman" w:eastAsia="Times New Roman" w:hAnsi="Times New Roman"/>
                <w:b/>
                <w:bCs/>
                <w:color w:val="000000"/>
                <w:sz w:val="24"/>
                <w:szCs w:val="24"/>
                <w:lang w:eastAsia="ru-RU"/>
              </w:rPr>
              <w:t>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4552B6E"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26FE61C"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9DBC77E" w14:textId="77777777" w:rsidR="00433EF0" w:rsidRPr="00335917" w:rsidRDefault="00433EF0" w:rsidP="00AB504B">
            <w:pPr>
              <w:spacing w:after="0" w:line="240" w:lineRule="auto"/>
              <w:rPr>
                <w:rFonts w:ascii="Times New Roman" w:eastAsia="Times New Roman" w:hAnsi="Times New Roman"/>
                <w:b/>
                <w:bCs/>
                <w:lang w:eastAsia="ru-RU"/>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F81086A" w14:textId="77777777" w:rsidR="00433EF0" w:rsidRPr="00335917" w:rsidRDefault="00433EF0" w:rsidP="00AB504B">
            <w:pPr>
              <w:spacing w:after="0" w:line="240" w:lineRule="auto"/>
              <w:rPr>
                <w:rFonts w:ascii="Times New Roman" w:eastAsia="Times New Roman" w:hAnsi="Times New Roman"/>
                <w:b/>
                <w:bCs/>
                <w:lang w:eastAsia="ru-RU"/>
              </w:rPr>
            </w:pP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2C839A" w14:textId="77777777" w:rsidR="00433EF0" w:rsidRPr="00335917" w:rsidRDefault="00433EF0" w:rsidP="00AB504B">
            <w:pPr>
              <w:spacing w:after="0" w:line="240" w:lineRule="auto"/>
              <w:rPr>
                <w:rFonts w:ascii="Times New Roman" w:eastAsia="Times New Roman" w:hAnsi="Times New Roman"/>
                <w:b/>
                <w:bCs/>
                <w:lang w:eastAsia="ru-RU"/>
              </w:rPr>
            </w:pPr>
          </w:p>
        </w:tc>
      </w:tr>
      <w:tr w:rsidR="00433EF0" w:rsidRPr="00335917" w14:paraId="0A6AA8B3" w14:textId="77777777" w:rsidTr="00AB504B">
        <w:trPr>
          <w:trHeight w:val="312"/>
        </w:trPr>
        <w:tc>
          <w:tcPr>
            <w:tcW w:w="709" w:type="dxa"/>
            <w:tcBorders>
              <w:top w:val="nil"/>
              <w:left w:val="single" w:sz="4" w:space="0" w:color="000000"/>
              <w:bottom w:val="single" w:sz="4" w:space="0" w:color="000000"/>
              <w:right w:val="single" w:sz="4" w:space="0" w:color="000000"/>
            </w:tcBorders>
            <w:shd w:val="clear" w:color="auto" w:fill="FFFFFF" w:themeFill="background1"/>
            <w:noWrap/>
            <w:vAlign w:val="center"/>
            <w:hideMark/>
          </w:tcPr>
          <w:p w14:paraId="0F6B8989" w14:textId="77777777" w:rsidR="00433EF0" w:rsidRPr="008E47A7" w:rsidRDefault="00433EF0" w:rsidP="00AB504B">
            <w:pPr>
              <w:spacing w:after="0" w:line="240" w:lineRule="auto"/>
              <w:jc w:val="center"/>
              <w:rPr>
                <w:rFonts w:ascii="Times New Roman" w:eastAsia="Times New Roman" w:hAnsi="Times New Roman"/>
                <w:b/>
                <w:color w:val="000000"/>
                <w:sz w:val="24"/>
                <w:szCs w:val="24"/>
                <w:lang w:eastAsia="ru-RU"/>
              </w:rPr>
            </w:pPr>
          </w:p>
        </w:tc>
        <w:tc>
          <w:tcPr>
            <w:tcW w:w="851" w:type="dxa"/>
            <w:tcBorders>
              <w:top w:val="single" w:sz="4" w:space="0" w:color="000000"/>
              <w:left w:val="nil"/>
              <w:bottom w:val="single" w:sz="4" w:space="0" w:color="000000"/>
              <w:right w:val="single" w:sz="4" w:space="0" w:color="000000"/>
            </w:tcBorders>
            <w:shd w:val="clear" w:color="auto" w:fill="FFFFFF" w:themeFill="background1"/>
            <w:vAlign w:val="center"/>
          </w:tcPr>
          <w:p w14:paraId="2B8810BB" w14:textId="77777777" w:rsidR="00433EF0" w:rsidRPr="008E47A7" w:rsidRDefault="00433EF0" w:rsidP="00AB504B">
            <w:pPr>
              <w:spacing w:after="0" w:line="240" w:lineRule="auto"/>
              <w:jc w:val="center"/>
              <w:rPr>
                <w:rFonts w:ascii="Times New Roman" w:hAnsi="Times New Roman"/>
                <w:b/>
                <w:bCs/>
                <w:sz w:val="24"/>
                <w:szCs w:val="24"/>
              </w:rPr>
            </w:pP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DF6A61C"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НДС по ставке </w:t>
            </w:r>
            <w:r>
              <w:rPr>
                <w:rFonts w:ascii="Times New Roman" w:eastAsia="Times New Roman" w:hAnsi="Times New Roman"/>
                <w:b/>
                <w:bCs/>
                <w:color w:val="000000"/>
                <w:sz w:val="24"/>
                <w:szCs w:val="24"/>
                <w:lang w:eastAsia="ru-RU"/>
              </w:rPr>
              <w:t>__</w:t>
            </w:r>
            <w:r w:rsidRPr="008E47A7">
              <w:rPr>
                <w:rFonts w:ascii="Times New Roman" w:eastAsia="Times New Roman" w:hAnsi="Times New Roman"/>
                <w:b/>
                <w:bCs/>
                <w:color w:val="000000"/>
                <w:sz w:val="24"/>
                <w:szCs w:val="24"/>
                <w:lang w:eastAsia="ru-RU"/>
              </w:rPr>
              <w: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A4F414A"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D886170"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40EF050" w14:textId="77777777" w:rsidR="00433EF0" w:rsidRPr="00335917" w:rsidRDefault="00433EF0" w:rsidP="00AB504B">
            <w:pPr>
              <w:spacing w:after="0" w:line="240" w:lineRule="auto"/>
              <w:rPr>
                <w:rFonts w:ascii="Times New Roman" w:eastAsia="Times New Roman" w:hAnsi="Times New Roman"/>
                <w:b/>
                <w:bCs/>
                <w:lang w:eastAsia="ru-RU"/>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25F2D2" w14:textId="77777777" w:rsidR="00433EF0" w:rsidRPr="00335917" w:rsidRDefault="00433EF0" w:rsidP="00AB504B">
            <w:pPr>
              <w:spacing w:after="0" w:line="240" w:lineRule="auto"/>
              <w:rPr>
                <w:rFonts w:ascii="Times New Roman" w:eastAsia="Times New Roman" w:hAnsi="Times New Roman"/>
                <w:b/>
                <w:bCs/>
                <w:lang w:eastAsia="ru-RU"/>
              </w:rPr>
            </w:pP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6E14041" w14:textId="77777777" w:rsidR="00433EF0" w:rsidRPr="00335917" w:rsidRDefault="00433EF0" w:rsidP="00AB504B">
            <w:pPr>
              <w:spacing w:after="0" w:line="240" w:lineRule="auto"/>
              <w:rPr>
                <w:rFonts w:ascii="Times New Roman" w:eastAsia="Times New Roman" w:hAnsi="Times New Roman"/>
                <w:b/>
                <w:bCs/>
                <w:lang w:eastAsia="ru-RU"/>
              </w:rPr>
            </w:pPr>
          </w:p>
        </w:tc>
      </w:tr>
      <w:tr w:rsidR="00433EF0" w:rsidRPr="00335917" w14:paraId="035D2750" w14:textId="77777777" w:rsidTr="00AB504B">
        <w:trPr>
          <w:trHeight w:val="623"/>
        </w:trPr>
        <w:tc>
          <w:tcPr>
            <w:tcW w:w="709" w:type="dxa"/>
            <w:tcBorders>
              <w:top w:val="nil"/>
              <w:left w:val="single" w:sz="4" w:space="0" w:color="000000"/>
              <w:bottom w:val="single" w:sz="4" w:space="0" w:color="000000"/>
              <w:right w:val="single" w:sz="4" w:space="0" w:color="000000"/>
            </w:tcBorders>
            <w:shd w:val="clear" w:color="auto" w:fill="B8CCE4" w:themeFill="accent1" w:themeFillTint="66"/>
            <w:noWrap/>
            <w:vAlign w:val="center"/>
            <w:hideMark/>
          </w:tcPr>
          <w:p w14:paraId="38D69F83" w14:textId="77777777" w:rsidR="00433EF0" w:rsidRPr="008E47A7" w:rsidRDefault="00433EF0" w:rsidP="00AB504B">
            <w:pPr>
              <w:spacing w:after="0" w:line="240" w:lineRule="auto"/>
              <w:jc w:val="center"/>
              <w:rPr>
                <w:rFonts w:ascii="Times New Roman" w:eastAsia="Times New Roman" w:hAnsi="Times New Roman"/>
                <w:b/>
                <w:color w:val="000000"/>
                <w:sz w:val="24"/>
                <w:szCs w:val="24"/>
                <w:lang w:eastAsia="ru-RU"/>
              </w:rPr>
            </w:pPr>
            <w:r w:rsidRPr="008E47A7">
              <w:rPr>
                <w:rFonts w:ascii="Times New Roman" w:eastAsia="Times New Roman" w:hAnsi="Times New Roman"/>
                <w:b/>
                <w:color w:val="000000"/>
                <w:sz w:val="24"/>
                <w:szCs w:val="24"/>
                <w:lang w:eastAsia="ru-RU"/>
              </w:rPr>
              <w:t>2</w:t>
            </w:r>
          </w:p>
        </w:tc>
        <w:tc>
          <w:tcPr>
            <w:tcW w:w="851" w:type="dxa"/>
            <w:tcBorders>
              <w:top w:val="single" w:sz="4" w:space="0" w:color="000000"/>
              <w:left w:val="nil"/>
              <w:bottom w:val="single" w:sz="4" w:space="0" w:color="000000"/>
              <w:right w:val="single" w:sz="4" w:space="0" w:color="000000"/>
            </w:tcBorders>
            <w:shd w:val="clear" w:color="auto" w:fill="B8CCE4" w:themeFill="accent1" w:themeFillTint="66"/>
            <w:vAlign w:val="center"/>
          </w:tcPr>
          <w:p w14:paraId="1CB23F2E" w14:textId="77777777" w:rsidR="00433EF0" w:rsidRPr="008E47A7" w:rsidRDefault="00433EF0" w:rsidP="00AB504B">
            <w:pPr>
              <w:spacing w:after="0" w:line="240" w:lineRule="auto"/>
              <w:jc w:val="center"/>
              <w:rPr>
                <w:rFonts w:ascii="Times New Roman" w:hAnsi="Times New Roman"/>
                <w:b/>
                <w:bCs/>
                <w:spacing w:val="6"/>
                <w:sz w:val="24"/>
                <w:szCs w:val="24"/>
              </w:rPr>
            </w:pPr>
            <w:r w:rsidRPr="008E47A7">
              <w:rPr>
                <w:rFonts w:ascii="Times New Roman" w:hAnsi="Times New Roman"/>
                <w:b/>
                <w:bCs/>
                <w:spacing w:val="6"/>
                <w:sz w:val="24"/>
                <w:szCs w:val="24"/>
              </w:rPr>
              <w:t>2</w:t>
            </w:r>
          </w:p>
        </w:tc>
        <w:tc>
          <w:tcPr>
            <w:tcW w:w="510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7D2E9256" w14:textId="77777777" w:rsidR="00433EF0" w:rsidRPr="008E47A7" w:rsidRDefault="00433EF0" w:rsidP="00AB504B">
            <w:pPr>
              <w:spacing w:after="0" w:line="240" w:lineRule="auto"/>
              <w:rPr>
                <w:rFonts w:ascii="Times New Roman" w:eastAsia="Times New Roman" w:hAnsi="Times New Roman"/>
                <w:b/>
                <w:i/>
                <w:iCs/>
                <w:color w:val="000000"/>
                <w:sz w:val="24"/>
                <w:szCs w:val="24"/>
                <w:lang w:eastAsia="ru-RU"/>
              </w:rPr>
            </w:pPr>
            <w:r w:rsidRPr="008E47A7">
              <w:rPr>
                <w:rFonts w:ascii="Times New Roman" w:hAnsi="Times New Roman"/>
                <w:b/>
                <w:bCs/>
                <w:spacing w:val="6"/>
                <w:sz w:val="24"/>
                <w:szCs w:val="24"/>
              </w:rPr>
              <w:t>Изготовление, поставка и монтаж холодного контура</w:t>
            </w:r>
          </w:p>
        </w:tc>
        <w:tc>
          <w:tcPr>
            <w:tcW w:w="850" w:type="dxa"/>
            <w:tcBorders>
              <w:top w:val="nil"/>
              <w:left w:val="nil"/>
              <w:bottom w:val="single" w:sz="4" w:space="0" w:color="000000"/>
              <w:right w:val="single" w:sz="4" w:space="0" w:color="000000"/>
            </w:tcBorders>
            <w:shd w:val="clear" w:color="auto" w:fill="B8CCE4" w:themeFill="accent1" w:themeFillTint="66"/>
            <w:vAlign w:val="center"/>
            <w:hideMark/>
          </w:tcPr>
          <w:p w14:paraId="7EB0EA25"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shd w:val="clear" w:color="auto" w:fill="B8CCE4" w:themeFill="accent1" w:themeFillTint="66"/>
            <w:vAlign w:val="center"/>
            <w:hideMark/>
          </w:tcPr>
          <w:p w14:paraId="641385D9"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shd w:val="clear" w:color="auto" w:fill="B8CCE4" w:themeFill="accent1" w:themeFillTint="66"/>
            <w:vAlign w:val="center"/>
            <w:hideMark/>
          </w:tcPr>
          <w:p w14:paraId="5C02D223"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shd w:val="clear" w:color="auto" w:fill="B8CCE4" w:themeFill="accent1" w:themeFillTint="66"/>
            <w:vAlign w:val="center"/>
            <w:hideMark/>
          </w:tcPr>
          <w:p w14:paraId="73446FAA"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shd w:val="clear" w:color="auto" w:fill="B8CCE4" w:themeFill="accent1" w:themeFillTint="66"/>
            <w:vAlign w:val="center"/>
            <w:hideMark/>
          </w:tcPr>
          <w:p w14:paraId="237CBCA1" w14:textId="77777777" w:rsidR="00433EF0" w:rsidRPr="00335917" w:rsidRDefault="00433EF0" w:rsidP="00AB504B">
            <w:pPr>
              <w:spacing w:after="0" w:line="240" w:lineRule="auto"/>
              <w:jc w:val="center"/>
              <w:rPr>
                <w:rFonts w:ascii="Times New Roman" w:eastAsia="Times New Roman" w:hAnsi="Times New Roman"/>
                <w:i/>
                <w:iCs/>
                <w:lang w:eastAsia="ru-RU"/>
              </w:rPr>
            </w:pPr>
          </w:p>
        </w:tc>
      </w:tr>
      <w:tr w:rsidR="00433EF0" w:rsidRPr="00335917" w14:paraId="6039FA1E" w14:textId="77777777" w:rsidTr="00AB504B">
        <w:trPr>
          <w:trHeight w:val="348"/>
        </w:trPr>
        <w:tc>
          <w:tcPr>
            <w:tcW w:w="709" w:type="dxa"/>
            <w:tcBorders>
              <w:top w:val="nil"/>
              <w:left w:val="single" w:sz="4" w:space="0" w:color="000000"/>
              <w:bottom w:val="single" w:sz="4" w:space="0" w:color="000000"/>
              <w:right w:val="single" w:sz="4" w:space="0" w:color="000000"/>
            </w:tcBorders>
            <w:noWrap/>
            <w:vAlign w:val="center"/>
            <w:hideMark/>
          </w:tcPr>
          <w:p w14:paraId="27B9CBBB"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r w:rsidRPr="008E47A7">
              <w:rPr>
                <w:rFonts w:ascii="Times New Roman" w:eastAsia="Times New Roman" w:hAnsi="Times New Roman"/>
                <w:bCs/>
                <w:i/>
                <w:color w:val="000000"/>
                <w:sz w:val="24"/>
                <w:szCs w:val="24"/>
                <w:lang w:eastAsia="ru-RU"/>
              </w:rPr>
              <w:t>2.1.</w:t>
            </w:r>
          </w:p>
        </w:tc>
        <w:tc>
          <w:tcPr>
            <w:tcW w:w="851" w:type="dxa"/>
            <w:tcBorders>
              <w:top w:val="single" w:sz="4" w:space="0" w:color="000000"/>
              <w:left w:val="nil"/>
              <w:bottom w:val="single" w:sz="4" w:space="0" w:color="000000"/>
              <w:right w:val="single" w:sz="4" w:space="0" w:color="000000"/>
            </w:tcBorders>
            <w:vAlign w:val="center"/>
          </w:tcPr>
          <w:p w14:paraId="1DC98A18" w14:textId="77777777" w:rsidR="00433EF0" w:rsidRPr="008E47A7" w:rsidRDefault="00433EF0" w:rsidP="00AB504B">
            <w:pPr>
              <w:widowControl w:val="0"/>
              <w:tabs>
                <w:tab w:val="left" w:pos="840"/>
              </w:tabs>
              <w:autoSpaceDE w:val="0"/>
              <w:autoSpaceDN w:val="0"/>
              <w:adjustRightInd w:val="0"/>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57C3874B" w14:textId="77777777" w:rsidR="00433EF0" w:rsidRPr="008E47A7" w:rsidRDefault="00433EF0" w:rsidP="00AB504B">
            <w:pPr>
              <w:widowControl w:val="0"/>
              <w:tabs>
                <w:tab w:val="left" w:pos="840"/>
              </w:tabs>
              <w:autoSpaceDE w:val="0"/>
              <w:autoSpaceDN w:val="0"/>
              <w:adjustRightInd w:val="0"/>
              <w:spacing w:after="0" w:line="240" w:lineRule="auto"/>
              <w:rPr>
                <w:rFonts w:ascii="Times New Roman" w:hAnsi="Times New Roman"/>
                <w:bCs/>
                <w:i/>
                <w:sz w:val="24"/>
                <w:szCs w:val="24"/>
              </w:rPr>
            </w:pPr>
            <w:r w:rsidRPr="008E47A7">
              <w:rPr>
                <w:rFonts w:ascii="Times New Roman" w:hAnsi="Times New Roman"/>
                <w:bCs/>
                <w:i/>
                <w:spacing w:val="6"/>
                <w:sz w:val="24"/>
                <w:szCs w:val="24"/>
              </w:rPr>
              <w:t>Изготовление и поставка составляющих холодного контура</w:t>
            </w:r>
          </w:p>
        </w:tc>
        <w:tc>
          <w:tcPr>
            <w:tcW w:w="850" w:type="dxa"/>
            <w:tcBorders>
              <w:top w:val="nil"/>
              <w:left w:val="nil"/>
              <w:bottom w:val="single" w:sz="4" w:space="0" w:color="000000"/>
              <w:right w:val="single" w:sz="4" w:space="0" w:color="000000"/>
            </w:tcBorders>
            <w:hideMark/>
          </w:tcPr>
          <w:p w14:paraId="032A3A84"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06138D82"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37286682"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hideMark/>
          </w:tcPr>
          <w:p w14:paraId="23F14F21"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b/>
                <w:bCs/>
                <w:color w:val="000000"/>
                <w:lang w:eastAsia="ru-RU"/>
              </w:rPr>
            </w:pPr>
          </w:p>
        </w:tc>
        <w:tc>
          <w:tcPr>
            <w:tcW w:w="2835" w:type="dxa"/>
            <w:tcBorders>
              <w:top w:val="single" w:sz="4" w:space="0" w:color="000000"/>
              <w:left w:val="nil"/>
              <w:bottom w:val="single" w:sz="4" w:space="0" w:color="000000"/>
              <w:right w:val="single" w:sz="4" w:space="0" w:color="000000"/>
            </w:tcBorders>
            <w:hideMark/>
          </w:tcPr>
          <w:p w14:paraId="7B755B3C"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3D2E4BAC" w14:textId="77777777" w:rsidTr="00AB504B">
        <w:trPr>
          <w:trHeight w:val="282"/>
        </w:trPr>
        <w:tc>
          <w:tcPr>
            <w:tcW w:w="709" w:type="dxa"/>
            <w:tcBorders>
              <w:top w:val="nil"/>
              <w:left w:val="single" w:sz="4" w:space="0" w:color="000000"/>
              <w:bottom w:val="single" w:sz="4" w:space="0" w:color="000000"/>
              <w:right w:val="single" w:sz="4" w:space="0" w:color="000000"/>
            </w:tcBorders>
            <w:noWrap/>
            <w:vAlign w:val="center"/>
            <w:hideMark/>
          </w:tcPr>
          <w:p w14:paraId="2B3D2B57"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r w:rsidRPr="008E47A7">
              <w:rPr>
                <w:rFonts w:ascii="Times New Roman" w:eastAsia="Times New Roman" w:hAnsi="Times New Roman"/>
                <w:bCs/>
                <w:i/>
                <w:color w:val="000000"/>
                <w:sz w:val="24"/>
                <w:szCs w:val="24"/>
                <w:lang w:eastAsia="ru-RU"/>
              </w:rPr>
              <w:t> 2.2.</w:t>
            </w:r>
          </w:p>
        </w:tc>
        <w:tc>
          <w:tcPr>
            <w:tcW w:w="851" w:type="dxa"/>
            <w:tcBorders>
              <w:top w:val="single" w:sz="4" w:space="0" w:color="000000"/>
              <w:left w:val="nil"/>
              <w:bottom w:val="single" w:sz="4" w:space="0" w:color="000000"/>
              <w:right w:val="single" w:sz="4" w:space="0" w:color="000000"/>
            </w:tcBorders>
            <w:vAlign w:val="center"/>
          </w:tcPr>
          <w:p w14:paraId="64B4654C" w14:textId="77777777" w:rsidR="00433EF0" w:rsidRPr="008E47A7" w:rsidRDefault="00433EF0" w:rsidP="00AB504B">
            <w:pPr>
              <w:widowControl w:val="0"/>
              <w:tabs>
                <w:tab w:val="left" w:pos="840"/>
              </w:tabs>
              <w:autoSpaceDE w:val="0"/>
              <w:autoSpaceDN w:val="0"/>
              <w:adjustRightInd w:val="0"/>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779EF364" w14:textId="77777777" w:rsidR="00433EF0" w:rsidRPr="008E47A7" w:rsidRDefault="00433EF0" w:rsidP="00AB504B">
            <w:pPr>
              <w:widowControl w:val="0"/>
              <w:tabs>
                <w:tab w:val="left" w:pos="840"/>
              </w:tabs>
              <w:autoSpaceDE w:val="0"/>
              <w:autoSpaceDN w:val="0"/>
              <w:adjustRightInd w:val="0"/>
              <w:spacing w:after="0" w:line="240" w:lineRule="auto"/>
              <w:rPr>
                <w:rFonts w:ascii="Times New Roman" w:eastAsia="Times New Roman" w:hAnsi="Times New Roman"/>
                <w:b/>
                <w:bCs/>
                <w:i/>
                <w:color w:val="000000"/>
                <w:sz w:val="24"/>
                <w:szCs w:val="24"/>
                <w:lang w:eastAsia="ru-RU"/>
              </w:rPr>
            </w:pPr>
            <w:r w:rsidRPr="008E47A7">
              <w:rPr>
                <w:rFonts w:ascii="Times New Roman" w:hAnsi="Times New Roman"/>
                <w:bCs/>
                <w:i/>
                <w:sz w:val="24"/>
                <w:szCs w:val="24"/>
              </w:rPr>
              <w:t>Монтаж силового каркаса</w:t>
            </w:r>
          </w:p>
        </w:tc>
        <w:tc>
          <w:tcPr>
            <w:tcW w:w="850" w:type="dxa"/>
            <w:tcBorders>
              <w:top w:val="nil"/>
              <w:left w:val="nil"/>
              <w:bottom w:val="single" w:sz="4" w:space="0" w:color="000000"/>
              <w:right w:val="single" w:sz="4" w:space="0" w:color="000000"/>
            </w:tcBorders>
            <w:hideMark/>
          </w:tcPr>
          <w:p w14:paraId="27EC3AEA"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2C9CF8F4"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1D07693B"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hideMark/>
          </w:tcPr>
          <w:p w14:paraId="405CC5F0"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2835" w:type="dxa"/>
            <w:tcBorders>
              <w:top w:val="single" w:sz="4" w:space="0" w:color="000000"/>
              <w:left w:val="nil"/>
              <w:bottom w:val="single" w:sz="4" w:space="0" w:color="000000"/>
              <w:right w:val="single" w:sz="4" w:space="0" w:color="000000"/>
            </w:tcBorders>
            <w:hideMark/>
          </w:tcPr>
          <w:p w14:paraId="4222694B"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2F66DE4E" w14:textId="77777777" w:rsidTr="00AB504B">
        <w:trPr>
          <w:trHeight w:val="282"/>
        </w:trPr>
        <w:tc>
          <w:tcPr>
            <w:tcW w:w="709" w:type="dxa"/>
            <w:tcBorders>
              <w:top w:val="nil"/>
              <w:left w:val="single" w:sz="4" w:space="0" w:color="000000"/>
              <w:bottom w:val="single" w:sz="4" w:space="0" w:color="000000"/>
              <w:right w:val="single" w:sz="4" w:space="0" w:color="000000"/>
            </w:tcBorders>
            <w:noWrap/>
            <w:vAlign w:val="center"/>
            <w:hideMark/>
          </w:tcPr>
          <w:p w14:paraId="3419CEC4"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2.3.</w:t>
            </w:r>
          </w:p>
        </w:tc>
        <w:tc>
          <w:tcPr>
            <w:tcW w:w="851" w:type="dxa"/>
            <w:tcBorders>
              <w:top w:val="single" w:sz="4" w:space="0" w:color="000000"/>
              <w:left w:val="nil"/>
              <w:bottom w:val="single" w:sz="4" w:space="0" w:color="000000"/>
              <w:right w:val="single" w:sz="4" w:space="0" w:color="000000"/>
            </w:tcBorders>
            <w:vAlign w:val="center"/>
          </w:tcPr>
          <w:p w14:paraId="5D1E0167"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328C234"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 xml:space="preserve">Монтаж кровли, </w:t>
            </w:r>
            <w:proofErr w:type="spellStart"/>
            <w:r w:rsidRPr="008E47A7">
              <w:rPr>
                <w:rFonts w:ascii="Times New Roman" w:hAnsi="Times New Roman"/>
                <w:bCs/>
                <w:i/>
                <w:sz w:val="24"/>
                <w:szCs w:val="24"/>
              </w:rPr>
              <w:t>снегозадержателей</w:t>
            </w:r>
            <w:proofErr w:type="spellEnd"/>
            <w:r w:rsidRPr="008E47A7">
              <w:rPr>
                <w:rFonts w:ascii="Times New Roman" w:hAnsi="Times New Roman"/>
                <w:bCs/>
                <w:i/>
                <w:sz w:val="24"/>
                <w:szCs w:val="24"/>
              </w:rPr>
              <w:t>, водосточной системы</w:t>
            </w:r>
          </w:p>
        </w:tc>
        <w:tc>
          <w:tcPr>
            <w:tcW w:w="850" w:type="dxa"/>
            <w:tcBorders>
              <w:top w:val="nil"/>
              <w:left w:val="nil"/>
              <w:bottom w:val="single" w:sz="4" w:space="0" w:color="000000"/>
              <w:right w:val="single" w:sz="4" w:space="0" w:color="000000"/>
            </w:tcBorders>
            <w:hideMark/>
          </w:tcPr>
          <w:p w14:paraId="2DAF3369"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355419EA"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7672E685"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hideMark/>
          </w:tcPr>
          <w:p w14:paraId="31026538"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2835" w:type="dxa"/>
            <w:tcBorders>
              <w:top w:val="single" w:sz="4" w:space="0" w:color="000000"/>
              <w:left w:val="nil"/>
              <w:bottom w:val="single" w:sz="4" w:space="0" w:color="000000"/>
              <w:right w:val="single" w:sz="4" w:space="0" w:color="000000"/>
            </w:tcBorders>
            <w:hideMark/>
          </w:tcPr>
          <w:p w14:paraId="43F1D435"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55917E73" w14:textId="77777777" w:rsidTr="00AB504B">
        <w:trPr>
          <w:trHeight w:val="282"/>
        </w:trPr>
        <w:tc>
          <w:tcPr>
            <w:tcW w:w="709" w:type="dxa"/>
            <w:tcBorders>
              <w:top w:val="nil"/>
              <w:left w:val="single" w:sz="4" w:space="0" w:color="000000"/>
              <w:bottom w:val="single" w:sz="4" w:space="0" w:color="000000"/>
              <w:right w:val="single" w:sz="4" w:space="0" w:color="000000"/>
            </w:tcBorders>
            <w:noWrap/>
            <w:vAlign w:val="center"/>
            <w:hideMark/>
          </w:tcPr>
          <w:p w14:paraId="186B2324"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2.4.</w:t>
            </w:r>
          </w:p>
        </w:tc>
        <w:tc>
          <w:tcPr>
            <w:tcW w:w="851" w:type="dxa"/>
            <w:tcBorders>
              <w:top w:val="single" w:sz="4" w:space="0" w:color="000000"/>
              <w:left w:val="nil"/>
              <w:bottom w:val="single" w:sz="4" w:space="0" w:color="000000"/>
              <w:right w:val="single" w:sz="4" w:space="0" w:color="000000"/>
            </w:tcBorders>
            <w:vAlign w:val="center"/>
          </w:tcPr>
          <w:p w14:paraId="612FD685"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345A03C"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Монтаж фасада</w:t>
            </w:r>
          </w:p>
        </w:tc>
        <w:tc>
          <w:tcPr>
            <w:tcW w:w="850" w:type="dxa"/>
            <w:tcBorders>
              <w:top w:val="nil"/>
              <w:left w:val="nil"/>
              <w:bottom w:val="single" w:sz="4" w:space="0" w:color="000000"/>
              <w:right w:val="single" w:sz="4" w:space="0" w:color="000000"/>
            </w:tcBorders>
            <w:vAlign w:val="center"/>
            <w:hideMark/>
          </w:tcPr>
          <w:p w14:paraId="2120D133"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03065C3D"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260D37F3"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64282A10"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hideMark/>
          </w:tcPr>
          <w:p w14:paraId="73E28EE9"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74A18435" w14:textId="77777777" w:rsidTr="00AB504B">
        <w:trPr>
          <w:trHeight w:val="282"/>
        </w:trPr>
        <w:tc>
          <w:tcPr>
            <w:tcW w:w="709" w:type="dxa"/>
            <w:tcBorders>
              <w:top w:val="nil"/>
              <w:left w:val="single" w:sz="4" w:space="0" w:color="000000"/>
              <w:bottom w:val="single" w:sz="4" w:space="0" w:color="000000"/>
              <w:right w:val="single" w:sz="4" w:space="0" w:color="000000"/>
            </w:tcBorders>
            <w:noWrap/>
            <w:vAlign w:val="center"/>
            <w:hideMark/>
          </w:tcPr>
          <w:p w14:paraId="49ACDAB8"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2.5.</w:t>
            </w:r>
          </w:p>
        </w:tc>
        <w:tc>
          <w:tcPr>
            <w:tcW w:w="851" w:type="dxa"/>
            <w:tcBorders>
              <w:top w:val="single" w:sz="4" w:space="0" w:color="000000"/>
              <w:left w:val="nil"/>
              <w:bottom w:val="single" w:sz="4" w:space="0" w:color="000000"/>
              <w:right w:val="single" w:sz="4" w:space="0" w:color="000000"/>
            </w:tcBorders>
            <w:vAlign w:val="center"/>
          </w:tcPr>
          <w:p w14:paraId="074F8FA0"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1245AB3E"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Монтаж окон</w:t>
            </w:r>
          </w:p>
        </w:tc>
        <w:tc>
          <w:tcPr>
            <w:tcW w:w="850" w:type="dxa"/>
            <w:tcBorders>
              <w:top w:val="nil"/>
              <w:left w:val="nil"/>
              <w:bottom w:val="single" w:sz="4" w:space="0" w:color="000000"/>
              <w:right w:val="single" w:sz="4" w:space="0" w:color="000000"/>
            </w:tcBorders>
            <w:hideMark/>
          </w:tcPr>
          <w:p w14:paraId="15C73341"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16061444"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02442B68"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vAlign w:val="center"/>
            <w:hideMark/>
          </w:tcPr>
          <w:p w14:paraId="0C41D8D3" w14:textId="77777777" w:rsidR="00433EF0" w:rsidRPr="00335917" w:rsidRDefault="00433EF0" w:rsidP="00AB504B">
            <w:pPr>
              <w:spacing w:after="0" w:line="240" w:lineRule="auto"/>
              <w:jc w:val="center"/>
              <w:rPr>
                <w:rFonts w:ascii="Times New Roman" w:eastAsia="Times New Roman" w:hAnsi="Times New Roman"/>
                <w:b/>
                <w:bCs/>
                <w:lang w:eastAsia="ru-RU"/>
              </w:rPr>
            </w:pPr>
          </w:p>
        </w:tc>
        <w:tc>
          <w:tcPr>
            <w:tcW w:w="2835" w:type="dxa"/>
            <w:tcBorders>
              <w:top w:val="single" w:sz="4" w:space="0" w:color="000000"/>
              <w:left w:val="nil"/>
              <w:bottom w:val="single" w:sz="4" w:space="0" w:color="000000"/>
              <w:right w:val="single" w:sz="4" w:space="0" w:color="000000"/>
            </w:tcBorders>
            <w:hideMark/>
          </w:tcPr>
          <w:p w14:paraId="5527D84A"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5FFC629B" w14:textId="77777777" w:rsidTr="00AB504B">
        <w:trPr>
          <w:trHeight w:val="282"/>
        </w:trPr>
        <w:tc>
          <w:tcPr>
            <w:tcW w:w="709" w:type="dxa"/>
            <w:tcBorders>
              <w:top w:val="nil"/>
              <w:left w:val="single" w:sz="4" w:space="0" w:color="000000"/>
              <w:bottom w:val="single" w:sz="4" w:space="0" w:color="000000"/>
              <w:right w:val="single" w:sz="4" w:space="0" w:color="000000"/>
            </w:tcBorders>
            <w:noWrap/>
            <w:vAlign w:val="center"/>
            <w:hideMark/>
          </w:tcPr>
          <w:p w14:paraId="7359E767"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val="en-US" w:eastAsia="ru-RU"/>
              </w:rPr>
              <w:t>2</w:t>
            </w:r>
            <w:r w:rsidRPr="008E47A7">
              <w:rPr>
                <w:rFonts w:ascii="Times New Roman" w:eastAsia="Times New Roman" w:hAnsi="Times New Roman"/>
                <w:i/>
                <w:color w:val="000000"/>
                <w:sz w:val="24"/>
                <w:szCs w:val="24"/>
                <w:lang w:eastAsia="ru-RU"/>
              </w:rPr>
              <w:t>.6.</w:t>
            </w:r>
          </w:p>
        </w:tc>
        <w:tc>
          <w:tcPr>
            <w:tcW w:w="851" w:type="dxa"/>
            <w:tcBorders>
              <w:top w:val="single" w:sz="4" w:space="0" w:color="000000"/>
              <w:left w:val="nil"/>
              <w:bottom w:val="single" w:sz="4" w:space="0" w:color="000000"/>
              <w:right w:val="single" w:sz="4" w:space="0" w:color="000000"/>
            </w:tcBorders>
            <w:vAlign w:val="center"/>
          </w:tcPr>
          <w:p w14:paraId="5B0F47E3"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7445B7D6"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pacing w:val="6"/>
                <w:sz w:val="24"/>
                <w:szCs w:val="24"/>
              </w:rPr>
              <w:t>Монтаж входной двери</w:t>
            </w:r>
          </w:p>
        </w:tc>
        <w:tc>
          <w:tcPr>
            <w:tcW w:w="850" w:type="dxa"/>
            <w:tcBorders>
              <w:top w:val="nil"/>
              <w:left w:val="nil"/>
              <w:bottom w:val="single" w:sz="4" w:space="0" w:color="000000"/>
              <w:right w:val="single" w:sz="4" w:space="0" w:color="000000"/>
            </w:tcBorders>
            <w:hideMark/>
          </w:tcPr>
          <w:p w14:paraId="31AA8DEB"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77134FE7"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3AED4176"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hideMark/>
          </w:tcPr>
          <w:p w14:paraId="3AF51F1D"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2835" w:type="dxa"/>
            <w:tcBorders>
              <w:top w:val="single" w:sz="4" w:space="0" w:color="000000"/>
              <w:left w:val="nil"/>
              <w:bottom w:val="single" w:sz="4" w:space="0" w:color="000000"/>
              <w:right w:val="single" w:sz="4" w:space="0" w:color="000000"/>
            </w:tcBorders>
            <w:hideMark/>
          </w:tcPr>
          <w:p w14:paraId="68B76DCE"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491F31E5"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705FCE4A"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2.7.</w:t>
            </w:r>
          </w:p>
        </w:tc>
        <w:tc>
          <w:tcPr>
            <w:tcW w:w="851" w:type="dxa"/>
            <w:tcBorders>
              <w:top w:val="single" w:sz="4" w:space="0" w:color="000000"/>
              <w:left w:val="nil"/>
              <w:bottom w:val="single" w:sz="4" w:space="0" w:color="000000"/>
              <w:right w:val="single" w:sz="4" w:space="0" w:color="000000"/>
            </w:tcBorders>
            <w:vAlign w:val="center"/>
          </w:tcPr>
          <w:p w14:paraId="2679E1FF"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2CDFC9E1"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Монтаж террасы с кровлей</w:t>
            </w:r>
          </w:p>
        </w:tc>
        <w:tc>
          <w:tcPr>
            <w:tcW w:w="850" w:type="dxa"/>
            <w:tcBorders>
              <w:top w:val="nil"/>
              <w:left w:val="nil"/>
              <w:bottom w:val="single" w:sz="4" w:space="0" w:color="000000"/>
              <w:right w:val="single" w:sz="4" w:space="0" w:color="000000"/>
            </w:tcBorders>
            <w:vAlign w:val="center"/>
            <w:hideMark/>
          </w:tcPr>
          <w:p w14:paraId="20509934"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4F1218E9"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04528541"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6CCEC396"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53323B71" w14:textId="77777777" w:rsidR="00433EF0" w:rsidRPr="00335917" w:rsidRDefault="00433EF0" w:rsidP="00AB504B">
            <w:pPr>
              <w:spacing w:after="0" w:line="240" w:lineRule="auto"/>
              <w:jc w:val="center"/>
              <w:rPr>
                <w:rFonts w:ascii="Times New Roman" w:eastAsia="Times New Roman" w:hAnsi="Times New Roman"/>
                <w:i/>
                <w:iCs/>
                <w:lang w:eastAsia="ru-RU"/>
              </w:rPr>
            </w:pPr>
          </w:p>
        </w:tc>
      </w:tr>
      <w:tr w:rsidR="00433EF0" w:rsidRPr="00335917" w14:paraId="4CA8190C"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4CCA01D8"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r w:rsidRPr="008E47A7">
              <w:rPr>
                <w:rFonts w:ascii="Times New Roman" w:eastAsia="Times New Roman" w:hAnsi="Times New Roman"/>
                <w:bCs/>
                <w:i/>
                <w:color w:val="000000"/>
                <w:sz w:val="24"/>
                <w:szCs w:val="24"/>
                <w:lang w:eastAsia="ru-RU"/>
              </w:rPr>
              <w:t>2.8.</w:t>
            </w:r>
          </w:p>
        </w:tc>
        <w:tc>
          <w:tcPr>
            <w:tcW w:w="851" w:type="dxa"/>
            <w:tcBorders>
              <w:top w:val="single" w:sz="4" w:space="0" w:color="000000"/>
              <w:left w:val="nil"/>
              <w:bottom w:val="single" w:sz="4" w:space="0" w:color="000000"/>
              <w:right w:val="single" w:sz="4" w:space="0" w:color="000000"/>
            </w:tcBorders>
            <w:vAlign w:val="center"/>
          </w:tcPr>
          <w:p w14:paraId="7CB5ABA2"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08662D5" w14:textId="77777777" w:rsidR="00433EF0" w:rsidRPr="008E47A7" w:rsidRDefault="00433EF0" w:rsidP="00AB504B">
            <w:pPr>
              <w:spacing w:after="0" w:line="240" w:lineRule="auto"/>
              <w:rPr>
                <w:rFonts w:ascii="Times New Roman" w:eastAsia="Times New Roman" w:hAnsi="Times New Roman"/>
                <w:bCs/>
                <w:i/>
                <w:iCs/>
                <w:color w:val="000000"/>
                <w:sz w:val="24"/>
                <w:szCs w:val="24"/>
                <w:lang w:eastAsia="ru-RU"/>
              </w:rPr>
            </w:pPr>
            <w:r w:rsidRPr="008E47A7">
              <w:rPr>
                <w:rFonts w:ascii="Times New Roman" w:hAnsi="Times New Roman"/>
                <w:bCs/>
                <w:i/>
                <w:sz w:val="24"/>
                <w:szCs w:val="24"/>
              </w:rPr>
              <w:t>Монтаж крыльца входной группы с кровлей</w:t>
            </w:r>
          </w:p>
        </w:tc>
        <w:tc>
          <w:tcPr>
            <w:tcW w:w="850" w:type="dxa"/>
            <w:tcBorders>
              <w:top w:val="nil"/>
              <w:left w:val="nil"/>
              <w:bottom w:val="single" w:sz="4" w:space="0" w:color="000000"/>
              <w:right w:val="single" w:sz="4" w:space="0" w:color="000000"/>
            </w:tcBorders>
            <w:hideMark/>
          </w:tcPr>
          <w:p w14:paraId="1E8A5E52"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3D513A91"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7040B127"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noWrap/>
            <w:hideMark/>
          </w:tcPr>
          <w:p w14:paraId="7CD91542"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b/>
                <w:bCs/>
                <w:color w:val="000000"/>
                <w:lang w:eastAsia="ru-RU"/>
              </w:rPr>
            </w:pPr>
          </w:p>
        </w:tc>
        <w:tc>
          <w:tcPr>
            <w:tcW w:w="2835" w:type="dxa"/>
            <w:tcBorders>
              <w:top w:val="single" w:sz="4" w:space="0" w:color="000000"/>
              <w:left w:val="nil"/>
              <w:bottom w:val="single" w:sz="4" w:space="0" w:color="000000"/>
              <w:right w:val="single" w:sz="4" w:space="0" w:color="000000"/>
            </w:tcBorders>
            <w:hideMark/>
          </w:tcPr>
          <w:p w14:paraId="2F117AFD"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12221859"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67D5B2BB"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p>
        </w:tc>
        <w:tc>
          <w:tcPr>
            <w:tcW w:w="851" w:type="dxa"/>
            <w:tcBorders>
              <w:top w:val="single" w:sz="4" w:space="0" w:color="000000"/>
              <w:left w:val="nil"/>
              <w:bottom w:val="single" w:sz="4" w:space="0" w:color="000000"/>
              <w:right w:val="single" w:sz="4" w:space="0" w:color="000000"/>
            </w:tcBorders>
            <w:vAlign w:val="center"/>
          </w:tcPr>
          <w:p w14:paraId="0C3693D1"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hideMark/>
          </w:tcPr>
          <w:p w14:paraId="24D17146"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Итого по этапу № </w:t>
            </w:r>
            <w:r>
              <w:rPr>
                <w:rFonts w:ascii="Times New Roman" w:eastAsia="Times New Roman" w:hAnsi="Times New Roman"/>
                <w:b/>
                <w:bCs/>
                <w:color w:val="000000"/>
                <w:sz w:val="24"/>
                <w:szCs w:val="24"/>
                <w:lang w:eastAsia="ru-RU"/>
              </w:rPr>
              <w:t>2</w:t>
            </w:r>
          </w:p>
        </w:tc>
        <w:tc>
          <w:tcPr>
            <w:tcW w:w="850" w:type="dxa"/>
            <w:tcBorders>
              <w:top w:val="nil"/>
              <w:left w:val="nil"/>
              <w:bottom w:val="single" w:sz="4" w:space="0" w:color="000000"/>
              <w:right w:val="single" w:sz="4" w:space="0" w:color="000000"/>
            </w:tcBorders>
            <w:hideMark/>
          </w:tcPr>
          <w:p w14:paraId="11F354B0"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3F0497A3"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2E3A2ECB"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noWrap/>
            <w:hideMark/>
          </w:tcPr>
          <w:p w14:paraId="0921EEC7"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b/>
                <w:bCs/>
                <w:color w:val="000000"/>
                <w:lang w:eastAsia="ru-RU"/>
              </w:rPr>
            </w:pPr>
          </w:p>
        </w:tc>
        <w:tc>
          <w:tcPr>
            <w:tcW w:w="2835" w:type="dxa"/>
            <w:tcBorders>
              <w:top w:val="single" w:sz="4" w:space="0" w:color="000000"/>
              <w:left w:val="nil"/>
              <w:bottom w:val="single" w:sz="4" w:space="0" w:color="000000"/>
              <w:right w:val="single" w:sz="4" w:space="0" w:color="000000"/>
            </w:tcBorders>
            <w:hideMark/>
          </w:tcPr>
          <w:p w14:paraId="75D1F147"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125CAC60"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410CC302"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p>
        </w:tc>
        <w:tc>
          <w:tcPr>
            <w:tcW w:w="851" w:type="dxa"/>
            <w:tcBorders>
              <w:top w:val="single" w:sz="4" w:space="0" w:color="000000"/>
              <w:left w:val="nil"/>
              <w:bottom w:val="single" w:sz="4" w:space="0" w:color="000000"/>
              <w:right w:val="single" w:sz="4" w:space="0" w:color="000000"/>
            </w:tcBorders>
            <w:vAlign w:val="center"/>
          </w:tcPr>
          <w:p w14:paraId="21A1F1CE"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hideMark/>
          </w:tcPr>
          <w:p w14:paraId="5CC629A6"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НДС по ставке </w:t>
            </w:r>
            <w:r>
              <w:rPr>
                <w:rFonts w:ascii="Times New Roman" w:eastAsia="Times New Roman" w:hAnsi="Times New Roman"/>
                <w:b/>
                <w:bCs/>
                <w:color w:val="000000"/>
                <w:sz w:val="24"/>
                <w:szCs w:val="24"/>
                <w:lang w:eastAsia="ru-RU"/>
              </w:rPr>
              <w:t>__</w:t>
            </w:r>
            <w:r w:rsidRPr="008E47A7">
              <w:rPr>
                <w:rFonts w:ascii="Times New Roman" w:eastAsia="Times New Roman" w:hAnsi="Times New Roman"/>
                <w:b/>
                <w:bCs/>
                <w:color w:val="000000"/>
                <w:sz w:val="24"/>
                <w:szCs w:val="24"/>
                <w:lang w:eastAsia="ru-RU"/>
              </w:rPr>
              <w:t>%</w:t>
            </w:r>
          </w:p>
        </w:tc>
        <w:tc>
          <w:tcPr>
            <w:tcW w:w="850" w:type="dxa"/>
            <w:tcBorders>
              <w:top w:val="nil"/>
              <w:left w:val="nil"/>
              <w:bottom w:val="single" w:sz="4" w:space="0" w:color="000000"/>
              <w:right w:val="single" w:sz="4" w:space="0" w:color="000000"/>
            </w:tcBorders>
            <w:hideMark/>
          </w:tcPr>
          <w:p w14:paraId="3938BFE3"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51264799"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hideMark/>
          </w:tcPr>
          <w:p w14:paraId="44959425"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noWrap/>
            <w:hideMark/>
          </w:tcPr>
          <w:p w14:paraId="396127EF"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b/>
                <w:bCs/>
                <w:color w:val="000000"/>
                <w:lang w:eastAsia="ru-RU"/>
              </w:rPr>
            </w:pPr>
          </w:p>
        </w:tc>
        <w:tc>
          <w:tcPr>
            <w:tcW w:w="2835" w:type="dxa"/>
            <w:tcBorders>
              <w:top w:val="single" w:sz="4" w:space="0" w:color="000000"/>
              <w:left w:val="nil"/>
              <w:bottom w:val="single" w:sz="4" w:space="0" w:color="000000"/>
              <w:right w:val="single" w:sz="4" w:space="0" w:color="000000"/>
            </w:tcBorders>
            <w:hideMark/>
          </w:tcPr>
          <w:p w14:paraId="5F45C328"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38C3D4F0" w14:textId="77777777" w:rsidTr="00AB504B">
        <w:trPr>
          <w:trHeight w:val="312"/>
        </w:trPr>
        <w:tc>
          <w:tcPr>
            <w:tcW w:w="709" w:type="dxa"/>
            <w:tcBorders>
              <w:top w:val="nil"/>
              <w:left w:val="single" w:sz="4" w:space="0" w:color="000000"/>
              <w:bottom w:val="single" w:sz="4" w:space="0" w:color="000000"/>
              <w:right w:val="single" w:sz="4" w:space="0" w:color="000000"/>
            </w:tcBorders>
            <w:shd w:val="clear" w:color="auto" w:fill="B8CCE4" w:themeFill="accent1" w:themeFillTint="66"/>
            <w:noWrap/>
            <w:vAlign w:val="center"/>
            <w:hideMark/>
          </w:tcPr>
          <w:p w14:paraId="084DA65C" w14:textId="77777777" w:rsidR="00433EF0" w:rsidRPr="008E47A7" w:rsidRDefault="00433EF0" w:rsidP="00AB504B">
            <w:pPr>
              <w:spacing w:after="0" w:line="240" w:lineRule="auto"/>
              <w:jc w:val="center"/>
              <w:rPr>
                <w:rFonts w:ascii="Times New Roman" w:eastAsia="Times New Roman" w:hAnsi="Times New Roman"/>
                <w:b/>
                <w:color w:val="000000"/>
                <w:sz w:val="24"/>
                <w:szCs w:val="24"/>
                <w:lang w:eastAsia="ru-RU"/>
              </w:rPr>
            </w:pPr>
            <w:r w:rsidRPr="008E47A7">
              <w:rPr>
                <w:rFonts w:ascii="Times New Roman" w:eastAsia="Times New Roman" w:hAnsi="Times New Roman"/>
                <w:b/>
                <w:color w:val="000000"/>
                <w:sz w:val="24"/>
                <w:szCs w:val="24"/>
                <w:lang w:eastAsia="ru-RU"/>
              </w:rPr>
              <w:t>3</w:t>
            </w:r>
          </w:p>
        </w:tc>
        <w:tc>
          <w:tcPr>
            <w:tcW w:w="851" w:type="dxa"/>
            <w:tcBorders>
              <w:top w:val="single" w:sz="4" w:space="0" w:color="000000"/>
              <w:left w:val="nil"/>
              <w:bottom w:val="single" w:sz="4" w:space="0" w:color="000000"/>
              <w:right w:val="single" w:sz="4" w:space="0" w:color="000000"/>
            </w:tcBorders>
            <w:shd w:val="clear" w:color="auto" w:fill="B8CCE4" w:themeFill="accent1" w:themeFillTint="66"/>
            <w:vAlign w:val="center"/>
          </w:tcPr>
          <w:p w14:paraId="25F3D5D7" w14:textId="77777777" w:rsidR="00433EF0" w:rsidRPr="008E47A7" w:rsidRDefault="00433EF0" w:rsidP="00AB504B">
            <w:pPr>
              <w:spacing w:after="0" w:line="240" w:lineRule="auto"/>
              <w:jc w:val="center"/>
              <w:rPr>
                <w:rFonts w:ascii="Times New Roman" w:hAnsi="Times New Roman"/>
                <w:b/>
                <w:bCs/>
                <w:spacing w:val="6"/>
                <w:sz w:val="24"/>
                <w:szCs w:val="24"/>
              </w:rPr>
            </w:pPr>
            <w:r w:rsidRPr="008E47A7">
              <w:rPr>
                <w:rFonts w:ascii="Times New Roman" w:hAnsi="Times New Roman"/>
                <w:b/>
                <w:bCs/>
                <w:spacing w:val="6"/>
                <w:sz w:val="24"/>
                <w:szCs w:val="24"/>
              </w:rPr>
              <w:t>3</w:t>
            </w:r>
          </w:p>
        </w:tc>
        <w:tc>
          <w:tcPr>
            <w:tcW w:w="510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165F5859"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pacing w:val="6"/>
                <w:sz w:val="24"/>
                <w:szCs w:val="24"/>
              </w:rPr>
              <w:t>Поставка и монтаж теплого контура</w:t>
            </w:r>
          </w:p>
        </w:tc>
        <w:tc>
          <w:tcPr>
            <w:tcW w:w="850" w:type="dxa"/>
            <w:tcBorders>
              <w:top w:val="nil"/>
              <w:left w:val="nil"/>
              <w:bottom w:val="single" w:sz="4" w:space="0" w:color="000000"/>
              <w:right w:val="single" w:sz="4" w:space="0" w:color="000000"/>
            </w:tcBorders>
            <w:shd w:val="clear" w:color="auto" w:fill="B8CCE4" w:themeFill="accent1" w:themeFillTint="66"/>
            <w:noWrap/>
            <w:hideMark/>
          </w:tcPr>
          <w:p w14:paraId="62CD0D7F"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shd w:val="clear" w:color="auto" w:fill="B8CCE4" w:themeFill="accent1" w:themeFillTint="66"/>
            <w:noWrap/>
            <w:hideMark/>
          </w:tcPr>
          <w:p w14:paraId="6F8B9FB2"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shd w:val="clear" w:color="auto" w:fill="B8CCE4" w:themeFill="accent1" w:themeFillTint="66"/>
            <w:noWrap/>
            <w:hideMark/>
          </w:tcPr>
          <w:p w14:paraId="5A7A5258"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shd w:val="clear" w:color="auto" w:fill="B8CCE4" w:themeFill="accent1" w:themeFillTint="66"/>
            <w:noWrap/>
            <w:hideMark/>
          </w:tcPr>
          <w:p w14:paraId="21B5DC5A"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2835" w:type="dxa"/>
            <w:tcBorders>
              <w:top w:val="nil"/>
              <w:left w:val="nil"/>
              <w:bottom w:val="single" w:sz="4" w:space="0" w:color="000000"/>
              <w:right w:val="single" w:sz="4" w:space="0" w:color="000000"/>
            </w:tcBorders>
            <w:shd w:val="clear" w:color="auto" w:fill="B8CCE4" w:themeFill="accent1" w:themeFillTint="66"/>
            <w:noWrap/>
            <w:hideMark/>
          </w:tcPr>
          <w:p w14:paraId="58D32F20"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b/>
                <w:bCs/>
                <w:color w:val="000000"/>
                <w:lang w:eastAsia="ru-RU"/>
              </w:rPr>
            </w:pPr>
          </w:p>
        </w:tc>
      </w:tr>
      <w:tr w:rsidR="00433EF0" w:rsidRPr="00335917" w14:paraId="02EBDCB6" w14:textId="77777777" w:rsidTr="00AB504B">
        <w:trPr>
          <w:trHeight w:val="312"/>
        </w:trPr>
        <w:tc>
          <w:tcPr>
            <w:tcW w:w="70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4BCCCDC2"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3.1.</w:t>
            </w:r>
          </w:p>
        </w:tc>
        <w:tc>
          <w:tcPr>
            <w:tcW w:w="851" w:type="dxa"/>
            <w:tcBorders>
              <w:top w:val="single" w:sz="4" w:space="0" w:color="000000"/>
              <w:left w:val="nil"/>
              <w:bottom w:val="single" w:sz="4" w:space="0" w:color="000000"/>
              <w:right w:val="single" w:sz="4" w:space="0" w:color="000000"/>
            </w:tcBorders>
            <w:shd w:val="clear" w:color="auto" w:fill="FFFFFF" w:themeFill="background1"/>
            <w:vAlign w:val="center"/>
          </w:tcPr>
          <w:p w14:paraId="0AFE6BC3"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D78DAF9" w14:textId="77777777" w:rsidR="00433EF0" w:rsidRPr="008E47A7" w:rsidRDefault="00433EF0" w:rsidP="00AB504B">
            <w:pPr>
              <w:spacing w:after="0" w:line="240" w:lineRule="auto"/>
              <w:rPr>
                <w:rFonts w:ascii="Times New Roman" w:hAnsi="Times New Roman"/>
                <w:bCs/>
                <w:i/>
                <w:spacing w:val="6"/>
                <w:sz w:val="24"/>
                <w:szCs w:val="24"/>
              </w:rPr>
            </w:pPr>
            <w:r w:rsidRPr="008E47A7">
              <w:rPr>
                <w:rFonts w:ascii="Times New Roman" w:hAnsi="Times New Roman"/>
                <w:bCs/>
                <w:i/>
                <w:spacing w:val="6"/>
                <w:sz w:val="24"/>
                <w:szCs w:val="24"/>
              </w:rPr>
              <w:t>Поставка составляющих теплого контура</w:t>
            </w:r>
          </w:p>
        </w:tc>
        <w:tc>
          <w:tcPr>
            <w:tcW w:w="850"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00757913"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p>
        </w:tc>
        <w:tc>
          <w:tcPr>
            <w:tcW w:w="992"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35B26F9F"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p>
        </w:tc>
        <w:tc>
          <w:tcPr>
            <w:tcW w:w="1560"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1970F690" w14:textId="77777777" w:rsidR="00433EF0" w:rsidRPr="00335917" w:rsidRDefault="00433EF0" w:rsidP="00AB504B">
            <w:pPr>
              <w:spacing w:after="0" w:line="240" w:lineRule="auto"/>
              <w:jc w:val="center"/>
              <w:rPr>
                <w:rFonts w:ascii="Times New Roman" w:eastAsia="Times New Roman" w:hAnsi="Times New Roman"/>
                <w:b/>
                <w:bCs/>
                <w:lang w:eastAsia="ru-RU"/>
              </w:rPr>
            </w:pPr>
          </w:p>
        </w:tc>
        <w:tc>
          <w:tcPr>
            <w:tcW w:w="1701"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1DAFC26A" w14:textId="77777777" w:rsidR="00433EF0" w:rsidRPr="00335917" w:rsidRDefault="00433EF0" w:rsidP="00AB504B">
            <w:pPr>
              <w:spacing w:after="0" w:line="240" w:lineRule="auto"/>
              <w:jc w:val="center"/>
              <w:rPr>
                <w:rFonts w:ascii="Times New Roman" w:eastAsia="Times New Roman" w:hAnsi="Times New Roman"/>
                <w:b/>
                <w:bCs/>
                <w:lang w:eastAsia="ru-RU"/>
              </w:rPr>
            </w:pPr>
          </w:p>
        </w:tc>
        <w:tc>
          <w:tcPr>
            <w:tcW w:w="2835"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7AC216A6" w14:textId="77777777" w:rsidR="00433EF0" w:rsidRPr="00335917" w:rsidRDefault="00433EF0" w:rsidP="00AB504B">
            <w:pPr>
              <w:spacing w:after="0" w:line="240" w:lineRule="auto"/>
              <w:jc w:val="center"/>
              <w:rPr>
                <w:rFonts w:ascii="Times New Roman" w:eastAsia="Times New Roman" w:hAnsi="Times New Roman"/>
                <w:b/>
                <w:bCs/>
                <w:lang w:eastAsia="ru-RU"/>
              </w:rPr>
            </w:pPr>
          </w:p>
        </w:tc>
      </w:tr>
      <w:tr w:rsidR="00433EF0" w:rsidRPr="00335917" w14:paraId="6396AC20"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2D7EF614"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3.2.</w:t>
            </w:r>
          </w:p>
        </w:tc>
        <w:tc>
          <w:tcPr>
            <w:tcW w:w="851" w:type="dxa"/>
            <w:tcBorders>
              <w:top w:val="single" w:sz="4" w:space="0" w:color="000000"/>
              <w:left w:val="nil"/>
              <w:bottom w:val="single" w:sz="4" w:space="0" w:color="000000"/>
              <w:right w:val="single" w:sz="4" w:space="0" w:color="000000"/>
            </w:tcBorders>
            <w:vAlign w:val="center"/>
          </w:tcPr>
          <w:p w14:paraId="7AB32D70"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46E3202B"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pacing w:val="6"/>
                <w:sz w:val="24"/>
                <w:szCs w:val="24"/>
              </w:rPr>
              <w:t>Монтаж утеплителя</w:t>
            </w:r>
          </w:p>
        </w:tc>
        <w:tc>
          <w:tcPr>
            <w:tcW w:w="850" w:type="dxa"/>
            <w:tcBorders>
              <w:top w:val="nil"/>
              <w:left w:val="nil"/>
              <w:bottom w:val="single" w:sz="4" w:space="0" w:color="000000"/>
              <w:right w:val="single" w:sz="4" w:space="0" w:color="000000"/>
            </w:tcBorders>
            <w:vAlign w:val="center"/>
            <w:hideMark/>
          </w:tcPr>
          <w:p w14:paraId="1255DC7A"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02F7F969"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7E27D063"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58725C5A"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364DD950"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6F81D1E4"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26562E34"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3.3.</w:t>
            </w:r>
          </w:p>
        </w:tc>
        <w:tc>
          <w:tcPr>
            <w:tcW w:w="851" w:type="dxa"/>
            <w:tcBorders>
              <w:top w:val="single" w:sz="4" w:space="0" w:color="000000"/>
              <w:left w:val="nil"/>
              <w:bottom w:val="single" w:sz="4" w:space="0" w:color="000000"/>
              <w:right w:val="single" w:sz="4" w:space="0" w:color="000000"/>
            </w:tcBorders>
            <w:vAlign w:val="center"/>
          </w:tcPr>
          <w:p w14:paraId="53374DEB"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BB4FFB9"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 xml:space="preserve">Монтаж </w:t>
            </w:r>
            <w:proofErr w:type="spellStart"/>
            <w:r w:rsidRPr="008E47A7">
              <w:rPr>
                <w:rFonts w:ascii="Times New Roman" w:hAnsi="Times New Roman"/>
                <w:bCs/>
                <w:i/>
                <w:sz w:val="24"/>
                <w:szCs w:val="24"/>
              </w:rPr>
              <w:t>пароизоляции</w:t>
            </w:r>
            <w:proofErr w:type="spellEnd"/>
            <w:r w:rsidRPr="008E47A7">
              <w:rPr>
                <w:rFonts w:ascii="Times New Roman" w:hAnsi="Times New Roman"/>
                <w:bCs/>
                <w:i/>
                <w:sz w:val="24"/>
                <w:szCs w:val="24"/>
              </w:rPr>
              <w:t>, проклейки стыков специальным скотчем</w:t>
            </w:r>
          </w:p>
        </w:tc>
        <w:tc>
          <w:tcPr>
            <w:tcW w:w="850" w:type="dxa"/>
            <w:tcBorders>
              <w:top w:val="nil"/>
              <w:left w:val="nil"/>
              <w:bottom w:val="single" w:sz="4" w:space="0" w:color="000000"/>
              <w:right w:val="single" w:sz="4" w:space="0" w:color="000000"/>
            </w:tcBorders>
            <w:vAlign w:val="center"/>
            <w:hideMark/>
          </w:tcPr>
          <w:p w14:paraId="39C31D65"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0D4B8695"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2576C245"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58079720"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363D7A19"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5069631F"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625E1C99"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r w:rsidRPr="008E47A7">
              <w:rPr>
                <w:rFonts w:ascii="Times New Roman" w:eastAsia="Times New Roman" w:hAnsi="Times New Roman"/>
                <w:bCs/>
                <w:i/>
                <w:color w:val="000000"/>
                <w:sz w:val="24"/>
                <w:szCs w:val="24"/>
                <w:lang w:eastAsia="ru-RU"/>
              </w:rPr>
              <w:t>3.4.</w:t>
            </w:r>
          </w:p>
        </w:tc>
        <w:tc>
          <w:tcPr>
            <w:tcW w:w="851" w:type="dxa"/>
            <w:tcBorders>
              <w:top w:val="single" w:sz="4" w:space="0" w:color="000000"/>
              <w:left w:val="nil"/>
              <w:bottom w:val="single" w:sz="4" w:space="0" w:color="000000"/>
              <w:right w:val="single" w:sz="4" w:space="0" w:color="000000"/>
            </w:tcBorders>
            <w:vAlign w:val="center"/>
          </w:tcPr>
          <w:p w14:paraId="4F7C14B0"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6328E7C" w14:textId="77777777" w:rsidR="00433EF0" w:rsidRPr="008E47A7" w:rsidRDefault="00433EF0" w:rsidP="00AB504B">
            <w:pPr>
              <w:spacing w:after="0" w:line="240" w:lineRule="auto"/>
              <w:rPr>
                <w:rFonts w:ascii="Times New Roman" w:eastAsia="Times New Roman" w:hAnsi="Times New Roman"/>
                <w:bCs/>
                <w:i/>
                <w:color w:val="000000"/>
                <w:sz w:val="24"/>
                <w:szCs w:val="24"/>
                <w:lang w:eastAsia="ru-RU"/>
              </w:rPr>
            </w:pPr>
            <w:r w:rsidRPr="008E47A7">
              <w:rPr>
                <w:rFonts w:ascii="Times New Roman" w:hAnsi="Times New Roman"/>
                <w:bCs/>
                <w:i/>
                <w:spacing w:val="6"/>
                <w:sz w:val="24"/>
                <w:szCs w:val="24"/>
              </w:rPr>
              <w:t>Монтаж обрешетки</w:t>
            </w:r>
          </w:p>
        </w:tc>
        <w:tc>
          <w:tcPr>
            <w:tcW w:w="850" w:type="dxa"/>
            <w:tcBorders>
              <w:top w:val="nil"/>
              <w:left w:val="nil"/>
              <w:bottom w:val="single" w:sz="4" w:space="0" w:color="000000"/>
              <w:right w:val="single" w:sz="4" w:space="0" w:color="000000"/>
            </w:tcBorders>
            <w:vAlign w:val="center"/>
            <w:hideMark/>
          </w:tcPr>
          <w:p w14:paraId="3C911020"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242476BD"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25EC05B5"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6AA3AA72"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23CED260"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1913DEAC"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760C8994"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p>
        </w:tc>
        <w:tc>
          <w:tcPr>
            <w:tcW w:w="851" w:type="dxa"/>
            <w:tcBorders>
              <w:top w:val="single" w:sz="4" w:space="0" w:color="000000"/>
              <w:left w:val="nil"/>
              <w:bottom w:val="single" w:sz="4" w:space="0" w:color="000000"/>
              <w:right w:val="single" w:sz="4" w:space="0" w:color="000000"/>
            </w:tcBorders>
            <w:vAlign w:val="center"/>
          </w:tcPr>
          <w:p w14:paraId="5A06F37E"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hideMark/>
          </w:tcPr>
          <w:p w14:paraId="57B80502"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Итого по этапу № </w:t>
            </w:r>
            <w:r>
              <w:rPr>
                <w:rFonts w:ascii="Times New Roman" w:eastAsia="Times New Roman" w:hAnsi="Times New Roman"/>
                <w:b/>
                <w:bCs/>
                <w:color w:val="000000"/>
                <w:sz w:val="24"/>
                <w:szCs w:val="24"/>
                <w:lang w:eastAsia="ru-RU"/>
              </w:rPr>
              <w:t>3</w:t>
            </w:r>
          </w:p>
        </w:tc>
        <w:tc>
          <w:tcPr>
            <w:tcW w:w="850" w:type="dxa"/>
            <w:tcBorders>
              <w:top w:val="nil"/>
              <w:left w:val="nil"/>
              <w:bottom w:val="single" w:sz="4" w:space="0" w:color="000000"/>
              <w:right w:val="single" w:sz="4" w:space="0" w:color="000000"/>
            </w:tcBorders>
            <w:vAlign w:val="center"/>
            <w:hideMark/>
          </w:tcPr>
          <w:p w14:paraId="49A50E91"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5C2CBFA5"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3BC0F728"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74D687AE"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6520095B"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68F94889"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2A523491"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p>
        </w:tc>
        <w:tc>
          <w:tcPr>
            <w:tcW w:w="851" w:type="dxa"/>
            <w:tcBorders>
              <w:top w:val="single" w:sz="4" w:space="0" w:color="000000"/>
              <w:left w:val="nil"/>
              <w:bottom w:val="single" w:sz="4" w:space="0" w:color="000000"/>
              <w:right w:val="single" w:sz="4" w:space="0" w:color="000000"/>
            </w:tcBorders>
            <w:vAlign w:val="center"/>
          </w:tcPr>
          <w:p w14:paraId="2EB76E7A"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hideMark/>
          </w:tcPr>
          <w:p w14:paraId="4E1602F4"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НДС по ставке </w:t>
            </w:r>
            <w:r>
              <w:rPr>
                <w:rFonts w:ascii="Times New Roman" w:eastAsia="Times New Roman" w:hAnsi="Times New Roman"/>
                <w:b/>
                <w:bCs/>
                <w:color w:val="000000"/>
                <w:sz w:val="24"/>
                <w:szCs w:val="24"/>
                <w:lang w:eastAsia="ru-RU"/>
              </w:rPr>
              <w:t>__</w:t>
            </w:r>
            <w:r w:rsidRPr="008E47A7">
              <w:rPr>
                <w:rFonts w:ascii="Times New Roman" w:eastAsia="Times New Roman" w:hAnsi="Times New Roman"/>
                <w:b/>
                <w:bCs/>
                <w:color w:val="000000"/>
                <w:sz w:val="24"/>
                <w:szCs w:val="24"/>
                <w:lang w:eastAsia="ru-RU"/>
              </w:rPr>
              <w:t>%</w:t>
            </w:r>
          </w:p>
        </w:tc>
        <w:tc>
          <w:tcPr>
            <w:tcW w:w="850" w:type="dxa"/>
            <w:tcBorders>
              <w:top w:val="nil"/>
              <w:left w:val="nil"/>
              <w:bottom w:val="single" w:sz="4" w:space="0" w:color="000000"/>
              <w:right w:val="single" w:sz="4" w:space="0" w:color="000000"/>
            </w:tcBorders>
            <w:vAlign w:val="center"/>
            <w:hideMark/>
          </w:tcPr>
          <w:p w14:paraId="3D7C332B"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60C3BB02"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4FEA1304"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61E871BE"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2D607871"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142B6D80" w14:textId="77777777" w:rsidTr="00AB504B">
        <w:trPr>
          <w:trHeight w:val="312"/>
        </w:trPr>
        <w:tc>
          <w:tcPr>
            <w:tcW w:w="709" w:type="dxa"/>
            <w:tcBorders>
              <w:top w:val="nil"/>
              <w:left w:val="single" w:sz="4" w:space="0" w:color="000000"/>
              <w:bottom w:val="single" w:sz="4" w:space="0" w:color="000000"/>
              <w:right w:val="single" w:sz="4" w:space="0" w:color="000000"/>
            </w:tcBorders>
            <w:shd w:val="clear" w:color="auto" w:fill="B8CCE4" w:themeFill="accent1" w:themeFillTint="66"/>
            <w:noWrap/>
            <w:vAlign w:val="center"/>
            <w:hideMark/>
          </w:tcPr>
          <w:p w14:paraId="3E60A688" w14:textId="77777777" w:rsidR="00433EF0" w:rsidRPr="008E47A7" w:rsidRDefault="00433EF0" w:rsidP="00AB504B">
            <w:pPr>
              <w:spacing w:after="0" w:line="240" w:lineRule="auto"/>
              <w:jc w:val="center"/>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4</w:t>
            </w:r>
          </w:p>
        </w:tc>
        <w:tc>
          <w:tcPr>
            <w:tcW w:w="851" w:type="dxa"/>
            <w:tcBorders>
              <w:top w:val="single" w:sz="4" w:space="0" w:color="000000"/>
              <w:left w:val="nil"/>
              <w:bottom w:val="single" w:sz="4" w:space="0" w:color="000000"/>
              <w:right w:val="single" w:sz="4" w:space="0" w:color="000000"/>
            </w:tcBorders>
            <w:shd w:val="clear" w:color="auto" w:fill="B8CCE4" w:themeFill="accent1" w:themeFillTint="66"/>
            <w:vAlign w:val="center"/>
          </w:tcPr>
          <w:p w14:paraId="1CE1856D" w14:textId="77777777" w:rsidR="00433EF0" w:rsidRPr="008E47A7" w:rsidRDefault="00433EF0" w:rsidP="00AB504B">
            <w:pPr>
              <w:spacing w:after="0" w:line="240" w:lineRule="auto"/>
              <w:jc w:val="center"/>
              <w:rPr>
                <w:rFonts w:ascii="Times New Roman" w:hAnsi="Times New Roman"/>
                <w:b/>
                <w:bCs/>
                <w:spacing w:val="6"/>
                <w:sz w:val="24"/>
                <w:szCs w:val="24"/>
              </w:rPr>
            </w:pPr>
            <w:r w:rsidRPr="008E47A7">
              <w:rPr>
                <w:rFonts w:ascii="Times New Roman" w:hAnsi="Times New Roman"/>
                <w:b/>
                <w:bCs/>
                <w:spacing w:val="6"/>
                <w:sz w:val="24"/>
                <w:szCs w:val="24"/>
              </w:rPr>
              <w:t>4</w:t>
            </w:r>
          </w:p>
        </w:tc>
        <w:tc>
          <w:tcPr>
            <w:tcW w:w="510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12C86E28" w14:textId="77777777" w:rsidR="00433EF0" w:rsidRPr="008E47A7" w:rsidRDefault="00433EF0" w:rsidP="00AB504B">
            <w:pPr>
              <w:spacing w:after="0" w:line="240" w:lineRule="auto"/>
              <w:rPr>
                <w:rFonts w:ascii="Times New Roman" w:eastAsia="Times New Roman" w:hAnsi="Times New Roman"/>
                <w:b/>
                <w:bCs/>
                <w:i/>
                <w:iCs/>
                <w:color w:val="000000"/>
                <w:sz w:val="24"/>
                <w:szCs w:val="24"/>
                <w:lang w:eastAsia="ru-RU"/>
              </w:rPr>
            </w:pPr>
            <w:r w:rsidRPr="008E47A7">
              <w:rPr>
                <w:rFonts w:ascii="Times New Roman" w:hAnsi="Times New Roman"/>
                <w:b/>
                <w:bCs/>
                <w:spacing w:val="6"/>
                <w:sz w:val="24"/>
                <w:szCs w:val="24"/>
              </w:rPr>
              <w:t>Поставка и монтаж инженерных коммуникаций</w:t>
            </w:r>
          </w:p>
        </w:tc>
        <w:tc>
          <w:tcPr>
            <w:tcW w:w="850" w:type="dxa"/>
            <w:tcBorders>
              <w:top w:val="nil"/>
              <w:left w:val="nil"/>
              <w:bottom w:val="single" w:sz="4" w:space="0" w:color="000000"/>
              <w:right w:val="single" w:sz="4" w:space="0" w:color="000000"/>
            </w:tcBorders>
            <w:shd w:val="clear" w:color="auto" w:fill="B8CCE4" w:themeFill="accent1" w:themeFillTint="66"/>
            <w:vAlign w:val="center"/>
            <w:hideMark/>
          </w:tcPr>
          <w:p w14:paraId="2E36B9EB"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shd w:val="clear" w:color="auto" w:fill="B8CCE4" w:themeFill="accent1" w:themeFillTint="66"/>
            <w:vAlign w:val="center"/>
            <w:hideMark/>
          </w:tcPr>
          <w:p w14:paraId="0487277E"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shd w:val="clear" w:color="auto" w:fill="B8CCE4" w:themeFill="accent1" w:themeFillTint="66"/>
            <w:noWrap/>
            <w:vAlign w:val="center"/>
            <w:hideMark/>
          </w:tcPr>
          <w:p w14:paraId="5002CC50"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shd w:val="clear" w:color="auto" w:fill="B8CCE4" w:themeFill="accent1" w:themeFillTint="66"/>
            <w:vAlign w:val="center"/>
            <w:hideMark/>
          </w:tcPr>
          <w:p w14:paraId="1664F41A"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shd w:val="clear" w:color="auto" w:fill="B8CCE4" w:themeFill="accent1" w:themeFillTint="66"/>
            <w:noWrap/>
            <w:vAlign w:val="center"/>
            <w:hideMark/>
          </w:tcPr>
          <w:p w14:paraId="39F55785" w14:textId="77777777" w:rsidR="00433EF0" w:rsidRPr="00335917" w:rsidRDefault="00433EF0" w:rsidP="00AB504B">
            <w:pPr>
              <w:spacing w:after="0" w:line="240" w:lineRule="auto"/>
              <w:rPr>
                <w:rFonts w:ascii="Times New Roman" w:eastAsia="Times New Roman" w:hAnsi="Times New Roman"/>
                <w:lang w:eastAsia="ru-RU"/>
              </w:rPr>
            </w:pPr>
          </w:p>
        </w:tc>
      </w:tr>
      <w:tr w:rsidR="00433EF0" w:rsidRPr="00335917" w14:paraId="1FFDA7D7"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6114755B"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4.1.</w:t>
            </w:r>
          </w:p>
        </w:tc>
        <w:tc>
          <w:tcPr>
            <w:tcW w:w="851" w:type="dxa"/>
            <w:tcBorders>
              <w:top w:val="single" w:sz="4" w:space="0" w:color="000000"/>
              <w:left w:val="nil"/>
              <w:bottom w:val="single" w:sz="4" w:space="0" w:color="000000"/>
              <w:right w:val="single" w:sz="4" w:space="0" w:color="000000"/>
            </w:tcBorders>
            <w:vAlign w:val="center"/>
          </w:tcPr>
          <w:p w14:paraId="68E70430"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198A75E" w14:textId="77777777" w:rsidR="00433EF0" w:rsidRPr="008E47A7" w:rsidRDefault="00433EF0" w:rsidP="00AB504B">
            <w:pPr>
              <w:spacing w:after="0" w:line="240" w:lineRule="auto"/>
              <w:rPr>
                <w:rFonts w:ascii="Times New Roman" w:hAnsi="Times New Roman"/>
                <w:bCs/>
                <w:i/>
                <w:spacing w:val="6"/>
                <w:sz w:val="24"/>
                <w:szCs w:val="24"/>
              </w:rPr>
            </w:pPr>
            <w:r w:rsidRPr="008E47A7">
              <w:rPr>
                <w:rFonts w:ascii="Times New Roman" w:hAnsi="Times New Roman"/>
                <w:bCs/>
                <w:i/>
                <w:spacing w:val="6"/>
                <w:sz w:val="24"/>
                <w:szCs w:val="24"/>
              </w:rPr>
              <w:t>Поставка составляющих инженерных коммуникаций</w:t>
            </w:r>
          </w:p>
        </w:tc>
        <w:tc>
          <w:tcPr>
            <w:tcW w:w="850" w:type="dxa"/>
            <w:tcBorders>
              <w:top w:val="nil"/>
              <w:left w:val="nil"/>
              <w:bottom w:val="single" w:sz="4" w:space="0" w:color="000000"/>
              <w:right w:val="single" w:sz="4" w:space="0" w:color="000000"/>
            </w:tcBorders>
            <w:vAlign w:val="center"/>
            <w:hideMark/>
          </w:tcPr>
          <w:p w14:paraId="58597346"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7AA8321F"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noWrap/>
            <w:vAlign w:val="center"/>
            <w:hideMark/>
          </w:tcPr>
          <w:p w14:paraId="2197D7EF"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5943AB4A"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noWrap/>
            <w:vAlign w:val="center"/>
            <w:hideMark/>
          </w:tcPr>
          <w:p w14:paraId="140F09F5" w14:textId="77777777" w:rsidR="00433EF0" w:rsidRPr="00335917" w:rsidRDefault="00433EF0" w:rsidP="00AB504B">
            <w:pPr>
              <w:spacing w:after="0" w:line="240" w:lineRule="auto"/>
              <w:rPr>
                <w:rFonts w:ascii="Times New Roman" w:eastAsia="Times New Roman" w:hAnsi="Times New Roman"/>
                <w:lang w:eastAsia="ru-RU"/>
              </w:rPr>
            </w:pPr>
          </w:p>
        </w:tc>
      </w:tr>
      <w:tr w:rsidR="00433EF0" w:rsidRPr="00335917" w14:paraId="1B69FD23"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611CA08C"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4.2.</w:t>
            </w:r>
          </w:p>
        </w:tc>
        <w:tc>
          <w:tcPr>
            <w:tcW w:w="851" w:type="dxa"/>
            <w:tcBorders>
              <w:top w:val="single" w:sz="4" w:space="0" w:color="000000"/>
              <w:left w:val="nil"/>
              <w:bottom w:val="single" w:sz="4" w:space="0" w:color="000000"/>
              <w:right w:val="single" w:sz="4" w:space="0" w:color="000000"/>
            </w:tcBorders>
            <w:vAlign w:val="center"/>
          </w:tcPr>
          <w:p w14:paraId="2247F29A"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3D32CC52"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pacing w:val="6"/>
                <w:sz w:val="24"/>
                <w:szCs w:val="24"/>
              </w:rPr>
              <w:t>Монтаж электротехнического оборудования</w:t>
            </w:r>
          </w:p>
        </w:tc>
        <w:tc>
          <w:tcPr>
            <w:tcW w:w="850" w:type="dxa"/>
            <w:tcBorders>
              <w:top w:val="nil"/>
              <w:left w:val="nil"/>
              <w:bottom w:val="single" w:sz="4" w:space="0" w:color="000000"/>
              <w:right w:val="single" w:sz="4" w:space="0" w:color="000000"/>
            </w:tcBorders>
            <w:hideMark/>
          </w:tcPr>
          <w:p w14:paraId="60D53F7A"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6FF1156B"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noWrap/>
            <w:hideMark/>
          </w:tcPr>
          <w:p w14:paraId="0ECF8B82"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hideMark/>
          </w:tcPr>
          <w:p w14:paraId="4B27A16A"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b/>
                <w:bCs/>
                <w:color w:val="000000"/>
                <w:lang w:eastAsia="ru-RU"/>
              </w:rPr>
            </w:pPr>
          </w:p>
        </w:tc>
        <w:tc>
          <w:tcPr>
            <w:tcW w:w="2835" w:type="dxa"/>
            <w:tcBorders>
              <w:top w:val="single" w:sz="4" w:space="0" w:color="000000"/>
              <w:left w:val="nil"/>
              <w:bottom w:val="single" w:sz="4" w:space="0" w:color="000000"/>
              <w:right w:val="single" w:sz="4" w:space="0" w:color="000000"/>
            </w:tcBorders>
            <w:noWrap/>
            <w:hideMark/>
          </w:tcPr>
          <w:p w14:paraId="4A683946" w14:textId="77777777" w:rsidR="00433EF0" w:rsidRPr="003E148D" w:rsidRDefault="00433EF0" w:rsidP="00AB504B">
            <w:pPr>
              <w:autoSpaceDE w:val="0"/>
              <w:autoSpaceDN w:val="0"/>
              <w:adjustRightInd w:val="0"/>
              <w:spacing w:after="0" w:line="240" w:lineRule="auto"/>
              <w:jc w:val="center"/>
              <w:rPr>
                <w:rFonts w:eastAsia="Times New Roman" w:cs="Calibri"/>
                <w:color w:val="000000"/>
                <w:lang w:eastAsia="ru-RU"/>
              </w:rPr>
            </w:pPr>
          </w:p>
        </w:tc>
      </w:tr>
      <w:tr w:rsidR="00433EF0" w:rsidRPr="00335917" w14:paraId="5B17C9B4"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4C20DEDD"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4.3.</w:t>
            </w:r>
          </w:p>
        </w:tc>
        <w:tc>
          <w:tcPr>
            <w:tcW w:w="851" w:type="dxa"/>
            <w:tcBorders>
              <w:top w:val="single" w:sz="4" w:space="0" w:color="000000"/>
              <w:left w:val="nil"/>
              <w:bottom w:val="single" w:sz="4" w:space="0" w:color="000000"/>
              <w:right w:val="single" w:sz="4" w:space="0" w:color="000000"/>
            </w:tcBorders>
            <w:vAlign w:val="center"/>
          </w:tcPr>
          <w:p w14:paraId="24129223"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777D17FC"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pacing w:val="6"/>
                <w:sz w:val="24"/>
                <w:szCs w:val="24"/>
              </w:rPr>
              <w:t>Монтаж вентиляции</w:t>
            </w:r>
          </w:p>
        </w:tc>
        <w:tc>
          <w:tcPr>
            <w:tcW w:w="850" w:type="dxa"/>
            <w:tcBorders>
              <w:top w:val="nil"/>
              <w:left w:val="nil"/>
              <w:bottom w:val="single" w:sz="4" w:space="0" w:color="000000"/>
              <w:right w:val="single" w:sz="4" w:space="0" w:color="000000"/>
            </w:tcBorders>
            <w:hideMark/>
          </w:tcPr>
          <w:p w14:paraId="150E257F"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992" w:type="dxa"/>
            <w:tcBorders>
              <w:top w:val="nil"/>
              <w:left w:val="nil"/>
              <w:bottom w:val="single" w:sz="4" w:space="0" w:color="000000"/>
              <w:right w:val="single" w:sz="4" w:space="0" w:color="000000"/>
            </w:tcBorders>
            <w:hideMark/>
          </w:tcPr>
          <w:p w14:paraId="5AC131DB" w14:textId="77777777" w:rsidR="00433EF0" w:rsidRPr="008E47A7" w:rsidRDefault="00433EF0" w:rsidP="00AB504B">
            <w:pPr>
              <w:autoSpaceDE w:val="0"/>
              <w:autoSpaceDN w:val="0"/>
              <w:adjustRightInd w:val="0"/>
              <w:spacing w:after="0" w:line="240" w:lineRule="auto"/>
              <w:jc w:val="center"/>
              <w:rPr>
                <w:rFonts w:ascii="Times New Roman" w:eastAsia="Times New Roman" w:hAnsi="Times New Roman"/>
                <w:color w:val="000000"/>
                <w:sz w:val="24"/>
                <w:szCs w:val="24"/>
                <w:lang w:eastAsia="ru-RU"/>
              </w:rPr>
            </w:pPr>
          </w:p>
        </w:tc>
        <w:tc>
          <w:tcPr>
            <w:tcW w:w="1560" w:type="dxa"/>
            <w:tcBorders>
              <w:top w:val="nil"/>
              <w:left w:val="nil"/>
              <w:bottom w:val="single" w:sz="4" w:space="0" w:color="000000"/>
              <w:right w:val="single" w:sz="4" w:space="0" w:color="000000"/>
            </w:tcBorders>
            <w:noWrap/>
            <w:hideMark/>
          </w:tcPr>
          <w:p w14:paraId="40A28BA8"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1701" w:type="dxa"/>
            <w:tcBorders>
              <w:top w:val="nil"/>
              <w:left w:val="nil"/>
              <w:bottom w:val="single" w:sz="4" w:space="0" w:color="000000"/>
              <w:right w:val="single" w:sz="4" w:space="0" w:color="000000"/>
            </w:tcBorders>
            <w:hideMark/>
          </w:tcPr>
          <w:p w14:paraId="36D4717E"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color w:val="000000"/>
                <w:lang w:eastAsia="ru-RU"/>
              </w:rPr>
            </w:pPr>
          </w:p>
        </w:tc>
        <w:tc>
          <w:tcPr>
            <w:tcW w:w="2835" w:type="dxa"/>
            <w:tcBorders>
              <w:top w:val="single" w:sz="4" w:space="0" w:color="000000"/>
              <w:left w:val="nil"/>
              <w:bottom w:val="single" w:sz="4" w:space="0" w:color="000000"/>
              <w:right w:val="single" w:sz="4" w:space="0" w:color="000000"/>
            </w:tcBorders>
            <w:noWrap/>
            <w:hideMark/>
          </w:tcPr>
          <w:p w14:paraId="0F12B0DD" w14:textId="77777777" w:rsidR="00433EF0" w:rsidRPr="003E148D" w:rsidRDefault="00433EF0" w:rsidP="00AB504B">
            <w:pPr>
              <w:autoSpaceDE w:val="0"/>
              <w:autoSpaceDN w:val="0"/>
              <w:adjustRightInd w:val="0"/>
              <w:spacing w:after="0" w:line="240" w:lineRule="auto"/>
              <w:jc w:val="center"/>
              <w:rPr>
                <w:rFonts w:ascii="Times New Roman" w:eastAsia="Times New Roman" w:hAnsi="Times New Roman"/>
                <w:b/>
                <w:bCs/>
                <w:color w:val="000000"/>
                <w:lang w:eastAsia="ru-RU"/>
              </w:rPr>
            </w:pPr>
          </w:p>
        </w:tc>
      </w:tr>
      <w:tr w:rsidR="00433EF0" w:rsidRPr="00335917" w14:paraId="3E33E919"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3AA1D9CE"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4.4.</w:t>
            </w:r>
          </w:p>
        </w:tc>
        <w:tc>
          <w:tcPr>
            <w:tcW w:w="851" w:type="dxa"/>
            <w:tcBorders>
              <w:top w:val="single" w:sz="4" w:space="0" w:color="000000"/>
              <w:left w:val="nil"/>
              <w:bottom w:val="single" w:sz="4" w:space="0" w:color="000000"/>
              <w:right w:val="single" w:sz="4" w:space="0" w:color="000000"/>
            </w:tcBorders>
            <w:vAlign w:val="center"/>
          </w:tcPr>
          <w:p w14:paraId="6E2D7E63"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25691E6"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pacing w:val="6"/>
                <w:sz w:val="24"/>
                <w:szCs w:val="24"/>
              </w:rPr>
              <w:t>Монтаж систем водоснабжения и водоотведения (канализации)</w:t>
            </w:r>
          </w:p>
        </w:tc>
        <w:tc>
          <w:tcPr>
            <w:tcW w:w="850" w:type="dxa"/>
            <w:tcBorders>
              <w:top w:val="nil"/>
              <w:left w:val="nil"/>
              <w:bottom w:val="single" w:sz="4" w:space="0" w:color="000000"/>
              <w:right w:val="single" w:sz="4" w:space="0" w:color="000000"/>
            </w:tcBorders>
            <w:vAlign w:val="center"/>
            <w:hideMark/>
          </w:tcPr>
          <w:p w14:paraId="2E282129"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548CFE5B"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noWrap/>
            <w:vAlign w:val="center"/>
            <w:hideMark/>
          </w:tcPr>
          <w:p w14:paraId="4006C871"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5F4479A8"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noWrap/>
            <w:vAlign w:val="center"/>
            <w:hideMark/>
          </w:tcPr>
          <w:p w14:paraId="60FBFD5E"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597D3A6D"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688237C6"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p>
        </w:tc>
        <w:tc>
          <w:tcPr>
            <w:tcW w:w="851" w:type="dxa"/>
            <w:tcBorders>
              <w:top w:val="single" w:sz="4" w:space="0" w:color="000000"/>
              <w:left w:val="nil"/>
              <w:bottom w:val="single" w:sz="4" w:space="0" w:color="000000"/>
              <w:right w:val="single" w:sz="4" w:space="0" w:color="000000"/>
            </w:tcBorders>
            <w:vAlign w:val="center"/>
          </w:tcPr>
          <w:p w14:paraId="66A2A302"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hideMark/>
          </w:tcPr>
          <w:p w14:paraId="08547C24"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Итого по этапу № </w:t>
            </w:r>
            <w:r>
              <w:rPr>
                <w:rFonts w:ascii="Times New Roman" w:eastAsia="Times New Roman" w:hAnsi="Times New Roman"/>
                <w:b/>
                <w:bCs/>
                <w:color w:val="000000"/>
                <w:sz w:val="24"/>
                <w:szCs w:val="24"/>
                <w:lang w:eastAsia="ru-RU"/>
              </w:rPr>
              <w:t>4</w:t>
            </w:r>
          </w:p>
        </w:tc>
        <w:tc>
          <w:tcPr>
            <w:tcW w:w="850" w:type="dxa"/>
            <w:tcBorders>
              <w:top w:val="nil"/>
              <w:left w:val="nil"/>
              <w:bottom w:val="single" w:sz="4" w:space="0" w:color="000000"/>
              <w:right w:val="single" w:sz="4" w:space="0" w:color="000000"/>
            </w:tcBorders>
            <w:vAlign w:val="center"/>
            <w:hideMark/>
          </w:tcPr>
          <w:p w14:paraId="2C2B2096"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0D8DD41E"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noWrap/>
            <w:vAlign w:val="center"/>
            <w:hideMark/>
          </w:tcPr>
          <w:p w14:paraId="150F2A2A"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01D147A2"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noWrap/>
            <w:vAlign w:val="center"/>
            <w:hideMark/>
          </w:tcPr>
          <w:p w14:paraId="54B5B212"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29D0C9AF"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343748EE"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p>
        </w:tc>
        <w:tc>
          <w:tcPr>
            <w:tcW w:w="851" w:type="dxa"/>
            <w:tcBorders>
              <w:top w:val="single" w:sz="4" w:space="0" w:color="000000"/>
              <w:left w:val="nil"/>
              <w:bottom w:val="single" w:sz="4" w:space="0" w:color="000000"/>
              <w:right w:val="single" w:sz="4" w:space="0" w:color="000000"/>
            </w:tcBorders>
            <w:vAlign w:val="center"/>
          </w:tcPr>
          <w:p w14:paraId="47F5AA6D"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hideMark/>
          </w:tcPr>
          <w:p w14:paraId="3697FAE1"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НДС по ставке </w:t>
            </w:r>
            <w:r>
              <w:rPr>
                <w:rFonts w:ascii="Times New Roman" w:eastAsia="Times New Roman" w:hAnsi="Times New Roman"/>
                <w:b/>
                <w:bCs/>
                <w:color w:val="000000"/>
                <w:sz w:val="24"/>
                <w:szCs w:val="24"/>
                <w:lang w:eastAsia="ru-RU"/>
              </w:rPr>
              <w:t>___</w:t>
            </w:r>
            <w:r w:rsidRPr="008E47A7">
              <w:rPr>
                <w:rFonts w:ascii="Times New Roman" w:eastAsia="Times New Roman" w:hAnsi="Times New Roman"/>
                <w:b/>
                <w:bCs/>
                <w:color w:val="000000"/>
                <w:sz w:val="24"/>
                <w:szCs w:val="24"/>
                <w:lang w:eastAsia="ru-RU"/>
              </w:rPr>
              <w:t>%</w:t>
            </w:r>
          </w:p>
        </w:tc>
        <w:tc>
          <w:tcPr>
            <w:tcW w:w="850" w:type="dxa"/>
            <w:tcBorders>
              <w:top w:val="nil"/>
              <w:left w:val="nil"/>
              <w:bottom w:val="single" w:sz="4" w:space="0" w:color="000000"/>
              <w:right w:val="single" w:sz="4" w:space="0" w:color="000000"/>
            </w:tcBorders>
            <w:vAlign w:val="center"/>
            <w:hideMark/>
          </w:tcPr>
          <w:p w14:paraId="7F805710"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7998EC08"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noWrap/>
            <w:vAlign w:val="center"/>
            <w:hideMark/>
          </w:tcPr>
          <w:p w14:paraId="7AA3EC68"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7DB15B92"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noWrap/>
            <w:vAlign w:val="center"/>
            <w:hideMark/>
          </w:tcPr>
          <w:p w14:paraId="1812F1BE" w14:textId="77777777" w:rsidR="00433EF0" w:rsidRPr="00335917" w:rsidRDefault="00433EF0" w:rsidP="00AB504B">
            <w:pPr>
              <w:spacing w:after="0" w:line="240" w:lineRule="auto"/>
              <w:jc w:val="center"/>
              <w:rPr>
                <w:rFonts w:ascii="Times New Roman" w:eastAsia="Times New Roman" w:hAnsi="Times New Roman"/>
                <w:lang w:eastAsia="ru-RU"/>
              </w:rPr>
            </w:pPr>
          </w:p>
        </w:tc>
      </w:tr>
      <w:tr w:rsidR="00433EF0" w:rsidRPr="00335917" w14:paraId="61216EDD" w14:textId="77777777" w:rsidTr="00AB504B">
        <w:trPr>
          <w:trHeight w:val="315"/>
        </w:trPr>
        <w:tc>
          <w:tcPr>
            <w:tcW w:w="709" w:type="dxa"/>
            <w:tcBorders>
              <w:top w:val="nil"/>
              <w:left w:val="single" w:sz="4" w:space="0" w:color="000000"/>
              <w:bottom w:val="single" w:sz="4" w:space="0" w:color="000000"/>
              <w:right w:val="single" w:sz="4" w:space="0" w:color="000000"/>
            </w:tcBorders>
            <w:shd w:val="clear" w:color="auto" w:fill="B8CCE4" w:themeFill="accent1" w:themeFillTint="66"/>
            <w:noWrap/>
            <w:vAlign w:val="center"/>
            <w:hideMark/>
          </w:tcPr>
          <w:p w14:paraId="49D6193D" w14:textId="77777777" w:rsidR="00433EF0" w:rsidRPr="008E47A7" w:rsidRDefault="00433EF0" w:rsidP="00AB504B">
            <w:pPr>
              <w:spacing w:after="0" w:line="240" w:lineRule="auto"/>
              <w:jc w:val="center"/>
              <w:rPr>
                <w:rFonts w:ascii="Times New Roman" w:eastAsia="Times New Roman" w:hAnsi="Times New Roman"/>
                <w:b/>
                <w:color w:val="000000"/>
                <w:sz w:val="24"/>
                <w:szCs w:val="24"/>
                <w:lang w:eastAsia="ru-RU"/>
              </w:rPr>
            </w:pPr>
            <w:r w:rsidRPr="008E47A7">
              <w:rPr>
                <w:rFonts w:ascii="Times New Roman" w:eastAsia="Times New Roman" w:hAnsi="Times New Roman"/>
                <w:b/>
                <w:color w:val="000000"/>
                <w:sz w:val="24"/>
                <w:szCs w:val="24"/>
                <w:lang w:eastAsia="ru-RU"/>
              </w:rPr>
              <w:t>5</w:t>
            </w:r>
          </w:p>
        </w:tc>
        <w:tc>
          <w:tcPr>
            <w:tcW w:w="851" w:type="dxa"/>
            <w:tcBorders>
              <w:top w:val="single" w:sz="4" w:space="0" w:color="000000"/>
              <w:left w:val="nil"/>
              <w:bottom w:val="single" w:sz="4" w:space="0" w:color="000000"/>
              <w:right w:val="single" w:sz="4" w:space="0" w:color="000000"/>
            </w:tcBorders>
            <w:shd w:val="clear" w:color="auto" w:fill="B8CCE4" w:themeFill="accent1" w:themeFillTint="66"/>
            <w:vAlign w:val="center"/>
          </w:tcPr>
          <w:p w14:paraId="35930AC2" w14:textId="77777777" w:rsidR="00433EF0" w:rsidRPr="008E47A7" w:rsidRDefault="00433EF0" w:rsidP="00AB504B">
            <w:pPr>
              <w:spacing w:after="0" w:line="240" w:lineRule="auto"/>
              <w:jc w:val="center"/>
              <w:rPr>
                <w:rFonts w:ascii="Times New Roman" w:hAnsi="Times New Roman"/>
                <w:b/>
                <w:bCs/>
                <w:spacing w:val="6"/>
                <w:sz w:val="24"/>
                <w:szCs w:val="24"/>
              </w:rPr>
            </w:pPr>
            <w:r w:rsidRPr="008E47A7">
              <w:rPr>
                <w:rFonts w:ascii="Times New Roman" w:hAnsi="Times New Roman"/>
                <w:b/>
                <w:bCs/>
                <w:spacing w:val="6"/>
                <w:sz w:val="24"/>
                <w:szCs w:val="24"/>
              </w:rPr>
              <w:t>5</w:t>
            </w:r>
          </w:p>
        </w:tc>
        <w:tc>
          <w:tcPr>
            <w:tcW w:w="510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hideMark/>
          </w:tcPr>
          <w:p w14:paraId="651086E5"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
                <w:bCs/>
                <w:spacing w:val="6"/>
                <w:sz w:val="24"/>
                <w:szCs w:val="24"/>
              </w:rPr>
              <w:t>Поставка и монтаж материалов и оборудования для чистовой отделки</w:t>
            </w:r>
          </w:p>
        </w:tc>
        <w:tc>
          <w:tcPr>
            <w:tcW w:w="850" w:type="dxa"/>
            <w:tcBorders>
              <w:top w:val="nil"/>
              <w:left w:val="nil"/>
              <w:bottom w:val="single" w:sz="4" w:space="0" w:color="000000"/>
              <w:right w:val="single" w:sz="4" w:space="0" w:color="000000"/>
            </w:tcBorders>
            <w:shd w:val="clear" w:color="auto" w:fill="B8CCE4" w:themeFill="accent1" w:themeFillTint="66"/>
            <w:vAlign w:val="center"/>
            <w:hideMark/>
          </w:tcPr>
          <w:p w14:paraId="4613F7E7"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shd w:val="clear" w:color="auto" w:fill="B8CCE4" w:themeFill="accent1" w:themeFillTint="66"/>
            <w:vAlign w:val="center"/>
            <w:hideMark/>
          </w:tcPr>
          <w:p w14:paraId="071A244D"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shd w:val="clear" w:color="auto" w:fill="B8CCE4" w:themeFill="accent1" w:themeFillTint="66"/>
            <w:vAlign w:val="center"/>
            <w:hideMark/>
          </w:tcPr>
          <w:p w14:paraId="10EF471D"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shd w:val="clear" w:color="auto" w:fill="B8CCE4" w:themeFill="accent1" w:themeFillTint="66"/>
            <w:vAlign w:val="center"/>
            <w:hideMark/>
          </w:tcPr>
          <w:p w14:paraId="4687CC4C"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shd w:val="clear" w:color="auto" w:fill="B8CCE4" w:themeFill="accent1" w:themeFillTint="66"/>
            <w:vAlign w:val="center"/>
            <w:hideMark/>
          </w:tcPr>
          <w:p w14:paraId="62B55241" w14:textId="77777777" w:rsidR="00433EF0" w:rsidRPr="00335917" w:rsidRDefault="00433EF0" w:rsidP="00AB504B">
            <w:pPr>
              <w:spacing w:after="0" w:line="240" w:lineRule="auto"/>
              <w:jc w:val="center"/>
              <w:rPr>
                <w:rFonts w:ascii="Times New Roman" w:eastAsia="Times New Roman" w:hAnsi="Times New Roman"/>
                <w:b/>
                <w:bCs/>
                <w:lang w:eastAsia="ru-RU"/>
              </w:rPr>
            </w:pPr>
          </w:p>
        </w:tc>
      </w:tr>
      <w:tr w:rsidR="00433EF0" w:rsidRPr="00335917" w14:paraId="1AF3C36B"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5AA6F9A9"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5.1.</w:t>
            </w:r>
          </w:p>
        </w:tc>
        <w:tc>
          <w:tcPr>
            <w:tcW w:w="851" w:type="dxa"/>
            <w:tcBorders>
              <w:top w:val="single" w:sz="4" w:space="0" w:color="000000"/>
              <w:left w:val="nil"/>
              <w:bottom w:val="single" w:sz="4" w:space="0" w:color="000000"/>
              <w:right w:val="single" w:sz="4" w:space="0" w:color="000000"/>
            </w:tcBorders>
            <w:vAlign w:val="center"/>
          </w:tcPr>
          <w:p w14:paraId="52C4BF61" w14:textId="77777777" w:rsidR="00433EF0" w:rsidRPr="008E47A7" w:rsidRDefault="00433EF0" w:rsidP="00AB504B">
            <w:pPr>
              <w:spacing w:after="0" w:line="240" w:lineRule="auto"/>
              <w:jc w:val="center"/>
              <w:rPr>
                <w:rFonts w:ascii="Times New Roman" w:hAnsi="Times New Roman"/>
                <w:bCs/>
                <w:i/>
                <w:spacing w:val="6"/>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0EED729" w14:textId="77777777" w:rsidR="00433EF0" w:rsidRPr="008E47A7" w:rsidRDefault="00433EF0" w:rsidP="00AB504B">
            <w:pPr>
              <w:spacing w:after="0" w:line="240" w:lineRule="auto"/>
              <w:rPr>
                <w:rFonts w:ascii="Times New Roman" w:hAnsi="Times New Roman"/>
                <w:bCs/>
                <w:i/>
                <w:sz w:val="24"/>
                <w:szCs w:val="24"/>
              </w:rPr>
            </w:pPr>
            <w:r w:rsidRPr="008E47A7">
              <w:rPr>
                <w:rFonts w:ascii="Times New Roman" w:hAnsi="Times New Roman"/>
                <w:bCs/>
                <w:i/>
                <w:spacing w:val="6"/>
                <w:sz w:val="24"/>
                <w:szCs w:val="24"/>
              </w:rPr>
              <w:t>Поставка материалов и оборудования для чистовой отделки</w:t>
            </w:r>
          </w:p>
        </w:tc>
        <w:tc>
          <w:tcPr>
            <w:tcW w:w="850" w:type="dxa"/>
            <w:tcBorders>
              <w:top w:val="nil"/>
              <w:left w:val="nil"/>
              <w:bottom w:val="single" w:sz="4" w:space="0" w:color="000000"/>
              <w:right w:val="single" w:sz="4" w:space="0" w:color="000000"/>
            </w:tcBorders>
            <w:vAlign w:val="center"/>
            <w:hideMark/>
          </w:tcPr>
          <w:p w14:paraId="45C12173"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1D2D25A7"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680A2838"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68B5E128"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248B9C31" w14:textId="77777777" w:rsidR="00433EF0" w:rsidRPr="00335917" w:rsidRDefault="00433EF0" w:rsidP="00AB504B">
            <w:pPr>
              <w:spacing w:after="0" w:line="240" w:lineRule="auto"/>
              <w:jc w:val="center"/>
              <w:rPr>
                <w:rFonts w:ascii="Times New Roman" w:eastAsia="Times New Roman" w:hAnsi="Times New Roman"/>
                <w:b/>
                <w:bCs/>
                <w:lang w:eastAsia="ru-RU"/>
              </w:rPr>
            </w:pPr>
          </w:p>
        </w:tc>
      </w:tr>
      <w:tr w:rsidR="00433EF0" w:rsidRPr="00335917" w14:paraId="61556AD3"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149C9B84"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5.2.</w:t>
            </w:r>
          </w:p>
        </w:tc>
        <w:tc>
          <w:tcPr>
            <w:tcW w:w="851" w:type="dxa"/>
            <w:tcBorders>
              <w:top w:val="single" w:sz="4" w:space="0" w:color="000000"/>
              <w:left w:val="nil"/>
              <w:bottom w:val="single" w:sz="4" w:space="0" w:color="000000"/>
              <w:right w:val="single" w:sz="4" w:space="0" w:color="000000"/>
            </w:tcBorders>
            <w:vAlign w:val="center"/>
          </w:tcPr>
          <w:p w14:paraId="5706E0E8"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3DEF08D6"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Монтаж напольного покрытия</w:t>
            </w:r>
          </w:p>
        </w:tc>
        <w:tc>
          <w:tcPr>
            <w:tcW w:w="850" w:type="dxa"/>
            <w:tcBorders>
              <w:top w:val="nil"/>
              <w:left w:val="nil"/>
              <w:bottom w:val="single" w:sz="4" w:space="0" w:color="000000"/>
              <w:right w:val="single" w:sz="4" w:space="0" w:color="000000"/>
            </w:tcBorders>
            <w:vAlign w:val="center"/>
            <w:hideMark/>
          </w:tcPr>
          <w:p w14:paraId="1632CA71"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358D1C94"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018E3735"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47E88CC6"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3F6D5B54" w14:textId="77777777" w:rsidR="00433EF0" w:rsidRPr="00335917" w:rsidRDefault="00433EF0" w:rsidP="00AB504B">
            <w:pPr>
              <w:spacing w:after="0" w:line="240" w:lineRule="auto"/>
              <w:jc w:val="center"/>
              <w:rPr>
                <w:rFonts w:ascii="Times New Roman" w:eastAsia="Times New Roman" w:hAnsi="Times New Roman"/>
                <w:b/>
                <w:bCs/>
                <w:lang w:eastAsia="ru-RU"/>
              </w:rPr>
            </w:pPr>
          </w:p>
        </w:tc>
      </w:tr>
      <w:tr w:rsidR="00433EF0" w:rsidRPr="00335917" w14:paraId="45AA1BBD"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24EFFB2B"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5.3.</w:t>
            </w:r>
          </w:p>
        </w:tc>
        <w:tc>
          <w:tcPr>
            <w:tcW w:w="851" w:type="dxa"/>
            <w:tcBorders>
              <w:top w:val="single" w:sz="4" w:space="0" w:color="000000"/>
              <w:left w:val="nil"/>
              <w:bottom w:val="single" w:sz="4" w:space="0" w:color="000000"/>
              <w:right w:val="single" w:sz="4" w:space="0" w:color="000000"/>
            </w:tcBorders>
            <w:vAlign w:val="center"/>
          </w:tcPr>
          <w:p w14:paraId="25836449"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3CAAF8D2"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Отделка стен</w:t>
            </w:r>
          </w:p>
        </w:tc>
        <w:tc>
          <w:tcPr>
            <w:tcW w:w="850" w:type="dxa"/>
            <w:tcBorders>
              <w:top w:val="nil"/>
              <w:left w:val="nil"/>
              <w:bottom w:val="single" w:sz="4" w:space="0" w:color="000000"/>
              <w:right w:val="single" w:sz="4" w:space="0" w:color="000000"/>
            </w:tcBorders>
            <w:vAlign w:val="center"/>
            <w:hideMark/>
          </w:tcPr>
          <w:p w14:paraId="061861E4"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707013E2"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16B7BDD0"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noWrap/>
            <w:hideMark/>
          </w:tcPr>
          <w:p w14:paraId="21F9A004" w14:textId="77777777" w:rsidR="00433EF0" w:rsidRPr="00335917" w:rsidRDefault="00433EF0" w:rsidP="00AB504B">
            <w:pPr>
              <w:spacing w:after="0" w:line="240" w:lineRule="auto"/>
              <w:jc w:val="center"/>
              <w:rPr>
                <w:rFonts w:ascii="Times New Roman" w:eastAsia="Times New Roman" w:hAnsi="Times New Roman"/>
                <w:b/>
                <w:bCs/>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007C8FED" w14:textId="77777777" w:rsidR="00433EF0" w:rsidRPr="00335917" w:rsidRDefault="00433EF0" w:rsidP="00AB504B">
            <w:pPr>
              <w:spacing w:after="0" w:line="240" w:lineRule="auto"/>
              <w:jc w:val="center"/>
              <w:rPr>
                <w:rFonts w:ascii="Times New Roman" w:eastAsia="Times New Roman" w:hAnsi="Times New Roman"/>
                <w:b/>
                <w:bCs/>
                <w:lang w:eastAsia="ru-RU"/>
              </w:rPr>
            </w:pPr>
          </w:p>
        </w:tc>
      </w:tr>
      <w:tr w:rsidR="00433EF0" w:rsidRPr="00335917" w14:paraId="4C4DDFD7"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29F6F4AF"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5.4.</w:t>
            </w:r>
          </w:p>
        </w:tc>
        <w:tc>
          <w:tcPr>
            <w:tcW w:w="851" w:type="dxa"/>
            <w:tcBorders>
              <w:top w:val="single" w:sz="4" w:space="0" w:color="000000"/>
              <w:left w:val="nil"/>
              <w:bottom w:val="single" w:sz="4" w:space="0" w:color="000000"/>
              <w:right w:val="single" w:sz="4" w:space="0" w:color="000000"/>
            </w:tcBorders>
            <w:vAlign w:val="center"/>
          </w:tcPr>
          <w:p w14:paraId="0215A669"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139DAC8A"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Отделка потолков</w:t>
            </w:r>
          </w:p>
        </w:tc>
        <w:tc>
          <w:tcPr>
            <w:tcW w:w="850" w:type="dxa"/>
            <w:tcBorders>
              <w:top w:val="nil"/>
              <w:left w:val="nil"/>
              <w:bottom w:val="single" w:sz="4" w:space="0" w:color="000000"/>
              <w:right w:val="single" w:sz="4" w:space="0" w:color="000000"/>
            </w:tcBorders>
            <w:vAlign w:val="center"/>
            <w:hideMark/>
          </w:tcPr>
          <w:p w14:paraId="22F0EBED"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0F9799A6"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45EE31C6"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noWrap/>
            <w:hideMark/>
          </w:tcPr>
          <w:p w14:paraId="5DF842CF" w14:textId="77777777" w:rsidR="00433EF0" w:rsidRPr="00EF6C2D" w:rsidRDefault="00433EF0" w:rsidP="00AB504B">
            <w:pPr>
              <w:spacing w:after="0" w:line="240" w:lineRule="auto"/>
              <w:jc w:val="center"/>
              <w:rPr>
                <w:rFonts w:ascii="Times New Roman" w:eastAsia="Times New Roman" w:hAnsi="Times New Roman"/>
                <w:bCs/>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1827DCCA" w14:textId="77777777" w:rsidR="00433EF0" w:rsidRPr="00335917" w:rsidRDefault="00433EF0" w:rsidP="00AB504B">
            <w:pPr>
              <w:spacing w:after="0" w:line="240" w:lineRule="auto"/>
              <w:jc w:val="center"/>
              <w:rPr>
                <w:rFonts w:ascii="Times New Roman" w:eastAsia="Times New Roman" w:hAnsi="Times New Roman"/>
                <w:b/>
                <w:bCs/>
                <w:lang w:eastAsia="ru-RU"/>
              </w:rPr>
            </w:pPr>
          </w:p>
        </w:tc>
      </w:tr>
      <w:tr w:rsidR="00433EF0" w:rsidRPr="00335917" w14:paraId="0C5D7328" w14:textId="77777777" w:rsidTr="00AB504B">
        <w:trPr>
          <w:trHeight w:val="312"/>
        </w:trPr>
        <w:tc>
          <w:tcPr>
            <w:tcW w:w="709"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hideMark/>
          </w:tcPr>
          <w:p w14:paraId="62910642" w14:textId="77777777" w:rsidR="00433EF0" w:rsidRPr="008E47A7" w:rsidRDefault="00433EF0" w:rsidP="00AB504B">
            <w:pPr>
              <w:spacing w:after="0" w:line="240" w:lineRule="auto"/>
              <w:jc w:val="center"/>
              <w:rPr>
                <w:rFonts w:ascii="Times New Roman" w:eastAsia="Times New Roman" w:hAnsi="Times New Roman"/>
                <w:bCs/>
                <w:i/>
                <w:color w:val="000000"/>
                <w:sz w:val="24"/>
                <w:szCs w:val="24"/>
                <w:lang w:eastAsia="ru-RU"/>
              </w:rPr>
            </w:pPr>
            <w:r w:rsidRPr="008E47A7">
              <w:rPr>
                <w:rFonts w:ascii="Times New Roman" w:eastAsia="Times New Roman" w:hAnsi="Times New Roman"/>
                <w:bCs/>
                <w:i/>
                <w:color w:val="000000"/>
                <w:sz w:val="24"/>
                <w:szCs w:val="24"/>
                <w:lang w:eastAsia="ru-RU"/>
              </w:rPr>
              <w:t>5.5.</w:t>
            </w:r>
          </w:p>
        </w:tc>
        <w:tc>
          <w:tcPr>
            <w:tcW w:w="851" w:type="dxa"/>
            <w:tcBorders>
              <w:top w:val="single" w:sz="4" w:space="0" w:color="000000"/>
              <w:left w:val="nil"/>
              <w:bottom w:val="single" w:sz="4" w:space="0" w:color="000000"/>
              <w:right w:val="single" w:sz="4" w:space="0" w:color="000000"/>
            </w:tcBorders>
            <w:shd w:val="clear" w:color="auto" w:fill="FFFFFF" w:themeFill="background1"/>
            <w:vAlign w:val="center"/>
          </w:tcPr>
          <w:p w14:paraId="70A9F2EE" w14:textId="77777777" w:rsidR="00433EF0" w:rsidRPr="008E47A7" w:rsidRDefault="00433EF0" w:rsidP="00AB504B">
            <w:pPr>
              <w:widowControl w:val="0"/>
              <w:tabs>
                <w:tab w:val="left" w:pos="840"/>
              </w:tabs>
              <w:autoSpaceDE w:val="0"/>
              <w:autoSpaceDN w:val="0"/>
              <w:adjustRightInd w:val="0"/>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2D99650" w14:textId="77777777" w:rsidR="00433EF0" w:rsidRPr="008E47A7" w:rsidRDefault="00433EF0" w:rsidP="00AB504B">
            <w:pPr>
              <w:widowControl w:val="0"/>
              <w:tabs>
                <w:tab w:val="left" w:pos="840"/>
              </w:tabs>
              <w:autoSpaceDE w:val="0"/>
              <w:autoSpaceDN w:val="0"/>
              <w:adjustRightInd w:val="0"/>
              <w:spacing w:after="0" w:line="240" w:lineRule="auto"/>
              <w:rPr>
                <w:rFonts w:ascii="Times New Roman" w:eastAsia="Times New Roman" w:hAnsi="Times New Roman"/>
                <w:bCs/>
                <w:i/>
                <w:iCs/>
                <w:color w:val="000000"/>
                <w:sz w:val="24"/>
                <w:szCs w:val="24"/>
                <w:lang w:eastAsia="ru-RU"/>
              </w:rPr>
            </w:pPr>
            <w:r w:rsidRPr="008E47A7">
              <w:rPr>
                <w:rFonts w:ascii="Times New Roman" w:hAnsi="Times New Roman"/>
                <w:bCs/>
                <w:i/>
                <w:sz w:val="24"/>
                <w:szCs w:val="24"/>
              </w:rPr>
              <w:t>Монтаж межкомнатных дверей</w:t>
            </w:r>
          </w:p>
        </w:tc>
        <w:tc>
          <w:tcPr>
            <w:tcW w:w="850"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30684CA9"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p>
        </w:tc>
        <w:tc>
          <w:tcPr>
            <w:tcW w:w="992"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2C51C1D1"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p>
        </w:tc>
        <w:tc>
          <w:tcPr>
            <w:tcW w:w="1560"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57854145" w14:textId="77777777" w:rsidR="00433EF0" w:rsidRPr="00335917" w:rsidRDefault="00433EF0" w:rsidP="00AB504B">
            <w:pPr>
              <w:spacing w:after="0" w:line="240" w:lineRule="auto"/>
              <w:jc w:val="center"/>
              <w:rPr>
                <w:rFonts w:ascii="Times New Roman" w:eastAsia="Times New Roman" w:hAnsi="Times New Roman"/>
                <w:b/>
                <w:bCs/>
                <w:lang w:eastAsia="ru-RU"/>
              </w:rPr>
            </w:pPr>
          </w:p>
        </w:tc>
        <w:tc>
          <w:tcPr>
            <w:tcW w:w="1701"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2E25E5CF" w14:textId="77777777" w:rsidR="00433EF0" w:rsidRPr="00335917" w:rsidRDefault="00433EF0" w:rsidP="00AB504B">
            <w:pPr>
              <w:spacing w:after="0" w:line="240" w:lineRule="auto"/>
              <w:jc w:val="center"/>
              <w:rPr>
                <w:rFonts w:ascii="Times New Roman" w:eastAsia="Times New Roman" w:hAnsi="Times New Roman"/>
                <w:b/>
                <w:bCs/>
                <w:lang w:eastAsia="ru-RU"/>
              </w:rPr>
            </w:pPr>
          </w:p>
        </w:tc>
        <w:tc>
          <w:tcPr>
            <w:tcW w:w="2835"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7EEE05B2" w14:textId="77777777" w:rsidR="00433EF0" w:rsidRPr="00335917" w:rsidRDefault="00433EF0" w:rsidP="00AB504B">
            <w:pPr>
              <w:spacing w:after="0" w:line="240" w:lineRule="auto"/>
              <w:jc w:val="center"/>
              <w:rPr>
                <w:rFonts w:ascii="Times New Roman" w:eastAsia="Times New Roman" w:hAnsi="Times New Roman"/>
                <w:b/>
                <w:bCs/>
                <w:lang w:eastAsia="ru-RU"/>
              </w:rPr>
            </w:pPr>
          </w:p>
        </w:tc>
      </w:tr>
      <w:tr w:rsidR="00433EF0" w:rsidRPr="00335917" w14:paraId="732E9122"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781771D0"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5.6</w:t>
            </w:r>
          </w:p>
        </w:tc>
        <w:tc>
          <w:tcPr>
            <w:tcW w:w="851" w:type="dxa"/>
            <w:tcBorders>
              <w:top w:val="single" w:sz="4" w:space="0" w:color="000000"/>
              <w:left w:val="nil"/>
              <w:bottom w:val="single" w:sz="4" w:space="0" w:color="000000"/>
              <w:right w:val="single" w:sz="4" w:space="0" w:color="000000"/>
            </w:tcBorders>
            <w:vAlign w:val="center"/>
          </w:tcPr>
          <w:p w14:paraId="36761FD1"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CAF5417"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Монтаж светильников, выключателей и розеток</w:t>
            </w:r>
          </w:p>
        </w:tc>
        <w:tc>
          <w:tcPr>
            <w:tcW w:w="850" w:type="dxa"/>
            <w:tcBorders>
              <w:top w:val="nil"/>
              <w:left w:val="nil"/>
              <w:bottom w:val="single" w:sz="4" w:space="0" w:color="000000"/>
              <w:right w:val="single" w:sz="4" w:space="0" w:color="000000"/>
            </w:tcBorders>
            <w:vAlign w:val="center"/>
            <w:hideMark/>
          </w:tcPr>
          <w:p w14:paraId="1D39D4EB"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992" w:type="dxa"/>
            <w:tcBorders>
              <w:top w:val="nil"/>
              <w:left w:val="nil"/>
              <w:bottom w:val="single" w:sz="4" w:space="0" w:color="000000"/>
              <w:right w:val="single" w:sz="4" w:space="0" w:color="000000"/>
            </w:tcBorders>
            <w:vAlign w:val="center"/>
            <w:hideMark/>
          </w:tcPr>
          <w:p w14:paraId="4EA9F7D6" w14:textId="77777777" w:rsidR="00433EF0" w:rsidRPr="008E47A7" w:rsidRDefault="00433EF0" w:rsidP="00AB504B">
            <w:pPr>
              <w:spacing w:after="0" w:line="240" w:lineRule="auto"/>
              <w:rPr>
                <w:rFonts w:ascii="Times New Roman" w:eastAsia="Times New Roman" w:hAnsi="Times New Roman"/>
                <w:b/>
                <w:bCs/>
                <w:sz w:val="24"/>
                <w:szCs w:val="24"/>
                <w:lang w:eastAsia="ru-RU"/>
              </w:rPr>
            </w:pPr>
          </w:p>
        </w:tc>
        <w:tc>
          <w:tcPr>
            <w:tcW w:w="1560" w:type="dxa"/>
            <w:tcBorders>
              <w:top w:val="nil"/>
              <w:left w:val="nil"/>
              <w:bottom w:val="single" w:sz="4" w:space="0" w:color="000000"/>
              <w:right w:val="single" w:sz="4" w:space="0" w:color="000000"/>
            </w:tcBorders>
            <w:vAlign w:val="center"/>
            <w:hideMark/>
          </w:tcPr>
          <w:p w14:paraId="6995BCFC" w14:textId="77777777" w:rsidR="00433EF0" w:rsidRPr="00335917" w:rsidRDefault="00433EF0" w:rsidP="00AB504B">
            <w:pPr>
              <w:spacing w:after="0" w:line="240" w:lineRule="auto"/>
              <w:rPr>
                <w:rFonts w:ascii="Times New Roman" w:eastAsia="Times New Roman" w:hAnsi="Times New Roman"/>
                <w:b/>
                <w:bCs/>
                <w:lang w:eastAsia="ru-RU"/>
              </w:rPr>
            </w:pPr>
          </w:p>
        </w:tc>
        <w:tc>
          <w:tcPr>
            <w:tcW w:w="1701" w:type="dxa"/>
            <w:tcBorders>
              <w:top w:val="nil"/>
              <w:left w:val="nil"/>
              <w:bottom w:val="single" w:sz="4" w:space="0" w:color="000000"/>
              <w:right w:val="single" w:sz="4" w:space="0" w:color="000000"/>
            </w:tcBorders>
            <w:vAlign w:val="center"/>
            <w:hideMark/>
          </w:tcPr>
          <w:p w14:paraId="307FED22" w14:textId="77777777" w:rsidR="00433EF0" w:rsidRPr="00335917" w:rsidRDefault="00433EF0" w:rsidP="00AB504B">
            <w:pPr>
              <w:spacing w:after="0" w:line="240" w:lineRule="auto"/>
              <w:rPr>
                <w:rFonts w:ascii="Times New Roman" w:eastAsia="Times New Roman" w:hAnsi="Times New Roman"/>
                <w:b/>
                <w:bCs/>
                <w:lang w:eastAsia="ru-RU"/>
              </w:rPr>
            </w:pPr>
          </w:p>
        </w:tc>
        <w:tc>
          <w:tcPr>
            <w:tcW w:w="2835" w:type="dxa"/>
            <w:tcBorders>
              <w:top w:val="single" w:sz="4" w:space="0" w:color="000000"/>
              <w:left w:val="nil"/>
              <w:bottom w:val="single" w:sz="4" w:space="0" w:color="000000"/>
              <w:right w:val="single" w:sz="4" w:space="0" w:color="000000"/>
            </w:tcBorders>
            <w:vAlign w:val="center"/>
            <w:hideMark/>
          </w:tcPr>
          <w:p w14:paraId="36B9062C" w14:textId="77777777" w:rsidR="00433EF0" w:rsidRPr="00335917" w:rsidRDefault="00433EF0" w:rsidP="00AB504B">
            <w:pPr>
              <w:spacing w:after="0" w:line="240" w:lineRule="auto"/>
              <w:jc w:val="center"/>
              <w:rPr>
                <w:rFonts w:ascii="Times New Roman" w:eastAsia="Times New Roman" w:hAnsi="Times New Roman"/>
                <w:i/>
                <w:iCs/>
                <w:lang w:eastAsia="ru-RU"/>
              </w:rPr>
            </w:pPr>
          </w:p>
        </w:tc>
      </w:tr>
      <w:tr w:rsidR="00433EF0" w:rsidRPr="00335917" w14:paraId="73EF7371"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5C82CCAC" w14:textId="77777777" w:rsidR="00433EF0" w:rsidRPr="008E47A7" w:rsidRDefault="00433EF0" w:rsidP="00AB504B">
            <w:pPr>
              <w:spacing w:after="0" w:line="240" w:lineRule="auto"/>
              <w:jc w:val="center"/>
              <w:rPr>
                <w:rFonts w:ascii="Times New Roman" w:eastAsia="Times New Roman" w:hAnsi="Times New Roman"/>
                <w:i/>
                <w:color w:val="000000"/>
                <w:sz w:val="24"/>
                <w:szCs w:val="24"/>
                <w:lang w:eastAsia="ru-RU"/>
              </w:rPr>
            </w:pPr>
            <w:r w:rsidRPr="008E47A7">
              <w:rPr>
                <w:rFonts w:ascii="Times New Roman" w:eastAsia="Times New Roman" w:hAnsi="Times New Roman"/>
                <w:i/>
                <w:color w:val="000000"/>
                <w:sz w:val="24"/>
                <w:szCs w:val="24"/>
                <w:lang w:eastAsia="ru-RU"/>
              </w:rPr>
              <w:t>5.7.</w:t>
            </w:r>
          </w:p>
        </w:tc>
        <w:tc>
          <w:tcPr>
            <w:tcW w:w="851" w:type="dxa"/>
            <w:tcBorders>
              <w:top w:val="single" w:sz="4" w:space="0" w:color="000000"/>
              <w:left w:val="nil"/>
              <w:bottom w:val="single" w:sz="4" w:space="0" w:color="000000"/>
              <w:right w:val="single" w:sz="4" w:space="0" w:color="000000"/>
            </w:tcBorders>
            <w:vAlign w:val="center"/>
          </w:tcPr>
          <w:p w14:paraId="20F2BE20" w14:textId="77777777" w:rsidR="00433EF0" w:rsidRPr="008E47A7" w:rsidRDefault="00433EF0" w:rsidP="00AB504B">
            <w:pPr>
              <w:spacing w:after="0" w:line="240" w:lineRule="auto"/>
              <w:jc w:val="center"/>
              <w:rPr>
                <w:rFonts w:ascii="Times New Roman" w:hAnsi="Times New Roman"/>
                <w:bCs/>
                <w:i/>
                <w:sz w:val="24"/>
                <w:szCs w:val="24"/>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1B748AB9" w14:textId="77777777" w:rsidR="00433EF0" w:rsidRPr="008E47A7" w:rsidRDefault="00433EF0" w:rsidP="00AB504B">
            <w:pPr>
              <w:spacing w:after="0" w:line="240" w:lineRule="auto"/>
              <w:rPr>
                <w:rFonts w:ascii="Times New Roman" w:eastAsia="Times New Roman" w:hAnsi="Times New Roman"/>
                <w:i/>
                <w:iCs/>
                <w:color w:val="000000"/>
                <w:sz w:val="24"/>
                <w:szCs w:val="24"/>
                <w:lang w:eastAsia="ru-RU"/>
              </w:rPr>
            </w:pPr>
            <w:r w:rsidRPr="008E47A7">
              <w:rPr>
                <w:rFonts w:ascii="Times New Roman" w:hAnsi="Times New Roman"/>
                <w:bCs/>
                <w:i/>
                <w:sz w:val="24"/>
                <w:szCs w:val="24"/>
              </w:rPr>
              <w:t>Монтаж конвекторов (отопления)</w:t>
            </w:r>
          </w:p>
        </w:tc>
        <w:tc>
          <w:tcPr>
            <w:tcW w:w="850" w:type="dxa"/>
            <w:tcBorders>
              <w:top w:val="nil"/>
              <w:left w:val="nil"/>
              <w:bottom w:val="single" w:sz="4" w:space="0" w:color="000000"/>
              <w:right w:val="single" w:sz="4" w:space="0" w:color="000000"/>
            </w:tcBorders>
            <w:vAlign w:val="center"/>
            <w:hideMark/>
          </w:tcPr>
          <w:p w14:paraId="60FA9E6B"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099C4617"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4B39A451"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vAlign w:val="center"/>
            <w:hideMark/>
          </w:tcPr>
          <w:p w14:paraId="7D618798"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219BE00F" w14:textId="77777777" w:rsidR="00433EF0" w:rsidRPr="00335917" w:rsidRDefault="00433EF0" w:rsidP="00AB504B">
            <w:pPr>
              <w:spacing w:after="0" w:line="240" w:lineRule="auto"/>
              <w:jc w:val="center"/>
              <w:rPr>
                <w:rFonts w:ascii="Times New Roman" w:eastAsia="Times New Roman" w:hAnsi="Times New Roman"/>
                <w:i/>
                <w:iCs/>
                <w:lang w:eastAsia="ru-RU"/>
              </w:rPr>
            </w:pPr>
          </w:p>
        </w:tc>
      </w:tr>
      <w:tr w:rsidR="00433EF0" w:rsidRPr="00335917" w14:paraId="2D67B793"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442CA7A4"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r w:rsidRPr="008E47A7">
              <w:rPr>
                <w:rFonts w:ascii="Times New Roman" w:eastAsia="Times New Roman" w:hAnsi="Times New Roman"/>
                <w:sz w:val="24"/>
                <w:szCs w:val="24"/>
                <w:lang w:eastAsia="ru-RU"/>
              </w:rPr>
              <w:t> </w:t>
            </w:r>
          </w:p>
        </w:tc>
        <w:tc>
          <w:tcPr>
            <w:tcW w:w="851" w:type="dxa"/>
            <w:tcBorders>
              <w:top w:val="single" w:sz="4" w:space="0" w:color="000000"/>
              <w:left w:val="nil"/>
              <w:bottom w:val="single" w:sz="4" w:space="0" w:color="000000"/>
              <w:right w:val="single" w:sz="4" w:space="0" w:color="000000"/>
            </w:tcBorders>
          </w:tcPr>
          <w:p w14:paraId="00282682"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p>
        </w:tc>
        <w:tc>
          <w:tcPr>
            <w:tcW w:w="5103" w:type="dxa"/>
            <w:tcBorders>
              <w:top w:val="single" w:sz="4" w:space="0" w:color="000000"/>
              <w:left w:val="single" w:sz="4" w:space="0" w:color="000000"/>
              <w:bottom w:val="single" w:sz="4" w:space="0" w:color="000000"/>
              <w:right w:val="single" w:sz="4" w:space="0" w:color="000000"/>
            </w:tcBorders>
            <w:hideMark/>
          </w:tcPr>
          <w:p w14:paraId="1F59FA3B"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Итого по этапу № 5</w:t>
            </w:r>
          </w:p>
        </w:tc>
        <w:tc>
          <w:tcPr>
            <w:tcW w:w="850" w:type="dxa"/>
            <w:tcBorders>
              <w:top w:val="nil"/>
              <w:left w:val="nil"/>
              <w:bottom w:val="single" w:sz="4" w:space="0" w:color="000000"/>
              <w:right w:val="single" w:sz="4" w:space="0" w:color="000000"/>
            </w:tcBorders>
            <w:vAlign w:val="center"/>
            <w:hideMark/>
          </w:tcPr>
          <w:p w14:paraId="59E17B55"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r w:rsidRPr="008E47A7">
              <w:rPr>
                <w:rFonts w:ascii="Times New Roman" w:eastAsia="Times New Roman" w:hAnsi="Times New Roman"/>
                <w:sz w:val="24"/>
                <w:szCs w:val="24"/>
                <w:lang w:eastAsia="ru-RU"/>
              </w:rPr>
              <w:t> </w:t>
            </w:r>
          </w:p>
        </w:tc>
        <w:tc>
          <w:tcPr>
            <w:tcW w:w="992" w:type="dxa"/>
            <w:tcBorders>
              <w:top w:val="nil"/>
              <w:left w:val="nil"/>
              <w:bottom w:val="single" w:sz="4" w:space="0" w:color="000000"/>
              <w:right w:val="single" w:sz="4" w:space="0" w:color="000000"/>
            </w:tcBorders>
            <w:vAlign w:val="center"/>
            <w:hideMark/>
          </w:tcPr>
          <w:p w14:paraId="3A454232"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r w:rsidRPr="008E47A7">
              <w:rPr>
                <w:rFonts w:ascii="Times New Roman" w:eastAsia="Times New Roman" w:hAnsi="Times New Roman"/>
                <w:sz w:val="24"/>
                <w:szCs w:val="24"/>
                <w:lang w:eastAsia="ru-RU"/>
              </w:rPr>
              <w:t> </w:t>
            </w:r>
          </w:p>
        </w:tc>
        <w:tc>
          <w:tcPr>
            <w:tcW w:w="1560" w:type="dxa"/>
            <w:tcBorders>
              <w:top w:val="nil"/>
              <w:left w:val="nil"/>
              <w:bottom w:val="single" w:sz="4" w:space="0" w:color="000000"/>
              <w:right w:val="single" w:sz="4" w:space="0" w:color="000000"/>
            </w:tcBorders>
            <w:vAlign w:val="center"/>
            <w:hideMark/>
          </w:tcPr>
          <w:p w14:paraId="0E095B99" w14:textId="77777777" w:rsidR="00433EF0" w:rsidRPr="00335917" w:rsidRDefault="00433EF0" w:rsidP="00AB504B">
            <w:pPr>
              <w:spacing w:after="0" w:line="240" w:lineRule="auto"/>
              <w:jc w:val="center"/>
              <w:rPr>
                <w:rFonts w:ascii="Times New Roman" w:eastAsia="Times New Roman" w:hAnsi="Times New Roman"/>
                <w:lang w:eastAsia="ru-RU"/>
              </w:rPr>
            </w:pPr>
            <w:r w:rsidRPr="00335917">
              <w:rPr>
                <w:rFonts w:ascii="Times New Roman" w:eastAsia="Times New Roman" w:hAnsi="Times New Roman"/>
                <w:lang w:eastAsia="ru-RU"/>
              </w:rPr>
              <w:t> </w:t>
            </w:r>
          </w:p>
        </w:tc>
        <w:tc>
          <w:tcPr>
            <w:tcW w:w="1701" w:type="dxa"/>
            <w:tcBorders>
              <w:top w:val="nil"/>
              <w:left w:val="nil"/>
              <w:bottom w:val="single" w:sz="4" w:space="0" w:color="000000"/>
              <w:right w:val="single" w:sz="4" w:space="0" w:color="000000"/>
            </w:tcBorders>
            <w:noWrap/>
            <w:vAlign w:val="center"/>
            <w:hideMark/>
          </w:tcPr>
          <w:p w14:paraId="180BB17C" w14:textId="77777777" w:rsidR="00433EF0" w:rsidRPr="00807DE1" w:rsidRDefault="00433EF0" w:rsidP="00AB504B">
            <w:pPr>
              <w:jc w:val="center"/>
              <w:rPr>
                <w:rFonts w:ascii="Times New Roman" w:hAnsi="Times New Roman"/>
                <w:b/>
                <w:bCs/>
                <w:color w:val="000000"/>
                <w:sz w:val="24"/>
                <w:szCs w:val="24"/>
              </w:rPr>
            </w:pPr>
          </w:p>
        </w:tc>
        <w:tc>
          <w:tcPr>
            <w:tcW w:w="2835" w:type="dxa"/>
            <w:tcBorders>
              <w:top w:val="single" w:sz="4" w:space="0" w:color="000000"/>
              <w:left w:val="nil"/>
              <w:bottom w:val="single" w:sz="4" w:space="0" w:color="000000"/>
              <w:right w:val="single" w:sz="4" w:space="0" w:color="000000"/>
            </w:tcBorders>
            <w:vAlign w:val="center"/>
            <w:hideMark/>
          </w:tcPr>
          <w:p w14:paraId="13A49EAB" w14:textId="77777777" w:rsidR="00433EF0" w:rsidRPr="00335917" w:rsidRDefault="00433EF0" w:rsidP="00AB504B">
            <w:pPr>
              <w:spacing w:after="0" w:line="240" w:lineRule="auto"/>
              <w:jc w:val="center"/>
              <w:rPr>
                <w:rFonts w:ascii="Times New Roman" w:eastAsia="Times New Roman" w:hAnsi="Times New Roman"/>
                <w:i/>
                <w:iCs/>
                <w:lang w:eastAsia="ru-RU"/>
              </w:rPr>
            </w:pPr>
            <w:r w:rsidRPr="00335917">
              <w:rPr>
                <w:rFonts w:ascii="Times New Roman" w:eastAsia="Times New Roman" w:hAnsi="Times New Roman"/>
                <w:i/>
                <w:iCs/>
                <w:lang w:eastAsia="ru-RU"/>
              </w:rPr>
              <w:t> </w:t>
            </w:r>
          </w:p>
        </w:tc>
      </w:tr>
      <w:tr w:rsidR="00433EF0" w:rsidRPr="00335917" w14:paraId="5B44BBDB" w14:textId="77777777" w:rsidTr="00AB504B">
        <w:trPr>
          <w:trHeight w:val="312"/>
        </w:trPr>
        <w:tc>
          <w:tcPr>
            <w:tcW w:w="709" w:type="dxa"/>
            <w:tcBorders>
              <w:top w:val="nil"/>
              <w:left w:val="single" w:sz="4" w:space="0" w:color="000000"/>
              <w:bottom w:val="single" w:sz="4" w:space="0" w:color="000000"/>
              <w:right w:val="single" w:sz="4" w:space="0" w:color="000000"/>
            </w:tcBorders>
            <w:noWrap/>
            <w:vAlign w:val="center"/>
            <w:hideMark/>
          </w:tcPr>
          <w:p w14:paraId="7EFA57BE"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851" w:type="dxa"/>
            <w:tcBorders>
              <w:top w:val="single" w:sz="4" w:space="0" w:color="000000"/>
              <w:left w:val="nil"/>
              <w:bottom w:val="single" w:sz="4" w:space="0" w:color="000000"/>
              <w:right w:val="single" w:sz="4" w:space="0" w:color="000000"/>
            </w:tcBorders>
          </w:tcPr>
          <w:p w14:paraId="65050FF4"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p>
        </w:tc>
        <w:tc>
          <w:tcPr>
            <w:tcW w:w="5103" w:type="dxa"/>
            <w:tcBorders>
              <w:top w:val="single" w:sz="4" w:space="0" w:color="000000"/>
              <w:left w:val="single" w:sz="4" w:space="0" w:color="000000"/>
              <w:bottom w:val="single" w:sz="4" w:space="0" w:color="000000"/>
              <w:right w:val="single" w:sz="4" w:space="0" w:color="000000"/>
            </w:tcBorders>
            <w:hideMark/>
          </w:tcPr>
          <w:p w14:paraId="0E41EE44" w14:textId="77777777" w:rsidR="00433EF0" w:rsidRPr="008E47A7" w:rsidRDefault="00433EF0" w:rsidP="00AB504B">
            <w:pPr>
              <w:autoSpaceDE w:val="0"/>
              <w:autoSpaceDN w:val="0"/>
              <w:adjustRightInd w:val="0"/>
              <w:spacing w:after="0" w:line="240" w:lineRule="auto"/>
              <w:rPr>
                <w:rFonts w:ascii="Times New Roman" w:eastAsia="Times New Roman" w:hAnsi="Times New Roman"/>
                <w:b/>
                <w:bCs/>
                <w:color w:val="000000"/>
                <w:sz w:val="24"/>
                <w:szCs w:val="24"/>
                <w:lang w:eastAsia="ru-RU"/>
              </w:rPr>
            </w:pPr>
            <w:r w:rsidRPr="008E47A7">
              <w:rPr>
                <w:rFonts w:ascii="Times New Roman" w:eastAsia="Times New Roman" w:hAnsi="Times New Roman"/>
                <w:b/>
                <w:bCs/>
                <w:color w:val="000000"/>
                <w:sz w:val="24"/>
                <w:szCs w:val="24"/>
                <w:lang w:eastAsia="ru-RU"/>
              </w:rPr>
              <w:t xml:space="preserve">НДС по ставке </w:t>
            </w:r>
            <w:r>
              <w:rPr>
                <w:rFonts w:ascii="Times New Roman" w:eastAsia="Times New Roman" w:hAnsi="Times New Roman"/>
                <w:b/>
                <w:bCs/>
                <w:color w:val="000000"/>
                <w:sz w:val="24"/>
                <w:szCs w:val="24"/>
                <w:lang w:eastAsia="ru-RU"/>
              </w:rPr>
              <w:t xml:space="preserve">__ </w:t>
            </w:r>
            <w:r w:rsidRPr="008E47A7">
              <w:rPr>
                <w:rFonts w:ascii="Times New Roman" w:eastAsia="Times New Roman" w:hAnsi="Times New Roman"/>
                <w:b/>
                <w:bCs/>
                <w:color w:val="000000"/>
                <w:sz w:val="24"/>
                <w:szCs w:val="24"/>
                <w:lang w:eastAsia="ru-RU"/>
              </w:rPr>
              <w:t>%</w:t>
            </w:r>
          </w:p>
        </w:tc>
        <w:tc>
          <w:tcPr>
            <w:tcW w:w="850" w:type="dxa"/>
            <w:tcBorders>
              <w:top w:val="nil"/>
              <w:left w:val="nil"/>
              <w:bottom w:val="single" w:sz="4" w:space="0" w:color="000000"/>
              <w:right w:val="single" w:sz="4" w:space="0" w:color="000000"/>
            </w:tcBorders>
            <w:vAlign w:val="center"/>
            <w:hideMark/>
          </w:tcPr>
          <w:p w14:paraId="125E6C64"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vAlign w:val="center"/>
            <w:hideMark/>
          </w:tcPr>
          <w:p w14:paraId="4B70E8F5"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vAlign w:val="center"/>
            <w:hideMark/>
          </w:tcPr>
          <w:p w14:paraId="45A5D46C"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noWrap/>
            <w:vAlign w:val="center"/>
            <w:hideMark/>
          </w:tcPr>
          <w:p w14:paraId="05D30FC6" w14:textId="77777777" w:rsidR="00433EF0" w:rsidRPr="00807DE1" w:rsidRDefault="00433EF0" w:rsidP="00AB504B">
            <w:pPr>
              <w:jc w:val="center"/>
              <w:rPr>
                <w:rFonts w:ascii="Times New Roman" w:hAnsi="Times New Roman"/>
                <w:bCs/>
                <w:color w:val="000000"/>
                <w:sz w:val="24"/>
                <w:szCs w:val="24"/>
              </w:rPr>
            </w:pPr>
          </w:p>
        </w:tc>
        <w:tc>
          <w:tcPr>
            <w:tcW w:w="2835" w:type="dxa"/>
            <w:tcBorders>
              <w:top w:val="single" w:sz="4" w:space="0" w:color="000000"/>
              <w:left w:val="nil"/>
              <w:bottom w:val="single" w:sz="4" w:space="0" w:color="000000"/>
              <w:right w:val="single" w:sz="4" w:space="0" w:color="000000"/>
            </w:tcBorders>
            <w:vAlign w:val="center"/>
            <w:hideMark/>
          </w:tcPr>
          <w:p w14:paraId="0D10DEEC" w14:textId="77777777" w:rsidR="00433EF0" w:rsidRPr="00335917" w:rsidRDefault="00433EF0" w:rsidP="00AB504B">
            <w:pPr>
              <w:spacing w:after="0" w:line="240" w:lineRule="auto"/>
              <w:jc w:val="center"/>
              <w:rPr>
                <w:rFonts w:ascii="Times New Roman" w:eastAsia="Times New Roman" w:hAnsi="Times New Roman"/>
                <w:i/>
                <w:iCs/>
                <w:lang w:eastAsia="ru-RU"/>
              </w:rPr>
            </w:pPr>
          </w:p>
        </w:tc>
      </w:tr>
      <w:tr w:rsidR="00433EF0" w:rsidRPr="00335917" w14:paraId="06E26FE1" w14:textId="77777777" w:rsidTr="00AB504B">
        <w:trPr>
          <w:trHeight w:val="338"/>
        </w:trPr>
        <w:tc>
          <w:tcPr>
            <w:tcW w:w="709" w:type="dxa"/>
            <w:tcBorders>
              <w:top w:val="nil"/>
              <w:left w:val="single" w:sz="4" w:space="0" w:color="000000"/>
              <w:bottom w:val="single" w:sz="4" w:space="0" w:color="000000"/>
              <w:right w:val="single" w:sz="4" w:space="0" w:color="000000"/>
            </w:tcBorders>
            <w:shd w:val="clear" w:color="auto" w:fill="B8CCE4" w:themeFill="accent1" w:themeFillTint="66"/>
            <w:noWrap/>
            <w:vAlign w:val="center"/>
            <w:hideMark/>
          </w:tcPr>
          <w:p w14:paraId="76E79C45"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r w:rsidRPr="008E47A7">
              <w:rPr>
                <w:rFonts w:ascii="Times New Roman" w:eastAsia="Times New Roman" w:hAnsi="Times New Roman"/>
                <w:sz w:val="24"/>
                <w:szCs w:val="24"/>
                <w:lang w:eastAsia="ru-RU"/>
              </w:rPr>
              <w:t> </w:t>
            </w:r>
          </w:p>
        </w:tc>
        <w:tc>
          <w:tcPr>
            <w:tcW w:w="851" w:type="dxa"/>
            <w:tcBorders>
              <w:top w:val="single" w:sz="4" w:space="0" w:color="000000"/>
              <w:left w:val="nil"/>
              <w:bottom w:val="single" w:sz="4" w:space="0" w:color="000000"/>
              <w:right w:val="single" w:sz="4" w:space="0" w:color="000000"/>
            </w:tcBorders>
            <w:shd w:val="clear" w:color="auto" w:fill="B8CCE4" w:themeFill="accent1" w:themeFillTint="66"/>
          </w:tcPr>
          <w:p w14:paraId="2E62E97F"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p>
        </w:tc>
        <w:tc>
          <w:tcPr>
            <w:tcW w:w="510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noWrap/>
            <w:hideMark/>
          </w:tcPr>
          <w:p w14:paraId="23A46C4E" w14:textId="77777777" w:rsidR="00433EF0" w:rsidRPr="008E47A7" w:rsidRDefault="00433EF0" w:rsidP="00AB504B">
            <w:pPr>
              <w:spacing w:after="0" w:line="240" w:lineRule="auto"/>
              <w:jc w:val="center"/>
              <w:rPr>
                <w:rFonts w:ascii="Times New Roman" w:eastAsia="Times New Roman" w:hAnsi="Times New Roman"/>
                <w:b/>
                <w:bCs/>
                <w:sz w:val="24"/>
                <w:szCs w:val="24"/>
                <w:lang w:eastAsia="ru-RU"/>
              </w:rPr>
            </w:pPr>
            <w:r w:rsidRPr="008E47A7">
              <w:rPr>
                <w:rFonts w:ascii="Times New Roman" w:eastAsia="Times New Roman" w:hAnsi="Times New Roman"/>
                <w:b/>
                <w:bCs/>
                <w:sz w:val="24"/>
                <w:szCs w:val="24"/>
                <w:lang w:eastAsia="ru-RU"/>
              </w:rPr>
              <w:t>ВСЕГО</w:t>
            </w:r>
          </w:p>
        </w:tc>
        <w:tc>
          <w:tcPr>
            <w:tcW w:w="850" w:type="dxa"/>
            <w:tcBorders>
              <w:top w:val="nil"/>
              <w:left w:val="nil"/>
              <w:bottom w:val="single" w:sz="4" w:space="0" w:color="000000"/>
              <w:right w:val="single" w:sz="4" w:space="0" w:color="000000"/>
            </w:tcBorders>
            <w:shd w:val="clear" w:color="auto" w:fill="B8CCE4" w:themeFill="accent1" w:themeFillTint="66"/>
            <w:noWrap/>
            <w:hideMark/>
          </w:tcPr>
          <w:p w14:paraId="75DBA487"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shd w:val="clear" w:color="auto" w:fill="B8CCE4" w:themeFill="accent1" w:themeFillTint="66"/>
            <w:noWrap/>
            <w:hideMark/>
          </w:tcPr>
          <w:p w14:paraId="0643D817"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shd w:val="clear" w:color="auto" w:fill="B8CCE4" w:themeFill="accent1" w:themeFillTint="66"/>
            <w:noWrap/>
            <w:hideMark/>
          </w:tcPr>
          <w:p w14:paraId="73C5A65F"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shd w:val="clear" w:color="auto" w:fill="B8CCE4" w:themeFill="accent1" w:themeFillTint="66"/>
            <w:noWrap/>
            <w:hideMark/>
          </w:tcPr>
          <w:p w14:paraId="008C7750" w14:textId="77777777" w:rsidR="00433EF0" w:rsidRPr="00335917" w:rsidRDefault="00433EF0" w:rsidP="00AB504B">
            <w:pPr>
              <w:jc w:val="center"/>
              <w:rPr>
                <w:rFonts w:ascii="Times New Roman" w:eastAsia="Times New Roman" w:hAnsi="Times New Roman"/>
                <w:b/>
                <w:bCs/>
                <w:lang w:eastAsia="ru-RU"/>
              </w:rPr>
            </w:pPr>
          </w:p>
        </w:tc>
        <w:tc>
          <w:tcPr>
            <w:tcW w:w="2835" w:type="dxa"/>
            <w:tcBorders>
              <w:top w:val="single" w:sz="4" w:space="0" w:color="000000"/>
              <w:left w:val="nil"/>
              <w:bottom w:val="single" w:sz="4" w:space="0" w:color="000000"/>
              <w:right w:val="single" w:sz="4" w:space="0" w:color="000000"/>
            </w:tcBorders>
            <w:shd w:val="clear" w:color="auto" w:fill="B8CCE4" w:themeFill="accent1" w:themeFillTint="66"/>
            <w:noWrap/>
            <w:vAlign w:val="center"/>
            <w:hideMark/>
          </w:tcPr>
          <w:p w14:paraId="27C9E1A6" w14:textId="77777777" w:rsidR="00433EF0" w:rsidRPr="00335917" w:rsidRDefault="00433EF0" w:rsidP="00AB504B">
            <w:pPr>
              <w:spacing w:after="0" w:line="240" w:lineRule="auto"/>
              <w:jc w:val="center"/>
              <w:rPr>
                <w:rFonts w:ascii="Times New Roman" w:eastAsia="Times New Roman" w:hAnsi="Times New Roman"/>
                <w:b/>
                <w:bCs/>
                <w:lang w:eastAsia="ru-RU"/>
              </w:rPr>
            </w:pPr>
            <w:r w:rsidRPr="00335917">
              <w:rPr>
                <w:rFonts w:ascii="Times New Roman" w:eastAsia="Times New Roman" w:hAnsi="Times New Roman"/>
                <w:b/>
                <w:bCs/>
                <w:lang w:eastAsia="ru-RU"/>
              </w:rPr>
              <w:t> </w:t>
            </w:r>
          </w:p>
        </w:tc>
      </w:tr>
      <w:tr w:rsidR="00433EF0" w:rsidRPr="00335917" w14:paraId="00A86985" w14:textId="77777777" w:rsidTr="00AB504B">
        <w:trPr>
          <w:trHeight w:val="312"/>
        </w:trPr>
        <w:tc>
          <w:tcPr>
            <w:tcW w:w="709" w:type="dxa"/>
            <w:tcBorders>
              <w:top w:val="nil"/>
              <w:left w:val="single" w:sz="4" w:space="0" w:color="000000"/>
              <w:bottom w:val="single" w:sz="4" w:space="0" w:color="000000"/>
              <w:right w:val="single" w:sz="4" w:space="0" w:color="000000"/>
            </w:tcBorders>
            <w:shd w:val="clear" w:color="auto" w:fill="B8CCE4" w:themeFill="accent1" w:themeFillTint="66"/>
            <w:noWrap/>
            <w:vAlign w:val="center"/>
            <w:hideMark/>
          </w:tcPr>
          <w:p w14:paraId="37EAD029"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r w:rsidRPr="008E47A7">
              <w:rPr>
                <w:rFonts w:ascii="Times New Roman" w:eastAsia="Times New Roman" w:hAnsi="Times New Roman"/>
                <w:sz w:val="24"/>
                <w:szCs w:val="24"/>
                <w:lang w:eastAsia="ru-RU"/>
              </w:rPr>
              <w:t> </w:t>
            </w:r>
          </w:p>
        </w:tc>
        <w:tc>
          <w:tcPr>
            <w:tcW w:w="851" w:type="dxa"/>
            <w:tcBorders>
              <w:top w:val="single" w:sz="4" w:space="0" w:color="000000"/>
              <w:left w:val="nil"/>
              <w:bottom w:val="single" w:sz="4" w:space="0" w:color="000000"/>
              <w:right w:val="single" w:sz="4" w:space="0" w:color="000000"/>
            </w:tcBorders>
            <w:shd w:val="clear" w:color="auto" w:fill="B8CCE4" w:themeFill="accent1" w:themeFillTint="66"/>
          </w:tcPr>
          <w:p w14:paraId="464086AE" w14:textId="77777777" w:rsidR="00433EF0" w:rsidRPr="008E47A7" w:rsidRDefault="00433EF0" w:rsidP="00AB504B">
            <w:pPr>
              <w:spacing w:after="0" w:line="240" w:lineRule="auto"/>
              <w:jc w:val="center"/>
              <w:rPr>
                <w:rFonts w:ascii="Times New Roman" w:eastAsia="Times New Roman" w:hAnsi="Times New Roman"/>
                <w:i/>
                <w:iCs/>
                <w:sz w:val="24"/>
                <w:szCs w:val="24"/>
                <w:lang w:eastAsia="ru-RU"/>
              </w:rPr>
            </w:pPr>
          </w:p>
        </w:tc>
        <w:tc>
          <w:tcPr>
            <w:tcW w:w="510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noWrap/>
            <w:hideMark/>
          </w:tcPr>
          <w:p w14:paraId="347B91D6" w14:textId="77777777" w:rsidR="00433EF0" w:rsidRPr="008E47A7" w:rsidRDefault="00433EF0" w:rsidP="00AB504B">
            <w:pPr>
              <w:spacing w:after="0" w:line="240" w:lineRule="auto"/>
              <w:jc w:val="center"/>
              <w:rPr>
                <w:rFonts w:ascii="Times New Roman" w:eastAsia="Times New Roman" w:hAnsi="Times New Roman"/>
                <w:iCs/>
                <w:sz w:val="24"/>
                <w:szCs w:val="24"/>
                <w:lang w:eastAsia="ru-RU"/>
              </w:rPr>
            </w:pPr>
            <w:r w:rsidRPr="008E47A7">
              <w:rPr>
                <w:rFonts w:ascii="Times New Roman" w:eastAsia="Times New Roman" w:hAnsi="Times New Roman"/>
                <w:iCs/>
                <w:sz w:val="24"/>
                <w:szCs w:val="24"/>
                <w:lang w:eastAsia="ru-RU"/>
              </w:rPr>
              <w:t xml:space="preserve">НДС </w:t>
            </w:r>
            <w:r>
              <w:rPr>
                <w:rFonts w:ascii="Times New Roman" w:eastAsia="Times New Roman" w:hAnsi="Times New Roman"/>
                <w:iCs/>
                <w:sz w:val="24"/>
                <w:szCs w:val="24"/>
                <w:lang w:eastAsia="ru-RU"/>
              </w:rPr>
              <w:t xml:space="preserve">___ </w:t>
            </w:r>
            <w:r w:rsidRPr="008E47A7">
              <w:rPr>
                <w:rFonts w:ascii="Times New Roman" w:eastAsia="Times New Roman" w:hAnsi="Times New Roman"/>
                <w:iCs/>
                <w:sz w:val="24"/>
                <w:szCs w:val="24"/>
                <w:lang w:eastAsia="ru-RU"/>
              </w:rPr>
              <w:t>%</w:t>
            </w:r>
          </w:p>
        </w:tc>
        <w:tc>
          <w:tcPr>
            <w:tcW w:w="850" w:type="dxa"/>
            <w:tcBorders>
              <w:top w:val="nil"/>
              <w:left w:val="nil"/>
              <w:bottom w:val="single" w:sz="4" w:space="0" w:color="000000"/>
              <w:right w:val="single" w:sz="4" w:space="0" w:color="000000"/>
            </w:tcBorders>
            <w:shd w:val="clear" w:color="auto" w:fill="B8CCE4" w:themeFill="accent1" w:themeFillTint="66"/>
            <w:noWrap/>
            <w:hideMark/>
          </w:tcPr>
          <w:p w14:paraId="0396834E"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992" w:type="dxa"/>
            <w:tcBorders>
              <w:top w:val="nil"/>
              <w:left w:val="nil"/>
              <w:bottom w:val="single" w:sz="4" w:space="0" w:color="000000"/>
              <w:right w:val="single" w:sz="4" w:space="0" w:color="000000"/>
            </w:tcBorders>
            <w:shd w:val="clear" w:color="auto" w:fill="B8CCE4" w:themeFill="accent1" w:themeFillTint="66"/>
            <w:noWrap/>
            <w:hideMark/>
          </w:tcPr>
          <w:p w14:paraId="40380288" w14:textId="77777777" w:rsidR="00433EF0" w:rsidRPr="008E47A7" w:rsidRDefault="00433EF0" w:rsidP="00AB504B">
            <w:pPr>
              <w:spacing w:after="0" w:line="240" w:lineRule="auto"/>
              <w:jc w:val="center"/>
              <w:rPr>
                <w:rFonts w:ascii="Times New Roman" w:eastAsia="Times New Roman" w:hAnsi="Times New Roman"/>
                <w:sz w:val="24"/>
                <w:szCs w:val="24"/>
                <w:lang w:eastAsia="ru-RU"/>
              </w:rPr>
            </w:pPr>
          </w:p>
        </w:tc>
        <w:tc>
          <w:tcPr>
            <w:tcW w:w="1560" w:type="dxa"/>
            <w:tcBorders>
              <w:top w:val="nil"/>
              <w:left w:val="nil"/>
              <w:bottom w:val="single" w:sz="4" w:space="0" w:color="000000"/>
              <w:right w:val="single" w:sz="4" w:space="0" w:color="000000"/>
            </w:tcBorders>
            <w:shd w:val="clear" w:color="auto" w:fill="B8CCE4" w:themeFill="accent1" w:themeFillTint="66"/>
            <w:noWrap/>
            <w:hideMark/>
          </w:tcPr>
          <w:p w14:paraId="3FC5E1EA" w14:textId="77777777" w:rsidR="00433EF0" w:rsidRPr="00335917" w:rsidRDefault="00433EF0" w:rsidP="00AB504B">
            <w:pPr>
              <w:spacing w:after="0" w:line="240" w:lineRule="auto"/>
              <w:jc w:val="center"/>
              <w:rPr>
                <w:rFonts w:ascii="Times New Roman" w:eastAsia="Times New Roman" w:hAnsi="Times New Roman"/>
                <w:lang w:eastAsia="ru-RU"/>
              </w:rPr>
            </w:pPr>
          </w:p>
        </w:tc>
        <w:tc>
          <w:tcPr>
            <w:tcW w:w="1701" w:type="dxa"/>
            <w:tcBorders>
              <w:top w:val="nil"/>
              <w:left w:val="nil"/>
              <w:bottom w:val="single" w:sz="4" w:space="0" w:color="000000"/>
              <w:right w:val="single" w:sz="4" w:space="0" w:color="000000"/>
            </w:tcBorders>
            <w:shd w:val="clear" w:color="auto" w:fill="B8CCE4" w:themeFill="accent1" w:themeFillTint="66"/>
            <w:noWrap/>
            <w:hideMark/>
          </w:tcPr>
          <w:p w14:paraId="2578A4ED" w14:textId="77777777" w:rsidR="00433EF0" w:rsidRPr="009804C1" w:rsidRDefault="00433EF0" w:rsidP="00AB504B">
            <w:pPr>
              <w:spacing w:after="0" w:line="240" w:lineRule="auto"/>
              <w:jc w:val="center"/>
              <w:rPr>
                <w:rFonts w:ascii="Times New Roman" w:eastAsia="Times New Roman" w:hAnsi="Times New Roman"/>
                <w:lang w:eastAsia="ru-RU"/>
              </w:rPr>
            </w:pPr>
          </w:p>
        </w:tc>
        <w:tc>
          <w:tcPr>
            <w:tcW w:w="2835" w:type="dxa"/>
            <w:tcBorders>
              <w:top w:val="single" w:sz="4" w:space="0" w:color="000000"/>
              <w:left w:val="nil"/>
              <w:bottom w:val="single" w:sz="4" w:space="0" w:color="000000"/>
              <w:right w:val="single" w:sz="4" w:space="0" w:color="000000"/>
            </w:tcBorders>
            <w:shd w:val="clear" w:color="auto" w:fill="B8CCE4" w:themeFill="accent1" w:themeFillTint="66"/>
            <w:vAlign w:val="center"/>
            <w:hideMark/>
          </w:tcPr>
          <w:p w14:paraId="205BE68D" w14:textId="77777777" w:rsidR="00433EF0" w:rsidRPr="00335917" w:rsidRDefault="00433EF0" w:rsidP="00AB504B">
            <w:pPr>
              <w:spacing w:after="0" w:line="240" w:lineRule="auto"/>
              <w:jc w:val="center"/>
              <w:rPr>
                <w:rFonts w:ascii="Times New Roman" w:eastAsia="Times New Roman" w:hAnsi="Times New Roman"/>
                <w:i/>
                <w:iCs/>
                <w:lang w:eastAsia="ru-RU"/>
              </w:rPr>
            </w:pPr>
            <w:r w:rsidRPr="00335917">
              <w:rPr>
                <w:rFonts w:ascii="Times New Roman" w:eastAsia="Times New Roman" w:hAnsi="Times New Roman"/>
                <w:i/>
                <w:iCs/>
                <w:lang w:eastAsia="ru-RU"/>
              </w:rPr>
              <w:t> </w:t>
            </w:r>
          </w:p>
        </w:tc>
      </w:tr>
    </w:tbl>
    <w:p w14:paraId="0FCA31F5" w14:textId="77777777" w:rsidR="00433EF0" w:rsidRDefault="00433EF0" w:rsidP="00FF286C"/>
    <w:p w14:paraId="1958228D" w14:textId="77777777" w:rsidR="00433EF0" w:rsidRDefault="00433EF0" w:rsidP="00433EF0">
      <w:pPr>
        <w:spacing w:after="0" w:line="240" w:lineRule="auto"/>
        <w:jc w:val="right"/>
        <w:rPr>
          <w:rFonts w:ascii="Times New Roman" w:hAnsi="Times New Roman" w:cs="Times New Roman"/>
          <w:sz w:val="24"/>
          <w:szCs w:val="24"/>
        </w:rPr>
      </w:pPr>
    </w:p>
    <w:p w14:paraId="65324806" w14:textId="77777777" w:rsidR="00433EF0" w:rsidRDefault="00433EF0" w:rsidP="00433EF0">
      <w:pPr>
        <w:spacing w:after="0" w:line="240" w:lineRule="auto"/>
        <w:jc w:val="right"/>
        <w:rPr>
          <w:rFonts w:ascii="Times New Roman" w:hAnsi="Times New Roman" w:cs="Times New Roman"/>
          <w:sz w:val="24"/>
          <w:szCs w:val="24"/>
        </w:rPr>
      </w:pPr>
    </w:p>
    <w:p w14:paraId="5501EEFC" w14:textId="77777777" w:rsidR="00433EF0" w:rsidRDefault="00433EF0" w:rsidP="00433EF0">
      <w:pPr>
        <w:spacing w:after="0" w:line="240" w:lineRule="auto"/>
        <w:jc w:val="right"/>
        <w:rPr>
          <w:rFonts w:ascii="Times New Roman" w:hAnsi="Times New Roman" w:cs="Times New Roman"/>
          <w:sz w:val="24"/>
          <w:szCs w:val="24"/>
        </w:rPr>
      </w:pPr>
    </w:p>
    <w:p w14:paraId="463A2D76" w14:textId="77777777" w:rsidR="00433EF0" w:rsidRDefault="00433EF0" w:rsidP="00433EF0">
      <w:pPr>
        <w:spacing w:after="0" w:line="240" w:lineRule="auto"/>
        <w:jc w:val="right"/>
        <w:rPr>
          <w:rFonts w:ascii="Times New Roman" w:hAnsi="Times New Roman" w:cs="Times New Roman"/>
          <w:sz w:val="24"/>
          <w:szCs w:val="24"/>
        </w:rPr>
      </w:pPr>
    </w:p>
    <w:p w14:paraId="40EEE1A2" w14:textId="77777777" w:rsidR="00433EF0" w:rsidRDefault="00433EF0" w:rsidP="00433EF0">
      <w:pPr>
        <w:spacing w:after="0" w:line="240" w:lineRule="auto"/>
        <w:jc w:val="right"/>
        <w:rPr>
          <w:rFonts w:ascii="Times New Roman" w:hAnsi="Times New Roman" w:cs="Times New Roman"/>
          <w:sz w:val="24"/>
          <w:szCs w:val="24"/>
        </w:rPr>
      </w:pPr>
    </w:p>
    <w:p w14:paraId="2752CE8F" w14:textId="77777777" w:rsidR="00433EF0" w:rsidRDefault="00433EF0" w:rsidP="00433EF0">
      <w:pPr>
        <w:spacing w:after="0" w:line="240" w:lineRule="auto"/>
        <w:jc w:val="right"/>
        <w:rPr>
          <w:rFonts w:ascii="Times New Roman" w:hAnsi="Times New Roman" w:cs="Times New Roman"/>
          <w:sz w:val="24"/>
          <w:szCs w:val="24"/>
        </w:rPr>
      </w:pPr>
    </w:p>
    <w:p w14:paraId="2ECAFB19" w14:textId="77777777" w:rsidR="00433EF0" w:rsidRDefault="00433EF0" w:rsidP="00433EF0">
      <w:pPr>
        <w:spacing w:after="0" w:line="240" w:lineRule="auto"/>
        <w:jc w:val="right"/>
        <w:rPr>
          <w:rFonts w:ascii="Times New Roman" w:hAnsi="Times New Roman" w:cs="Times New Roman"/>
          <w:sz w:val="24"/>
          <w:szCs w:val="24"/>
        </w:rPr>
      </w:pPr>
    </w:p>
    <w:p w14:paraId="3C0FBBEF" w14:textId="77777777" w:rsidR="00433EF0" w:rsidRDefault="00433EF0" w:rsidP="00433EF0">
      <w:pPr>
        <w:spacing w:after="0" w:line="240" w:lineRule="auto"/>
        <w:jc w:val="right"/>
        <w:rPr>
          <w:rFonts w:ascii="Times New Roman" w:hAnsi="Times New Roman" w:cs="Times New Roman"/>
          <w:sz w:val="24"/>
          <w:szCs w:val="24"/>
        </w:rPr>
      </w:pPr>
    </w:p>
    <w:p w14:paraId="42A98F19" w14:textId="77777777" w:rsidR="00433EF0" w:rsidRDefault="00433EF0" w:rsidP="00433EF0">
      <w:pPr>
        <w:spacing w:after="0" w:line="240" w:lineRule="auto"/>
        <w:jc w:val="right"/>
        <w:rPr>
          <w:rFonts w:ascii="Times New Roman" w:hAnsi="Times New Roman" w:cs="Times New Roman"/>
          <w:sz w:val="24"/>
          <w:szCs w:val="24"/>
        </w:rPr>
      </w:pPr>
    </w:p>
    <w:p w14:paraId="7DE392A9" w14:textId="77777777" w:rsidR="00433EF0" w:rsidRDefault="00433EF0" w:rsidP="00433EF0">
      <w:pPr>
        <w:spacing w:after="0" w:line="240" w:lineRule="auto"/>
        <w:jc w:val="right"/>
        <w:rPr>
          <w:rFonts w:ascii="Times New Roman" w:hAnsi="Times New Roman" w:cs="Times New Roman"/>
          <w:sz w:val="24"/>
          <w:szCs w:val="24"/>
        </w:rPr>
      </w:pPr>
    </w:p>
    <w:p w14:paraId="1E7E62C5" w14:textId="77777777" w:rsidR="00433EF0" w:rsidRDefault="00433EF0" w:rsidP="00433EF0">
      <w:pPr>
        <w:spacing w:after="0" w:line="240" w:lineRule="auto"/>
        <w:jc w:val="right"/>
        <w:rPr>
          <w:rFonts w:ascii="Times New Roman" w:hAnsi="Times New Roman" w:cs="Times New Roman"/>
          <w:sz w:val="24"/>
          <w:szCs w:val="24"/>
        </w:rPr>
      </w:pPr>
    </w:p>
    <w:p w14:paraId="719FDF54" w14:textId="77777777" w:rsidR="00433EF0" w:rsidRDefault="00433EF0" w:rsidP="00433EF0">
      <w:pPr>
        <w:spacing w:after="0" w:line="240" w:lineRule="auto"/>
        <w:jc w:val="right"/>
        <w:rPr>
          <w:rFonts w:ascii="Times New Roman" w:hAnsi="Times New Roman" w:cs="Times New Roman"/>
          <w:sz w:val="24"/>
          <w:szCs w:val="24"/>
        </w:rPr>
      </w:pPr>
    </w:p>
    <w:p w14:paraId="1D478976" w14:textId="77777777" w:rsidR="00433EF0" w:rsidRDefault="00433EF0" w:rsidP="00433EF0">
      <w:pPr>
        <w:spacing w:after="0" w:line="240" w:lineRule="auto"/>
        <w:jc w:val="right"/>
        <w:rPr>
          <w:rFonts w:ascii="Times New Roman" w:hAnsi="Times New Roman" w:cs="Times New Roman"/>
          <w:sz w:val="24"/>
          <w:szCs w:val="24"/>
        </w:rPr>
      </w:pPr>
    </w:p>
    <w:p w14:paraId="5C7135BA" w14:textId="77777777" w:rsidR="00433EF0" w:rsidRDefault="00433EF0" w:rsidP="00433EF0">
      <w:pPr>
        <w:spacing w:after="0" w:line="240" w:lineRule="auto"/>
        <w:jc w:val="right"/>
        <w:rPr>
          <w:rFonts w:ascii="Times New Roman" w:hAnsi="Times New Roman" w:cs="Times New Roman"/>
          <w:sz w:val="24"/>
          <w:szCs w:val="24"/>
        </w:rPr>
      </w:pPr>
    </w:p>
    <w:p w14:paraId="7E2713CE" w14:textId="77777777" w:rsidR="00433EF0" w:rsidRDefault="00433EF0" w:rsidP="00433EF0">
      <w:pPr>
        <w:spacing w:after="0" w:line="240" w:lineRule="auto"/>
        <w:jc w:val="right"/>
        <w:rPr>
          <w:rFonts w:ascii="Times New Roman" w:hAnsi="Times New Roman" w:cs="Times New Roman"/>
          <w:sz w:val="24"/>
          <w:szCs w:val="24"/>
        </w:rPr>
      </w:pPr>
    </w:p>
    <w:p w14:paraId="3C2FD3FA" w14:textId="77777777" w:rsidR="00433EF0" w:rsidRDefault="00433EF0" w:rsidP="00433EF0">
      <w:pPr>
        <w:spacing w:after="0" w:line="240" w:lineRule="auto"/>
        <w:jc w:val="right"/>
        <w:rPr>
          <w:rFonts w:ascii="Times New Roman" w:hAnsi="Times New Roman" w:cs="Times New Roman"/>
          <w:sz w:val="24"/>
          <w:szCs w:val="24"/>
        </w:rPr>
      </w:pPr>
    </w:p>
    <w:p w14:paraId="11E3E754" w14:textId="77777777" w:rsidR="00433EF0" w:rsidRDefault="00433EF0" w:rsidP="00433EF0">
      <w:pPr>
        <w:spacing w:after="0" w:line="240" w:lineRule="auto"/>
        <w:jc w:val="right"/>
        <w:rPr>
          <w:rFonts w:ascii="Times New Roman" w:hAnsi="Times New Roman" w:cs="Times New Roman"/>
          <w:sz w:val="24"/>
          <w:szCs w:val="24"/>
        </w:rPr>
      </w:pPr>
    </w:p>
    <w:p w14:paraId="6F2E3C42" w14:textId="77777777" w:rsidR="00433EF0" w:rsidRDefault="00433EF0" w:rsidP="00433EF0">
      <w:pPr>
        <w:spacing w:after="0" w:line="240" w:lineRule="auto"/>
        <w:jc w:val="right"/>
        <w:rPr>
          <w:rFonts w:ascii="Times New Roman" w:hAnsi="Times New Roman" w:cs="Times New Roman"/>
          <w:sz w:val="24"/>
          <w:szCs w:val="24"/>
        </w:rPr>
      </w:pPr>
    </w:p>
    <w:p w14:paraId="5BCA9966" w14:textId="77777777" w:rsidR="00433EF0" w:rsidRDefault="00433EF0" w:rsidP="00433EF0">
      <w:pPr>
        <w:spacing w:after="0" w:line="240" w:lineRule="auto"/>
        <w:jc w:val="right"/>
        <w:rPr>
          <w:rFonts w:ascii="Times New Roman" w:hAnsi="Times New Roman" w:cs="Times New Roman"/>
          <w:sz w:val="24"/>
          <w:szCs w:val="24"/>
        </w:rPr>
      </w:pPr>
    </w:p>
    <w:p w14:paraId="066BCDC7" w14:textId="77777777" w:rsidR="00433EF0" w:rsidRDefault="00433EF0" w:rsidP="00433EF0">
      <w:pPr>
        <w:spacing w:after="0" w:line="240" w:lineRule="auto"/>
        <w:jc w:val="right"/>
        <w:rPr>
          <w:rFonts w:ascii="Times New Roman" w:hAnsi="Times New Roman" w:cs="Times New Roman"/>
          <w:sz w:val="24"/>
          <w:szCs w:val="24"/>
        </w:rPr>
      </w:pPr>
    </w:p>
    <w:p w14:paraId="70C1F819" w14:textId="77777777" w:rsidR="00433EF0" w:rsidRDefault="00433EF0" w:rsidP="00433EF0">
      <w:pPr>
        <w:spacing w:after="0" w:line="240" w:lineRule="auto"/>
        <w:jc w:val="right"/>
        <w:rPr>
          <w:rFonts w:ascii="Times New Roman" w:hAnsi="Times New Roman" w:cs="Times New Roman"/>
          <w:sz w:val="24"/>
          <w:szCs w:val="24"/>
        </w:rPr>
      </w:pPr>
    </w:p>
    <w:p w14:paraId="5C57C8BF" w14:textId="77777777" w:rsidR="00433EF0" w:rsidRDefault="00433EF0" w:rsidP="00433EF0">
      <w:pPr>
        <w:spacing w:after="0" w:line="240" w:lineRule="auto"/>
        <w:jc w:val="right"/>
        <w:rPr>
          <w:rFonts w:ascii="Times New Roman" w:hAnsi="Times New Roman" w:cs="Times New Roman"/>
          <w:sz w:val="24"/>
          <w:szCs w:val="24"/>
        </w:rPr>
      </w:pPr>
    </w:p>
    <w:p w14:paraId="2EBD365B" w14:textId="77777777" w:rsidR="00433EF0" w:rsidRDefault="00433EF0" w:rsidP="00433EF0">
      <w:pPr>
        <w:spacing w:after="0" w:line="240" w:lineRule="auto"/>
        <w:jc w:val="right"/>
        <w:rPr>
          <w:rFonts w:ascii="Times New Roman" w:hAnsi="Times New Roman" w:cs="Times New Roman"/>
          <w:sz w:val="24"/>
          <w:szCs w:val="24"/>
        </w:rPr>
      </w:pPr>
    </w:p>
    <w:p w14:paraId="2BDB1B46" w14:textId="77777777" w:rsidR="00433EF0" w:rsidRDefault="00433EF0" w:rsidP="00433EF0">
      <w:pPr>
        <w:spacing w:after="0" w:line="240" w:lineRule="auto"/>
        <w:jc w:val="right"/>
        <w:rPr>
          <w:rFonts w:ascii="Times New Roman" w:hAnsi="Times New Roman" w:cs="Times New Roman"/>
          <w:sz w:val="24"/>
          <w:szCs w:val="24"/>
        </w:rPr>
      </w:pPr>
    </w:p>
    <w:p w14:paraId="0FB21A95" w14:textId="77777777" w:rsidR="00433EF0" w:rsidRDefault="00433EF0" w:rsidP="00433EF0">
      <w:pPr>
        <w:spacing w:after="0" w:line="240" w:lineRule="auto"/>
        <w:jc w:val="right"/>
        <w:rPr>
          <w:rFonts w:ascii="Times New Roman" w:hAnsi="Times New Roman" w:cs="Times New Roman"/>
          <w:sz w:val="24"/>
          <w:szCs w:val="24"/>
        </w:rPr>
      </w:pPr>
    </w:p>
    <w:p w14:paraId="3EB28AEA" w14:textId="77777777" w:rsidR="00433EF0" w:rsidRDefault="00433EF0" w:rsidP="00433EF0">
      <w:pPr>
        <w:spacing w:after="0" w:line="240" w:lineRule="auto"/>
        <w:jc w:val="right"/>
        <w:rPr>
          <w:rFonts w:ascii="Times New Roman" w:hAnsi="Times New Roman" w:cs="Times New Roman"/>
          <w:sz w:val="24"/>
          <w:szCs w:val="24"/>
        </w:rPr>
      </w:pPr>
    </w:p>
    <w:p w14:paraId="6288031B" w14:textId="77777777" w:rsidR="00433EF0" w:rsidRDefault="00433EF0" w:rsidP="00433EF0">
      <w:pPr>
        <w:spacing w:after="0" w:line="240" w:lineRule="auto"/>
        <w:jc w:val="right"/>
        <w:rPr>
          <w:rFonts w:ascii="Times New Roman" w:hAnsi="Times New Roman" w:cs="Times New Roman"/>
          <w:sz w:val="24"/>
          <w:szCs w:val="24"/>
        </w:rPr>
      </w:pPr>
    </w:p>
    <w:p w14:paraId="16EC0352" w14:textId="77777777" w:rsidR="00433EF0" w:rsidRDefault="00433EF0" w:rsidP="00433EF0">
      <w:pPr>
        <w:spacing w:after="0" w:line="240" w:lineRule="auto"/>
        <w:jc w:val="right"/>
        <w:rPr>
          <w:rFonts w:ascii="Times New Roman" w:hAnsi="Times New Roman" w:cs="Times New Roman"/>
          <w:sz w:val="24"/>
          <w:szCs w:val="24"/>
        </w:rPr>
      </w:pPr>
    </w:p>
    <w:p w14:paraId="77481277" w14:textId="77777777" w:rsidR="00433EF0" w:rsidRDefault="00433EF0" w:rsidP="00433EF0">
      <w:pPr>
        <w:spacing w:after="0" w:line="240" w:lineRule="auto"/>
        <w:jc w:val="right"/>
        <w:rPr>
          <w:rFonts w:ascii="Times New Roman" w:hAnsi="Times New Roman" w:cs="Times New Roman"/>
          <w:sz w:val="24"/>
          <w:szCs w:val="24"/>
        </w:rPr>
      </w:pPr>
    </w:p>
    <w:p w14:paraId="22F9497B" w14:textId="77777777" w:rsidR="00433EF0" w:rsidRDefault="00433EF0" w:rsidP="00433EF0">
      <w:pPr>
        <w:spacing w:after="0" w:line="240" w:lineRule="auto"/>
        <w:jc w:val="right"/>
        <w:rPr>
          <w:rFonts w:ascii="Times New Roman" w:hAnsi="Times New Roman" w:cs="Times New Roman"/>
          <w:sz w:val="24"/>
          <w:szCs w:val="24"/>
        </w:rPr>
      </w:pPr>
    </w:p>
    <w:p w14:paraId="40537411" w14:textId="77777777" w:rsidR="00433EF0" w:rsidRDefault="00433EF0" w:rsidP="00433EF0">
      <w:pPr>
        <w:spacing w:after="0" w:line="240" w:lineRule="auto"/>
        <w:jc w:val="right"/>
        <w:rPr>
          <w:rFonts w:ascii="Times New Roman" w:hAnsi="Times New Roman" w:cs="Times New Roman"/>
          <w:sz w:val="24"/>
          <w:szCs w:val="24"/>
        </w:rPr>
        <w:sectPr w:rsidR="00433EF0" w:rsidSect="00433EF0">
          <w:pgSz w:w="16838" w:h="11906" w:orient="landscape"/>
          <w:pgMar w:top="1134" w:right="1361" w:bottom="1134" w:left="794" w:header="284" w:footer="261" w:gutter="0"/>
          <w:cols w:space="708"/>
          <w:docGrid w:linePitch="360"/>
        </w:sectPr>
      </w:pPr>
    </w:p>
    <w:p w14:paraId="50C6E627" w14:textId="28C8F45E" w:rsidR="00433EF0" w:rsidRPr="00772601" w:rsidRDefault="00433EF0" w:rsidP="00433EF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Приложение № 3</w:t>
      </w:r>
    </w:p>
    <w:p w14:paraId="79783B95" w14:textId="77777777" w:rsidR="00433EF0" w:rsidRDefault="00433EF0" w:rsidP="00433EF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к</w:t>
      </w:r>
      <w:r w:rsidRPr="00772601">
        <w:rPr>
          <w:rFonts w:ascii="Times New Roman" w:hAnsi="Times New Roman" w:cs="Times New Roman"/>
          <w:sz w:val="24"/>
          <w:szCs w:val="24"/>
        </w:rPr>
        <w:t xml:space="preserve"> договору №____________</w:t>
      </w:r>
      <w:r>
        <w:rPr>
          <w:rFonts w:ascii="Times New Roman" w:hAnsi="Times New Roman" w:cs="Times New Roman"/>
          <w:sz w:val="24"/>
          <w:szCs w:val="24"/>
        </w:rPr>
        <w:t xml:space="preserve"> о</w:t>
      </w:r>
      <w:r w:rsidRPr="00772601">
        <w:rPr>
          <w:rFonts w:ascii="Times New Roman" w:hAnsi="Times New Roman" w:cs="Times New Roman"/>
          <w:sz w:val="24"/>
          <w:szCs w:val="24"/>
        </w:rPr>
        <w:t>т «___»___________________2026 г.</w:t>
      </w:r>
    </w:p>
    <w:p w14:paraId="0C031C13" w14:textId="77777777" w:rsidR="00433EF0" w:rsidRPr="00CB5F50" w:rsidRDefault="00433EF0" w:rsidP="00433EF0">
      <w:pPr>
        <w:jc w:val="center"/>
        <w:rPr>
          <w:rFonts w:ascii="Times New Roman" w:hAnsi="Times New Roman" w:cs="Times New Roman"/>
          <w:b/>
          <w:sz w:val="24"/>
          <w:szCs w:val="24"/>
        </w:rPr>
      </w:pPr>
      <w:r w:rsidRPr="00CB5F50">
        <w:rPr>
          <w:rFonts w:ascii="Times New Roman" w:hAnsi="Times New Roman" w:cs="Times New Roman"/>
          <w:b/>
          <w:sz w:val="24"/>
          <w:szCs w:val="24"/>
        </w:rPr>
        <w:t>График производства работ (форма)</w:t>
      </w:r>
    </w:p>
    <w:tbl>
      <w:tblPr>
        <w:tblW w:w="10410" w:type="dxa"/>
        <w:tblInd w:w="-379" w:type="dxa"/>
        <w:tblLayout w:type="fixed"/>
        <w:tblLook w:val="04A0" w:firstRow="1" w:lastRow="0" w:firstColumn="1" w:lastColumn="0" w:noHBand="0" w:noVBand="1"/>
      </w:tblPr>
      <w:tblGrid>
        <w:gridCol w:w="570"/>
        <w:gridCol w:w="704"/>
        <w:gridCol w:w="3397"/>
        <w:gridCol w:w="612"/>
        <w:gridCol w:w="818"/>
        <w:gridCol w:w="567"/>
        <w:gridCol w:w="617"/>
        <w:gridCol w:w="390"/>
        <w:gridCol w:w="390"/>
        <w:gridCol w:w="390"/>
        <w:gridCol w:w="390"/>
        <w:gridCol w:w="390"/>
        <w:gridCol w:w="390"/>
        <w:gridCol w:w="390"/>
        <w:gridCol w:w="395"/>
      </w:tblGrid>
      <w:tr w:rsidR="00433EF0" w14:paraId="050699C3" w14:textId="77777777" w:rsidTr="00433EF0">
        <w:trPr>
          <w:trHeight w:val="289"/>
        </w:trPr>
        <w:tc>
          <w:tcPr>
            <w:tcW w:w="570" w:type="dxa"/>
            <w:vMerge w:val="restart"/>
            <w:tcBorders>
              <w:top w:val="single" w:sz="4" w:space="0" w:color="000000"/>
              <w:left w:val="single" w:sz="8" w:space="0" w:color="auto"/>
              <w:bottom w:val="single" w:sz="8" w:space="0" w:color="000000"/>
              <w:right w:val="single" w:sz="4" w:space="0" w:color="auto"/>
            </w:tcBorders>
            <w:vAlign w:val="center"/>
            <w:hideMark/>
          </w:tcPr>
          <w:p w14:paraId="6E58C0C4"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 п/п</w:t>
            </w:r>
          </w:p>
        </w:tc>
        <w:tc>
          <w:tcPr>
            <w:tcW w:w="704" w:type="dxa"/>
            <w:vMerge w:val="restart"/>
            <w:tcBorders>
              <w:top w:val="single" w:sz="4" w:space="0" w:color="000000"/>
              <w:left w:val="single" w:sz="4" w:space="0" w:color="auto"/>
              <w:bottom w:val="single" w:sz="8" w:space="0" w:color="000000"/>
              <w:right w:val="single" w:sz="4" w:space="0" w:color="auto"/>
            </w:tcBorders>
            <w:vAlign w:val="center"/>
            <w:hideMark/>
          </w:tcPr>
          <w:p w14:paraId="5DE8246D"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 этапа</w:t>
            </w:r>
          </w:p>
        </w:tc>
        <w:tc>
          <w:tcPr>
            <w:tcW w:w="3397" w:type="dxa"/>
            <w:vMerge w:val="restart"/>
            <w:tcBorders>
              <w:top w:val="single" w:sz="4" w:space="0" w:color="000000"/>
              <w:left w:val="single" w:sz="4" w:space="0" w:color="auto"/>
              <w:bottom w:val="single" w:sz="8" w:space="0" w:color="000000"/>
              <w:right w:val="single" w:sz="4" w:space="0" w:color="auto"/>
            </w:tcBorders>
            <w:vAlign w:val="center"/>
            <w:hideMark/>
          </w:tcPr>
          <w:p w14:paraId="2DCA41F1"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Наименование технологических процессов</w:t>
            </w:r>
          </w:p>
        </w:tc>
        <w:tc>
          <w:tcPr>
            <w:tcW w:w="612" w:type="dxa"/>
            <w:vMerge w:val="restart"/>
            <w:tcBorders>
              <w:top w:val="single" w:sz="4" w:space="0" w:color="000000"/>
              <w:left w:val="single" w:sz="4" w:space="0" w:color="auto"/>
              <w:bottom w:val="single" w:sz="8" w:space="0" w:color="000000"/>
              <w:right w:val="single" w:sz="4" w:space="0" w:color="auto"/>
            </w:tcBorders>
            <w:noWrap/>
            <w:vAlign w:val="center"/>
            <w:hideMark/>
          </w:tcPr>
          <w:p w14:paraId="435073F2"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proofErr w:type="spellStart"/>
            <w:r>
              <w:rPr>
                <w:rFonts w:ascii="Times New Roman" w:eastAsia="Times New Roman" w:hAnsi="Times New Roman"/>
                <w:b/>
                <w:bCs/>
                <w:color w:val="000000"/>
                <w:sz w:val="18"/>
                <w:szCs w:val="18"/>
                <w:lang w:eastAsia="ru-RU"/>
              </w:rPr>
              <w:t>Ед.изм</w:t>
            </w:r>
            <w:proofErr w:type="spellEnd"/>
            <w:r>
              <w:rPr>
                <w:rFonts w:ascii="Times New Roman" w:eastAsia="Times New Roman" w:hAnsi="Times New Roman"/>
                <w:b/>
                <w:bCs/>
                <w:color w:val="000000"/>
                <w:sz w:val="18"/>
                <w:szCs w:val="18"/>
                <w:lang w:eastAsia="ru-RU"/>
              </w:rPr>
              <w:t>.</w:t>
            </w:r>
          </w:p>
        </w:tc>
        <w:tc>
          <w:tcPr>
            <w:tcW w:w="818" w:type="dxa"/>
            <w:vMerge w:val="restart"/>
            <w:tcBorders>
              <w:top w:val="single" w:sz="4" w:space="0" w:color="000000"/>
              <w:left w:val="single" w:sz="4" w:space="0" w:color="auto"/>
              <w:bottom w:val="single" w:sz="8" w:space="0" w:color="000000"/>
              <w:right w:val="single" w:sz="4" w:space="0" w:color="auto"/>
            </w:tcBorders>
            <w:vAlign w:val="center"/>
            <w:hideMark/>
          </w:tcPr>
          <w:p w14:paraId="007CEA01"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Объём работ</w:t>
            </w:r>
          </w:p>
        </w:tc>
        <w:tc>
          <w:tcPr>
            <w:tcW w:w="4309" w:type="dxa"/>
            <w:gridSpan w:val="10"/>
            <w:tcBorders>
              <w:top w:val="single" w:sz="4" w:space="0" w:color="000000"/>
              <w:left w:val="single" w:sz="4" w:space="0" w:color="auto"/>
              <w:bottom w:val="single" w:sz="4" w:space="0" w:color="auto"/>
              <w:right w:val="single" w:sz="8" w:space="0" w:color="000000"/>
            </w:tcBorders>
          </w:tcPr>
          <w:p w14:paraId="5329C8BB"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p>
        </w:tc>
      </w:tr>
      <w:tr w:rsidR="00433EF0" w14:paraId="73D54977" w14:textId="77777777" w:rsidTr="00433EF0">
        <w:trPr>
          <w:trHeight w:val="289"/>
        </w:trPr>
        <w:tc>
          <w:tcPr>
            <w:tcW w:w="570" w:type="dxa"/>
            <w:vMerge/>
            <w:tcBorders>
              <w:top w:val="single" w:sz="4" w:space="0" w:color="000000"/>
              <w:left w:val="single" w:sz="8" w:space="0" w:color="auto"/>
              <w:bottom w:val="single" w:sz="8" w:space="0" w:color="000000"/>
              <w:right w:val="single" w:sz="4" w:space="0" w:color="auto"/>
            </w:tcBorders>
            <w:vAlign w:val="center"/>
            <w:hideMark/>
          </w:tcPr>
          <w:p w14:paraId="69457506"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704" w:type="dxa"/>
            <w:vMerge/>
            <w:tcBorders>
              <w:top w:val="single" w:sz="4" w:space="0" w:color="000000"/>
              <w:left w:val="single" w:sz="4" w:space="0" w:color="auto"/>
              <w:bottom w:val="single" w:sz="8" w:space="0" w:color="000000"/>
              <w:right w:val="single" w:sz="4" w:space="0" w:color="auto"/>
            </w:tcBorders>
            <w:vAlign w:val="center"/>
            <w:hideMark/>
          </w:tcPr>
          <w:p w14:paraId="28A7674F"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3397" w:type="dxa"/>
            <w:vMerge/>
            <w:tcBorders>
              <w:top w:val="single" w:sz="4" w:space="0" w:color="000000"/>
              <w:left w:val="single" w:sz="4" w:space="0" w:color="auto"/>
              <w:bottom w:val="single" w:sz="8" w:space="0" w:color="000000"/>
              <w:right w:val="single" w:sz="4" w:space="0" w:color="auto"/>
            </w:tcBorders>
            <w:vAlign w:val="center"/>
            <w:hideMark/>
          </w:tcPr>
          <w:p w14:paraId="39330C67"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612" w:type="dxa"/>
            <w:vMerge/>
            <w:tcBorders>
              <w:top w:val="single" w:sz="4" w:space="0" w:color="000000"/>
              <w:left w:val="single" w:sz="4" w:space="0" w:color="auto"/>
              <w:bottom w:val="single" w:sz="8" w:space="0" w:color="000000"/>
              <w:right w:val="single" w:sz="4" w:space="0" w:color="auto"/>
            </w:tcBorders>
            <w:vAlign w:val="center"/>
            <w:hideMark/>
          </w:tcPr>
          <w:p w14:paraId="766FA8ED"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818" w:type="dxa"/>
            <w:vMerge/>
            <w:tcBorders>
              <w:top w:val="single" w:sz="4" w:space="0" w:color="000000"/>
              <w:left w:val="single" w:sz="4" w:space="0" w:color="auto"/>
              <w:bottom w:val="single" w:sz="8" w:space="0" w:color="000000"/>
              <w:right w:val="single" w:sz="4" w:space="0" w:color="auto"/>
            </w:tcBorders>
            <w:vAlign w:val="center"/>
            <w:hideMark/>
          </w:tcPr>
          <w:p w14:paraId="34B08050"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1184" w:type="dxa"/>
            <w:gridSpan w:val="2"/>
            <w:tcBorders>
              <w:top w:val="single" w:sz="4" w:space="0" w:color="auto"/>
              <w:left w:val="single" w:sz="4" w:space="0" w:color="auto"/>
              <w:bottom w:val="single" w:sz="4" w:space="0" w:color="auto"/>
              <w:right w:val="single" w:sz="4" w:space="0" w:color="auto"/>
            </w:tcBorders>
            <w:vAlign w:val="center"/>
            <w:hideMark/>
          </w:tcPr>
          <w:p w14:paraId="72374C69"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ОКТЯБРЬ</w:t>
            </w:r>
          </w:p>
        </w:tc>
        <w:tc>
          <w:tcPr>
            <w:tcW w:w="1560" w:type="dxa"/>
            <w:gridSpan w:val="4"/>
            <w:tcBorders>
              <w:top w:val="single" w:sz="4" w:space="0" w:color="auto"/>
              <w:left w:val="nil"/>
              <w:bottom w:val="single" w:sz="4" w:space="0" w:color="auto"/>
              <w:right w:val="single" w:sz="4" w:space="0" w:color="auto"/>
            </w:tcBorders>
            <w:noWrap/>
            <w:vAlign w:val="center"/>
            <w:hideMark/>
          </w:tcPr>
          <w:p w14:paraId="4E7B3FB2"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НОЯБРЬ</w:t>
            </w:r>
          </w:p>
        </w:tc>
        <w:tc>
          <w:tcPr>
            <w:tcW w:w="1565" w:type="dxa"/>
            <w:gridSpan w:val="4"/>
            <w:tcBorders>
              <w:top w:val="single" w:sz="4" w:space="0" w:color="auto"/>
              <w:left w:val="nil"/>
              <w:bottom w:val="single" w:sz="4" w:space="0" w:color="auto"/>
              <w:right w:val="single" w:sz="4" w:space="0" w:color="auto"/>
            </w:tcBorders>
            <w:noWrap/>
            <w:vAlign w:val="center"/>
            <w:hideMark/>
          </w:tcPr>
          <w:p w14:paraId="69476AB3"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ДЕКАБРЬ</w:t>
            </w:r>
          </w:p>
        </w:tc>
      </w:tr>
      <w:tr w:rsidR="00433EF0" w14:paraId="72773CAC" w14:textId="77777777" w:rsidTr="00433EF0">
        <w:trPr>
          <w:trHeight w:val="1369"/>
        </w:trPr>
        <w:tc>
          <w:tcPr>
            <w:tcW w:w="570" w:type="dxa"/>
            <w:vMerge/>
            <w:tcBorders>
              <w:top w:val="single" w:sz="4" w:space="0" w:color="000000"/>
              <w:left w:val="single" w:sz="8" w:space="0" w:color="auto"/>
              <w:bottom w:val="single" w:sz="8" w:space="0" w:color="000000"/>
              <w:right w:val="single" w:sz="4" w:space="0" w:color="auto"/>
            </w:tcBorders>
            <w:vAlign w:val="center"/>
            <w:hideMark/>
          </w:tcPr>
          <w:p w14:paraId="58703E69"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704" w:type="dxa"/>
            <w:vMerge/>
            <w:tcBorders>
              <w:top w:val="single" w:sz="4" w:space="0" w:color="000000"/>
              <w:left w:val="single" w:sz="4" w:space="0" w:color="auto"/>
              <w:bottom w:val="single" w:sz="8" w:space="0" w:color="000000"/>
              <w:right w:val="single" w:sz="4" w:space="0" w:color="auto"/>
            </w:tcBorders>
            <w:vAlign w:val="center"/>
            <w:hideMark/>
          </w:tcPr>
          <w:p w14:paraId="65171670"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3397" w:type="dxa"/>
            <w:vMerge/>
            <w:tcBorders>
              <w:top w:val="single" w:sz="4" w:space="0" w:color="000000"/>
              <w:left w:val="single" w:sz="4" w:space="0" w:color="auto"/>
              <w:bottom w:val="single" w:sz="8" w:space="0" w:color="000000"/>
              <w:right w:val="single" w:sz="4" w:space="0" w:color="auto"/>
            </w:tcBorders>
            <w:vAlign w:val="center"/>
            <w:hideMark/>
          </w:tcPr>
          <w:p w14:paraId="41C4ADCA"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612" w:type="dxa"/>
            <w:vMerge/>
            <w:tcBorders>
              <w:top w:val="single" w:sz="4" w:space="0" w:color="000000"/>
              <w:left w:val="single" w:sz="4" w:space="0" w:color="auto"/>
              <w:bottom w:val="single" w:sz="8" w:space="0" w:color="000000"/>
              <w:right w:val="single" w:sz="4" w:space="0" w:color="auto"/>
            </w:tcBorders>
            <w:vAlign w:val="center"/>
            <w:hideMark/>
          </w:tcPr>
          <w:p w14:paraId="314BF5D3"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818" w:type="dxa"/>
            <w:vMerge/>
            <w:tcBorders>
              <w:top w:val="single" w:sz="4" w:space="0" w:color="000000"/>
              <w:left w:val="single" w:sz="4" w:space="0" w:color="auto"/>
              <w:bottom w:val="single" w:sz="8" w:space="0" w:color="000000"/>
              <w:right w:val="single" w:sz="4" w:space="0" w:color="auto"/>
            </w:tcBorders>
            <w:vAlign w:val="center"/>
            <w:hideMark/>
          </w:tcPr>
          <w:p w14:paraId="4A227884" w14:textId="77777777" w:rsidR="00433EF0" w:rsidRDefault="00433EF0">
            <w:pPr>
              <w:spacing w:after="0" w:line="240" w:lineRule="auto"/>
              <w:rPr>
                <w:rFonts w:ascii="Times New Roman" w:eastAsia="Times New Roman" w:hAnsi="Times New Roman" w:cs="Times New Roman"/>
                <w:b/>
                <w:bCs/>
                <w:color w:val="000000"/>
                <w:sz w:val="18"/>
                <w:szCs w:val="18"/>
                <w:lang w:eastAsia="ru-RU"/>
              </w:rPr>
            </w:pPr>
          </w:p>
        </w:tc>
        <w:tc>
          <w:tcPr>
            <w:tcW w:w="567" w:type="dxa"/>
            <w:tcBorders>
              <w:top w:val="nil"/>
              <w:left w:val="single" w:sz="4" w:space="0" w:color="auto"/>
              <w:bottom w:val="single" w:sz="4" w:space="0" w:color="auto"/>
              <w:right w:val="single" w:sz="4" w:space="0" w:color="auto"/>
            </w:tcBorders>
            <w:textDirection w:val="btLr"/>
            <w:hideMark/>
          </w:tcPr>
          <w:p w14:paraId="27764A21"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1-ья неделя</w:t>
            </w:r>
          </w:p>
        </w:tc>
        <w:tc>
          <w:tcPr>
            <w:tcW w:w="617" w:type="dxa"/>
            <w:tcBorders>
              <w:top w:val="nil"/>
              <w:left w:val="single" w:sz="4" w:space="0" w:color="auto"/>
              <w:bottom w:val="single" w:sz="4" w:space="0" w:color="auto"/>
              <w:right w:val="single" w:sz="4" w:space="0" w:color="auto"/>
            </w:tcBorders>
            <w:noWrap/>
            <w:textDirection w:val="btLr"/>
            <w:vAlign w:val="center"/>
            <w:hideMark/>
          </w:tcPr>
          <w:p w14:paraId="0006963B"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2-ья неделя</w:t>
            </w:r>
          </w:p>
        </w:tc>
        <w:tc>
          <w:tcPr>
            <w:tcW w:w="390" w:type="dxa"/>
            <w:tcBorders>
              <w:top w:val="nil"/>
              <w:left w:val="nil"/>
              <w:bottom w:val="single" w:sz="4" w:space="0" w:color="auto"/>
              <w:right w:val="single" w:sz="4" w:space="0" w:color="auto"/>
            </w:tcBorders>
            <w:noWrap/>
            <w:textDirection w:val="btLr"/>
            <w:vAlign w:val="center"/>
            <w:hideMark/>
          </w:tcPr>
          <w:p w14:paraId="17BDF86E"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3-ая неделя</w:t>
            </w:r>
          </w:p>
        </w:tc>
        <w:tc>
          <w:tcPr>
            <w:tcW w:w="390" w:type="dxa"/>
            <w:tcBorders>
              <w:top w:val="nil"/>
              <w:left w:val="nil"/>
              <w:bottom w:val="single" w:sz="4" w:space="0" w:color="auto"/>
              <w:right w:val="single" w:sz="4" w:space="0" w:color="auto"/>
            </w:tcBorders>
            <w:noWrap/>
            <w:textDirection w:val="btLr"/>
            <w:vAlign w:val="center"/>
            <w:hideMark/>
          </w:tcPr>
          <w:p w14:paraId="6DF040C4"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4-ая неделя</w:t>
            </w:r>
          </w:p>
        </w:tc>
        <w:tc>
          <w:tcPr>
            <w:tcW w:w="390" w:type="dxa"/>
            <w:tcBorders>
              <w:top w:val="nil"/>
              <w:left w:val="nil"/>
              <w:bottom w:val="single" w:sz="4" w:space="0" w:color="auto"/>
              <w:right w:val="single" w:sz="4" w:space="0" w:color="auto"/>
            </w:tcBorders>
            <w:noWrap/>
            <w:textDirection w:val="btLr"/>
            <w:vAlign w:val="center"/>
            <w:hideMark/>
          </w:tcPr>
          <w:p w14:paraId="34F19E87"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5-ая неделя</w:t>
            </w:r>
          </w:p>
        </w:tc>
        <w:tc>
          <w:tcPr>
            <w:tcW w:w="390" w:type="dxa"/>
            <w:tcBorders>
              <w:top w:val="nil"/>
              <w:left w:val="nil"/>
              <w:bottom w:val="single" w:sz="4" w:space="0" w:color="auto"/>
              <w:right w:val="single" w:sz="4" w:space="0" w:color="auto"/>
            </w:tcBorders>
            <w:noWrap/>
            <w:textDirection w:val="btLr"/>
            <w:vAlign w:val="center"/>
            <w:hideMark/>
          </w:tcPr>
          <w:p w14:paraId="345B641B"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6-ая неделя</w:t>
            </w:r>
          </w:p>
        </w:tc>
        <w:tc>
          <w:tcPr>
            <w:tcW w:w="390" w:type="dxa"/>
            <w:tcBorders>
              <w:top w:val="nil"/>
              <w:left w:val="nil"/>
              <w:bottom w:val="single" w:sz="4" w:space="0" w:color="auto"/>
              <w:right w:val="single" w:sz="4" w:space="0" w:color="auto"/>
            </w:tcBorders>
            <w:noWrap/>
            <w:textDirection w:val="btLr"/>
            <w:vAlign w:val="center"/>
            <w:hideMark/>
          </w:tcPr>
          <w:p w14:paraId="311C2917"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7-ая неделя</w:t>
            </w:r>
          </w:p>
        </w:tc>
        <w:tc>
          <w:tcPr>
            <w:tcW w:w="390" w:type="dxa"/>
            <w:tcBorders>
              <w:top w:val="nil"/>
              <w:left w:val="nil"/>
              <w:bottom w:val="single" w:sz="4" w:space="0" w:color="auto"/>
              <w:right w:val="single" w:sz="4" w:space="0" w:color="auto"/>
            </w:tcBorders>
            <w:noWrap/>
            <w:textDirection w:val="btLr"/>
            <w:vAlign w:val="center"/>
            <w:hideMark/>
          </w:tcPr>
          <w:p w14:paraId="2061238F"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8-ая неделя</w:t>
            </w:r>
          </w:p>
        </w:tc>
        <w:tc>
          <w:tcPr>
            <w:tcW w:w="390" w:type="dxa"/>
            <w:tcBorders>
              <w:top w:val="nil"/>
              <w:left w:val="nil"/>
              <w:bottom w:val="single" w:sz="4" w:space="0" w:color="auto"/>
              <w:right w:val="single" w:sz="4" w:space="0" w:color="auto"/>
            </w:tcBorders>
            <w:noWrap/>
            <w:textDirection w:val="btLr"/>
            <w:vAlign w:val="center"/>
            <w:hideMark/>
          </w:tcPr>
          <w:p w14:paraId="499DF45F"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9-ая неделя</w:t>
            </w:r>
          </w:p>
        </w:tc>
        <w:tc>
          <w:tcPr>
            <w:tcW w:w="395" w:type="dxa"/>
            <w:tcBorders>
              <w:top w:val="nil"/>
              <w:left w:val="nil"/>
              <w:bottom w:val="single" w:sz="4" w:space="0" w:color="auto"/>
              <w:right w:val="single" w:sz="4" w:space="0" w:color="auto"/>
            </w:tcBorders>
            <w:noWrap/>
            <w:textDirection w:val="btLr"/>
            <w:vAlign w:val="center"/>
            <w:hideMark/>
          </w:tcPr>
          <w:p w14:paraId="4BB4CF08"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10-ая неделя</w:t>
            </w:r>
          </w:p>
        </w:tc>
      </w:tr>
      <w:tr w:rsidR="00433EF0" w14:paraId="566A5D87" w14:textId="77777777" w:rsidTr="00433EF0">
        <w:trPr>
          <w:trHeight w:val="543"/>
        </w:trPr>
        <w:tc>
          <w:tcPr>
            <w:tcW w:w="570" w:type="dxa"/>
            <w:tcBorders>
              <w:top w:val="nil"/>
              <w:left w:val="single" w:sz="8" w:space="0" w:color="auto"/>
              <w:bottom w:val="single" w:sz="4" w:space="0" w:color="auto"/>
              <w:right w:val="single" w:sz="4" w:space="0" w:color="auto"/>
            </w:tcBorders>
            <w:noWrap/>
            <w:vAlign w:val="center"/>
            <w:hideMark/>
          </w:tcPr>
          <w:p w14:paraId="635F795C" w14:textId="77777777" w:rsidR="00433EF0" w:rsidRDefault="00433EF0">
            <w:pPr>
              <w:spacing w:after="0" w:line="240" w:lineRule="auto"/>
              <w:jc w:val="center"/>
              <w:rPr>
                <w:rFonts w:ascii="Times New Roman" w:eastAsia="Times New Roman" w:hAnsi="Times New Roman" w:cs="Times New Roman"/>
                <w:b/>
                <w:color w:val="000000"/>
                <w:sz w:val="18"/>
                <w:szCs w:val="18"/>
                <w:lang w:eastAsia="ru-RU"/>
              </w:rPr>
            </w:pPr>
            <w:r>
              <w:rPr>
                <w:rFonts w:ascii="Times New Roman" w:eastAsia="Times New Roman" w:hAnsi="Times New Roman"/>
                <w:b/>
                <w:color w:val="000000"/>
                <w:sz w:val="18"/>
                <w:szCs w:val="18"/>
                <w:lang w:eastAsia="ru-RU"/>
              </w:rPr>
              <w:t>1</w:t>
            </w:r>
          </w:p>
        </w:tc>
        <w:tc>
          <w:tcPr>
            <w:tcW w:w="704" w:type="dxa"/>
            <w:tcBorders>
              <w:top w:val="single" w:sz="8" w:space="0" w:color="000000"/>
              <w:left w:val="nil"/>
              <w:bottom w:val="single" w:sz="4" w:space="0" w:color="auto"/>
              <w:right w:val="single" w:sz="4" w:space="0" w:color="auto"/>
            </w:tcBorders>
            <w:vAlign w:val="center"/>
            <w:hideMark/>
          </w:tcPr>
          <w:p w14:paraId="60BFA765" w14:textId="77777777" w:rsidR="00433EF0" w:rsidRDefault="00433EF0">
            <w:pPr>
              <w:spacing w:after="0" w:line="240" w:lineRule="auto"/>
              <w:jc w:val="center"/>
              <w:rPr>
                <w:rFonts w:ascii="Times New Roman" w:eastAsia="Calibri" w:hAnsi="Times New Roman" w:cs="Times New Roman"/>
                <w:b/>
                <w:bCs/>
                <w:sz w:val="18"/>
                <w:szCs w:val="18"/>
                <w:lang w:eastAsia="ar-SA"/>
              </w:rPr>
            </w:pPr>
            <w:r>
              <w:rPr>
                <w:rFonts w:ascii="Times New Roman" w:hAnsi="Times New Roman"/>
                <w:b/>
                <w:bCs/>
                <w:sz w:val="18"/>
                <w:szCs w:val="18"/>
              </w:rPr>
              <w:t>1</w:t>
            </w:r>
          </w:p>
        </w:tc>
        <w:tc>
          <w:tcPr>
            <w:tcW w:w="3397" w:type="dxa"/>
            <w:tcBorders>
              <w:top w:val="single" w:sz="4" w:space="0" w:color="auto"/>
              <w:left w:val="single" w:sz="4" w:space="0" w:color="auto"/>
              <w:bottom w:val="single" w:sz="4" w:space="0" w:color="auto"/>
              <w:right w:val="single" w:sz="4" w:space="0" w:color="000000"/>
            </w:tcBorders>
            <w:hideMark/>
          </w:tcPr>
          <w:p w14:paraId="3385B9E4" w14:textId="77777777" w:rsidR="00433EF0" w:rsidRDefault="00433EF0">
            <w:pPr>
              <w:spacing w:after="0" w:line="240" w:lineRule="auto"/>
              <w:rPr>
                <w:rFonts w:ascii="Times New Roman" w:eastAsia="Times New Roman" w:hAnsi="Times New Roman" w:cs="Times New Roman"/>
                <w:b/>
                <w:i/>
                <w:iCs/>
                <w:color w:val="000000"/>
                <w:sz w:val="18"/>
                <w:szCs w:val="18"/>
                <w:lang w:eastAsia="ru-RU"/>
              </w:rPr>
            </w:pPr>
            <w:r>
              <w:rPr>
                <w:rFonts w:ascii="Times New Roman" w:hAnsi="Times New Roman"/>
                <w:b/>
                <w:bCs/>
                <w:sz w:val="18"/>
                <w:szCs w:val="18"/>
              </w:rPr>
              <w:t xml:space="preserve">Устройство </w:t>
            </w:r>
            <w:r>
              <w:rPr>
                <w:rFonts w:ascii="Times New Roman" w:hAnsi="Times New Roman"/>
                <w:b/>
                <w:bCs/>
                <w:color w:val="000000"/>
                <w:sz w:val="18"/>
                <w:szCs w:val="18"/>
              </w:rPr>
              <w:t>основания (свайно-винтового фундамента)</w:t>
            </w:r>
          </w:p>
        </w:tc>
        <w:tc>
          <w:tcPr>
            <w:tcW w:w="612" w:type="dxa"/>
            <w:tcBorders>
              <w:top w:val="nil"/>
              <w:left w:val="nil"/>
              <w:bottom w:val="single" w:sz="4" w:space="0" w:color="auto"/>
              <w:right w:val="single" w:sz="4" w:space="0" w:color="auto"/>
            </w:tcBorders>
            <w:noWrap/>
            <w:vAlign w:val="center"/>
            <w:hideMark/>
          </w:tcPr>
          <w:p w14:paraId="2C391E65"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264FD5DF"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5FCC82EF"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43C7EA2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76DF5FD"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082CA5F"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49A61B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1A3CD6D"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40C9E10"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3188446"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E9732F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798AA1B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59687770"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4992F243" w14:textId="77777777" w:rsidR="00433EF0" w:rsidRDefault="00433EF0">
            <w:pPr>
              <w:spacing w:after="0" w:line="240" w:lineRule="auto"/>
              <w:jc w:val="center"/>
              <w:rPr>
                <w:rFonts w:ascii="Times New Roman" w:eastAsia="Times New Roman" w:hAnsi="Times New Roman" w:cs="Times New Roman"/>
                <w:b/>
                <w:color w:val="000000"/>
                <w:sz w:val="18"/>
                <w:szCs w:val="18"/>
                <w:lang w:eastAsia="ru-RU"/>
              </w:rPr>
            </w:pPr>
            <w:r>
              <w:rPr>
                <w:rFonts w:ascii="Times New Roman" w:eastAsia="Times New Roman" w:hAnsi="Times New Roman"/>
                <w:b/>
                <w:color w:val="000000"/>
                <w:sz w:val="18"/>
                <w:szCs w:val="18"/>
                <w:lang w:eastAsia="ru-RU"/>
              </w:rPr>
              <w:t>2</w:t>
            </w:r>
          </w:p>
        </w:tc>
        <w:tc>
          <w:tcPr>
            <w:tcW w:w="704" w:type="dxa"/>
            <w:tcBorders>
              <w:top w:val="single" w:sz="4" w:space="0" w:color="auto"/>
              <w:left w:val="nil"/>
              <w:bottom w:val="single" w:sz="4" w:space="0" w:color="auto"/>
              <w:right w:val="single" w:sz="4" w:space="0" w:color="auto"/>
            </w:tcBorders>
            <w:vAlign w:val="center"/>
            <w:hideMark/>
          </w:tcPr>
          <w:p w14:paraId="2564D599" w14:textId="77777777" w:rsidR="00433EF0" w:rsidRDefault="00433EF0">
            <w:pPr>
              <w:spacing w:after="0" w:line="240" w:lineRule="auto"/>
              <w:jc w:val="center"/>
              <w:rPr>
                <w:rFonts w:ascii="Times New Roman" w:eastAsia="Calibri" w:hAnsi="Times New Roman" w:cs="Times New Roman"/>
                <w:b/>
                <w:bCs/>
                <w:spacing w:val="6"/>
                <w:sz w:val="18"/>
                <w:szCs w:val="18"/>
                <w:lang w:eastAsia="ar-SA"/>
              </w:rPr>
            </w:pPr>
            <w:r>
              <w:rPr>
                <w:rFonts w:ascii="Times New Roman" w:hAnsi="Times New Roman"/>
                <w:b/>
                <w:bCs/>
                <w:spacing w:val="6"/>
                <w:sz w:val="18"/>
                <w:szCs w:val="18"/>
              </w:rPr>
              <w:t>2</w:t>
            </w:r>
          </w:p>
        </w:tc>
        <w:tc>
          <w:tcPr>
            <w:tcW w:w="3397" w:type="dxa"/>
            <w:tcBorders>
              <w:top w:val="single" w:sz="4" w:space="0" w:color="auto"/>
              <w:left w:val="single" w:sz="4" w:space="0" w:color="auto"/>
              <w:bottom w:val="single" w:sz="4" w:space="0" w:color="auto"/>
              <w:right w:val="single" w:sz="4" w:space="0" w:color="000000"/>
            </w:tcBorders>
            <w:vAlign w:val="center"/>
            <w:hideMark/>
          </w:tcPr>
          <w:p w14:paraId="28631F95" w14:textId="77777777" w:rsidR="00433EF0" w:rsidRDefault="00433EF0">
            <w:pPr>
              <w:spacing w:after="0" w:line="240" w:lineRule="auto"/>
              <w:rPr>
                <w:rFonts w:ascii="Times New Roman" w:eastAsia="Times New Roman" w:hAnsi="Times New Roman" w:cs="Times New Roman"/>
                <w:b/>
                <w:i/>
                <w:iCs/>
                <w:color w:val="000000"/>
                <w:sz w:val="18"/>
                <w:szCs w:val="18"/>
                <w:lang w:eastAsia="ru-RU"/>
              </w:rPr>
            </w:pPr>
            <w:r>
              <w:rPr>
                <w:rFonts w:ascii="Times New Roman" w:hAnsi="Times New Roman"/>
                <w:b/>
                <w:bCs/>
                <w:spacing w:val="6"/>
                <w:sz w:val="18"/>
                <w:szCs w:val="18"/>
              </w:rPr>
              <w:t>Изготовление, поставка и монтаж холодного контура</w:t>
            </w:r>
          </w:p>
        </w:tc>
        <w:tc>
          <w:tcPr>
            <w:tcW w:w="612" w:type="dxa"/>
            <w:tcBorders>
              <w:top w:val="nil"/>
              <w:left w:val="nil"/>
              <w:bottom w:val="single" w:sz="4" w:space="0" w:color="auto"/>
              <w:right w:val="single" w:sz="4" w:space="0" w:color="auto"/>
            </w:tcBorders>
            <w:noWrap/>
            <w:vAlign w:val="center"/>
            <w:hideMark/>
          </w:tcPr>
          <w:p w14:paraId="7DBF582A"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30A63693"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73886DDB"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53EB5D3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763441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637388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F7FC87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43B478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133603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AFE8F26"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2C659A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6E69517F"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67DC7DE1" w14:textId="77777777" w:rsidTr="00433EF0">
        <w:trPr>
          <w:trHeight w:val="453"/>
        </w:trPr>
        <w:tc>
          <w:tcPr>
            <w:tcW w:w="570" w:type="dxa"/>
            <w:tcBorders>
              <w:top w:val="nil"/>
              <w:left w:val="single" w:sz="8" w:space="0" w:color="auto"/>
              <w:bottom w:val="single" w:sz="4" w:space="0" w:color="auto"/>
              <w:right w:val="single" w:sz="4" w:space="0" w:color="auto"/>
            </w:tcBorders>
            <w:noWrap/>
            <w:vAlign w:val="center"/>
            <w:hideMark/>
          </w:tcPr>
          <w:p w14:paraId="17BAD8BC" w14:textId="77777777" w:rsidR="00433EF0" w:rsidRDefault="00433EF0">
            <w:pPr>
              <w:spacing w:after="0" w:line="240" w:lineRule="auto"/>
              <w:jc w:val="center"/>
              <w:rPr>
                <w:rFonts w:ascii="Times New Roman" w:eastAsia="Times New Roman" w:hAnsi="Times New Roman" w:cs="Times New Roman"/>
                <w:bCs/>
                <w:i/>
                <w:color w:val="000000"/>
                <w:sz w:val="18"/>
                <w:szCs w:val="18"/>
                <w:lang w:eastAsia="ru-RU"/>
              </w:rPr>
            </w:pPr>
            <w:r>
              <w:rPr>
                <w:rFonts w:ascii="Times New Roman" w:eastAsia="Times New Roman" w:hAnsi="Times New Roman"/>
                <w:bCs/>
                <w:i/>
                <w:color w:val="000000"/>
                <w:sz w:val="18"/>
                <w:szCs w:val="18"/>
                <w:lang w:eastAsia="ru-RU"/>
              </w:rPr>
              <w:t>2.1.</w:t>
            </w:r>
          </w:p>
        </w:tc>
        <w:tc>
          <w:tcPr>
            <w:tcW w:w="704" w:type="dxa"/>
            <w:tcBorders>
              <w:top w:val="single" w:sz="4" w:space="0" w:color="auto"/>
              <w:left w:val="nil"/>
              <w:bottom w:val="single" w:sz="4" w:space="0" w:color="auto"/>
              <w:right w:val="single" w:sz="4" w:space="0" w:color="auto"/>
            </w:tcBorders>
            <w:vAlign w:val="center"/>
          </w:tcPr>
          <w:p w14:paraId="76195DFD" w14:textId="77777777" w:rsidR="00433EF0" w:rsidRDefault="00433EF0">
            <w:pPr>
              <w:widowControl w:val="0"/>
              <w:tabs>
                <w:tab w:val="left" w:pos="840"/>
              </w:tabs>
              <w:autoSpaceDE w:val="0"/>
              <w:autoSpaceDN w:val="0"/>
              <w:adjustRightInd w:val="0"/>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nil"/>
              <w:left w:val="single" w:sz="4" w:space="0" w:color="auto"/>
              <w:bottom w:val="single" w:sz="4" w:space="0" w:color="auto"/>
              <w:right w:val="single" w:sz="4" w:space="0" w:color="auto"/>
            </w:tcBorders>
            <w:vAlign w:val="center"/>
            <w:hideMark/>
          </w:tcPr>
          <w:p w14:paraId="4637ADDE" w14:textId="77777777" w:rsidR="00433EF0" w:rsidRDefault="00433EF0">
            <w:pPr>
              <w:widowControl w:val="0"/>
              <w:tabs>
                <w:tab w:val="left" w:pos="840"/>
              </w:tabs>
              <w:autoSpaceDE w:val="0"/>
              <w:autoSpaceDN w:val="0"/>
              <w:adjustRightInd w:val="0"/>
              <w:spacing w:after="0" w:line="240" w:lineRule="auto"/>
              <w:rPr>
                <w:rFonts w:ascii="Times New Roman" w:eastAsia="Calibri" w:hAnsi="Times New Roman" w:cs="Times New Roman"/>
                <w:bCs/>
                <w:i/>
                <w:sz w:val="18"/>
                <w:szCs w:val="18"/>
                <w:lang w:eastAsia="ar-SA"/>
              </w:rPr>
            </w:pPr>
            <w:r>
              <w:rPr>
                <w:rFonts w:ascii="Times New Roman" w:hAnsi="Times New Roman"/>
                <w:bCs/>
                <w:i/>
                <w:spacing w:val="6"/>
                <w:sz w:val="18"/>
                <w:szCs w:val="18"/>
              </w:rPr>
              <w:t>Изготовление и поставка составляющих холодного контура</w:t>
            </w:r>
          </w:p>
        </w:tc>
        <w:tc>
          <w:tcPr>
            <w:tcW w:w="612" w:type="dxa"/>
            <w:tcBorders>
              <w:top w:val="nil"/>
              <w:left w:val="nil"/>
              <w:bottom w:val="single" w:sz="4" w:space="0" w:color="auto"/>
              <w:right w:val="single" w:sz="4" w:space="0" w:color="auto"/>
            </w:tcBorders>
            <w:noWrap/>
            <w:vAlign w:val="center"/>
            <w:hideMark/>
          </w:tcPr>
          <w:p w14:paraId="6115FA55"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2331832B"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3D81DEDD"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3A4FA0B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BD69EC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395CE2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513495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FF0B8B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0EBFE8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88F7E99"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3F85DFF"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6A3AABC4" w14:textId="77777777" w:rsidR="00433EF0" w:rsidRDefault="00433EF0">
            <w:pPr>
              <w:spacing w:after="0" w:line="360" w:lineRule="auto"/>
            </w:pPr>
          </w:p>
        </w:tc>
      </w:tr>
      <w:tr w:rsidR="00433EF0" w14:paraId="6D1531BF" w14:textId="77777777" w:rsidTr="00433EF0">
        <w:trPr>
          <w:trHeight w:val="453"/>
        </w:trPr>
        <w:tc>
          <w:tcPr>
            <w:tcW w:w="570" w:type="dxa"/>
            <w:tcBorders>
              <w:top w:val="nil"/>
              <w:left w:val="single" w:sz="8" w:space="0" w:color="auto"/>
              <w:bottom w:val="single" w:sz="4" w:space="0" w:color="auto"/>
              <w:right w:val="single" w:sz="4" w:space="0" w:color="auto"/>
            </w:tcBorders>
            <w:noWrap/>
            <w:vAlign w:val="center"/>
            <w:hideMark/>
          </w:tcPr>
          <w:p w14:paraId="10D60E5D" w14:textId="77777777" w:rsidR="00433EF0" w:rsidRDefault="00433EF0">
            <w:pPr>
              <w:spacing w:after="0" w:line="240" w:lineRule="auto"/>
              <w:jc w:val="center"/>
              <w:rPr>
                <w:rFonts w:ascii="Times New Roman" w:eastAsia="Times New Roman" w:hAnsi="Times New Roman" w:cs="Times New Roman"/>
                <w:bCs/>
                <w:i/>
                <w:color w:val="000000"/>
                <w:sz w:val="18"/>
                <w:szCs w:val="18"/>
                <w:lang w:eastAsia="ru-RU"/>
              </w:rPr>
            </w:pPr>
            <w:r>
              <w:rPr>
                <w:rFonts w:ascii="Times New Roman" w:eastAsia="Times New Roman" w:hAnsi="Times New Roman"/>
                <w:bCs/>
                <w:i/>
                <w:color w:val="000000"/>
                <w:sz w:val="18"/>
                <w:szCs w:val="18"/>
                <w:lang w:eastAsia="ru-RU"/>
              </w:rPr>
              <w:t> 2.2.</w:t>
            </w:r>
          </w:p>
        </w:tc>
        <w:tc>
          <w:tcPr>
            <w:tcW w:w="704" w:type="dxa"/>
            <w:tcBorders>
              <w:top w:val="single" w:sz="4" w:space="0" w:color="auto"/>
              <w:left w:val="nil"/>
              <w:bottom w:val="single" w:sz="4" w:space="0" w:color="auto"/>
              <w:right w:val="single" w:sz="4" w:space="0" w:color="auto"/>
            </w:tcBorders>
            <w:vAlign w:val="center"/>
          </w:tcPr>
          <w:p w14:paraId="7EF1AF4B" w14:textId="77777777" w:rsidR="00433EF0" w:rsidRDefault="00433EF0">
            <w:pPr>
              <w:widowControl w:val="0"/>
              <w:tabs>
                <w:tab w:val="left" w:pos="840"/>
              </w:tabs>
              <w:autoSpaceDE w:val="0"/>
              <w:autoSpaceDN w:val="0"/>
              <w:adjustRightInd w:val="0"/>
              <w:spacing w:after="0" w:line="240" w:lineRule="auto"/>
              <w:jc w:val="center"/>
              <w:rPr>
                <w:rFonts w:ascii="Times New Roman" w:eastAsia="Calibri" w:hAnsi="Times New Roman" w:cs="Times New Roman"/>
                <w:bCs/>
                <w:i/>
                <w:sz w:val="18"/>
                <w:szCs w:val="18"/>
                <w:lang w:eastAsia="ar-SA"/>
              </w:rPr>
            </w:pPr>
          </w:p>
        </w:tc>
        <w:tc>
          <w:tcPr>
            <w:tcW w:w="3397" w:type="dxa"/>
            <w:tcBorders>
              <w:top w:val="nil"/>
              <w:left w:val="single" w:sz="4" w:space="0" w:color="auto"/>
              <w:bottom w:val="single" w:sz="4" w:space="0" w:color="auto"/>
              <w:right w:val="single" w:sz="4" w:space="0" w:color="auto"/>
            </w:tcBorders>
            <w:vAlign w:val="center"/>
            <w:hideMark/>
          </w:tcPr>
          <w:p w14:paraId="18DEC237" w14:textId="77777777" w:rsidR="00433EF0" w:rsidRDefault="00433EF0">
            <w:pPr>
              <w:widowControl w:val="0"/>
              <w:tabs>
                <w:tab w:val="left" w:pos="840"/>
              </w:tabs>
              <w:autoSpaceDE w:val="0"/>
              <w:autoSpaceDN w:val="0"/>
              <w:adjustRightInd w:val="0"/>
              <w:spacing w:after="0" w:line="240" w:lineRule="auto"/>
              <w:rPr>
                <w:rFonts w:ascii="Times New Roman" w:eastAsia="Times New Roman" w:hAnsi="Times New Roman" w:cs="Times New Roman"/>
                <w:b/>
                <w:bCs/>
                <w:i/>
                <w:color w:val="000000"/>
                <w:sz w:val="18"/>
                <w:szCs w:val="18"/>
                <w:lang w:eastAsia="ru-RU"/>
              </w:rPr>
            </w:pPr>
            <w:r>
              <w:rPr>
                <w:rFonts w:ascii="Times New Roman" w:hAnsi="Times New Roman"/>
                <w:bCs/>
                <w:i/>
                <w:sz w:val="18"/>
                <w:szCs w:val="18"/>
              </w:rPr>
              <w:t>Монтаж силового каркаса</w:t>
            </w:r>
          </w:p>
        </w:tc>
        <w:tc>
          <w:tcPr>
            <w:tcW w:w="612" w:type="dxa"/>
            <w:tcBorders>
              <w:top w:val="nil"/>
              <w:left w:val="nil"/>
              <w:bottom w:val="single" w:sz="4" w:space="0" w:color="auto"/>
              <w:right w:val="single" w:sz="4" w:space="0" w:color="auto"/>
            </w:tcBorders>
            <w:noWrap/>
            <w:vAlign w:val="center"/>
            <w:hideMark/>
          </w:tcPr>
          <w:p w14:paraId="34CD7619"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 </w:t>
            </w:r>
          </w:p>
        </w:tc>
        <w:tc>
          <w:tcPr>
            <w:tcW w:w="818" w:type="dxa"/>
            <w:tcBorders>
              <w:top w:val="nil"/>
              <w:left w:val="nil"/>
              <w:bottom w:val="single" w:sz="4" w:space="0" w:color="auto"/>
              <w:right w:val="single" w:sz="4" w:space="0" w:color="auto"/>
            </w:tcBorders>
            <w:noWrap/>
            <w:vAlign w:val="center"/>
            <w:hideMark/>
          </w:tcPr>
          <w:p w14:paraId="493866D0"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 </w:t>
            </w:r>
          </w:p>
        </w:tc>
        <w:tc>
          <w:tcPr>
            <w:tcW w:w="567" w:type="dxa"/>
            <w:tcBorders>
              <w:top w:val="single" w:sz="4" w:space="0" w:color="auto"/>
              <w:left w:val="nil"/>
              <w:bottom w:val="single" w:sz="4" w:space="0" w:color="auto"/>
              <w:right w:val="single" w:sz="4" w:space="0" w:color="auto"/>
            </w:tcBorders>
          </w:tcPr>
          <w:p w14:paraId="13CD093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3BE739A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09C929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1B1790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07D2C9C"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D25041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01A9F4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85E289D"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F48C82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563291E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390BD901" w14:textId="77777777" w:rsidTr="00433EF0">
        <w:trPr>
          <w:trHeight w:val="578"/>
        </w:trPr>
        <w:tc>
          <w:tcPr>
            <w:tcW w:w="570" w:type="dxa"/>
            <w:tcBorders>
              <w:top w:val="nil"/>
              <w:left w:val="single" w:sz="8" w:space="0" w:color="auto"/>
              <w:bottom w:val="single" w:sz="4" w:space="0" w:color="auto"/>
              <w:right w:val="single" w:sz="4" w:space="0" w:color="auto"/>
            </w:tcBorders>
            <w:noWrap/>
            <w:vAlign w:val="center"/>
            <w:hideMark/>
          </w:tcPr>
          <w:p w14:paraId="612267DE"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2.3.</w:t>
            </w:r>
          </w:p>
        </w:tc>
        <w:tc>
          <w:tcPr>
            <w:tcW w:w="704" w:type="dxa"/>
            <w:tcBorders>
              <w:top w:val="single" w:sz="4" w:space="0" w:color="auto"/>
              <w:left w:val="nil"/>
              <w:bottom w:val="single" w:sz="4" w:space="0" w:color="auto"/>
              <w:right w:val="single" w:sz="4" w:space="0" w:color="auto"/>
            </w:tcBorders>
            <w:vAlign w:val="center"/>
          </w:tcPr>
          <w:p w14:paraId="7FF796AC"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585C3B52"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 xml:space="preserve">Монтаж кровли, </w:t>
            </w:r>
            <w:proofErr w:type="spellStart"/>
            <w:r>
              <w:rPr>
                <w:rFonts w:ascii="Times New Roman" w:hAnsi="Times New Roman"/>
                <w:bCs/>
                <w:i/>
                <w:sz w:val="18"/>
                <w:szCs w:val="18"/>
              </w:rPr>
              <w:t>снегозадержателей</w:t>
            </w:r>
            <w:proofErr w:type="spellEnd"/>
            <w:r>
              <w:rPr>
                <w:rFonts w:ascii="Times New Roman" w:hAnsi="Times New Roman"/>
                <w:bCs/>
                <w:i/>
                <w:sz w:val="18"/>
                <w:szCs w:val="18"/>
              </w:rPr>
              <w:t>, водосточной системы</w:t>
            </w:r>
          </w:p>
        </w:tc>
        <w:tc>
          <w:tcPr>
            <w:tcW w:w="612" w:type="dxa"/>
            <w:tcBorders>
              <w:top w:val="nil"/>
              <w:left w:val="nil"/>
              <w:bottom w:val="single" w:sz="4" w:space="0" w:color="auto"/>
              <w:right w:val="single" w:sz="4" w:space="0" w:color="auto"/>
            </w:tcBorders>
            <w:noWrap/>
            <w:vAlign w:val="center"/>
            <w:hideMark/>
          </w:tcPr>
          <w:p w14:paraId="655C95EC"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2BF07679"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42FDBD7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1B5AA9AB"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02BCF6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BBF6FF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A3630C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BF9AA9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741339F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0A3153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B71B53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4442282B"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71FEBFBA"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1690DDF9"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2.4.</w:t>
            </w:r>
          </w:p>
        </w:tc>
        <w:tc>
          <w:tcPr>
            <w:tcW w:w="704" w:type="dxa"/>
            <w:tcBorders>
              <w:top w:val="single" w:sz="4" w:space="0" w:color="auto"/>
              <w:left w:val="nil"/>
              <w:bottom w:val="single" w:sz="4" w:space="0" w:color="auto"/>
              <w:right w:val="single" w:sz="4" w:space="0" w:color="auto"/>
            </w:tcBorders>
            <w:vAlign w:val="center"/>
          </w:tcPr>
          <w:p w14:paraId="4EA04E6E"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76EDBBE8"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Монтаж фасада</w:t>
            </w:r>
          </w:p>
        </w:tc>
        <w:tc>
          <w:tcPr>
            <w:tcW w:w="612" w:type="dxa"/>
            <w:tcBorders>
              <w:top w:val="nil"/>
              <w:left w:val="nil"/>
              <w:bottom w:val="single" w:sz="4" w:space="0" w:color="auto"/>
              <w:right w:val="single" w:sz="4" w:space="0" w:color="auto"/>
            </w:tcBorders>
            <w:noWrap/>
            <w:vAlign w:val="center"/>
            <w:hideMark/>
          </w:tcPr>
          <w:p w14:paraId="194EAD58"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7A5CB865"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521AFA1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6FF8564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5130EE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72E97FD"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189C55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D645AD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DFCF75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CA8B946"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4FD8A8A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45CA03C0"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1F22F126"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550E40C0"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2.5.</w:t>
            </w:r>
          </w:p>
        </w:tc>
        <w:tc>
          <w:tcPr>
            <w:tcW w:w="704" w:type="dxa"/>
            <w:tcBorders>
              <w:top w:val="single" w:sz="4" w:space="0" w:color="auto"/>
              <w:left w:val="nil"/>
              <w:bottom w:val="single" w:sz="4" w:space="0" w:color="auto"/>
              <w:right w:val="single" w:sz="4" w:space="0" w:color="auto"/>
            </w:tcBorders>
            <w:vAlign w:val="center"/>
          </w:tcPr>
          <w:p w14:paraId="1ED6DB18"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339FFD4A"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Монтаж окон</w:t>
            </w:r>
          </w:p>
        </w:tc>
        <w:tc>
          <w:tcPr>
            <w:tcW w:w="612" w:type="dxa"/>
            <w:tcBorders>
              <w:top w:val="nil"/>
              <w:left w:val="nil"/>
              <w:bottom w:val="single" w:sz="4" w:space="0" w:color="auto"/>
              <w:right w:val="single" w:sz="4" w:space="0" w:color="auto"/>
            </w:tcBorders>
            <w:noWrap/>
            <w:vAlign w:val="center"/>
            <w:hideMark/>
          </w:tcPr>
          <w:p w14:paraId="1BC4C3FF"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669FC562"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1A641FD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0E26296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90F84B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363966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E8DEE8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6043CE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7BA0788C"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63D99E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44532D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3DBD383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537EDD31"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1A89FDBF"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val="en-US" w:eastAsia="ru-RU"/>
              </w:rPr>
              <w:t>2</w:t>
            </w:r>
            <w:r>
              <w:rPr>
                <w:rFonts w:ascii="Times New Roman" w:eastAsia="Times New Roman" w:hAnsi="Times New Roman"/>
                <w:i/>
                <w:color w:val="000000"/>
                <w:sz w:val="18"/>
                <w:szCs w:val="18"/>
                <w:lang w:eastAsia="ru-RU"/>
              </w:rPr>
              <w:t>.6.</w:t>
            </w:r>
          </w:p>
        </w:tc>
        <w:tc>
          <w:tcPr>
            <w:tcW w:w="704" w:type="dxa"/>
            <w:tcBorders>
              <w:top w:val="single" w:sz="4" w:space="0" w:color="auto"/>
              <w:left w:val="nil"/>
              <w:bottom w:val="single" w:sz="4" w:space="0" w:color="auto"/>
              <w:right w:val="single" w:sz="4" w:space="0" w:color="auto"/>
            </w:tcBorders>
            <w:vAlign w:val="center"/>
          </w:tcPr>
          <w:p w14:paraId="3AD8520B"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17D038AE"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pacing w:val="6"/>
                <w:sz w:val="18"/>
                <w:szCs w:val="18"/>
              </w:rPr>
              <w:t>Монтаж входной двери</w:t>
            </w:r>
          </w:p>
        </w:tc>
        <w:tc>
          <w:tcPr>
            <w:tcW w:w="612" w:type="dxa"/>
            <w:tcBorders>
              <w:top w:val="nil"/>
              <w:left w:val="nil"/>
              <w:bottom w:val="single" w:sz="4" w:space="0" w:color="auto"/>
              <w:right w:val="single" w:sz="4" w:space="0" w:color="auto"/>
            </w:tcBorders>
            <w:noWrap/>
            <w:vAlign w:val="center"/>
            <w:hideMark/>
          </w:tcPr>
          <w:p w14:paraId="2A1B2608"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6E8ECAEF"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770C1E5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26F508FC"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1667E7F"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740F848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25C50AB"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7A8F5BF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8C7837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490A842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37CC0E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54015DF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3D365908"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44F8826F"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2.7.</w:t>
            </w:r>
          </w:p>
        </w:tc>
        <w:tc>
          <w:tcPr>
            <w:tcW w:w="704" w:type="dxa"/>
            <w:tcBorders>
              <w:top w:val="single" w:sz="4" w:space="0" w:color="auto"/>
              <w:left w:val="nil"/>
              <w:bottom w:val="single" w:sz="4" w:space="0" w:color="auto"/>
              <w:right w:val="single" w:sz="4" w:space="0" w:color="auto"/>
            </w:tcBorders>
            <w:vAlign w:val="center"/>
          </w:tcPr>
          <w:p w14:paraId="0CB0A9CE"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706EF044"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Монтаж террасы с кровлей</w:t>
            </w:r>
          </w:p>
        </w:tc>
        <w:tc>
          <w:tcPr>
            <w:tcW w:w="612" w:type="dxa"/>
            <w:tcBorders>
              <w:top w:val="nil"/>
              <w:left w:val="nil"/>
              <w:bottom w:val="single" w:sz="4" w:space="0" w:color="auto"/>
              <w:right w:val="single" w:sz="4" w:space="0" w:color="auto"/>
            </w:tcBorders>
            <w:noWrap/>
            <w:vAlign w:val="center"/>
            <w:hideMark/>
          </w:tcPr>
          <w:p w14:paraId="6B0455E3"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205FE8F7"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1A791D2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3361323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2CF82C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DD7F0B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403B7F9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4599AFA6"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3F4423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C9CA8FF"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10C0BE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2630E7B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62ECB218"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690263EA" w14:textId="77777777" w:rsidR="00433EF0" w:rsidRDefault="00433EF0">
            <w:pPr>
              <w:spacing w:after="0" w:line="240" w:lineRule="auto"/>
              <w:jc w:val="center"/>
              <w:rPr>
                <w:rFonts w:ascii="Times New Roman" w:eastAsia="Times New Roman" w:hAnsi="Times New Roman" w:cs="Times New Roman"/>
                <w:bCs/>
                <w:i/>
                <w:color w:val="000000"/>
                <w:sz w:val="18"/>
                <w:szCs w:val="18"/>
                <w:lang w:eastAsia="ru-RU"/>
              </w:rPr>
            </w:pPr>
            <w:r>
              <w:rPr>
                <w:rFonts w:ascii="Times New Roman" w:eastAsia="Times New Roman" w:hAnsi="Times New Roman"/>
                <w:bCs/>
                <w:i/>
                <w:color w:val="000000"/>
                <w:sz w:val="18"/>
                <w:szCs w:val="18"/>
                <w:lang w:eastAsia="ru-RU"/>
              </w:rPr>
              <w:t>2.8.</w:t>
            </w:r>
          </w:p>
        </w:tc>
        <w:tc>
          <w:tcPr>
            <w:tcW w:w="704" w:type="dxa"/>
            <w:tcBorders>
              <w:top w:val="single" w:sz="4" w:space="0" w:color="auto"/>
              <w:left w:val="nil"/>
              <w:bottom w:val="single" w:sz="4" w:space="0" w:color="auto"/>
              <w:right w:val="single" w:sz="4" w:space="0" w:color="auto"/>
            </w:tcBorders>
            <w:vAlign w:val="center"/>
          </w:tcPr>
          <w:p w14:paraId="1BC00A50"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single" w:sz="4" w:space="0" w:color="auto"/>
              <w:left w:val="single" w:sz="4" w:space="0" w:color="auto"/>
              <w:bottom w:val="single" w:sz="4" w:space="0" w:color="auto"/>
              <w:right w:val="single" w:sz="4" w:space="0" w:color="auto"/>
            </w:tcBorders>
            <w:vAlign w:val="center"/>
            <w:hideMark/>
          </w:tcPr>
          <w:p w14:paraId="31584DAB" w14:textId="77777777" w:rsidR="00433EF0" w:rsidRDefault="00433EF0">
            <w:pPr>
              <w:spacing w:after="0" w:line="240" w:lineRule="auto"/>
              <w:rPr>
                <w:rFonts w:ascii="Times New Roman" w:eastAsia="Times New Roman" w:hAnsi="Times New Roman" w:cs="Times New Roman"/>
                <w:bCs/>
                <w:i/>
                <w:iCs/>
                <w:color w:val="000000"/>
                <w:sz w:val="18"/>
                <w:szCs w:val="18"/>
                <w:lang w:eastAsia="ru-RU"/>
              </w:rPr>
            </w:pPr>
            <w:r>
              <w:rPr>
                <w:rFonts w:ascii="Times New Roman" w:hAnsi="Times New Roman"/>
                <w:bCs/>
                <w:i/>
                <w:sz w:val="18"/>
                <w:szCs w:val="18"/>
              </w:rPr>
              <w:t>Монтаж крыльца входной группы с кровлей</w:t>
            </w:r>
          </w:p>
        </w:tc>
        <w:tc>
          <w:tcPr>
            <w:tcW w:w="612" w:type="dxa"/>
            <w:tcBorders>
              <w:top w:val="nil"/>
              <w:left w:val="nil"/>
              <w:bottom w:val="single" w:sz="4" w:space="0" w:color="auto"/>
              <w:right w:val="single" w:sz="4" w:space="0" w:color="auto"/>
            </w:tcBorders>
            <w:noWrap/>
            <w:vAlign w:val="center"/>
            <w:hideMark/>
          </w:tcPr>
          <w:p w14:paraId="23A87236"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10325A56"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76C04B1D"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4A0E8860"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A92B9FF"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9F62D6C"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439748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B3764C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72155E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4E90FD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C11F9FB"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08AFFF9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7424E02C"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2D79410D" w14:textId="77777777" w:rsidR="00433EF0" w:rsidRDefault="00433EF0">
            <w:pPr>
              <w:spacing w:after="0" w:line="240" w:lineRule="auto"/>
              <w:jc w:val="center"/>
              <w:rPr>
                <w:rFonts w:ascii="Times New Roman" w:eastAsia="Times New Roman" w:hAnsi="Times New Roman" w:cs="Times New Roman"/>
                <w:b/>
                <w:color w:val="000000"/>
                <w:sz w:val="18"/>
                <w:szCs w:val="18"/>
                <w:lang w:eastAsia="ru-RU"/>
              </w:rPr>
            </w:pPr>
            <w:r>
              <w:rPr>
                <w:rFonts w:ascii="Times New Roman" w:eastAsia="Times New Roman" w:hAnsi="Times New Roman"/>
                <w:b/>
                <w:color w:val="000000"/>
                <w:sz w:val="18"/>
                <w:szCs w:val="18"/>
                <w:lang w:eastAsia="ru-RU"/>
              </w:rPr>
              <w:t>3</w:t>
            </w:r>
          </w:p>
        </w:tc>
        <w:tc>
          <w:tcPr>
            <w:tcW w:w="704" w:type="dxa"/>
            <w:tcBorders>
              <w:top w:val="single" w:sz="4" w:space="0" w:color="auto"/>
              <w:left w:val="nil"/>
              <w:bottom w:val="single" w:sz="4" w:space="0" w:color="auto"/>
              <w:right w:val="single" w:sz="4" w:space="0" w:color="auto"/>
            </w:tcBorders>
            <w:vAlign w:val="center"/>
            <w:hideMark/>
          </w:tcPr>
          <w:p w14:paraId="1FC14CA4" w14:textId="77777777" w:rsidR="00433EF0" w:rsidRDefault="00433EF0">
            <w:pPr>
              <w:spacing w:after="0" w:line="240" w:lineRule="auto"/>
              <w:jc w:val="center"/>
              <w:rPr>
                <w:rFonts w:ascii="Times New Roman" w:eastAsia="Calibri" w:hAnsi="Times New Roman" w:cs="Times New Roman"/>
                <w:b/>
                <w:bCs/>
                <w:spacing w:val="6"/>
                <w:sz w:val="18"/>
                <w:szCs w:val="18"/>
                <w:lang w:eastAsia="ar-SA"/>
              </w:rPr>
            </w:pPr>
            <w:r>
              <w:rPr>
                <w:rFonts w:ascii="Times New Roman" w:hAnsi="Times New Roman"/>
                <w:b/>
                <w:bCs/>
                <w:spacing w:val="6"/>
                <w:sz w:val="18"/>
                <w:szCs w:val="18"/>
              </w:rPr>
              <w:t>3</w:t>
            </w:r>
          </w:p>
        </w:tc>
        <w:tc>
          <w:tcPr>
            <w:tcW w:w="3397" w:type="dxa"/>
            <w:tcBorders>
              <w:top w:val="single" w:sz="4" w:space="0" w:color="auto"/>
              <w:left w:val="single" w:sz="4" w:space="0" w:color="auto"/>
              <w:bottom w:val="single" w:sz="4" w:space="0" w:color="auto"/>
              <w:right w:val="single" w:sz="4" w:space="0" w:color="000000"/>
            </w:tcBorders>
            <w:vAlign w:val="center"/>
            <w:hideMark/>
          </w:tcPr>
          <w:p w14:paraId="55A5FCE7"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pacing w:val="6"/>
                <w:sz w:val="18"/>
                <w:szCs w:val="18"/>
              </w:rPr>
              <w:t>Поставка и монтаж теплого контура</w:t>
            </w:r>
          </w:p>
        </w:tc>
        <w:tc>
          <w:tcPr>
            <w:tcW w:w="612" w:type="dxa"/>
            <w:tcBorders>
              <w:top w:val="nil"/>
              <w:left w:val="nil"/>
              <w:bottom w:val="single" w:sz="4" w:space="0" w:color="auto"/>
              <w:right w:val="single" w:sz="4" w:space="0" w:color="auto"/>
            </w:tcBorders>
            <w:noWrap/>
            <w:vAlign w:val="center"/>
            <w:hideMark/>
          </w:tcPr>
          <w:p w14:paraId="5BE41524"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580BDD25"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5A2FB0D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729F8D6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E019BAF"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4EBE89F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7EC009F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84B5A3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DD1CCC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4A9900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806930B"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4F43B93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6DD431B5"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45B8E17C"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3.1.</w:t>
            </w:r>
          </w:p>
        </w:tc>
        <w:tc>
          <w:tcPr>
            <w:tcW w:w="704" w:type="dxa"/>
            <w:tcBorders>
              <w:top w:val="single" w:sz="4" w:space="0" w:color="auto"/>
              <w:left w:val="nil"/>
              <w:bottom w:val="single" w:sz="4" w:space="0" w:color="auto"/>
              <w:right w:val="single" w:sz="4" w:space="0" w:color="auto"/>
            </w:tcBorders>
            <w:vAlign w:val="center"/>
          </w:tcPr>
          <w:p w14:paraId="60AF224B"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39C385B1" w14:textId="77777777" w:rsidR="00433EF0" w:rsidRDefault="00433EF0">
            <w:pPr>
              <w:spacing w:after="0" w:line="240" w:lineRule="auto"/>
              <w:rPr>
                <w:rFonts w:ascii="Times New Roman" w:eastAsia="Calibri" w:hAnsi="Times New Roman" w:cs="Times New Roman"/>
                <w:bCs/>
                <w:i/>
                <w:spacing w:val="6"/>
                <w:sz w:val="18"/>
                <w:szCs w:val="18"/>
                <w:lang w:eastAsia="ar-SA"/>
              </w:rPr>
            </w:pPr>
            <w:r>
              <w:rPr>
                <w:rFonts w:ascii="Times New Roman" w:hAnsi="Times New Roman"/>
                <w:bCs/>
                <w:i/>
                <w:spacing w:val="6"/>
                <w:sz w:val="18"/>
                <w:szCs w:val="18"/>
              </w:rPr>
              <w:t>Поставка составляющих теплого контура</w:t>
            </w:r>
          </w:p>
        </w:tc>
        <w:tc>
          <w:tcPr>
            <w:tcW w:w="612" w:type="dxa"/>
            <w:tcBorders>
              <w:top w:val="nil"/>
              <w:left w:val="nil"/>
              <w:bottom w:val="single" w:sz="4" w:space="0" w:color="auto"/>
              <w:right w:val="single" w:sz="4" w:space="0" w:color="auto"/>
            </w:tcBorders>
            <w:noWrap/>
            <w:vAlign w:val="center"/>
            <w:hideMark/>
          </w:tcPr>
          <w:p w14:paraId="1CECA71A"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3DD35515"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6F73C8C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47EAD62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725ADC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B891D9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641D3D8"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668EE1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281F1E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E29B15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0860817"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70F122E2" w14:textId="77777777" w:rsidR="00433EF0" w:rsidRDefault="00433EF0">
            <w:pPr>
              <w:spacing w:after="0" w:line="360" w:lineRule="auto"/>
            </w:pPr>
          </w:p>
        </w:tc>
      </w:tr>
      <w:tr w:rsidR="00433EF0" w14:paraId="584DA122"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0083E578"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3.2.</w:t>
            </w:r>
          </w:p>
        </w:tc>
        <w:tc>
          <w:tcPr>
            <w:tcW w:w="704" w:type="dxa"/>
            <w:tcBorders>
              <w:top w:val="single" w:sz="4" w:space="0" w:color="auto"/>
              <w:left w:val="nil"/>
              <w:bottom w:val="single" w:sz="4" w:space="0" w:color="auto"/>
              <w:right w:val="single" w:sz="4" w:space="0" w:color="auto"/>
            </w:tcBorders>
            <w:vAlign w:val="center"/>
          </w:tcPr>
          <w:p w14:paraId="5F06D1AF"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23A6FD0B"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pacing w:val="6"/>
                <w:sz w:val="18"/>
                <w:szCs w:val="18"/>
              </w:rPr>
              <w:t>Монтаж утеплителя</w:t>
            </w:r>
          </w:p>
        </w:tc>
        <w:tc>
          <w:tcPr>
            <w:tcW w:w="612" w:type="dxa"/>
            <w:tcBorders>
              <w:top w:val="nil"/>
              <w:left w:val="nil"/>
              <w:bottom w:val="single" w:sz="4" w:space="0" w:color="auto"/>
              <w:right w:val="single" w:sz="4" w:space="0" w:color="auto"/>
            </w:tcBorders>
            <w:noWrap/>
            <w:vAlign w:val="center"/>
            <w:hideMark/>
          </w:tcPr>
          <w:p w14:paraId="58466576"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1FAF513C"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23CC3DD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6D6C5EA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717823CD"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902687C"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C6F1E0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DDF1F1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63B7E86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215BA2B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37E2484"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294BB43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21843042"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352B788F"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3.3.</w:t>
            </w:r>
          </w:p>
        </w:tc>
        <w:tc>
          <w:tcPr>
            <w:tcW w:w="704" w:type="dxa"/>
            <w:tcBorders>
              <w:top w:val="single" w:sz="4" w:space="0" w:color="auto"/>
              <w:left w:val="nil"/>
              <w:bottom w:val="single" w:sz="4" w:space="0" w:color="auto"/>
              <w:right w:val="single" w:sz="4" w:space="0" w:color="auto"/>
            </w:tcBorders>
            <w:vAlign w:val="center"/>
          </w:tcPr>
          <w:p w14:paraId="5FBCCC4E"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single" w:sz="4" w:space="0" w:color="auto"/>
              <w:left w:val="single" w:sz="4" w:space="0" w:color="auto"/>
              <w:bottom w:val="single" w:sz="4" w:space="0" w:color="auto"/>
              <w:right w:val="single" w:sz="4" w:space="0" w:color="000000"/>
            </w:tcBorders>
            <w:vAlign w:val="center"/>
            <w:hideMark/>
          </w:tcPr>
          <w:p w14:paraId="68F6BBAD"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 xml:space="preserve">Монтаж </w:t>
            </w:r>
            <w:proofErr w:type="spellStart"/>
            <w:r>
              <w:rPr>
                <w:rFonts w:ascii="Times New Roman" w:hAnsi="Times New Roman"/>
                <w:bCs/>
                <w:i/>
                <w:sz w:val="18"/>
                <w:szCs w:val="18"/>
              </w:rPr>
              <w:t>пароизоляции</w:t>
            </w:r>
            <w:proofErr w:type="spellEnd"/>
            <w:r>
              <w:rPr>
                <w:rFonts w:ascii="Times New Roman" w:hAnsi="Times New Roman"/>
                <w:bCs/>
                <w:i/>
                <w:sz w:val="18"/>
                <w:szCs w:val="18"/>
              </w:rPr>
              <w:t>, проклейки стыков специальным скотчем</w:t>
            </w:r>
          </w:p>
        </w:tc>
        <w:tc>
          <w:tcPr>
            <w:tcW w:w="612" w:type="dxa"/>
            <w:tcBorders>
              <w:top w:val="nil"/>
              <w:left w:val="nil"/>
              <w:bottom w:val="single" w:sz="4" w:space="0" w:color="auto"/>
              <w:right w:val="single" w:sz="4" w:space="0" w:color="auto"/>
            </w:tcBorders>
            <w:noWrap/>
            <w:vAlign w:val="center"/>
            <w:hideMark/>
          </w:tcPr>
          <w:p w14:paraId="5C8AD8E7"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55AFF5D3"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5A768CAC"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10FF875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5F7DAD0"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0923EF9"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05868F08"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1629DEB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F517896"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538C0137"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0" w:type="dxa"/>
            <w:tcBorders>
              <w:top w:val="nil"/>
              <w:left w:val="nil"/>
              <w:bottom w:val="single" w:sz="4" w:space="0" w:color="auto"/>
              <w:right w:val="single" w:sz="4" w:space="0" w:color="auto"/>
            </w:tcBorders>
            <w:noWrap/>
            <w:vAlign w:val="center"/>
            <w:hideMark/>
          </w:tcPr>
          <w:p w14:paraId="3D178E8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c>
          <w:tcPr>
            <w:tcW w:w="395" w:type="dxa"/>
            <w:tcBorders>
              <w:top w:val="nil"/>
              <w:left w:val="nil"/>
              <w:bottom w:val="single" w:sz="4" w:space="0" w:color="auto"/>
              <w:right w:val="single" w:sz="4" w:space="0" w:color="auto"/>
            </w:tcBorders>
            <w:noWrap/>
            <w:vAlign w:val="center"/>
            <w:hideMark/>
          </w:tcPr>
          <w:p w14:paraId="4BC3619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olor w:val="000000"/>
                <w:sz w:val="18"/>
                <w:szCs w:val="18"/>
                <w:lang w:eastAsia="ru-RU"/>
              </w:rPr>
              <w:t> </w:t>
            </w:r>
          </w:p>
        </w:tc>
      </w:tr>
      <w:tr w:rsidR="00433EF0" w14:paraId="5AC79994"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673C0940" w14:textId="77777777" w:rsidR="00433EF0" w:rsidRDefault="00433EF0">
            <w:pPr>
              <w:spacing w:after="0" w:line="240" w:lineRule="auto"/>
              <w:jc w:val="center"/>
              <w:rPr>
                <w:rFonts w:ascii="Times New Roman" w:eastAsia="Times New Roman" w:hAnsi="Times New Roman" w:cs="Times New Roman"/>
                <w:bCs/>
                <w:i/>
                <w:color w:val="000000"/>
                <w:sz w:val="18"/>
                <w:szCs w:val="18"/>
                <w:lang w:eastAsia="ru-RU"/>
              </w:rPr>
            </w:pPr>
            <w:r>
              <w:rPr>
                <w:rFonts w:ascii="Times New Roman" w:eastAsia="Times New Roman" w:hAnsi="Times New Roman"/>
                <w:bCs/>
                <w:i/>
                <w:color w:val="000000"/>
                <w:sz w:val="18"/>
                <w:szCs w:val="18"/>
                <w:lang w:eastAsia="ru-RU"/>
              </w:rPr>
              <w:t>3.4.</w:t>
            </w:r>
          </w:p>
        </w:tc>
        <w:tc>
          <w:tcPr>
            <w:tcW w:w="704" w:type="dxa"/>
            <w:tcBorders>
              <w:top w:val="single" w:sz="4" w:space="0" w:color="auto"/>
              <w:left w:val="nil"/>
              <w:bottom w:val="single" w:sz="4" w:space="0" w:color="auto"/>
              <w:right w:val="single" w:sz="4" w:space="0" w:color="auto"/>
            </w:tcBorders>
            <w:vAlign w:val="center"/>
          </w:tcPr>
          <w:p w14:paraId="053BBBB6"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nil"/>
              <w:left w:val="single" w:sz="4" w:space="0" w:color="auto"/>
              <w:bottom w:val="single" w:sz="4" w:space="0" w:color="auto"/>
              <w:right w:val="single" w:sz="4" w:space="0" w:color="auto"/>
            </w:tcBorders>
            <w:vAlign w:val="center"/>
            <w:hideMark/>
          </w:tcPr>
          <w:p w14:paraId="5F9CF854" w14:textId="77777777" w:rsidR="00433EF0" w:rsidRDefault="00433EF0">
            <w:pPr>
              <w:spacing w:after="0" w:line="240" w:lineRule="auto"/>
              <w:rPr>
                <w:rFonts w:ascii="Times New Roman" w:eastAsia="Times New Roman" w:hAnsi="Times New Roman" w:cs="Times New Roman"/>
                <w:bCs/>
                <w:i/>
                <w:color w:val="000000"/>
                <w:sz w:val="18"/>
                <w:szCs w:val="18"/>
                <w:lang w:eastAsia="ru-RU"/>
              </w:rPr>
            </w:pPr>
            <w:r>
              <w:rPr>
                <w:rFonts w:ascii="Times New Roman" w:hAnsi="Times New Roman"/>
                <w:bCs/>
                <w:i/>
                <w:spacing w:val="6"/>
                <w:sz w:val="18"/>
                <w:szCs w:val="18"/>
              </w:rPr>
              <w:t>Монтаж обрешетки</w:t>
            </w:r>
          </w:p>
        </w:tc>
        <w:tc>
          <w:tcPr>
            <w:tcW w:w="612" w:type="dxa"/>
            <w:tcBorders>
              <w:top w:val="nil"/>
              <w:left w:val="nil"/>
              <w:bottom w:val="single" w:sz="4" w:space="0" w:color="auto"/>
              <w:right w:val="single" w:sz="4" w:space="0" w:color="auto"/>
            </w:tcBorders>
            <w:vAlign w:val="center"/>
            <w:hideMark/>
          </w:tcPr>
          <w:p w14:paraId="23EF85BC"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36EA4142"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53D65126"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5FF4064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FA1CC14"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D1EDF8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47203BA"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505CDB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AB1A279"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BB2D04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5EC0E5A"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6BEF6A22" w14:textId="77777777" w:rsidR="00433EF0" w:rsidRDefault="00433EF0">
            <w:pPr>
              <w:spacing w:after="0" w:line="360" w:lineRule="auto"/>
            </w:pPr>
          </w:p>
        </w:tc>
      </w:tr>
      <w:tr w:rsidR="00433EF0" w14:paraId="6CB19258"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365BAD17" w14:textId="77777777" w:rsidR="00433EF0" w:rsidRDefault="00433EF0">
            <w:pPr>
              <w:spacing w:after="0" w:line="240" w:lineRule="auto"/>
              <w:jc w:val="center"/>
              <w:rPr>
                <w:rFonts w:ascii="Times New Roman" w:eastAsia="Times New Roman" w:hAnsi="Times New Roman" w:cs="Times New Roman"/>
                <w:b/>
                <w:bCs/>
                <w:color w:val="000000"/>
                <w:sz w:val="18"/>
                <w:szCs w:val="18"/>
                <w:lang w:eastAsia="ru-RU"/>
              </w:rPr>
            </w:pPr>
            <w:r>
              <w:rPr>
                <w:rFonts w:ascii="Times New Roman" w:eastAsia="Times New Roman" w:hAnsi="Times New Roman"/>
                <w:b/>
                <w:bCs/>
                <w:color w:val="000000"/>
                <w:sz w:val="18"/>
                <w:szCs w:val="18"/>
                <w:lang w:eastAsia="ru-RU"/>
              </w:rPr>
              <w:t>4</w:t>
            </w:r>
          </w:p>
        </w:tc>
        <w:tc>
          <w:tcPr>
            <w:tcW w:w="704" w:type="dxa"/>
            <w:tcBorders>
              <w:top w:val="single" w:sz="4" w:space="0" w:color="auto"/>
              <w:left w:val="nil"/>
              <w:bottom w:val="single" w:sz="4" w:space="0" w:color="auto"/>
              <w:right w:val="single" w:sz="4" w:space="0" w:color="auto"/>
            </w:tcBorders>
            <w:vAlign w:val="center"/>
            <w:hideMark/>
          </w:tcPr>
          <w:p w14:paraId="760C1B87" w14:textId="77777777" w:rsidR="00433EF0" w:rsidRDefault="00433EF0">
            <w:pPr>
              <w:spacing w:after="0" w:line="240" w:lineRule="auto"/>
              <w:jc w:val="center"/>
              <w:rPr>
                <w:rFonts w:ascii="Times New Roman" w:eastAsia="Calibri" w:hAnsi="Times New Roman" w:cs="Times New Roman"/>
                <w:b/>
                <w:bCs/>
                <w:spacing w:val="6"/>
                <w:sz w:val="18"/>
                <w:szCs w:val="18"/>
                <w:lang w:eastAsia="ar-SA"/>
              </w:rPr>
            </w:pPr>
            <w:r>
              <w:rPr>
                <w:rFonts w:ascii="Times New Roman" w:hAnsi="Times New Roman"/>
                <w:b/>
                <w:bCs/>
                <w:spacing w:val="6"/>
                <w:sz w:val="18"/>
                <w:szCs w:val="18"/>
              </w:rPr>
              <w:t>4</w:t>
            </w:r>
          </w:p>
        </w:tc>
        <w:tc>
          <w:tcPr>
            <w:tcW w:w="3397" w:type="dxa"/>
            <w:tcBorders>
              <w:top w:val="nil"/>
              <w:left w:val="single" w:sz="4" w:space="0" w:color="auto"/>
              <w:bottom w:val="single" w:sz="4" w:space="0" w:color="auto"/>
              <w:right w:val="single" w:sz="4" w:space="0" w:color="auto"/>
            </w:tcBorders>
            <w:noWrap/>
            <w:vAlign w:val="center"/>
            <w:hideMark/>
          </w:tcPr>
          <w:p w14:paraId="4988F185" w14:textId="77777777" w:rsidR="00433EF0" w:rsidRDefault="00433EF0">
            <w:pPr>
              <w:spacing w:after="0" w:line="240" w:lineRule="auto"/>
              <w:rPr>
                <w:rFonts w:ascii="Times New Roman" w:eastAsia="Times New Roman" w:hAnsi="Times New Roman" w:cs="Times New Roman"/>
                <w:b/>
                <w:bCs/>
                <w:i/>
                <w:iCs/>
                <w:color w:val="000000"/>
                <w:sz w:val="18"/>
                <w:szCs w:val="18"/>
                <w:lang w:eastAsia="ru-RU"/>
              </w:rPr>
            </w:pPr>
            <w:r>
              <w:rPr>
                <w:rFonts w:ascii="Times New Roman" w:hAnsi="Times New Roman"/>
                <w:b/>
                <w:bCs/>
                <w:spacing w:val="6"/>
                <w:sz w:val="18"/>
                <w:szCs w:val="18"/>
              </w:rPr>
              <w:t>Поставка и монтаж инженерных коммуникаций</w:t>
            </w:r>
          </w:p>
        </w:tc>
        <w:tc>
          <w:tcPr>
            <w:tcW w:w="612" w:type="dxa"/>
            <w:tcBorders>
              <w:top w:val="nil"/>
              <w:left w:val="nil"/>
              <w:bottom w:val="single" w:sz="4" w:space="0" w:color="auto"/>
              <w:right w:val="single" w:sz="4" w:space="0" w:color="auto"/>
            </w:tcBorders>
            <w:vAlign w:val="center"/>
            <w:hideMark/>
          </w:tcPr>
          <w:p w14:paraId="25A64F50"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783D7B4A"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69AFADC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13ABB5A5"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D642D7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7303239"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F039D4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8B6A90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280514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FBA1C4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1DBBEB0"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562F392F" w14:textId="77777777" w:rsidR="00433EF0" w:rsidRDefault="00433EF0">
            <w:pPr>
              <w:spacing w:after="0" w:line="360" w:lineRule="auto"/>
            </w:pPr>
          </w:p>
        </w:tc>
      </w:tr>
      <w:tr w:rsidR="00433EF0" w14:paraId="2887ACE9"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734824BD"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4.1.</w:t>
            </w:r>
          </w:p>
        </w:tc>
        <w:tc>
          <w:tcPr>
            <w:tcW w:w="704" w:type="dxa"/>
            <w:tcBorders>
              <w:top w:val="single" w:sz="4" w:space="0" w:color="auto"/>
              <w:left w:val="nil"/>
              <w:bottom w:val="single" w:sz="4" w:space="0" w:color="auto"/>
              <w:right w:val="single" w:sz="4" w:space="0" w:color="auto"/>
            </w:tcBorders>
            <w:vAlign w:val="center"/>
          </w:tcPr>
          <w:p w14:paraId="31B660B8"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nil"/>
              <w:left w:val="single" w:sz="4" w:space="0" w:color="auto"/>
              <w:bottom w:val="single" w:sz="4" w:space="0" w:color="auto"/>
              <w:right w:val="single" w:sz="4" w:space="0" w:color="auto"/>
            </w:tcBorders>
            <w:noWrap/>
            <w:vAlign w:val="center"/>
            <w:hideMark/>
          </w:tcPr>
          <w:p w14:paraId="3CA948A3" w14:textId="77777777" w:rsidR="00433EF0" w:rsidRDefault="00433EF0">
            <w:pPr>
              <w:spacing w:after="0" w:line="240" w:lineRule="auto"/>
              <w:rPr>
                <w:rFonts w:ascii="Times New Roman" w:eastAsia="Calibri" w:hAnsi="Times New Roman" w:cs="Times New Roman"/>
                <w:bCs/>
                <w:i/>
                <w:spacing w:val="6"/>
                <w:sz w:val="18"/>
                <w:szCs w:val="18"/>
                <w:lang w:eastAsia="ar-SA"/>
              </w:rPr>
            </w:pPr>
            <w:r>
              <w:rPr>
                <w:rFonts w:ascii="Times New Roman" w:hAnsi="Times New Roman"/>
                <w:bCs/>
                <w:i/>
                <w:spacing w:val="6"/>
                <w:sz w:val="18"/>
                <w:szCs w:val="18"/>
              </w:rPr>
              <w:t>Поставка составляющих инженерных коммуникаций</w:t>
            </w:r>
          </w:p>
        </w:tc>
        <w:tc>
          <w:tcPr>
            <w:tcW w:w="612" w:type="dxa"/>
            <w:tcBorders>
              <w:top w:val="nil"/>
              <w:left w:val="nil"/>
              <w:bottom w:val="single" w:sz="4" w:space="0" w:color="auto"/>
              <w:right w:val="single" w:sz="4" w:space="0" w:color="auto"/>
            </w:tcBorders>
            <w:noWrap/>
            <w:vAlign w:val="center"/>
            <w:hideMark/>
          </w:tcPr>
          <w:p w14:paraId="45546E3B"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53159F2E"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7F88881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33D8E4A5"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2C85A25"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B370CD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9F568C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6C27DAE"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E5C43B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49DC215"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32B5EDF"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21E3502E" w14:textId="77777777" w:rsidR="00433EF0" w:rsidRDefault="00433EF0">
            <w:pPr>
              <w:spacing w:after="0" w:line="360" w:lineRule="auto"/>
            </w:pPr>
          </w:p>
        </w:tc>
      </w:tr>
      <w:tr w:rsidR="00433EF0" w14:paraId="65CC8F12"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780122F5"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4.2.</w:t>
            </w:r>
          </w:p>
        </w:tc>
        <w:tc>
          <w:tcPr>
            <w:tcW w:w="704" w:type="dxa"/>
            <w:tcBorders>
              <w:top w:val="single" w:sz="4" w:space="0" w:color="auto"/>
              <w:left w:val="nil"/>
              <w:bottom w:val="single" w:sz="4" w:space="0" w:color="auto"/>
              <w:right w:val="single" w:sz="4" w:space="0" w:color="auto"/>
            </w:tcBorders>
            <w:vAlign w:val="center"/>
          </w:tcPr>
          <w:p w14:paraId="5EA719AC"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nil"/>
              <w:left w:val="single" w:sz="4" w:space="0" w:color="auto"/>
              <w:bottom w:val="single" w:sz="4" w:space="0" w:color="auto"/>
              <w:right w:val="single" w:sz="4" w:space="0" w:color="auto"/>
            </w:tcBorders>
            <w:noWrap/>
            <w:vAlign w:val="center"/>
            <w:hideMark/>
          </w:tcPr>
          <w:p w14:paraId="4B90C150"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pacing w:val="6"/>
                <w:sz w:val="18"/>
                <w:szCs w:val="18"/>
              </w:rPr>
              <w:t>Монтаж электротехнического оборудования</w:t>
            </w:r>
          </w:p>
        </w:tc>
        <w:tc>
          <w:tcPr>
            <w:tcW w:w="612" w:type="dxa"/>
            <w:tcBorders>
              <w:top w:val="nil"/>
              <w:left w:val="nil"/>
              <w:bottom w:val="single" w:sz="4" w:space="0" w:color="auto"/>
              <w:right w:val="single" w:sz="4" w:space="0" w:color="auto"/>
            </w:tcBorders>
            <w:noWrap/>
            <w:vAlign w:val="center"/>
            <w:hideMark/>
          </w:tcPr>
          <w:p w14:paraId="0B54EE23"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5440608C"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44C4BEAA"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4AD3578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8D097E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55F461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30FBDEA"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DF5754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CA0F245"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57B13D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DB5D41C"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5397134F" w14:textId="77777777" w:rsidR="00433EF0" w:rsidRDefault="00433EF0">
            <w:pPr>
              <w:spacing w:after="0" w:line="360" w:lineRule="auto"/>
            </w:pPr>
          </w:p>
        </w:tc>
      </w:tr>
      <w:tr w:rsidR="00433EF0" w14:paraId="3CEE1ECE"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7399896A"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4.3.</w:t>
            </w:r>
          </w:p>
        </w:tc>
        <w:tc>
          <w:tcPr>
            <w:tcW w:w="704" w:type="dxa"/>
            <w:tcBorders>
              <w:top w:val="single" w:sz="4" w:space="0" w:color="auto"/>
              <w:left w:val="nil"/>
              <w:bottom w:val="single" w:sz="4" w:space="0" w:color="auto"/>
              <w:right w:val="single" w:sz="4" w:space="0" w:color="auto"/>
            </w:tcBorders>
            <w:vAlign w:val="center"/>
          </w:tcPr>
          <w:p w14:paraId="6439AC94"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nil"/>
              <w:left w:val="single" w:sz="4" w:space="0" w:color="auto"/>
              <w:bottom w:val="single" w:sz="4" w:space="0" w:color="auto"/>
              <w:right w:val="single" w:sz="4" w:space="0" w:color="auto"/>
            </w:tcBorders>
            <w:noWrap/>
            <w:vAlign w:val="center"/>
            <w:hideMark/>
          </w:tcPr>
          <w:p w14:paraId="139E9A63"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pacing w:val="6"/>
                <w:sz w:val="18"/>
                <w:szCs w:val="18"/>
              </w:rPr>
              <w:t>Монтаж вентиляции</w:t>
            </w:r>
          </w:p>
        </w:tc>
        <w:tc>
          <w:tcPr>
            <w:tcW w:w="612" w:type="dxa"/>
            <w:tcBorders>
              <w:top w:val="nil"/>
              <w:left w:val="nil"/>
              <w:bottom w:val="single" w:sz="4" w:space="0" w:color="auto"/>
              <w:right w:val="single" w:sz="4" w:space="0" w:color="auto"/>
            </w:tcBorders>
            <w:noWrap/>
            <w:vAlign w:val="center"/>
            <w:hideMark/>
          </w:tcPr>
          <w:p w14:paraId="46957BAA"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6FB60F55"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3677234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1390DD6B"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78B130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D67015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3AB26B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7FA337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4946FE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D95186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BD6F9F2"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413F856B" w14:textId="77777777" w:rsidR="00433EF0" w:rsidRDefault="00433EF0">
            <w:pPr>
              <w:spacing w:after="0" w:line="360" w:lineRule="auto"/>
            </w:pPr>
          </w:p>
        </w:tc>
      </w:tr>
      <w:tr w:rsidR="00433EF0" w14:paraId="173030CB"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1620A2E0"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4.4.</w:t>
            </w:r>
          </w:p>
        </w:tc>
        <w:tc>
          <w:tcPr>
            <w:tcW w:w="704" w:type="dxa"/>
            <w:tcBorders>
              <w:top w:val="single" w:sz="4" w:space="0" w:color="auto"/>
              <w:left w:val="nil"/>
              <w:bottom w:val="single" w:sz="4" w:space="0" w:color="auto"/>
              <w:right w:val="single" w:sz="4" w:space="0" w:color="auto"/>
            </w:tcBorders>
            <w:vAlign w:val="center"/>
          </w:tcPr>
          <w:p w14:paraId="7D151D46"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nil"/>
              <w:left w:val="single" w:sz="4" w:space="0" w:color="auto"/>
              <w:bottom w:val="single" w:sz="4" w:space="0" w:color="auto"/>
              <w:right w:val="single" w:sz="4" w:space="0" w:color="auto"/>
            </w:tcBorders>
            <w:noWrap/>
            <w:vAlign w:val="center"/>
            <w:hideMark/>
          </w:tcPr>
          <w:p w14:paraId="2E110596"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pacing w:val="6"/>
                <w:sz w:val="18"/>
                <w:szCs w:val="18"/>
              </w:rPr>
              <w:t>Монтаж систем водоснабжения и водоотведения (канализации)</w:t>
            </w:r>
          </w:p>
        </w:tc>
        <w:tc>
          <w:tcPr>
            <w:tcW w:w="612" w:type="dxa"/>
            <w:tcBorders>
              <w:top w:val="nil"/>
              <w:left w:val="nil"/>
              <w:bottom w:val="single" w:sz="4" w:space="0" w:color="auto"/>
              <w:right w:val="single" w:sz="4" w:space="0" w:color="auto"/>
            </w:tcBorders>
            <w:noWrap/>
            <w:vAlign w:val="center"/>
            <w:hideMark/>
          </w:tcPr>
          <w:p w14:paraId="5E100868"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281F7179"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5950F3D1"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11A66FF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9233FA9"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84E0ED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59B01EE"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6A5BC1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F2C78EB"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827B7A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6BE1555"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15451B2C" w14:textId="77777777" w:rsidR="00433EF0" w:rsidRDefault="00433EF0">
            <w:pPr>
              <w:spacing w:after="0" w:line="360" w:lineRule="auto"/>
            </w:pPr>
          </w:p>
        </w:tc>
      </w:tr>
      <w:tr w:rsidR="00433EF0" w14:paraId="342F9088"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2ECC8C00" w14:textId="77777777" w:rsidR="00433EF0" w:rsidRDefault="00433EF0">
            <w:pPr>
              <w:spacing w:after="0" w:line="240" w:lineRule="auto"/>
              <w:jc w:val="center"/>
              <w:rPr>
                <w:rFonts w:ascii="Times New Roman" w:eastAsia="Times New Roman" w:hAnsi="Times New Roman" w:cs="Times New Roman"/>
                <w:b/>
                <w:color w:val="000000"/>
                <w:sz w:val="18"/>
                <w:szCs w:val="18"/>
                <w:lang w:eastAsia="ru-RU"/>
              </w:rPr>
            </w:pPr>
            <w:r>
              <w:rPr>
                <w:rFonts w:ascii="Times New Roman" w:eastAsia="Times New Roman" w:hAnsi="Times New Roman"/>
                <w:b/>
                <w:color w:val="000000"/>
                <w:sz w:val="18"/>
                <w:szCs w:val="18"/>
                <w:lang w:eastAsia="ru-RU"/>
              </w:rPr>
              <w:t>5</w:t>
            </w:r>
          </w:p>
        </w:tc>
        <w:tc>
          <w:tcPr>
            <w:tcW w:w="704" w:type="dxa"/>
            <w:tcBorders>
              <w:top w:val="single" w:sz="4" w:space="0" w:color="auto"/>
              <w:left w:val="nil"/>
              <w:bottom w:val="single" w:sz="4" w:space="0" w:color="auto"/>
              <w:right w:val="single" w:sz="4" w:space="0" w:color="auto"/>
            </w:tcBorders>
            <w:vAlign w:val="center"/>
            <w:hideMark/>
          </w:tcPr>
          <w:p w14:paraId="7823B4F0" w14:textId="77777777" w:rsidR="00433EF0" w:rsidRDefault="00433EF0">
            <w:pPr>
              <w:spacing w:after="0" w:line="240" w:lineRule="auto"/>
              <w:jc w:val="center"/>
              <w:rPr>
                <w:rFonts w:ascii="Times New Roman" w:eastAsia="Calibri" w:hAnsi="Times New Roman" w:cs="Times New Roman"/>
                <w:b/>
                <w:bCs/>
                <w:spacing w:val="6"/>
                <w:sz w:val="18"/>
                <w:szCs w:val="18"/>
                <w:lang w:eastAsia="ar-SA"/>
              </w:rPr>
            </w:pPr>
            <w:r>
              <w:rPr>
                <w:rFonts w:ascii="Times New Roman" w:hAnsi="Times New Roman"/>
                <w:b/>
                <w:bCs/>
                <w:spacing w:val="6"/>
                <w:sz w:val="18"/>
                <w:szCs w:val="18"/>
              </w:rPr>
              <w:t>5</w:t>
            </w:r>
          </w:p>
        </w:tc>
        <w:tc>
          <w:tcPr>
            <w:tcW w:w="3397" w:type="dxa"/>
            <w:tcBorders>
              <w:top w:val="nil"/>
              <w:left w:val="single" w:sz="4" w:space="0" w:color="auto"/>
              <w:bottom w:val="single" w:sz="4" w:space="0" w:color="auto"/>
              <w:right w:val="single" w:sz="4" w:space="0" w:color="auto"/>
            </w:tcBorders>
            <w:noWrap/>
            <w:vAlign w:val="center"/>
            <w:hideMark/>
          </w:tcPr>
          <w:p w14:paraId="0CE14C55"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
                <w:bCs/>
                <w:spacing w:val="6"/>
                <w:sz w:val="18"/>
                <w:szCs w:val="18"/>
              </w:rPr>
              <w:t>Поставка и монтаж материалов и оборудования для чистовой отделки</w:t>
            </w:r>
          </w:p>
        </w:tc>
        <w:tc>
          <w:tcPr>
            <w:tcW w:w="612" w:type="dxa"/>
            <w:tcBorders>
              <w:top w:val="nil"/>
              <w:left w:val="nil"/>
              <w:bottom w:val="single" w:sz="4" w:space="0" w:color="auto"/>
              <w:right w:val="single" w:sz="4" w:space="0" w:color="auto"/>
            </w:tcBorders>
            <w:noWrap/>
            <w:vAlign w:val="center"/>
            <w:hideMark/>
          </w:tcPr>
          <w:p w14:paraId="3A3A1725"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6196BE1B"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6F07FF9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20E4AE94"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00A272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08BDBC8"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07B436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3D4987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DE8BD0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4A7B1A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057D2F3"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64448858" w14:textId="77777777" w:rsidR="00433EF0" w:rsidRDefault="00433EF0">
            <w:pPr>
              <w:spacing w:after="0" w:line="360" w:lineRule="auto"/>
            </w:pPr>
          </w:p>
        </w:tc>
      </w:tr>
      <w:tr w:rsidR="00433EF0" w14:paraId="23632545" w14:textId="77777777" w:rsidTr="00433EF0">
        <w:trPr>
          <w:trHeight w:val="357"/>
        </w:trPr>
        <w:tc>
          <w:tcPr>
            <w:tcW w:w="570" w:type="dxa"/>
            <w:tcBorders>
              <w:top w:val="nil"/>
              <w:left w:val="single" w:sz="8" w:space="0" w:color="auto"/>
              <w:bottom w:val="single" w:sz="4" w:space="0" w:color="auto"/>
              <w:right w:val="single" w:sz="4" w:space="0" w:color="auto"/>
            </w:tcBorders>
            <w:noWrap/>
            <w:vAlign w:val="center"/>
            <w:hideMark/>
          </w:tcPr>
          <w:p w14:paraId="1FC86EDA"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5.1.</w:t>
            </w:r>
          </w:p>
        </w:tc>
        <w:tc>
          <w:tcPr>
            <w:tcW w:w="704" w:type="dxa"/>
            <w:tcBorders>
              <w:top w:val="single" w:sz="4" w:space="0" w:color="auto"/>
              <w:left w:val="nil"/>
              <w:bottom w:val="single" w:sz="4" w:space="0" w:color="auto"/>
              <w:right w:val="single" w:sz="4" w:space="0" w:color="auto"/>
            </w:tcBorders>
            <w:vAlign w:val="center"/>
          </w:tcPr>
          <w:p w14:paraId="67515292" w14:textId="77777777" w:rsidR="00433EF0" w:rsidRDefault="00433EF0">
            <w:pPr>
              <w:spacing w:after="0" w:line="240" w:lineRule="auto"/>
              <w:jc w:val="center"/>
              <w:rPr>
                <w:rFonts w:ascii="Times New Roman" w:eastAsia="Calibri" w:hAnsi="Times New Roman" w:cs="Times New Roman"/>
                <w:bCs/>
                <w:i/>
                <w:spacing w:val="6"/>
                <w:sz w:val="18"/>
                <w:szCs w:val="18"/>
                <w:lang w:eastAsia="ar-SA"/>
              </w:rPr>
            </w:pPr>
          </w:p>
        </w:tc>
        <w:tc>
          <w:tcPr>
            <w:tcW w:w="3397" w:type="dxa"/>
            <w:tcBorders>
              <w:top w:val="nil"/>
              <w:left w:val="single" w:sz="4" w:space="0" w:color="auto"/>
              <w:bottom w:val="single" w:sz="4" w:space="0" w:color="auto"/>
              <w:right w:val="single" w:sz="4" w:space="0" w:color="auto"/>
            </w:tcBorders>
            <w:vAlign w:val="center"/>
            <w:hideMark/>
          </w:tcPr>
          <w:p w14:paraId="35D99FC7" w14:textId="77777777" w:rsidR="00433EF0" w:rsidRDefault="00433EF0">
            <w:pPr>
              <w:spacing w:after="0" w:line="240" w:lineRule="auto"/>
              <w:rPr>
                <w:rFonts w:ascii="Times New Roman" w:eastAsia="Calibri" w:hAnsi="Times New Roman" w:cs="Times New Roman"/>
                <w:bCs/>
                <w:i/>
                <w:sz w:val="18"/>
                <w:szCs w:val="18"/>
                <w:lang w:eastAsia="ar-SA"/>
              </w:rPr>
            </w:pPr>
            <w:r>
              <w:rPr>
                <w:rFonts w:ascii="Times New Roman" w:hAnsi="Times New Roman"/>
                <w:bCs/>
                <w:i/>
                <w:spacing w:val="6"/>
                <w:sz w:val="18"/>
                <w:szCs w:val="18"/>
              </w:rPr>
              <w:t>Поставка материалов и оборудования для чистовой отделки</w:t>
            </w:r>
          </w:p>
        </w:tc>
        <w:tc>
          <w:tcPr>
            <w:tcW w:w="612" w:type="dxa"/>
            <w:tcBorders>
              <w:top w:val="nil"/>
              <w:left w:val="nil"/>
              <w:bottom w:val="single" w:sz="4" w:space="0" w:color="auto"/>
              <w:right w:val="single" w:sz="4" w:space="0" w:color="auto"/>
            </w:tcBorders>
            <w:noWrap/>
            <w:vAlign w:val="center"/>
            <w:hideMark/>
          </w:tcPr>
          <w:p w14:paraId="78D36EFB"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62557D48"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04B414CB"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0B8E56D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EA708B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90649A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145024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F746F59"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0E08D3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1962F6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9A553A5"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76869085" w14:textId="77777777" w:rsidR="00433EF0" w:rsidRDefault="00433EF0">
            <w:pPr>
              <w:spacing w:after="0" w:line="360" w:lineRule="auto"/>
            </w:pPr>
          </w:p>
        </w:tc>
      </w:tr>
      <w:tr w:rsidR="00433EF0" w14:paraId="6A132B73" w14:textId="77777777" w:rsidTr="00433EF0">
        <w:trPr>
          <w:trHeight w:val="357"/>
        </w:trPr>
        <w:tc>
          <w:tcPr>
            <w:tcW w:w="570" w:type="dxa"/>
            <w:tcBorders>
              <w:top w:val="nil"/>
              <w:left w:val="single" w:sz="8" w:space="0" w:color="auto"/>
              <w:bottom w:val="single" w:sz="4" w:space="0" w:color="auto"/>
              <w:right w:val="single" w:sz="4" w:space="0" w:color="auto"/>
            </w:tcBorders>
            <w:noWrap/>
            <w:vAlign w:val="center"/>
            <w:hideMark/>
          </w:tcPr>
          <w:p w14:paraId="2D9991B9"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5.2.</w:t>
            </w:r>
          </w:p>
        </w:tc>
        <w:tc>
          <w:tcPr>
            <w:tcW w:w="704" w:type="dxa"/>
            <w:tcBorders>
              <w:top w:val="single" w:sz="4" w:space="0" w:color="auto"/>
              <w:left w:val="nil"/>
              <w:bottom w:val="single" w:sz="4" w:space="0" w:color="auto"/>
              <w:right w:val="single" w:sz="4" w:space="0" w:color="auto"/>
            </w:tcBorders>
            <w:vAlign w:val="center"/>
          </w:tcPr>
          <w:p w14:paraId="77782EE2"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nil"/>
              <w:left w:val="single" w:sz="4" w:space="0" w:color="auto"/>
              <w:bottom w:val="single" w:sz="4" w:space="0" w:color="auto"/>
              <w:right w:val="single" w:sz="4" w:space="0" w:color="auto"/>
            </w:tcBorders>
            <w:vAlign w:val="center"/>
            <w:hideMark/>
          </w:tcPr>
          <w:p w14:paraId="58AB9BA5"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Монтаж напольного покрытия</w:t>
            </w:r>
          </w:p>
        </w:tc>
        <w:tc>
          <w:tcPr>
            <w:tcW w:w="612" w:type="dxa"/>
            <w:tcBorders>
              <w:top w:val="nil"/>
              <w:left w:val="nil"/>
              <w:bottom w:val="single" w:sz="4" w:space="0" w:color="auto"/>
              <w:right w:val="single" w:sz="4" w:space="0" w:color="auto"/>
            </w:tcBorders>
            <w:noWrap/>
            <w:vAlign w:val="center"/>
            <w:hideMark/>
          </w:tcPr>
          <w:p w14:paraId="4A7EF969"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0432FD47"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332B2EE3"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1AB286B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DE7FD6A"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7F1B5E8"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EDC5C6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6D27E98"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44F3B4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EA2C7A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5D1FA82"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3384007B" w14:textId="77777777" w:rsidR="00433EF0" w:rsidRDefault="00433EF0">
            <w:pPr>
              <w:spacing w:after="0" w:line="360" w:lineRule="auto"/>
            </w:pPr>
          </w:p>
        </w:tc>
      </w:tr>
      <w:tr w:rsidR="00433EF0" w14:paraId="1B870E0E" w14:textId="77777777" w:rsidTr="00433EF0">
        <w:trPr>
          <w:trHeight w:val="278"/>
        </w:trPr>
        <w:tc>
          <w:tcPr>
            <w:tcW w:w="570" w:type="dxa"/>
            <w:tcBorders>
              <w:top w:val="nil"/>
              <w:left w:val="single" w:sz="8" w:space="0" w:color="auto"/>
              <w:bottom w:val="single" w:sz="4" w:space="0" w:color="auto"/>
              <w:right w:val="single" w:sz="4" w:space="0" w:color="auto"/>
            </w:tcBorders>
            <w:noWrap/>
            <w:vAlign w:val="center"/>
            <w:hideMark/>
          </w:tcPr>
          <w:p w14:paraId="7C76C087"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5.3.</w:t>
            </w:r>
          </w:p>
        </w:tc>
        <w:tc>
          <w:tcPr>
            <w:tcW w:w="704" w:type="dxa"/>
            <w:tcBorders>
              <w:top w:val="single" w:sz="4" w:space="0" w:color="auto"/>
              <w:left w:val="nil"/>
              <w:bottom w:val="single" w:sz="4" w:space="0" w:color="auto"/>
              <w:right w:val="single" w:sz="4" w:space="0" w:color="auto"/>
            </w:tcBorders>
            <w:vAlign w:val="center"/>
          </w:tcPr>
          <w:p w14:paraId="72C4EE81"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nil"/>
              <w:left w:val="single" w:sz="4" w:space="0" w:color="auto"/>
              <w:bottom w:val="single" w:sz="4" w:space="0" w:color="auto"/>
              <w:right w:val="single" w:sz="4" w:space="0" w:color="auto"/>
            </w:tcBorders>
            <w:vAlign w:val="center"/>
            <w:hideMark/>
          </w:tcPr>
          <w:p w14:paraId="07FEC79F"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Отделка стен</w:t>
            </w:r>
          </w:p>
        </w:tc>
        <w:tc>
          <w:tcPr>
            <w:tcW w:w="612" w:type="dxa"/>
            <w:tcBorders>
              <w:top w:val="nil"/>
              <w:left w:val="nil"/>
              <w:bottom w:val="single" w:sz="4" w:space="0" w:color="auto"/>
              <w:right w:val="single" w:sz="4" w:space="0" w:color="auto"/>
            </w:tcBorders>
            <w:noWrap/>
            <w:vAlign w:val="center"/>
            <w:hideMark/>
          </w:tcPr>
          <w:p w14:paraId="543CE2DF"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3ED8631F"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0E5F7B80"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00118BC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C2D416B"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F3368B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244D02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4F15CCE"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A820402"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8E08AE8"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93DB960"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5FFD8292" w14:textId="77777777" w:rsidR="00433EF0" w:rsidRDefault="00433EF0">
            <w:pPr>
              <w:spacing w:after="0" w:line="360" w:lineRule="auto"/>
            </w:pPr>
          </w:p>
        </w:tc>
      </w:tr>
      <w:tr w:rsidR="00433EF0" w14:paraId="1D33AAE2"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273301F5"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5.4.</w:t>
            </w:r>
          </w:p>
        </w:tc>
        <w:tc>
          <w:tcPr>
            <w:tcW w:w="704" w:type="dxa"/>
            <w:tcBorders>
              <w:top w:val="single" w:sz="4" w:space="0" w:color="auto"/>
              <w:left w:val="nil"/>
              <w:bottom w:val="single" w:sz="4" w:space="0" w:color="auto"/>
              <w:right w:val="single" w:sz="4" w:space="0" w:color="auto"/>
            </w:tcBorders>
            <w:vAlign w:val="center"/>
          </w:tcPr>
          <w:p w14:paraId="6ADEE9CB"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nil"/>
              <w:left w:val="single" w:sz="4" w:space="0" w:color="auto"/>
              <w:bottom w:val="single" w:sz="4" w:space="0" w:color="auto"/>
              <w:right w:val="single" w:sz="4" w:space="0" w:color="auto"/>
            </w:tcBorders>
            <w:vAlign w:val="center"/>
            <w:hideMark/>
          </w:tcPr>
          <w:p w14:paraId="04BC1021"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Отделка потолков</w:t>
            </w:r>
          </w:p>
        </w:tc>
        <w:tc>
          <w:tcPr>
            <w:tcW w:w="612" w:type="dxa"/>
            <w:tcBorders>
              <w:top w:val="nil"/>
              <w:left w:val="nil"/>
              <w:bottom w:val="single" w:sz="4" w:space="0" w:color="auto"/>
              <w:right w:val="single" w:sz="4" w:space="0" w:color="auto"/>
            </w:tcBorders>
            <w:noWrap/>
            <w:vAlign w:val="center"/>
            <w:hideMark/>
          </w:tcPr>
          <w:p w14:paraId="3DC36D5F"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0D47B5DF"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1318F61E"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3FA6A90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7AF39F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850DE48"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16C2055"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C21553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05CEEE09"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E8E7495"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A1B6380"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37C50A94" w14:textId="77777777" w:rsidR="00433EF0" w:rsidRDefault="00433EF0">
            <w:pPr>
              <w:spacing w:after="0" w:line="360" w:lineRule="auto"/>
            </w:pPr>
          </w:p>
        </w:tc>
      </w:tr>
      <w:tr w:rsidR="00433EF0" w14:paraId="78A137CA" w14:textId="77777777" w:rsidTr="00433EF0">
        <w:trPr>
          <w:trHeight w:val="244"/>
        </w:trPr>
        <w:tc>
          <w:tcPr>
            <w:tcW w:w="570" w:type="dxa"/>
            <w:tcBorders>
              <w:top w:val="nil"/>
              <w:left w:val="single" w:sz="8" w:space="0" w:color="auto"/>
              <w:bottom w:val="single" w:sz="4" w:space="0" w:color="auto"/>
              <w:right w:val="single" w:sz="4" w:space="0" w:color="auto"/>
            </w:tcBorders>
            <w:noWrap/>
            <w:vAlign w:val="center"/>
            <w:hideMark/>
          </w:tcPr>
          <w:p w14:paraId="622F4EC8" w14:textId="77777777" w:rsidR="00433EF0" w:rsidRDefault="00433EF0">
            <w:pPr>
              <w:spacing w:after="0" w:line="240" w:lineRule="auto"/>
              <w:jc w:val="center"/>
              <w:rPr>
                <w:rFonts w:ascii="Times New Roman" w:eastAsia="Times New Roman" w:hAnsi="Times New Roman" w:cs="Times New Roman"/>
                <w:bCs/>
                <w:i/>
                <w:color w:val="000000"/>
                <w:sz w:val="18"/>
                <w:szCs w:val="18"/>
                <w:lang w:eastAsia="ru-RU"/>
              </w:rPr>
            </w:pPr>
            <w:r>
              <w:rPr>
                <w:rFonts w:ascii="Times New Roman" w:eastAsia="Times New Roman" w:hAnsi="Times New Roman"/>
                <w:bCs/>
                <w:i/>
                <w:color w:val="000000"/>
                <w:sz w:val="18"/>
                <w:szCs w:val="18"/>
                <w:lang w:eastAsia="ru-RU"/>
              </w:rPr>
              <w:t>5.5.</w:t>
            </w:r>
          </w:p>
        </w:tc>
        <w:tc>
          <w:tcPr>
            <w:tcW w:w="704" w:type="dxa"/>
            <w:tcBorders>
              <w:top w:val="single" w:sz="4" w:space="0" w:color="auto"/>
              <w:left w:val="nil"/>
              <w:bottom w:val="single" w:sz="4" w:space="0" w:color="auto"/>
              <w:right w:val="single" w:sz="4" w:space="0" w:color="auto"/>
            </w:tcBorders>
            <w:vAlign w:val="center"/>
          </w:tcPr>
          <w:p w14:paraId="4BEE2EB7" w14:textId="77777777" w:rsidR="00433EF0" w:rsidRDefault="00433EF0">
            <w:pPr>
              <w:widowControl w:val="0"/>
              <w:tabs>
                <w:tab w:val="left" w:pos="840"/>
              </w:tabs>
              <w:autoSpaceDE w:val="0"/>
              <w:autoSpaceDN w:val="0"/>
              <w:adjustRightInd w:val="0"/>
              <w:spacing w:after="0" w:line="240" w:lineRule="auto"/>
              <w:jc w:val="center"/>
              <w:rPr>
                <w:rFonts w:ascii="Times New Roman" w:eastAsia="Calibri" w:hAnsi="Times New Roman" w:cs="Times New Roman"/>
                <w:bCs/>
                <w:i/>
                <w:sz w:val="18"/>
                <w:szCs w:val="18"/>
                <w:lang w:eastAsia="ar-SA"/>
              </w:rPr>
            </w:pPr>
          </w:p>
        </w:tc>
        <w:tc>
          <w:tcPr>
            <w:tcW w:w="3397" w:type="dxa"/>
            <w:tcBorders>
              <w:top w:val="nil"/>
              <w:left w:val="single" w:sz="4" w:space="0" w:color="auto"/>
              <w:bottom w:val="single" w:sz="4" w:space="0" w:color="auto"/>
              <w:right w:val="single" w:sz="4" w:space="0" w:color="auto"/>
            </w:tcBorders>
            <w:noWrap/>
            <w:hideMark/>
          </w:tcPr>
          <w:p w14:paraId="0B82F714" w14:textId="77777777" w:rsidR="00433EF0" w:rsidRDefault="00433EF0">
            <w:pPr>
              <w:widowControl w:val="0"/>
              <w:tabs>
                <w:tab w:val="left" w:pos="840"/>
              </w:tabs>
              <w:autoSpaceDE w:val="0"/>
              <w:autoSpaceDN w:val="0"/>
              <w:adjustRightInd w:val="0"/>
              <w:spacing w:after="0" w:line="240" w:lineRule="auto"/>
              <w:rPr>
                <w:rFonts w:ascii="Times New Roman" w:eastAsia="Times New Roman" w:hAnsi="Times New Roman" w:cs="Times New Roman"/>
                <w:bCs/>
                <w:i/>
                <w:iCs/>
                <w:color w:val="000000"/>
                <w:sz w:val="18"/>
                <w:szCs w:val="18"/>
                <w:lang w:eastAsia="ru-RU"/>
              </w:rPr>
            </w:pPr>
            <w:r>
              <w:rPr>
                <w:rFonts w:ascii="Times New Roman" w:hAnsi="Times New Roman"/>
                <w:bCs/>
                <w:i/>
                <w:sz w:val="18"/>
                <w:szCs w:val="18"/>
              </w:rPr>
              <w:t>Монтаж межкомнатных дверей</w:t>
            </w:r>
          </w:p>
        </w:tc>
        <w:tc>
          <w:tcPr>
            <w:tcW w:w="612" w:type="dxa"/>
            <w:tcBorders>
              <w:top w:val="nil"/>
              <w:left w:val="nil"/>
              <w:bottom w:val="single" w:sz="4" w:space="0" w:color="auto"/>
              <w:right w:val="single" w:sz="4" w:space="0" w:color="auto"/>
            </w:tcBorders>
            <w:noWrap/>
            <w:vAlign w:val="center"/>
            <w:hideMark/>
          </w:tcPr>
          <w:p w14:paraId="3A4D7084"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47E23EE9"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4D944B0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4D0E67D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CB17978"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F8DC17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C42E583"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D6BCE4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BD60F4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E13FBB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5FAB8F4A"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53A4E991" w14:textId="77777777" w:rsidR="00433EF0" w:rsidRDefault="00433EF0">
            <w:pPr>
              <w:spacing w:after="0" w:line="360" w:lineRule="auto"/>
            </w:pPr>
          </w:p>
        </w:tc>
      </w:tr>
      <w:tr w:rsidR="00433EF0" w14:paraId="362CB9DA"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5BE63199"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5.6</w:t>
            </w:r>
          </w:p>
        </w:tc>
        <w:tc>
          <w:tcPr>
            <w:tcW w:w="704" w:type="dxa"/>
            <w:tcBorders>
              <w:top w:val="single" w:sz="4" w:space="0" w:color="auto"/>
              <w:left w:val="nil"/>
              <w:bottom w:val="single" w:sz="4" w:space="0" w:color="auto"/>
              <w:right w:val="single" w:sz="4" w:space="0" w:color="auto"/>
            </w:tcBorders>
            <w:vAlign w:val="center"/>
          </w:tcPr>
          <w:p w14:paraId="2909A61B"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nil"/>
              <w:left w:val="single" w:sz="4" w:space="0" w:color="auto"/>
              <w:bottom w:val="single" w:sz="4" w:space="0" w:color="auto"/>
              <w:right w:val="single" w:sz="4" w:space="0" w:color="auto"/>
            </w:tcBorders>
            <w:noWrap/>
            <w:vAlign w:val="center"/>
            <w:hideMark/>
          </w:tcPr>
          <w:p w14:paraId="72362662"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Монтаж светильников, выключателей и розеток</w:t>
            </w:r>
          </w:p>
        </w:tc>
        <w:tc>
          <w:tcPr>
            <w:tcW w:w="612" w:type="dxa"/>
            <w:tcBorders>
              <w:top w:val="nil"/>
              <w:left w:val="nil"/>
              <w:bottom w:val="single" w:sz="4" w:space="0" w:color="auto"/>
              <w:right w:val="single" w:sz="4" w:space="0" w:color="auto"/>
            </w:tcBorders>
            <w:noWrap/>
            <w:vAlign w:val="center"/>
            <w:hideMark/>
          </w:tcPr>
          <w:p w14:paraId="226B6FDF"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0EAF71A4"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7BA759D2"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5E2DC4CC"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CE3BB8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79DCF5B"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C28C16F"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32917DF7"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29A40E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2B7AA8A"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B164FD2"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4200DD0B" w14:textId="77777777" w:rsidR="00433EF0" w:rsidRDefault="00433EF0">
            <w:pPr>
              <w:spacing w:after="0" w:line="360" w:lineRule="auto"/>
            </w:pPr>
          </w:p>
        </w:tc>
      </w:tr>
      <w:tr w:rsidR="00433EF0" w14:paraId="6F79A557" w14:textId="77777777" w:rsidTr="00433EF0">
        <w:trPr>
          <w:trHeight w:val="300"/>
        </w:trPr>
        <w:tc>
          <w:tcPr>
            <w:tcW w:w="570" w:type="dxa"/>
            <w:tcBorders>
              <w:top w:val="nil"/>
              <w:left w:val="single" w:sz="8" w:space="0" w:color="auto"/>
              <w:bottom w:val="single" w:sz="4" w:space="0" w:color="auto"/>
              <w:right w:val="single" w:sz="4" w:space="0" w:color="auto"/>
            </w:tcBorders>
            <w:noWrap/>
            <w:vAlign w:val="center"/>
            <w:hideMark/>
          </w:tcPr>
          <w:p w14:paraId="6CE2A547" w14:textId="77777777" w:rsidR="00433EF0" w:rsidRDefault="00433EF0">
            <w:pPr>
              <w:spacing w:after="0" w:line="240" w:lineRule="auto"/>
              <w:jc w:val="center"/>
              <w:rPr>
                <w:rFonts w:ascii="Times New Roman" w:eastAsia="Times New Roman" w:hAnsi="Times New Roman" w:cs="Times New Roman"/>
                <w:i/>
                <w:color w:val="000000"/>
                <w:sz w:val="18"/>
                <w:szCs w:val="18"/>
                <w:lang w:eastAsia="ru-RU"/>
              </w:rPr>
            </w:pPr>
            <w:r>
              <w:rPr>
                <w:rFonts w:ascii="Times New Roman" w:eastAsia="Times New Roman" w:hAnsi="Times New Roman"/>
                <w:i/>
                <w:color w:val="000000"/>
                <w:sz w:val="18"/>
                <w:szCs w:val="18"/>
                <w:lang w:eastAsia="ru-RU"/>
              </w:rPr>
              <w:t>5.7.</w:t>
            </w:r>
          </w:p>
        </w:tc>
        <w:tc>
          <w:tcPr>
            <w:tcW w:w="704" w:type="dxa"/>
            <w:tcBorders>
              <w:top w:val="single" w:sz="4" w:space="0" w:color="auto"/>
              <w:left w:val="nil"/>
              <w:bottom w:val="single" w:sz="4" w:space="0" w:color="auto"/>
              <w:right w:val="single" w:sz="4" w:space="0" w:color="auto"/>
            </w:tcBorders>
            <w:vAlign w:val="center"/>
          </w:tcPr>
          <w:p w14:paraId="4DEB80C4" w14:textId="77777777" w:rsidR="00433EF0" w:rsidRDefault="00433EF0">
            <w:pPr>
              <w:spacing w:after="0" w:line="240" w:lineRule="auto"/>
              <w:jc w:val="center"/>
              <w:rPr>
                <w:rFonts w:ascii="Times New Roman" w:eastAsia="Calibri" w:hAnsi="Times New Roman" w:cs="Times New Roman"/>
                <w:bCs/>
                <w:i/>
                <w:sz w:val="18"/>
                <w:szCs w:val="18"/>
                <w:lang w:eastAsia="ar-SA"/>
              </w:rPr>
            </w:pPr>
          </w:p>
        </w:tc>
        <w:tc>
          <w:tcPr>
            <w:tcW w:w="3397" w:type="dxa"/>
            <w:tcBorders>
              <w:top w:val="nil"/>
              <w:left w:val="single" w:sz="4" w:space="0" w:color="auto"/>
              <w:bottom w:val="single" w:sz="4" w:space="0" w:color="auto"/>
              <w:right w:val="single" w:sz="4" w:space="0" w:color="auto"/>
            </w:tcBorders>
            <w:noWrap/>
            <w:vAlign w:val="center"/>
            <w:hideMark/>
          </w:tcPr>
          <w:p w14:paraId="5EB7AF4D" w14:textId="77777777" w:rsidR="00433EF0" w:rsidRDefault="00433EF0">
            <w:pPr>
              <w:spacing w:after="0" w:line="240" w:lineRule="auto"/>
              <w:rPr>
                <w:rFonts w:ascii="Times New Roman" w:eastAsia="Times New Roman" w:hAnsi="Times New Roman" w:cs="Times New Roman"/>
                <w:i/>
                <w:iCs/>
                <w:color w:val="000000"/>
                <w:sz w:val="18"/>
                <w:szCs w:val="18"/>
                <w:lang w:eastAsia="ru-RU"/>
              </w:rPr>
            </w:pPr>
            <w:r>
              <w:rPr>
                <w:rFonts w:ascii="Times New Roman" w:hAnsi="Times New Roman"/>
                <w:bCs/>
                <w:i/>
                <w:sz w:val="18"/>
                <w:szCs w:val="18"/>
              </w:rPr>
              <w:t>Монтаж конвекторов (отопления)</w:t>
            </w:r>
          </w:p>
        </w:tc>
        <w:tc>
          <w:tcPr>
            <w:tcW w:w="612" w:type="dxa"/>
            <w:tcBorders>
              <w:top w:val="nil"/>
              <w:left w:val="nil"/>
              <w:bottom w:val="single" w:sz="4" w:space="0" w:color="auto"/>
              <w:right w:val="single" w:sz="4" w:space="0" w:color="auto"/>
            </w:tcBorders>
            <w:noWrap/>
            <w:vAlign w:val="center"/>
            <w:hideMark/>
          </w:tcPr>
          <w:p w14:paraId="47CCFD7B" w14:textId="77777777" w:rsidR="00433EF0" w:rsidRDefault="00433EF0">
            <w:pPr>
              <w:spacing w:after="0" w:line="360" w:lineRule="auto"/>
            </w:pPr>
          </w:p>
        </w:tc>
        <w:tc>
          <w:tcPr>
            <w:tcW w:w="818" w:type="dxa"/>
            <w:tcBorders>
              <w:top w:val="nil"/>
              <w:left w:val="nil"/>
              <w:bottom w:val="single" w:sz="4" w:space="0" w:color="auto"/>
              <w:right w:val="single" w:sz="4" w:space="0" w:color="auto"/>
            </w:tcBorders>
            <w:noWrap/>
            <w:vAlign w:val="center"/>
            <w:hideMark/>
          </w:tcPr>
          <w:p w14:paraId="1E252FBA" w14:textId="77777777" w:rsidR="00433EF0" w:rsidRDefault="00433EF0">
            <w:pPr>
              <w:spacing w:after="0" w:line="360" w:lineRule="auto"/>
            </w:pPr>
          </w:p>
        </w:tc>
        <w:tc>
          <w:tcPr>
            <w:tcW w:w="567" w:type="dxa"/>
            <w:tcBorders>
              <w:top w:val="single" w:sz="4" w:space="0" w:color="auto"/>
              <w:left w:val="nil"/>
              <w:bottom w:val="single" w:sz="4" w:space="0" w:color="auto"/>
              <w:right w:val="single" w:sz="4" w:space="0" w:color="auto"/>
            </w:tcBorders>
          </w:tcPr>
          <w:p w14:paraId="13A4B675" w14:textId="77777777" w:rsidR="00433EF0" w:rsidRDefault="00433EF0">
            <w:pPr>
              <w:spacing w:after="0" w:line="240" w:lineRule="auto"/>
              <w:jc w:val="center"/>
              <w:rPr>
                <w:rFonts w:ascii="Times New Roman" w:eastAsia="Times New Roman" w:hAnsi="Times New Roman" w:cs="Times New Roman"/>
                <w:color w:val="000000"/>
                <w:sz w:val="18"/>
                <w:szCs w:val="18"/>
                <w:lang w:eastAsia="ru-RU"/>
              </w:rPr>
            </w:pPr>
          </w:p>
        </w:tc>
        <w:tc>
          <w:tcPr>
            <w:tcW w:w="617" w:type="dxa"/>
            <w:tcBorders>
              <w:top w:val="nil"/>
              <w:left w:val="single" w:sz="4" w:space="0" w:color="auto"/>
              <w:bottom w:val="single" w:sz="4" w:space="0" w:color="auto"/>
              <w:right w:val="single" w:sz="4" w:space="0" w:color="auto"/>
            </w:tcBorders>
            <w:noWrap/>
            <w:vAlign w:val="center"/>
            <w:hideMark/>
          </w:tcPr>
          <w:p w14:paraId="30F86FB6"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5E25E5A"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184A763E"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BA6F04D"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4E5DBAA0"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7CCD6151"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6E1B4E6B" w14:textId="77777777" w:rsidR="00433EF0" w:rsidRDefault="00433EF0">
            <w:pPr>
              <w:spacing w:after="0" w:line="360" w:lineRule="auto"/>
            </w:pPr>
          </w:p>
        </w:tc>
        <w:tc>
          <w:tcPr>
            <w:tcW w:w="390" w:type="dxa"/>
            <w:tcBorders>
              <w:top w:val="nil"/>
              <w:left w:val="nil"/>
              <w:bottom w:val="single" w:sz="4" w:space="0" w:color="auto"/>
              <w:right w:val="single" w:sz="4" w:space="0" w:color="auto"/>
            </w:tcBorders>
            <w:noWrap/>
            <w:vAlign w:val="center"/>
            <w:hideMark/>
          </w:tcPr>
          <w:p w14:paraId="289C5197" w14:textId="77777777" w:rsidR="00433EF0" w:rsidRDefault="00433EF0">
            <w:pPr>
              <w:spacing w:after="0" w:line="360" w:lineRule="auto"/>
            </w:pPr>
          </w:p>
        </w:tc>
        <w:tc>
          <w:tcPr>
            <w:tcW w:w="395" w:type="dxa"/>
            <w:tcBorders>
              <w:top w:val="nil"/>
              <w:left w:val="nil"/>
              <w:bottom w:val="single" w:sz="4" w:space="0" w:color="auto"/>
              <w:right w:val="single" w:sz="4" w:space="0" w:color="auto"/>
            </w:tcBorders>
            <w:noWrap/>
            <w:vAlign w:val="center"/>
            <w:hideMark/>
          </w:tcPr>
          <w:p w14:paraId="0FF2C4EE" w14:textId="77777777" w:rsidR="00433EF0" w:rsidRDefault="00433EF0">
            <w:pPr>
              <w:spacing w:after="0" w:line="360" w:lineRule="auto"/>
            </w:pPr>
          </w:p>
        </w:tc>
      </w:tr>
    </w:tbl>
    <w:p w14:paraId="282FE73D" w14:textId="77777777" w:rsidR="00433EF0" w:rsidRDefault="00433EF0" w:rsidP="00FF286C"/>
    <w:p w14:paraId="77C79393" w14:textId="0D1ABC6C" w:rsidR="00433EF0" w:rsidRPr="00772601" w:rsidRDefault="00433EF0" w:rsidP="00433EF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Приложение № 4</w:t>
      </w:r>
    </w:p>
    <w:p w14:paraId="3E7576B3" w14:textId="77777777" w:rsidR="00433EF0" w:rsidRDefault="00433EF0" w:rsidP="00433EF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к</w:t>
      </w:r>
      <w:r w:rsidRPr="00772601">
        <w:rPr>
          <w:rFonts w:ascii="Times New Roman" w:hAnsi="Times New Roman" w:cs="Times New Roman"/>
          <w:sz w:val="24"/>
          <w:szCs w:val="24"/>
        </w:rPr>
        <w:t xml:space="preserve"> договору №____________</w:t>
      </w:r>
      <w:r>
        <w:rPr>
          <w:rFonts w:ascii="Times New Roman" w:hAnsi="Times New Roman" w:cs="Times New Roman"/>
          <w:sz w:val="24"/>
          <w:szCs w:val="24"/>
        </w:rPr>
        <w:t xml:space="preserve"> о</w:t>
      </w:r>
      <w:r w:rsidRPr="00772601">
        <w:rPr>
          <w:rFonts w:ascii="Times New Roman" w:hAnsi="Times New Roman" w:cs="Times New Roman"/>
          <w:sz w:val="24"/>
          <w:szCs w:val="24"/>
        </w:rPr>
        <w:t>т «___»___________________2026 г.</w:t>
      </w:r>
    </w:p>
    <w:p w14:paraId="53A902F5" w14:textId="0A8A87F7" w:rsidR="00CB5F50" w:rsidRDefault="00CB5F50" w:rsidP="00CB5F50">
      <w:pPr>
        <w:jc w:val="center"/>
        <w:rPr>
          <w:rFonts w:ascii="Times New Roman" w:hAnsi="Times New Roman" w:cs="Times New Roman"/>
          <w:b/>
          <w:sz w:val="24"/>
          <w:szCs w:val="24"/>
        </w:rPr>
      </w:pPr>
    </w:p>
    <w:p w14:paraId="15E35C4E" w14:textId="7D80F543" w:rsidR="00CB5F50" w:rsidRDefault="00CB5F50" w:rsidP="00CB5F50">
      <w:pPr>
        <w:jc w:val="center"/>
        <w:rPr>
          <w:rFonts w:ascii="Times New Roman" w:hAnsi="Times New Roman" w:cs="Times New Roman"/>
          <w:b/>
          <w:sz w:val="24"/>
          <w:szCs w:val="24"/>
        </w:rPr>
      </w:pPr>
      <w:r>
        <w:rPr>
          <w:rFonts w:ascii="Times New Roman" w:hAnsi="Times New Roman" w:cs="Times New Roman"/>
          <w:b/>
          <w:sz w:val="24"/>
          <w:szCs w:val="24"/>
        </w:rPr>
        <w:t xml:space="preserve">АКТ СДАЧИ-ПРИЕМКИ РАБОТ </w:t>
      </w:r>
      <w:r w:rsidRPr="00CB5F50">
        <w:rPr>
          <w:rFonts w:ascii="Times New Roman" w:hAnsi="Times New Roman" w:cs="Times New Roman"/>
          <w:b/>
          <w:sz w:val="24"/>
          <w:szCs w:val="24"/>
        </w:rPr>
        <w:t>(ФОРМА)</w:t>
      </w:r>
    </w:p>
    <w:p w14:paraId="4E58D402" w14:textId="77777777" w:rsidR="00CB5F50" w:rsidRDefault="00CB5F50" w:rsidP="00CB5F50">
      <w:pPr>
        <w:jc w:val="center"/>
        <w:rPr>
          <w:rFonts w:ascii="Times New Roman" w:hAnsi="Times New Roman" w:cs="Times New Roman"/>
          <w:sz w:val="24"/>
          <w:szCs w:val="24"/>
        </w:rPr>
      </w:pPr>
      <w:r>
        <w:rPr>
          <w:rFonts w:ascii="Times New Roman" w:hAnsi="Times New Roman" w:cs="Times New Roman"/>
          <w:sz w:val="24"/>
          <w:szCs w:val="24"/>
        </w:rPr>
        <w:t>выполненных по Договору № _____________ от «__» ______ 2026 г.</w:t>
      </w:r>
    </w:p>
    <w:p w14:paraId="40CA28FE" w14:textId="77777777" w:rsidR="00CB5F50" w:rsidRDefault="00CB5F50" w:rsidP="00CB5F50">
      <w:pPr>
        <w:rPr>
          <w:rFonts w:ascii="Times New Roman" w:hAnsi="Times New Roman" w:cs="Times New Roman"/>
          <w:sz w:val="24"/>
          <w:szCs w:val="24"/>
        </w:rPr>
      </w:pPr>
      <w:r>
        <w:rPr>
          <w:rFonts w:ascii="Times New Roman" w:hAnsi="Times New Roman" w:cs="Times New Roman"/>
          <w:sz w:val="24"/>
          <w:szCs w:val="24"/>
        </w:rPr>
        <w:t xml:space="preserve">г. Нижний Новгород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 _______________ 2026 г.</w:t>
      </w:r>
    </w:p>
    <w:p w14:paraId="26937111" w14:textId="77777777" w:rsidR="00CB5F50" w:rsidRDefault="00CB5F50" w:rsidP="00CB5F50">
      <w:pPr>
        <w:spacing w:after="0"/>
        <w:rPr>
          <w:rFonts w:ascii="Times New Roman" w:hAnsi="Times New Roman" w:cs="Times New Roman"/>
          <w:sz w:val="24"/>
          <w:szCs w:val="24"/>
        </w:rPr>
      </w:pPr>
      <w:r>
        <w:rPr>
          <w:rFonts w:ascii="Times New Roman" w:hAnsi="Times New Roman" w:cs="Times New Roman"/>
          <w:sz w:val="24"/>
          <w:szCs w:val="24"/>
        </w:rPr>
        <w:t>Мы нижеподписавшиеся,</w:t>
      </w:r>
    </w:p>
    <w:p w14:paraId="01655606" w14:textId="77777777" w:rsidR="00CB5F50" w:rsidRDefault="00CB5F50" w:rsidP="00CB5F50">
      <w:pPr>
        <w:spacing w:after="0" w:line="240" w:lineRule="auto"/>
        <w:ind w:firstLine="708"/>
        <w:jc w:val="both"/>
        <w:rPr>
          <w:rFonts w:ascii="Times New Roman" w:hAnsi="Times New Roman" w:cs="Times New Roman"/>
          <w:sz w:val="24"/>
          <w:szCs w:val="24"/>
        </w:rPr>
      </w:pPr>
      <w:r>
        <w:rPr>
          <w:rFonts w:ascii="Times New Roman" w:hAnsi="Times New Roman" w:cs="Times New Roman"/>
          <w:b/>
          <w:sz w:val="24"/>
          <w:szCs w:val="24"/>
        </w:rPr>
        <w:t>Акционерное общество «</w:t>
      </w:r>
      <w:proofErr w:type="spellStart"/>
      <w:r>
        <w:rPr>
          <w:rFonts w:ascii="Times New Roman" w:hAnsi="Times New Roman" w:cs="Times New Roman"/>
          <w:b/>
          <w:sz w:val="24"/>
          <w:szCs w:val="24"/>
        </w:rPr>
        <w:t>Нижтехинвентаризация</w:t>
      </w:r>
      <w:proofErr w:type="spellEnd"/>
      <w:r>
        <w:rPr>
          <w:rFonts w:ascii="Times New Roman" w:hAnsi="Times New Roman" w:cs="Times New Roman"/>
          <w:b/>
          <w:sz w:val="24"/>
          <w:szCs w:val="24"/>
        </w:rPr>
        <w:t xml:space="preserve"> – БТИ Нижегородской области» (АО «НТИ – БТИ НО»</w:t>
      </w:r>
      <w:r>
        <w:rPr>
          <w:rFonts w:ascii="Times New Roman" w:hAnsi="Times New Roman" w:cs="Times New Roman"/>
          <w:sz w:val="24"/>
          <w:szCs w:val="24"/>
        </w:rPr>
        <w:t xml:space="preserve">, именуемое в дальнейшем «Заказчик», в лице генерального директора </w:t>
      </w:r>
      <w:proofErr w:type="spellStart"/>
      <w:r>
        <w:rPr>
          <w:rFonts w:ascii="Times New Roman" w:hAnsi="Times New Roman" w:cs="Times New Roman"/>
          <w:sz w:val="24"/>
          <w:szCs w:val="24"/>
        </w:rPr>
        <w:t>Засухина</w:t>
      </w:r>
      <w:proofErr w:type="spellEnd"/>
      <w:r>
        <w:rPr>
          <w:rFonts w:ascii="Times New Roman" w:hAnsi="Times New Roman" w:cs="Times New Roman"/>
          <w:sz w:val="24"/>
          <w:szCs w:val="24"/>
        </w:rPr>
        <w:t xml:space="preserve"> Дмитрия Юрьевича, действующего на основании Устава, с одной стороны, и _____________________________________________________________________________, именуемое в дальнейшем «Подрядчик», в лице _____________________________________________________________________________, действующего на основании ____________, с другой стороны,  в дальнейшем именуемые «Стороны», составили настоящий Акт сдачи-приемки работ, выполненных по Договору № _____________ от «__» ______ 2026 г., о нижеследующем:</w:t>
      </w:r>
    </w:p>
    <w:p w14:paraId="27A1C42D" w14:textId="77777777" w:rsidR="00CB5F50" w:rsidRDefault="00CB5F50" w:rsidP="00CB5F50">
      <w:pPr>
        <w:spacing w:after="0" w:line="240" w:lineRule="auto"/>
        <w:ind w:firstLine="708"/>
        <w:jc w:val="both"/>
        <w:rPr>
          <w:rFonts w:ascii="Times New Roman" w:hAnsi="Times New Roman" w:cs="Times New Roman"/>
          <w:sz w:val="24"/>
          <w:szCs w:val="24"/>
        </w:rPr>
      </w:pPr>
    </w:p>
    <w:p w14:paraId="03EFBB55" w14:textId="77777777" w:rsidR="00CB5F50" w:rsidRDefault="00CB5F50" w:rsidP="004F1EA0">
      <w:pPr>
        <w:pStyle w:val="a8"/>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 Договором № _____________ от «__» ______ 2026 г., Подрядчик выполнил </w:t>
      </w:r>
      <w:r>
        <w:rPr>
          <w:rFonts w:ascii="Times New Roman" w:hAnsi="Times New Roman" w:cs="Times New Roman"/>
          <w:color w:val="808080" w:themeColor="background1" w:themeShade="80"/>
          <w:sz w:val="24"/>
          <w:szCs w:val="24"/>
        </w:rPr>
        <w:t>работы по изготовлению, поставке, монтажу некапитальных быстровозводимых каркасных домов серии «</w:t>
      </w:r>
      <w:proofErr w:type="spellStart"/>
      <w:r>
        <w:rPr>
          <w:rFonts w:ascii="Times New Roman" w:hAnsi="Times New Roman" w:cs="Times New Roman"/>
          <w:color w:val="808080" w:themeColor="background1" w:themeShade="80"/>
          <w:sz w:val="24"/>
          <w:szCs w:val="24"/>
        </w:rPr>
        <w:t>Барн</w:t>
      </w:r>
      <w:proofErr w:type="spellEnd"/>
      <w:r>
        <w:rPr>
          <w:rFonts w:ascii="Times New Roman" w:hAnsi="Times New Roman" w:cs="Times New Roman"/>
          <w:color w:val="808080" w:themeColor="background1" w:themeShade="80"/>
          <w:sz w:val="24"/>
          <w:szCs w:val="24"/>
        </w:rPr>
        <w:t xml:space="preserve"> </w:t>
      </w:r>
      <w:proofErr w:type="spellStart"/>
      <w:r>
        <w:rPr>
          <w:rFonts w:ascii="Times New Roman" w:hAnsi="Times New Roman" w:cs="Times New Roman"/>
          <w:color w:val="808080" w:themeColor="background1" w:themeShade="80"/>
          <w:sz w:val="24"/>
          <w:szCs w:val="24"/>
        </w:rPr>
        <w:t>Опти</w:t>
      </w:r>
      <w:proofErr w:type="spellEnd"/>
      <w:r>
        <w:rPr>
          <w:rFonts w:ascii="Times New Roman" w:hAnsi="Times New Roman" w:cs="Times New Roman"/>
          <w:color w:val="808080" w:themeColor="background1" w:themeShade="80"/>
          <w:sz w:val="24"/>
          <w:szCs w:val="24"/>
        </w:rPr>
        <w:t xml:space="preserve">» с террасой с применением технологии </w:t>
      </w:r>
      <w:proofErr w:type="spellStart"/>
      <w:r>
        <w:rPr>
          <w:rFonts w:ascii="Times New Roman" w:hAnsi="Times New Roman" w:cs="Times New Roman"/>
          <w:color w:val="808080" w:themeColor="background1" w:themeShade="80"/>
          <w:sz w:val="24"/>
          <w:szCs w:val="24"/>
        </w:rPr>
        <w:t>коннекторной</w:t>
      </w:r>
      <w:proofErr w:type="spellEnd"/>
      <w:r>
        <w:rPr>
          <w:rFonts w:ascii="Times New Roman" w:hAnsi="Times New Roman" w:cs="Times New Roman"/>
          <w:color w:val="808080" w:themeColor="background1" w:themeShade="80"/>
          <w:sz w:val="24"/>
          <w:szCs w:val="24"/>
        </w:rPr>
        <w:t xml:space="preserve"> сборки силового каркаса для круглогодичного проживания, включая  работы по устройству оснований (свайно-винтовых фундаментов) для монтажа каркасных домов, обучению правилам эксплуатации и инструктажу специалистов Заказчика, эксплуатирующих каркасные дома, и специалистов Заказчика, осуществляющих техническое обслуживание каркасных домов, правилам эксплуатации и технического обслуживания каркасных домов и передал результат работ в собственность Заказчика</w:t>
      </w:r>
      <w:r>
        <w:rPr>
          <w:rFonts w:ascii="Times New Roman" w:hAnsi="Times New Roman" w:cs="Times New Roman"/>
          <w:sz w:val="24"/>
          <w:szCs w:val="24"/>
        </w:rPr>
        <w:t xml:space="preserve">, а Заказчик принял </w:t>
      </w:r>
      <w:r>
        <w:rPr>
          <w:rFonts w:ascii="Times New Roman" w:hAnsi="Times New Roman" w:cs="Times New Roman"/>
          <w:color w:val="808080" w:themeColor="background1" w:themeShade="80"/>
          <w:sz w:val="24"/>
          <w:szCs w:val="24"/>
        </w:rPr>
        <w:t>работы по изготовлению, поставке, монтажу некапитальных быстровозводимых каркасных домов серии «</w:t>
      </w:r>
      <w:proofErr w:type="spellStart"/>
      <w:r>
        <w:rPr>
          <w:rFonts w:ascii="Times New Roman" w:hAnsi="Times New Roman" w:cs="Times New Roman"/>
          <w:color w:val="808080" w:themeColor="background1" w:themeShade="80"/>
          <w:sz w:val="24"/>
          <w:szCs w:val="24"/>
        </w:rPr>
        <w:t>Барн</w:t>
      </w:r>
      <w:proofErr w:type="spellEnd"/>
      <w:r>
        <w:rPr>
          <w:rFonts w:ascii="Times New Roman" w:hAnsi="Times New Roman" w:cs="Times New Roman"/>
          <w:color w:val="808080" w:themeColor="background1" w:themeShade="80"/>
          <w:sz w:val="24"/>
          <w:szCs w:val="24"/>
        </w:rPr>
        <w:t xml:space="preserve"> </w:t>
      </w:r>
      <w:proofErr w:type="spellStart"/>
      <w:r>
        <w:rPr>
          <w:rFonts w:ascii="Times New Roman" w:hAnsi="Times New Roman" w:cs="Times New Roman"/>
          <w:color w:val="808080" w:themeColor="background1" w:themeShade="80"/>
          <w:sz w:val="24"/>
          <w:szCs w:val="24"/>
        </w:rPr>
        <w:t>Опти</w:t>
      </w:r>
      <w:proofErr w:type="spellEnd"/>
      <w:r>
        <w:rPr>
          <w:rFonts w:ascii="Times New Roman" w:hAnsi="Times New Roman" w:cs="Times New Roman"/>
          <w:color w:val="808080" w:themeColor="background1" w:themeShade="80"/>
          <w:sz w:val="24"/>
          <w:szCs w:val="24"/>
        </w:rPr>
        <w:t xml:space="preserve">» с террасой с применением технологии </w:t>
      </w:r>
      <w:proofErr w:type="spellStart"/>
      <w:r>
        <w:rPr>
          <w:rFonts w:ascii="Times New Roman" w:hAnsi="Times New Roman" w:cs="Times New Roman"/>
          <w:color w:val="808080" w:themeColor="background1" w:themeShade="80"/>
          <w:sz w:val="24"/>
          <w:szCs w:val="24"/>
        </w:rPr>
        <w:t>коннекторной</w:t>
      </w:r>
      <w:proofErr w:type="spellEnd"/>
      <w:r>
        <w:rPr>
          <w:rFonts w:ascii="Times New Roman" w:hAnsi="Times New Roman" w:cs="Times New Roman"/>
          <w:color w:val="808080" w:themeColor="background1" w:themeShade="80"/>
          <w:sz w:val="24"/>
          <w:szCs w:val="24"/>
        </w:rPr>
        <w:t xml:space="preserve"> сборки силового каркаса для круглогодичного проживания, включая  работы по устройству оснований (свайно-винтовых фундаментов) для монтажа каркасных домов, обучению правилам эксплуатации и инструктажу специалистов Заказчика, эксплуатирующих каркасные дома, и специалистов Заказчика, осуществляющих техническое обслуживание каркасных домов, правилам эксплуатации и технического обслуживания каркасных домов, а также принял в собственность результат работ</w:t>
      </w:r>
      <w:r>
        <w:rPr>
          <w:rFonts w:ascii="Times New Roman" w:hAnsi="Times New Roman" w:cs="Times New Roman"/>
          <w:sz w:val="24"/>
          <w:szCs w:val="24"/>
        </w:rPr>
        <w:t xml:space="preserve">. </w:t>
      </w:r>
    </w:p>
    <w:p w14:paraId="1EF267B6" w14:textId="77777777" w:rsidR="00CB5F50" w:rsidRDefault="00CB5F50" w:rsidP="004F1EA0">
      <w:pPr>
        <w:pStyle w:val="a8"/>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Место выполнения работ: Нижегородская область, Чкаловский район, в районе реки Юг, в пределах границ земельного участка с кадастровым номером 52:13:0120101:63, категория земель - земли особо охраняемых территорий и объектов; вид разрешенного использования - для размещения базы отдыха.</w:t>
      </w:r>
    </w:p>
    <w:p w14:paraId="5481794F" w14:textId="77777777" w:rsidR="00CB5F50" w:rsidRDefault="00CB5F50" w:rsidP="004F1EA0">
      <w:pPr>
        <w:pStyle w:val="a8"/>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Общая стоимость работ, выполненных Подрядчиком по Договору, составляет ______ (_______) рублей, в </w:t>
      </w:r>
      <w:proofErr w:type="spellStart"/>
      <w:r>
        <w:rPr>
          <w:rFonts w:ascii="Times New Roman" w:hAnsi="Times New Roman" w:cs="Times New Roman"/>
          <w:sz w:val="24"/>
          <w:szCs w:val="24"/>
        </w:rPr>
        <w:t>т.ч</w:t>
      </w:r>
      <w:proofErr w:type="spellEnd"/>
      <w:r>
        <w:rPr>
          <w:rFonts w:ascii="Times New Roman" w:hAnsi="Times New Roman" w:cs="Times New Roman"/>
          <w:sz w:val="24"/>
          <w:szCs w:val="24"/>
        </w:rPr>
        <w:t>. НДС __________ /НДС не облагается в соответствии с п. __ ст. ___ Налогового кодекса Российской Федерации.</w:t>
      </w:r>
    </w:p>
    <w:p w14:paraId="0617B923" w14:textId="77777777" w:rsidR="00CB5F50" w:rsidRDefault="00CB5F50" w:rsidP="004F1EA0">
      <w:pPr>
        <w:pStyle w:val="a8"/>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Настоящий Акт подтверждает, что Подрядчиком  в соответствии с Договором № _____________ от «__» ______ 2026 г., выполнены все принятые им обязательства по Договору.</w:t>
      </w:r>
    </w:p>
    <w:p w14:paraId="57261F06" w14:textId="77777777" w:rsidR="00CB5F50" w:rsidRDefault="00CB5F50" w:rsidP="004F1EA0">
      <w:pPr>
        <w:pStyle w:val="a8"/>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Подписание настоящего Акта не освобождает Подрядчика от уплаты штрафных санкций (неустоек), предусмотренных условиями Договора № _____________ от «__» ______________ 2026 г.</w:t>
      </w:r>
    </w:p>
    <w:p w14:paraId="6C810291" w14:textId="77777777" w:rsidR="00CB5F50" w:rsidRDefault="00CB5F50" w:rsidP="004F1EA0">
      <w:pPr>
        <w:pStyle w:val="a8"/>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Настоящий Акт составлен в двух экземплярах, имеющих равную юридическую силу, по одному экземпляру для каждой из Сторон.</w:t>
      </w:r>
    </w:p>
    <w:p w14:paraId="2C4C6944" w14:textId="77777777" w:rsidR="00CB5F50" w:rsidRDefault="00CB5F50" w:rsidP="00CB5F50">
      <w:pPr>
        <w:rPr>
          <w:rFonts w:ascii="Times New Roman" w:hAnsi="Times New Roman" w:cs="Times New Roman"/>
          <w:sz w:val="24"/>
          <w:szCs w:val="24"/>
        </w:rPr>
      </w:pPr>
    </w:p>
    <w:p w14:paraId="0A6F2176" w14:textId="77777777" w:rsidR="00CB5F50" w:rsidRDefault="00CB5F50" w:rsidP="004F1EA0">
      <w:pPr>
        <w:pStyle w:val="a8"/>
        <w:numPr>
          <w:ilvl w:val="0"/>
          <w:numId w:val="18"/>
        </w:numPr>
        <w:jc w:val="center"/>
        <w:rPr>
          <w:rFonts w:ascii="Times New Roman" w:hAnsi="Times New Roman" w:cs="Times New Roman"/>
          <w:b/>
          <w:sz w:val="24"/>
          <w:szCs w:val="24"/>
        </w:rPr>
      </w:pPr>
      <w:r>
        <w:rPr>
          <w:rFonts w:ascii="Times New Roman" w:hAnsi="Times New Roman" w:cs="Times New Roman"/>
          <w:b/>
          <w:sz w:val="24"/>
          <w:szCs w:val="24"/>
        </w:rPr>
        <w:t>ЮРИДИЧЕСКИЕ АДРЕСА И БАНКОВСКИЕ РЕКВИЗИТЫ СТОРОН</w:t>
      </w:r>
    </w:p>
    <w:p w14:paraId="6463517B" w14:textId="77777777" w:rsidR="00CB5F50" w:rsidRDefault="00CB5F50" w:rsidP="00CB5F50">
      <w:pPr>
        <w:rPr>
          <w:rFonts w:ascii="Times New Roman" w:hAnsi="Times New Roman" w:cs="Times New Roman"/>
          <w:b/>
          <w:sz w:val="24"/>
          <w:szCs w:val="24"/>
        </w:rPr>
      </w:pPr>
    </w:p>
    <w:tbl>
      <w:tblPr>
        <w:tblW w:w="9792" w:type="dxa"/>
        <w:tblInd w:w="239" w:type="dxa"/>
        <w:tblLook w:val="01E0" w:firstRow="1" w:lastRow="1" w:firstColumn="1" w:lastColumn="1" w:noHBand="0" w:noVBand="0"/>
      </w:tblPr>
      <w:tblGrid>
        <w:gridCol w:w="4831"/>
        <w:gridCol w:w="4961"/>
      </w:tblGrid>
      <w:tr w:rsidR="00CB5F50" w14:paraId="110463A6" w14:textId="77777777" w:rsidTr="00CB5F50">
        <w:trPr>
          <w:trHeight w:val="567"/>
        </w:trPr>
        <w:tc>
          <w:tcPr>
            <w:tcW w:w="4831" w:type="dxa"/>
          </w:tcPr>
          <w:p w14:paraId="5139BC91"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«Заказчик»:</w:t>
            </w:r>
          </w:p>
          <w:p w14:paraId="2F03DB32"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 xml:space="preserve">АО «НТИ - БТИ НО» </w:t>
            </w:r>
          </w:p>
          <w:p w14:paraId="41FCE2CF"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 xml:space="preserve">Адрес: 603106, г. Нижний Новгород, </w:t>
            </w:r>
          </w:p>
          <w:p w14:paraId="1D95EA48"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ул. Адмирала Васюнина, д.2</w:t>
            </w:r>
          </w:p>
          <w:p w14:paraId="1B497FC9"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ОГРН 1245200029106</w:t>
            </w:r>
          </w:p>
          <w:p w14:paraId="6DB7FB43"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ИНН 5262397105</w:t>
            </w:r>
          </w:p>
          <w:p w14:paraId="462F30DA"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КПП 526201001</w:t>
            </w:r>
          </w:p>
          <w:p w14:paraId="1B71EA3F"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р/с 40602810042020000019</w:t>
            </w:r>
          </w:p>
          <w:p w14:paraId="7C343E90"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Банк: Волго-Вятский Банк ПАО «Сбербанк»</w:t>
            </w:r>
          </w:p>
          <w:p w14:paraId="7B5105AE"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БИК 042202603</w:t>
            </w:r>
          </w:p>
          <w:p w14:paraId="6E53EFA6"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 xml:space="preserve">к/с 30101810900000000603 </w:t>
            </w:r>
          </w:p>
          <w:p w14:paraId="251DB4DC"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ОКПО 76270914</w:t>
            </w:r>
          </w:p>
          <w:p w14:paraId="7FB011A4"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Тел.: 8(831)274-67-33</w:t>
            </w:r>
          </w:p>
          <w:p w14:paraId="20A1C9D9" w14:textId="77777777" w:rsidR="00CB5F50" w:rsidRDefault="00CB5F50">
            <w:pPr>
              <w:spacing w:after="0"/>
              <w:rPr>
                <w:rFonts w:ascii="Times New Roman" w:hAnsi="Times New Roman" w:cs="Times New Roman"/>
                <w:sz w:val="24"/>
                <w:szCs w:val="24"/>
                <w:u w:val="single"/>
              </w:rPr>
            </w:pPr>
            <w:r>
              <w:rPr>
                <w:rFonts w:ascii="Times New Roman" w:hAnsi="Times New Roman" w:cs="Times New Roman"/>
                <w:sz w:val="24"/>
                <w:szCs w:val="24"/>
                <w:lang w:val="en-US"/>
              </w:rPr>
              <w:t>e</w:t>
            </w:r>
            <w:r>
              <w:rPr>
                <w:rFonts w:ascii="Times New Roman" w:hAnsi="Times New Roman" w:cs="Times New Roman"/>
                <w:sz w:val="24"/>
                <w:szCs w:val="24"/>
              </w:rPr>
              <w:t>-</w:t>
            </w:r>
            <w:r>
              <w:rPr>
                <w:rFonts w:ascii="Times New Roman" w:hAnsi="Times New Roman" w:cs="Times New Roman"/>
                <w:sz w:val="24"/>
                <w:szCs w:val="24"/>
                <w:lang w:val="en-US"/>
              </w:rPr>
              <w:t>mail</w:t>
            </w:r>
            <w:r>
              <w:rPr>
                <w:rFonts w:ascii="Times New Roman" w:hAnsi="Times New Roman" w:cs="Times New Roman"/>
                <w:sz w:val="24"/>
                <w:szCs w:val="24"/>
              </w:rPr>
              <w:t xml:space="preserve">: </w:t>
            </w:r>
            <w:hyperlink r:id="rId14" w:history="1">
              <w:r>
                <w:rPr>
                  <w:rStyle w:val="a5"/>
                  <w:szCs w:val="24"/>
                  <w:lang w:val="en-US"/>
                </w:rPr>
                <w:t>info</w:t>
              </w:r>
              <w:r>
                <w:rPr>
                  <w:rStyle w:val="a5"/>
                  <w:szCs w:val="24"/>
                </w:rPr>
                <w:t>@</w:t>
              </w:r>
              <w:r>
                <w:rPr>
                  <w:rStyle w:val="a5"/>
                  <w:szCs w:val="24"/>
                  <w:lang w:val="en-US"/>
                </w:rPr>
                <w:t>btinn</w:t>
              </w:r>
              <w:r>
                <w:rPr>
                  <w:rStyle w:val="a5"/>
                  <w:szCs w:val="24"/>
                </w:rPr>
                <w:t>.</w:t>
              </w:r>
              <w:r>
                <w:rPr>
                  <w:rStyle w:val="a5"/>
                  <w:szCs w:val="24"/>
                  <w:lang w:val="en-US"/>
                </w:rPr>
                <w:t>ru</w:t>
              </w:r>
            </w:hyperlink>
          </w:p>
          <w:p w14:paraId="79C95AAD" w14:textId="77777777" w:rsidR="00CB5F50" w:rsidRDefault="00CB5F50">
            <w:pPr>
              <w:spacing w:after="0"/>
              <w:rPr>
                <w:rFonts w:ascii="Times New Roman" w:hAnsi="Times New Roman" w:cs="Times New Roman"/>
                <w:sz w:val="24"/>
                <w:szCs w:val="24"/>
                <w:u w:val="single"/>
              </w:rPr>
            </w:pPr>
          </w:p>
          <w:p w14:paraId="3CA89EAD" w14:textId="77777777" w:rsidR="00CB5F50" w:rsidRDefault="00CB5F50">
            <w:pPr>
              <w:spacing w:after="0"/>
              <w:rPr>
                <w:rFonts w:ascii="Times New Roman" w:hAnsi="Times New Roman" w:cs="Times New Roman"/>
                <w:sz w:val="24"/>
                <w:szCs w:val="24"/>
                <w:u w:val="single"/>
              </w:rPr>
            </w:pPr>
          </w:p>
          <w:p w14:paraId="2BDC2831"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Генеральный директор _____ /</w:t>
            </w:r>
            <w:proofErr w:type="spellStart"/>
            <w:r>
              <w:rPr>
                <w:rFonts w:ascii="Times New Roman" w:hAnsi="Times New Roman" w:cs="Times New Roman"/>
                <w:sz w:val="24"/>
                <w:szCs w:val="24"/>
              </w:rPr>
              <w:t>Д.Ю.Засухин</w:t>
            </w:r>
            <w:proofErr w:type="spellEnd"/>
            <w:r>
              <w:rPr>
                <w:rFonts w:ascii="Times New Roman" w:hAnsi="Times New Roman" w:cs="Times New Roman"/>
                <w:sz w:val="24"/>
                <w:szCs w:val="24"/>
              </w:rPr>
              <w:t>/</w:t>
            </w:r>
          </w:p>
          <w:p w14:paraId="37FEB55F"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М.П.</w:t>
            </w:r>
          </w:p>
        </w:tc>
        <w:tc>
          <w:tcPr>
            <w:tcW w:w="4961" w:type="dxa"/>
          </w:tcPr>
          <w:p w14:paraId="4180C19F"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«Подрядчик»:</w:t>
            </w:r>
          </w:p>
          <w:p w14:paraId="0390CEE0" w14:textId="77777777" w:rsidR="00CB5F50" w:rsidRDefault="00CB5F50">
            <w:pPr>
              <w:spacing w:after="0"/>
              <w:rPr>
                <w:rFonts w:ascii="Times New Roman" w:hAnsi="Times New Roman" w:cs="Times New Roman"/>
                <w:sz w:val="24"/>
                <w:szCs w:val="24"/>
              </w:rPr>
            </w:pPr>
          </w:p>
          <w:p w14:paraId="655D203E" w14:textId="77777777" w:rsidR="00CB5F50" w:rsidRDefault="00CB5F50">
            <w:pPr>
              <w:spacing w:after="0"/>
              <w:rPr>
                <w:rFonts w:ascii="Times New Roman" w:hAnsi="Times New Roman" w:cs="Times New Roman"/>
                <w:sz w:val="24"/>
                <w:szCs w:val="24"/>
              </w:rPr>
            </w:pPr>
          </w:p>
          <w:p w14:paraId="40AAE58E" w14:textId="77777777" w:rsidR="00CB5F50" w:rsidRDefault="00CB5F50">
            <w:pPr>
              <w:spacing w:after="0"/>
              <w:rPr>
                <w:rFonts w:ascii="Times New Roman" w:hAnsi="Times New Roman" w:cs="Times New Roman"/>
                <w:sz w:val="24"/>
                <w:szCs w:val="24"/>
              </w:rPr>
            </w:pPr>
          </w:p>
          <w:p w14:paraId="77355C2A" w14:textId="77777777" w:rsidR="00CB5F50" w:rsidRDefault="00CB5F50">
            <w:pPr>
              <w:spacing w:after="0"/>
              <w:rPr>
                <w:rFonts w:ascii="Times New Roman" w:hAnsi="Times New Roman" w:cs="Times New Roman"/>
                <w:sz w:val="24"/>
                <w:szCs w:val="24"/>
              </w:rPr>
            </w:pPr>
          </w:p>
          <w:p w14:paraId="551DA075" w14:textId="77777777" w:rsidR="00CB5F50" w:rsidRDefault="00CB5F50">
            <w:pPr>
              <w:spacing w:after="0"/>
              <w:rPr>
                <w:rFonts w:ascii="Times New Roman" w:hAnsi="Times New Roman" w:cs="Times New Roman"/>
                <w:sz w:val="24"/>
                <w:szCs w:val="24"/>
              </w:rPr>
            </w:pPr>
          </w:p>
          <w:p w14:paraId="6CA1833D" w14:textId="77777777" w:rsidR="00CB5F50" w:rsidRDefault="00CB5F50">
            <w:pPr>
              <w:spacing w:after="0"/>
              <w:rPr>
                <w:rFonts w:ascii="Times New Roman" w:hAnsi="Times New Roman" w:cs="Times New Roman"/>
                <w:sz w:val="24"/>
                <w:szCs w:val="24"/>
              </w:rPr>
            </w:pPr>
          </w:p>
          <w:p w14:paraId="0B34BA18" w14:textId="77777777" w:rsidR="00CB5F50" w:rsidRDefault="00CB5F50">
            <w:pPr>
              <w:spacing w:after="0"/>
              <w:rPr>
                <w:rFonts w:ascii="Times New Roman" w:hAnsi="Times New Roman" w:cs="Times New Roman"/>
                <w:sz w:val="24"/>
                <w:szCs w:val="24"/>
              </w:rPr>
            </w:pPr>
          </w:p>
          <w:p w14:paraId="00D3D2CF" w14:textId="77777777" w:rsidR="00CB5F50" w:rsidRDefault="00CB5F50">
            <w:pPr>
              <w:spacing w:after="0"/>
              <w:rPr>
                <w:rFonts w:ascii="Times New Roman" w:hAnsi="Times New Roman" w:cs="Times New Roman"/>
                <w:sz w:val="24"/>
                <w:szCs w:val="24"/>
              </w:rPr>
            </w:pPr>
          </w:p>
          <w:p w14:paraId="594B097E" w14:textId="77777777" w:rsidR="00CB5F50" w:rsidRDefault="00CB5F50">
            <w:pPr>
              <w:spacing w:after="0"/>
              <w:rPr>
                <w:rFonts w:ascii="Times New Roman" w:hAnsi="Times New Roman" w:cs="Times New Roman"/>
                <w:sz w:val="24"/>
                <w:szCs w:val="24"/>
              </w:rPr>
            </w:pPr>
          </w:p>
          <w:p w14:paraId="2EB80CC1" w14:textId="77777777" w:rsidR="00CB5F50" w:rsidRDefault="00CB5F50">
            <w:pPr>
              <w:spacing w:after="0"/>
              <w:rPr>
                <w:rFonts w:ascii="Times New Roman" w:hAnsi="Times New Roman" w:cs="Times New Roman"/>
                <w:sz w:val="24"/>
                <w:szCs w:val="24"/>
              </w:rPr>
            </w:pPr>
          </w:p>
          <w:p w14:paraId="65CE0F38" w14:textId="77777777" w:rsidR="00CB5F50" w:rsidRDefault="00CB5F50">
            <w:pPr>
              <w:spacing w:after="0"/>
              <w:rPr>
                <w:rFonts w:ascii="Times New Roman" w:hAnsi="Times New Roman" w:cs="Times New Roman"/>
                <w:sz w:val="24"/>
                <w:szCs w:val="24"/>
              </w:rPr>
            </w:pPr>
          </w:p>
          <w:p w14:paraId="2D2ABFA5" w14:textId="77777777" w:rsidR="00CB5F50" w:rsidRDefault="00CB5F50">
            <w:pPr>
              <w:spacing w:after="0"/>
              <w:rPr>
                <w:rFonts w:ascii="Times New Roman" w:hAnsi="Times New Roman" w:cs="Times New Roman"/>
                <w:sz w:val="24"/>
                <w:szCs w:val="24"/>
              </w:rPr>
            </w:pPr>
          </w:p>
          <w:p w14:paraId="5C06F0C9" w14:textId="77777777" w:rsidR="00CB5F50" w:rsidRDefault="00CB5F50">
            <w:pPr>
              <w:spacing w:after="0"/>
              <w:rPr>
                <w:rFonts w:ascii="Times New Roman" w:hAnsi="Times New Roman" w:cs="Times New Roman"/>
                <w:sz w:val="24"/>
                <w:szCs w:val="24"/>
              </w:rPr>
            </w:pPr>
          </w:p>
          <w:p w14:paraId="115032AD" w14:textId="77777777" w:rsidR="00CB5F50" w:rsidRDefault="00CB5F50">
            <w:pPr>
              <w:spacing w:after="0"/>
              <w:rPr>
                <w:rFonts w:ascii="Times New Roman" w:hAnsi="Times New Roman" w:cs="Times New Roman"/>
                <w:sz w:val="24"/>
                <w:szCs w:val="24"/>
              </w:rPr>
            </w:pPr>
          </w:p>
          <w:p w14:paraId="4CB4E0A7" w14:textId="77777777" w:rsidR="00CB5F50" w:rsidRDefault="00CB5F50">
            <w:pPr>
              <w:spacing w:after="0"/>
              <w:rPr>
                <w:rFonts w:ascii="Times New Roman" w:hAnsi="Times New Roman" w:cs="Times New Roman"/>
                <w:sz w:val="24"/>
                <w:szCs w:val="24"/>
              </w:rPr>
            </w:pPr>
          </w:p>
          <w:p w14:paraId="521B3D49"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___________ _____________/_____________/</w:t>
            </w:r>
          </w:p>
          <w:p w14:paraId="7A0AF275" w14:textId="77777777" w:rsidR="00CB5F50" w:rsidRDefault="00CB5F50">
            <w:pPr>
              <w:spacing w:after="0"/>
              <w:rPr>
                <w:rFonts w:ascii="Times New Roman" w:hAnsi="Times New Roman" w:cs="Times New Roman"/>
                <w:sz w:val="24"/>
                <w:szCs w:val="24"/>
              </w:rPr>
            </w:pPr>
            <w:r>
              <w:rPr>
                <w:rFonts w:ascii="Times New Roman" w:hAnsi="Times New Roman" w:cs="Times New Roman"/>
                <w:sz w:val="24"/>
                <w:szCs w:val="24"/>
              </w:rPr>
              <w:t>М.П.</w:t>
            </w:r>
          </w:p>
        </w:tc>
      </w:tr>
    </w:tbl>
    <w:p w14:paraId="45B62573" w14:textId="77777777" w:rsidR="00433EF0" w:rsidRPr="00742814" w:rsidRDefault="00433EF0" w:rsidP="00FF286C"/>
    <w:sectPr w:rsidR="00433EF0" w:rsidRPr="00742814" w:rsidSect="00433EF0">
      <w:pgSz w:w="11906" w:h="16838"/>
      <w:pgMar w:top="794" w:right="1134" w:bottom="1361" w:left="1134" w:header="284"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3948A" w14:textId="77777777" w:rsidR="004F1EA0" w:rsidRDefault="004F1EA0" w:rsidP="00AE5E6C">
      <w:pPr>
        <w:spacing w:after="0" w:line="240" w:lineRule="auto"/>
      </w:pPr>
      <w:r>
        <w:separator/>
      </w:r>
    </w:p>
  </w:endnote>
  <w:endnote w:type="continuationSeparator" w:id="0">
    <w:p w14:paraId="23524D79" w14:textId="77777777" w:rsidR="004F1EA0" w:rsidRDefault="004F1EA0" w:rsidP="00AE5E6C">
      <w:pPr>
        <w:spacing w:after="0" w:line="240" w:lineRule="auto"/>
      </w:pPr>
      <w:r>
        <w:continuationSeparator/>
      </w:r>
    </w:p>
  </w:endnote>
  <w:endnote w:type="continuationNotice" w:id="1">
    <w:p w14:paraId="7E31DE48" w14:textId="77777777" w:rsidR="004F1EA0" w:rsidRDefault="004F1E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ACFF"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Cambria">
    <w:panose1 w:val="02040503050406030204"/>
    <w:charset w:val="CC"/>
    <w:family w:val="roman"/>
    <w:pitch w:val="variable"/>
    <w:sig w:usb0="E00006FF" w:usb1="420024FF" w:usb2="02000000" w:usb3="00000000" w:csb0="0000019F" w:csb1="00000000"/>
  </w:font>
  <w:font w:name="consultant">
    <w:altName w:val="Lucida Console"/>
    <w:charset w:val="00"/>
    <w:family w:val="modern"/>
    <w:notTrueType/>
    <w:pitch w:val="fixed"/>
    <w:sig w:usb0="00000003" w:usb1="00000000" w:usb2="00000000" w:usb3="00000000" w:csb0="00000001" w:csb1="00000000"/>
  </w:font>
  <w:font w:name="OpenSymbol">
    <w:charset w:val="00"/>
    <w:family w:val="auto"/>
    <w:pitch w:val="variable"/>
    <w:sig w:usb0="800000AF" w:usb1="1001ECEA" w:usb2="00000000" w:usb3="00000000" w:csb0="80000001"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ndale Sans UI">
    <w:altName w:val="Times New Roman"/>
    <w:charset w:val="00"/>
    <w:family w:val="roman"/>
    <w:notTrueType/>
    <w:pitch w:val="default"/>
    <w:sig w:usb0="00000003" w:usb1="00000000" w:usb2="00000000" w:usb3="00000000" w:csb0="00000001" w:csb1="00000000"/>
  </w:font>
  <w:font w:name="Times New Roman Bold">
    <w:altName w:val="Times New Roman"/>
    <w:charset w:val="00"/>
    <w:family w:val="auto"/>
    <w:pitch w:val="default"/>
    <w:sig w:usb0="00000000" w:usb1="C0007841"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C70F" w14:textId="77777777" w:rsidR="004F1EA0" w:rsidRDefault="004F1EA0" w:rsidP="00AE5E6C">
      <w:pPr>
        <w:spacing w:after="0" w:line="240" w:lineRule="auto"/>
      </w:pPr>
      <w:r>
        <w:separator/>
      </w:r>
    </w:p>
  </w:footnote>
  <w:footnote w:type="continuationSeparator" w:id="0">
    <w:p w14:paraId="16751418" w14:textId="77777777" w:rsidR="004F1EA0" w:rsidRDefault="004F1EA0" w:rsidP="00AE5E6C">
      <w:pPr>
        <w:spacing w:after="0" w:line="240" w:lineRule="auto"/>
      </w:pPr>
      <w:r>
        <w:continuationSeparator/>
      </w:r>
    </w:p>
  </w:footnote>
  <w:footnote w:type="continuationNotice" w:id="1">
    <w:p w14:paraId="5C11FC24" w14:textId="77777777" w:rsidR="004F1EA0" w:rsidRDefault="004F1EA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0E61816"/>
    <w:lvl w:ilvl="0">
      <w:start w:val="1"/>
      <w:numFmt w:val="decimal"/>
      <w:pStyle w:val="a"/>
      <w:lvlText w:val="%1."/>
      <w:lvlJc w:val="left"/>
      <w:pPr>
        <w:tabs>
          <w:tab w:val="num" w:pos="360"/>
        </w:tabs>
        <w:ind w:left="360" w:hanging="360"/>
      </w:pPr>
    </w:lvl>
  </w:abstractNum>
  <w:abstractNum w:abstractNumId="1" w15:restartNumberingAfterBreak="0">
    <w:nsid w:val="04CA61B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E3625C"/>
    <w:multiLevelType w:val="hybridMultilevel"/>
    <w:tmpl w:val="39D62FD0"/>
    <w:lvl w:ilvl="0" w:tplc="F3165C24">
      <w:start w:val="1"/>
      <w:numFmt w:val="decimal"/>
      <w:lvlText w:val="%1."/>
      <w:lvlJc w:val="left"/>
      <w:pPr>
        <w:ind w:left="645" w:hanging="360"/>
      </w:pPr>
      <w:rPr>
        <w:rFonts w:hint="default"/>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abstractNum w:abstractNumId="3" w15:restartNumberingAfterBreak="0">
    <w:nsid w:val="246B55EB"/>
    <w:multiLevelType w:val="hybridMultilevel"/>
    <w:tmpl w:val="F956F8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B8419F"/>
    <w:multiLevelType w:val="hybridMultilevel"/>
    <w:tmpl w:val="68863E7A"/>
    <w:lvl w:ilvl="0" w:tplc="565C60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7CC77A5"/>
    <w:multiLevelType w:val="multilevel"/>
    <w:tmpl w:val="27CC77A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42678"/>
    <w:multiLevelType w:val="hybridMultilevel"/>
    <w:tmpl w:val="C0C0103A"/>
    <w:lvl w:ilvl="0" w:tplc="C486D054">
      <w:start w:val="1"/>
      <w:numFmt w:val="bullet"/>
      <w:pStyle w:val="a0"/>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9241541"/>
    <w:multiLevelType w:val="hybridMultilevel"/>
    <w:tmpl w:val="C8CEFC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4026EA"/>
    <w:multiLevelType w:val="hybridMultilevel"/>
    <w:tmpl w:val="57E8C9B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338774FE"/>
    <w:multiLevelType w:val="hybridMultilevel"/>
    <w:tmpl w:val="271002BC"/>
    <w:lvl w:ilvl="0" w:tplc="565C60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D7208B9"/>
    <w:multiLevelType w:val="hybridMultilevel"/>
    <w:tmpl w:val="91B2EC34"/>
    <w:lvl w:ilvl="0" w:tplc="565C60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D923C64"/>
    <w:multiLevelType w:val="multilevel"/>
    <w:tmpl w:val="3D923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053AA"/>
    <w:multiLevelType w:val="multilevel"/>
    <w:tmpl w:val="4BB05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64DCA"/>
    <w:multiLevelType w:val="multilevel"/>
    <w:tmpl w:val="0F1C13DC"/>
    <w:name w:val="BLPNumbers"/>
    <w:lvl w:ilvl="0">
      <w:start w:val="1"/>
      <w:numFmt w:val="decimal"/>
      <w:lvlText w:val="%1."/>
      <w:lvlJc w:val="left"/>
      <w:pPr>
        <w:ind w:left="907" w:hanging="907"/>
      </w:pPr>
      <w:rPr>
        <w:rFonts w:hint="default"/>
        <w:b w:val="0"/>
        <w:bCs w:val="0"/>
        <w:i w:val="0"/>
        <w:iCs w:val="0"/>
      </w:rPr>
    </w:lvl>
    <w:lvl w:ilvl="1">
      <w:start w:val="1"/>
      <w:numFmt w:val="decimal"/>
      <w:lvlRestart w:val="0"/>
      <w:lvlText w:val="%2."/>
      <w:lvlJc w:val="left"/>
      <w:pPr>
        <w:ind w:left="1644" w:hanging="737"/>
      </w:pPr>
      <w:rPr>
        <w:rFonts w:hint="default"/>
      </w:rPr>
    </w:lvl>
    <w:lvl w:ilvl="2">
      <w:start w:val="1"/>
      <w:numFmt w:val="upperRoman"/>
      <w:lvlRestart w:val="0"/>
      <w:lvlText w:val="(%3)"/>
      <w:lvlJc w:val="left"/>
      <w:pPr>
        <w:ind w:left="1644" w:hanging="737"/>
      </w:pPr>
      <w:rPr>
        <w:rFonts w:hint="default"/>
      </w:rPr>
    </w:lvl>
    <w:lvl w:ilvl="3">
      <w:start w:val="1"/>
      <w:numFmt w:val="decimal"/>
      <w:lvlRestart w:val="0"/>
      <w:lvlText w:val="%4."/>
      <w:lvlJc w:val="left"/>
      <w:pPr>
        <w:ind w:left="737" w:hanging="737"/>
      </w:pPr>
      <w:rPr>
        <w:rFonts w:hint="default"/>
      </w:rPr>
    </w:lvl>
    <w:lvl w:ilvl="4">
      <w:start w:val="1"/>
      <w:numFmt w:val="lowerRoman"/>
      <w:lvlRestart w:val="0"/>
      <w:lvlText w:val="(%5)"/>
      <w:lvlJc w:val="left"/>
      <w:pPr>
        <w:ind w:left="2381" w:hanging="737"/>
      </w:pPr>
      <w:rPr>
        <w:rFonts w:hint="default"/>
      </w:rPr>
    </w:lvl>
    <w:lvl w:ilvl="5">
      <w:start w:val="1"/>
      <w:numFmt w:val="lowerRoman"/>
      <w:lvlRestart w:val="0"/>
      <w:lvlText w:val="(%6)"/>
      <w:lvlJc w:val="left"/>
      <w:pPr>
        <w:ind w:left="3119" w:hanging="738"/>
      </w:pPr>
      <w:rPr>
        <w:rFonts w:hint="default"/>
      </w:rPr>
    </w:lvl>
    <w:lvl w:ilvl="6">
      <w:start w:val="1"/>
      <w:numFmt w:val="lowerRoman"/>
      <w:lvlRestart w:val="0"/>
      <w:lvlText w:val="(%7)"/>
      <w:lvlJc w:val="left"/>
      <w:pPr>
        <w:ind w:left="3856" w:hanging="737"/>
      </w:pPr>
      <w:rPr>
        <w:rFonts w:hint="default"/>
      </w:rPr>
    </w:lvl>
    <w:lvl w:ilvl="7">
      <w:start w:val="1"/>
      <w:numFmt w:val="lowerRoman"/>
      <w:lvlRestart w:val="0"/>
      <w:lvlText w:val="(%8)"/>
      <w:lvlJc w:val="left"/>
      <w:pPr>
        <w:tabs>
          <w:tab w:val="num" w:pos="3856"/>
        </w:tabs>
        <w:ind w:left="4593" w:hanging="737"/>
      </w:pPr>
      <w:rPr>
        <w:rFonts w:hint="default"/>
      </w:rPr>
    </w:lvl>
    <w:lvl w:ilvl="8">
      <w:start w:val="1"/>
      <w:numFmt w:val="lowerRoman"/>
      <w:lvlRestart w:val="0"/>
      <w:lvlText w:val="(%9)"/>
      <w:lvlJc w:val="left"/>
      <w:pPr>
        <w:ind w:left="5330" w:hanging="737"/>
      </w:pPr>
      <w:rPr>
        <w:rFonts w:hint="default"/>
      </w:rPr>
    </w:lvl>
  </w:abstractNum>
  <w:abstractNum w:abstractNumId="14" w15:restartNumberingAfterBreak="0">
    <w:nsid w:val="608F27D4"/>
    <w:multiLevelType w:val="hybridMultilevel"/>
    <w:tmpl w:val="BF106E70"/>
    <w:lvl w:ilvl="0" w:tplc="DDEC1FC2">
      <w:start w:val="1"/>
      <w:numFmt w:val="decimal"/>
      <w:lvlText w:val="%1."/>
      <w:lvlJc w:val="left"/>
      <w:pPr>
        <w:ind w:left="645" w:hanging="360"/>
      </w:pPr>
      <w:rPr>
        <w:rFonts w:hint="default"/>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abstractNum w:abstractNumId="15" w15:restartNumberingAfterBreak="0">
    <w:nsid w:val="67FD12B5"/>
    <w:multiLevelType w:val="hybridMultilevel"/>
    <w:tmpl w:val="A67EB3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D897AB1"/>
    <w:multiLevelType w:val="hybridMultilevel"/>
    <w:tmpl w:val="47167750"/>
    <w:lvl w:ilvl="0" w:tplc="565C60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E1978BC"/>
    <w:multiLevelType w:val="hybridMultilevel"/>
    <w:tmpl w:val="13C23F94"/>
    <w:lvl w:ilvl="0" w:tplc="03485B76">
      <w:start w:val="1"/>
      <w:numFmt w:val="decimal"/>
      <w:lvlText w:val="%1."/>
      <w:lvlJc w:val="left"/>
      <w:pPr>
        <w:ind w:left="705" w:hanging="360"/>
      </w:pPr>
      <w:rPr>
        <w:rFonts w:hint="default"/>
      </w:rPr>
    </w:lvl>
    <w:lvl w:ilvl="1" w:tplc="04190019" w:tentative="1">
      <w:start w:val="1"/>
      <w:numFmt w:val="lowerLetter"/>
      <w:lvlText w:val="%2."/>
      <w:lvlJc w:val="left"/>
      <w:pPr>
        <w:ind w:left="1425" w:hanging="360"/>
      </w:pPr>
    </w:lvl>
    <w:lvl w:ilvl="2" w:tplc="0419001B" w:tentative="1">
      <w:start w:val="1"/>
      <w:numFmt w:val="lowerRoman"/>
      <w:lvlText w:val="%3."/>
      <w:lvlJc w:val="right"/>
      <w:pPr>
        <w:ind w:left="2145" w:hanging="180"/>
      </w:pPr>
    </w:lvl>
    <w:lvl w:ilvl="3" w:tplc="0419000F" w:tentative="1">
      <w:start w:val="1"/>
      <w:numFmt w:val="decimal"/>
      <w:lvlText w:val="%4."/>
      <w:lvlJc w:val="left"/>
      <w:pPr>
        <w:ind w:left="2865" w:hanging="360"/>
      </w:pPr>
    </w:lvl>
    <w:lvl w:ilvl="4" w:tplc="04190019" w:tentative="1">
      <w:start w:val="1"/>
      <w:numFmt w:val="lowerLetter"/>
      <w:lvlText w:val="%5."/>
      <w:lvlJc w:val="left"/>
      <w:pPr>
        <w:ind w:left="3585" w:hanging="360"/>
      </w:pPr>
    </w:lvl>
    <w:lvl w:ilvl="5" w:tplc="0419001B" w:tentative="1">
      <w:start w:val="1"/>
      <w:numFmt w:val="lowerRoman"/>
      <w:lvlText w:val="%6."/>
      <w:lvlJc w:val="right"/>
      <w:pPr>
        <w:ind w:left="4305" w:hanging="180"/>
      </w:pPr>
    </w:lvl>
    <w:lvl w:ilvl="6" w:tplc="0419000F" w:tentative="1">
      <w:start w:val="1"/>
      <w:numFmt w:val="decimal"/>
      <w:lvlText w:val="%7."/>
      <w:lvlJc w:val="left"/>
      <w:pPr>
        <w:ind w:left="5025" w:hanging="360"/>
      </w:pPr>
    </w:lvl>
    <w:lvl w:ilvl="7" w:tplc="04190019" w:tentative="1">
      <w:start w:val="1"/>
      <w:numFmt w:val="lowerLetter"/>
      <w:lvlText w:val="%8."/>
      <w:lvlJc w:val="left"/>
      <w:pPr>
        <w:ind w:left="5745" w:hanging="360"/>
      </w:pPr>
    </w:lvl>
    <w:lvl w:ilvl="8" w:tplc="0419001B" w:tentative="1">
      <w:start w:val="1"/>
      <w:numFmt w:val="lowerRoman"/>
      <w:lvlText w:val="%9."/>
      <w:lvlJc w:val="right"/>
      <w:pPr>
        <w:ind w:left="6465" w:hanging="180"/>
      </w:pPr>
    </w:lvl>
  </w:abstractNum>
  <w:abstractNum w:abstractNumId="18" w15:restartNumberingAfterBreak="0">
    <w:nsid w:val="778911F0"/>
    <w:multiLevelType w:val="hybridMultilevel"/>
    <w:tmpl w:val="B04830A4"/>
    <w:lvl w:ilvl="0" w:tplc="565C60B4">
      <w:start w:val="1"/>
      <w:numFmt w:val="bullet"/>
      <w:lvlText w:val=""/>
      <w:lvlJc w:val="left"/>
      <w:pPr>
        <w:ind w:left="720" w:hanging="360"/>
      </w:pPr>
      <w:rPr>
        <w:rFonts w:ascii="Symbol" w:hAnsi="Symbol" w:hint="default"/>
      </w:rPr>
    </w:lvl>
    <w:lvl w:ilvl="1" w:tplc="64D6029C">
      <w:start w:val="5"/>
      <w:numFmt w:val="bullet"/>
      <w:lvlText w:val="•"/>
      <w:lvlJc w:val="left"/>
      <w:pPr>
        <w:ind w:left="1785" w:hanging="705"/>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2581427">
    <w:abstractNumId w:val="0"/>
  </w:num>
  <w:num w:numId="2" w16cid:durableId="1062021938">
    <w:abstractNumId w:val="6"/>
  </w:num>
  <w:num w:numId="3" w16cid:durableId="2007778706">
    <w:abstractNumId w:val="5"/>
  </w:num>
  <w:num w:numId="4" w16cid:durableId="2029137827">
    <w:abstractNumId w:val="11"/>
  </w:num>
  <w:num w:numId="5" w16cid:durableId="1125736981">
    <w:abstractNumId w:val="12"/>
  </w:num>
  <w:num w:numId="6" w16cid:durableId="1038513279">
    <w:abstractNumId w:val="7"/>
  </w:num>
  <w:num w:numId="7" w16cid:durableId="309754860">
    <w:abstractNumId w:val="1"/>
  </w:num>
  <w:num w:numId="8" w16cid:durableId="128593777">
    <w:abstractNumId w:val="9"/>
  </w:num>
  <w:num w:numId="9" w16cid:durableId="1391152311">
    <w:abstractNumId w:val="16"/>
  </w:num>
  <w:num w:numId="10" w16cid:durableId="1337265003">
    <w:abstractNumId w:val="4"/>
  </w:num>
  <w:num w:numId="11" w16cid:durableId="1124933178">
    <w:abstractNumId w:val="10"/>
  </w:num>
  <w:num w:numId="12" w16cid:durableId="1662734859">
    <w:abstractNumId w:val="18"/>
  </w:num>
  <w:num w:numId="13" w16cid:durableId="1011489245">
    <w:abstractNumId w:val="15"/>
  </w:num>
  <w:num w:numId="14" w16cid:durableId="1047339306">
    <w:abstractNumId w:val="17"/>
  </w:num>
  <w:num w:numId="15" w16cid:durableId="327559342">
    <w:abstractNumId w:val="14"/>
  </w:num>
  <w:num w:numId="16" w16cid:durableId="1667319934">
    <w:abstractNumId w:val="2"/>
  </w:num>
  <w:num w:numId="17" w16cid:durableId="1526870948">
    <w:abstractNumId w:val="3"/>
  </w:num>
  <w:num w:numId="18" w16cid:durableId="14141614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5E6C"/>
    <w:rsid w:val="0000098A"/>
    <w:rsid w:val="00001BD0"/>
    <w:rsid w:val="000021CD"/>
    <w:rsid w:val="00002782"/>
    <w:rsid w:val="0000477B"/>
    <w:rsid w:val="00004864"/>
    <w:rsid w:val="00004E36"/>
    <w:rsid w:val="00006150"/>
    <w:rsid w:val="0000688B"/>
    <w:rsid w:val="00006FC4"/>
    <w:rsid w:val="00007521"/>
    <w:rsid w:val="0000772E"/>
    <w:rsid w:val="00010BD7"/>
    <w:rsid w:val="00011A94"/>
    <w:rsid w:val="00012F3F"/>
    <w:rsid w:val="000137B7"/>
    <w:rsid w:val="00013938"/>
    <w:rsid w:val="00013BA2"/>
    <w:rsid w:val="000143E5"/>
    <w:rsid w:val="000153FB"/>
    <w:rsid w:val="00021339"/>
    <w:rsid w:val="0002240D"/>
    <w:rsid w:val="0002289A"/>
    <w:rsid w:val="000248DB"/>
    <w:rsid w:val="00024A28"/>
    <w:rsid w:val="00025611"/>
    <w:rsid w:val="000276B9"/>
    <w:rsid w:val="00027EFE"/>
    <w:rsid w:val="00030BB5"/>
    <w:rsid w:val="00032F83"/>
    <w:rsid w:val="000334EE"/>
    <w:rsid w:val="000338DF"/>
    <w:rsid w:val="0003404A"/>
    <w:rsid w:val="000345C8"/>
    <w:rsid w:val="000368AD"/>
    <w:rsid w:val="00036D1B"/>
    <w:rsid w:val="00036DB9"/>
    <w:rsid w:val="000379F9"/>
    <w:rsid w:val="00037CB6"/>
    <w:rsid w:val="0004000B"/>
    <w:rsid w:val="000409A6"/>
    <w:rsid w:val="000409B2"/>
    <w:rsid w:val="00040B9C"/>
    <w:rsid w:val="00041736"/>
    <w:rsid w:val="00041BFF"/>
    <w:rsid w:val="00042BFC"/>
    <w:rsid w:val="000439B0"/>
    <w:rsid w:val="000439DC"/>
    <w:rsid w:val="00043DFD"/>
    <w:rsid w:val="00044358"/>
    <w:rsid w:val="000461AF"/>
    <w:rsid w:val="00046423"/>
    <w:rsid w:val="00046B60"/>
    <w:rsid w:val="00046DBF"/>
    <w:rsid w:val="00046EFA"/>
    <w:rsid w:val="000471FD"/>
    <w:rsid w:val="000501B3"/>
    <w:rsid w:val="00050819"/>
    <w:rsid w:val="000508AA"/>
    <w:rsid w:val="00050C89"/>
    <w:rsid w:val="00052571"/>
    <w:rsid w:val="00052F8A"/>
    <w:rsid w:val="00053560"/>
    <w:rsid w:val="00054DA4"/>
    <w:rsid w:val="00055B34"/>
    <w:rsid w:val="000568F2"/>
    <w:rsid w:val="00057CC3"/>
    <w:rsid w:val="000602BA"/>
    <w:rsid w:val="000607CB"/>
    <w:rsid w:val="000634A4"/>
    <w:rsid w:val="00063B7B"/>
    <w:rsid w:val="00064332"/>
    <w:rsid w:val="00064B4C"/>
    <w:rsid w:val="00064D2B"/>
    <w:rsid w:val="0006584A"/>
    <w:rsid w:val="00066C3C"/>
    <w:rsid w:val="00066F93"/>
    <w:rsid w:val="0007050F"/>
    <w:rsid w:val="00070838"/>
    <w:rsid w:val="00070A83"/>
    <w:rsid w:val="000713DB"/>
    <w:rsid w:val="0007174D"/>
    <w:rsid w:val="000724DE"/>
    <w:rsid w:val="00074378"/>
    <w:rsid w:val="00074527"/>
    <w:rsid w:val="00074AE3"/>
    <w:rsid w:val="000756B6"/>
    <w:rsid w:val="00075C10"/>
    <w:rsid w:val="000768B9"/>
    <w:rsid w:val="00076FAB"/>
    <w:rsid w:val="0007744E"/>
    <w:rsid w:val="00081821"/>
    <w:rsid w:val="000825E7"/>
    <w:rsid w:val="000838AE"/>
    <w:rsid w:val="00085073"/>
    <w:rsid w:val="00085937"/>
    <w:rsid w:val="000860C9"/>
    <w:rsid w:val="000865B8"/>
    <w:rsid w:val="00086DCB"/>
    <w:rsid w:val="0008749C"/>
    <w:rsid w:val="00087BC7"/>
    <w:rsid w:val="00087C24"/>
    <w:rsid w:val="00087DCA"/>
    <w:rsid w:val="00087E89"/>
    <w:rsid w:val="00090770"/>
    <w:rsid w:val="000909F4"/>
    <w:rsid w:val="0009162C"/>
    <w:rsid w:val="00091A0E"/>
    <w:rsid w:val="00091D61"/>
    <w:rsid w:val="000927C3"/>
    <w:rsid w:val="00092801"/>
    <w:rsid w:val="0009348F"/>
    <w:rsid w:val="00093AA7"/>
    <w:rsid w:val="00095478"/>
    <w:rsid w:val="00096387"/>
    <w:rsid w:val="00096902"/>
    <w:rsid w:val="00096E5D"/>
    <w:rsid w:val="000971F4"/>
    <w:rsid w:val="0009785F"/>
    <w:rsid w:val="00097995"/>
    <w:rsid w:val="000979CE"/>
    <w:rsid w:val="00097D30"/>
    <w:rsid w:val="000A08C2"/>
    <w:rsid w:val="000A1396"/>
    <w:rsid w:val="000A2CCA"/>
    <w:rsid w:val="000A3E33"/>
    <w:rsid w:val="000A3FCB"/>
    <w:rsid w:val="000A4096"/>
    <w:rsid w:val="000A43FD"/>
    <w:rsid w:val="000A46F5"/>
    <w:rsid w:val="000A4D56"/>
    <w:rsid w:val="000A4EF2"/>
    <w:rsid w:val="000A57E4"/>
    <w:rsid w:val="000A605A"/>
    <w:rsid w:val="000A6579"/>
    <w:rsid w:val="000A73E8"/>
    <w:rsid w:val="000A7629"/>
    <w:rsid w:val="000B03F0"/>
    <w:rsid w:val="000B1C00"/>
    <w:rsid w:val="000B2572"/>
    <w:rsid w:val="000B28F4"/>
    <w:rsid w:val="000B2A6F"/>
    <w:rsid w:val="000B2D6E"/>
    <w:rsid w:val="000B32FD"/>
    <w:rsid w:val="000B6AB4"/>
    <w:rsid w:val="000B6D79"/>
    <w:rsid w:val="000B7FDE"/>
    <w:rsid w:val="000C0869"/>
    <w:rsid w:val="000C0CB6"/>
    <w:rsid w:val="000C0EAE"/>
    <w:rsid w:val="000C1CF1"/>
    <w:rsid w:val="000C2285"/>
    <w:rsid w:val="000C2CA8"/>
    <w:rsid w:val="000C3B9B"/>
    <w:rsid w:val="000C3E64"/>
    <w:rsid w:val="000C5214"/>
    <w:rsid w:val="000C53B9"/>
    <w:rsid w:val="000C59F7"/>
    <w:rsid w:val="000C6119"/>
    <w:rsid w:val="000C713A"/>
    <w:rsid w:val="000C77B7"/>
    <w:rsid w:val="000D043E"/>
    <w:rsid w:val="000D1E0E"/>
    <w:rsid w:val="000D2435"/>
    <w:rsid w:val="000D2B17"/>
    <w:rsid w:val="000D2F88"/>
    <w:rsid w:val="000D464B"/>
    <w:rsid w:val="000D543A"/>
    <w:rsid w:val="000D54B0"/>
    <w:rsid w:val="000D56DA"/>
    <w:rsid w:val="000D5CB1"/>
    <w:rsid w:val="000D6BB9"/>
    <w:rsid w:val="000D6D66"/>
    <w:rsid w:val="000D7E01"/>
    <w:rsid w:val="000E016B"/>
    <w:rsid w:val="000E15CA"/>
    <w:rsid w:val="000E2204"/>
    <w:rsid w:val="000E3629"/>
    <w:rsid w:val="000E366C"/>
    <w:rsid w:val="000E3898"/>
    <w:rsid w:val="000E3F52"/>
    <w:rsid w:val="000E4947"/>
    <w:rsid w:val="000E4CF6"/>
    <w:rsid w:val="000E5455"/>
    <w:rsid w:val="000E5D20"/>
    <w:rsid w:val="000E5E03"/>
    <w:rsid w:val="000E7241"/>
    <w:rsid w:val="000E7CE8"/>
    <w:rsid w:val="000F02BA"/>
    <w:rsid w:val="000F09B8"/>
    <w:rsid w:val="000F0E2C"/>
    <w:rsid w:val="000F289A"/>
    <w:rsid w:val="000F28AC"/>
    <w:rsid w:val="000F28BE"/>
    <w:rsid w:val="000F2E68"/>
    <w:rsid w:val="000F3175"/>
    <w:rsid w:val="000F3661"/>
    <w:rsid w:val="000F39EF"/>
    <w:rsid w:val="000F441C"/>
    <w:rsid w:val="000F4B3B"/>
    <w:rsid w:val="000F4DBD"/>
    <w:rsid w:val="000F564E"/>
    <w:rsid w:val="000F5CB9"/>
    <w:rsid w:val="000F5F67"/>
    <w:rsid w:val="000F6883"/>
    <w:rsid w:val="000F76D4"/>
    <w:rsid w:val="000F76ED"/>
    <w:rsid w:val="00100702"/>
    <w:rsid w:val="00100888"/>
    <w:rsid w:val="00100BC6"/>
    <w:rsid w:val="00100D97"/>
    <w:rsid w:val="001016D7"/>
    <w:rsid w:val="001018DD"/>
    <w:rsid w:val="00101D4C"/>
    <w:rsid w:val="00102D21"/>
    <w:rsid w:val="00103CBD"/>
    <w:rsid w:val="0010404B"/>
    <w:rsid w:val="001043F0"/>
    <w:rsid w:val="00104693"/>
    <w:rsid w:val="001053D5"/>
    <w:rsid w:val="00106ACB"/>
    <w:rsid w:val="00107084"/>
    <w:rsid w:val="00107813"/>
    <w:rsid w:val="0011003E"/>
    <w:rsid w:val="0011054D"/>
    <w:rsid w:val="00111732"/>
    <w:rsid w:val="00111E10"/>
    <w:rsid w:val="001120ED"/>
    <w:rsid w:val="001127A0"/>
    <w:rsid w:val="001133D4"/>
    <w:rsid w:val="00113736"/>
    <w:rsid w:val="00113C1B"/>
    <w:rsid w:val="00113F7B"/>
    <w:rsid w:val="0011408D"/>
    <w:rsid w:val="00115B6A"/>
    <w:rsid w:val="00115D85"/>
    <w:rsid w:val="00116619"/>
    <w:rsid w:val="00116C1A"/>
    <w:rsid w:val="00116DBB"/>
    <w:rsid w:val="00117BB7"/>
    <w:rsid w:val="001204CD"/>
    <w:rsid w:val="00120F12"/>
    <w:rsid w:val="001215A9"/>
    <w:rsid w:val="00122892"/>
    <w:rsid w:val="00122ADF"/>
    <w:rsid w:val="00125028"/>
    <w:rsid w:val="00125D4A"/>
    <w:rsid w:val="00126591"/>
    <w:rsid w:val="00126BD6"/>
    <w:rsid w:val="00126E9A"/>
    <w:rsid w:val="001272C4"/>
    <w:rsid w:val="00127AAD"/>
    <w:rsid w:val="00130597"/>
    <w:rsid w:val="00130622"/>
    <w:rsid w:val="001313D3"/>
    <w:rsid w:val="00131B93"/>
    <w:rsid w:val="00131C70"/>
    <w:rsid w:val="0013215B"/>
    <w:rsid w:val="001326C8"/>
    <w:rsid w:val="00133471"/>
    <w:rsid w:val="001339DC"/>
    <w:rsid w:val="00133FA6"/>
    <w:rsid w:val="0013434E"/>
    <w:rsid w:val="00134517"/>
    <w:rsid w:val="00134FEF"/>
    <w:rsid w:val="00135563"/>
    <w:rsid w:val="001365B5"/>
    <w:rsid w:val="00136E80"/>
    <w:rsid w:val="00136E8D"/>
    <w:rsid w:val="0014087B"/>
    <w:rsid w:val="00140AB1"/>
    <w:rsid w:val="001410C3"/>
    <w:rsid w:val="00141E9E"/>
    <w:rsid w:val="00142338"/>
    <w:rsid w:val="00142509"/>
    <w:rsid w:val="00142684"/>
    <w:rsid w:val="0014284A"/>
    <w:rsid w:val="00142E2A"/>
    <w:rsid w:val="00143C8A"/>
    <w:rsid w:val="00144406"/>
    <w:rsid w:val="00144435"/>
    <w:rsid w:val="00144CFA"/>
    <w:rsid w:val="00146B61"/>
    <w:rsid w:val="00146BC9"/>
    <w:rsid w:val="00146C9B"/>
    <w:rsid w:val="00146E8A"/>
    <w:rsid w:val="001478CA"/>
    <w:rsid w:val="00147D8C"/>
    <w:rsid w:val="00147F78"/>
    <w:rsid w:val="001501B7"/>
    <w:rsid w:val="00150747"/>
    <w:rsid w:val="00151302"/>
    <w:rsid w:val="00151DED"/>
    <w:rsid w:val="00151F74"/>
    <w:rsid w:val="0015255D"/>
    <w:rsid w:val="00153055"/>
    <w:rsid w:val="0015485D"/>
    <w:rsid w:val="00154F8A"/>
    <w:rsid w:val="00155604"/>
    <w:rsid w:val="00156E19"/>
    <w:rsid w:val="001578A6"/>
    <w:rsid w:val="00157A40"/>
    <w:rsid w:val="001600F3"/>
    <w:rsid w:val="00160556"/>
    <w:rsid w:val="00160A94"/>
    <w:rsid w:val="00160C47"/>
    <w:rsid w:val="001612E1"/>
    <w:rsid w:val="001613A1"/>
    <w:rsid w:val="00161542"/>
    <w:rsid w:val="00161CB0"/>
    <w:rsid w:val="00161F6F"/>
    <w:rsid w:val="001622C0"/>
    <w:rsid w:val="001622EA"/>
    <w:rsid w:val="00162480"/>
    <w:rsid w:val="001624E3"/>
    <w:rsid w:val="00162A87"/>
    <w:rsid w:val="00163AA8"/>
    <w:rsid w:val="001643D7"/>
    <w:rsid w:val="00164458"/>
    <w:rsid w:val="00165495"/>
    <w:rsid w:val="00165FDA"/>
    <w:rsid w:val="00166742"/>
    <w:rsid w:val="00167D3F"/>
    <w:rsid w:val="00170C66"/>
    <w:rsid w:val="001714A8"/>
    <w:rsid w:val="001717B3"/>
    <w:rsid w:val="00172C93"/>
    <w:rsid w:val="00173B72"/>
    <w:rsid w:val="00173D61"/>
    <w:rsid w:val="00173E54"/>
    <w:rsid w:val="00173F97"/>
    <w:rsid w:val="00174734"/>
    <w:rsid w:val="00175203"/>
    <w:rsid w:val="00176110"/>
    <w:rsid w:val="0017672D"/>
    <w:rsid w:val="0017787E"/>
    <w:rsid w:val="00177E78"/>
    <w:rsid w:val="00181915"/>
    <w:rsid w:val="00181D7D"/>
    <w:rsid w:val="00182677"/>
    <w:rsid w:val="00182B35"/>
    <w:rsid w:val="0018475B"/>
    <w:rsid w:val="001847F5"/>
    <w:rsid w:val="00184C32"/>
    <w:rsid w:val="00184D1C"/>
    <w:rsid w:val="00184F3C"/>
    <w:rsid w:val="001856F3"/>
    <w:rsid w:val="001863B3"/>
    <w:rsid w:val="00187918"/>
    <w:rsid w:val="00187F1F"/>
    <w:rsid w:val="00190B36"/>
    <w:rsid w:val="00190FDD"/>
    <w:rsid w:val="00192966"/>
    <w:rsid w:val="00192BF5"/>
    <w:rsid w:val="00192FDA"/>
    <w:rsid w:val="00194040"/>
    <w:rsid w:val="001940C6"/>
    <w:rsid w:val="00194193"/>
    <w:rsid w:val="001949D1"/>
    <w:rsid w:val="001949E6"/>
    <w:rsid w:val="00195FBE"/>
    <w:rsid w:val="0019616C"/>
    <w:rsid w:val="001962ED"/>
    <w:rsid w:val="001969F6"/>
    <w:rsid w:val="0019763B"/>
    <w:rsid w:val="00197C71"/>
    <w:rsid w:val="001A0902"/>
    <w:rsid w:val="001A0BB4"/>
    <w:rsid w:val="001A0F23"/>
    <w:rsid w:val="001A226A"/>
    <w:rsid w:val="001A2285"/>
    <w:rsid w:val="001A291E"/>
    <w:rsid w:val="001A37BC"/>
    <w:rsid w:val="001A3913"/>
    <w:rsid w:val="001A3D11"/>
    <w:rsid w:val="001A5579"/>
    <w:rsid w:val="001A68D1"/>
    <w:rsid w:val="001A6F3F"/>
    <w:rsid w:val="001B088F"/>
    <w:rsid w:val="001B0D26"/>
    <w:rsid w:val="001B0F69"/>
    <w:rsid w:val="001B11FF"/>
    <w:rsid w:val="001B122F"/>
    <w:rsid w:val="001B12B9"/>
    <w:rsid w:val="001B12BD"/>
    <w:rsid w:val="001B1F1D"/>
    <w:rsid w:val="001B1F21"/>
    <w:rsid w:val="001B2791"/>
    <w:rsid w:val="001B2DB1"/>
    <w:rsid w:val="001B2FD6"/>
    <w:rsid w:val="001B4B2C"/>
    <w:rsid w:val="001B614C"/>
    <w:rsid w:val="001B6524"/>
    <w:rsid w:val="001B6A2C"/>
    <w:rsid w:val="001B6DD0"/>
    <w:rsid w:val="001B6EB2"/>
    <w:rsid w:val="001B7021"/>
    <w:rsid w:val="001B7CB7"/>
    <w:rsid w:val="001C0EAB"/>
    <w:rsid w:val="001C14A0"/>
    <w:rsid w:val="001C25B0"/>
    <w:rsid w:val="001C30FA"/>
    <w:rsid w:val="001C4BE0"/>
    <w:rsid w:val="001C516F"/>
    <w:rsid w:val="001C5A51"/>
    <w:rsid w:val="001C601F"/>
    <w:rsid w:val="001C6A53"/>
    <w:rsid w:val="001C74E7"/>
    <w:rsid w:val="001C7A7C"/>
    <w:rsid w:val="001C7C08"/>
    <w:rsid w:val="001C7D72"/>
    <w:rsid w:val="001D03BB"/>
    <w:rsid w:val="001D0C7B"/>
    <w:rsid w:val="001D1A43"/>
    <w:rsid w:val="001D1C1F"/>
    <w:rsid w:val="001D2526"/>
    <w:rsid w:val="001D36C2"/>
    <w:rsid w:val="001D3823"/>
    <w:rsid w:val="001D3932"/>
    <w:rsid w:val="001D3B2D"/>
    <w:rsid w:val="001D3BF7"/>
    <w:rsid w:val="001D3F2D"/>
    <w:rsid w:val="001D4E05"/>
    <w:rsid w:val="001D5564"/>
    <w:rsid w:val="001D617A"/>
    <w:rsid w:val="001D6ACB"/>
    <w:rsid w:val="001D799D"/>
    <w:rsid w:val="001D7E1D"/>
    <w:rsid w:val="001E24A2"/>
    <w:rsid w:val="001E28EF"/>
    <w:rsid w:val="001E2A81"/>
    <w:rsid w:val="001E3A16"/>
    <w:rsid w:val="001E3E2A"/>
    <w:rsid w:val="001E421F"/>
    <w:rsid w:val="001E4BFE"/>
    <w:rsid w:val="001E51A2"/>
    <w:rsid w:val="001E6A22"/>
    <w:rsid w:val="001E7463"/>
    <w:rsid w:val="001E7939"/>
    <w:rsid w:val="001F10A5"/>
    <w:rsid w:val="001F1793"/>
    <w:rsid w:val="001F1FA2"/>
    <w:rsid w:val="001F29F2"/>
    <w:rsid w:val="001F2A5B"/>
    <w:rsid w:val="001F33C4"/>
    <w:rsid w:val="001F3D3C"/>
    <w:rsid w:val="001F3F2D"/>
    <w:rsid w:val="001F42A4"/>
    <w:rsid w:val="001F42BA"/>
    <w:rsid w:val="001F4D4F"/>
    <w:rsid w:val="001F5135"/>
    <w:rsid w:val="001F5A7E"/>
    <w:rsid w:val="001F638E"/>
    <w:rsid w:val="001F679A"/>
    <w:rsid w:val="001F6DAD"/>
    <w:rsid w:val="001F75CF"/>
    <w:rsid w:val="002003B8"/>
    <w:rsid w:val="00200601"/>
    <w:rsid w:val="00200892"/>
    <w:rsid w:val="00200C80"/>
    <w:rsid w:val="00200F8F"/>
    <w:rsid w:val="00201418"/>
    <w:rsid w:val="002018DB"/>
    <w:rsid w:val="00201E3E"/>
    <w:rsid w:val="00202D25"/>
    <w:rsid w:val="00202ED4"/>
    <w:rsid w:val="002032F6"/>
    <w:rsid w:val="00203806"/>
    <w:rsid w:val="002038E0"/>
    <w:rsid w:val="00204601"/>
    <w:rsid w:val="002050D1"/>
    <w:rsid w:val="00205993"/>
    <w:rsid w:val="00205C9A"/>
    <w:rsid w:val="00205E86"/>
    <w:rsid w:val="002068F4"/>
    <w:rsid w:val="00207695"/>
    <w:rsid w:val="0021084E"/>
    <w:rsid w:val="00211020"/>
    <w:rsid w:val="00211460"/>
    <w:rsid w:val="002118B2"/>
    <w:rsid w:val="002128C9"/>
    <w:rsid w:val="0021313D"/>
    <w:rsid w:val="002142D7"/>
    <w:rsid w:val="00214AA5"/>
    <w:rsid w:val="00216026"/>
    <w:rsid w:val="0021639A"/>
    <w:rsid w:val="002163CB"/>
    <w:rsid w:val="00216540"/>
    <w:rsid w:val="00216A37"/>
    <w:rsid w:val="00216CEF"/>
    <w:rsid w:val="00217B42"/>
    <w:rsid w:val="00217D43"/>
    <w:rsid w:val="00221066"/>
    <w:rsid w:val="002211EA"/>
    <w:rsid w:val="00221E16"/>
    <w:rsid w:val="00222DF2"/>
    <w:rsid w:val="00223711"/>
    <w:rsid w:val="0022425A"/>
    <w:rsid w:val="002244FD"/>
    <w:rsid w:val="00225311"/>
    <w:rsid w:val="00225787"/>
    <w:rsid w:val="00230967"/>
    <w:rsid w:val="00230D3F"/>
    <w:rsid w:val="00230E8F"/>
    <w:rsid w:val="00231EAB"/>
    <w:rsid w:val="0023223C"/>
    <w:rsid w:val="002338CA"/>
    <w:rsid w:val="0023413A"/>
    <w:rsid w:val="00234522"/>
    <w:rsid w:val="00234BA7"/>
    <w:rsid w:val="00235743"/>
    <w:rsid w:val="00236AB3"/>
    <w:rsid w:val="002371CF"/>
    <w:rsid w:val="0023732B"/>
    <w:rsid w:val="002374D5"/>
    <w:rsid w:val="00237939"/>
    <w:rsid w:val="00237EA5"/>
    <w:rsid w:val="00240D73"/>
    <w:rsid w:val="002412A7"/>
    <w:rsid w:val="002414B4"/>
    <w:rsid w:val="002419DD"/>
    <w:rsid w:val="00241B64"/>
    <w:rsid w:val="00241B73"/>
    <w:rsid w:val="0024255A"/>
    <w:rsid w:val="0024275A"/>
    <w:rsid w:val="002427DE"/>
    <w:rsid w:val="00243F53"/>
    <w:rsid w:val="002444AD"/>
    <w:rsid w:val="00244675"/>
    <w:rsid w:val="00244F88"/>
    <w:rsid w:val="00245018"/>
    <w:rsid w:val="002452E5"/>
    <w:rsid w:val="00246CDE"/>
    <w:rsid w:val="00247044"/>
    <w:rsid w:val="00250683"/>
    <w:rsid w:val="00250D1F"/>
    <w:rsid w:val="00250DC2"/>
    <w:rsid w:val="00251294"/>
    <w:rsid w:val="0025162E"/>
    <w:rsid w:val="00251882"/>
    <w:rsid w:val="00251D77"/>
    <w:rsid w:val="00251FC4"/>
    <w:rsid w:val="00252A63"/>
    <w:rsid w:val="002530A9"/>
    <w:rsid w:val="00253AE1"/>
    <w:rsid w:val="00253DA3"/>
    <w:rsid w:val="00254355"/>
    <w:rsid w:val="00254BE3"/>
    <w:rsid w:val="00254C81"/>
    <w:rsid w:val="00255C5D"/>
    <w:rsid w:val="002560E5"/>
    <w:rsid w:val="00256DD6"/>
    <w:rsid w:val="002609EF"/>
    <w:rsid w:val="002613CA"/>
    <w:rsid w:val="00262DB6"/>
    <w:rsid w:val="00263477"/>
    <w:rsid w:val="00263552"/>
    <w:rsid w:val="0026377A"/>
    <w:rsid w:val="00263CFD"/>
    <w:rsid w:val="00264880"/>
    <w:rsid w:val="00266124"/>
    <w:rsid w:val="002663EE"/>
    <w:rsid w:val="002668D5"/>
    <w:rsid w:val="0026704A"/>
    <w:rsid w:val="00267A28"/>
    <w:rsid w:val="00270B2C"/>
    <w:rsid w:val="002717CF"/>
    <w:rsid w:val="00271840"/>
    <w:rsid w:val="00271B2C"/>
    <w:rsid w:val="002722EF"/>
    <w:rsid w:val="00272D4C"/>
    <w:rsid w:val="00273444"/>
    <w:rsid w:val="002739D6"/>
    <w:rsid w:val="002745E7"/>
    <w:rsid w:val="002747DF"/>
    <w:rsid w:val="00274BBA"/>
    <w:rsid w:val="00274D72"/>
    <w:rsid w:val="0027667E"/>
    <w:rsid w:val="00276693"/>
    <w:rsid w:val="00276C10"/>
    <w:rsid w:val="00276C28"/>
    <w:rsid w:val="00276C37"/>
    <w:rsid w:val="002771C8"/>
    <w:rsid w:val="00277D47"/>
    <w:rsid w:val="002802D8"/>
    <w:rsid w:val="00282BE4"/>
    <w:rsid w:val="00283187"/>
    <w:rsid w:val="00283788"/>
    <w:rsid w:val="00285385"/>
    <w:rsid w:val="00285FF0"/>
    <w:rsid w:val="00286151"/>
    <w:rsid w:val="002863FF"/>
    <w:rsid w:val="0028715B"/>
    <w:rsid w:val="00287167"/>
    <w:rsid w:val="0028735A"/>
    <w:rsid w:val="0028780D"/>
    <w:rsid w:val="002912F0"/>
    <w:rsid w:val="0029161F"/>
    <w:rsid w:val="00291A7D"/>
    <w:rsid w:val="00292AC1"/>
    <w:rsid w:val="00294323"/>
    <w:rsid w:val="0029446D"/>
    <w:rsid w:val="00295322"/>
    <w:rsid w:val="00295A2F"/>
    <w:rsid w:val="00295C85"/>
    <w:rsid w:val="002962E5"/>
    <w:rsid w:val="0029706B"/>
    <w:rsid w:val="00297760"/>
    <w:rsid w:val="002A00AA"/>
    <w:rsid w:val="002A1005"/>
    <w:rsid w:val="002A12EE"/>
    <w:rsid w:val="002A15A2"/>
    <w:rsid w:val="002A1B1D"/>
    <w:rsid w:val="002A1F02"/>
    <w:rsid w:val="002A1F05"/>
    <w:rsid w:val="002A2202"/>
    <w:rsid w:val="002A3926"/>
    <w:rsid w:val="002A397B"/>
    <w:rsid w:val="002A597A"/>
    <w:rsid w:val="002A7097"/>
    <w:rsid w:val="002A7758"/>
    <w:rsid w:val="002A7F55"/>
    <w:rsid w:val="002B0C7D"/>
    <w:rsid w:val="002B1962"/>
    <w:rsid w:val="002B370C"/>
    <w:rsid w:val="002B4414"/>
    <w:rsid w:val="002B45BD"/>
    <w:rsid w:val="002B48F2"/>
    <w:rsid w:val="002B4BA2"/>
    <w:rsid w:val="002B4BCD"/>
    <w:rsid w:val="002B4C22"/>
    <w:rsid w:val="002B4FB6"/>
    <w:rsid w:val="002B5C8C"/>
    <w:rsid w:val="002B6557"/>
    <w:rsid w:val="002B67D5"/>
    <w:rsid w:val="002B721B"/>
    <w:rsid w:val="002B738C"/>
    <w:rsid w:val="002B7668"/>
    <w:rsid w:val="002B77C0"/>
    <w:rsid w:val="002B7F33"/>
    <w:rsid w:val="002C01F4"/>
    <w:rsid w:val="002C0BFF"/>
    <w:rsid w:val="002C10C4"/>
    <w:rsid w:val="002C1EAA"/>
    <w:rsid w:val="002C214A"/>
    <w:rsid w:val="002C22E7"/>
    <w:rsid w:val="002C3A6D"/>
    <w:rsid w:val="002C442E"/>
    <w:rsid w:val="002C4677"/>
    <w:rsid w:val="002C7A14"/>
    <w:rsid w:val="002C7CE6"/>
    <w:rsid w:val="002D0E48"/>
    <w:rsid w:val="002D22EF"/>
    <w:rsid w:val="002D28E3"/>
    <w:rsid w:val="002D2F27"/>
    <w:rsid w:val="002D44F9"/>
    <w:rsid w:val="002D47EE"/>
    <w:rsid w:val="002D4855"/>
    <w:rsid w:val="002D623B"/>
    <w:rsid w:val="002D6E63"/>
    <w:rsid w:val="002E0687"/>
    <w:rsid w:val="002E06AD"/>
    <w:rsid w:val="002E0813"/>
    <w:rsid w:val="002E0AE4"/>
    <w:rsid w:val="002E12E5"/>
    <w:rsid w:val="002E2851"/>
    <w:rsid w:val="002E2A3F"/>
    <w:rsid w:val="002E2BE1"/>
    <w:rsid w:val="002E3929"/>
    <w:rsid w:val="002E3A90"/>
    <w:rsid w:val="002E4119"/>
    <w:rsid w:val="002E4317"/>
    <w:rsid w:val="002E47E0"/>
    <w:rsid w:val="002E4BF6"/>
    <w:rsid w:val="002E4C19"/>
    <w:rsid w:val="002E5746"/>
    <w:rsid w:val="002E596F"/>
    <w:rsid w:val="002E6193"/>
    <w:rsid w:val="002E6368"/>
    <w:rsid w:val="002E6CAE"/>
    <w:rsid w:val="002E7CE8"/>
    <w:rsid w:val="002F0825"/>
    <w:rsid w:val="002F0BED"/>
    <w:rsid w:val="002F11A6"/>
    <w:rsid w:val="002F1239"/>
    <w:rsid w:val="002F150F"/>
    <w:rsid w:val="002F1E3C"/>
    <w:rsid w:val="002F203B"/>
    <w:rsid w:val="002F28F7"/>
    <w:rsid w:val="002F2BEF"/>
    <w:rsid w:val="002F30D6"/>
    <w:rsid w:val="002F3505"/>
    <w:rsid w:val="002F3B27"/>
    <w:rsid w:val="002F3CC9"/>
    <w:rsid w:val="002F45F1"/>
    <w:rsid w:val="002F4C86"/>
    <w:rsid w:val="002F4CC0"/>
    <w:rsid w:val="002F4D77"/>
    <w:rsid w:val="002F573A"/>
    <w:rsid w:val="002F62F7"/>
    <w:rsid w:val="002F6DF8"/>
    <w:rsid w:val="002F7328"/>
    <w:rsid w:val="002F7431"/>
    <w:rsid w:val="002F78C2"/>
    <w:rsid w:val="002F79BF"/>
    <w:rsid w:val="00300B14"/>
    <w:rsid w:val="003014F6"/>
    <w:rsid w:val="00301BB8"/>
    <w:rsid w:val="00302F4D"/>
    <w:rsid w:val="00303A99"/>
    <w:rsid w:val="00303CB4"/>
    <w:rsid w:val="00303E7B"/>
    <w:rsid w:val="00303E91"/>
    <w:rsid w:val="0030472A"/>
    <w:rsid w:val="0030481F"/>
    <w:rsid w:val="003048A3"/>
    <w:rsid w:val="00304B9D"/>
    <w:rsid w:val="00304FD9"/>
    <w:rsid w:val="00305344"/>
    <w:rsid w:val="00305C41"/>
    <w:rsid w:val="0030613D"/>
    <w:rsid w:val="00306671"/>
    <w:rsid w:val="00306E49"/>
    <w:rsid w:val="00307190"/>
    <w:rsid w:val="003072DD"/>
    <w:rsid w:val="003075FF"/>
    <w:rsid w:val="00307D1F"/>
    <w:rsid w:val="003101EE"/>
    <w:rsid w:val="003108BD"/>
    <w:rsid w:val="003116F9"/>
    <w:rsid w:val="00312732"/>
    <w:rsid w:val="00313493"/>
    <w:rsid w:val="003149C4"/>
    <w:rsid w:val="00315AC7"/>
    <w:rsid w:val="00315F87"/>
    <w:rsid w:val="00316327"/>
    <w:rsid w:val="003165A3"/>
    <w:rsid w:val="0031677B"/>
    <w:rsid w:val="00317232"/>
    <w:rsid w:val="003178F6"/>
    <w:rsid w:val="00320744"/>
    <w:rsid w:val="00321A18"/>
    <w:rsid w:val="00321B7A"/>
    <w:rsid w:val="00322590"/>
    <w:rsid w:val="00322CF2"/>
    <w:rsid w:val="003231EC"/>
    <w:rsid w:val="00323786"/>
    <w:rsid w:val="0032441F"/>
    <w:rsid w:val="0032550E"/>
    <w:rsid w:val="00325931"/>
    <w:rsid w:val="00325F47"/>
    <w:rsid w:val="00326809"/>
    <w:rsid w:val="003272BF"/>
    <w:rsid w:val="00327F08"/>
    <w:rsid w:val="0033076B"/>
    <w:rsid w:val="003310C7"/>
    <w:rsid w:val="003314AE"/>
    <w:rsid w:val="00332479"/>
    <w:rsid w:val="00332D18"/>
    <w:rsid w:val="0033321C"/>
    <w:rsid w:val="00335223"/>
    <w:rsid w:val="00335329"/>
    <w:rsid w:val="0033543F"/>
    <w:rsid w:val="00335806"/>
    <w:rsid w:val="00336800"/>
    <w:rsid w:val="00337995"/>
    <w:rsid w:val="00337B91"/>
    <w:rsid w:val="003400B4"/>
    <w:rsid w:val="00340DCC"/>
    <w:rsid w:val="00341470"/>
    <w:rsid w:val="0034225E"/>
    <w:rsid w:val="0034255B"/>
    <w:rsid w:val="00342919"/>
    <w:rsid w:val="00343571"/>
    <w:rsid w:val="003447C0"/>
    <w:rsid w:val="003449C3"/>
    <w:rsid w:val="00344A6A"/>
    <w:rsid w:val="00344F0E"/>
    <w:rsid w:val="0034513A"/>
    <w:rsid w:val="0034517D"/>
    <w:rsid w:val="0034536B"/>
    <w:rsid w:val="003464BF"/>
    <w:rsid w:val="0034675F"/>
    <w:rsid w:val="0034699D"/>
    <w:rsid w:val="00346A92"/>
    <w:rsid w:val="003500EA"/>
    <w:rsid w:val="00350B6C"/>
    <w:rsid w:val="00350F01"/>
    <w:rsid w:val="00351754"/>
    <w:rsid w:val="00351CC6"/>
    <w:rsid w:val="00353962"/>
    <w:rsid w:val="00354043"/>
    <w:rsid w:val="00354BD7"/>
    <w:rsid w:val="00355359"/>
    <w:rsid w:val="0035562D"/>
    <w:rsid w:val="00355A94"/>
    <w:rsid w:val="00355B20"/>
    <w:rsid w:val="00355D13"/>
    <w:rsid w:val="00355EBC"/>
    <w:rsid w:val="00356383"/>
    <w:rsid w:val="00356515"/>
    <w:rsid w:val="003565D6"/>
    <w:rsid w:val="003579BE"/>
    <w:rsid w:val="003579FC"/>
    <w:rsid w:val="00357BA5"/>
    <w:rsid w:val="003615C0"/>
    <w:rsid w:val="00362AB9"/>
    <w:rsid w:val="00362C4D"/>
    <w:rsid w:val="00365A20"/>
    <w:rsid w:val="003668DF"/>
    <w:rsid w:val="003669EE"/>
    <w:rsid w:val="00366F72"/>
    <w:rsid w:val="0036707A"/>
    <w:rsid w:val="00367824"/>
    <w:rsid w:val="00370444"/>
    <w:rsid w:val="003706B8"/>
    <w:rsid w:val="0037092B"/>
    <w:rsid w:val="00371150"/>
    <w:rsid w:val="00371270"/>
    <w:rsid w:val="003714CE"/>
    <w:rsid w:val="00371F4A"/>
    <w:rsid w:val="00372D4C"/>
    <w:rsid w:val="00373E5F"/>
    <w:rsid w:val="003743B0"/>
    <w:rsid w:val="003747C0"/>
    <w:rsid w:val="003756A6"/>
    <w:rsid w:val="003763DE"/>
    <w:rsid w:val="00376B73"/>
    <w:rsid w:val="003770F9"/>
    <w:rsid w:val="00377E86"/>
    <w:rsid w:val="0038084D"/>
    <w:rsid w:val="00382040"/>
    <w:rsid w:val="00382625"/>
    <w:rsid w:val="003828DF"/>
    <w:rsid w:val="003835F0"/>
    <w:rsid w:val="003837FD"/>
    <w:rsid w:val="00384044"/>
    <w:rsid w:val="003850E4"/>
    <w:rsid w:val="003853B3"/>
    <w:rsid w:val="003862BB"/>
    <w:rsid w:val="0038630A"/>
    <w:rsid w:val="0038680C"/>
    <w:rsid w:val="003868B8"/>
    <w:rsid w:val="00387824"/>
    <w:rsid w:val="003879D2"/>
    <w:rsid w:val="00387B8F"/>
    <w:rsid w:val="00387C32"/>
    <w:rsid w:val="00390BAC"/>
    <w:rsid w:val="00390C08"/>
    <w:rsid w:val="00390C78"/>
    <w:rsid w:val="00391B46"/>
    <w:rsid w:val="00392754"/>
    <w:rsid w:val="00392959"/>
    <w:rsid w:val="00392BF6"/>
    <w:rsid w:val="0039307A"/>
    <w:rsid w:val="00393212"/>
    <w:rsid w:val="003932D3"/>
    <w:rsid w:val="00393E83"/>
    <w:rsid w:val="003940C5"/>
    <w:rsid w:val="00394C37"/>
    <w:rsid w:val="0039542B"/>
    <w:rsid w:val="00395ADC"/>
    <w:rsid w:val="00395DCD"/>
    <w:rsid w:val="00396A07"/>
    <w:rsid w:val="00396E3F"/>
    <w:rsid w:val="00397A55"/>
    <w:rsid w:val="003A0B56"/>
    <w:rsid w:val="003A1C0A"/>
    <w:rsid w:val="003A2065"/>
    <w:rsid w:val="003A25E0"/>
    <w:rsid w:val="003A266F"/>
    <w:rsid w:val="003A29BD"/>
    <w:rsid w:val="003A2AC3"/>
    <w:rsid w:val="003A2B78"/>
    <w:rsid w:val="003A2E5C"/>
    <w:rsid w:val="003A3441"/>
    <w:rsid w:val="003A34B3"/>
    <w:rsid w:val="003A4713"/>
    <w:rsid w:val="003A4BBC"/>
    <w:rsid w:val="003A4CE0"/>
    <w:rsid w:val="003A4CE7"/>
    <w:rsid w:val="003A63E6"/>
    <w:rsid w:val="003A650B"/>
    <w:rsid w:val="003A65C1"/>
    <w:rsid w:val="003A6A42"/>
    <w:rsid w:val="003A70DB"/>
    <w:rsid w:val="003A741C"/>
    <w:rsid w:val="003A7BAB"/>
    <w:rsid w:val="003B0DA7"/>
    <w:rsid w:val="003B1184"/>
    <w:rsid w:val="003B1EB4"/>
    <w:rsid w:val="003B2015"/>
    <w:rsid w:val="003B234F"/>
    <w:rsid w:val="003B311B"/>
    <w:rsid w:val="003B3BD0"/>
    <w:rsid w:val="003B3D7E"/>
    <w:rsid w:val="003B3F13"/>
    <w:rsid w:val="003B3FCF"/>
    <w:rsid w:val="003B4226"/>
    <w:rsid w:val="003B45E3"/>
    <w:rsid w:val="003B599B"/>
    <w:rsid w:val="003B6241"/>
    <w:rsid w:val="003B654B"/>
    <w:rsid w:val="003B6610"/>
    <w:rsid w:val="003B6C22"/>
    <w:rsid w:val="003B754A"/>
    <w:rsid w:val="003B7656"/>
    <w:rsid w:val="003B7AFC"/>
    <w:rsid w:val="003C179B"/>
    <w:rsid w:val="003C2B6A"/>
    <w:rsid w:val="003C38D6"/>
    <w:rsid w:val="003C3E0E"/>
    <w:rsid w:val="003C42AC"/>
    <w:rsid w:val="003C5731"/>
    <w:rsid w:val="003C7D05"/>
    <w:rsid w:val="003D0559"/>
    <w:rsid w:val="003D0A1C"/>
    <w:rsid w:val="003D0BE8"/>
    <w:rsid w:val="003D0D2D"/>
    <w:rsid w:val="003D15B7"/>
    <w:rsid w:val="003D177C"/>
    <w:rsid w:val="003D1EE4"/>
    <w:rsid w:val="003D2F46"/>
    <w:rsid w:val="003D4C11"/>
    <w:rsid w:val="003D56E6"/>
    <w:rsid w:val="003D5DF8"/>
    <w:rsid w:val="003D5E0C"/>
    <w:rsid w:val="003D5FB9"/>
    <w:rsid w:val="003D61BB"/>
    <w:rsid w:val="003D6F41"/>
    <w:rsid w:val="003D7121"/>
    <w:rsid w:val="003E1620"/>
    <w:rsid w:val="003E21F4"/>
    <w:rsid w:val="003E2B26"/>
    <w:rsid w:val="003E3D34"/>
    <w:rsid w:val="003E48BC"/>
    <w:rsid w:val="003E4D47"/>
    <w:rsid w:val="003E63B2"/>
    <w:rsid w:val="003E65D5"/>
    <w:rsid w:val="003E6C6C"/>
    <w:rsid w:val="003E73D7"/>
    <w:rsid w:val="003F03F1"/>
    <w:rsid w:val="003F04D4"/>
    <w:rsid w:val="003F087C"/>
    <w:rsid w:val="003F0A77"/>
    <w:rsid w:val="003F1624"/>
    <w:rsid w:val="003F1C23"/>
    <w:rsid w:val="003F34C5"/>
    <w:rsid w:val="003F39DA"/>
    <w:rsid w:val="003F3E36"/>
    <w:rsid w:val="003F413B"/>
    <w:rsid w:val="003F424D"/>
    <w:rsid w:val="003F42E9"/>
    <w:rsid w:val="003F47F7"/>
    <w:rsid w:val="003F48D1"/>
    <w:rsid w:val="003F4E83"/>
    <w:rsid w:val="003F5CDD"/>
    <w:rsid w:val="003F6178"/>
    <w:rsid w:val="003F7384"/>
    <w:rsid w:val="003F7C4B"/>
    <w:rsid w:val="00400BEB"/>
    <w:rsid w:val="004013EF"/>
    <w:rsid w:val="00401AD9"/>
    <w:rsid w:val="00403504"/>
    <w:rsid w:val="004043EA"/>
    <w:rsid w:val="004045FC"/>
    <w:rsid w:val="00404FD0"/>
    <w:rsid w:val="00405630"/>
    <w:rsid w:val="00405761"/>
    <w:rsid w:val="00406AB3"/>
    <w:rsid w:val="00407095"/>
    <w:rsid w:val="004070CE"/>
    <w:rsid w:val="004071B4"/>
    <w:rsid w:val="00411521"/>
    <w:rsid w:val="00411ED2"/>
    <w:rsid w:val="004127F1"/>
    <w:rsid w:val="00412B47"/>
    <w:rsid w:val="00413806"/>
    <w:rsid w:val="00413D8F"/>
    <w:rsid w:val="004152BE"/>
    <w:rsid w:val="00415A5B"/>
    <w:rsid w:val="00417D6D"/>
    <w:rsid w:val="00420110"/>
    <w:rsid w:val="00420AE9"/>
    <w:rsid w:val="00420C55"/>
    <w:rsid w:val="0042142E"/>
    <w:rsid w:val="0042143E"/>
    <w:rsid w:val="00421E1C"/>
    <w:rsid w:val="0042380D"/>
    <w:rsid w:val="00423E16"/>
    <w:rsid w:val="00423F12"/>
    <w:rsid w:val="0042410A"/>
    <w:rsid w:val="00424B1E"/>
    <w:rsid w:val="004250A8"/>
    <w:rsid w:val="00425617"/>
    <w:rsid w:val="00425FB5"/>
    <w:rsid w:val="004262E6"/>
    <w:rsid w:val="004271FB"/>
    <w:rsid w:val="004278B2"/>
    <w:rsid w:val="00430195"/>
    <w:rsid w:val="00430C02"/>
    <w:rsid w:val="00430E4C"/>
    <w:rsid w:val="0043105F"/>
    <w:rsid w:val="004333CB"/>
    <w:rsid w:val="00433E99"/>
    <w:rsid w:val="00433EF0"/>
    <w:rsid w:val="00434042"/>
    <w:rsid w:val="004344D1"/>
    <w:rsid w:val="00435220"/>
    <w:rsid w:val="004352F4"/>
    <w:rsid w:val="00435AA4"/>
    <w:rsid w:val="00435F8F"/>
    <w:rsid w:val="00436059"/>
    <w:rsid w:val="00436747"/>
    <w:rsid w:val="00436BAA"/>
    <w:rsid w:val="00436F79"/>
    <w:rsid w:val="00440BF2"/>
    <w:rsid w:val="00440CE1"/>
    <w:rsid w:val="00440DC4"/>
    <w:rsid w:val="004412FB"/>
    <w:rsid w:val="0044134B"/>
    <w:rsid w:val="0044162C"/>
    <w:rsid w:val="0044163E"/>
    <w:rsid w:val="004427A8"/>
    <w:rsid w:val="0044354D"/>
    <w:rsid w:val="00443C06"/>
    <w:rsid w:val="00443CF0"/>
    <w:rsid w:val="00444F1C"/>
    <w:rsid w:val="0044583D"/>
    <w:rsid w:val="00445E46"/>
    <w:rsid w:val="004467C6"/>
    <w:rsid w:val="00446844"/>
    <w:rsid w:val="00446920"/>
    <w:rsid w:val="00446E00"/>
    <w:rsid w:val="00447A2A"/>
    <w:rsid w:val="00447FDC"/>
    <w:rsid w:val="00450A7B"/>
    <w:rsid w:val="00450BA7"/>
    <w:rsid w:val="004512AA"/>
    <w:rsid w:val="004514D0"/>
    <w:rsid w:val="0045169E"/>
    <w:rsid w:val="00451B21"/>
    <w:rsid w:val="00451E19"/>
    <w:rsid w:val="004521E6"/>
    <w:rsid w:val="00453028"/>
    <w:rsid w:val="00453656"/>
    <w:rsid w:val="004542F7"/>
    <w:rsid w:val="004560D5"/>
    <w:rsid w:val="004571EB"/>
    <w:rsid w:val="004600FF"/>
    <w:rsid w:val="004602C5"/>
    <w:rsid w:val="00460BBE"/>
    <w:rsid w:val="00461073"/>
    <w:rsid w:val="0046196E"/>
    <w:rsid w:val="00462399"/>
    <w:rsid w:val="004631FD"/>
    <w:rsid w:val="0046385B"/>
    <w:rsid w:val="00463DD0"/>
    <w:rsid w:val="004655ED"/>
    <w:rsid w:val="004667B9"/>
    <w:rsid w:val="00466FBD"/>
    <w:rsid w:val="0047084C"/>
    <w:rsid w:val="00470DF7"/>
    <w:rsid w:val="00472F6A"/>
    <w:rsid w:val="00473250"/>
    <w:rsid w:val="0047498C"/>
    <w:rsid w:val="00475306"/>
    <w:rsid w:val="0047636B"/>
    <w:rsid w:val="004767DE"/>
    <w:rsid w:val="00476C7F"/>
    <w:rsid w:val="00476D62"/>
    <w:rsid w:val="00477672"/>
    <w:rsid w:val="00480290"/>
    <w:rsid w:val="004812AB"/>
    <w:rsid w:val="004816D7"/>
    <w:rsid w:val="004819FE"/>
    <w:rsid w:val="00481FB7"/>
    <w:rsid w:val="00482815"/>
    <w:rsid w:val="0048320C"/>
    <w:rsid w:val="004834DD"/>
    <w:rsid w:val="00483C2E"/>
    <w:rsid w:val="00484658"/>
    <w:rsid w:val="00484770"/>
    <w:rsid w:val="00490810"/>
    <w:rsid w:val="00490E4A"/>
    <w:rsid w:val="00491CD1"/>
    <w:rsid w:val="004921BA"/>
    <w:rsid w:val="00492371"/>
    <w:rsid w:val="00493C4E"/>
    <w:rsid w:val="0049419B"/>
    <w:rsid w:val="004945AF"/>
    <w:rsid w:val="00494F93"/>
    <w:rsid w:val="004957F5"/>
    <w:rsid w:val="00495A06"/>
    <w:rsid w:val="00496501"/>
    <w:rsid w:val="00497F5B"/>
    <w:rsid w:val="004A03FA"/>
    <w:rsid w:val="004A0512"/>
    <w:rsid w:val="004A0B72"/>
    <w:rsid w:val="004A1309"/>
    <w:rsid w:val="004A1A6B"/>
    <w:rsid w:val="004A264C"/>
    <w:rsid w:val="004A3382"/>
    <w:rsid w:val="004A344C"/>
    <w:rsid w:val="004A46CF"/>
    <w:rsid w:val="004A4C9D"/>
    <w:rsid w:val="004A5179"/>
    <w:rsid w:val="004A5678"/>
    <w:rsid w:val="004A588D"/>
    <w:rsid w:val="004A58EC"/>
    <w:rsid w:val="004A5DC8"/>
    <w:rsid w:val="004A6A5F"/>
    <w:rsid w:val="004B0F2F"/>
    <w:rsid w:val="004B131F"/>
    <w:rsid w:val="004B17B5"/>
    <w:rsid w:val="004B23F1"/>
    <w:rsid w:val="004B2AEF"/>
    <w:rsid w:val="004B3472"/>
    <w:rsid w:val="004B3DA0"/>
    <w:rsid w:val="004B40C2"/>
    <w:rsid w:val="004B4A7B"/>
    <w:rsid w:val="004B4E26"/>
    <w:rsid w:val="004B616B"/>
    <w:rsid w:val="004B67E6"/>
    <w:rsid w:val="004B6F32"/>
    <w:rsid w:val="004B75E7"/>
    <w:rsid w:val="004B79F5"/>
    <w:rsid w:val="004B7A83"/>
    <w:rsid w:val="004B7CAF"/>
    <w:rsid w:val="004B7D19"/>
    <w:rsid w:val="004C0182"/>
    <w:rsid w:val="004C08D9"/>
    <w:rsid w:val="004C0B91"/>
    <w:rsid w:val="004C0D8F"/>
    <w:rsid w:val="004C26A7"/>
    <w:rsid w:val="004C2D42"/>
    <w:rsid w:val="004C32A1"/>
    <w:rsid w:val="004C39E1"/>
    <w:rsid w:val="004C459E"/>
    <w:rsid w:val="004C5185"/>
    <w:rsid w:val="004C6592"/>
    <w:rsid w:val="004C6ABE"/>
    <w:rsid w:val="004C6ECD"/>
    <w:rsid w:val="004C75FD"/>
    <w:rsid w:val="004C7672"/>
    <w:rsid w:val="004D0169"/>
    <w:rsid w:val="004D0454"/>
    <w:rsid w:val="004D1349"/>
    <w:rsid w:val="004D1A70"/>
    <w:rsid w:val="004D1B22"/>
    <w:rsid w:val="004D2A70"/>
    <w:rsid w:val="004D3072"/>
    <w:rsid w:val="004D35B3"/>
    <w:rsid w:val="004D5A53"/>
    <w:rsid w:val="004D6F04"/>
    <w:rsid w:val="004D7743"/>
    <w:rsid w:val="004E018C"/>
    <w:rsid w:val="004E0306"/>
    <w:rsid w:val="004E0901"/>
    <w:rsid w:val="004E0A7B"/>
    <w:rsid w:val="004E0F8E"/>
    <w:rsid w:val="004E1749"/>
    <w:rsid w:val="004E2F9F"/>
    <w:rsid w:val="004E31FA"/>
    <w:rsid w:val="004E345D"/>
    <w:rsid w:val="004E3F4C"/>
    <w:rsid w:val="004E4278"/>
    <w:rsid w:val="004E44D4"/>
    <w:rsid w:val="004E5C96"/>
    <w:rsid w:val="004E5E6A"/>
    <w:rsid w:val="004E628E"/>
    <w:rsid w:val="004E6C16"/>
    <w:rsid w:val="004E6D17"/>
    <w:rsid w:val="004E79FA"/>
    <w:rsid w:val="004E7AFF"/>
    <w:rsid w:val="004E7DD3"/>
    <w:rsid w:val="004E7E58"/>
    <w:rsid w:val="004E7F6E"/>
    <w:rsid w:val="004F1EA0"/>
    <w:rsid w:val="004F209A"/>
    <w:rsid w:val="004F2930"/>
    <w:rsid w:val="004F2C57"/>
    <w:rsid w:val="004F390F"/>
    <w:rsid w:val="004F421E"/>
    <w:rsid w:val="004F465E"/>
    <w:rsid w:val="004F54F4"/>
    <w:rsid w:val="004F5F01"/>
    <w:rsid w:val="004F700E"/>
    <w:rsid w:val="004F78E1"/>
    <w:rsid w:val="00500358"/>
    <w:rsid w:val="00500643"/>
    <w:rsid w:val="0050083C"/>
    <w:rsid w:val="00500A59"/>
    <w:rsid w:val="0050134C"/>
    <w:rsid w:val="00501A68"/>
    <w:rsid w:val="005027D2"/>
    <w:rsid w:val="00503441"/>
    <w:rsid w:val="00504631"/>
    <w:rsid w:val="00504A0F"/>
    <w:rsid w:val="00504E55"/>
    <w:rsid w:val="0050506B"/>
    <w:rsid w:val="005054F9"/>
    <w:rsid w:val="0050556B"/>
    <w:rsid w:val="0050624A"/>
    <w:rsid w:val="005069FF"/>
    <w:rsid w:val="00506EE3"/>
    <w:rsid w:val="0050703A"/>
    <w:rsid w:val="00510901"/>
    <w:rsid w:val="005109AC"/>
    <w:rsid w:val="0051162A"/>
    <w:rsid w:val="005118AA"/>
    <w:rsid w:val="00512363"/>
    <w:rsid w:val="00512CD2"/>
    <w:rsid w:val="00512F80"/>
    <w:rsid w:val="00513C87"/>
    <w:rsid w:val="005155A5"/>
    <w:rsid w:val="0051567D"/>
    <w:rsid w:val="00515B8C"/>
    <w:rsid w:val="00516374"/>
    <w:rsid w:val="0051665E"/>
    <w:rsid w:val="00516AD3"/>
    <w:rsid w:val="00516B55"/>
    <w:rsid w:val="00520124"/>
    <w:rsid w:val="005204EC"/>
    <w:rsid w:val="005209DB"/>
    <w:rsid w:val="00520FE7"/>
    <w:rsid w:val="00521C2F"/>
    <w:rsid w:val="00522626"/>
    <w:rsid w:val="00522779"/>
    <w:rsid w:val="00522AB6"/>
    <w:rsid w:val="0052369C"/>
    <w:rsid w:val="005241B1"/>
    <w:rsid w:val="00524973"/>
    <w:rsid w:val="0052543B"/>
    <w:rsid w:val="005255F8"/>
    <w:rsid w:val="0052585D"/>
    <w:rsid w:val="0052629F"/>
    <w:rsid w:val="005268F8"/>
    <w:rsid w:val="0052741B"/>
    <w:rsid w:val="00530E60"/>
    <w:rsid w:val="00531C39"/>
    <w:rsid w:val="00532F38"/>
    <w:rsid w:val="0053353A"/>
    <w:rsid w:val="0053356B"/>
    <w:rsid w:val="00533C0C"/>
    <w:rsid w:val="00533D50"/>
    <w:rsid w:val="00533E57"/>
    <w:rsid w:val="00534008"/>
    <w:rsid w:val="005344A9"/>
    <w:rsid w:val="005347F9"/>
    <w:rsid w:val="00534CA5"/>
    <w:rsid w:val="00536306"/>
    <w:rsid w:val="00536805"/>
    <w:rsid w:val="0053724D"/>
    <w:rsid w:val="0053753E"/>
    <w:rsid w:val="005378D1"/>
    <w:rsid w:val="00537B81"/>
    <w:rsid w:val="0054179B"/>
    <w:rsid w:val="00542114"/>
    <w:rsid w:val="00542AE9"/>
    <w:rsid w:val="005437E2"/>
    <w:rsid w:val="00543B5E"/>
    <w:rsid w:val="005443C9"/>
    <w:rsid w:val="005443F2"/>
    <w:rsid w:val="0054462C"/>
    <w:rsid w:val="00545B9D"/>
    <w:rsid w:val="00546982"/>
    <w:rsid w:val="005469C6"/>
    <w:rsid w:val="00547F06"/>
    <w:rsid w:val="00547FE1"/>
    <w:rsid w:val="00550C7D"/>
    <w:rsid w:val="005513EE"/>
    <w:rsid w:val="0055144F"/>
    <w:rsid w:val="00552777"/>
    <w:rsid w:val="0055348A"/>
    <w:rsid w:val="00553BA5"/>
    <w:rsid w:val="00553C01"/>
    <w:rsid w:val="00553D14"/>
    <w:rsid w:val="00554973"/>
    <w:rsid w:val="00554DB4"/>
    <w:rsid w:val="00554DC5"/>
    <w:rsid w:val="00555094"/>
    <w:rsid w:val="00555A1B"/>
    <w:rsid w:val="00555B0A"/>
    <w:rsid w:val="00556866"/>
    <w:rsid w:val="00557408"/>
    <w:rsid w:val="00557C03"/>
    <w:rsid w:val="00557C66"/>
    <w:rsid w:val="00557C80"/>
    <w:rsid w:val="00557C8E"/>
    <w:rsid w:val="0056151D"/>
    <w:rsid w:val="005618FA"/>
    <w:rsid w:val="00561C27"/>
    <w:rsid w:val="0056273A"/>
    <w:rsid w:val="00562755"/>
    <w:rsid w:val="00562DC7"/>
    <w:rsid w:val="00564CB5"/>
    <w:rsid w:val="00565125"/>
    <w:rsid w:val="00565321"/>
    <w:rsid w:val="00565738"/>
    <w:rsid w:val="00565960"/>
    <w:rsid w:val="00565A9A"/>
    <w:rsid w:val="00566125"/>
    <w:rsid w:val="005677C5"/>
    <w:rsid w:val="00570418"/>
    <w:rsid w:val="00570424"/>
    <w:rsid w:val="00571D81"/>
    <w:rsid w:val="0057330E"/>
    <w:rsid w:val="005738FD"/>
    <w:rsid w:val="00573E32"/>
    <w:rsid w:val="005744BD"/>
    <w:rsid w:val="00574762"/>
    <w:rsid w:val="00575073"/>
    <w:rsid w:val="005753B4"/>
    <w:rsid w:val="00575558"/>
    <w:rsid w:val="0057600A"/>
    <w:rsid w:val="005763D5"/>
    <w:rsid w:val="005768D1"/>
    <w:rsid w:val="00576B50"/>
    <w:rsid w:val="00577714"/>
    <w:rsid w:val="0058067E"/>
    <w:rsid w:val="0058087E"/>
    <w:rsid w:val="00580ADB"/>
    <w:rsid w:val="00580F67"/>
    <w:rsid w:val="00580FE5"/>
    <w:rsid w:val="005819EB"/>
    <w:rsid w:val="00582F07"/>
    <w:rsid w:val="00585172"/>
    <w:rsid w:val="00585888"/>
    <w:rsid w:val="00585AC2"/>
    <w:rsid w:val="00585C8E"/>
    <w:rsid w:val="005870A7"/>
    <w:rsid w:val="0058737C"/>
    <w:rsid w:val="00590089"/>
    <w:rsid w:val="00591EFB"/>
    <w:rsid w:val="005921D1"/>
    <w:rsid w:val="0059446C"/>
    <w:rsid w:val="00594A8C"/>
    <w:rsid w:val="00594BE7"/>
    <w:rsid w:val="00595977"/>
    <w:rsid w:val="00595E18"/>
    <w:rsid w:val="005962C3"/>
    <w:rsid w:val="00596F90"/>
    <w:rsid w:val="0059784F"/>
    <w:rsid w:val="0059788F"/>
    <w:rsid w:val="00597A17"/>
    <w:rsid w:val="005A00A8"/>
    <w:rsid w:val="005A0348"/>
    <w:rsid w:val="005A0DD3"/>
    <w:rsid w:val="005A0F78"/>
    <w:rsid w:val="005A2107"/>
    <w:rsid w:val="005A3050"/>
    <w:rsid w:val="005A3479"/>
    <w:rsid w:val="005A3714"/>
    <w:rsid w:val="005A3B03"/>
    <w:rsid w:val="005A3C95"/>
    <w:rsid w:val="005A3FB8"/>
    <w:rsid w:val="005A45AC"/>
    <w:rsid w:val="005A4666"/>
    <w:rsid w:val="005A485B"/>
    <w:rsid w:val="005A4CF8"/>
    <w:rsid w:val="005A526F"/>
    <w:rsid w:val="005A5591"/>
    <w:rsid w:val="005A5614"/>
    <w:rsid w:val="005A5BDB"/>
    <w:rsid w:val="005A5CA3"/>
    <w:rsid w:val="005A5FBB"/>
    <w:rsid w:val="005A72DD"/>
    <w:rsid w:val="005A75EC"/>
    <w:rsid w:val="005B0B11"/>
    <w:rsid w:val="005B0B20"/>
    <w:rsid w:val="005B0CF9"/>
    <w:rsid w:val="005B244F"/>
    <w:rsid w:val="005B2818"/>
    <w:rsid w:val="005B31C8"/>
    <w:rsid w:val="005B34AA"/>
    <w:rsid w:val="005B378F"/>
    <w:rsid w:val="005B3812"/>
    <w:rsid w:val="005B3CED"/>
    <w:rsid w:val="005B3F2E"/>
    <w:rsid w:val="005B3FC5"/>
    <w:rsid w:val="005B419F"/>
    <w:rsid w:val="005B4803"/>
    <w:rsid w:val="005B50DC"/>
    <w:rsid w:val="005B5207"/>
    <w:rsid w:val="005B5373"/>
    <w:rsid w:val="005B6011"/>
    <w:rsid w:val="005B68ED"/>
    <w:rsid w:val="005B692D"/>
    <w:rsid w:val="005B6BCA"/>
    <w:rsid w:val="005B7384"/>
    <w:rsid w:val="005C0003"/>
    <w:rsid w:val="005C08FB"/>
    <w:rsid w:val="005C17A8"/>
    <w:rsid w:val="005C1DB9"/>
    <w:rsid w:val="005C1F28"/>
    <w:rsid w:val="005C217B"/>
    <w:rsid w:val="005C314D"/>
    <w:rsid w:val="005C3477"/>
    <w:rsid w:val="005C3FA8"/>
    <w:rsid w:val="005C49BB"/>
    <w:rsid w:val="005C4FF5"/>
    <w:rsid w:val="005C5670"/>
    <w:rsid w:val="005C5E84"/>
    <w:rsid w:val="005C6051"/>
    <w:rsid w:val="005C616B"/>
    <w:rsid w:val="005C67CF"/>
    <w:rsid w:val="005C69FA"/>
    <w:rsid w:val="005C7067"/>
    <w:rsid w:val="005C7976"/>
    <w:rsid w:val="005D277B"/>
    <w:rsid w:val="005D27E7"/>
    <w:rsid w:val="005D2E82"/>
    <w:rsid w:val="005D3022"/>
    <w:rsid w:val="005D3837"/>
    <w:rsid w:val="005D3AC9"/>
    <w:rsid w:val="005D469F"/>
    <w:rsid w:val="005D59DB"/>
    <w:rsid w:val="005D7E9F"/>
    <w:rsid w:val="005E0702"/>
    <w:rsid w:val="005E0903"/>
    <w:rsid w:val="005E113F"/>
    <w:rsid w:val="005E2391"/>
    <w:rsid w:val="005E2C91"/>
    <w:rsid w:val="005E36CE"/>
    <w:rsid w:val="005E4BF4"/>
    <w:rsid w:val="005E5025"/>
    <w:rsid w:val="005E5796"/>
    <w:rsid w:val="005E6A99"/>
    <w:rsid w:val="005E728A"/>
    <w:rsid w:val="005E76DE"/>
    <w:rsid w:val="005E7EED"/>
    <w:rsid w:val="005F0BE7"/>
    <w:rsid w:val="005F21E2"/>
    <w:rsid w:val="005F2DA6"/>
    <w:rsid w:val="005F34EA"/>
    <w:rsid w:val="005F4568"/>
    <w:rsid w:val="005F457F"/>
    <w:rsid w:val="005F488C"/>
    <w:rsid w:val="005F581D"/>
    <w:rsid w:val="005F7D38"/>
    <w:rsid w:val="006009C4"/>
    <w:rsid w:val="00601431"/>
    <w:rsid w:val="006061DC"/>
    <w:rsid w:val="006062C1"/>
    <w:rsid w:val="00606548"/>
    <w:rsid w:val="00606753"/>
    <w:rsid w:val="00606D37"/>
    <w:rsid w:val="006078CB"/>
    <w:rsid w:val="0061053C"/>
    <w:rsid w:val="00610AB1"/>
    <w:rsid w:val="006112D6"/>
    <w:rsid w:val="00611333"/>
    <w:rsid w:val="00611DAF"/>
    <w:rsid w:val="006123DF"/>
    <w:rsid w:val="006124A0"/>
    <w:rsid w:val="006126AF"/>
    <w:rsid w:val="00613390"/>
    <w:rsid w:val="006138A7"/>
    <w:rsid w:val="00613A86"/>
    <w:rsid w:val="00613FCB"/>
    <w:rsid w:val="0061424C"/>
    <w:rsid w:val="006143EB"/>
    <w:rsid w:val="006144C0"/>
    <w:rsid w:val="00614684"/>
    <w:rsid w:val="00614F82"/>
    <w:rsid w:val="0061561F"/>
    <w:rsid w:val="006158F6"/>
    <w:rsid w:val="006162F1"/>
    <w:rsid w:val="00616AD2"/>
    <w:rsid w:val="006175F9"/>
    <w:rsid w:val="00620407"/>
    <w:rsid w:val="00620811"/>
    <w:rsid w:val="0062085F"/>
    <w:rsid w:val="006212FE"/>
    <w:rsid w:val="006225C8"/>
    <w:rsid w:val="00622A42"/>
    <w:rsid w:val="00622E6E"/>
    <w:rsid w:val="0062599D"/>
    <w:rsid w:val="00626034"/>
    <w:rsid w:val="00626958"/>
    <w:rsid w:val="00627D74"/>
    <w:rsid w:val="0063020B"/>
    <w:rsid w:val="00630B13"/>
    <w:rsid w:val="00630CC9"/>
    <w:rsid w:val="00631333"/>
    <w:rsid w:val="0063171E"/>
    <w:rsid w:val="00631C79"/>
    <w:rsid w:val="00631D25"/>
    <w:rsid w:val="0063223B"/>
    <w:rsid w:val="00632647"/>
    <w:rsid w:val="00632750"/>
    <w:rsid w:val="006327FD"/>
    <w:rsid w:val="00632D9A"/>
    <w:rsid w:val="0063476A"/>
    <w:rsid w:val="0063477D"/>
    <w:rsid w:val="006347CE"/>
    <w:rsid w:val="00634842"/>
    <w:rsid w:val="00634989"/>
    <w:rsid w:val="00634A3F"/>
    <w:rsid w:val="00634B5E"/>
    <w:rsid w:val="0063557F"/>
    <w:rsid w:val="00635611"/>
    <w:rsid w:val="0063583E"/>
    <w:rsid w:val="00635B6C"/>
    <w:rsid w:val="00635D41"/>
    <w:rsid w:val="00635DD8"/>
    <w:rsid w:val="00636028"/>
    <w:rsid w:val="006366D7"/>
    <w:rsid w:val="00637EB2"/>
    <w:rsid w:val="006412B8"/>
    <w:rsid w:val="00641E70"/>
    <w:rsid w:val="006430DC"/>
    <w:rsid w:val="006445D5"/>
    <w:rsid w:val="00644AE7"/>
    <w:rsid w:val="006451DE"/>
    <w:rsid w:val="00645B96"/>
    <w:rsid w:val="006461CF"/>
    <w:rsid w:val="00646890"/>
    <w:rsid w:val="00646E35"/>
    <w:rsid w:val="00647A4B"/>
    <w:rsid w:val="00647ABF"/>
    <w:rsid w:val="00647D4B"/>
    <w:rsid w:val="00647D7C"/>
    <w:rsid w:val="00650303"/>
    <w:rsid w:val="00650534"/>
    <w:rsid w:val="00650F5A"/>
    <w:rsid w:val="0065151A"/>
    <w:rsid w:val="00652092"/>
    <w:rsid w:val="00653708"/>
    <w:rsid w:val="00653B9F"/>
    <w:rsid w:val="00653C1D"/>
    <w:rsid w:val="00653C21"/>
    <w:rsid w:val="00654CEF"/>
    <w:rsid w:val="00654D2B"/>
    <w:rsid w:val="00654E92"/>
    <w:rsid w:val="00655082"/>
    <w:rsid w:val="00655D0F"/>
    <w:rsid w:val="006561D9"/>
    <w:rsid w:val="00656DEE"/>
    <w:rsid w:val="006575F7"/>
    <w:rsid w:val="00660253"/>
    <w:rsid w:val="0066028B"/>
    <w:rsid w:val="006604CF"/>
    <w:rsid w:val="006612B3"/>
    <w:rsid w:val="0066408A"/>
    <w:rsid w:val="00664A1E"/>
    <w:rsid w:val="00664E4B"/>
    <w:rsid w:val="00664F45"/>
    <w:rsid w:val="0066632A"/>
    <w:rsid w:val="0066712F"/>
    <w:rsid w:val="006679B5"/>
    <w:rsid w:val="00667CA8"/>
    <w:rsid w:val="00671514"/>
    <w:rsid w:val="006719F7"/>
    <w:rsid w:val="00671F3B"/>
    <w:rsid w:val="00671FE0"/>
    <w:rsid w:val="006726B3"/>
    <w:rsid w:val="00672B25"/>
    <w:rsid w:val="00673C14"/>
    <w:rsid w:val="00673F8C"/>
    <w:rsid w:val="0067476C"/>
    <w:rsid w:val="00674785"/>
    <w:rsid w:val="0067499D"/>
    <w:rsid w:val="006750F9"/>
    <w:rsid w:val="00675546"/>
    <w:rsid w:val="00676507"/>
    <w:rsid w:val="00677360"/>
    <w:rsid w:val="006774AD"/>
    <w:rsid w:val="006779F0"/>
    <w:rsid w:val="00677DF2"/>
    <w:rsid w:val="006802B3"/>
    <w:rsid w:val="00680E16"/>
    <w:rsid w:val="00681BF3"/>
    <w:rsid w:val="00683016"/>
    <w:rsid w:val="00683813"/>
    <w:rsid w:val="00683ADC"/>
    <w:rsid w:val="00683FAB"/>
    <w:rsid w:val="00684158"/>
    <w:rsid w:val="00687654"/>
    <w:rsid w:val="00687988"/>
    <w:rsid w:val="00690219"/>
    <w:rsid w:val="00690462"/>
    <w:rsid w:val="006916C9"/>
    <w:rsid w:val="006928D6"/>
    <w:rsid w:val="00694A97"/>
    <w:rsid w:val="00695D7D"/>
    <w:rsid w:val="00695EA4"/>
    <w:rsid w:val="0069610C"/>
    <w:rsid w:val="006971FF"/>
    <w:rsid w:val="00697391"/>
    <w:rsid w:val="00697957"/>
    <w:rsid w:val="006A0B09"/>
    <w:rsid w:val="006A1646"/>
    <w:rsid w:val="006A16D3"/>
    <w:rsid w:val="006A1AD2"/>
    <w:rsid w:val="006A1D08"/>
    <w:rsid w:val="006A1D5E"/>
    <w:rsid w:val="006A34B2"/>
    <w:rsid w:val="006A3E59"/>
    <w:rsid w:val="006A41EB"/>
    <w:rsid w:val="006A4D04"/>
    <w:rsid w:val="006A4E3A"/>
    <w:rsid w:val="006A4E7F"/>
    <w:rsid w:val="006A56E6"/>
    <w:rsid w:val="006A5F5E"/>
    <w:rsid w:val="006A6A74"/>
    <w:rsid w:val="006A70DE"/>
    <w:rsid w:val="006A7E09"/>
    <w:rsid w:val="006B210E"/>
    <w:rsid w:val="006B32AE"/>
    <w:rsid w:val="006B335B"/>
    <w:rsid w:val="006B4237"/>
    <w:rsid w:val="006B4543"/>
    <w:rsid w:val="006B65A8"/>
    <w:rsid w:val="006B6CEE"/>
    <w:rsid w:val="006B7103"/>
    <w:rsid w:val="006B74DA"/>
    <w:rsid w:val="006B7A2F"/>
    <w:rsid w:val="006C0620"/>
    <w:rsid w:val="006C0757"/>
    <w:rsid w:val="006C0B51"/>
    <w:rsid w:val="006C1189"/>
    <w:rsid w:val="006C16B1"/>
    <w:rsid w:val="006C1AE7"/>
    <w:rsid w:val="006C25AA"/>
    <w:rsid w:val="006C3097"/>
    <w:rsid w:val="006C3164"/>
    <w:rsid w:val="006C52F6"/>
    <w:rsid w:val="006C593E"/>
    <w:rsid w:val="006C5C83"/>
    <w:rsid w:val="006C6564"/>
    <w:rsid w:val="006C67B3"/>
    <w:rsid w:val="006C6DE3"/>
    <w:rsid w:val="006D3335"/>
    <w:rsid w:val="006D3397"/>
    <w:rsid w:val="006D355E"/>
    <w:rsid w:val="006D3C4D"/>
    <w:rsid w:val="006D3D82"/>
    <w:rsid w:val="006D4373"/>
    <w:rsid w:val="006D5EFE"/>
    <w:rsid w:val="006D6B07"/>
    <w:rsid w:val="006D7CC5"/>
    <w:rsid w:val="006E012A"/>
    <w:rsid w:val="006E06C7"/>
    <w:rsid w:val="006E0EFC"/>
    <w:rsid w:val="006E1AD4"/>
    <w:rsid w:val="006E1B9C"/>
    <w:rsid w:val="006E2143"/>
    <w:rsid w:val="006E225D"/>
    <w:rsid w:val="006E25C5"/>
    <w:rsid w:val="006E2D74"/>
    <w:rsid w:val="006E35EB"/>
    <w:rsid w:val="006E36A2"/>
    <w:rsid w:val="006E3D8E"/>
    <w:rsid w:val="006E488A"/>
    <w:rsid w:val="006E4BEB"/>
    <w:rsid w:val="006E4D23"/>
    <w:rsid w:val="006E57EE"/>
    <w:rsid w:val="006E5F46"/>
    <w:rsid w:val="006E7526"/>
    <w:rsid w:val="006E7562"/>
    <w:rsid w:val="006E76A7"/>
    <w:rsid w:val="006E7762"/>
    <w:rsid w:val="006F05E7"/>
    <w:rsid w:val="006F107E"/>
    <w:rsid w:val="006F1812"/>
    <w:rsid w:val="006F1DBD"/>
    <w:rsid w:val="006F2C37"/>
    <w:rsid w:val="006F3F2F"/>
    <w:rsid w:val="006F4294"/>
    <w:rsid w:val="006F4CBA"/>
    <w:rsid w:val="006F513B"/>
    <w:rsid w:val="006F5204"/>
    <w:rsid w:val="006F57C0"/>
    <w:rsid w:val="006F5D40"/>
    <w:rsid w:val="006F5F9E"/>
    <w:rsid w:val="006F602B"/>
    <w:rsid w:val="006F6936"/>
    <w:rsid w:val="006F6E82"/>
    <w:rsid w:val="006F7052"/>
    <w:rsid w:val="006F747A"/>
    <w:rsid w:val="006F7D7B"/>
    <w:rsid w:val="00700478"/>
    <w:rsid w:val="007004D9"/>
    <w:rsid w:val="00700783"/>
    <w:rsid w:val="007007EF"/>
    <w:rsid w:val="00702587"/>
    <w:rsid w:val="0070341B"/>
    <w:rsid w:val="0070395C"/>
    <w:rsid w:val="00704B89"/>
    <w:rsid w:val="00704DDB"/>
    <w:rsid w:val="0070516C"/>
    <w:rsid w:val="007057F0"/>
    <w:rsid w:val="00706C22"/>
    <w:rsid w:val="007074E0"/>
    <w:rsid w:val="00707E65"/>
    <w:rsid w:val="00710488"/>
    <w:rsid w:val="00710C1A"/>
    <w:rsid w:val="007117D2"/>
    <w:rsid w:val="00712349"/>
    <w:rsid w:val="0071257D"/>
    <w:rsid w:val="007137A3"/>
    <w:rsid w:val="00713D7B"/>
    <w:rsid w:val="0071452A"/>
    <w:rsid w:val="00714583"/>
    <w:rsid w:val="007145B7"/>
    <w:rsid w:val="00714FD1"/>
    <w:rsid w:val="007150FD"/>
    <w:rsid w:val="007158A9"/>
    <w:rsid w:val="0071607D"/>
    <w:rsid w:val="0071617A"/>
    <w:rsid w:val="0071625E"/>
    <w:rsid w:val="007164EB"/>
    <w:rsid w:val="00716761"/>
    <w:rsid w:val="00716F6E"/>
    <w:rsid w:val="007170C8"/>
    <w:rsid w:val="00720679"/>
    <w:rsid w:val="00720C7C"/>
    <w:rsid w:val="00723196"/>
    <w:rsid w:val="00723E1D"/>
    <w:rsid w:val="0072424B"/>
    <w:rsid w:val="00724865"/>
    <w:rsid w:val="0072509A"/>
    <w:rsid w:val="00725407"/>
    <w:rsid w:val="0072601A"/>
    <w:rsid w:val="00726272"/>
    <w:rsid w:val="00727199"/>
    <w:rsid w:val="007273A1"/>
    <w:rsid w:val="007279C8"/>
    <w:rsid w:val="00727D6F"/>
    <w:rsid w:val="00727EF1"/>
    <w:rsid w:val="0073130D"/>
    <w:rsid w:val="007322A4"/>
    <w:rsid w:val="00732739"/>
    <w:rsid w:val="00732A9B"/>
    <w:rsid w:val="00733861"/>
    <w:rsid w:val="00733B0C"/>
    <w:rsid w:val="00733F0C"/>
    <w:rsid w:val="00734A7E"/>
    <w:rsid w:val="00734AEA"/>
    <w:rsid w:val="00734EEC"/>
    <w:rsid w:val="007351C0"/>
    <w:rsid w:val="007354BD"/>
    <w:rsid w:val="0073588E"/>
    <w:rsid w:val="00735C9A"/>
    <w:rsid w:val="00735D82"/>
    <w:rsid w:val="00735E3E"/>
    <w:rsid w:val="007363C5"/>
    <w:rsid w:val="007365AE"/>
    <w:rsid w:val="0073664D"/>
    <w:rsid w:val="0073787F"/>
    <w:rsid w:val="00737B65"/>
    <w:rsid w:val="007405C2"/>
    <w:rsid w:val="0074188D"/>
    <w:rsid w:val="007424E2"/>
    <w:rsid w:val="00742814"/>
    <w:rsid w:val="00742D32"/>
    <w:rsid w:val="007434C2"/>
    <w:rsid w:val="00743684"/>
    <w:rsid w:val="0074549D"/>
    <w:rsid w:val="007462F6"/>
    <w:rsid w:val="00746F48"/>
    <w:rsid w:val="00753073"/>
    <w:rsid w:val="00753606"/>
    <w:rsid w:val="00753E61"/>
    <w:rsid w:val="00754C6C"/>
    <w:rsid w:val="007552FD"/>
    <w:rsid w:val="0075766B"/>
    <w:rsid w:val="007578F5"/>
    <w:rsid w:val="007579D8"/>
    <w:rsid w:val="00760421"/>
    <w:rsid w:val="007606C0"/>
    <w:rsid w:val="00760A96"/>
    <w:rsid w:val="00761810"/>
    <w:rsid w:val="00762D4B"/>
    <w:rsid w:val="00763260"/>
    <w:rsid w:val="00763F91"/>
    <w:rsid w:val="00764395"/>
    <w:rsid w:val="00764FBE"/>
    <w:rsid w:val="007650CD"/>
    <w:rsid w:val="007652A9"/>
    <w:rsid w:val="00765A23"/>
    <w:rsid w:val="00765CFF"/>
    <w:rsid w:val="00766312"/>
    <w:rsid w:val="007669DD"/>
    <w:rsid w:val="00766CC2"/>
    <w:rsid w:val="007670FB"/>
    <w:rsid w:val="007675A7"/>
    <w:rsid w:val="00767621"/>
    <w:rsid w:val="00767F74"/>
    <w:rsid w:val="0077132C"/>
    <w:rsid w:val="00772601"/>
    <w:rsid w:val="007727C3"/>
    <w:rsid w:val="007730B4"/>
    <w:rsid w:val="0077452E"/>
    <w:rsid w:val="00774C52"/>
    <w:rsid w:val="00774F9D"/>
    <w:rsid w:val="00775702"/>
    <w:rsid w:val="007759A6"/>
    <w:rsid w:val="0077641B"/>
    <w:rsid w:val="00776447"/>
    <w:rsid w:val="00776D49"/>
    <w:rsid w:val="0077717F"/>
    <w:rsid w:val="007773A7"/>
    <w:rsid w:val="007819A1"/>
    <w:rsid w:val="007829DF"/>
    <w:rsid w:val="00783915"/>
    <w:rsid w:val="00783AEA"/>
    <w:rsid w:val="00783F53"/>
    <w:rsid w:val="007846B1"/>
    <w:rsid w:val="00784FC4"/>
    <w:rsid w:val="00785E07"/>
    <w:rsid w:val="00787306"/>
    <w:rsid w:val="007902B2"/>
    <w:rsid w:val="00790E17"/>
    <w:rsid w:val="0079164B"/>
    <w:rsid w:val="00791D36"/>
    <w:rsid w:val="00792B24"/>
    <w:rsid w:val="007936AE"/>
    <w:rsid w:val="00793A62"/>
    <w:rsid w:val="007945FF"/>
    <w:rsid w:val="00794A4C"/>
    <w:rsid w:val="00795306"/>
    <w:rsid w:val="007959D6"/>
    <w:rsid w:val="00796C3D"/>
    <w:rsid w:val="0079727B"/>
    <w:rsid w:val="00797796"/>
    <w:rsid w:val="00797E9C"/>
    <w:rsid w:val="00797EE4"/>
    <w:rsid w:val="007A07E9"/>
    <w:rsid w:val="007A0DB3"/>
    <w:rsid w:val="007A10A1"/>
    <w:rsid w:val="007A2089"/>
    <w:rsid w:val="007A30CB"/>
    <w:rsid w:val="007A3FE4"/>
    <w:rsid w:val="007A42A7"/>
    <w:rsid w:val="007A4FEA"/>
    <w:rsid w:val="007A58A8"/>
    <w:rsid w:val="007A5AA5"/>
    <w:rsid w:val="007A62D3"/>
    <w:rsid w:val="007A67D9"/>
    <w:rsid w:val="007A6B68"/>
    <w:rsid w:val="007A6EEC"/>
    <w:rsid w:val="007A706D"/>
    <w:rsid w:val="007A7679"/>
    <w:rsid w:val="007A783F"/>
    <w:rsid w:val="007A7F63"/>
    <w:rsid w:val="007B049A"/>
    <w:rsid w:val="007B0C13"/>
    <w:rsid w:val="007B11CE"/>
    <w:rsid w:val="007B15E1"/>
    <w:rsid w:val="007B1D0C"/>
    <w:rsid w:val="007B24C3"/>
    <w:rsid w:val="007B2CA6"/>
    <w:rsid w:val="007B2F5E"/>
    <w:rsid w:val="007B34F7"/>
    <w:rsid w:val="007B3679"/>
    <w:rsid w:val="007B5E6E"/>
    <w:rsid w:val="007B7707"/>
    <w:rsid w:val="007B7CAB"/>
    <w:rsid w:val="007C0B31"/>
    <w:rsid w:val="007C0C82"/>
    <w:rsid w:val="007C1966"/>
    <w:rsid w:val="007C1FE4"/>
    <w:rsid w:val="007C36AB"/>
    <w:rsid w:val="007C43B7"/>
    <w:rsid w:val="007C43FA"/>
    <w:rsid w:val="007C50A8"/>
    <w:rsid w:val="007C530F"/>
    <w:rsid w:val="007C58D6"/>
    <w:rsid w:val="007C7BA8"/>
    <w:rsid w:val="007C7D31"/>
    <w:rsid w:val="007C7D3F"/>
    <w:rsid w:val="007D0503"/>
    <w:rsid w:val="007D146E"/>
    <w:rsid w:val="007D1670"/>
    <w:rsid w:val="007D16BD"/>
    <w:rsid w:val="007D1A26"/>
    <w:rsid w:val="007D1E7C"/>
    <w:rsid w:val="007D303B"/>
    <w:rsid w:val="007D30E2"/>
    <w:rsid w:val="007D3218"/>
    <w:rsid w:val="007D3EA6"/>
    <w:rsid w:val="007D4046"/>
    <w:rsid w:val="007D4BF3"/>
    <w:rsid w:val="007D6BC1"/>
    <w:rsid w:val="007D7413"/>
    <w:rsid w:val="007D77E4"/>
    <w:rsid w:val="007D7C0D"/>
    <w:rsid w:val="007E052D"/>
    <w:rsid w:val="007E17EF"/>
    <w:rsid w:val="007E2139"/>
    <w:rsid w:val="007E27C2"/>
    <w:rsid w:val="007E2CF1"/>
    <w:rsid w:val="007E3168"/>
    <w:rsid w:val="007E3D32"/>
    <w:rsid w:val="007E3FEA"/>
    <w:rsid w:val="007E451A"/>
    <w:rsid w:val="007E587A"/>
    <w:rsid w:val="007E69AF"/>
    <w:rsid w:val="007E70F5"/>
    <w:rsid w:val="007E7A6C"/>
    <w:rsid w:val="007F0978"/>
    <w:rsid w:val="007F0EF8"/>
    <w:rsid w:val="007F10F3"/>
    <w:rsid w:val="007F1438"/>
    <w:rsid w:val="007F290E"/>
    <w:rsid w:val="007F3082"/>
    <w:rsid w:val="007F34A6"/>
    <w:rsid w:val="007F3F23"/>
    <w:rsid w:val="007F5047"/>
    <w:rsid w:val="007F51A1"/>
    <w:rsid w:val="007F55A0"/>
    <w:rsid w:val="007F56A0"/>
    <w:rsid w:val="007F5943"/>
    <w:rsid w:val="007F5A35"/>
    <w:rsid w:val="007F64F9"/>
    <w:rsid w:val="007F7926"/>
    <w:rsid w:val="007F7A67"/>
    <w:rsid w:val="00800F5A"/>
    <w:rsid w:val="00802114"/>
    <w:rsid w:val="0080248A"/>
    <w:rsid w:val="00802909"/>
    <w:rsid w:val="00803EC7"/>
    <w:rsid w:val="00804465"/>
    <w:rsid w:val="0080446E"/>
    <w:rsid w:val="0080455E"/>
    <w:rsid w:val="008045E2"/>
    <w:rsid w:val="00805C7F"/>
    <w:rsid w:val="00806173"/>
    <w:rsid w:val="00806742"/>
    <w:rsid w:val="00806969"/>
    <w:rsid w:val="00806CF0"/>
    <w:rsid w:val="0080756F"/>
    <w:rsid w:val="00807C77"/>
    <w:rsid w:val="00810870"/>
    <w:rsid w:val="00811777"/>
    <w:rsid w:val="00811ADC"/>
    <w:rsid w:val="008124B6"/>
    <w:rsid w:val="0081299B"/>
    <w:rsid w:val="008136D5"/>
    <w:rsid w:val="00813EA1"/>
    <w:rsid w:val="00814F20"/>
    <w:rsid w:val="00815098"/>
    <w:rsid w:val="00816A46"/>
    <w:rsid w:val="00816B0B"/>
    <w:rsid w:val="00816CEB"/>
    <w:rsid w:val="00817506"/>
    <w:rsid w:val="00817D9C"/>
    <w:rsid w:val="008202CB"/>
    <w:rsid w:val="008203E0"/>
    <w:rsid w:val="00820696"/>
    <w:rsid w:val="0082085E"/>
    <w:rsid w:val="0082179C"/>
    <w:rsid w:val="008221F8"/>
    <w:rsid w:val="0082251C"/>
    <w:rsid w:val="00822B52"/>
    <w:rsid w:val="00823DFA"/>
    <w:rsid w:val="00825205"/>
    <w:rsid w:val="00825A1E"/>
    <w:rsid w:val="00825B55"/>
    <w:rsid w:val="00826B84"/>
    <w:rsid w:val="0083059D"/>
    <w:rsid w:val="00830BA0"/>
    <w:rsid w:val="00830DD7"/>
    <w:rsid w:val="00831ACE"/>
    <w:rsid w:val="00832C0F"/>
    <w:rsid w:val="00833B2B"/>
    <w:rsid w:val="00833DCE"/>
    <w:rsid w:val="00833FF6"/>
    <w:rsid w:val="00835CB7"/>
    <w:rsid w:val="00835F55"/>
    <w:rsid w:val="00836A94"/>
    <w:rsid w:val="00837AB2"/>
    <w:rsid w:val="00837D09"/>
    <w:rsid w:val="00837E16"/>
    <w:rsid w:val="00840546"/>
    <w:rsid w:val="00841241"/>
    <w:rsid w:val="00841A43"/>
    <w:rsid w:val="0084227B"/>
    <w:rsid w:val="00842331"/>
    <w:rsid w:val="00842DB8"/>
    <w:rsid w:val="0084316F"/>
    <w:rsid w:val="00844FC3"/>
    <w:rsid w:val="008452A3"/>
    <w:rsid w:val="00845E1A"/>
    <w:rsid w:val="008469FC"/>
    <w:rsid w:val="00846F0D"/>
    <w:rsid w:val="0084726C"/>
    <w:rsid w:val="008474EB"/>
    <w:rsid w:val="00847B33"/>
    <w:rsid w:val="00850435"/>
    <w:rsid w:val="00850C49"/>
    <w:rsid w:val="00850C4E"/>
    <w:rsid w:val="008510B9"/>
    <w:rsid w:val="008516E2"/>
    <w:rsid w:val="00851806"/>
    <w:rsid w:val="00851E0F"/>
    <w:rsid w:val="008521C5"/>
    <w:rsid w:val="00852A29"/>
    <w:rsid w:val="0085398F"/>
    <w:rsid w:val="008539DB"/>
    <w:rsid w:val="008551FE"/>
    <w:rsid w:val="00856AD8"/>
    <w:rsid w:val="00856DC2"/>
    <w:rsid w:val="008608BB"/>
    <w:rsid w:val="008614D6"/>
    <w:rsid w:val="0086168E"/>
    <w:rsid w:val="008620B2"/>
    <w:rsid w:val="00862353"/>
    <w:rsid w:val="00862722"/>
    <w:rsid w:val="00863A36"/>
    <w:rsid w:val="00863D81"/>
    <w:rsid w:val="008640F9"/>
    <w:rsid w:val="008647B3"/>
    <w:rsid w:val="00864A05"/>
    <w:rsid w:val="00865132"/>
    <w:rsid w:val="0086529C"/>
    <w:rsid w:val="00865C86"/>
    <w:rsid w:val="00866243"/>
    <w:rsid w:val="0086685D"/>
    <w:rsid w:val="00866B59"/>
    <w:rsid w:val="008672C5"/>
    <w:rsid w:val="0087019C"/>
    <w:rsid w:val="00870AB1"/>
    <w:rsid w:val="00871BB6"/>
    <w:rsid w:val="00872CCE"/>
    <w:rsid w:val="00874FF3"/>
    <w:rsid w:val="008752D3"/>
    <w:rsid w:val="00875314"/>
    <w:rsid w:val="00875C26"/>
    <w:rsid w:val="00876827"/>
    <w:rsid w:val="00877127"/>
    <w:rsid w:val="00877C3A"/>
    <w:rsid w:val="0088048F"/>
    <w:rsid w:val="00881D28"/>
    <w:rsid w:val="008827FC"/>
    <w:rsid w:val="00882A6B"/>
    <w:rsid w:val="00883364"/>
    <w:rsid w:val="00883CDC"/>
    <w:rsid w:val="00883DE2"/>
    <w:rsid w:val="00884075"/>
    <w:rsid w:val="0088647D"/>
    <w:rsid w:val="0088677F"/>
    <w:rsid w:val="00886F03"/>
    <w:rsid w:val="008876F9"/>
    <w:rsid w:val="00890414"/>
    <w:rsid w:val="00890945"/>
    <w:rsid w:val="0089284D"/>
    <w:rsid w:val="00892DC4"/>
    <w:rsid w:val="00892FB2"/>
    <w:rsid w:val="008936F1"/>
    <w:rsid w:val="0089391D"/>
    <w:rsid w:val="00893B76"/>
    <w:rsid w:val="00894083"/>
    <w:rsid w:val="00894C5E"/>
    <w:rsid w:val="0089563D"/>
    <w:rsid w:val="008956EC"/>
    <w:rsid w:val="00895C9E"/>
    <w:rsid w:val="00896B8D"/>
    <w:rsid w:val="00897488"/>
    <w:rsid w:val="008A035C"/>
    <w:rsid w:val="008A07E8"/>
    <w:rsid w:val="008A1123"/>
    <w:rsid w:val="008A1D75"/>
    <w:rsid w:val="008A35C1"/>
    <w:rsid w:val="008A36EA"/>
    <w:rsid w:val="008A4638"/>
    <w:rsid w:val="008A4E28"/>
    <w:rsid w:val="008A6235"/>
    <w:rsid w:val="008A77A0"/>
    <w:rsid w:val="008B0289"/>
    <w:rsid w:val="008B11BB"/>
    <w:rsid w:val="008B3A5B"/>
    <w:rsid w:val="008B3F63"/>
    <w:rsid w:val="008B493E"/>
    <w:rsid w:val="008B564B"/>
    <w:rsid w:val="008B6108"/>
    <w:rsid w:val="008B622D"/>
    <w:rsid w:val="008B6B29"/>
    <w:rsid w:val="008B7DB9"/>
    <w:rsid w:val="008C006C"/>
    <w:rsid w:val="008C11B5"/>
    <w:rsid w:val="008C12B2"/>
    <w:rsid w:val="008C173A"/>
    <w:rsid w:val="008C1747"/>
    <w:rsid w:val="008C3009"/>
    <w:rsid w:val="008C385E"/>
    <w:rsid w:val="008C588D"/>
    <w:rsid w:val="008C589B"/>
    <w:rsid w:val="008C61E2"/>
    <w:rsid w:val="008D224C"/>
    <w:rsid w:val="008D2DE6"/>
    <w:rsid w:val="008D2FC9"/>
    <w:rsid w:val="008D3EBC"/>
    <w:rsid w:val="008D4655"/>
    <w:rsid w:val="008D46B7"/>
    <w:rsid w:val="008D4779"/>
    <w:rsid w:val="008D4C65"/>
    <w:rsid w:val="008D4CBC"/>
    <w:rsid w:val="008D5833"/>
    <w:rsid w:val="008D6116"/>
    <w:rsid w:val="008D6767"/>
    <w:rsid w:val="008D6BCB"/>
    <w:rsid w:val="008D7C90"/>
    <w:rsid w:val="008E00D6"/>
    <w:rsid w:val="008E0D21"/>
    <w:rsid w:val="008E0F57"/>
    <w:rsid w:val="008E1774"/>
    <w:rsid w:val="008E204A"/>
    <w:rsid w:val="008E2262"/>
    <w:rsid w:val="008E49B4"/>
    <w:rsid w:val="008E49F1"/>
    <w:rsid w:val="008E56C5"/>
    <w:rsid w:val="008E68D7"/>
    <w:rsid w:val="008E6DC8"/>
    <w:rsid w:val="008E702E"/>
    <w:rsid w:val="008F040F"/>
    <w:rsid w:val="008F04F9"/>
    <w:rsid w:val="008F1904"/>
    <w:rsid w:val="008F1BC3"/>
    <w:rsid w:val="008F1D2A"/>
    <w:rsid w:val="008F2E11"/>
    <w:rsid w:val="008F3F4A"/>
    <w:rsid w:val="008F4096"/>
    <w:rsid w:val="008F457F"/>
    <w:rsid w:val="008F54C6"/>
    <w:rsid w:val="008F5E0D"/>
    <w:rsid w:val="008F605A"/>
    <w:rsid w:val="008F6212"/>
    <w:rsid w:val="008F734A"/>
    <w:rsid w:val="008F7F22"/>
    <w:rsid w:val="00900846"/>
    <w:rsid w:val="00900DA9"/>
    <w:rsid w:val="00901307"/>
    <w:rsid w:val="00901E06"/>
    <w:rsid w:val="009028E6"/>
    <w:rsid w:val="00902C45"/>
    <w:rsid w:val="00902EBB"/>
    <w:rsid w:val="009038C8"/>
    <w:rsid w:val="00903D8B"/>
    <w:rsid w:val="00903E0E"/>
    <w:rsid w:val="00904029"/>
    <w:rsid w:val="009052D1"/>
    <w:rsid w:val="00905E9A"/>
    <w:rsid w:val="009064DE"/>
    <w:rsid w:val="00906D7F"/>
    <w:rsid w:val="00910070"/>
    <w:rsid w:val="00910E9D"/>
    <w:rsid w:val="00910EA1"/>
    <w:rsid w:val="00911394"/>
    <w:rsid w:val="009117DA"/>
    <w:rsid w:val="009129AC"/>
    <w:rsid w:val="00912AFB"/>
    <w:rsid w:val="00912DD7"/>
    <w:rsid w:val="00913669"/>
    <w:rsid w:val="0091477E"/>
    <w:rsid w:val="00914D31"/>
    <w:rsid w:val="00915390"/>
    <w:rsid w:val="0091577E"/>
    <w:rsid w:val="00915832"/>
    <w:rsid w:val="00915BE9"/>
    <w:rsid w:val="00916411"/>
    <w:rsid w:val="00916ED4"/>
    <w:rsid w:val="00917A1C"/>
    <w:rsid w:val="00921C5F"/>
    <w:rsid w:val="009232D1"/>
    <w:rsid w:val="00925000"/>
    <w:rsid w:val="009269EE"/>
    <w:rsid w:val="00926C18"/>
    <w:rsid w:val="009270D1"/>
    <w:rsid w:val="009276FA"/>
    <w:rsid w:val="00927FBD"/>
    <w:rsid w:val="009300C1"/>
    <w:rsid w:val="0093058A"/>
    <w:rsid w:val="00930670"/>
    <w:rsid w:val="0093125C"/>
    <w:rsid w:val="009313C6"/>
    <w:rsid w:val="009319E6"/>
    <w:rsid w:val="009328F4"/>
    <w:rsid w:val="0093292E"/>
    <w:rsid w:val="009355E0"/>
    <w:rsid w:val="00936691"/>
    <w:rsid w:val="00936906"/>
    <w:rsid w:val="00936BD6"/>
    <w:rsid w:val="00936D59"/>
    <w:rsid w:val="009373DF"/>
    <w:rsid w:val="00937534"/>
    <w:rsid w:val="00937A91"/>
    <w:rsid w:val="009405DC"/>
    <w:rsid w:val="0094082F"/>
    <w:rsid w:val="00940904"/>
    <w:rsid w:val="00940DB8"/>
    <w:rsid w:val="00941131"/>
    <w:rsid w:val="009417CD"/>
    <w:rsid w:val="00942CF6"/>
    <w:rsid w:val="0094324C"/>
    <w:rsid w:val="00944EC4"/>
    <w:rsid w:val="0094500B"/>
    <w:rsid w:val="00945282"/>
    <w:rsid w:val="00946039"/>
    <w:rsid w:val="009467DC"/>
    <w:rsid w:val="00947208"/>
    <w:rsid w:val="00947501"/>
    <w:rsid w:val="0095077B"/>
    <w:rsid w:val="00950929"/>
    <w:rsid w:val="0095126A"/>
    <w:rsid w:val="00951771"/>
    <w:rsid w:val="00951AEF"/>
    <w:rsid w:val="00952160"/>
    <w:rsid w:val="00952A0F"/>
    <w:rsid w:val="00953E93"/>
    <w:rsid w:val="00954C55"/>
    <w:rsid w:val="00954F00"/>
    <w:rsid w:val="00956600"/>
    <w:rsid w:val="00957E2D"/>
    <w:rsid w:val="00957FDE"/>
    <w:rsid w:val="0096167A"/>
    <w:rsid w:val="00961703"/>
    <w:rsid w:val="00961A85"/>
    <w:rsid w:val="00961AC6"/>
    <w:rsid w:val="00961FD7"/>
    <w:rsid w:val="009621A6"/>
    <w:rsid w:val="00962260"/>
    <w:rsid w:val="00962919"/>
    <w:rsid w:val="0096386A"/>
    <w:rsid w:val="009649E1"/>
    <w:rsid w:val="00964AF6"/>
    <w:rsid w:val="0096536F"/>
    <w:rsid w:val="0096553D"/>
    <w:rsid w:val="00965FD6"/>
    <w:rsid w:val="009663A6"/>
    <w:rsid w:val="009666BC"/>
    <w:rsid w:val="00967A65"/>
    <w:rsid w:val="00967BCF"/>
    <w:rsid w:val="00970414"/>
    <w:rsid w:val="00970431"/>
    <w:rsid w:val="00970568"/>
    <w:rsid w:val="00972B73"/>
    <w:rsid w:val="00972EDD"/>
    <w:rsid w:val="00973428"/>
    <w:rsid w:val="00973766"/>
    <w:rsid w:val="009738B7"/>
    <w:rsid w:val="00973FAA"/>
    <w:rsid w:val="009759E6"/>
    <w:rsid w:val="00976B6C"/>
    <w:rsid w:val="00976B7D"/>
    <w:rsid w:val="0097781A"/>
    <w:rsid w:val="00977AAF"/>
    <w:rsid w:val="009800A7"/>
    <w:rsid w:val="009800B4"/>
    <w:rsid w:val="00980199"/>
    <w:rsid w:val="00980B7E"/>
    <w:rsid w:val="0098101A"/>
    <w:rsid w:val="009817C2"/>
    <w:rsid w:val="009825F7"/>
    <w:rsid w:val="00982809"/>
    <w:rsid w:val="00983356"/>
    <w:rsid w:val="0098440F"/>
    <w:rsid w:val="00984496"/>
    <w:rsid w:val="00984C42"/>
    <w:rsid w:val="00984D9F"/>
    <w:rsid w:val="009901FB"/>
    <w:rsid w:val="00990BA8"/>
    <w:rsid w:val="00991EA2"/>
    <w:rsid w:val="00991F9F"/>
    <w:rsid w:val="009921E5"/>
    <w:rsid w:val="00992991"/>
    <w:rsid w:val="0099398D"/>
    <w:rsid w:val="00993D85"/>
    <w:rsid w:val="00993F1F"/>
    <w:rsid w:val="0099531F"/>
    <w:rsid w:val="009956FE"/>
    <w:rsid w:val="00995861"/>
    <w:rsid w:val="00995D5F"/>
    <w:rsid w:val="009965F2"/>
    <w:rsid w:val="00996DF5"/>
    <w:rsid w:val="00997673"/>
    <w:rsid w:val="009A0FDF"/>
    <w:rsid w:val="009A1349"/>
    <w:rsid w:val="009A1DC7"/>
    <w:rsid w:val="009A294F"/>
    <w:rsid w:val="009A2ADD"/>
    <w:rsid w:val="009A30BA"/>
    <w:rsid w:val="009A34F3"/>
    <w:rsid w:val="009A364F"/>
    <w:rsid w:val="009A39FE"/>
    <w:rsid w:val="009A480E"/>
    <w:rsid w:val="009A514E"/>
    <w:rsid w:val="009A5592"/>
    <w:rsid w:val="009A5A26"/>
    <w:rsid w:val="009A637F"/>
    <w:rsid w:val="009A64F4"/>
    <w:rsid w:val="009A670E"/>
    <w:rsid w:val="009A68C2"/>
    <w:rsid w:val="009A7437"/>
    <w:rsid w:val="009A774F"/>
    <w:rsid w:val="009A7847"/>
    <w:rsid w:val="009A78F2"/>
    <w:rsid w:val="009A7BAC"/>
    <w:rsid w:val="009B0157"/>
    <w:rsid w:val="009B09A4"/>
    <w:rsid w:val="009B0CB2"/>
    <w:rsid w:val="009B10F2"/>
    <w:rsid w:val="009B1421"/>
    <w:rsid w:val="009B2143"/>
    <w:rsid w:val="009B4C7D"/>
    <w:rsid w:val="009B5129"/>
    <w:rsid w:val="009B5A84"/>
    <w:rsid w:val="009B67F5"/>
    <w:rsid w:val="009B6E43"/>
    <w:rsid w:val="009B7DB0"/>
    <w:rsid w:val="009C134B"/>
    <w:rsid w:val="009C227B"/>
    <w:rsid w:val="009C2596"/>
    <w:rsid w:val="009C2CA5"/>
    <w:rsid w:val="009C35EF"/>
    <w:rsid w:val="009C35FB"/>
    <w:rsid w:val="009C3A98"/>
    <w:rsid w:val="009C3F1E"/>
    <w:rsid w:val="009C4129"/>
    <w:rsid w:val="009C486B"/>
    <w:rsid w:val="009C520D"/>
    <w:rsid w:val="009C5B96"/>
    <w:rsid w:val="009C6100"/>
    <w:rsid w:val="009C7AB2"/>
    <w:rsid w:val="009C7C94"/>
    <w:rsid w:val="009C7D5C"/>
    <w:rsid w:val="009D0498"/>
    <w:rsid w:val="009D2854"/>
    <w:rsid w:val="009D2FA1"/>
    <w:rsid w:val="009D3119"/>
    <w:rsid w:val="009D39EF"/>
    <w:rsid w:val="009D4A84"/>
    <w:rsid w:val="009D559D"/>
    <w:rsid w:val="009D5AD6"/>
    <w:rsid w:val="009D5BC8"/>
    <w:rsid w:val="009D5E2C"/>
    <w:rsid w:val="009D615D"/>
    <w:rsid w:val="009D66F3"/>
    <w:rsid w:val="009D6756"/>
    <w:rsid w:val="009D6E0E"/>
    <w:rsid w:val="009D77C8"/>
    <w:rsid w:val="009E026F"/>
    <w:rsid w:val="009E1501"/>
    <w:rsid w:val="009E1581"/>
    <w:rsid w:val="009E15CD"/>
    <w:rsid w:val="009E235B"/>
    <w:rsid w:val="009E2FD5"/>
    <w:rsid w:val="009E35A4"/>
    <w:rsid w:val="009E3D3A"/>
    <w:rsid w:val="009E3F4B"/>
    <w:rsid w:val="009E5205"/>
    <w:rsid w:val="009E61EF"/>
    <w:rsid w:val="009E6443"/>
    <w:rsid w:val="009E7E3B"/>
    <w:rsid w:val="009F0D50"/>
    <w:rsid w:val="009F18D5"/>
    <w:rsid w:val="009F25D9"/>
    <w:rsid w:val="009F27B8"/>
    <w:rsid w:val="009F2F8A"/>
    <w:rsid w:val="009F3415"/>
    <w:rsid w:val="009F40E3"/>
    <w:rsid w:val="009F44AC"/>
    <w:rsid w:val="009F462F"/>
    <w:rsid w:val="009F4642"/>
    <w:rsid w:val="009F5434"/>
    <w:rsid w:val="009F5F25"/>
    <w:rsid w:val="009F6AD3"/>
    <w:rsid w:val="009F7168"/>
    <w:rsid w:val="00A00053"/>
    <w:rsid w:val="00A009B2"/>
    <w:rsid w:val="00A00EDE"/>
    <w:rsid w:val="00A00FCE"/>
    <w:rsid w:val="00A01F0C"/>
    <w:rsid w:val="00A03DF5"/>
    <w:rsid w:val="00A04EB1"/>
    <w:rsid w:val="00A06AC0"/>
    <w:rsid w:val="00A06D75"/>
    <w:rsid w:val="00A07706"/>
    <w:rsid w:val="00A077D9"/>
    <w:rsid w:val="00A07D82"/>
    <w:rsid w:val="00A1090F"/>
    <w:rsid w:val="00A109F2"/>
    <w:rsid w:val="00A11E44"/>
    <w:rsid w:val="00A12069"/>
    <w:rsid w:val="00A120BB"/>
    <w:rsid w:val="00A12131"/>
    <w:rsid w:val="00A12B64"/>
    <w:rsid w:val="00A12C5B"/>
    <w:rsid w:val="00A12E9F"/>
    <w:rsid w:val="00A135CD"/>
    <w:rsid w:val="00A13735"/>
    <w:rsid w:val="00A13CE4"/>
    <w:rsid w:val="00A13FCC"/>
    <w:rsid w:val="00A1402F"/>
    <w:rsid w:val="00A1518E"/>
    <w:rsid w:val="00A160A3"/>
    <w:rsid w:val="00A16620"/>
    <w:rsid w:val="00A16CE2"/>
    <w:rsid w:val="00A170D3"/>
    <w:rsid w:val="00A17853"/>
    <w:rsid w:val="00A204B7"/>
    <w:rsid w:val="00A20D59"/>
    <w:rsid w:val="00A21B20"/>
    <w:rsid w:val="00A21F6F"/>
    <w:rsid w:val="00A22559"/>
    <w:rsid w:val="00A23061"/>
    <w:rsid w:val="00A23114"/>
    <w:rsid w:val="00A23293"/>
    <w:rsid w:val="00A23C1C"/>
    <w:rsid w:val="00A243A4"/>
    <w:rsid w:val="00A24B19"/>
    <w:rsid w:val="00A24EAE"/>
    <w:rsid w:val="00A24FD4"/>
    <w:rsid w:val="00A2505C"/>
    <w:rsid w:val="00A250A0"/>
    <w:rsid w:val="00A254AA"/>
    <w:rsid w:val="00A25DB2"/>
    <w:rsid w:val="00A25E22"/>
    <w:rsid w:val="00A277CC"/>
    <w:rsid w:val="00A27CF9"/>
    <w:rsid w:val="00A302E3"/>
    <w:rsid w:val="00A30362"/>
    <w:rsid w:val="00A30530"/>
    <w:rsid w:val="00A30B07"/>
    <w:rsid w:val="00A3102D"/>
    <w:rsid w:val="00A315DC"/>
    <w:rsid w:val="00A31E5D"/>
    <w:rsid w:val="00A32044"/>
    <w:rsid w:val="00A336FA"/>
    <w:rsid w:val="00A33876"/>
    <w:rsid w:val="00A33A68"/>
    <w:rsid w:val="00A33D5A"/>
    <w:rsid w:val="00A340D2"/>
    <w:rsid w:val="00A34378"/>
    <w:rsid w:val="00A346BD"/>
    <w:rsid w:val="00A3577C"/>
    <w:rsid w:val="00A35BC1"/>
    <w:rsid w:val="00A35DC4"/>
    <w:rsid w:val="00A3705A"/>
    <w:rsid w:val="00A37604"/>
    <w:rsid w:val="00A37867"/>
    <w:rsid w:val="00A37CFB"/>
    <w:rsid w:val="00A4038A"/>
    <w:rsid w:val="00A40682"/>
    <w:rsid w:val="00A40F83"/>
    <w:rsid w:val="00A41D49"/>
    <w:rsid w:val="00A41E15"/>
    <w:rsid w:val="00A42118"/>
    <w:rsid w:val="00A43154"/>
    <w:rsid w:val="00A43956"/>
    <w:rsid w:val="00A4407F"/>
    <w:rsid w:val="00A44802"/>
    <w:rsid w:val="00A45161"/>
    <w:rsid w:val="00A452D6"/>
    <w:rsid w:val="00A465C1"/>
    <w:rsid w:val="00A504E6"/>
    <w:rsid w:val="00A50857"/>
    <w:rsid w:val="00A50E07"/>
    <w:rsid w:val="00A5140A"/>
    <w:rsid w:val="00A516D6"/>
    <w:rsid w:val="00A51748"/>
    <w:rsid w:val="00A51EFA"/>
    <w:rsid w:val="00A527ED"/>
    <w:rsid w:val="00A52D51"/>
    <w:rsid w:val="00A53472"/>
    <w:rsid w:val="00A53496"/>
    <w:rsid w:val="00A543D7"/>
    <w:rsid w:val="00A548F7"/>
    <w:rsid w:val="00A5501E"/>
    <w:rsid w:val="00A5682F"/>
    <w:rsid w:val="00A5699E"/>
    <w:rsid w:val="00A602A7"/>
    <w:rsid w:val="00A60497"/>
    <w:rsid w:val="00A611F2"/>
    <w:rsid w:val="00A61E0D"/>
    <w:rsid w:val="00A6230C"/>
    <w:rsid w:val="00A62878"/>
    <w:rsid w:val="00A62BB6"/>
    <w:rsid w:val="00A62EA7"/>
    <w:rsid w:val="00A6420A"/>
    <w:rsid w:val="00A6481F"/>
    <w:rsid w:val="00A651C1"/>
    <w:rsid w:val="00A65458"/>
    <w:rsid w:val="00A66232"/>
    <w:rsid w:val="00A66445"/>
    <w:rsid w:val="00A66DED"/>
    <w:rsid w:val="00A673E9"/>
    <w:rsid w:val="00A70F64"/>
    <w:rsid w:val="00A71DB1"/>
    <w:rsid w:val="00A723B8"/>
    <w:rsid w:val="00A72767"/>
    <w:rsid w:val="00A733C9"/>
    <w:rsid w:val="00A73EA3"/>
    <w:rsid w:val="00A75881"/>
    <w:rsid w:val="00A75B81"/>
    <w:rsid w:val="00A75EA6"/>
    <w:rsid w:val="00A76275"/>
    <w:rsid w:val="00A76292"/>
    <w:rsid w:val="00A77226"/>
    <w:rsid w:val="00A77F58"/>
    <w:rsid w:val="00A80428"/>
    <w:rsid w:val="00A80518"/>
    <w:rsid w:val="00A80F6A"/>
    <w:rsid w:val="00A82F35"/>
    <w:rsid w:val="00A83D59"/>
    <w:rsid w:val="00A83E9B"/>
    <w:rsid w:val="00A84AA0"/>
    <w:rsid w:val="00A84CF0"/>
    <w:rsid w:val="00A84FC4"/>
    <w:rsid w:val="00A86365"/>
    <w:rsid w:val="00A86B2B"/>
    <w:rsid w:val="00A86D72"/>
    <w:rsid w:val="00A86FD7"/>
    <w:rsid w:val="00A8715B"/>
    <w:rsid w:val="00A87432"/>
    <w:rsid w:val="00A878C6"/>
    <w:rsid w:val="00A90889"/>
    <w:rsid w:val="00A90BB0"/>
    <w:rsid w:val="00A92755"/>
    <w:rsid w:val="00A930D2"/>
    <w:rsid w:val="00A9378D"/>
    <w:rsid w:val="00A93A7C"/>
    <w:rsid w:val="00A94014"/>
    <w:rsid w:val="00A94509"/>
    <w:rsid w:val="00A94599"/>
    <w:rsid w:val="00A94BA2"/>
    <w:rsid w:val="00A958AD"/>
    <w:rsid w:val="00A96D63"/>
    <w:rsid w:val="00A96D72"/>
    <w:rsid w:val="00AA09DF"/>
    <w:rsid w:val="00AA0FE0"/>
    <w:rsid w:val="00AA14EA"/>
    <w:rsid w:val="00AA1AE3"/>
    <w:rsid w:val="00AA23ED"/>
    <w:rsid w:val="00AA2498"/>
    <w:rsid w:val="00AA2FD6"/>
    <w:rsid w:val="00AA3ECC"/>
    <w:rsid w:val="00AA4985"/>
    <w:rsid w:val="00AA4AEC"/>
    <w:rsid w:val="00AA4F69"/>
    <w:rsid w:val="00AA562B"/>
    <w:rsid w:val="00AA6C96"/>
    <w:rsid w:val="00AA739E"/>
    <w:rsid w:val="00AA7945"/>
    <w:rsid w:val="00AA7ACE"/>
    <w:rsid w:val="00AB07C7"/>
    <w:rsid w:val="00AB2334"/>
    <w:rsid w:val="00AB28DA"/>
    <w:rsid w:val="00AB2B4C"/>
    <w:rsid w:val="00AB49A5"/>
    <w:rsid w:val="00AB4B19"/>
    <w:rsid w:val="00AB51FA"/>
    <w:rsid w:val="00AB56B6"/>
    <w:rsid w:val="00AB6157"/>
    <w:rsid w:val="00AB6568"/>
    <w:rsid w:val="00AB7155"/>
    <w:rsid w:val="00AB77B3"/>
    <w:rsid w:val="00AB78A1"/>
    <w:rsid w:val="00AC0E54"/>
    <w:rsid w:val="00AC2AA1"/>
    <w:rsid w:val="00AC46AE"/>
    <w:rsid w:val="00AC5048"/>
    <w:rsid w:val="00AC529C"/>
    <w:rsid w:val="00AC5481"/>
    <w:rsid w:val="00AC5805"/>
    <w:rsid w:val="00AC58F8"/>
    <w:rsid w:val="00AC65B9"/>
    <w:rsid w:val="00AC67E9"/>
    <w:rsid w:val="00AC6CA2"/>
    <w:rsid w:val="00AC72EB"/>
    <w:rsid w:val="00AD04DA"/>
    <w:rsid w:val="00AD09F4"/>
    <w:rsid w:val="00AD0EAE"/>
    <w:rsid w:val="00AD2492"/>
    <w:rsid w:val="00AD3BE2"/>
    <w:rsid w:val="00AD5177"/>
    <w:rsid w:val="00AD710B"/>
    <w:rsid w:val="00AE0A5E"/>
    <w:rsid w:val="00AE2F9C"/>
    <w:rsid w:val="00AE2FEE"/>
    <w:rsid w:val="00AE348E"/>
    <w:rsid w:val="00AE3D0E"/>
    <w:rsid w:val="00AE3DB7"/>
    <w:rsid w:val="00AE4D1D"/>
    <w:rsid w:val="00AE4DCB"/>
    <w:rsid w:val="00AE4DEB"/>
    <w:rsid w:val="00AE5B54"/>
    <w:rsid w:val="00AE5E6C"/>
    <w:rsid w:val="00AE5E7A"/>
    <w:rsid w:val="00AE74E7"/>
    <w:rsid w:val="00AE7A2A"/>
    <w:rsid w:val="00AE7AD9"/>
    <w:rsid w:val="00AE7B00"/>
    <w:rsid w:val="00AE7C3C"/>
    <w:rsid w:val="00AE7C80"/>
    <w:rsid w:val="00AF0185"/>
    <w:rsid w:val="00AF038E"/>
    <w:rsid w:val="00AF06CF"/>
    <w:rsid w:val="00AF0BAA"/>
    <w:rsid w:val="00AF13BF"/>
    <w:rsid w:val="00AF2691"/>
    <w:rsid w:val="00AF2D91"/>
    <w:rsid w:val="00AF3F6D"/>
    <w:rsid w:val="00AF42DD"/>
    <w:rsid w:val="00AF4AFD"/>
    <w:rsid w:val="00AF4D7B"/>
    <w:rsid w:val="00AF586A"/>
    <w:rsid w:val="00AF59B7"/>
    <w:rsid w:val="00AF6426"/>
    <w:rsid w:val="00AF674F"/>
    <w:rsid w:val="00AF6A0E"/>
    <w:rsid w:val="00AF6EE6"/>
    <w:rsid w:val="00AF7328"/>
    <w:rsid w:val="00AF77DE"/>
    <w:rsid w:val="00AF7B3B"/>
    <w:rsid w:val="00B007DD"/>
    <w:rsid w:val="00B01D00"/>
    <w:rsid w:val="00B01FC4"/>
    <w:rsid w:val="00B0326C"/>
    <w:rsid w:val="00B033F9"/>
    <w:rsid w:val="00B0384F"/>
    <w:rsid w:val="00B04942"/>
    <w:rsid w:val="00B04C57"/>
    <w:rsid w:val="00B04DBC"/>
    <w:rsid w:val="00B052DF"/>
    <w:rsid w:val="00B056CD"/>
    <w:rsid w:val="00B05BFB"/>
    <w:rsid w:val="00B05E05"/>
    <w:rsid w:val="00B05E7D"/>
    <w:rsid w:val="00B07E54"/>
    <w:rsid w:val="00B106E7"/>
    <w:rsid w:val="00B109A1"/>
    <w:rsid w:val="00B10ABB"/>
    <w:rsid w:val="00B10BEB"/>
    <w:rsid w:val="00B1132B"/>
    <w:rsid w:val="00B11A65"/>
    <w:rsid w:val="00B1234E"/>
    <w:rsid w:val="00B14ADC"/>
    <w:rsid w:val="00B14FCB"/>
    <w:rsid w:val="00B15022"/>
    <w:rsid w:val="00B15E36"/>
    <w:rsid w:val="00B164BA"/>
    <w:rsid w:val="00B168BD"/>
    <w:rsid w:val="00B16AC0"/>
    <w:rsid w:val="00B172E4"/>
    <w:rsid w:val="00B20934"/>
    <w:rsid w:val="00B210C5"/>
    <w:rsid w:val="00B21427"/>
    <w:rsid w:val="00B21B03"/>
    <w:rsid w:val="00B23138"/>
    <w:rsid w:val="00B23DE8"/>
    <w:rsid w:val="00B241D4"/>
    <w:rsid w:val="00B24603"/>
    <w:rsid w:val="00B24703"/>
    <w:rsid w:val="00B2509F"/>
    <w:rsid w:val="00B25169"/>
    <w:rsid w:val="00B256F7"/>
    <w:rsid w:val="00B25AED"/>
    <w:rsid w:val="00B2614B"/>
    <w:rsid w:val="00B26B31"/>
    <w:rsid w:val="00B3140F"/>
    <w:rsid w:val="00B31DE3"/>
    <w:rsid w:val="00B31E60"/>
    <w:rsid w:val="00B3288A"/>
    <w:rsid w:val="00B33123"/>
    <w:rsid w:val="00B33284"/>
    <w:rsid w:val="00B332FE"/>
    <w:rsid w:val="00B35CB1"/>
    <w:rsid w:val="00B361A6"/>
    <w:rsid w:val="00B36692"/>
    <w:rsid w:val="00B367EB"/>
    <w:rsid w:val="00B36CE4"/>
    <w:rsid w:val="00B371A8"/>
    <w:rsid w:val="00B372B9"/>
    <w:rsid w:val="00B373B5"/>
    <w:rsid w:val="00B374BB"/>
    <w:rsid w:val="00B400FC"/>
    <w:rsid w:val="00B40262"/>
    <w:rsid w:val="00B40B39"/>
    <w:rsid w:val="00B4169C"/>
    <w:rsid w:val="00B41AFC"/>
    <w:rsid w:val="00B4217E"/>
    <w:rsid w:val="00B42EBD"/>
    <w:rsid w:val="00B4339E"/>
    <w:rsid w:val="00B438CE"/>
    <w:rsid w:val="00B43B7E"/>
    <w:rsid w:val="00B443F7"/>
    <w:rsid w:val="00B447B1"/>
    <w:rsid w:val="00B46589"/>
    <w:rsid w:val="00B46C62"/>
    <w:rsid w:val="00B46E0F"/>
    <w:rsid w:val="00B46EB4"/>
    <w:rsid w:val="00B46FE2"/>
    <w:rsid w:val="00B47350"/>
    <w:rsid w:val="00B47619"/>
    <w:rsid w:val="00B51602"/>
    <w:rsid w:val="00B5179F"/>
    <w:rsid w:val="00B51893"/>
    <w:rsid w:val="00B52FAE"/>
    <w:rsid w:val="00B5354A"/>
    <w:rsid w:val="00B543CE"/>
    <w:rsid w:val="00B54440"/>
    <w:rsid w:val="00B567C1"/>
    <w:rsid w:val="00B57220"/>
    <w:rsid w:val="00B575AF"/>
    <w:rsid w:val="00B578AD"/>
    <w:rsid w:val="00B6004F"/>
    <w:rsid w:val="00B600BE"/>
    <w:rsid w:val="00B609C6"/>
    <w:rsid w:val="00B61799"/>
    <w:rsid w:val="00B61834"/>
    <w:rsid w:val="00B61C27"/>
    <w:rsid w:val="00B6273F"/>
    <w:rsid w:val="00B64265"/>
    <w:rsid w:val="00B64467"/>
    <w:rsid w:val="00B649F3"/>
    <w:rsid w:val="00B65A41"/>
    <w:rsid w:val="00B66C1F"/>
    <w:rsid w:val="00B67B84"/>
    <w:rsid w:val="00B705C7"/>
    <w:rsid w:val="00B70EA1"/>
    <w:rsid w:val="00B70FD7"/>
    <w:rsid w:val="00B72ED8"/>
    <w:rsid w:val="00B7314D"/>
    <w:rsid w:val="00B7365A"/>
    <w:rsid w:val="00B73903"/>
    <w:rsid w:val="00B73CEB"/>
    <w:rsid w:val="00B73F9A"/>
    <w:rsid w:val="00B742BB"/>
    <w:rsid w:val="00B7526C"/>
    <w:rsid w:val="00B76024"/>
    <w:rsid w:val="00B76C5F"/>
    <w:rsid w:val="00B77F76"/>
    <w:rsid w:val="00B802C4"/>
    <w:rsid w:val="00B807E6"/>
    <w:rsid w:val="00B80A5B"/>
    <w:rsid w:val="00B8104E"/>
    <w:rsid w:val="00B811FF"/>
    <w:rsid w:val="00B81578"/>
    <w:rsid w:val="00B81624"/>
    <w:rsid w:val="00B81E00"/>
    <w:rsid w:val="00B827A9"/>
    <w:rsid w:val="00B82CC8"/>
    <w:rsid w:val="00B82E78"/>
    <w:rsid w:val="00B830DB"/>
    <w:rsid w:val="00B838F1"/>
    <w:rsid w:val="00B84333"/>
    <w:rsid w:val="00B843A4"/>
    <w:rsid w:val="00B850A4"/>
    <w:rsid w:val="00B855D0"/>
    <w:rsid w:val="00B86328"/>
    <w:rsid w:val="00B86560"/>
    <w:rsid w:val="00B8738E"/>
    <w:rsid w:val="00B87AD8"/>
    <w:rsid w:val="00B87D24"/>
    <w:rsid w:val="00B90C6B"/>
    <w:rsid w:val="00B91940"/>
    <w:rsid w:val="00B91E00"/>
    <w:rsid w:val="00B92380"/>
    <w:rsid w:val="00B92724"/>
    <w:rsid w:val="00B928A1"/>
    <w:rsid w:val="00B952E0"/>
    <w:rsid w:val="00B96818"/>
    <w:rsid w:val="00B97020"/>
    <w:rsid w:val="00B97209"/>
    <w:rsid w:val="00B9772F"/>
    <w:rsid w:val="00B9793C"/>
    <w:rsid w:val="00B97ECE"/>
    <w:rsid w:val="00BA06DF"/>
    <w:rsid w:val="00BA12B8"/>
    <w:rsid w:val="00BA1554"/>
    <w:rsid w:val="00BA21BB"/>
    <w:rsid w:val="00BA2638"/>
    <w:rsid w:val="00BA290D"/>
    <w:rsid w:val="00BA2AAC"/>
    <w:rsid w:val="00BA30F7"/>
    <w:rsid w:val="00BA4EE1"/>
    <w:rsid w:val="00BA56BA"/>
    <w:rsid w:val="00BA5BB0"/>
    <w:rsid w:val="00BA75CA"/>
    <w:rsid w:val="00BA779C"/>
    <w:rsid w:val="00BA7CE3"/>
    <w:rsid w:val="00BB047C"/>
    <w:rsid w:val="00BB08DB"/>
    <w:rsid w:val="00BB1258"/>
    <w:rsid w:val="00BB161F"/>
    <w:rsid w:val="00BB1F7C"/>
    <w:rsid w:val="00BB3660"/>
    <w:rsid w:val="00BB39D5"/>
    <w:rsid w:val="00BB53AF"/>
    <w:rsid w:val="00BB65AE"/>
    <w:rsid w:val="00BB6920"/>
    <w:rsid w:val="00BB6EC4"/>
    <w:rsid w:val="00BB752E"/>
    <w:rsid w:val="00BB78C5"/>
    <w:rsid w:val="00BC0048"/>
    <w:rsid w:val="00BC108C"/>
    <w:rsid w:val="00BC29C1"/>
    <w:rsid w:val="00BC45DC"/>
    <w:rsid w:val="00BC5C24"/>
    <w:rsid w:val="00BC5CD3"/>
    <w:rsid w:val="00BC6071"/>
    <w:rsid w:val="00BC6774"/>
    <w:rsid w:val="00BC7B1C"/>
    <w:rsid w:val="00BC7C42"/>
    <w:rsid w:val="00BC7FA2"/>
    <w:rsid w:val="00BD0EB3"/>
    <w:rsid w:val="00BD1DCC"/>
    <w:rsid w:val="00BD1E86"/>
    <w:rsid w:val="00BD2B7B"/>
    <w:rsid w:val="00BD3BFE"/>
    <w:rsid w:val="00BD4670"/>
    <w:rsid w:val="00BD495F"/>
    <w:rsid w:val="00BD4AFB"/>
    <w:rsid w:val="00BD503A"/>
    <w:rsid w:val="00BD56DE"/>
    <w:rsid w:val="00BD5F83"/>
    <w:rsid w:val="00BD6245"/>
    <w:rsid w:val="00BD65FA"/>
    <w:rsid w:val="00BD6741"/>
    <w:rsid w:val="00BD6E06"/>
    <w:rsid w:val="00BD6ED1"/>
    <w:rsid w:val="00BD7877"/>
    <w:rsid w:val="00BE0343"/>
    <w:rsid w:val="00BE0490"/>
    <w:rsid w:val="00BE0C88"/>
    <w:rsid w:val="00BE0D79"/>
    <w:rsid w:val="00BE1AD3"/>
    <w:rsid w:val="00BE1BF3"/>
    <w:rsid w:val="00BE1C6F"/>
    <w:rsid w:val="00BE25AC"/>
    <w:rsid w:val="00BE2C7C"/>
    <w:rsid w:val="00BE3722"/>
    <w:rsid w:val="00BE3E5D"/>
    <w:rsid w:val="00BE46E4"/>
    <w:rsid w:val="00BE4E8E"/>
    <w:rsid w:val="00BE4E9B"/>
    <w:rsid w:val="00BE4F40"/>
    <w:rsid w:val="00BE5528"/>
    <w:rsid w:val="00BE5640"/>
    <w:rsid w:val="00BE5DED"/>
    <w:rsid w:val="00BE5EA1"/>
    <w:rsid w:val="00BE6674"/>
    <w:rsid w:val="00BE691D"/>
    <w:rsid w:val="00BE733B"/>
    <w:rsid w:val="00BF08C7"/>
    <w:rsid w:val="00BF0CBD"/>
    <w:rsid w:val="00BF0F69"/>
    <w:rsid w:val="00BF1353"/>
    <w:rsid w:val="00BF1B3C"/>
    <w:rsid w:val="00BF2A3D"/>
    <w:rsid w:val="00BF2F5B"/>
    <w:rsid w:val="00BF4074"/>
    <w:rsid w:val="00BF42E6"/>
    <w:rsid w:val="00BF63D4"/>
    <w:rsid w:val="00BF762B"/>
    <w:rsid w:val="00BF7F35"/>
    <w:rsid w:val="00C002F1"/>
    <w:rsid w:val="00C00723"/>
    <w:rsid w:val="00C01380"/>
    <w:rsid w:val="00C01819"/>
    <w:rsid w:val="00C01877"/>
    <w:rsid w:val="00C018D8"/>
    <w:rsid w:val="00C01AE6"/>
    <w:rsid w:val="00C022AF"/>
    <w:rsid w:val="00C022BE"/>
    <w:rsid w:val="00C02DFD"/>
    <w:rsid w:val="00C034F4"/>
    <w:rsid w:val="00C0364F"/>
    <w:rsid w:val="00C03CBE"/>
    <w:rsid w:val="00C05354"/>
    <w:rsid w:val="00C0559F"/>
    <w:rsid w:val="00C05F08"/>
    <w:rsid w:val="00C07113"/>
    <w:rsid w:val="00C07B5E"/>
    <w:rsid w:val="00C1047D"/>
    <w:rsid w:val="00C105BD"/>
    <w:rsid w:val="00C12682"/>
    <w:rsid w:val="00C13ED0"/>
    <w:rsid w:val="00C13F91"/>
    <w:rsid w:val="00C13F9E"/>
    <w:rsid w:val="00C148DF"/>
    <w:rsid w:val="00C14F1F"/>
    <w:rsid w:val="00C1540A"/>
    <w:rsid w:val="00C154E0"/>
    <w:rsid w:val="00C15C42"/>
    <w:rsid w:val="00C16287"/>
    <w:rsid w:val="00C1721D"/>
    <w:rsid w:val="00C17CC9"/>
    <w:rsid w:val="00C20542"/>
    <w:rsid w:val="00C20EEC"/>
    <w:rsid w:val="00C21089"/>
    <w:rsid w:val="00C22295"/>
    <w:rsid w:val="00C2297D"/>
    <w:rsid w:val="00C22B6D"/>
    <w:rsid w:val="00C2312B"/>
    <w:rsid w:val="00C23215"/>
    <w:rsid w:val="00C233F6"/>
    <w:rsid w:val="00C24C14"/>
    <w:rsid w:val="00C252BF"/>
    <w:rsid w:val="00C25CD8"/>
    <w:rsid w:val="00C25E4B"/>
    <w:rsid w:val="00C26573"/>
    <w:rsid w:val="00C26DA8"/>
    <w:rsid w:val="00C27389"/>
    <w:rsid w:val="00C30409"/>
    <w:rsid w:val="00C3051C"/>
    <w:rsid w:val="00C30C07"/>
    <w:rsid w:val="00C30E7D"/>
    <w:rsid w:val="00C31D62"/>
    <w:rsid w:val="00C32610"/>
    <w:rsid w:val="00C32683"/>
    <w:rsid w:val="00C326E4"/>
    <w:rsid w:val="00C32757"/>
    <w:rsid w:val="00C335CA"/>
    <w:rsid w:val="00C34347"/>
    <w:rsid w:val="00C3434C"/>
    <w:rsid w:val="00C349FB"/>
    <w:rsid w:val="00C34E5D"/>
    <w:rsid w:val="00C353EA"/>
    <w:rsid w:val="00C355AC"/>
    <w:rsid w:val="00C35F57"/>
    <w:rsid w:val="00C37BF1"/>
    <w:rsid w:val="00C4093A"/>
    <w:rsid w:val="00C4109A"/>
    <w:rsid w:val="00C417CA"/>
    <w:rsid w:val="00C41B5F"/>
    <w:rsid w:val="00C41BA6"/>
    <w:rsid w:val="00C42080"/>
    <w:rsid w:val="00C43BF0"/>
    <w:rsid w:val="00C43D2A"/>
    <w:rsid w:val="00C443BE"/>
    <w:rsid w:val="00C45616"/>
    <w:rsid w:val="00C45945"/>
    <w:rsid w:val="00C45AB7"/>
    <w:rsid w:val="00C46EF9"/>
    <w:rsid w:val="00C470CC"/>
    <w:rsid w:val="00C47398"/>
    <w:rsid w:val="00C4789D"/>
    <w:rsid w:val="00C47B23"/>
    <w:rsid w:val="00C47F69"/>
    <w:rsid w:val="00C50521"/>
    <w:rsid w:val="00C515E1"/>
    <w:rsid w:val="00C52CEB"/>
    <w:rsid w:val="00C53826"/>
    <w:rsid w:val="00C53A74"/>
    <w:rsid w:val="00C554A9"/>
    <w:rsid w:val="00C55CF3"/>
    <w:rsid w:val="00C55D40"/>
    <w:rsid w:val="00C56910"/>
    <w:rsid w:val="00C572DC"/>
    <w:rsid w:val="00C601FB"/>
    <w:rsid w:val="00C60523"/>
    <w:rsid w:val="00C614E2"/>
    <w:rsid w:val="00C616A1"/>
    <w:rsid w:val="00C618EB"/>
    <w:rsid w:val="00C634BE"/>
    <w:rsid w:val="00C6383C"/>
    <w:rsid w:val="00C63A48"/>
    <w:rsid w:val="00C63AA4"/>
    <w:rsid w:val="00C63C42"/>
    <w:rsid w:val="00C64043"/>
    <w:rsid w:val="00C6489D"/>
    <w:rsid w:val="00C65978"/>
    <w:rsid w:val="00C65AF0"/>
    <w:rsid w:val="00C6675F"/>
    <w:rsid w:val="00C66906"/>
    <w:rsid w:val="00C66D57"/>
    <w:rsid w:val="00C6778A"/>
    <w:rsid w:val="00C67899"/>
    <w:rsid w:val="00C6790C"/>
    <w:rsid w:val="00C67C99"/>
    <w:rsid w:val="00C67E55"/>
    <w:rsid w:val="00C702C0"/>
    <w:rsid w:val="00C70631"/>
    <w:rsid w:val="00C70963"/>
    <w:rsid w:val="00C70AC9"/>
    <w:rsid w:val="00C70D01"/>
    <w:rsid w:val="00C714E5"/>
    <w:rsid w:val="00C71A0E"/>
    <w:rsid w:val="00C71A84"/>
    <w:rsid w:val="00C7217E"/>
    <w:rsid w:val="00C72694"/>
    <w:rsid w:val="00C7370C"/>
    <w:rsid w:val="00C73888"/>
    <w:rsid w:val="00C73CF5"/>
    <w:rsid w:val="00C757AF"/>
    <w:rsid w:val="00C766B0"/>
    <w:rsid w:val="00C76717"/>
    <w:rsid w:val="00C76A0D"/>
    <w:rsid w:val="00C77300"/>
    <w:rsid w:val="00C7786F"/>
    <w:rsid w:val="00C812EF"/>
    <w:rsid w:val="00C81744"/>
    <w:rsid w:val="00C823F2"/>
    <w:rsid w:val="00C83141"/>
    <w:rsid w:val="00C831CE"/>
    <w:rsid w:val="00C83577"/>
    <w:rsid w:val="00C83BCF"/>
    <w:rsid w:val="00C83EDF"/>
    <w:rsid w:val="00C84E1C"/>
    <w:rsid w:val="00C8608C"/>
    <w:rsid w:val="00C86A0A"/>
    <w:rsid w:val="00C86A26"/>
    <w:rsid w:val="00C9072F"/>
    <w:rsid w:val="00C90AF8"/>
    <w:rsid w:val="00C9209B"/>
    <w:rsid w:val="00C9211E"/>
    <w:rsid w:val="00C92707"/>
    <w:rsid w:val="00C93492"/>
    <w:rsid w:val="00C93781"/>
    <w:rsid w:val="00C9410A"/>
    <w:rsid w:val="00C9490F"/>
    <w:rsid w:val="00C94F1E"/>
    <w:rsid w:val="00C95340"/>
    <w:rsid w:val="00C95587"/>
    <w:rsid w:val="00C95F6C"/>
    <w:rsid w:val="00C96715"/>
    <w:rsid w:val="00C9675F"/>
    <w:rsid w:val="00C96E63"/>
    <w:rsid w:val="00C96F94"/>
    <w:rsid w:val="00C97855"/>
    <w:rsid w:val="00C97B23"/>
    <w:rsid w:val="00CA074C"/>
    <w:rsid w:val="00CA1569"/>
    <w:rsid w:val="00CA1C4F"/>
    <w:rsid w:val="00CA1F6A"/>
    <w:rsid w:val="00CA202D"/>
    <w:rsid w:val="00CA259A"/>
    <w:rsid w:val="00CA25E1"/>
    <w:rsid w:val="00CA2F2D"/>
    <w:rsid w:val="00CA300F"/>
    <w:rsid w:val="00CA31FC"/>
    <w:rsid w:val="00CA3260"/>
    <w:rsid w:val="00CA373D"/>
    <w:rsid w:val="00CA3887"/>
    <w:rsid w:val="00CA396A"/>
    <w:rsid w:val="00CA4892"/>
    <w:rsid w:val="00CA5406"/>
    <w:rsid w:val="00CA5CA5"/>
    <w:rsid w:val="00CA5CCB"/>
    <w:rsid w:val="00CA60B4"/>
    <w:rsid w:val="00CA7452"/>
    <w:rsid w:val="00CB0945"/>
    <w:rsid w:val="00CB13DB"/>
    <w:rsid w:val="00CB26DB"/>
    <w:rsid w:val="00CB30BF"/>
    <w:rsid w:val="00CB3A0E"/>
    <w:rsid w:val="00CB4294"/>
    <w:rsid w:val="00CB5076"/>
    <w:rsid w:val="00CB5BE3"/>
    <w:rsid w:val="00CB5F50"/>
    <w:rsid w:val="00CB6B6E"/>
    <w:rsid w:val="00CB79F4"/>
    <w:rsid w:val="00CB7A9D"/>
    <w:rsid w:val="00CC070D"/>
    <w:rsid w:val="00CC0C24"/>
    <w:rsid w:val="00CC1109"/>
    <w:rsid w:val="00CC12AB"/>
    <w:rsid w:val="00CC15FA"/>
    <w:rsid w:val="00CC1F1E"/>
    <w:rsid w:val="00CC2092"/>
    <w:rsid w:val="00CC2E69"/>
    <w:rsid w:val="00CC2EBB"/>
    <w:rsid w:val="00CC2FE8"/>
    <w:rsid w:val="00CC364A"/>
    <w:rsid w:val="00CC43B2"/>
    <w:rsid w:val="00CC5DF3"/>
    <w:rsid w:val="00CC68F2"/>
    <w:rsid w:val="00CC6D94"/>
    <w:rsid w:val="00CC6FA9"/>
    <w:rsid w:val="00CC7CC7"/>
    <w:rsid w:val="00CD0C62"/>
    <w:rsid w:val="00CD15A2"/>
    <w:rsid w:val="00CD1882"/>
    <w:rsid w:val="00CD1A93"/>
    <w:rsid w:val="00CD23A5"/>
    <w:rsid w:val="00CD26E3"/>
    <w:rsid w:val="00CD2926"/>
    <w:rsid w:val="00CD3483"/>
    <w:rsid w:val="00CD37B6"/>
    <w:rsid w:val="00CD38F9"/>
    <w:rsid w:val="00CD3C14"/>
    <w:rsid w:val="00CD4508"/>
    <w:rsid w:val="00CD4962"/>
    <w:rsid w:val="00CD4FB5"/>
    <w:rsid w:val="00CD67F9"/>
    <w:rsid w:val="00CD74D8"/>
    <w:rsid w:val="00CD7641"/>
    <w:rsid w:val="00CE1068"/>
    <w:rsid w:val="00CE1ACF"/>
    <w:rsid w:val="00CE1B2D"/>
    <w:rsid w:val="00CE2045"/>
    <w:rsid w:val="00CE37C6"/>
    <w:rsid w:val="00CE3BD7"/>
    <w:rsid w:val="00CE4D8E"/>
    <w:rsid w:val="00CE5D66"/>
    <w:rsid w:val="00CE6256"/>
    <w:rsid w:val="00CE62E0"/>
    <w:rsid w:val="00CE6C1D"/>
    <w:rsid w:val="00CE7743"/>
    <w:rsid w:val="00CE7C73"/>
    <w:rsid w:val="00CF0317"/>
    <w:rsid w:val="00CF15BB"/>
    <w:rsid w:val="00CF188D"/>
    <w:rsid w:val="00CF19CF"/>
    <w:rsid w:val="00CF1D26"/>
    <w:rsid w:val="00CF36C2"/>
    <w:rsid w:val="00CF3FA3"/>
    <w:rsid w:val="00CF48DC"/>
    <w:rsid w:val="00CF55A3"/>
    <w:rsid w:val="00CF5C47"/>
    <w:rsid w:val="00CF6129"/>
    <w:rsid w:val="00D002CE"/>
    <w:rsid w:val="00D01A09"/>
    <w:rsid w:val="00D01B52"/>
    <w:rsid w:val="00D02BB8"/>
    <w:rsid w:val="00D02D27"/>
    <w:rsid w:val="00D02F11"/>
    <w:rsid w:val="00D031BC"/>
    <w:rsid w:val="00D039FE"/>
    <w:rsid w:val="00D0418E"/>
    <w:rsid w:val="00D05D2E"/>
    <w:rsid w:val="00D0613E"/>
    <w:rsid w:val="00D06219"/>
    <w:rsid w:val="00D064EC"/>
    <w:rsid w:val="00D06D86"/>
    <w:rsid w:val="00D06D9E"/>
    <w:rsid w:val="00D07191"/>
    <w:rsid w:val="00D074C3"/>
    <w:rsid w:val="00D104C8"/>
    <w:rsid w:val="00D108FF"/>
    <w:rsid w:val="00D10AF9"/>
    <w:rsid w:val="00D10D94"/>
    <w:rsid w:val="00D11123"/>
    <w:rsid w:val="00D11331"/>
    <w:rsid w:val="00D11749"/>
    <w:rsid w:val="00D133EF"/>
    <w:rsid w:val="00D13ADA"/>
    <w:rsid w:val="00D149FD"/>
    <w:rsid w:val="00D14A5A"/>
    <w:rsid w:val="00D14C50"/>
    <w:rsid w:val="00D15DE3"/>
    <w:rsid w:val="00D15FCB"/>
    <w:rsid w:val="00D166E7"/>
    <w:rsid w:val="00D169F3"/>
    <w:rsid w:val="00D16E2D"/>
    <w:rsid w:val="00D16EE4"/>
    <w:rsid w:val="00D177BE"/>
    <w:rsid w:val="00D17A0B"/>
    <w:rsid w:val="00D2116A"/>
    <w:rsid w:val="00D211A5"/>
    <w:rsid w:val="00D21AC2"/>
    <w:rsid w:val="00D223CA"/>
    <w:rsid w:val="00D22612"/>
    <w:rsid w:val="00D25048"/>
    <w:rsid w:val="00D2633B"/>
    <w:rsid w:val="00D27D5E"/>
    <w:rsid w:val="00D30818"/>
    <w:rsid w:val="00D313E7"/>
    <w:rsid w:val="00D3327D"/>
    <w:rsid w:val="00D337C0"/>
    <w:rsid w:val="00D33832"/>
    <w:rsid w:val="00D33969"/>
    <w:rsid w:val="00D34754"/>
    <w:rsid w:val="00D34978"/>
    <w:rsid w:val="00D349D4"/>
    <w:rsid w:val="00D34EF5"/>
    <w:rsid w:val="00D35118"/>
    <w:rsid w:val="00D35291"/>
    <w:rsid w:val="00D367A1"/>
    <w:rsid w:val="00D37CF2"/>
    <w:rsid w:val="00D37E59"/>
    <w:rsid w:val="00D40124"/>
    <w:rsid w:val="00D40F03"/>
    <w:rsid w:val="00D41710"/>
    <w:rsid w:val="00D41E6F"/>
    <w:rsid w:val="00D4213B"/>
    <w:rsid w:val="00D42242"/>
    <w:rsid w:val="00D4256B"/>
    <w:rsid w:val="00D431C4"/>
    <w:rsid w:val="00D4351C"/>
    <w:rsid w:val="00D43587"/>
    <w:rsid w:val="00D43C99"/>
    <w:rsid w:val="00D442D9"/>
    <w:rsid w:val="00D44400"/>
    <w:rsid w:val="00D44C9B"/>
    <w:rsid w:val="00D44D5D"/>
    <w:rsid w:val="00D4526F"/>
    <w:rsid w:val="00D45960"/>
    <w:rsid w:val="00D4596F"/>
    <w:rsid w:val="00D4664B"/>
    <w:rsid w:val="00D466BB"/>
    <w:rsid w:val="00D475EB"/>
    <w:rsid w:val="00D47662"/>
    <w:rsid w:val="00D50074"/>
    <w:rsid w:val="00D504EB"/>
    <w:rsid w:val="00D50F86"/>
    <w:rsid w:val="00D510D6"/>
    <w:rsid w:val="00D51E27"/>
    <w:rsid w:val="00D5281A"/>
    <w:rsid w:val="00D52E87"/>
    <w:rsid w:val="00D5300D"/>
    <w:rsid w:val="00D53758"/>
    <w:rsid w:val="00D53BBA"/>
    <w:rsid w:val="00D545B6"/>
    <w:rsid w:val="00D54B59"/>
    <w:rsid w:val="00D54D30"/>
    <w:rsid w:val="00D55601"/>
    <w:rsid w:val="00D5650A"/>
    <w:rsid w:val="00D57756"/>
    <w:rsid w:val="00D578E8"/>
    <w:rsid w:val="00D57B50"/>
    <w:rsid w:val="00D60198"/>
    <w:rsid w:val="00D60806"/>
    <w:rsid w:val="00D60FC8"/>
    <w:rsid w:val="00D611FC"/>
    <w:rsid w:val="00D614D9"/>
    <w:rsid w:val="00D625D6"/>
    <w:rsid w:val="00D628C4"/>
    <w:rsid w:val="00D629EF"/>
    <w:rsid w:val="00D636A4"/>
    <w:rsid w:val="00D64308"/>
    <w:rsid w:val="00D64FEA"/>
    <w:rsid w:val="00D654F1"/>
    <w:rsid w:val="00D65BB3"/>
    <w:rsid w:val="00D65ED8"/>
    <w:rsid w:val="00D65F1B"/>
    <w:rsid w:val="00D66125"/>
    <w:rsid w:val="00D66457"/>
    <w:rsid w:val="00D705DE"/>
    <w:rsid w:val="00D7194B"/>
    <w:rsid w:val="00D719F1"/>
    <w:rsid w:val="00D71B7A"/>
    <w:rsid w:val="00D7283D"/>
    <w:rsid w:val="00D72E63"/>
    <w:rsid w:val="00D7314D"/>
    <w:rsid w:val="00D7367E"/>
    <w:rsid w:val="00D7372B"/>
    <w:rsid w:val="00D73EBE"/>
    <w:rsid w:val="00D73F55"/>
    <w:rsid w:val="00D75927"/>
    <w:rsid w:val="00D76472"/>
    <w:rsid w:val="00D764EE"/>
    <w:rsid w:val="00D777A8"/>
    <w:rsid w:val="00D77AB3"/>
    <w:rsid w:val="00D8175D"/>
    <w:rsid w:val="00D81AA1"/>
    <w:rsid w:val="00D8247D"/>
    <w:rsid w:val="00D8256D"/>
    <w:rsid w:val="00D82A09"/>
    <w:rsid w:val="00D830A9"/>
    <w:rsid w:val="00D83F31"/>
    <w:rsid w:val="00D84886"/>
    <w:rsid w:val="00D85986"/>
    <w:rsid w:val="00D85C1C"/>
    <w:rsid w:val="00D85FA7"/>
    <w:rsid w:val="00D865CE"/>
    <w:rsid w:val="00D869FD"/>
    <w:rsid w:val="00D87140"/>
    <w:rsid w:val="00D87285"/>
    <w:rsid w:val="00D87595"/>
    <w:rsid w:val="00D875C4"/>
    <w:rsid w:val="00D90377"/>
    <w:rsid w:val="00D908CB"/>
    <w:rsid w:val="00D92486"/>
    <w:rsid w:val="00D924B7"/>
    <w:rsid w:val="00D92688"/>
    <w:rsid w:val="00D96F6D"/>
    <w:rsid w:val="00D976E2"/>
    <w:rsid w:val="00DA0D92"/>
    <w:rsid w:val="00DA140A"/>
    <w:rsid w:val="00DA2A2E"/>
    <w:rsid w:val="00DA2B48"/>
    <w:rsid w:val="00DA32DF"/>
    <w:rsid w:val="00DA4229"/>
    <w:rsid w:val="00DA4AD1"/>
    <w:rsid w:val="00DA4D36"/>
    <w:rsid w:val="00DA4EC6"/>
    <w:rsid w:val="00DA6055"/>
    <w:rsid w:val="00DA73AC"/>
    <w:rsid w:val="00DA7674"/>
    <w:rsid w:val="00DA7AD4"/>
    <w:rsid w:val="00DA7F8D"/>
    <w:rsid w:val="00DB0A22"/>
    <w:rsid w:val="00DB18A2"/>
    <w:rsid w:val="00DB2908"/>
    <w:rsid w:val="00DB3F37"/>
    <w:rsid w:val="00DB4905"/>
    <w:rsid w:val="00DB4F8A"/>
    <w:rsid w:val="00DB5AD0"/>
    <w:rsid w:val="00DB5CA0"/>
    <w:rsid w:val="00DB7D91"/>
    <w:rsid w:val="00DC0137"/>
    <w:rsid w:val="00DC0B78"/>
    <w:rsid w:val="00DC0BEB"/>
    <w:rsid w:val="00DC0C52"/>
    <w:rsid w:val="00DC0C86"/>
    <w:rsid w:val="00DC0D5C"/>
    <w:rsid w:val="00DC1616"/>
    <w:rsid w:val="00DC1911"/>
    <w:rsid w:val="00DC1D5E"/>
    <w:rsid w:val="00DC2423"/>
    <w:rsid w:val="00DC32CA"/>
    <w:rsid w:val="00DC388B"/>
    <w:rsid w:val="00DC40F7"/>
    <w:rsid w:val="00DC4972"/>
    <w:rsid w:val="00DC4C5A"/>
    <w:rsid w:val="00DC4CDC"/>
    <w:rsid w:val="00DC5905"/>
    <w:rsid w:val="00DC6226"/>
    <w:rsid w:val="00DC62FB"/>
    <w:rsid w:val="00DC6BF0"/>
    <w:rsid w:val="00DC6C00"/>
    <w:rsid w:val="00DC70EA"/>
    <w:rsid w:val="00DC7D2F"/>
    <w:rsid w:val="00DD0250"/>
    <w:rsid w:val="00DD02BE"/>
    <w:rsid w:val="00DD22C0"/>
    <w:rsid w:val="00DD2C70"/>
    <w:rsid w:val="00DD3467"/>
    <w:rsid w:val="00DD37BB"/>
    <w:rsid w:val="00DD39AD"/>
    <w:rsid w:val="00DD3E73"/>
    <w:rsid w:val="00DD4E6A"/>
    <w:rsid w:val="00DD53C7"/>
    <w:rsid w:val="00DD5726"/>
    <w:rsid w:val="00DD5938"/>
    <w:rsid w:val="00DD5F8C"/>
    <w:rsid w:val="00DD67A2"/>
    <w:rsid w:val="00DD739C"/>
    <w:rsid w:val="00DD752D"/>
    <w:rsid w:val="00DE0F0B"/>
    <w:rsid w:val="00DE1BC4"/>
    <w:rsid w:val="00DE1CC9"/>
    <w:rsid w:val="00DE1E87"/>
    <w:rsid w:val="00DE2213"/>
    <w:rsid w:val="00DE26F9"/>
    <w:rsid w:val="00DE28A5"/>
    <w:rsid w:val="00DE2A67"/>
    <w:rsid w:val="00DE2D8E"/>
    <w:rsid w:val="00DE2DB9"/>
    <w:rsid w:val="00DE363D"/>
    <w:rsid w:val="00DE3BC7"/>
    <w:rsid w:val="00DE4936"/>
    <w:rsid w:val="00DE4C91"/>
    <w:rsid w:val="00DE4D42"/>
    <w:rsid w:val="00DE570B"/>
    <w:rsid w:val="00DE5CB5"/>
    <w:rsid w:val="00DE6887"/>
    <w:rsid w:val="00DE6F18"/>
    <w:rsid w:val="00DE7A0F"/>
    <w:rsid w:val="00DE7F07"/>
    <w:rsid w:val="00DE7F95"/>
    <w:rsid w:val="00DF0BDA"/>
    <w:rsid w:val="00DF1D94"/>
    <w:rsid w:val="00DF37A8"/>
    <w:rsid w:val="00DF3B61"/>
    <w:rsid w:val="00DF3F5F"/>
    <w:rsid w:val="00DF40AC"/>
    <w:rsid w:val="00DF4D6B"/>
    <w:rsid w:val="00DF53AB"/>
    <w:rsid w:val="00DF7026"/>
    <w:rsid w:val="00DF7194"/>
    <w:rsid w:val="00DF72CA"/>
    <w:rsid w:val="00DF73A2"/>
    <w:rsid w:val="00DF74DD"/>
    <w:rsid w:val="00DF7753"/>
    <w:rsid w:val="00DF7A4B"/>
    <w:rsid w:val="00DF7DBB"/>
    <w:rsid w:val="00E00F13"/>
    <w:rsid w:val="00E02F75"/>
    <w:rsid w:val="00E03C47"/>
    <w:rsid w:val="00E04382"/>
    <w:rsid w:val="00E054CF"/>
    <w:rsid w:val="00E06001"/>
    <w:rsid w:val="00E07286"/>
    <w:rsid w:val="00E077C0"/>
    <w:rsid w:val="00E0782B"/>
    <w:rsid w:val="00E103A6"/>
    <w:rsid w:val="00E107DD"/>
    <w:rsid w:val="00E10AE6"/>
    <w:rsid w:val="00E10B3B"/>
    <w:rsid w:val="00E10DEC"/>
    <w:rsid w:val="00E1155B"/>
    <w:rsid w:val="00E11B07"/>
    <w:rsid w:val="00E11D5B"/>
    <w:rsid w:val="00E11FBB"/>
    <w:rsid w:val="00E1373E"/>
    <w:rsid w:val="00E13A36"/>
    <w:rsid w:val="00E14505"/>
    <w:rsid w:val="00E14666"/>
    <w:rsid w:val="00E1546A"/>
    <w:rsid w:val="00E15E00"/>
    <w:rsid w:val="00E15EA8"/>
    <w:rsid w:val="00E15EBF"/>
    <w:rsid w:val="00E167E1"/>
    <w:rsid w:val="00E16882"/>
    <w:rsid w:val="00E1693F"/>
    <w:rsid w:val="00E1708C"/>
    <w:rsid w:val="00E20019"/>
    <w:rsid w:val="00E2061D"/>
    <w:rsid w:val="00E20D43"/>
    <w:rsid w:val="00E20EEF"/>
    <w:rsid w:val="00E2102A"/>
    <w:rsid w:val="00E2136A"/>
    <w:rsid w:val="00E21419"/>
    <w:rsid w:val="00E21D61"/>
    <w:rsid w:val="00E2260C"/>
    <w:rsid w:val="00E23605"/>
    <w:rsid w:val="00E239A5"/>
    <w:rsid w:val="00E2413C"/>
    <w:rsid w:val="00E241FC"/>
    <w:rsid w:val="00E24E03"/>
    <w:rsid w:val="00E259E9"/>
    <w:rsid w:val="00E27164"/>
    <w:rsid w:val="00E27235"/>
    <w:rsid w:val="00E309E2"/>
    <w:rsid w:val="00E30B9B"/>
    <w:rsid w:val="00E30E28"/>
    <w:rsid w:val="00E315AA"/>
    <w:rsid w:val="00E32739"/>
    <w:rsid w:val="00E32FD3"/>
    <w:rsid w:val="00E340E3"/>
    <w:rsid w:val="00E341E5"/>
    <w:rsid w:val="00E345FA"/>
    <w:rsid w:val="00E34D41"/>
    <w:rsid w:val="00E3533D"/>
    <w:rsid w:val="00E3555E"/>
    <w:rsid w:val="00E35FA2"/>
    <w:rsid w:val="00E360C5"/>
    <w:rsid w:val="00E363EF"/>
    <w:rsid w:val="00E376B9"/>
    <w:rsid w:val="00E37BBD"/>
    <w:rsid w:val="00E37CEB"/>
    <w:rsid w:val="00E40226"/>
    <w:rsid w:val="00E40F3F"/>
    <w:rsid w:val="00E417EC"/>
    <w:rsid w:val="00E42C99"/>
    <w:rsid w:val="00E431B7"/>
    <w:rsid w:val="00E43553"/>
    <w:rsid w:val="00E438D5"/>
    <w:rsid w:val="00E439C5"/>
    <w:rsid w:val="00E43B1F"/>
    <w:rsid w:val="00E43E21"/>
    <w:rsid w:val="00E43E8F"/>
    <w:rsid w:val="00E44803"/>
    <w:rsid w:val="00E4606D"/>
    <w:rsid w:val="00E460AB"/>
    <w:rsid w:val="00E46B76"/>
    <w:rsid w:val="00E46E4A"/>
    <w:rsid w:val="00E46FCB"/>
    <w:rsid w:val="00E476E1"/>
    <w:rsid w:val="00E50060"/>
    <w:rsid w:val="00E50179"/>
    <w:rsid w:val="00E508EE"/>
    <w:rsid w:val="00E50FD1"/>
    <w:rsid w:val="00E51820"/>
    <w:rsid w:val="00E51C3E"/>
    <w:rsid w:val="00E5220B"/>
    <w:rsid w:val="00E53AF7"/>
    <w:rsid w:val="00E54289"/>
    <w:rsid w:val="00E56793"/>
    <w:rsid w:val="00E57299"/>
    <w:rsid w:val="00E5749A"/>
    <w:rsid w:val="00E57B0A"/>
    <w:rsid w:val="00E57B9A"/>
    <w:rsid w:val="00E617C7"/>
    <w:rsid w:val="00E61B9C"/>
    <w:rsid w:val="00E625DF"/>
    <w:rsid w:val="00E63B99"/>
    <w:rsid w:val="00E63D5A"/>
    <w:rsid w:val="00E63E2F"/>
    <w:rsid w:val="00E646CE"/>
    <w:rsid w:val="00E65826"/>
    <w:rsid w:val="00E65944"/>
    <w:rsid w:val="00E662C7"/>
    <w:rsid w:val="00E664F1"/>
    <w:rsid w:val="00E665AD"/>
    <w:rsid w:val="00E66CE3"/>
    <w:rsid w:val="00E67592"/>
    <w:rsid w:val="00E67891"/>
    <w:rsid w:val="00E67DA4"/>
    <w:rsid w:val="00E70BB6"/>
    <w:rsid w:val="00E72EB9"/>
    <w:rsid w:val="00E73283"/>
    <w:rsid w:val="00E737D3"/>
    <w:rsid w:val="00E73CBF"/>
    <w:rsid w:val="00E73F86"/>
    <w:rsid w:val="00E74052"/>
    <w:rsid w:val="00E747F9"/>
    <w:rsid w:val="00E74C0A"/>
    <w:rsid w:val="00E7585D"/>
    <w:rsid w:val="00E75CF9"/>
    <w:rsid w:val="00E762FB"/>
    <w:rsid w:val="00E76C12"/>
    <w:rsid w:val="00E76DB3"/>
    <w:rsid w:val="00E77210"/>
    <w:rsid w:val="00E80670"/>
    <w:rsid w:val="00E808B6"/>
    <w:rsid w:val="00E816E5"/>
    <w:rsid w:val="00E81EA0"/>
    <w:rsid w:val="00E82389"/>
    <w:rsid w:val="00E8248B"/>
    <w:rsid w:val="00E826CE"/>
    <w:rsid w:val="00E82931"/>
    <w:rsid w:val="00E83B3A"/>
    <w:rsid w:val="00E84166"/>
    <w:rsid w:val="00E8437C"/>
    <w:rsid w:val="00E85367"/>
    <w:rsid w:val="00E858E2"/>
    <w:rsid w:val="00E85D69"/>
    <w:rsid w:val="00E863EC"/>
    <w:rsid w:val="00E866F8"/>
    <w:rsid w:val="00E867D8"/>
    <w:rsid w:val="00E8771A"/>
    <w:rsid w:val="00E878EE"/>
    <w:rsid w:val="00E91A7B"/>
    <w:rsid w:val="00E92390"/>
    <w:rsid w:val="00E9383C"/>
    <w:rsid w:val="00E93996"/>
    <w:rsid w:val="00E947E2"/>
    <w:rsid w:val="00E95466"/>
    <w:rsid w:val="00E95A98"/>
    <w:rsid w:val="00E96009"/>
    <w:rsid w:val="00E967DB"/>
    <w:rsid w:val="00E96C70"/>
    <w:rsid w:val="00EA1399"/>
    <w:rsid w:val="00EA197B"/>
    <w:rsid w:val="00EA1A2A"/>
    <w:rsid w:val="00EA37D3"/>
    <w:rsid w:val="00EA3819"/>
    <w:rsid w:val="00EA454F"/>
    <w:rsid w:val="00EA4676"/>
    <w:rsid w:val="00EA4A74"/>
    <w:rsid w:val="00EA508E"/>
    <w:rsid w:val="00EA5854"/>
    <w:rsid w:val="00EA5D10"/>
    <w:rsid w:val="00EA65BF"/>
    <w:rsid w:val="00EA6789"/>
    <w:rsid w:val="00EA6845"/>
    <w:rsid w:val="00EB13AB"/>
    <w:rsid w:val="00EB17D5"/>
    <w:rsid w:val="00EB29CE"/>
    <w:rsid w:val="00EB2BCB"/>
    <w:rsid w:val="00EB2EE6"/>
    <w:rsid w:val="00EB3079"/>
    <w:rsid w:val="00EB34F3"/>
    <w:rsid w:val="00EB39BC"/>
    <w:rsid w:val="00EB3BDC"/>
    <w:rsid w:val="00EB3EF5"/>
    <w:rsid w:val="00EB4105"/>
    <w:rsid w:val="00EB422F"/>
    <w:rsid w:val="00EB699B"/>
    <w:rsid w:val="00EB7357"/>
    <w:rsid w:val="00EB7506"/>
    <w:rsid w:val="00EC06D5"/>
    <w:rsid w:val="00EC0B08"/>
    <w:rsid w:val="00EC0D4F"/>
    <w:rsid w:val="00EC1E3F"/>
    <w:rsid w:val="00EC26A8"/>
    <w:rsid w:val="00EC2821"/>
    <w:rsid w:val="00EC28B8"/>
    <w:rsid w:val="00EC2D9C"/>
    <w:rsid w:val="00EC4122"/>
    <w:rsid w:val="00EC42EB"/>
    <w:rsid w:val="00EC4FD0"/>
    <w:rsid w:val="00EC5EFA"/>
    <w:rsid w:val="00EC6555"/>
    <w:rsid w:val="00EC77A8"/>
    <w:rsid w:val="00EC7B2C"/>
    <w:rsid w:val="00ED0402"/>
    <w:rsid w:val="00ED0C21"/>
    <w:rsid w:val="00ED0C6E"/>
    <w:rsid w:val="00ED116C"/>
    <w:rsid w:val="00ED1A8E"/>
    <w:rsid w:val="00ED1F0B"/>
    <w:rsid w:val="00ED208B"/>
    <w:rsid w:val="00ED24C1"/>
    <w:rsid w:val="00ED334A"/>
    <w:rsid w:val="00ED4419"/>
    <w:rsid w:val="00ED656E"/>
    <w:rsid w:val="00ED7CAA"/>
    <w:rsid w:val="00EE1A5A"/>
    <w:rsid w:val="00EE2646"/>
    <w:rsid w:val="00EE299B"/>
    <w:rsid w:val="00EE48FD"/>
    <w:rsid w:val="00EE4D5C"/>
    <w:rsid w:val="00EE4D85"/>
    <w:rsid w:val="00EE5043"/>
    <w:rsid w:val="00EE5479"/>
    <w:rsid w:val="00EE5F6B"/>
    <w:rsid w:val="00EE64EE"/>
    <w:rsid w:val="00EE6876"/>
    <w:rsid w:val="00EE698B"/>
    <w:rsid w:val="00EE6A84"/>
    <w:rsid w:val="00EF0AC4"/>
    <w:rsid w:val="00EF0C63"/>
    <w:rsid w:val="00EF15D6"/>
    <w:rsid w:val="00EF2439"/>
    <w:rsid w:val="00EF24C8"/>
    <w:rsid w:val="00EF24C9"/>
    <w:rsid w:val="00EF254C"/>
    <w:rsid w:val="00EF3583"/>
    <w:rsid w:val="00EF406F"/>
    <w:rsid w:val="00EF4ABC"/>
    <w:rsid w:val="00EF4E74"/>
    <w:rsid w:val="00EF562D"/>
    <w:rsid w:val="00EF56BC"/>
    <w:rsid w:val="00EF6A0D"/>
    <w:rsid w:val="00EF6C12"/>
    <w:rsid w:val="00EF7CFD"/>
    <w:rsid w:val="00EF7EE2"/>
    <w:rsid w:val="00F00EAE"/>
    <w:rsid w:val="00F01128"/>
    <w:rsid w:val="00F01975"/>
    <w:rsid w:val="00F01CD5"/>
    <w:rsid w:val="00F0223C"/>
    <w:rsid w:val="00F02515"/>
    <w:rsid w:val="00F025C0"/>
    <w:rsid w:val="00F029FF"/>
    <w:rsid w:val="00F03062"/>
    <w:rsid w:val="00F0378D"/>
    <w:rsid w:val="00F03CDC"/>
    <w:rsid w:val="00F03D50"/>
    <w:rsid w:val="00F0430A"/>
    <w:rsid w:val="00F04810"/>
    <w:rsid w:val="00F0512D"/>
    <w:rsid w:val="00F05BF3"/>
    <w:rsid w:val="00F05F3A"/>
    <w:rsid w:val="00F05FFE"/>
    <w:rsid w:val="00F062A0"/>
    <w:rsid w:val="00F062D1"/>
    <w:rsid w:val="00F063A7"/>
    <w:rsid w:val="00F067F2"/>
    <w:rsid w:val="00F06F3B"/>
    <w:rsid w:val="00F1005E"/>
    <w:rsid w:val="00F1052F"/>
    <w:rsid w:val="00F105DF"/>
    <w:rsid w:val="00F10692"/>
    <w:rsid w:val="00F109FB"/>
    <w:rsid w:val="00F10A68"/>
    <w:rsid w:val="00F11DBB"/>
    <w:rsid w:val="00F11FEC"/>
    <w:rsid w:val="00F147F5"/>
    <w:rsid w:val="00F148DB"/>
    <w:rsid w:val="00F15794"/>
    <w:rsid w:val="00F15A25"/>
    <w:rsid w:val="00F15E64"/>
    <w:rsid w:val="00F165FE"/>
    <w:rsid w:val="00F170A3"/>
    <w:rsid w:val="00F17185"/>
    <w:rsid w:val="00F21659"/>
    <w:rsid w:val="00F21777"/>
    <w:rsid w:val="00F224F2"/>
    <w:rsid w:val="00F242F7"/>
    <w:rsid w:val="00F24F0B"/>
    <w:rsid w:val="00F255F8"/>
    <w:rsid w:val="00F25903"/>
    <w:rsid w:val="00F26DEB"/>
    <w:rsid w:val="00F32413"/>
    <w:rsid w:val="00F3255B"/>
    <w:rsid w:val="00F32B42"/>
    <w:rsid w:val="00F34E02"/>
    <w:rsid w:val="00F35555"/>
    <w:rsid w:val="00F356D7"/>
    <w:rsid w:val="00F36069"/>
    <w:rsid w:val="00F37362"/>
    <w:rsid w:val="00F373A0"/>
    <w:rsid w:val="00F37D23"/>
    <w:rsid w:val="00F37F86"/>
    <w:rsid w:val="00F405BB"/>
    <w:rsid w:val="00F4094B"/>
    <w:rsid w:val="00F411D2"/>
    <w:rsid w:val="00F416B5"/>
    <w:rsid w:val="00F41AD2"/>
    <w:rsid w:val="00F41F45"/>
    <w:rsid w:val="00F42ADC"/>
    <w:rsid w:val="00F43422"/>
    <w:rsid w:val="00F4353C"/>
    <w:rsid w:val="00F437EB"/>
    <w:rsid w:val="00F43BE4"/>
    <w:rsid w:val="00F44CD1"/>
    <w:rsid w:val="00F45032"/>
    <w:rsid w:val="00F4577F"/>
    <w:rsid w:val="00F47F37"/>
    <w:rsid w:val="00F50801"/>
    <w:rsid w:val="00F50DD8"/>
    <w:rsid w:val="00F522F2"/>
    <w:rsid w:val="00F52319"/>
    <w:rsid w:val="00F52960"/>
    <w:rsid w:val="00F53252"/>
    <w:rsid w:val="00F532DE"/>
    <w:rsid w:val="00F536D9"/>
    <w:rsid w:val="00F53E7B"/>
    <w:rsid w:val="00F5457A"/>
    <w:rsid w:val="00F548E7"/>
    <w:rsid w:val="00F57F61"/>
    <w:rsid w:val="00F60EFD"/>
    <w:rsid w:val="00F61023"/>
    <w:rsid w:val="00F611E9"/>
    <w:rsid w:val="00F61358"/>
    <w:rsid w:val="00F626C5"/>
    <w:rsid w:val="00F6348B"/>
    <w:rsid w:val="00F650CD"/>
    <w:rsid w:val="00F654A9"/>
    <w:rsid w:val="00F655A2"/>
    <w:rsid w:val="00F657DC"/>
    <w:rsid w:val="00F6583B"/>
    <w:rsid w:val="00F66216"/>
    <w:rsid w:val="00F67BBA"/>
    <w:rsid w:val="00F700BA"/>
    <w:rsid w:val="00F70E75"/>
    <w:rsid w:val="00F713C0"/>
    <w:rsid w:val="00F715CC"/>
    <w:rsid w:val="00F721CD"/>
    <w:rsid w:val="00F72B4C"/>
    <w:rsid w:val="00F73499"/>
    <w:rsid w:val="00F745C7"/>
    <w:rsid w:val="00F74BAC"/>
    <w:rsid w:val="00F74C9D"/>
    <w:rsid w:val="00F805F9"/>
    <w:rsid w:val="00F8145C"/>
    <w:rsid w:val="00F832B8"/>
    <w:rsid w:val="00F84838"/>
    <w:rsid w:val="00F8528A"/>
    <w:rsid w:val="00F854F7"/>
    <w:rsid w:val="00F862CB"/>
    <w:rsid w:val="00F86742"/>
    <w:rsid w:val="00F8703D"/>
    <w:rsid w:val="00F8764D"/>
    <w:rsid w:val="00F9026B"/>
    <w:rsid w:val="00F9097D"/>
    <w:rsid w:val="00F90F68"/>
    <w:rsid w:val="00F91698"/>
    <w:rsid w:val="00F918F7"/>
    <w:rsid w:val="00F919CD"/>
    <w:rsid w:val="00F92291"/>
    <w:rsid w:val="00F92428"/>
    <w:rsid w:val="00F92B30"/>
    <w:rsid w:val="00F94345"/>
    <w:rsid w:val="00F944DC"/>
    <w:rsid w:val="00F94CBB"/>
    <w:rsid w:val="00F9525C"/>
    <w:rsid w:val="00F95846"/>
    <w:rsid w:val="00F95867"/>
    <w:rsid w:val="00F959BC"/>
    <w:rsid w:val="00F96C5B"/>
    <w:rsid w:val="00F97668"/>
    <w:rsid w:val="00F97E38"/>
    <w:rsid w:val="00FA0318"/>
    <w:rsid w:val="00FA07EC"/>
    <w:rsid w:val="00FA102B"/>
    <w:rsid w:val="00FA19E7"/>
    <w:rsid w:val="00FA1CBD"/>
    <w:rsid w:val="00FA2CE2"/>
    <w:rsid w:val="00FA2DEF"/>
    <w:rsid w:val="00FA314A"/>
    <w:rsid w:val="00FA332F"/>
    <w:rsid w:val="00FA33B6"/>
    <w:rsid w:val="00FA40A2"/>
    <w:rsid w:val="00FA4A47"/>
    <w:rsid w:val="00FA4B3B"/>
    <w:rsid w:val="00FA4E00"/>
    <w:rsid w:val="00FA4E17"/>
    <w:rsid w:val="00FA51C6"/>
    <w:rsid w:val="00FA7B87"/>
    <w:rsid w:val="00FB2DCF"/>
    <w:rsid w:val="00FB3092"/>
    <w:rsid w:val="00FB32CC"/>
    <w:rsid w:val="00FB42FF"/>
    <w:rsid w:val="00FB4B58"/>
    <w:rsid w:val="00FB4BB2"/>
    <w:rsid w:val="00FB4EC9"/>
    <w:rsid w:val="00FB5969"/>
    <w:rsid w:val="00FB599E"/>
    <w:rsid w:val="00FB5A0C"/>
    <w:rsid w:val="00FB6582"/>
    <w:rsid w:val="00FB70C3"/>
    <w:rsid w:val="00FB70FB"/>
    <w:rsid w:val="00FB79FB"/>
    <w:rsid w:val="00FB7AC7"/>
    <w:rsid w:val="00FB7B9D"/>
    <w:rsid w:val="00FB7BC7"/>
    <w:rsid w:val="00FC01FE"/>
    <w:rsid w:val="00FC0ED4"/>
    <w:rsid w:val="00FC0F2E"/>
    <w:rsid w:val="00FC1932"/>
    <w:rsid w:val="00FC230D"/>
    <w:rsid w:val="00FC2D81"/>
    <w:rsid w:val="00FC3B93"/>
    <w:rsid w:val="00FC3E51"/>
    <w:rsid w:val="00FC3FE3"/>
    <w:rsid w:val="00FC4416"/>
    <w:rsid w:val="00FC46CE"/>
    <w:rsid w:val="00FC5754"/>
    <w:rsid w:val="00FC59C4"/>
    <w:rsid w:val="00FC66E9"/>
    <w:rsid w:val="00FC716A"/>
    <w:rsid w:val="00FC7660"/>
    <w:rsid w:val="00FC79B3"/>
    <w:rsid w:val="00FD020A"/>
    <w:rsid w:val="00FD0CCE"/>
    <w:rsid w:val="00FD1677"/>
    <w:rsid w:val="00FD1C1A"/>
    <w:rsid w:val="00FD1FFA"/>
    <w:rsid w:val="00FD2458"/>
    <w:rsid w:val="00FD27CE"/>
    <w:rsid w:val="00FD3801"/>
    <w:rsid w:val="00FD3F5F"/>
    <w:rsid w:val="00FD4074"/>
    <w:rsid w:val="00FD440B"/>
    <w:rsid w:val="00FD4413"/>
    <w:rsid w:val="00FD46FD"/>
    <w:rsid w:val="00FD4D38"/>
    <w:rsid w:val="00FD5A37"/>
    <w:rsid w:val="00FD5AF9"/>
    <w:rsid w:val="00FD5C27"/>
    <w:rsid w:val="00FD5E66"/>
    <w:rsid w:val="00FD5F95"/>
    <w:rsid w:val="00FD69B1"/>
    <w:rsid w:val="00FD73C8"/>
    <w:rsid w:val="00FE0453"/>
    <w:rsid w:val="00FE0A3E"/>
    <w:rsid w:val="00FE0C04"/>
    <w:rsid w:val="00FE0C80"/>
    <w:rsid w:val="00FE26F6"/>
    <w:rsid w:val="00FE2F8E"/>
    <w:rsid w:val="00FE3208"/>
    <w:rsid w:val="00FE4263"/>
    <w:rsid w:val="00FE477D"/>
    <w:rsid w:val="00FE58C1"/>
    <w:rsid w:val="00FE5BA1"/>
    <w:rsid w:val="00FE62BE"/>
    <w:rsid w:val="00FE783B"/>
    <w:rsid w:val="00FF0691"/>
    <w:rsid w:val="00FF083E"/>
    <w:rsid w:val="00FF0B5A"/>
    <w:rsid w:val="00FF0ED7"/>
    <w:rsid w:val="00FF22F3"/>
    <w:rsid w:val="00FF26DB"/>
    <w:rsid w:val="00FF286C"/>
    <w:rsid w:val="00FF2BA9"/>
    <w:rsid w:val="00FF2E61"/>
    <w:rsid w:val="00FF3722"/>
    <w:rsid w:val="00FF3C3E"/>
    <w:rsid w:val="00FF4218"/>
    <w:rsid w:val="00FF4D50"/>
    <w:rsid w:val="00FF5070"/>
    <w:rsid w:val="00FF5992"/>
    <w:rsid w:val="00FF5A13"/>
    <w:rsid w:val="00FF5A29"/>
    <w:rsid w:val="00FF663B"/>
    <w:rsid w:val="00FF6C35"/>
    <w:rsid w:val="00FF75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50E9"/>
  <w15:docId w15:val="{7C0A8988-077D-A24C-B85D-9203700A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qFormat="1"/>
    <w:lsdException w:name="List Number 3" w:semiHidden="1" w:uiPriority="0" w:unhideWhenUsed="1" w:qFormat="1"/>
    <w:lsdException w:name="List Number 4" w:semiHidden="1" w:uiPriority="0" w:unhideWhenUsed="1" w:qFormat="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33EF0"/>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1"/>
    <w:next w:val="a1"/>
    <w:link w:val="10"/>
    <w:uiPriority w:val="9"/>
    <w:qFormat/>
    <w:rsid w:val="005B3FC5"/>
    <w:pPr>
      <w:keepNext/>
      <w:spacing w:after="0" w:line="360" w:lineRule="auto"/>
      <w:jc w:val="center"/>
      <w:outlineLvl w:val="0"/>
    </w:pPr>
    <w:rPr>
      <w:rFonts w:ascii="Times New Roman" w:eastAsia="Times New Roman" w:hAnsi="Times New Roman" w:cs="Times New Roman"/>
      <w:b/>
      <w:sz w:val="24"/>
      <w:szCs w:val="20"/>
      <w:lang w:eastAsia="ru-RU"/>
    </w:rPr>
  </w:style>
  <w:style w:type="paragraph" w:styleId="2">
    <w:name w:val="heading 2"/>
    <w:aliases w:val="H2,contract,h2,2,Numbered text 3,H21,H22,H23,H24,H211,H25,H212,H221,H231,H241,H2111,H26,H213,H222,H232,H242,H2112,H27,H214,H28,H29,H210,H215,H216,H217,H218,H219,H220,H2110,H223,H2113,H224,H225,H226,H227,H228"/>
    <w:basedOn w:val="a1"/>
    <w:next w:val="a1"/>
    <w:link w:val="20"/>
    <w:uiPriority w:val="9"/>
    <w:unhideWhenUsed/>
    <w:qFormat/>
    <w:rsid w:val="00E8437C"/>
    <w:pPr>
      <w:autoSpaceDE w:val="0"/>
      <w:autoSpaceDN w:val="0"/>
      <w:adjustRightInd w:val="0"/>
      <w:spacing w:before="240" w:after="240" w:line="240" w:lineRule="auto"/>
      <w:jc w:val="center"/>
      <w:outlineLvl w:val="1"/>
    </w:pPr>
    <w:rPr>
      <w:rFonts w:ascii="Times New Roman" w:hAnsi="Times New Roman" w:cs="Times New Roman"/>
      <w:b/>
      <w:sz w:val="28"/>
      <w:szCs w:val="28"/>
    </w:rPr>
  </w:style>
  <w:style w:type="paragraph" w:styleId="3">
    <w:name w:val="heading 3"/>
    <w:basedOn w:val="a1"/>
    <w:next w:val="a1"/>
    <w:link w:val="30"/>
    <w:uiPriority w:val="9"/>
    <w:qFormat/>
    <w:rsid w:val="008876F9"/>
    <w:pPr>
      <w:keepNext/>
      <w:spacing w:before="240" w:after="60" w:line="240" w:lineRule="auto"/>
      <w:jc w:val="center"/>
      <w:outlineLvl w:val="2"/>
    </w:pPr>
    <w:rPr>
      <w:rFonts w:ascii="Times New Roman" w:eastAsia="Times New Roman" w:hAnsi="Times New Roman" w:cs="Times New Roman"/>
      <w:b/>
      <w:sz w:val="28"/>
      <w:szCs w:val="20"/>
      <w:lang w:eastAsia="ru-RU"/>
    </w:rPr>
  </w:style>
  <w:style w:type="paragraph" w:styleId="4">
    <w:name w:val="heading 4"/>
    <w:basedOn w:val="a1"/>
    <w:next w:val="a1"/>
    <w:link w:val="40"/>
    <w:uiPriority w:val="9"/>
    <w:qFormat/>
    <w:rsid w:val="008876F9"/>
    <w:pPr>
      <w:keepNext/>
      <w:tabs>
        <w:tab w:val="num" w:pos="1224"/>
      </w:tabs>
      <w:spacing w:before="240" w:after="60" w:line="240" w:lineRule="auto"/>
      <w:ind w:left="1224" w:hanging="864"/>
      <w:jc w:val="both"/>
      <w:outlineLvl w:val="3"/>
    </w:pPr>
    <w:rPr>
      <w:rFonts w:ascii="Arial" w:eastAsia="Times New Roman" w:hAnsi="Arial" w:cs="Times New Roman"/>
      <w:sz w:val="24"/>
      <w:szCs w:val="20"/>
      <w:lang w:eastAsia="ru-RU"/>
    </w:rPr>
  </w:style>
  <w:style w:type="paragraph" w:styleId="5">
    <w:name w:val="heading 5"/>
    <w:basedOn w:val="a1"/>
    <w:next w:val="a1"/>
    <w:link w:val="50"/>
    <w:uiPriority w:val="9"/>
    <w:qFormat/>
    <w:rsid w:val="008876F9"/>
    <w:pPr>
      <w:spacing w:before="240" w:after="60" w:line="240" w:lineRule="auto"/>
      <w:jc w:val="both"/>
      <w:outlineLvl w:val="4"/>
    </w:pPr>
    <w:rPr>
      <w:rFonts w:ascii="Times New Roman" w:eastAsia="Times New Roman" w:hAnsi="Times New Roman" w:cs="Times New Roman"/>
      <w:b/>
      <w:bCs/>
      <w:i/>
      <w:iCs/>
      <w:sz w:val="26"/>
      <w:szCs w:val="26"/>
      <w:lang w:eastAsia="ru-RU"/>
    </w:rPr>
  </w:style>
  <w:style w:type="paragraph" w:styleId="6">
    <w:name w:val="heading 6"/>
    <w:basedOn w:val="a1"/>
    <w:next w:val="a1"/>
    <w:link w:val="60"/>
    <w:uiPriority w:val="9"/>
    <w:qFormat/>
    <w:rsid w:val="008876F9"/>
    <w:pPr>
      <w:tabs>
        <w:tab w:val="num" w:pos="1152"/>
      </w:tabs>
      <w:spacing w:before="240" w:after="60" w:line="240" w:lineRule="auto"/>
      <w:ind w:left="1152" w:hanging="1152"/>
      <w:jc w:val="both"/>
      <w:outlineLvl w:val="5"/>
    </w:pPr>
    <w:rPr>
      <w:rFonts w:ascii="Times New Roman" w:eastAsia="Times New Roman" w:hAnsi="Times New Roman" w:cs="Times New Roman"/>
      <w:i/>
      <w:szCs w:val="20"/>
      <w:lang w:eastAsia="ru-RU"/>
    </w:rPr>
  </w:style>
  <w:style w:type="paragraph" w:styleId="7">
    <w:name w:val="heading 7"/>
    <w:basedOn w:val="a1"/>
    <w:next w:val="a1"/>
    <w:link w:val="70"/>
    <w:qFormat/>
    <w:rsid w:val="008876F9"/>
    <w:pPr>
      <w:tabs>
        <w:tab w:val="num" w:pos="1296"/>
      </w:tabs>
      <w:spacing w:before="240" w:after="60" w:line="240" w:lineRule="auto"/>
      <w:ind w:left="1296" w:hanging="1296"/>
      <w:jc w:val="both"/>
      <w:outlineLvl w:val="6"/>
    </w:pPr>
    <w:rPr>
      <w:rFonts w:ascii="Arial" w:eastAsia="Times New Roman" w:hAnsi="Arial" w:cs="Times New Roman"/>
      <w:sz w:val="20"/>
      <w:szCs w:val="20"/>
      <w:lang w:eastAsia="ru-RU"/>
    </w:rPr>
  </w:style>
  <w:style w:type="paragraph" w:styleId="8">
    <w:name w:val="heading 8"/>
    <w:basedOn w:val="a1"/>
    <w:next w:val="a1"/>
    <w:link w:val="80"/>
    <w:qFormat/>
    <w:rsid w:val="008876F9"/>
    <w:pPr>
      <w:tabs>
        <w:tab w:val="num" w:pos="1440"/>
      </w:tabs>
      <w:spacing w:before="240" w:after="60" w:line="240" w:lineRule="auto"/>
      <w:ind w:left="1440" w:hanging="1440"/>
      <w:jc w:val="both"/>
      <w:outlineLvl w:val="7"/>
    </w:pPr>
    <w:rPr>
      <w:rFonts w:ascii="Arial" w:eastAsia="Times New Roman" w:hAnsi="Arial" w:cs="Times New Roman"/>
      <w:i/>
      <w:sz w:val="20"/>
      <w:szCs w:val="20"/>
      <w:lang w:eastAsia="ru-RU"/>
    </w:rPr>
  </w:style>
  <w:style w:type="paragraph" w:styleId="9">
    <w:name w:val="heading 9"/>
    <w:basedOn w:val="a1"/>
    <w:next w:val="a1"/>
    <w:link w:val="90"/>
    <w:qFormat/>
    <w:rsid w:val="008876F9"/>
    <w:pPr>
      <w:tabs>
        <w:tab w:val="num" w:pos="1584"/>
      </w:tabs>
      <w:spacing w:before="240" w:after="60" w:line="240" w:lineRule="auto"/>
      <w:ind w:left="1584" w:hanging="1584"/>
      <w:jc w:val="both"/>
      <w:outlineLvl w:val="8"/>
    </w:pPr>
    <w:rPr>
      <w:rFonts w:ascii="Arial" w:eastAsia="Times New Roman" w:hAnsi="Arial" w:cs="Times New Roman"/>
      <w:b/>
      <w:i/>
      <w:sz w:val="18"/>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Document Header1 Знак,H1 Знак2,Заголовок 1 Знак2 Знак Знак2,Заголовок 1 Знак1 Знак Знак Знак2,Заголовок 1 Знак Знак Знак Знак Знак2,Заголовок 1 Знак Знак1 Знак Знак Знак2,Заголовок 1 Знак Знак2 Знак Знак2,Заголовок 1 Знак1 Знак1 Знак2"/>
    <w:basedOn w:val="a2"/>
    <w:link w:val="1"/>
    <w:uiPriority w:val="9"/>
    <w:rsid w:val="005B3FC5"/>
    <w:rPr>
      <w:rFonts w:ascii="Times New Roman" w:eastAsia="Times New Roman" w:hAnsi="Times New Roman" w:cs="Times New Roman"/>
      <w:b/>
      <w:sz w:val="24"/>
      <w:szCs w:val="20"/>
      <w:lang w:eastAsia="ru-RU"/>
    </w:rPr>
  </w:style>
  <w:style w:type="character" w:customStyle="1" w:styleId="20">
    <w:name w:val="Заголовок 2 Знак"/>
    <w:aliases w:val="H2 Знак1,contract Знак1,h2 Знак1,2 Знак1,Numbered text 3 Знак1,H21 Знак1,H22 Знак1,H23 Знак1,H24 Знак1,H211 Знак1,H25 Знак1,H212 Знак1,H221 Знак1,H231 Знак1,H241 Знак1,H2111 Знак1,H26 Знак1,H213 Знак1,H222 Знак1,H232 Знак1,H242 Знак1"/>
    <w:basedOn w:val="a2"/>
    <w:link w:val="2"/>
    <w:uiPriority w:val="9"/>
    <w:rsid w:val="00E8437C"/>
    <w:rPr>
      <w:rFonts w:ascii="Times New Roman" w:hAnsi="Times New Roman" w:cs="Times New Roman"/>
      <w:b/>
      <w:sz w:val="28"/>
      <w:szCs w:val="28"/>
    </w:rPr>
  </w:style>
  <w:style w:type="character" w:styleId="a5">
    <w:name w:val="Hyperlink"/>
    <w:basedOn w:val="a2"/>
    <w:uiPriority w:val="99"/>
    <w:unhideWhenUsed/>
    <w:rsid w:val="00AE5E6C"/>
    <w:rPr>
      <w:color w:val="0000FF" w:themeColor="hyperlink"/>
      <w:u w:val="single"/>
    </w:rPr>
  </w:style>
  <w:style w:type="character" w:customStyle="1" w:styleId="a6">
    <w:name w:val="Текст сноски Знак"/>
    <w:aliases w:val="Знак2 Знак,Знак21 Знак,Знак Знак, Знак Знак"/>
    <w:basedOn w:val="a2"/>
    <w:link w:val="a7"/>
    <w:locked/>
    <w:rsid w:val="00AE5E6C"/>
    <w:rPr>
      <w:sz w:val="20"/>
      <w:szCs w:val="20"/>
    </w:rPr>
  </w:style>
  <w:style w:type="paragraph" w:styleId="a7">
    <w:name w:val="footnote text"/>
    <w:aliases w:val="Знак2,Знак21,Знак, Знак"/>
    <w:basedOn w:val="a1"/>
    <w:link w:val="a6"/>
    <w:unhideWhenUsed/>
    <w:rsid w:val="00AE5E6C"/>
    <w:pPr>
      <w:spacing w:after="0" w:line="240" w:lineRule="auto"/>
    </w:pPr>
    <w:rPr>
      <w:sz w:val="20"/>
      <w:szCs w:val="20"/>
    </w:rPr>
  </w:style>
  <w:style w:type="character" w:customStyle="1" w:styleId="11">
    <w:name w:val="Текст сноски Знак1"/>
    <w:aliases w:val="Знак2 Знак1"/>
    <w:basedOn w:val="a2"/>
    <w:rsid w:val="00AE5E6C"/>
    <w:rPr>
      <w:sz w:val="20"/>
      <w:szCs w:val="20"/>
    </w:rPr>
  </w:style>
  <w:style w:type="paragraph" w:styleId="a8">
    <w:name w:val="List Paragraph"/>
    <w:aliases w:val="Bullet_IRAO,List Paragraph"/>
    <w:basedOn w:val="a1"/>
    <w:link w:val="a9"/>
    <w:uiPriority w:val="34"/>
    <w:qFormat/>
    <w:rsid w:val="00AE5E6C"/>
    <w:pPr>
      <w:ind w:left="720"/>
      <w:contextualSpacing/>
    </w:pPr>
  </w:style>
  <w:style w:type="character" w:customStyle="1" w:styleId="a9">
    <w:name w:val="Абзац списка Знак"/>
    <w:aliases w:val="Bullet_IRAO Знак,List Paragraph Знак"/>
    <w:link w:val="a8"/>
    <w:uiPriority w:val="34"/>
    <w:locked/>
    <w:rsid w:val="00357BA5"/>
  </w:style>
  <w:style w:type="paragraph" w:customStyle="1" w:styleId="12">
    <w:name w:val="Основной текст1"/>
    <w:basedOn w:val="a1"/>
    <w:rsid w:val="00AE5E6C"/>
    <w:pPr>
      <w:widowControl w:val="0"/>
      <w:snapToGrid w:val="0"/>
      <w:spacing w:before="20" w:after="0" w:line="240" w:lineRule="auto"/>
    </w:pPr>
    <w:rPr>
      <w:rFonts w:ascii="Arial" w:eastAsia="Times New Roman" w:hAnsi="Arial" w:cs="Times New Roman"/>
      <w:szCs w:val="20"/>
      <w:lang w:val="en-US" w:eastAsia="ru-RU"/>
    </w:rPr>
  </w:style>
  <w:style w:type="paragraph" w:customStyle="1" w:styleId="ConsPlusTitle">
    <w:name w:val="ConsPlusTitle"/>
    <w:rsid w:val="00AE5E6C"/>
    <w:pPr>
      <w:widowControl w:val="0"/>
      <w:autoSpaceDE w:val="0"/>
      <w:autoSpaceDN w:val="0"/>
      <w:spacing w:after="0" w:line="240" w:lineRule="auto"/>
    </w:pPr>
    <w:rPr>
      <w:rFonts w:ascii="Calibri" w:eastAsia="Times New Roman" w:hAnsi="Calibri" w:cs="Calibri"/>
      <w:b/>
      <w:szCs w:val="20"/>
      <w:lang w:eastAsia="ru-RU"/>
    </w:rPr>
  </w:style>
  <w:style w:type="character" w:styleId="aa">
    <w:name w:val="footnote reference"/>
    <w:basedOn w:val="a2"/>
    <w:unhideWhenUsed/>
    <w:rsid w:val="00AE5E6C"/>
    <w:rPr>
      <w:vertAlign w:val="superscript"/>
    </w:rPr>
  </w:style>
  <w:style w:type="paragraph" w:styleId="ab">
    <w:name w:val="List"/>
    <w:basedOn w:val="a1"/>
    <w:unhideWhenUsed/>
    <w:rsid w:val="00DD5938"/>
    <w:pPr>
      <w:ind w:left="283" w:hanging="283"/>
      <w:contextualSpacing/>
    </w:pPr>
    <w:rPr>
      <w:rFonts w:ascii="Calibri" w:eastAsia="Calibri" w:hAnsi="Calibri" w:cs="Calibri"/>
    </w:rPr>
  </w:style>
  <w:style w:type="paragraph" w:styleId="ac">
    <w:name w:val="Body Text"/>
    <w:aliases w:val="body text"/>
    <w:basedOn w:val="a1"/>
    <w:link w:val="ad"/>
    <w:unhideWhenUsed/>
    <w:qFormat/>
    <w:rsid w:val="007D4BF3"/>
    <w:pPr>
      <w:spacing w:after="120"/>
    </w:pPr>
  </w:style>
  <w:style w:type="character" w:customStyle="1" w:styleId="ad">
    <w:name w:val="Основной текст Знак"/>
    <w:aliases w:val="body text Знак"/>
    <w:basedOn w:val="a2"/>
    <w:link w:val="ac"/>
    <w:rsid w:val="007D4BF3"/>
  </w:style>
  <w:style w:type="paragraph" w:styleId="ae">
    <w:name w:val="Body Text First Indent"/>
    <w:basedOn w:val="ac"/>
    <w:link w:val="af"/>
    <w:uiPriority w:val="99"/>
    <w:unhideWhenUsed/>
    <w:rsid w:val="007D4BF3"/>
    <w:pPr>
      <w:widowControl w:val="0"/>
      <w:suppressAutoHyphens/>
      <w:snapToGrid w:val="0"/>
      <w:spacing w:after="0" w:line="240" w:lineRule="auto"/>
      <w:ind w:firstLine="360"/>
    </w:pPr>
    <w:rPr>
      <w:rFonts w:ascii="Times New Roman" w:eastAsia="Arial Unicode MS" w:hAnsi="Times New Roman" w:cs="Times New Roman"/>
      <w:sz w:val="20"/>
      <w:szCs w:val="20"/>
      <w:lang w:eastAsia="ar-SA"/>
    </w:rPr>
  </w:style>
  <w:style w:type="character" w:customStyle="1" w:styleId="af">
    <w:name w:val="Красная строка Знак"/>
    <w:basedOn w:val="ad"/>
    <w:link w:val="ae"/>
    <w:rsid w:val="007D4BF3"/>
    <w:rPr>
      <w:rFonts w:ascii="Times New Roman" w:eastAsia="Arial Unicode MS" w:hAnsi="Times New Roman" w:cs="Times New Roman"/>
      <w:sz w:val="20"/>
      <w:szCs w:val="20"/>
      <w:lang w:eastAsia="ar-SA"/>
    </w:rPr>
  </w:style>
  <w:style w:type="paragraph" w:styleId="af0">
    <w:name w:val="Balloon Text"/>
    <w:basedOn w:val="a1"/>
    <w:link w:val="af1"/>
    <w:unhideWhenUsed/>
    <w:rsid w:val="00AF7B3B"/>
    <w:pPr>
      <w:spacing w:after="0" w:line="240" w:lineRule="auto"/>
    </w:pPr>
    <w:rPr>
      <w:rFonts w:ascii="Tahoma" w:hAnsi="Tahoma" w:cs="Tahoma"/>
      <w:sz w:val="16"/>
      <w:szCs w:val="16"/>
    </w:rPr>
  </w:style>
  <w:style w:type="character" w:customStyle="1" w:styleId="af1">
    <w:name w:val="Текст выноски Знак"/>
    <w:basedOn w:val="a2"/>
    <w:link w:val="af0"/>
    <w:rsid w:val="00AF7B3B"/>
    <w:rPr>
      <w:rFonts w:ascii="Tahoma" w:hAnsi="Tahoma" w:cs="Tahoma"/>
      <w:sz w:val="16"/>
      <w:szCs w:val="16"/>
    </w:rPr>
  </w:style>
  <w:style w:type="paragraph" w:styleId="af2">
    <w:name w:val="endnote text"/>
    <w:basedOn w:val="a1"/>
    <w:link w:val="af3"/>
    <w:unhideWhenUsed/>
    <w:rsid w:val="007D1A26"/>
    <w:pPr>
      <w:spacing w:after="0" w:line="240" w:lineRule="auto"/>
    </w:pPr>
    <w:rPr>
      <w:sz w:val="20"/>
      <w:szCs w:val="20"/>
    </w:rPr>
  </w:style>
  <w:style w:type="character" w:customStyle="1" w:styleId="af3">
    <w:name w:val="Текст концевой сноски Знак"/>
    <w:basedOn w:val="a2"/>
    <w:link w:val="af2"/>
    <w:rsid w:val="007D1A26"/>
    <w:rPr>
      <w:sz w:val="20"/>
      <w:szCs w:val="20"/>
    </w:rPr>
  </w:style>
  <w:style w:type="character" w:styleId="af4">
    <w:name w:val="endnote reference"/>
    <w:basedOn w:val="a2"/>
    <w:unhideWhenUsed/>
    <w:rsid w:val="007D1A26"/>
    <w:rPr>
      <w:vertAlign w:val="superscript"/>
    </w:rPr>
  </w:style>
  <w:style w:type="paragraph" w:styleId="af5">
    <w:name w:val="No Spacing"/>
    <w:link w:val="af6"/>
    <w:qFormat/>
    <w:rsid w:val="0072509A"/>
    <w:pPr>
      <w:spacing w:after="0" w:line="240" w:lineRule="auto"/>
    </w:pPr>
  </w:style>
  <w:style w:type="character" w:customStyle="1" w:styleId="af6">
    <w:name w:val="Без интервала Знак"/>
    <w:link w:val="af5"/>
    <w:uiPriority w:val="1"/>
    <w:rsid w:val="00182677"/>
  </w:style>
  <w:style w:type="paragraph" w:customStyle="1" w:styleId="ConsNormal">
    <w:name w:val="ConsNormal"/>
    <w:rsid w:val="00304B9D"/>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f7">
    <w:name w:val="annotation reference"/>
    <w:basedOn w:val="a2"/>
    <w:unhideWhenUsed/>
    <w:rsid w:val="00304B9D"/>
    <w:rPr>
      <w:sz w:val="16"/>
      <w:szCs w:val="16"/>
    </w:rPr>
  </w:style>
  <w:style w:type="paragraph" w:styleId="af8">
    <w:name w:val="annotation text"/>
    <w:basedOn w:val="a1"/>
    <w:link w:val="af9"/>
    <w:unhideWhenUsed/>
    <w:rsid w:val="00304B9D"/>
    <w:pPr>
      <w:spacing w:line="240" w:lineRule="auto"/>
    </w:pPr>
    <w:rPr>
      <w:sz w:val="20"/>
      <w:szCs w:val="20"/>
    </w:rPr>
  </w:style>
  <w:style w:type="character" w:customStyle="1" w:styleId="af9">
    <w:name w:val="Текст примечания Знак"/>
    <w:basedOn w:val="a2"/>
    <w:link w:val="af8"/>
    <w:rsid w:val="00304B9D"/>
    <w:rPr>
      <w:sz w:val="20"/>
      <w:szCs w:val="20"/>
    </w:rPr>
  </w:style>
  <w:style w:type="paragraph" w:styleId="afa">
    <w:name w:val="annotation subject"/>
    <w:basedOn w:val="af8"/>
    <w:next w:val="af8"/>
    <w:link w:val="afb"/>
    <w:unhideWhenUsed/>
    <w:rsid w:val="002427DE"/>
    <w:rPr>
      <w:b/>
      <w:bCs/>
    </w:rPr>
  </w:style>
  <w:style w:type="character" w:customStyle="1" w:styleId="afb">
    <w:name w:val="Тема примечания Знак"/>
    <w:basedOn w:val="af9"/>
    <w:link w:val="afa"/>
    <w:rsid w:val="002427DE"/>
    <w:rPr>
      <w:b/>
      <w:bCs/>
      <w:sz w:val="20"/>
      <w:szCs w:val="20"/>
    </w:rPr>
  </w:style>
  <w:style w:type="paragraph" w:customStyle="1" w:styleId="ListParagraph1">
    <w:name w:val="List Paragraph1"/>
    <w:basedOn w:val="a1"/>
    <w:rsid w:val="006B210E"/>
    <w:pPr>
      <w:ind w:left="720"/>
    </w:pPr>
    <w:rPr>
      <w:rFonts w:ascii="Calibri" w:eastAsia="Times New Roman" w:hAnsi="Calibri" w:cs="Calibri"/>
      <w:lang w:eastAsia="ru-RU"/>
    </w:rPr>
  </w:style>
  <w:style w:type="paragraph" w:styleId="afc">
    <w:name w:val="header"/>
    <w:basedOn w:val="a1"/>
    <w:link w:val="afd"/>
    <w:unhideWhenUsed/>
    <w:rsid w:val="00DA140A"/>
    <w:pPr>
      <w:tabs>
        <w:tab w:val="center" w:pos="4677"/>
        <w:tab w:val="right" w:pos="9355"/>
      </w:tabs>
      <w:spacing w:after="0" w:line="240" w:lineRule="auto"/>
    </w:pPr>
  </w:style>
  <w:style w:type="character" w:customStyle="1" w:styleId="afd">
    <w:name w:val="Верхний колонтитул Знак"/>
    <w:basedOn w:val="a2"/>
    <w:link w:val="afc"/>
    <w:rsid w:val="00DA140A"/>
  </w:style>
  <w:style w:type="paragraph" w:styleId="afe">
    <w:name w:val="footer"/>
    <w:basedOn w:val="a1"/>
    <w:link w:val="aff"/>
    <w:unhideWhenUsed/>
    <w:rsid w:val="00DA140A"/>
    <w:pPr>
      <w:tabs>
        <w:tab w:val="center" w:pos="4677"/>
        <w:tab w:val="right" w:pos="9355"/>
      </w:tabs>
      <w:spacing w:after="0" w:line="240" w:lineRule="auto"/>
    </w:pPr>
  </w:style>
  <w:style w:type="character" w:customStyle="1" w:styleId="aff">
    <w:name w:val="Нижний колонтитул Знак"/>
    <w:basedOn w:val="a2"/>
    <w:link w:val="afe"/>
    <w:rsid w:val="00DA140A"/>
  </w:style>
  <w:style w:type="table" w:styleId="aff0">
    <w:name w:val="Table Grid"/>
    <w:basedOn w:val="a3"/>
    <w:uiPriority w:val="59"/>
    <w:rsid w:val="00182677"/>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4"/>
    <w:basedOn w:val="a1"/>
    <w:next w:val="aff1"/>
    <w:rsid w:val="003D055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Normal (Web)"/>
    <w:basedOn w:val="a1"/>
    <w:unhideWhenUsed/>
    <w:rsid w:val="003D0559"/>
    <w:rPr>
      <w:rFonts w:ascii="Times New Roman" w:hAnsi="Times New Roman" w:cs="Times New Roman"/>
      <w:sz w:val="24"/>
      <w:szCs w:val="24"/>
    </w:rPr>
  </w:style>
  <w:style w:type="paragraph" w:customStyle="1" w:styleId="FORMATTEXT">
    <w:name w:val=".FORMATTEXT"/>
    <w:uiPriority w:val="99"/>
    <w:rsid w:val="00063B7B"/>
    <w:pPr>
      <w:widowControl w:val="0"/>
      <w:autoSpaceDE w:val="0"/>
      <w:autoSpaceDN w:val="0"/>
      <w:adjustRightInd w:val="0"/>
      <w:spacing w:after="0" w:line="240" w:lineRule="auto"/>
    </w:pPr>
    <w:rPr>
      <w:rFonts w:ascii="Arial" w:eastAsiaTheme="minorEastAsia" w:hAnsi="Arial" w:cs="Arial"/>
      <w:sz w:val="20"/>
      <w:szCs w:val="20"/>
      <w:lang w:eastAsia="ru-RU"/>
    </w:rPr>
  </w:style>
  <w:style w:type="character" w:customStyle="1" w:styleId="apple-converted-space">
    <w:name w:val="apple-converted-space"/>
    <w:basedOn w:val="a2"/>
    <w:rsid w:val="00063B7B"/>
  </w:style>
  <w:style w:type="paragraph" w:customStyle="1" w:styleId="formattext0">
    <w:name w:val="formattext"/>
    <w:basedOn w:val="a1"/>
    <w:rsid w:val="00063B7B"/>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3">
    <w:name w:val="Сетка таблицы1"/>
    <w:basedOn w:val="a3"/>
    <w:next w:val="aff0"/>
    <w:uiPriority w:val="99"/>
    <w:rsid w:val="001A37B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PlusNormal">
    <w:name w:val="ConsPlusNormal"/>
    <w:link w:val="ConsPlusNormal0"/>
    <w:rsid w:val="00D87140"/>
    <w:pPr>
      <w:widowControl w:val="0"/>
      <w:autoSpaceDE w:val="0"/>
      <w:autoSpaceDN w:val="0"/>
      <w:spacing w:after="0" w:line="240" w:lineRule="auto"/>
      <w:ind w:firstLine="709"/>
      <w:jc w:val="both"/>
    </w:pPr>
    <w:rPr>
      <w:rFonts w:ascii="Calibri" w:eastAsia="Times New Roman" w:hAnsi="Calibri" w:cs="Calibri"/>
      <w:sz w:val="24"/>
      <w:szCs w:val="20"/>
      <w:lang w:eastAsia="ru-RU"/>
    </w:rPr>
  </w:style>
  <w:style w:type="character" w:customStyle="1" w:styleId="14">
    <w:name w:val="Неразрешенное упоминание1"/>
    <w:basedOn w:val="a2"/>
    <w:unhideWhenUsed/>
    <w:rsid w:val="00F0512D"/>
    <w:rPr>
      <w:color w:val="605E5C"/>
      <w:shd w:val="clear" w:color="auto" w:fill="E1DFDD"/>
    </w:rPr>
  </w:style>
  <w:style w:type="paragraph" w:styleId="a">
    <w:name w:val="List Number"/>
    <w:basedOn w:val="a1"/>
    <w:unhideWhenUsed/>
    <w:qFormat/>
    <w:rsid w:val="00A83D59"/>
    <w:pPr>
      <w:numPr>
        <w:numId w:val="1"/>
      </w:numPr>
      <w:contextualSpacing/>
    </w:pPr>
  </w:style>
  <w:style w:type="paragraph" w:styleId="21">
    <w:name w:val="List Number 2"/>
    <w:basedOn w:val="a"/>
    <w:unhideWhenUsed/>
    <w:qFormat/>
    <w:rsid w:val="00A83D59"/>
    <w:pPr>
      <w:numPr>
        <w:numId w:val="0"/>
      </w:numPr>
      <w:tabs>
        <w:tab w:val="num" w:pos="360"/>
        <w:tab w:val="left" w:pos="1644"/>
        <w:tab w:val="left" w:pos="2381"/>
        <w:tab w:val="left" w:pos="3119"/>
        <w:tab w:val="left" w:pos="3856"/>
        <w:tab w:val="left" w:pos="4593"/>
        <w:tab w:val="left" w:pos="5330"/>
        <w:tab w:val="left" w:pos="6067"/>
      </w:tabs>
      <w:suppressAutoHyphens/>
      <w:spacing w:before="240" w:after="0" w:line="240" w:lineRule="auto"/>
      <w:ind w:left="1440" w:hanging="360"/>
      <w:contextualSpacing w:val="0"/>
      <w:jc w:val="both"/>
    </w:pPr>
    <w:rPr>
      <w:rFonts w:ascii="Tahoma" w:eastAsia="Tahoma" w:hAnsi="Tahoma" w:cs="Tahoma"/>
      <w:sz w:val="20"/>
      <w:szCs w:val="20"/>
      <w:lang w:val="en-GB"/>
    </w:rPr>
  </w:style>
  <w:style w:type="paragraph" w:styleId="31">
    <w:name w:val="List Number 3"/>
    <w:basedOn w:val="21"/>
    <w:unhideWhenUsed/>
    <w:qFormat/>
    <w:rsid w:val="00A83D59"/>
    <w:pPr>
      <w:ind w:left="2160" w:hanging="180"/>
    </w:pPr>
  </w:style>
  <w:style w:type="paragraph" w:styleId="42">
    <w:name w:val="List Number 4"/>
    <w:basedOn w:val="31"/>
    <w:unhideWhenUsed/>
    <w:qFormat/>
    <w:rsid w:val="00A83D59"/>
    <w:pPr>
      <w:tabs>
        <w:tab w:val="clear" w:pos="1644"/>
      </w:tabs>
      <w:ind w:left="2880" w:hanging="360"/>
    </w:pPr>
  </w:style>
  <w:style w:type="paragraph" w:styleId="51">
    <w:name w:val="List Number 5"/>
    <w:basedOn w:val="42"/>
    <w:unhideWhenUsed/>
    <w:rsid w:val="00A83D59"/>
    <w:pPr>
      <w:ind w:left="3600"/>
    </w:pPr>
  </w:style>
  <w:style w:type="character" w:customStyle="1" w:styleId="30">
    <w:name w:val="Заголовок 3 Знак"/>
    <w:basedOn w:val="a2"/>
    <w:link w:val="3"/>
    <w:uiPriority w:val="9"/>
    <w:rsid w:val="008876F9"/>
    <w:rPr>
      <w:rFonts w:ascii="Times New Roman" w:eastAsia="Times New Roman" w:hAnsi="Times New Roman" w:cs="Times New Roman"/>
      <w:b/>
      <w:sz w:val="28"/>
      <w:szCs w:val="20"/>
      <w:lang w:eastAsia="ru-RU"/>
    </w:rPr>
  </w:style>
  <w:style w:type="character" w:customStyle="1" w:styleId="40">
    <w:name w:val="Заголовок 4 Знак"/>
    <w:basedOn w:val="a2"/>
    <w:link w:val="4"/>
    <w:uiPriority w:val="9"/>
    <w:rsid w:val="008876F9"/>
    <w:rPr>
      <w:rFonts w:ascii="Arial" w:eastAsia="Times New Roman" w:hAnsi="Arial" w:cs="Times New Roman"/>
      <w:sz w:val="24"/>
      <w:szCs w:val="20"/>
      <w:lang w:eastAsia="ru-RU"/>
    </w:rPr>
  </w:style>
  <w:style w:type="character" w:customStyle="1" w:styleId="50">
    <w:name w:val="Заголовок 5 Знак"/>
    <w:basedOn w:val="a2"/>
    <w:link w:val="5"/>
    <w:uiPriority w:val="9"/>
    <w:rsid w:val="008876F9"/>
    <w:rPr>
      <w:rFonts w:ascii="Times New Roman" w:eastAsia="Times New Roman" w:hAnsi="Times New Roman" w:cs="Times New Roman"/>
      <w:b/>
      <w:bCs/>
      <w:i/>
      <w:iCs/>
      <w:sz w:val="26"/>
      <w:szCs w:val="26"/>
      <w:lang w:eastAsia="ru-RU"/>
    </w:rPr>
  </w:style>
  <w:style w:type="character" w:customStyle="1" w:styleId="60">
    <w:name w:val="Заголовок 6 Знак"/>
    <w:basedOn w:val="a2"/>
    <w:link w:val="6"/>
    <w:uiPriority w:val="9"/>
    <w:rsid w:val="008876F9"/>
    <w:rPr>
      <w:rFonts w:ascii="Times New Roman" w:eastAsia="Times New Roman" w:hAnsi="Times New Roman" w:cs="Times New Roman"/>
      <w:i/>
      <w:szCs w:val="20"/>
      <w:lang w:eastAsia="ru-RU"/>
    </w:rPr>
  </w:style>
  <w:style w:type="character" w:customStyle="1" w:styleId="70">
    <w:name w:val="Заголовок 7 Знак"/>
    <w:basedOn w:val="a2"/>
    <w:link w:val="7"/>
    <w:rsid w:val="008876F9"/>
    <w:rPr>
      <w:rFonts w:ascii="Arial" w:eastAsia="Times New Roman" w:hAnsi="Arial" w:cs="Times New Roman"/>
      <w:sz w:val="20"/>
      <w:szCs w:val="20"/>
      <w:lang w:eastAsia="ru-RU"/>
    </w:rPr>
  </w:style>
  <w:style w:type="character" w:customStyle="1" w:styleId="80">
    <w:name w:val="Заголовок 8 Знак"/>
    <w:basedOn w:val="a2"/>
    <w:link w:val="8"/>
    <w:rsid w:val="008876F9"/>
    <w:rPr>
      <w:rFonts w:ascii="Arial" w:eastAsia="Times New Roman" w:hAnsi="Arial" w:cs="Times New Roman"/>
      <w:i/>
      <w:sz w:val="20"/>
      <w:szCs w:val="20"/>
      <w:lang w:eastAsia="ru-RU"/>
    </w:rPr>
  </w:style>
  <w:style w:type="character" w:customStyle="1" w:styleId="90">
    <w:name w:val="Заголовок 9 Знак"/>
    <w:basedOn w:val="a2"/>
    <w:link w:val="9"/>
    <w:rsid w:val="008876F9"/>
    <w:rPr>
      <w:rFonts w:ascii="Arial" w:eastAsia="Times New Roman" w:hAnsi="Arial" w:cs="Times New Roman"/>
      <w:b/>
      <w:i/>
      <w:sz w:val="18"/>
      <w:szCs w:val="20"/>
      <w:lang w:eastAsia="ru-RU"/>
    </w:rPr>
  </w:style>
  <w:style w:type="numbering" w:customStyle="1" w:styleId="15">
    <w:name w:val="Нет списка1"/>
    <w:next w:val="a4"/>
    <w:uiPriority w:val="99"/>
    <w:semiHidden/>
    <w:unhideWhenUsed/>
    <w:rsid w:val="008876F9"/>
  </w:style>
  <w:style w:type="numbering" w:customStyle="1" w:styleId="110">
    <w:name w:val="Нет списка11"/>
    <w:next w:val="a4"/>
    <w:uiPriority w:val="99"/>
    <w:semiHidden/>
    <w:unhideWhenUsed/>
    <w:rsid w:val="008876F9"/>
  </w:style>
  <w:style w:type="character" w:customStyle="1" w:styleId="111">
    <w:name w:val="Заголовок 1 Знак1"/>
    <w:aliases w:val="Document Header1 Знак2,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locked/>
    <w:rsid w:val="008876F9"/>
    <w:rPr>
      <w:rFonts w:ascii="Times New Roman" w:eastAsia="Times New Roman" w:hAnsi="Times New Roman" w:cs="Times New Roman"/>
      <w:b/>
      <w:kern w:val="28"/>
      <w:sz w:val="36"/>
      <w:szCs w:val="20"/>
      <w:lang w:eastAsia="ru-RU"/>
    </w:rPr>
  </w:style>
  <w:style w:type="character" w:customStyle="1" w:styleId="210">
    <w:name w:val="Заголовок 2 Знак1"/>
    <w:aliases w:val="H2 Знак,contract Знак,h2 Знак,2 Знак,Numbered text 3 Знак,H21 Знак,H22 Знак,H23 Знак,H24 Знак,H211 Знак,H25 Знак,H212 Знак,H221 Знак,H231 Знак,H241 Знак,H2111 Знак,H26 Знак,H213 Знак,H222 Знак,H232 Знак,H242 Знак,H2112 Знак,H27 Знак"/>
    <w:locked/>
    <w:rsid w:val="008876F9"/>
    <w:rPr>
      <w:rFonts w:ascii="Times New Roman" w:eastAsia="Times New Roman" w:hAnsi="Times New Roman" w:cs="Times New Roman"/>
      <w:b/>
      <w:sz w:val="30"/>
      <w:szCs w:val="20"/>
      <w:lang w:eastAsia="ru-RU"/>
    </w:rPr>
  </w:style>
  <w:style w:type="character" w:customStyle="1" w:styleId="DocumentHeader11">
    <w:name w:val="Document Header1 Знак1"/>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rsid w:val="008876F9"/>
    <w:rPr>
      <w:rFonts w:cs="Times New Roman"/>
      <w:b/>
      <w:kern w:val="28"/>
      <w:sz w:val="36"/>
      <w:lang w:val="ru-RU" w:eastAsia="ru-RU" w:bidi="ar-SA"/>
    </w:rPr>
  </w:style>
  <w:style w:type="paragraph" w:customStyle="1" w:styleId="16">
    <w:name w:val="1"/>
    <w:basedOn w:val="a1"/>
    <w:rsid w:val="008876F9"/>
    <w:pPr>
      <w:spacing w:after="160" w:line="240" w:lineRule="exact"/>
    </w:pPr>
    <w:rPr>
      <w:rFonts w:ascii="Times New Roman" w:eastAsia="Times New Roman" w:hAnsi="Times New Roman" w:cs="Times New Roman"/>
      <w:sz w:val="20"/>
      <w:szCs w:val="20"/>
      <w:lang w:eastAsia="zh-CN"/>
    </w:rPr>
  </w:style>
  <w:style w:type="paragraph" w:styleId="aff2">
    <w:name w:val="Body Text Indent"/>
    <w:basedOn w:val="a1"/>
    <w:link w:val="aff3"/>
    <w:rsid w:val="008876F9"/>
    <w:pPr>
      <w:spacing w:before="60" w:after="0" w:line="240" w:lineRule="auto"/>
      <w:ind w:firstLine="851"/>
      <w:jc w:val="both"/>
    </w:pPr>
    <w:rPr>
      <w:rFonts w:ascii="Times New Roman" w:eastAsia="Times New Roman" w:hAnsi="Times New Roman" w:cs="Times New Roman"/>
      <w:sz w:val="24"/>
      <w:szCs w:val="20"/>
      <w:lang w:eastAsia="ru-RU"/>
    </w:rPr>
  </w:style>
  <w:style w:type="character" w:customStyle="1" w:styleId="aff3">
    <w:name w:val="Основной текст с отступом Знак"/>
    <w:basedOn w:val="a2"/>
    <w:link w:val="aff2"/>
    <w:rsid w:val="008876F9"/>
    <w:rPr>
      <w:rFonts w:ascii="Times New Roman" w:eastAsia="Times New Roman" w:hAnsi="Times New Roman" w:cs="Times New Roman"/>
      <w:sz w:val="24"/>
      <w:szCs w:val="20"/>
      <w:lang w:eastAsia="ru-RU"/>
    </w:rPr>
  </w:style>
  <w:style w:type="paragraph" w:styleId="22">
    <w:name w:val="Body Text 2"/>
    <w:basedOn w:val="a1"/>
    <w:link w:val="23"/>
    <w:rsid w:val="008876F9"/>
    <w:pPr>
      <w:tabs>
        <w:tab w:val="num" w:pos="567"/>
      </w:tabs>
      <w:spacing w:after="60" w:line="240" w:lineRule="auto"/>
      <w:ind w:left="567" w:hanging="567"/>
      <w:jc w:val="both"/>
    </w:pPr>
    <w:rPr>
      <w:rFonts w:ascii="Times New Roman" w:eastAsia="Times New Roman" w:hAnsi="Times New Roman" w:cs="Times New Roman"/>
      <w:sz w:val="24"/>
      <w:szCs w:val="20"/>
      <w:lang w:eastAsia="ru-RU"/>
    </w:rPr>
  </w:style>
  <w:style w:type="character" w:customStyle="1" w:styleId="23">
    <w:name w:val="Основной текст 2 Знак"/>
    <w:basedOn w:val="a2"/>
    <w:link w:val="22"/>
    <w:rsid w:val="008876F9"/>
    <w:rPr>
      <w:rFonts w:ascii="Times New Roman" w:eastAsia="Times New Roman" w:hAnsi="Times New Roman" w:cs="Times New Roman"/>
      <w:sz w:val="24"/>
      <w:szCs w:val="20"/>
      <w:lang w:eastAsia="ru-RU"/>
    </w:rPr>
  </w:style>
  <w:style w:type="paragraph" w:styleId="24">
    <w:name w:val="List Bullet 2"/>
    <w:basedOn w:val="a1"/>
    <w:autoRedefine/>
    <w:rsid w:val="008876F9"/>
    <w:pPr>
      <w:tabs>
        <w:tab w:val="num" w:pos="643"/>
      </w:tabs>
      <w:spacing w:after="60" w:line="240" w:lineRule="auto"/>
      <w:ind w:left="643" w:hanging="360"/>
      <w:jc w:val="both"/>
    </w:pPr>
    <w:rPr>
      <w:rFonts w:ascii="Times New Roman" w:eastAsia="Times New Roman" w:hAnsi="Times New Roman" w:cs="Times New Roman"/>
      <w:sz w:val="24"/>
      <w:szCs w:val="20"/>
      <w:lang w:eastAsia="ru-RU"/>
    </w:rPr>
  </w:style>
  <w:style w:type="paragraph" w:styleId="32">
    <w:name w:val="List Bullet 3"/>
    <w:basedOn w:val="a1"/>
    <w:autoRedefine/>
    <w:rsid w:val="008876F9"/>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3">
    <w:name w:val="List Bullet 4"/>
    <w:basedOn w:val="a1"/>
    <w:autoRedefine/>
    <w:rsid w:val="008876F9"/>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2">
    <w:name w:val="List Bullet 5"/>
    <w:basedOn w:val="a1"/>
    <w:autoRedefine/>
    <w:rsid w:val="008876F9"/>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customStyle="1" w:styleId="aff4">
    <w:name w:val="Раздел"/>
    <w:basedOn w:val="a1"/>
    <w:rsid w:val="008876F9"/>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3">
    <w:name w:val="Раздел 3"/>
    <w:basedOn w:val="a1"/>
    <w:rsid w:val="008876F9"/>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5">
    <w:name w:val="Условия контракта"/>
    <w:basedOn w:val="a1"/>
    <w:rsid w:val="008876F9"/>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styleId="aff6">
    <w:name w:val="Subtitle"/>
    <w:basedOn w:val="a1"/>
    <w:link w:val="aff7"/>
    <w:uiPriority w:val="11"/>
    <w:qFormat/>
    <w:rsid w:val="008876F9"/>
    <w:pPr>
      <w:spacing w:after="60" w:line="240" w:lineRule="auto"/>
      <w:jc w:val="center"/>
      <w:outlineLvl w:val="1"/>
    </w:pPr>
    <w:rPr>
      <w:rFonts w:ascii="Arial" w:eastAsia="Times New Roman" w:hAnsi="Arial" w:cs="Times New Roman"/>
      <w:sz w:val="24"/>
      <w:szCs w:val="20"/>
      <w:lang w:eastAsia="ru-RU"/>
    </w:rPr>
  </w:style>
  <w:style w:type="character" w:customStyle="1" w:styleId="aff7">
    <w:name w:val="Подзаголовок Знак"/>
    <w:basedOn w:val="a2"/>
    <w:link w:val="aff6"/>
    <w:uiPriority w:val="11"/>
    <w:rsid w:val="008876F9"/>
    <w:rPr>
      <w:rFonts w:ascii="Arial" w:eastAsia="Times New Roman" w:hAnsi="Arial" w:cs="Times New Roman"/>
      <w:sz w:val="24"/>
      <w:szCs w:val="20"/>
      <w:lang w:eastAsia="ru-RU"/>
    </w:rPr>
  </w:style>
  <w:style w:type="paragraph" w:customStyle="1" w:styleId="aff8">
    <w:name w:val="Тендерные данные"/>
    <w:basedOn w:val="a1"/>
    <w:rsid w:val="008876F9"/>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styleId="17">
    <w:name w:val="toc 1"/>
    <w:basedOn w:val="a1"/>
    <w:next w:val="a1"/>
    <w:autoRedefine/>
    <w:qFormat/>
    <w:rsid w:val="008876F9"/>
    <w:pPr>
      <w:tabs>
        <w:tab w:val="left" w:pos="720"/>
        <w:tab w:val="right" w:leader="dot" w:pos="10260"/>
      </w:tabs>
      <w:spacing w:after="120" w:line="240" w:lineRule="auto"/>
      <w:ind w:right="-4" w:firstLine="360"/>
    </w:pPr>
    <w:rPr>
      <w:rFonts w:ascii="Times New Roman" w:eastAsia="Times New Roman" w:hAnsi="Times New Roman" w:cs="Times New Roman"/>
      <w:b/>
      <w:bCs/>
      <w:caps/>
      <w:noProof/>
      <w:sz w:val="24"/>
      <w:szCs w:val="24"/>
      <w:lang w:val="en-US" w:eastAsia="ru-RU"/>
    </w:rPr>
  </w:style>
  <w:style w:type="paragraph" w:styleId="25">
    <w:name w:val="toc 2"/>
    <w:basedOn w:val="a1"/>
    <w:next w:val="a1"/>
    <w:autoRedefine/>
    <w:qFormat/>
    <w:rsid w:val="008876F9"/>
    <w:pPr>
      <w:tabs>
        <w:tab w:val="left" w:pos="900"/>
        <w:tab w:val="right" w:leader="dot" w:pos="10260"/>
      </w:tabs>
      <w:spacing w:after="0" w:line="240" w:lineRule="auto"/>
      <w:ind w:left="900" w:right="-4" w:hanging="540"/>
    </w:pPr>
    <w:rPr>
      <w:rFonts w:ascii="Times New Roman" w:eastAsia="Times New Roman" w:hAnsi="Times New Roman" w:cs="Times New Roman"/>
      <w:b/>
      <w:smallCaps/>
      <w:noProof/>
      <w:kern w:val="28"/>
      <w:sz w:val="24"/>
      <w:szCs w:val="24"/>
      <w:lang w:val="en-US" w:eastAsia="ru-RU"/>
    </w:rPr>
  </w:style>
  <w:style w:type="paragraph" w:customStyle="1" w:styleId="aff9">
    <w:name w:val="Подраздел"/>
    <w:basedOn w:val="a1"/>
    <w:rsid w:val="008876F9"/>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styleId="34">
    <w:name w:val="Body Text Indent 3"/>
    <w:basedOn w:val="a1"/>
    <w:link w:val="35"/>
    <w:rsid w:val="008876F9"/>
    <w:pPr>
      <w:spacing w:after="120" w:line="240" w:lineRule="auto"/>
      <w:ind w:left="283"/>
      <w:jc w:val="both"/>
    </w:pPr>
    <w:rPr>
      <w:rFonts w:ascii="Times New Roman" w:eastAsia="Times New Roman" w:hAnsi="Times New Roman" w:cs="Times New Roman"/>
      <w:sz w:val="16"/>
      <w:szCs w:val="20"/>
      <w:lang w:eastAsia="ru-RU"/>
    </w:rPr>
  </w:style>
  <w:style w:type="character" w:customStyle="1" w:styleId="35">
    <w:name w:val="Основной текст с отступом 3 Знак"/>
    <w:basedOn w:val="a2"/>
    <w:link w:val="34"/>
    <w:rsid w:val="008876F9"/>
    <w:rPr>
      <w:rFonts w:ascii="Times New Roman" w:eastAsia="Times New Roman" w:hAnsi="Times New Roman" w:cs="Times New Roman"/>
      <w:sz w:val="16"/>
      <w:szCs w:val="20"/>
      <w:lang w:eastAsia="ru-RU"/>
    </w:rPr>
  </w:style>
  <w:style w:type="paragraph" w:styleId="affa">
    <w:name w:val="Block Text"/>
    <w:basedOn w:val="a1"/>
    <w:rsid w:val="008876F9"/>
    <w:pPr>
      <w:spacing w:after="120" w:line="240" w:lineRule="auto"/>
      <w:ind w:left="1440" w:right="1440"/>
      <w:jc w:val="both"/>
    </w:pPr>
    <w:rPr>
      <w:rFonts w:ascii="Times New Roman" w:eastAsia="Times New Roman" w:hAnsi="Times New Roman" w:cs="Times New Roman"/>
      <w:sz w:val="24"/>
      <w:szCs w:val="20"/>
      <w:lang w:eastAsia="ru-RU"/>
    </w:rPr>
  </w:style>
  <w:style w:type="character" w:styleId="affb">
    <w:name w:val="page number"/>
    <w:rsid w:val="008876F9"/>
    <w:rPr>
      <w:rFonts w:ascii="Times New Roman" w:hAnsi="Times New Roman" w:cs="Times New Roman"/>
    </w:rPr>
  </w:style>
  <w:style w:type="paragraph" w:styleId="36">
    <w:name w:val="Body Text 3"/>
    <w:basedOn w:val="a1"/>
    <w:link w:val="37"/>
    <w:rsid w:val="008876F9"/>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cs="Times New Roman"/>
      <w:b/>
      <w:i/>
      <w:szCs w:val="24"/>
      <w:lang w:eastAsia="ru-RU"/>
    </w:rPr>
  </w:style>
  <w:style w:type="character" w:customStyle="1" w:styleId="37">
    <w:name w:val="Основной текст 3 Знак"/>
    <w:basedOn w:val="a2"/>
    <w:link w:val="36"/>
    <w:rsid w:val="008876F9"/>
    <w:rPr>
      <w:rFonts w:ascii="Times New Roman" w:eastAsia="Times New Roman" w:hAnsi="Times New Roman" w:cs="Times New Roman"/>
      <w:b/>
      <w:i/>
      <w:szCs w:val="24"/>
      <w:lang w:eastAsia="ru-RU"/>
    </w:rPr>
  </w:style>
  <w:style w:type="paragraph" w:styleId="affc">
    <w:name w:val="Note Heading"/>
    <w:basedOn w:val="a1"/>
    <w:next w:val="a1"/>
    <w:link w:val="affd"/>
    <w:rsid w:val="008876F9"/>
    <w:pPr>
      <w:spacing w:after="60" w:line="240" w:lineRule="auto"/>
      <w:jc w:val="both"/>
    </w:pPr>
    <w:rPr>
      <w:rFonts w:ascii="Times New Roman" w:eastAsia="Times New Roman" w:hAnsi="Times New Roman" w:cs="Times New Roman"/>
      <w:sz w:val="24"/>
      <w:szCs w:val="24"/>
      <w:lang w:eastAsia="ru-RU"/>
    </w:rPr>
  </w:style>
  <w:style w:type="character" w:customStyle="1" w:styleId="affd">
    <w:name w:val="Заголовок записки Знак"/>
    <w:basedOn w:val="a2"/>
    <w:link w:val="affc"/>
    <w:rsid w:val="008876F9"/>
    <w:rPr>
      <w:rFonts w:ascii="Times New Roman" w:eastAsia="Times New Roman" w:hAnsi="Times New Roman" w:cs="Times New Roman"/>
      <w:sz w:val="24"/>
      <w:szCs w:val="24"/>
      <w:lang w:eastAsia="ru-RU"/>
    </w:rPr>
  </w:style>
  <w:style w:type="paragraph" w:customStyle="1" w:styleId="18">
    <w:name w:val="Стиль1"/>
    <w:basedOn w:val="a1"/>
    <w:qFormat/>
    <w:rsid w:val="008876F9"/>
    <w:pPr>
      <w:keepNext/>
      <w:keepLines/>
      <w:widowControl w:val="0"/>
      <w:suppressLineNumbers/>
      <w:tabs>
        <w:tab w:val="num" w:pos="432"/>
      </w:tabs>
      <w:suppressAutoHyphens/>
      <w:spacing w:after="60" w:line="240" w:lineRule="auto"/>
      <w:ind w:left="432" w:hanging="432"/>
    </w:pPr>
    <w:rPr>
      <w:rFonts w:ascii="Times New Roman" w:eastAsia="Times New Roman" w:hAnsi="Times New Roman" w:cs="Times New Roman"/>
      <w:b/>
      <w:sz w:val="28"/>
      <w:szCs w:val="24"/>
      <w:lang w:eastAsia="ru-RU"/>
    </w:rPr>
  </w:style>
  <w:style w:type="paragraph" w:customStyle="1" w:styleId="26">
    <w:name w:val="Стиль2"/>
    <w:basedOn w:val="21"/>
    <w:qFormat/>
    <w:rsid w:val="008876F9"/>
    <w:pPr>
      <w:keepNext/>
      <w:keepLines/>
      <w:widowControl w:val="0"/>
      <w:suppressLineNumbers/>
      <w:tabs>
        <w:tab w:val="clear" w:pos="360"/>
        <w:tab w:val="clear" w:pos="1644"/>
        <w:tab w:val="clear" w:pos="2381"/>
        <w:tab w:val="clear" w:pos="3119"/>
        <w:tab w:val="clear" w:pos="3856"/>
        <w:tab w:val="clear" w:pos="4593"/>
        <w:tab w:val="clear" w:pos="5330"/>
        <w:tab w:val="clear" w:pos="6067"/>
        <w:tab w:val="num" w:pos="1836"/>
      </w:tabs>
      <w:spacing w:before="0" w:after="60"/>
      <w:ind w:left="1836" w:hanging="576"/>
    </w:pPr>
    <w:rPr>
      <w:rFonts w:ascii="Times New Roman" w:eastAsia="Times New Roman" w:hAnsi="Times New Roman" w:cs="Times New Roman"/>
      <w:b/>
      <w:sz w:val="24"/>
      <w:lang w:val="ru-RU" w:eastAsia="ru-RU"/>
    </w:rPr>
  </w:style>
  <w:style w:type="paragraph" w:customStyle="1" w:styleId="38">
    <w:name w:val="Стиль3"/>
    <w:basedOn w:val="27"/>
    <w:link w:val="39"/>
    <w:qFormat/>
    <w:rsid w:val="008876F9"/>
    <w:pPr>
      <w:widowControl w:val="0"/>
      <w:tabs>
        <w:tab w:val="num" w:pos="1307"/>
      </w:tabs>
      <w:adjustRightInd w:val="0"/>
      <w:spacing w:after="0" w:line="240" w:lineRule="auto"/>
      <w:ind w:left="1080"/>
      <w:jc w:val="both"/>
      <w:textAlignment w:val="baseline"/>
    </w:pPr>
    <w:rPr>
      <w:sz w:val="24"/>
      <w:lang w:eastAsia="ru-RU"/>
    </w:rPr>
  </w:style>
  <w:style w:type="paragraph" w:styleId="27">
    <w:name w:val="Body Text Indent 2"/>
    <w:aliases w:val="Знак1"/>
    <w:basedOn w:val="a1"/>
    <w:link w:val="28"/>
    <w:rsid w:val="008876F9"/>
    <w:pPr>
      <w:spacing w:after="160" w:line="240" w:lineRule="exact"/>
    </w:pPr>
    <w:rPr>
      <w:rFonts w:ascii="Times New Roman" w:eastAsia="Times New Roman" w:hAnsi="Times New Roman" w:cs="Times New Roman"/>
      <w:sz w:val="20"/>
      <w:szCs w:val="20"/>
      <w:lang w:eastAsia="zh-CN"/>
    </w:rPr>
  </w:style>
  <w:style w:type="character" w:customStyle="1" w:styleId="28">
    <w:name w:val="Основной текст с отступом 2 Знак"/>
    <w:aliases w:val="Знак1 Знак"/>
    <w:basedOn w:val="a2"/>
    <w:link w:val="27"/>
    <w:rsid w:val="008876F9"/>
    <w:rPr>
      <w:rFonts w:ascii="Times New Roman" w:eastAsia="Times New Roman" w:hAnsi="Times New Roman" w:cs="Times New Roman"/>
      <w:sz w:val="20"/>
      <w:szCs w:val="20"/>
      <w:lang w:eastAsia="zh-CN"/>
    </w:rPr>
  </w:style>
  <w:style w:type="paragraph" w:customStyle="1" w:styleId="affe">
    <w:name w:val="Пункт"/>
    <w:basedOn w:val="a1"/>
    <w:rsid w:val="008876F9"/>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
    <w:name w:val="Таблица шапка"/>
    <w:basedOn w:val="a1"/>
    <w:rsid w:val="008876F9"/>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0">
    <w:name w:val="Таблица текст"/>
    <w:basedOn w:val="a1"/>
    <w:rsid w:val="008876F9"/>
    <w:pPr>
      <w:spacing w:before="40" w:after="40" w:line="240" w:lineRule="auto"/>
      <w:ind w:left="57" w:right="57"/>
    </w:pPr>
    <w:rPr>
      <w:rFonts w:ascii="Times New Roman" w:eastAsia="Times New Roman" w:hAnsi="Times New Roman" w:cs="Times New Roman"/>
      <w:lang w:eastAsia="ru-RU"/>
    </w:rPr>
  </w:style>
  <w:style w:type="paragraph" w:customStyle="1" w:styleId="afff1">
    <w:name w:val="пункт"/>
    <w:basedOn w:val="a1"/>
    <w:rsid w:val="008876F9"/>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character" w:customStyle="1" w:styleId="afff2">
    <w:name w:val="Знак Знак Знак"/>
    <w:locked/>
    <w:rsid w:val="008876F9"/>
    <w:rPr>
      <w:rFonts w:cs="Times New Roman"/>
      <w:sz w:val="24"/>
      <w:szCs w:val="24"/>
      <w:lang w:val="ru-RU" w:eastAsia="ru-RU" w:bidi="ar-SA"/>
    </w:rPr>
  </w:style>
  <w:style w:type="paragraph" w:styleId="3a">
    <w:name w:val="toc 3"/>
    <w:basedOn w:val="a1"/>
    <w:next w:val="a1"/>
    <w:autoRedefine/>
    <w:qFormat/>
    <w:rsid w:val="008876F9"/>
    <w:pPr>
      <w:tabs>
        <w:tab w:val="left" w:pos="709"/>
        <w:tab w:val="left" w:pos="1200"/>
        <w:tab w:val="right" w:leader="dot" w:pos="10260"/>
      </w:tabs>
      <w:spacing w:after="0" w:line="240" w:lineRule="auto"/>
      <w:ind w:left="426" w:hanging="66"/>
    </w:pPr>
    <w:rPr>
      <w:rFonts w:ascii="Times New Roman" w:eastAsia="Times New Roman" w:hAnsi="Times New Roman" w:cs="Times New Roman"/>
      <w:noProof/>
      <w:kern w:val="28"/>
      <w:sz w:val="24"/>
      <w:szCs w:val="28"/>
      <w:lang w:eastAsia="ru-RU"/>
    </w:rPr>
  </w:style>
  <w:style w:type="paragraph" w:customStyle="1" w:styleId="ConsPlusNonformat">
    <w:name w:val="ConsPlusNonformat"/>
    <w:rsid w:val="008876F9"/>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230">
    <w:name w:val="Знак Знак23 Знак Знак Знак"/>
    <w:basedOn w:val="a1"/>
    <w:rsid w:val="008876F9"/>
    <w:pPr>
      <w:spacing w:after="160" w:line="240" w:lineRule="exact"/>
    </w:pPr>
    <w:rPr>
      <w:rFonts w:ascii="Times New Roman" w:eastAsia="Times New Roman" w:hAnsi="Times New Roman" w:cs="Times New Roman"/>
      <w:sz w:val="20"/>
      <w:szCs w:val="20"/>
      <w:lang w:eastAsia="zh-CN"/>
    </w:rPr>
  </w:style>
  <w:style w:type="paragraph" w:customStyle="1" w:styleId="231">
    <w:name w:val="Знак Знак23 Знак Знак Знак Знак"/>
    <w:basedOn w:val="a1"/>
    <w:rsid w:val="008876F9"/>
    <w:pPr>
      <w:spacing w:after="160" w:line="240" w:lineRule="exact"/>
    </w:pPr>
    <w:rPr>
      <w:rFonts w:ascii="Times New Roman" w:eastAsia="Times New Roman" w:hAnsi="Times New Roman" w:cs="Times New Roman"/>
      <w:sz w:val="20"/>
      <w:szCs w:val="20"/>
      <w:lang w:eastAsia="zh-CN"/>
    </w:rPr>
  </w:style>
  <w:style w:type="paragraph" w:customStyle="1" w:styleId="afff3">
    <w:name w:val="Знак Знак Знак Знак Знак Знак Знак"/>
    <w:basedOn w:val="a1"/>
    <w:rsid w:val="008876F9"/>
    <w:pPr>
      <w:spacing w:after="160" w:line="240" w:lineRule="exact"/>
    </w:pPr>
    <w:rPr>
      <w:rFonts w:ascii="Times New Roman" w:eastAsia="Times New Roman" w:hAnsi="Times New Roman" w:cs="Times New Roman"/>
      <w:sz w:val="20"/>
      <w:szCs w:val="20"/>
      <w:lang w:eastAsia="zh-CN"/>
    </w:rPr>
  </w:style>
  <w:style w:type="paragraph" w:customStyle="1" w:styleId="19">
    <w:name w:val="Список многоуровневый 1"/>
    <w:basedOn w:val="a1"/>
    <w:rsid w:val="008876F9"/>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styleId="44">
    <w:name w:val="toc 4"/>
    <w:basedOn w:val="a1"/>
    <w:next w:val="a1"/>
    <w:autoRedefine/>
    <w:rsid w:val="008876F9"/>
    <w:pPr>
      <w:spacing w:after="0" w:line="240" w:lineRule="auto"/>
      <w:ind w:left="720"/>
    </w:pPr>
    <w:rPr>
      <w:rFonts w:ascii="Times New Roman" w:eastAsia="Times New Roman" w:hAnsi="Times New Roman" w:cs="Times New Roman"/>
      <w:sz w:val="24"/>
      <w:szCs w:val="24"/>
      <w:lang w:eastAsia="ru-RU"/>
    </w:rPr>
  </w:style>
  <w:style w:type="paragraph" w:styleId="53">
    <w:name w:val="toc 5"/>
    <w:basedOn w:val="a1"/>
    <w:next w:val="a1"/>
    <w:autoRedefine/>
    <w:rsid w:val="008876F9"/>
    <w:pPr>
      <w:spacing w:after="0" w:line="240" w:lineRule="auto"/>
      <w:ind w:left="960"/>
    </w:pPr>
    <w:rPr>
      <w:rFonts w:ascii="Times New Roman" w:eastAsia="Times New Roman" w:hAnsi="Times New Roman" w:cs="Times New Roman"/>
      <w:sz w:val="24"/>
      <w:szCs w:val="24"/>
      <w:lang w:eastAsia="ru-RU"/>
    </w:rPr>
  </w:style>
  <w:style w:type="paragraph" w:styleId="61">
    <w:name w:val="toc 6"/>
    <w:basedOn w:val="a1"/>
    <w:next w:val="a1"/>
    <w:autoRedefine/>
    <w:rsid w:val="008876F9"/>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1"/>
    <w:next w:val="a1"/>
    <w:autoRedefine/>
    <w:rsid w:val="008876F9"/>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1"/>
    <w:next w:val="a1"/>
    <w:autoRedefine/>
    <w:rsid w:val="008876F9"/>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1"/>
    <w:next w:val="a1"/>
    <w:autoRedefine/>
    <w:rsid w:val="008876F9"/>
    <w:pPr>
      <w:spacing w:after="0" w:line="240" w:lineRule="auto"/>
      <w:ind w:left="1920"/>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1"/>
    <w:autoRedefine/>
    <w:rsid w:val="008876F9"/>
    <w:pPr>
      <w:spacing w:before="60" w:after="60" w:line="240" w:lineRule="auto"/>
    </w:pPr>
    <w:rPr>
      <w:rFonts w:ascii="Times New Roman" w:eastAsia="Times New Roman" w:hAnsi="Times New Roman" w:cs="Times New Roman"/>
      <w:sz w:val="20"/>
      <w:szCs w:val="20"/>
      <w:lang w:eastAsia="zh-CN"/>
    </w:rPr>
  </w:style>
  <w:style w:type="character" w:customStyle="1" w:styleId="H2">
    <w:name w:val="H2 Знак Знак"/>
    <w:locked/>
    <w:rsid w:val="008876F9"/>
    <w:rPr>
      <w:rFonts w:cs="Times New Roman"/>
      <w:b/>
      <w:bCs/>
      <w:sz w:val="30"/>
      <w:szCs w:val="30"/>
      <w:lang w:val="ru-RU" w:eastAsia="ru-RU" w:bidi="ar-SA"/>
    </w:rPr>
  </w:style>
  <w:style w:type="character" w:customStyle="1" w:styleId="29">
    <w:name w:val="Знак Знак29"/>
    <w:locked/>
    <w:rsid w:val="008876F9"/>
    <w:rPr>
      <w:rFonts w:ascii="Cambria" w:hAnsi="Cambria" w:cs="Times New Roman"/>
      <w:b/>
      <w:bCs/>
      <w:sz w:val="26"/>
      <w:szCs w:val="26"/>
      <w:lang w:val="ru-RU" w:eastAsia="en-US" w:bidi="ar-SA"/>
    </w:rPr>
  </w:style>
  <w:style w:type="character" w:customStyle="1" w:styleId="280">
    <w:name w:val="Знак Знак28"/>
    <w:locked/>
    <w:rsid w:val="008876F9"/>
    <w:rPr>
      <w:rFonts w:ascii="Arial" w:hAnsi="Arial" w:cs="Arial"/>
      <w:sz w:val="24"/>
      <w:szCs w:val="24"/>
      <w:lang w:val="ru-RU" w:eastAsia="ru-RU" w:bidi="ar-SA"/>
    </w:rPr>
  </w:style>
  <w:style w:type="character" w:customStyle="1" w:styleId="270">
    <w:name w:val="Знак Знак27"/>
    <w:locked/>
    <w:rsid w:val="008876F9"/>
    <w:rPr>
      <w:rFonts w:cs="Times New Roman"/>
      <w:sz w:val="22"/>
      <w:szCs w:val="22"/>
      <w:lang w:val="ru-RU" w:eastAsia="ru-RU" w:bidi="ar-SA"/>
    </w:rPr>
  </w:style>
  <w:style w:type="character" w:customStyle="1" w:styleId="260">
    <w:name w:val="Знак Знак26"/>
    <w:locked/>
    <w:rsid w:val="008876F9"/>
    <w:rPr>
      <w:rFonts w:cs="Times New Roman"/>
      <w:i/>
      <w:iCs/>
      <w:sz w:val="22"/>
      <w:szCs w:val="22"/>
      <w:lang w:val="ru-RU" w:eastAsia="ru-RU" w:bidi="ar-SA"/>
    </w:rPr>
  </w:style>
  <w:style w:type="character" w:customStyle="1" w:styleId="250">
    <w:name w:val="Знак Знак25"/>
    <w:locked/>
    <w:rsid w:val="008876F9"/>
    <w:rPr>
      <w:rFonts w:ascii="Arial" w:hAnsi="Arial" w:cs="Arial"/>
      <w:lang w:val="ru-RU" w:eastAsia="ru-RU" w:bidi="ar-SA"/>
    </w:rPr>
  </w:style>
  <w:style w:type="character" w:customStyle="1" w:styleId="240">
    <w:name w:val="Знак Знак24"/>
    <w:locked/>
    <w:rsid w:val="008876F9"/>
    <w:rPr>
      <w:rFonts w:ascii="Arial" w:hAnsi="Arial" w:cs="Arial"/>
      <w:i/>
      <w:iCs/>
      <w:lang w:val="ru-RU" w:eastAsia="ru-RU" w:bidi="ar-SA"/>
    </w:rPr>
  </w:style>
  <w:style w:type="character" w:customStyle="1" w:styleId="232">
    <w:name w:val="Знак Знак23"/>
    <w:locked/>
    <w:rsid w:val="008876F9"/>
    <w:rPr>
      <w:rFonts w:ascii="Arial" w:hAnsi="Arial" w:cs="Arial"/>
      <w:b/>
      <w:bCs/>
      <w:i/>
      <w:iCs/>
      <w:sz w:val="18"/>
      <w:szCs w:val="18"/>
      <w:lang w:val="ru-RU" w:eastAsia="ru-RU" w:bidi="ar-SA"/>
    </w:rPr>
  </w:style>
  <w:style w:type="paragraph" w:styleId="HTML">
    <w:name w:val="HTML Address"/>
    <w:basedOn w:val="a1"/>
    <w:link w:val="HTML0"/>
    <w:rsid w:val="008876F9"/>
    <w:pPr>
      <w:spacing w:after="60" w:line="240" w:lineRule="auto"/>
      <w:jc w:val="both"/>
    </w:pPr>
    <w:rPr>
      <w:rFonts w:ascii="Times New Roman" w:eastAsia="Times New Roman" w:hAnsi="Times New Roman" w:cs="Times New Roman"/>
      <w:i/>
      <w:iCs/>
      <w:sz w:val="24"/>
      <w:szCs w:val="24"/>
      <w:lang w:eastAsia="ru-RU"/>
    </w:rPr>
  </w:style>
  <w:style w:type="character" w:customStyle="1" w:styleId="HTML0">
    <w:name w:val="Адрес HTML Знак"/>
    <w:basedOn w:val="a2"/>
    <w:link w:val="HTML"/>
    <w:rsid w:val="008876F9"/>
    <w:rPr>
      <w:rFonts w:ascii="Times New Roman" w:eastAsia="Times New Roman" w:hAnsi="Times New Roman" w:cs="Times New Roman"/>
      <w:i/>
      <w:iCs/>
      <w:sz w:val="24"/>
      <w:szCs w:val="24"/>
      <w:lang w:eastAsia="ru-RU"/>
    </w:rPr>
  </w:style>
  <w:style w:type="paragraph" w:styleId="HTML1">
    <w:name w:val="HTML Preformatted"/>
    <w:basedOn w:val="a1"/>
    <w:link w:val="HTML2"/>
    <w:rsid w:val="00887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both"/>
    </w:pPr>
    <w:rPr>
      <w:rFonts w:ascii="Courier New" w:eastAsia="Times New Roman" w:hAnsi="Courier New" w:cs="Times New Roman"/>
      <w:sz w:val="20"/>
      <w:szCs w:val="20"/>
      <w:lang w:eastAsia="ru-RU"/>
    </w:rPr>
  </w:style>
  <w:style w:type="character" w:customStyle="1" w:styleId="HTML2">
    <w:name w:val="Стандартный HTML Знак"/>
    <w:basedOn w:val="a2"/>
    <w:link w:val="HTML1"/>
    <w:rsid w:val="008876F9"/>
    <w:rPr>
      <w:rFonts w:ascii="Courier New" w:eastAsia="Times New Roman" w:hAnsi="Courier New" w:cs="Times New Roman"/>
      <w:sz w:val="20"/>
      <w:szCs w:val="20"/>
      <w:lang w:eastAsia="ru-RU"/>
    </w:rPr>
  </w:style>
  <w:style w:type="paragraph" w:styleId="afff4">
    <w:name w:val="Normal Indent"/>
    <w:basedOn w:val="a1"/>
    <w:rsid w:val="008876F9"/>
    <w:pPr>
      <w:spacing w:after="60" w:line="240" w:lineRule="auto"/>
      <w:ind w:left="708"/>
      <w:jc w:val="both"/>
    </w:pPr>
    <w:rPr>
      <w:rFonts w:ascii="Times New Roman" w:eastAsia="Times New Roman" w:hAnsi="Times New Roman" w:cs="Times New Roman"/>
      <w:sz w:val="24"/>
      <w:szCs w:val="24"/>
      <w:lang w:eastAsia="ru-RU"/>
    </w:rPr>
  </w:style>
  <w:style w:type="paragraph" w:styleId="afff5">
    <w:name w:val="envelope address"/>
    <w:basedOn w:val="a1"/>
    <w:rsid w:val="008876F9"/>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a">
    <w:name w:val="envelope return"/>
    <w:basedOn w:val="a1"/>
    <w:rsid w:val="008876F9"/>
    <w:pPr>
      <w:spacing w:after="60" w:line="240" w:lineRule="auto"/>
      <w:jc w:val="both"/>
    </w:pPr>
    <w:rPr>
      <w:rFonts w:ascii="Arial" w:eastAsia="Times New Roman" w:hAnsi="Arial" w:cs="Arial"/>
      <w:sz w:val="20"/>
      <w:szCs w:val="20"/>
      <w:lang w:eastAsia="ru-RU"/>
    </w:rPr>
  </w:style>
  <w:style w:type="paragraph" w:styleId="afff6">
    <w:name w:val="List Bullet"/>
    <w:basedOn w:val="a1"/>
    <w:autoRedefine/>
    <w:rsid w:val="008876F9"/>
    <w:pPr>
      <w:widowControl w:val="0"/>
      <w:spacing w:after="60" w:line="240" w:lineRule="auto"/>
      <w:jc w:val="both"/>
    </w:pPr>
    <w:rPr>
      <w:rFonts w:ascii="Times New Roman" w:eastAsia="Times New Roman" w:hAnsi="Times New Roman" w:cs="Times New Roman"/>
      <w:sz w:val="24"/>
      <w:szCs w:val="24"/>
      <w:lang w:eastAsia="ru-RU"/>
    </w:rPr>
  </w:style>
  <w:style w:type="paragraph" w:styleId="2b">
    <w:name w:val="List 2"/>
    <w:basedOn w:val="a1"/>
    <w:uiPriority w:val="99"/>
    <w:rsid w:val="008876F9"/>
    <w:pPr>
      <w:spacing w:after="60" w:line="240" w:lineRule="auto"/>
      <w:ind w:left="566" w:hanging="283"/>
      <w:jc w:val="both"/>
    </w:pPr>
    <w:rPr>
      <w:rFonts w:ascii="Times New Roman" w:eastAsia="Times New Roman" w:hAnsi="Times New Roman" w:cs="Times New Roman"/>
      <w:sz w:val="24"/>
      <w:szCs w:val="24"/>
      <w:lang w:eastAsia="ru-RU"/>
    </w:rPr>
  </w:style>
  <w:style w:type="paragraph" w:styleId="3b">
    <w:name w:val="List 3"/>
    <w:basedOn w:val="a1"/>
    <w:uiPriority w:val="99"/>
    <w:rsid w:val="008876F9"/>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1"/>
    <w:uiPriority w:val="99"/>
    <w:rsid w:val="008876F9"/>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4">
    <w:name w:val="List 5"/>
    <w:basedOn w:val="a1"/>
    <w:uiPriority w:val="99"/>
    <w:rsid w:val="008876F9"/>
    <w:pPr>
      <w:spacing w:after="60" w:line="240" w:lineRule="auto"/>
      <w:ind w:left="1415" w:hanging="283"/>
      <w:jc w:val="both"/>
    </w:pPr>
    <w:rPr>
      <w:rFonts w:ascii="Times New Roman" w:eastAsia="Times New Roman" w:hAnsi="Times New Roman" w:cs="Times New Roman"/>
      <w:sz w:val="24"/>
      <w:szCs w:val="24"/>
      <w:lang w:eastAsia="ru-RU"/>
    </w:rPr>
  </w:style>
  <w:style w:type="character" w:customStyle="1" w:styleId="170">
    <w:name w:val="Знак Знак17"/>
    <w:locked/>
    <w:rsid w:val="008876F9"/>
    <w:rPr>
      <w:rFonts w:ascii="Cambria" w:hAnsi="Cambria" w:cs="Times New Roman"/>
      <w:b/>
      <w:bCs/>
      <w:kern w:val="28"/>
      <w:sz w:val="32"/>
      <w:szCs w:val="32"/>
      <w:lang w:bidi="ar-SA"/>
    </w:rPr>
  </w:style>
  <w:style w:type="paragraph" w:styleId="afff7">
    <w:name w:val="Title"/>
    <w:basedOn w:val="a1"/>
    <w:link w:val="afff8"/>
    <w:uiPriority w:val="10"/>
    <w:qFormat/>
    <w:rsid w:val="008876F9"/>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fff8">
    <w:name w:val="Заголовок Знак"/>
    <w:basedOn w:val="a2"/>
    <w:link w:val="afff7"/>
    <w:uiPriority w:val="10"/>
    <w:rsid w:val="008876F9"/>
    <w:rPr>
      <w:rFonts w:ascii="Cambria" w:eastAsia="Times New Roman" w:hAnsi="Cambria" w:cs="Times New Roman"/>
      <w:b/>
      <w:bCs/>
      <w:kern w:val="28"/>
      <w:sz w:val="32"/>
      <w:szCs w:val="32"/>
      <w:lang w:eastAsia="ru-RU"/>
    </w:rPr>
  </w:style>
  <w:style w:type="paragraph" w:styleId="afff9">
    <w:name w:val="Closing"/>
    <w:basedOn w:val="a1"/>
    <w:link w:val="afffa"/>
    <w:rsid w:val="008876F9"/>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a">
    <w:name w:val="Прощание Знак"/>
    <w:basedOn w:val="a2"/>
    <w:link w:val="afff9"/>
    <w:rsid w:val="008876F9"/>
    <w:rPr>
      <w:rFonts w:ascii="Times New Roman" w:eastAsia="Times New Roman" w:hAnsi="Times New Roman" w:cs="Times New Roman"/>
      <w:sz w:val="24"/>
      <w:szCs w:val="24"/>
      <w:lang w:eastAsia="ru-RU"/>
    </w:rPr>
  </w:style>
  <w:style w:type="paragraph" w:styleId="afffb">
    <w:name w:val="Signature"/>
    <w:basedOn w:val="a1"/>
    <w:link w:val="afffc"/>
    <w:rsid w:val="008876F9"/>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c">
    <w:name w:val="Подпись Знак"/>
    <w:basedOn w:val="a2"/>
    <w:link w:val="afffb"/>
    <w:rsid w:val="008876F9"/>
    <w:rPr>
      <w:rFonts w:ascii="Times New Roman" w:eastAsia="Times New Roman" w:hAnsi="Times New Roman" w:cs="Times New Roman"/>
      <w:sz w:val="24"/>
      <w:szCs w:val="24"/>
      <w:lang w:eastAsia="ru-RU"/>
    </w:rPr>
  </w:style>
  <w:style w:type="paragraph" w:styleId="afffd">
    <w:name w:val="List Continue"/>
    <w:basedOn w:val="a1"/>
    <w:rsid w:val="008876F9"/>
    <w:pPr>
      <w:spacing w:after="120" w:line="240" w:lineRule="auto"/>
      <w:ind w:left="283"/>
      <w:jc w:val="both"/>
    </w:pPr>
    <w:rPr>
      <w:rFonts w:ascii="Times New Roman" w:eastAsia="Times New Roman" w:hAnsi="Times New Roman" w:cs="Times New Roman"/>
      <w:sz w:val="24"/>
      <w:szCs w:val="24"/>
      <w:lang w:eastAsia="ru-RU"/>
    </w:rPr>
  </w:style>
  <w:style w:type="paragraph" w:styleId="2c">
    <w:name w:val="List Continue 2"/>
    <w:basedOn w:val="a1"/>
    <w:rsid w:val="008876F9"/>
    <w:pPr>
      <w:spacing w:after="120" w:line="240" w:lineRule="auto"/>
      <w:ind w:left="566"/>
      <w:jc w:val="both"/>
    </w:pPr>
    <w:rPr>
      <w:rFonts w:ascii="Times New Roman" w:eastAsia="Times New Roman" w:hAnsi="Times New Roman" w:cs="Times New Roman"/>
      <w:sz w:val="24"/>
      <w:szCs w:val="24"/>
      <w:lang w:eastAsia="ru-RU"/>
    </w:rPr>
  </w:style>
  <w:style w:type="paragraph" w:styleId="3c">
    <w:name w:val="List Continue 3"/>
    <w:basedOn w:val="a1"/>
    <w:rsid w:val="008876F9"/>
    <w:pPr>
      <w:spacing w:after="120" w:line="240" w:lineRule="auto"/>
      <w:ind w:left="849"/>
      <w:jc w:val="both"/>
    </w:pPr>
    <w:rPr>
      <w:rFonts w:ascii="Times New Roman" w:eastAsia="Times New Roman" w:hAnsi="Times New Roman" w:cs="Times New Roman"/>
      <w:sz w:val="24"/>
      <w:szCs w:val="24"/>
      <w:lang w:eastAsia="ru-RU"/>
    </w:rPr>
  </w:style>
  <w:style w:type="paragraph" w:styleId="46">
    <w:name w:val="List Continue 4"/>
    <w:basedOn w:val="a1"/>
    <w:rsid w:val="008876F9"/>
    <w:pPr>
      <w:spacing w:after="120" w:line="240" w:lineRule="auto"/>
      <w:ind w:left="1132"/>
      <w:jc w:val="both"/>
    </w:pPr>
    <w:rPr>
      <w:rFonts w:ascii="Times New Roman" w:eastAsia="Times New Roman" w:hAnsi="Times New Roman" w:cs="Times New Roman"/>
      <w:sz w:val="24"/>
      <w:szCs w:val="24"/>
      <w:lang w:eastAsia="ru-RU"/>
    </w:rPr>
  </w:style>
  <w:style w:type="paragraph" w:styleId="55">
    <w:name w:val="List Continue 5"/>
    <w:basedOn w:val="a1"/>
    <w:rsid w:val="008876F9"/>
    <w:pPr>
      <w:spacing w:after="120" w:line="240" w:lineRule="auto"/>
      <w:ind w:left="1415"/>
      <w:jc w:val="both"/>
    </w:pPr>
    <w:rPr>
      <w:rFonts w:ascii="Times New Roman" w:eastAsia="Times New Roman" w:hAnsi="Times New Roman" w:cs="Times New Roman"/>
      <w:sz w:val="24"/>
      <w:szCs w:val="24"/>
      <w:lang w:eastAsia="ru-RU"/>
    </w:rPr>
  </w:style>
  <w:style w:type="paragraph" w:styleId="afffe">
    <w:name w:val="Message Header"/>
    <w:basedOn w:val="a1"/>
    <w:link w:val="affff"/>
    <w:rsid w:val="008876F9"/>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shd w:val="pct20" w:color="auto" w:fill="auto"/>
      <w:lang w:eastAsia="ru-RU"/>
    </w:rPr>
  </w:style>
  <w:style w:type="character" w:customStyle="1" w:styleId="affff">
    <w:name w:val="Шапка Знак"/>
    <w:basedOn w:val="a2"/>
    <w:link w:val="afffe"/>
    <w:rsid w:val="008876F9"/>
    <w:rPr>
      <w:rFonts w:ascii="Arial" w:eastAsia="Times New Roman" w:hAnsi="Arial" w:cs="Times New Roman"/>
      <w:sz w:val="24"/>
      <w:szCs w:val="24"/>
      <w:shd w:val="pct20" w:color="auto" w:fill="auto"/>
      <w:lang w:eastAsia="ru-RU"/>
    </w:rPr>
  </w:style>
  <w:style w:type="character" w:customStyle="1" w:styleId="112">
    <w:name w:val="Знак Знак11"/>
    <w:locked/>
    <w:rsid w:val="008876F9"/>
    <w:rPr>
      <w:rFonts w:ascii="Arial" w:hAnsi="Arial" w:cs="Times New Roman"/>
      <w:sz w:val="24"/>
      <w:szCs w:val="24"/>
      <w:lang w:eastAsia="ru-RU" w:bidi="ar-SA"/>
    </w:rPr>
  </w:style>
  <w:style w:type="paragraph" w:styleId="affff0">
    <w:name w:val="Salutation"/>
    <w:basedOn w:val="a1"/>
    <w:next w:val="a1"/>
    <w:link w:val="affff1"/>
    <w:rsid w:val="008876F9"/>
    <w:pPr>
      <w:spacing w:after="60" w:line="240" w:lineRule="auto"/>
      <w:jc w:val="both"/>
    </w:pPr>
    <w:rPr>
      <w:rFonts w:ascii="Times New Roman" w:eastAsia="Times New Roman" w:hAnsi="Times New Roman" w:cs="Times New Roman"/>
      <w:sz w:val="24"/>
      <w:szCs w:val="24"/>
      <w:lang w:eastAsia="ru-RU"/>
    </w:rPr>
  </w:style>
  <w:style w:type="character" w:customStyle="1" w:styleId="affff1">
    <w:name w:val="Приветствие Знак"/>
    <w:basedOn w:val="a2"/>
    <w:link w:val="affff0"/>
    <w:rsid w:val="008876F9"/>
    <w:rPr>
      <w:rFonts w:ascii="Times New Roman" w:eastAsia="Times New Roman" w:hAnsi="Times New Roman" w:cs="Times New Roman"/>
      <w:sz w:val="24"/>
      <w:szCs w:val="24"/>
      <w:lang w:eastAsia="ru-RU"/>
    </w:rPr>
  </w:style>
  <w:style w:type="character" w:customStyle="1" w:styleId="92">
    <w:name w:val="Знак Знак9"/>
    <w:locked/>
    <w:rsid w:val="008876F9"/>
    <w:rPr>
      <w:rFonts w:cs="Times New Roman"/>
      <w:sz w:val="24"/>
      <w:szCs w:val="24"/>
      <w:lang w:eastAsia="ru-RU" w:bidi="ar-SA"/>
    </w:rPr>
  </w:style>
  <w:style w:type="paragraph" w:styleId="affff2">
    <w:name w:val="Date"/>
    <w:basedOn w:val="a1"/>
    <w:next w:val="a1"/>
    <w:link w:val="affff3"/>
    <w:rsid w:val="008876F9"/>
    <w:pPr>
      <w:spacing w:after="60" w:line="240" w:lineRule="auto"/>
      <w:jc w:val="both"/>
    </w:pPr>
    <w:rPr>
      <w:rFonts w:ascii="Times New Roman" w:eastAsia="Times New Roman" w:hAnsi="Times New Roman" w:cs="Times New Roman"/>
      <w:sz w:val="24"/>
      <w:szCs w:val="24"/>
      <w:lang w:eastAsia="ru-RU"/>
    </w:rPr>
  </w:style>
  <w:style w:type="character" w:customStyle="1" w:styleId="affff3">
    <w:name w:val="Дата Знак"/>
    <w:basedOn w:val="a2"/>
    <w:link w:val="affff2"/>
    <w:rsid w:val="008876F9"/>
    <w:rPr>
      <w:rFonts w:ascii="Times New Roman" w:eastAsia="Times New Roman" w:hAnsi="Times New Roman" w:cs="Times New Roman"/>
      <w:sz w:val="24"/>
      <w:szCs w:val="24"/>
      <w:lang w:eastAsia="ru-RU"/>
    </w:rPr>
  </w:style>
  <w:style w:type="paragraph" w:styleId="2d">
    <w:name w:val="Body Text First Indent 2"/>
    <w:basedOn w:val="22"/>
    <w:link w:val="2e"/>
    <w:rsid w:val="008876F9"/>
    <w:pPr>
      <w:tabs>
        <w:tab w:val="clear" w:pos="567"/>
      </w:tabs>
      <w:spacing w:after="120"/>
      <w:ind w:left="283" w:firstLine="210"/>
    </w:pPr>
    <w:rPr>
      <w:szCs w:val="24"/>
    </w:rPr>
  </w:style>
  <w:style w:type="character" w:customStyle="1" w:styleId="2e">
    <w:name w:val="Красная строка 2 Знак"/>
    <w:basedOn w:val="aff3"/>
    <w:link w:val="2d"/>
    <w:rsid w:val="008876F9"/>
    <w:rPr>
      <w:rFonts w:ascii="Times New Roman" w:eastAsia="Times New Roman" w:hAnsi="Times New Roman" w:cs="Times New Roman"/>
      <w:sz w:val="24"/>
      <w:szCs w:val="24"/>
      <w:lang w:eastAsia="ru-RU"/>
    </w:rPr>
  </w:style>
  <w:style w:type="character" w:customStyle="1" w:styleId="56">
    <w:name w:val="Знак Знак5"/>
    <w:locked/>
    <w:rsid w:val="008876F9"/>
    <w:rPr>
      <w:rFonts w:cs="Times New Roman"/>
      <w:sz w:val="24"/>
      <w:szCs w:val="24"/>
      <w:lang w:eastAsia="ru-RU" w:bidi="ar-SA"/>
    </w:rPr>
  </w:style>
  <w:style w:type="paragraph" w:styleId="affff4">
    <w:name w:val="Plain Text"/>
    <w:basedOn w:val="a1"/>
    <w:link w:val="affff5"/>
    <w:rsid w:val="008876F9"/>
    <w:pPr>
      <w:spacing w:after="0" w:line="240" w:lineRule="auto"/>
    </w:pPr>
    <w:rPr>
      <w:rFonts w:ascii="Courier New" w:eastAsia="Times New Roman" w:hAnsi="Courier New" w:cs="Times New Roman"/>
      <w:sz w:val="20"/>
      <w:szCs w:val="20"/>
      <w:lang w:eastAsia="ru-RU"/>
    </w:rPr>
  </w:style>
  <w:style w:type="character" w:customStyle="1" w:styleId="affff5">
    <w:name w:val="Текст Знак"/>
    <w:basedOn w:val="a2"/>
    <w:link w:val="affff4"/>
    <w:rsid w:val="008876F9"/>
    <w:rPr>
      <w:rFonts w:ascii="Courier New" w:eastAsia="Times New Roman" w:hAnsi="Courier New" w:cs="Times New Roman"/>
      <w:sz w:val="20"/>
      <w:szCs w:val="20"/>
      <w:lang w:eastAsia="ru-RU"/>
    </w:rPr>
  </w:style>
  <w:style w:type="paragraph" w:styleId="affff6">
    <w:name w:val="E-mail Signature"/>
    <w:basedOn w:val="a1"/>
    <w:link w:val="affff7"/>
    <w:rsid w:val="008876F9"/>
    <w:pPr>
      <w:spacing w:after="60" w:line="240" w:lineRule="auto"/>
      <w:jc w:val="both"/>
    </w:pPr>
    <w:rPr>
      <w:rFonts w:ascii="Times New Roman" w:eastAsia="Times New Roman" w:hAnsi="Times New Roman" w:cs="Times New Roman"/>
      <w:sz w:val="24"/>
      <w:szCs w:val="24"/>
      <w:lang w:eastAsia="ru-RU"/>
    </w:rPr>
  </w:style>
  <w:style w:type="character" w:customStyle="1" w:styleId="affff7">
    <w:name w:val="Электронная подпись Знак"/>
    <w:basedOn w:val="a2"/>
    <w:link w:val="affff6"/>
    <w:rsid w:val="008876F9"/>
    <w:rPr>
      <w:rFonts w:ascii="Times New Roman" w:eastAsia="Times New Roman" w:hAnsi="Times New Roman" w:cs="Times New Roman"/>
      <w:sz w:val="24"/>
      <w:szCs w:val="24"/>
      <w:lang w:eastAsia="ru-RU"/>
    </w:rPr>
  </w:style>
  <w:style w:type="paragraph" w:customStyle="1" w:styleId="Instruction">
    <w:name w:val="Instruction"/>
    <w:basedOn w:val="22"/>
    <w:rsid w:val="008876F9"/>
    <w:pPr>
      <w:tabs>
        <w:tab w:val="clear" w:pos="567"/>
        <w:tab w:val="num" w:pos="360"/>
      </w:tabs>
      <w:spacing w:before="180"/>
      <w:ind w:left="360" w:hanging="360"/>
    </w:pPr>
    <w:rPr>
      <w:b/>
      <w:bCs/>
      <w:szCs w:val="24"/>
    </w:rPr>
  </w:style>
  <w:style w:type="paragraph" w:customStyle="1" w:styleId="affff8">
    <w:name w:val="текст таблицы"/>
    <w:basedOn w:val="a1"/>
    <w:rsid w:val="008876F9"/>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rsid w:val="008876F9"/>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1"/>
    <w:rsid w:val="008876F9"/>
    <w:pPr>
      <w:spacing w:after="160" w:line="240" w:lineRule="exact"/>
    </w:pPr>
    <w:rPr>
      <w:rFonts w:ascii="Times New Roman" w:eastAsia="Times New Roman" w:hAnsi="Times New Roman" w:cs="Times New Roman"/>
      <w:sz w:val="20"/>
      <w:szCs w:val="20"/>
      <w:lang w:eastAsia="zh-CN"/>
    </w:rPr>
  </w:style>
  <w:style w:type="paragraph" w:customStyle="1" w:styleId="affff9">
    <w:name w:val="Знак Знак Знак Знак"/>
    <w:basedOn w:val="a1"/>
    <w:rsid w:val="008876F9"/>
    <w:pPr>
      <w:spacing w:after="160" w:line="240" w:lineRule="exact"/>
    </w:pPr>
    <w:rPr>
      <w:rFonts w:ascii="Times New Roman" w:eastAsia="Times New Roman" w:hAnsi="Times New Roman" w:cs="Times New Roman"/>
      <w:sz w:val="20"/>
      <w:szCs w:val="20"/>
      <w:lang w:eastAsia="zh-CN"/>
    </w:rPr>
  </w:style>
  <w:style w:type="paragraph" w:customStyle="1" w:styleId="affffa">
    <w:name w:val="Знак Знак Знак Знак Знак Знак"/>
    <w:basedOn w:val="a1"/>
    <w:rsid w:val="008876F9"/>
    <w:pPr>
      <w:spacing w:after="160" w:line="240" w:lineRule="exact"/>
    </w:pPr>
    <w:rPr>
      <w:rFonts w:ascii="Times New Roman" w:eastAsia="Times New Roman" w:hAnsi="Times New Roman" w:cs="Times New Roman"/>
      <w:sz w:val="20"/>
      <w:szCs w:val="20"/>
      <w:lang w:eastAsia="zh-CN"/>
    </w:rPr>
  </w:style>
  <w:style w:type="character" w:customStyle="1" w:styleId="DeltaViewInsertion">
    <w:name w:val="DeltaView Insertion"/>
    <w:rsid w:val="008876F9"/>
    <w:rPr>
      <w:color w:val="0000FF"/>
      <w:spacing w:val="0"/>
      <w:u w:val="double"/>
    </w:rPr>
  </w:style>
  <w:style w:type="table" w:customStyle="1" w:styleId="2f">
    <w:name w:val="Сетка таблицы2"/>
    <w:basedOn w:val="a3"/>
    <w:next w:val="aff0"/>
    <w:uiPriority w:val="59"/>
    <w:rsid w:val="008876F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laceholderText1">
    <w:name w:val="Placeholder Text1"/>
    <w:rsid w:val="008876F9"/>
    <w:rPr>
      <w:rFonts w:cs="Times New Roman"/>
      <w:color w:val="808080"/>
    </w:rPr>
  </w:style>
  <w:style w:type="character" w:styleId="affffb">
    <w:name w:val="Emphasis"/>
    <w:qFormat/>
    <w:rsid w:val="008876F9"/>
    <w:rPr>
      <w:rFonts w:cs="Times New Roman"/>
      <w:i/>
      <w:iCs/>
    </w:rPr>
  </w:style>
  <w:style w:type="paragraph" w:styleId="affffc">
    <w:name w:val="Document Map"/>
    <w:basedOn w:val="a1"/>
    <w:link w:val="affffd"/>
    <w:rsid w:val="008876F9"/>
    <w:pPr>
      <w:spacing w:after="0" w:line="240" w:lineRule="auto"/>
      <w:jc w:val="both"/>
    </w:pPr>
    <w:rPr>
      <w:rFonts w:ascii="Tahoma" w:eastAsia="Times New Roman" w:hAnsi="Tahoma" w:cs="Tahoma"/>
      <w:sz w:val="16"/>
      <w:szCs w:val="16"/>
      <w:lang w:eastAsia="ru-RU"/>
    </w:rPr>
  </w:style>
  <w:style w:type="character" w:customStyle="1" w:styleId="affffd">
    <w:name w:val="Схема документа Знак"/>
    <w:basedOn w:val="a2"/>
    <w:link w:val="affffc"/>
    <w:rsid w:val="008876F9"/>
    <w:rPr>
      <w:rFonts w:ascii="Tahoma" w:eastAsia="Times New Roman" w:hAnsi="Tahoma" w:cs="Tahoma"/>
      <w:sz w:val="16"/>
      <w:szCs w:val="16"/>
      <w:lang w:eastAsia="ru-RU"/>
    </w:rPr>
  </w:style>
  <w:style w:type="paragraph" w:customStyle="1" w:styleId="NoSpacing1">
    <w:name w:val="No Spacing1"/>
    <w:rsid w:val="008876F9"/>
    <w:pPr>
      <w:spacing w:after="0" w:line="240" w:lineRule="auto"/>
    </w:pPr>
    <w:rPr>
      <w:rFonts w:ascii="Times New Roman" w:eastAsia="Times New Roman" w:hAnsi="Times New Roman" w:cs="Times New Roman"/>
      <w:sz w:val="24"/>
      <w:szCs w:val="24"/>
      <w:lang w:eastAsia="ru-RU"/>
    </w:rPr>
  </w:style>
  <w:style w:type="paragraph" w:customStyle="1" w:styleId="a0">
    <w:name w:val="Дефис"/>
    <w:basedOn w:val="ListParagraph1"/>
    <w:link w:val="affffe"/>
    <w:rsid w:val="008876F9"/>
    <w:pPr>
      <w:numPr>
        <w:numId w:val="2"/>
      </w:numPr>
      <w:spacing w:after="0" w:line="240" w:lineRule="auto"/>
      <w:contextualSpacing/>
    </w:pPr>
    <w:rPr>
      <w:rFonts w:ascii="Times New Roman" w:hAnsi="Times New Roman" w:cs="Times New Roman"/>
      <w:sz w:val="24"/>
      <w:szCs w:val="24"/>
      <w:lang w:val="en-US"/>
    </w:rPr>
  </w:style>
  <w:style w:type="character" w:customStyle="1" w:styleId="affffe">
    <w:name w:val="Дефис Знак"/>
    <w:link w:val="a0"/>
    <w:locked/>
    <w:rsid w:val="008876F9"/>
    <w:rPr>
      <w:rFonts w:ascii="Times New Roman" w:eastAsia="Times New Roman" w:hAnsi="Times New Roman" w:cs="Times New Roman"/>
      <w:sz w:val="24"/>
      <w:szCs w:val="24"/>
      <w:lang w:val="en-US" w:eastAsia="ru-RU"/>
    </w:rPr>
  </w:style>
  <w:style w:type="paragraph" w:customStyle="1" w:styleId="0">
    <w:name w:val="Стиль полужирный По центру После:  0 пт"/>
    <w:basedOn w:val="a1"/>
    <w:rsid w:val="008876F9"/>
    <w:pPr>
      <w:spacing w:after="0" w:line="240" w:lineRule="auto"/>
      <w:jc w:val="center"/>
    </w:pPr>
    <w:rPr>
      <w:rFonts w:ascii="Times New Roman" w:eastAsia="Times New Roman" w:hAnsi="Times New Roman" w:cs="Times New Roman"/>
      <w:bCs/>
      <w:sz w:val="28"/>
      <w:szCs w:val="20"/>
      <w:lang w:eastAsia="ru-RU"/>
    </w:rPr>
  </w:style>
  <w:style w:type="paragraph" w:customStyle="1" w:styleId="2f0">
    <w:name w:val="Стиль Заголовок 2"/>
    <w:aliases w:val="H2 + По ширине Слева:  032 см Первая строка:  ..."/>
    <w:basedOn w:val="2"/>
    <w:rsid w:val="008876F9"/>
    <w:pPr>
      <w:keepNext/>
      <w:numPr>
        <w:ilvl w:val="1"/>
      </w:numPr>
      <w:tabs>
        <w:tab w:val="num" w:pos="756"/>
      </w:tabs>
      <w:autoSpaceDE/>
      <w:autoSpaceDN/>
      <w:adjustRightInd/>
      <w:spacing w:before="0" w:after="60"/>
      <w:ind w:left="180"/>
    </w:pPr>
    <w:rPr>
      <w:rFonts w:eastAsia="Times New Roman"/>
      <w:bCs/>
      <w:szCs w:val="20"/>
      <w:lang w:eastAsia="ru-RU"/>
    </w:rPr>
  </w:style>
  <w:style w:type="character" w:customStyle="1" w:styleId="47">
    <w:name w:val="Знак Знак4"/>
    <w:rsid w:val="008876F9"/>
    <w:rPr>
      <w:sz w:val="24"/>
      <w:lang w:val="ru-RU" w:eastAsia="ru-RU"/>
    </w:rPr>
  </w:style>
  <w:style w:type="paragraph" w:customStyle="1" w:styleId="FR1">
    <w:name w:val="FR1"/>
    <w:rsid w:val="008876F9"/>
    <w:pPr>
      <w:widowControl w:val="0"/>
      <w:spacing w:after="0" w:line="300" w:lineRule="auto"/>
      <w:ind w:firstLine="500"/>
    </w:pPr>
    <w:rPr>
      <w:rFonts w:ascii="Arial" w:eastAsia="Times New Roman" w:hAnsi="Arial" w:cs="Times New Roman"/>
      <w:sz w:val="16"/>
      <w:szCs w:val="20"/>
      <w:lang w:eastAsia="ru-RU"/>
    </w:rPr>
  </w:style>
  <w:style w:type="character" w:customStyle="1" w:styleId="3d">
    <w:name w:val="Знак Знак3"/>
    <w:rsid w:val="008876F9"/>
    <w:rPr>
      <w:rFonts w:cs="Times New Roman"/>
    </w:rPr>
  </w:style>
  <w:style w:type="character" w:customStyle="1" w:styleId="2f1">
    <w:name w:val="Знак Знак2"/>
    <w:rsid w:val="008876F9"/>
    <w:rPr>
      <w:b/>
    </w:rPr>
  </w:style>
  <w:style w:type="character" w:customStyle="1" w:styleId="1a">
    <w:name w:val="Знак Знак1"/>
    <w:rsid w:val="008876F9"/>
    <w:rPr>
      <w:rFonts w:ascii="Tahoma" w:hAnsi="Tahoma"/>
      <w:sz w:val="16"/>
    </w:rPr>
  </w:style>
  <w:style w:type="paragraph" w:customStyle="1" w:styleId="1b">
    <w:name w:val="Стиль Заголовок 1 + не полужирный"/>
    <w:basedOn w:val="1"/>
    <w:rsid w:val="008876F9"/>
    <w:pPr>
      <w:spacing w:line="240" w:lineRule="auto"/>
    </w:pPr>
    <w:rPr>
      <w:rFonts w:cs="Arial"/>
      <w:b w:val="0"/>
      <w:kern w:val="32"/>
      <w:sz w:val="28"/>
      <w:szCs w:val="32"/>
    </w:rPr>
  </w:style>
  <w:style w:type="character" w:customStyle="1" w:styleId="2f2">
    <w:name w:val="Основной текст (2)_"/>
    <w:link w:val="2f3"/>
    <w:locked/>
    <w:rsid w:val="008876F9"/>
    <w:rPr>
      <w:rFonts w:cs="Times New Roman"/>
      <w:sz w:val="23"/>
      <w:szCs w:val="23"/>
      <w:shd w:val="clear" w:color="auto" w:fill="FFFFFF"/>
    </w:rPr>
  </w:style>
  <w:style w:type="paragraph" w:customStyle="1" w:styleId="2f3">
    <w:name w:val="Основной текст (2)"/>
    <w:basedOn w:val="a1"/>
    <w:link w:val="2f2"/>
    <w:rsid w:val="008876F9"/>
    <w:pPr>
      <w:shd w:val="clear" w:color="auto" w:fill="FFFFFF"/>
      <w:spacing w:after="300" w:line="240" w:lineRule="atLeast"/>
    </w:pPr>
    <w:rPr>
      <w:rFonts w:cs="Times New Roman"/>
      <w:sz w:val="23"/>
      <w:szCs w:val="23"/>
    </w:rPr>
  </w:style>
  <w:style w:type="character" w:customStyle="1" w:styleId="2311">
    <w:name w:val="Знак Знак231"/>
    <w:locked/>
    <w:rsid w:val="008876F9"/>
    <w:rPr>
      <w:rFonts w:cs="Times New Roman"/>
      <w:sz w:val="24"/>
    </w:rPr>
  </w:style>
  <w:style w:type="character" w:customStyle="1" w:styleId="220">
    <w:name w:val="Знак Знак22"/>
    <w:locked/>
    <w:rsid w:val="008876F9"/>
    <w:rPr>
      <w:rFonts w:cs="Times New Roman"/>
      <w:sz w:val="24"/>
    </w:rPr>
  </w:style>
  <w:style w:type="character" w:customStyle="1" w:styleId="200">
    <w:name w:val="Знак Знак20"/>
    <w:locked/>
    <w:rsid w:val="008876F9"/>
    <w:rPr>
      <w:rFonts w:ascii="Tahoma" w:hAnsi="Tahoma" w:cs="Tahoma"/>
      <w:sz w:val="16"/>
      <w:szCs w:val="16"/>
    </w:rPr>
  </w:style>
  <w:style w:type="character" w:customStyle="1" w:styleId="190">
    <w:name w:val="Знак Знак19"/>
    <w:locked/>
    <w:rsid w:val="008876F9"/>
    <w:rPr>
      <w:rFonts w:cs="Times New Roman"/>
      <w:i/>
      <w:iCs/>
      <w:sz w:val="24"/>
      <w:szCs w:val="24"/>
    </w:rPr>
  </w:style>
  <w:style w:type="character" w:customStyle="1" w:styleId="180">
    <w:name w:val="Знак Знак18"/>
    <w:locked/>
    <w:rsid w:val="008876F9"/>
    <w:rPr>
      <w:rFonts w:ascii="Courier New" w:hAnsi="Courier New" w:cs="Times New Roman"/>
    </w:rPr>
  </w:style>
  <w:style w:type="character" w:customStyle="1" w:styleId="171">
    <w:name w:val="Знак Знак171"/>
    <w:locked/>
    <w:rsid w:val="008876F9"/>
    <w:rPr>
      <w:rFonts w:ascii="Cambria" w:hAnsi="Cambria" w:cs="Times New Roman"/>
      <w:b/>
      <w:bCs/>
      <w:kern w:val="28"/>
      <w:sz w:val="32"/>
      <w:szCs w:val="32"/>
    </w:rPr>
  </w:style>
  <w:style w:type="character" w:customStyle="1" w:styleId="160">
    <w:name w:val="Знак Знак16"/>
    <w:locked/>
    <w:rsid w:val="008876F9"/>
    <w:rPr>
      <w:rFonts w:cs="Times New Roman"/>
      <w:sz w:val="24"/>
      <w:szCs w:val="24"/>
    </w:rPr>
  </w:style>
  <w:style w:type="character" w:customStyle="1" w:styleId="150">
    <w:name w:val="Знак Знак15"/>
    <w:locked/>
    <w:rsid w:val="008876F9"/>
    <w:rPr>
      <w:rFonts w:cs="Times New Roman"/>
      <w:sz w:val="24"/>
      <w:szCs w:val="24"/>
    </w:rPr>
  </w:style>
  <w:style w:type="character" w:customStyle="1" w:styleId="140">
    <w:name w:val="Знак Знак14"/>
    <w:locked/>
    <w:rsid w:val="008876F9"/>
    <w:rPr>
      <w:rFonts w:ascii="Arial" w:hAnsi="Arial" w:cs="Times New Roman"/>
      <w:sz w:val="24"/>
      <w:szCs w:val="24"/>
      <w:shd w:val="pct20" w:color="auto" w:fill="auto"/>
    </w:rPr>
  </w:style>
  <w:style w:type="character" w:customStyle="1" w:styleId="130">
    <w:name w:val="Знак Знак13"/>
    <w:locked/>
    <w:rsid w:val="008876F9"/>
    <w:rPr>
      <w:rFonts w:cs="Times New Roman"/>
      <w:sz w:val="24"/>
      <w:szCs w:val="24"/>
    </w:rPr>
  </w:style>
  <w:style w:type="character" w:customStyle="1" w:styleId="120">
    <w:name w:val="Знак Знак12"/>
    <w:locked/>
    <w:rsid w:val="008876F9"/>
    <w:rPr>
      <w:rFonts w:cs="Times New Roman"/>
      <w:sz w:val="24"/>
      <w:szCs w:val="24"/>
    </w:rPr>
  </w:style>
  <w:style w:type="character" w:customStyle="1" w:styleId="1110">
    <w:name w:val="Знак Знак111"/>
    <w:locked/>
    <w:rsid w:val="008876F9"/>
    <w:rPr>
      <w:rFonts w:cs="Times New Roman"/>
      <w:sz w:val="24"/>
    </w:rPr>
  </w:style>
  <w:style w:type="character" w:customStyle="1" w:styleId="100">
    <w:name w:val="Знак Знак10"/>
    <w:locked/>
    <w:rsid w:val="008876F9"/>
    <w:rPr>
      <w:rFonts w:cs="Times New Roman"/>
      <w:sz w:val="24"/>
    </w:rPr>
  </w:style>
  <w:style w:type="character" w:customStyle="1" w:styleId="910">
    <w:name w:val="Знак Знак91"/>
    <w:locked/>
    <w:rsid w:val="008876F9"/>
    <w:rPr>
      <w:rFonts w:ascii="Courier New" w:hAnsi="Courier New" w:cs="Times New Roman"/>
    </w:rPr>
  </w:style>
  <w:style w:type="character" w:customStyle="1" w:styleId="82">
    <w:name w:val="Знак Знак8"/>
    <w:locked/>
    <w:rsid w:val="008876F9"/>
    <w:rPr>
      <w:rFonts w:cs="Times New Roman"/>
      <w:sz w:val="24"/>
      <w:szCs w:val="24"/>
    </w:rPr>
  </w:style>
  <w:style w:type="character" w:customStyle="1" w:styleId="72">
    <w:name w:val="Знак Знак7"/>
    <w:locked/>
    <w:rsid w:val="008876F9"/>
    <w:rPr>
      <w:rFonts w:cs="Times New Roman"/>
    </w:rPr>
  </w:style>
  <w:style w:type="character" w:customStyle="1" w:styleId="62">
    <w:name w:val="Знак Знак6"/>
    <w:locked/>
    <w:rsid w:val="008876F9"/>
    <w:rPr>
      <w:rFonts w:cs="Times New Roman"/>
      <w:b/>
      <w:bCs/>
    </w:rPr>
  </w:style>
  <w:style w:type="character" w:styleId="afffff">
    <w:name w:val="Placeholder Text"/>
    <w:rsid w:val="008876F9"/>
    <w:rPr>
      <w:rFonts w:cs="Times New Roman"/>
      <w:color w:val="808080"/>
    </w:rPr>
  </w:style>
  <w:style w:type="character" w:customStyle="1" w:styleId="510">
    <w:name w:val="Знак Знак51"/>
    <w:locked/>
    <w:rsid w:val="008876F9"/>
    <w:rPr>
      <w:rFonts w:cs="Times New Roman"/>
    </w:rPr>
  </w:style>
  <w:style w:type="character" w:customStyle="1" w:styleId="300">
    <w:name w:val="Знак Знак30"/>
    <w:locked/>
    <w:rsid w:val="008876F9"/>
    <w:rPr>
      <w:rFonts w:ascii="Tahoma" w:hAnsi="Tahoma" w:cs="Tahoma"/>
      <w:sz w:val="16"/>
      <w:szCs w:val="16"/>
    </w:rPr>
  </w:style>
  <w:style w:type="character" w:customStyle="1" w:styleId="241">
    <w:name w:val="Знак Знак241"/>
    <w:rsid w:val="008876F9"/>
    <w:rPr>
      <w:rFonts w:cs="Times New Roman"/>
      <w:b/>
      <w:sz w:val="28"/>
      <w:lang w:val="ru-RU" w:eastAsia="ru-RU" w:bidi="ar-SA"/>
    </w:rPr>
  </w:style>
  <w:style w:type="character" w:customStyle="1" w:styleId="410">
    <w:name w:val="Знак Знак41"/>
    <w:rsid w:val="008876F9"/>
    <w:rPr>
      <w:sz w:val="24"/>
      <w:lang w:val="ru-RU" w:eastAsia="ru-RU"/>
    </w:rPr>
  </w:style>
  <w:style w:type="character" w:customStyle="1" w:styleId="310">
    <w:name w:val="Знак Знак31"/>
    <w:rsid w:val="008876F9"/>
    <w:rPr>
      <w:rFonts w:cs="Times New Roman"/>
    </w:rPr>
  </w:style>
  <w:style w:type="character" w:customStyle="1" w:styleId="2100">
    <w:name w:val="Знак Знак210"/>
    <w:rsid w:val="008876F9"/>
    <w:rPr>
      <w:b/>
    </w:rPr>
  </w:style>
  <w:style w:type="character" w:customStyle="1" w:styleId="1100">
    <w:name w:val="Знак Знак110"/>
    <w:rsid w:val="008876F9"/>
    <w:rPr>
      <w:rFonts w:ascii="Tahoma" w:hAnsi="Tahoma"/>
      <w:sz w:val="16"/>
    </w:rPr>
  </w:style>
  <w:style w:type="character" w:customStyle="1" w:styleId="211">
    <w:name w:val="Знак Знак21"/>
    <w:rsid w:val="008876F9"/>
    <w:rPr>
      <w:rFonts w:cs="Times New Roman"/>
      <w:noProof/>
      <w:sz w:val="24"/>
      <w:lang w:val="ru-RU" w:eastAsia="ru-RU" w:bidi="ar-SA"/>
    </w:rPr>
  </w:style>
  <w:style w:type="character" w:customStyle="1" w:styleId="afffff0">
    <w:name w:val="Основной текст_"/>
    <w:link w:val="73"/>
    <w:locked/>
    <w:rsid w:val="008876F9"/>
    <w:rPr>
      <w:sz w:val="21"/>
      <w:szCs w:val="21"/>
      <w:shd w:val="clear" w:color="auto" w:fill="FFFFFF"/>
    </w:rPr>
  </w:style>
  <w:style w:type="character" w:customStyle="1" w:styleId="48">
    <w:name w:val="Основной текст4"/>
    <w:rsid w:val="008876F9"/>
    <w:rPr>
      <w:rFonts w:ascii="Times New Roman" w:hAnsi="Times New Roman" w:cs="Times New Roman"/>
      <w:spacing w:val="0"/>
      <w:sz w:val="21"/>
      <w:szCs w:val="21"/>
      <w:u w:val="single"/>
      <w:lang w:val="en-US" w:eastAsia="x-none"/>
    </w:rPr>
  </w:style>
  <w:style w:type="character" w:customStyle="1" w:styleId="57">
    <w:name w:val="Основной текст5"/>
    <w:rsid w:val="008876F9"/>
    <w:rPr>
      <w:sz w:val="21"/>
      <w:szCs w:val="21"/>
      <w:shd w:val="clear" w:color="auto" w:fill="FFFFFF"/>
    </w:rPr>
  </w:style>
  <w:style w:type="paragraph" w:customStyle="1" w:styleId="73">
    <w:name w:val="Основной текст7"/>
    <w:basedOn w:val="a1"/>
    <w:link w:val="afffff0"/>
    <w:rsid w:val="008876F9"/>
    <w:pPr>
      <w:shd w:val="clear" w:color="auto" w:fill="FFFFFF"/>
      <w:spacing w:before="6660" w:after="0" w:line="254" w:lineRule="exact"/>
      <w:jc w:val="center"/>
    </w:pPr>
    <w:rPr>
      <w:sz w:val="21"/>
      <w:szCs w:val="21"/>
    </w:rPr>
  </w:style>
  <w:style w:type="paragraph" w:customStyle="1" w:styleId="1c">
    <w:name w:val="Заголовок оглавления1"/>
    <w:basedOn w:val="1"/>
    <w:next w:val="a1"/>
    <w:unhideWhenUsed/>
    <w:qFormat/>
    <w:rsid w:val="008876F9"/>
    <w:pPr>
      <w:keepLines/>
      <w:spacing w:before="240" w:line="259" w:lineRule="auto"/>
      <w:jc w:val="left"/>
      <w:outlineLvl w:val="9"/>
    </w:pPr>
    <w:rPr>
      <w:rFonts w:ascii="Cambria" w:hAnsi="Cambria"/>
      <w:b w:val="0"/>
      <w:color w:val="365F91"/>
      <w:sz w:val="32"/>
      <w:szCs w:val="32"/>
    </w:rPr>
  </w:style>
  <w:style w:type="paragraph" w:customStyle="1" w:styleId="3e">
    <w:name w:val="Стиль3 Знак Знак"/>
    <w:basedOn w:val="27"/>
    <w:rsid w:val="008876F9"/>
    <w:pPr>
      <w:widowControl w:val="0"/>
      <w:tabs>
        <w:tab w:val="num" w:pos="360"/>
      </w:tabs>
      <w:adjustRightInd w:val="0"/>
      <w:spacing w:after="0" w:line="240" w:lineRule="auto"/>
      <w:ind w:left="283"/>
      <w:jc w:val="both"/>
    </w:pPr>
    <w:rPr>
      <w:sz w:val="24"/>
      <w:lang w:val="x-none" w:eastAsia="x-none"/>
    </w:rPr>
  </w:style>
  <w:style w:type="paragraph" w:customStyle="1" w:styleId="1d">
    <w:name w:val="Абзац списка1"/>
    <w:basedOn w:val="a1"/>
    <w:rsid w:val="008876F9"/>
    <w:pPr>
      <w:ind w:left="720"/>
      <w:contextualSpacing/>
    </w:pPr>
    <w:rPr>
      <w:rFonts w:ascii="Calibri" w:eastAsia="Calibri" w:hAnsi="Calibri" w:cs="Times New Roman"/>
      <w:szCs w:val="20"/>
    </w:rPr>
  </w:style>
  <w:style w:type="paragraph" w:customStyle="1" w:styleId="2f4">
    <w:name w:val="Абзац списка2"/>
    <w:basedOn w:val="a1"/>
    <w:rsid w:val="008876F9"/>
    <w:pPr>
      <w:ind w:left="720"/>
      <w:contextualSpacing/>
    </w:pPr>
    <w:rPr>
      <w:rFonts w:ascii="Calibri" w:eastAsia="Times New Roman" w:hAnsi="Calibri" w:cs="Times New Roman"/>
    </w:rPr>
  </w:style>
  <w:style w:type="character" w:customStyle="1" w:styleId="ConsPlusNormal0">
    <w:name w:val="ConsPlusNormal Знак"/>
    <w:link w:val="ConsPlusNormal"/>
    <w:locked/>
    <w:rsid w:val="008876F9"/>
    <w:rPr>
      <w:rFonts w:ascii="Calibri" w:eastAsia="Times New Roman" w:hAnsi="Calibri" w:cs="Calibri"/>
      <w:sz w:val="24"/>
      <w:szCs w:val="20"/>
      <w:lang w:eastAsia="ru-RU"/>
    </w:rPr>
  </w:style>
  <w:style w:type="character" w:customStyle="1" w:styleId="1e">
    <w:name w:val="Заголовок №1_"/>
    <w:link w:val="1f"/>
    <w:locked/>
    <w:rsid w:val="008876F9"/>
    <w:rPr>
      <w:sz w:val="51"/>
      <w:szCs w:val="51"/>
      <w:shd w:val="clear" w:color="auto" w:fill="FFFFFF"/>
    </w:rPr>
  </w:style>
  <w:style w:type="paragraph" w:customStyle="1" w:styleId="1f">
    <w:name w:val="Заголовок №1"/>
    <w:basedOn w:val="a1"/>
    <w:link w:val="1e"/>
    <w:rsid w:val="008876F9"/>
    <w:pPr>
      <w:shd w:val="clear" w:color="auto" w:fill="FFFFFF"/>
      <w:spacing w:before="3720" w:after="240" w:line="240" w:lineRule="atLeast"/>
      <w:jc w:val="center"/>
      <w:outlineLvl w:val="0"/>
    </w:pPr>
    <w:rPr>
      <w:sz w:val="51"/>
      <w:szCs w:val="51"/>
    </w:rPr>
  </w:style>
  <w:style w:type="paragraph" w:customStyle="1" w:styleId="3f">
    <w:name w:val="3"/>
    <w:basedOn w:val="a1"/>
    <w:rsid w:val="008876F9"/>
    <w:pPr>
      <w:suppressAutoHyphens/>
      <w:spacing w:after="0" w:line="240" w:lineRule="auto"/>
      <w:jc w:val="both"/>
    </w:pPr>
    <w:rPr>
      <w:rFonts w:ascii="Times New Roman" w:eastAsia="Times New Roman" w:hAnsi="Times New Roman" w:cs="Times New Roman"/>
      <w:sz w:val="24"/>
      <w:szCs w:val="24"/>
      <w:lang w:eastAsia="ar-SA"/>
    </w:rPr>
  </w:style>
  <w:style w:type="paragraph" w:customStyle="1" w:styleId="212">
    <w:name w:val="Основной текст 21"/>
    <w:basedOn w:val="a1"/>
    <w:rsid w:val="008876F9"/>
    <w:pPr>
      <w:suppressAutoHyphens/>
      <w:spacing w:after="0" w:line="240" w:lineRule="auto"/>
      <w:ind w:firstLine="567"/>
      <w:jc w:val="both"/>
    </w:pPr>
    <w:rPr>
      <w:rFonts w:ascii="Times New Roman" w:eastAsia="Times New Roman" w:hAnsi="Times New Roman" w:cs="Times New Roman"/>
      <w:sz w:val="24"/>
      <w:szCs w:val="20"/>
      <w:lang w:eastAsia="ar-SA"/>
    </w:rPr>
  </w:style>
  <w:style w:type="character" w:customStyle="1" w:styleId="afffff1">
    <w:name w:val="Колонтитул_"/>
    <w:link w:val="afffff2"/>
    <w:locked/>
    <w:rsid w:val="008876F9"/>
    <w:rPr>
      <w:sz w:val="20"/>
      <w:szCs w:val="20"/>
      <w:shd w:val="clear" w:color="auto" w:fill="FFFFFF"/>
    </w:rPr>
  </w:style>
  <w:style w:type="character" w:customStyle="1" w:styleId="101">
    <w:name w:val="Колонтитул + 10"/>
    <w:aliases w:val="5 pt"/>
    <w:rsid w:val="008876F9"/>
    <w:rPr>
      <w:rFonts w:ascii="Times New Roman" w:hAnsi="Times New Roman" w:cs="Times New Roman"/>
      <w:spacing w:val="0"/>
      <w:sz w:val="21"/>
      <w:szCs w:val="21"/>
    </w:rPr>
  </w:style>
  <w:style w:type="paragraph" w:customStyle="1" w:styleId="afffff2">
    <w:name w:val="Колонтитул"/>
    <w:basedOn w:val="a1"/>
    <w:link w:val="afffff1"/>
    <w:rsid w:val="008876F9"/>
    <w:pPr>
      <w:shd w:val="clear" w:color="auto" w:fill="FFFFFF"/>
      <w:spacing w:after="0" w:line="240" w:lineRule="auto"/>
    </w:pPr>
    <w:rPr>
      <w:sz w:val="20"/>
      <w:szCs w:val="20"/>
    </w:rPr>
  </w:style>
  <w:style w:type="paragraph" w:customStyle="1" w:styleId="xl53">
    <w:name w:val="xl53"/>
    <w:basedOn w:val="a1"/>
    <w:rsid w:val="008876F9"/>
    <w:pPr>
      <w:suppressAutoHyphens/>
      <w:spacing w:before="280" w:after="280" w:line="240" w:lineRule="auto"/>
      <w:jc w:val="center"/>
    </w:pPr>
    <w:rPr>
      <w:rFonts w:ascii="Times New Roman" w:eastAsia="Times New Roman" w:hAnsi="Times New Roman" w:cs="Times New Roman"/>
      <w:b/>
      <w:bCs/>
      <w:sz w:val="24"/>
      <w:szCs w:val="24"/>
      <w:lang w:eastAsia="ar-SA"/>
    </w:rPr>
  </w:style>
  <w:style w:type="table" w:customStyle="1" w:styleId="113">
    <w:name w:val="Сетка таблицы11"/>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format">
    <w:name w:val="Nonformat Знак"/>
    <w:link w:val="Nonformat0"/>
    <w:locked/>
    <w:rsid w:val="008876F9"/>
    <w:rPr>
      <w:rFonts w:ascii="consultant" w:eastAsia="Arial" w:hAnsi="consultant"/>
      <w:lang w:eastAsia="ar-SA"/>
    </w:rPr>
  </w:style>
  <w:style w:type="paragraph" w:customStyle="1" w:styleId="Nonformat0">
    <w:name w:val="Nonformat"/>
    <w:basedOn w:val="a1"/>
    <w:link w:val="Nonformat"/>
    <w:rsid w:val="008876F9"/>
    <w:pPr>
      <w:widowControl w:val="0"/>
      <w:suppressAutoHyphens/>
      <w:spacing w:after="0" w:line="240" w:lineRule="auto"/>
    </w:pPr>
    <w:rPr>
      <w:rFonts w:ascii="consultant" w:eastAsia="Arial" w:hAnsi="consultant"/>
      <w:lang w:eastAsia="ar-SA"/>
    </w:rPr>
  </w:style>
  <w:style w:type="numbering" w:customStyle="1" w:styleId="2f5">
    <w:name w:val="Нет списка2"/>
    <w:next w:val="a4"/>
    <w:uiPriority w:val="99"/>
    <w:semiHidden/>
    <w:unhideWhenUsed/>
    <w:rsid w:val="008876F9"/>
  </w:style>
  <w:style w:type="numbering" w:customStyle="1" w:styleId="1111">
    <w:name w:val="Нет списка111"/>
    <w:next w:val="a4"/>
    <w:uiPriority w:val="99"/>
    <w:semiHidden/>
    <w:unhideWhenUsed/>
    <w:rsid w:val="008876F9"/>
  </w:style>
  <w:style w:type="table" w:customStyle="1" w:styleId="3f0">
    <w:name w:val="Сетка таблицы3"/>
    <w:basedOn w:val="a3"/>
    <w:next w:val="aff0"/>
    <w:rsid w:val="008876F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Сетка таблицы13"/>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
    <w:basedOn w:val="a3"/>
    <w:next w:val="aff0"/>
    <w:uiPriority w:val="59"/>
    <w:rsid w:val="008876F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f1">
    <w:name w:val="Нет списка3"/>
    <w:next w:val="a4"/>
    <w:uiPriority w:val="99"/>
    <w:semiHidden/>
    <w:unhideWhenUsed/>
    <w:rsid w:val="008876F9"/>
  </w:style>
  <w:style w:type="numbering" w:customStyle="1" w:styleId="122">
    <w:name w:val="Нет списка12"/>
    <w:next w:val="a4"/>
    <w:uiPriority w:val="99"/>
    <w:semiHidden/>
    <w:unhideWhenUsed/>
    <w:rsid w:val="008876F9"/>
  </w:style>
  <w:style w:type="table" w:customStyle="1" w:styleId="58">
    <w:name w:val="Сетка таблицы5"/>
    <w:basedOn w:val="a3"/>
    <w:next w:val="aff0"/>
    <w:rsid w:val="008876F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Сетка таблицы14"/>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a">
    <w:name w:val="Нет списка4"/>
    <w:next w:val="a4"/>
    <w:uiPriority w:val="99"/>
    <w:semiHidden/>
    <w:unhideWhenUsed/>
    <w:rsid w:val="008876F9"/>
  </w:style>
  <w:style w:type="numbering" w:customStyle="1" w:styleId="132">
    <w:name w:val="Нет списка13"/>
    <w:next w:val="a4"/>
    <w:uiPriority w:val="99"/>
    <w:semiHidden/>
    <w:unhideWhenUsed/>
    <w:rsid w:val="008876F9"/>
  </w:style>
  <w:style w:type="table" w:customStyle="1" w:styleId="63">
    <w:name w:val="Сетка таблицы6"/>
    <w:basedOn w:val="a3"/>
    <w:next w:val="aff0"/>
    <w:uiPriority w:val="99"/>
    <w:rsid w:val="008876F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етка таблицы111"/>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Сетка таблицы131"/>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Сетка таблицы151"/>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
    <w:name w:val="Нет списка5"/>
    <w:next w:val="a4"/>
    <w:uiPriority w:val="99"/>
    <w:semiHidden/>
    <w:unhideWhenUsed/>
    <w:rsid w:val="008876F9"/>
  </w:style>
  <w:style w:type="numbering" w:customStyle="1" w:styleId="142">
    <w:name w:val="Нет списка14"/>
    <w:next w:val="a4"/>
    <w:uiPriority w:val="99"/>
    <w:semiHidden/>
    <w:unhideWhenUsed/>
    <w:rsid w:val="008876F9"/>
  </w:style>
  <w:style w:type="table" w:customStyle="1" w:styleId="74">
    <w:name w:val="Сетка таблицы7"/>
    <w:basedOn w:val="a3"/>
    <w:next w:val="aff0"/>
    <w:rsid w:val="008876F9"/>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
    <w:name w:val="Сетка таблицы17"/>
    <w:basedOn w:val="a3"/>
    <w:next w:val="aff0"/>
    <w:uiPriority w:val="59"/>
    <w:rsid w:val="008876F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3">
    <w:name w:val="TOC Heading"/>
    <w:basedOn w:val="1"/>
    <w:next w:val="a1"/>
    <w:unhideWhenUsed/>
    <w:qFormat/>
    <w:rsid w:val="008876F9"/>
    <w:pPr>
      <w:keepLines/>
      <w:spacing w:before="480" w:line="276" w:lineRule="auto"/>
      <w:jc w:val="left"/>
      <w:outlineLvl w:val="9"/>
    </w:pPr>
    <w:rPr>
      <w:rFonts w:ascii="Cambria" w:hAnsi="Cambria"/>
      <w:bCs/>
      <w:color w:val="365F91"/>
      <w:sz w:val="28"/>
      <w:szCs w:val="28"/>
    </w:rPr>
  </w:style>
  <w:style w:type="paragraph" w:styleId="2f6">
    <w:name w:val="Quote"/>
    <w:basedOn w:val="a1"/>
    <w:next w:val="a1"/>
    <w:link w:val="2f7"/>
    <w:qFormat/>
    <w:rsid w:val="008876F9"/>
    <w:rPr>
      <w:rFonts w:ascii="Calibri" w:eastAsia="Calibri" w:hAnsi="Calibri" w:cs="Times New Roman"/>
      <w:i/>
      <w:iCs/>
      <w:color w:val="000000"/>
    </w:rPr>
  </w:style>
  <w:style w:type="character" w:customStyle="1" w:styleId="2f7">
    <w:name w:val="Цитата 2 Знак"/>
    <w:basedOn w:val="a2"/>
    <w:link w:val="2f6"/>
    <w:rsid w:val="008876F9"/>
    <w:rPr>
      <w:rFonts w:ascii="Calibri" w:eastAsia="Calibri" w:hAnsi="Calibri" w:cs="Times New Roman"/>
      <w:i/>
      <w:iCs/>
      <w:color w:val="000000"/>
    </w:rPr>
  </w:style>
  <w:style w:type="character" w:styleId="afffff4">
    <w:name w:val="Intense Emphasis"/>
    <w:uiPriority w:val="21"/>
    <w:qFormat/>
    <w:rsid w:val="008876F9"/>
    <w:rPr>
      <w:b/>
      <w:bCs/>
      <w:i/>
      <w:iCs/>
      <w:color w:val="4F81BD"/>
    </w:rPr>
  </w:style>
  <w:style w:type="character" w:customStyle="1" w:styleId="39">
    <w:name w:val="Стиль3 Знак"/>
    <w:link w:val="38"/>
    <w:rsid w:val="008876F9"/>
    <w:rPr>
      <w:rFonts w:ascii="Times New Roman" w:eastAsia="Times New Roman" w:hAnsi="Times New Roman" w:cs="Times New Roman"/>
      <w:sz w:val="24"/>
      <w:szCs w:val="20"/>
      <w:lang w:eastAsia="ru-RU"/>
    </w:rPr>
  </w:style>
  <w:style w:type="character" w:customStyle="1" w:styleId="address2">
    <w:name w:val="address2"/>
    <w:rsid w:val="008876F9"/>
  </w:style>
  <w:style w:type="paragraph" w:styleId="afffff5">
    <w:name w:val="Revision"/>
    <w:hidden/>
    <w:uiPriority w:val="99"/>
    <w:semiHidden/>
    <w:rsid w:val="008876F9"/>
    <w:pPr>
      <w:spacing w:after="0" w:line="240" w:lineRule="auto"/>
    </w:pPr>
    <w:rPr>
      <w:rFonts w:ascii="Calibri" w:eastAsia="Calibri" w:hAnsi="Calibri" w:cs="Times New Roman"/>
    </w:rPr>
  </w:style>
  <w:style w:type="character" w:customStyle="1" w:styleId="1f0">
    <w:name w:val="Основной шрифт абзаца1"/>
    <w:rsid w:val="008876F9"/>
  </w:style>
  <w:style w:type="character" w:customStyle="1" w:styleId="-">
    <w:name w:val="Интернет-ссылка"/>
    <w:rsid w:val="008876F9"/>
    <w:rPr>
      <w:rFonts w:cs="Times New Roman"/>
      <w:color w:val="0000FF"/>
      <w:u w:val="single"/>
    </w:rPr>
  </w:style>
  <w:style w:type="character" w:customStyle="1" w:styleId="FontStyle27">
    <w:name w:val="Font Style27"/>
    <w:rsid w:val="008876F9"/>
    <w:rPr>
      <w:rFonts w:ascii="Times New Roman" w:hAnsi="Times New Roman" w:cs="Times New Roman"/>
      <w:sz w:val="26"/>
      <w:szCs w:val="26"/>
    </w:rPr>
  </w:style>
  <w:style w:type="character" w:customStyle="1" w:styleId="WW8Num1z0">
    <w:name w:val="WW8Num1z0"/>
    <w:rsid w:val="008876F9"/>
    <w:rPr>
      <w:rFonts w:ascii="Symbol" w:hAnsi="Symbol" w:cs="Symbol"/>
    </w:rPr>
  </w:style>
  <w:style w:type="character" w:customStyle="1" w:styleId="WW8Num1z1">
    <w:name w:val="WW8Num1z1"/>
    <w:rsid w:val="008876F9"/>
    <w:rPr>
      <w:rFonts w:ascii="Courier New" w:hAnsi="Courier New" w:cs="Courier New"/>
    </w:rPr>
  </w:style>
  <w:style w:type="character" w:customStyle="1" w:styleId="WW8Num1z2">
    <w:name w:val="WW8Num1z2"/>
    <w:rsid w:val="008876F9"/>
    <w:rPr>
      <w:rFonts w:ascii="Wingdings" w:hAnsi="Wingdings" w:cs="Wingdings"/>
    </w:rPr>
  </w:style>
  <w:style w:type="character" w:customStyle="1" w:styleId="WW8Num1z3">
    <w:name w:val="WW8Num1z3"/>
    <w:rsid w:val="008876F9"/>
  </w:style>
  <w:style w:type="character" w:customStyle="1" w:styleId="WW8Num1z4">
    <w:name w:val="WW8Num1z4"/>
    <w:rsid w:val="008876F9"/>
  </w:style>
  <w:style w:type="character" w:customStyle="1" w:styleId="WW8Num1z5">
    <w:name w:val="WW8Num1z5"/>
    <w:rsid w:val="008876F9"/>
  </w:style>
  <w:style w:type="character" w:customStyle="1" w:styleId="WW8Num1z6">
    <w:name w:val="WW8Num1z6"/>
    <w:rsid w:val="008876F9"/>
  </w:style>
  <w:style w:type="character" w:customStyle="1" w:styleId="WW8Num1z7">
    <w:name w:val="WW8Num1z7"/>
    <w:rsid w:val="008876F9"/>
  </w:style>
  <w:style w:type="character" w:customStyle="1" w:styleId="WW8Num1z8">
    <w:name w:val="WW8Num1z8"/>
    <w:rsid w:val="008876F9"/>
  </w:style>
  <w:style w:type="character" w:customStyle="1" w:styleId="WW8Num2z0">
    <w:name w:val="WW8Num2z0"/>
    <w:rsid w:val="008876F9"/>
  </w:style>
  <w:style w:type="character" w:customStyle="1" w:styleId="WW8Num3z0">
    <w:name w:val="WW8Num3z0"/>
    <w:rsid w:val="008876F9"/>
    <w:rPr>
      <w:b w:val="0"/>
      <w:sz w:val="24"/>
      <w:szCs w:val="24"/>
    </w:rPr>
  </w:style>
  <w:style w:type="character" w:customStyle="1" w:styleId="WW8Num4z0">
    <w:name w:val="WW8Num4z0"/>
    <w:rsid w:val="008876F9"/>
  </w:style>
  <w:style w:type="character" w:customStyle="1" w:styleId="WW8Num5z0">
    <w:name w:val="WW8Num5z0"/>
    <w:rsid w:val="008876F9"/>
  </w:style>
  <w:style w:type="character" w:customStyle="1" w:styleId="WW8Num6z0">
    <w:name w:val="WW8Num6z0"/>
    <w:rsid w:val="008876F9"/>
    <w:rPr>
      <w:b w:val="0"/>
      <w:sz w:val="24"/>
      <w:szCs w:val="24"/>
    </w:rPr>
  </w:style>
  <w:style w:type="character" w:customStyle="1" w:styleId="WW8Num7z0">
    <w:name w:val="WW8Num7z0"/>
    <w:rsid w:val="008876F9"/>
    <w:rPr>
      <w:rFonts w:ascii="Symbol" w:hAnsi="Symbol" w:cs="Symbol"/>
      <w:sz w:val="24"/>
      <w:szCs w:val="24"/>
    </w:rPr>
  </w:style>
  <w:style w:type="character" w:customStyle="1" w:styleId="WW8Num8z0">
    <w:name w:val="WW8Num8z0"/>
    <w:rsid w:val="008876F9"/>
    <w:rPr>
      <w:rFonts w:ascii="Symbol" w:hAnsi="Symbol" w:cs="Symbol"/>
      <w:sz w:val="24"/>
      <w:szCs w:val="24"/>
      <w:shd w:val="clear" w:color="auto" w:fill="FFFF00"/>
    </w:rPr>
  </w:style>
  <w:style w:type="character" w:customStyle="1" w:styleId="WW8Num9z0">
    <w:name w:val="WW8Num9z0"/>
    <w:rsid w:val="008876F9"/>
    <w:rPr>
      <w:b w:val="0"/>
      <w:sz w:val="24"/>
      <w:szCs w:val="24"/>
    </w:rPr>
  </w:style>
  <w:style w:type="character" w:customStyle="1" w:styleId="WW8Num10z0">
    <w:name w:val="WW8Num10z0"/>
    <w:rsid w:val="008876F9"/>
  </w:style>
  <w:style w:type="character" w:customStyle="1" w:styleId="WW8Num11z0">
    <w:name w:val="WW8Num11z0"/>
    <w:rsid w:val="008876F9"/>
  </w:style>
  <w:style w:type="character" w:customStyle="1" w:styleId="64">
    <w:name w:val="Основной шрифт абзаца6"/>
    <w:rsid w:val="008876F9"/>
  </w:style>
  <w:style w:type="character" w:customStyle="1" w:styleId="5a">
    <w:name w:val="Основной шрифт абзаца5"/>
    <w:rsid w:val="008876F9"/>
  </w:style>
  <w:style w:type="character" w:customStyle="1" w:styleId="WW8Num12z0">
    <w:name w:val="WW8Num12z0"/>
    <w:rsid w:val="008876F9"/>
    <w:rPr>
      <w:rFonts w:ascii="Symbol" w:hAnsi="Symbol" w:cs="Symbol"/>
      <w:sz w:val="24"/>
      <w:szCs w:val="24"/>
    </w:rPr>
  </w:style>
  <w:style w:type="character" w:customStyle="1" w:styleId="4b">
    <w:name w:val="Основной шрифт абзаца4"/>
    <w:rsid w:val="008876F9"/>
  </w:style>
  <w:style w:type="character" w:customStyle="1" w:styleId="WW8Num13z0">
    <w:name w:val="WW8Num13z0"/>
    <w:rsid w:val="008876F9"/>
  </w:style>
  <w:style w:type="character" w:customStyle="1" w:styleId="WW8Num14z0">
    <w:name w:val="WW8Num14z0"/>
    <w:rsid w:val="008876F9"/>
    <w:rPr>
      <w:rFonts w:ascii="Symbol" w:hAnsi="Symbol" w:cs="Symbol"/>
      <w:sz w:val="24"/>
      <w:szCs w:val="24"/>
    </w:rPr>
  </w:style>
  <w:style w:type="character" w:customStyle="1" w:styleId="3f2">
    <w:name w:val="Основной шрифт абзаца3"/>
    <w:rsid w:val="008876F9"/>
  </w:style>
  <w:style w:type="character" w:customStyle="1" w:styleId="WW8Num15z0">
    <w:name w:val="WW8Num15z0"/>
    <w:rsid w:val="008876F9"/>
    <w:rPr>
      <w:b w:val="0"/>
      <w:sz w:val="24"/>
      <w:szCs w:val="24"/>
    </w:rPr>
  </w:style>
  <w:style w:type="character" w:customStyle="1" w:styleId="WW8Num16z0">
    <w:name w:val="WW8Num16z0"/>
    <w:rsid w:val="008876F9"/>
    <w:rPr>
      <w:b w:val="0"/>
      <w:sz w:val="24"/>
      <w:szCs w:val="24"/>
    </w:rPr>
  </w:style>
  <w:style w:type="character" w:customStyle="1" w:styleId="WW8Num16z1">
    <w:name w:val="WW8Num16z1"/>
    <w:rsid w:val="008876F9"/>
  </w:style>
  <w:style w:type="character" w:customStyle="1" w:styleId="WW8Num16z2">
    <w:name w:val="WW8Num16z2"/>
    <w:rsid w:val="008876F9"/>
  </w:style>
  <w:style w:type="character" w:customStyle="1" w:styleId="WW8Num16z3">
    <w:name w:val="WW8Num16z3"/>
    <w:rsid w:val="008876F9"/>
  </w:style>
  <w:style w:type="character" w:customStyle="1" w:styleId="WW8Num16z4">
    <w:name w:val="WW8Num16z4"/>
    <w:rsid w:val="008876F9"/>
  </w:style>
  <w:style w:type="character" w:customStyle="1" w:styleId="WW8Num16z5">
    <w:name w:val="WW8Num16z5"/>
    <w:rsid w:val="008876F9"/>
  </w:style>
  <w:style w:type="character" w:customStyle="1" w:styleId="WW8Num16z6">
    <w:name w:val="WW8Num16z6"/>
    <w:rsid w:val="008876F9"/>
  </w:style>
  <w:style w:type="character" w:customStyle="1" w:styleId="WW8Num16z7">
    <w:name w:val="WW8Num16z7"/>
    <w:rsid w:val="008876F9"/>
  </w:style>
  <w:style w:type="character" w:customStyle="1" w:styleId="WW8Num16z8">
    <w:name w:val="WW8Num16z8"/>
    <w:rsid w:val="008876F9"/>
  </w:style>
  <w:style w:type="character" w:customStyle="1" w:styleId="2f8">
    <w:name w:val="Основной шрифт абзаца2"/>
    <w:rsid w:val="008876F9"/>
  </w:style>
  <w:style w:type="character" w:customStyle="1" w:styleId="WW8Num2z1">
    <w:name w:val="WW8Num2z1"/>
    <w:rsid w:val="008876F9"/>
  </w:style>
  <w:style w:type="character" w:customStyle="1" w:styleId="WW8Num2z2">
    <w:name w:val="WW8Num2z2"/>
    <w:rsid w:val="008876F9"/>
  </w:style>
  <w:style w:type="character" w:customStyle="1" w:styleId="WW8Num2z3">
    <w:name w:val="WW8Num2z3"/>
    <w:rsid w:val="008876F9"/>
  </w:style>
  <w:style w:type="character" w:customStyle="1" w:styleId="WW8Num2z4">
    <w:name w:val="WW8Num2z4"/>
    <w:rsid w:val="008876F9"/>
  </w:style>
  <w:style w:type="character" w:customStyle="1" w:styleId="WW8Num2z5">
    <w:name w:val="WW8Num2z5"/>
    <w:rsid w:val="008876F9"/>
  </w:style>
  <w:style w:type="character" w:customStyle="1" w:styleId="WW8Num2z6">
    <w:name w:val="WW8Num2z6"/>
    <w:rsid w:val="008876F9"/>
  </w:style>
  <w:style w:type="character" w:customStyle="1" w:styleId="WW8Num2z7">
    <w:name w:val="WW8Num2z7"/>
    <w:rsid w:val="008876F9"/>
  </w:style>
  <w:style w:type="character" w:customStyle="1" w:styleId="WW8Num2z8">
    <w:name w:val="WW8Num2z8"/>
    <w:rsid w:val="008876F9"/>
  </w:style>
  <w:style w:type="character" w:customStyle="1" w:styleId="WW8Num3z1">
    <w:name w:val="WW8Num3z1"/>
    <w:rsid w:val="008876F9"/>
  </w:style>
  <w:style w:type="character" w:customStyle="1" w:styleId="WW8Num3z2">
    <w:name w:val="WW8Num3z2"/>
    <w:rsid w:val="008876F9"/>
  </w:style>
  <w:style w:type="character" w:customStyle="1" w:styleId="WW8Num3z3">
    <w:name w:val="WW8Num3z3"/>
    <w:rsid w:val="008876F9"/>
  </w:style>
  <w:style w:type="character" w:customStyle="1" w:styleId="WW8Num3z4">
    <w:name w:val="WW8Num3z4"/>
    <w:rsid w:val="008876F9"/>
  </w:style>
  <w:style w:type="character" w:customStyle="1" w:styleId="WW8Num3z5">
    <w:name w:val="WW8Num3z5"/>
    <w:rsid w:val="008876F9"/>
  </w:style>
  <w:style w:type="character" w:customStyle="1" w:styleId="WW8Num3z6">
    <w:name w:val="WW8Num3z6"/>
    <w:rsid w:val="008876F9"/>
  </w:style>
  <w:style w:type="character" w:customStyle="1" w:styleId="WW8Num3z7">
    <w:name w:val="WW8Num3z7"/>
    <w:rsid w:val="008876F9"/>
  </w:style>
  <w:style w:type="character" w:customStyle="1" w:styleId="WW8Num3z8">
    <w:name w:val="WW8Num3z8"/>
    <w:rsid w:val="008876F9"/>
  </w:style>
  <w:style w:type="character" w:customStyle="1" w:styleId="WW8Num4z1">
    <w:name w:val="WW8Num4z1"/>
    <w:rsid w:val="008876F9"/>
  </w:style>
  <w:style w:type="character" w:customStyle="1" w:styleId="WW8Num4z2">
    <w:name w:val="WW8Num4z2"/>
    <w:rsid w:val="008876F9"/>
  </w:style>
  <w:style w:type="character" w:customStyle="1" w:styleId="WW8Num4z3">
    <w:name w:val="WW8Num4z3"/>
    <w:rsid w:val="008876F9"/>
  </w:style>
  <w:style w:type="character" w:customStyle="1" w:styleId="WW8Num4z4">
    <w:name w:val="WW8Num4z4"/>
    <w:rsid w:val="008876F9"/>
  </w:style>
  <w:style w:type="character" w:customStyle="1" w:styleId="WW8Num4z5">
    <w:name w:val="WW8Num4z5"/>
    <w:rsid w:val="008876F9"/>
  </w:style>
  <w:style w:type="character" w:customStyle="1" w:styleId="WW8Num4z6">
    <w:name w:val="WW8Num4z6"/>
    <w:rsid w:val="008876F9"/>
  </w:style>
  <w:style w:type="character" w:customStyle="1" w:styleId="WW8Num4z7">
    <w:name w:val="WW8Num4z7"/>
    <w:rsid w:val="008876F9"/>
  </w:style>
  <w:style w:type="character" w:customStyle="1" w:styleId="WW8Num4z8">
    <w:name w:val="WW8Num4z8"/>
    <w:rsid w:val="008876F9"/>
  </w:style>
  <w:style w:type="character" w:customStyle="1" w:styleId="WW8Num5z1">
    <w:name w:val="WW8Num5z1"/>
    <w:rsid w:val="008876F9"/>
  </w:style>
  <w:style w:type="character" w:customStyle="1" w:styleId="WW8Num5z2">
    <w:name w:val="WW8Num5z2"/>
    <w:rsid w:val="008876F9"/>
  </w:style>
  <w:style w:type="character" w:customStyle="1" w:styleId="WW8Num5z3">
    <w:name w:val="WW8Num5z3"/>
    <w:rsid w:val="008876F9"/>
  </w:style>
  <w:style w:type="character" w:customStyle="1" w:styleId="WW8Num5z4">
    <w:name w:val="WW8Num5z4"/>
    <w:rsid w:val="008876F9"/>
  </w:style>
  <w:style w:type="character" w:customStyle="1" w:styleId="WW8Num5z5">
    <w:name w:val="WW8Num5z5"/>
    <w:rsid w:val="008876F9"/>
  </w:style>
  <w:style w:type="character" w:customStyle="1" w:styleId="WW8Num5z6">
    <w:name w:val="WW8Num5z6"/>
    <w:rsid w:val="008876F9"/>
  </w:style>
  <w:style w:type="character" w:customStyle="1" w:styleId="WW8Num5z7">
    <w:name w:val="WW8Num5z7"/>
    <w:rsid w:val="008876F9"/>
  </w:style>
  <w:style w:type="character" w:customStyle="1" w:styleId="WW8Num5z8">
    <w:name w:val="WW8Num5z8"/>
    <w:rsid w:val="008876F9"/>
  </w:style>
  <w:style w:type="character" w:customStyle="1" w:styleId="WW8Num6z1">
    <w:name w:val="WW8Num6z1"/>
    <w:rsid w:val="008876F9"/>
  </w:style>
  <w:style w:type="character" w:customStyle="1" w:styleId="WW8Num6z2">
    <w:name w:val="WW8Num6z2"/>
    <w:rsid w:val="008876F9"/>
  </w:style>
  <w:style w:type="character" w:customStyle="1" w:styleId="WW8Num6z3">
    <w:name w:val="WW8Num6z3"/>
    <w:rsid w:val="008876F9"/>
  </w:style>
  <w:style w:type="character" w:customStyle="1" w:styleId="WW8Num6z4">
    <w:name w:val="WW8Num6z4"/>
    <w:rsid w:val="008876F9"/>
  </w:style>
  <w:style w:type="character" w:customStyle="1" w:styleId="WW8Num6z5">
    <w:name w:val="WW8Num6z5"/>
    <w:rsid w:val="008876F9"/>
  </w:style>
  <w:style w:type="character" w:customStyle="1" w:styleId="WW8Num6z6">
    <w:name w:val="WW8Num6z6"/>
    <w:rsid w:val="008876F9"/>
  </w:style>
  <w:style w:type="character" w:customStyle="1" w:styleId="WW8Num6z7">
    <w:name w:val="WW8Num6z7"/>
    <w:rsid w:val="008876F9"/>
  </w:style>
  <w:style w:type="character" w:customStyle="1" w:styleId="WW8Num6z8">
    <w:name w:val="WW8Num6z8"/>
    <w:rsid w:val="008876F9"/>
  </w:style>
  <w:style w:type="character" w:customStyle="1" w:styleId="WW8Num7z1">
    <w:name w:val="WW8Num7z1"/>
    <w:rsid w:val="008876F9"/>
    <w:rPr>
      <w:rFonts w:ascii="Courier New" w:hAnsi="Courier New" w:cs="Courier New"/>
    </w:rPr>
  </w:style>
  <w:style w:type="character" w:customStyle="1" w:styleId="WW8Num7z2">
    <w:name w:val="WW8Num7z2"/>
    <w:rsid w:val="008876F9"/>
    <w:rPr>
      <w:rFonts w:ascii="Wingdings" w:hAnsi="Wingdings" w:cs="Wingdings"/>
    </w:rPr>
  </w:style>
  <w:style w:type="character" w:customStyle="1" w:styleId="WW8Num8z1">
    <w:name w:val="WW8Num8z1"/>
    <w:rsid w:val="008876F9"/>
    <w:rPr>
      <w:rFonts w:ascii="Courier New" w:hAnsi="Courier New" w:cs="Courier New"/>
    </w:rPr>
  </w:style>
  <w:style w:type="character" w:customStyle="1" w:styleId="WW8Num8z2">
    <w:name w:val="WW8Num8z2"/>
    <w:rsid w:val="008876F9"/>
    <w:rPr>
      <w:rFonts w:ascii="Wingdings" w:hAnsi="Wingdings" w:cs="Wingdings"/>
    </w:rPr>
  </w:style>
  <w:style w:type="character" w:customStyle="1" w:styleId="WW8Num9z1">
    <w:name w:val="WW8Num9z1"/>
    <w:rsid w:val="008876F9"/>
  </w:style>
  <w:style w:type="character" w:customStyle="1" w:styleId="WW8Num9z2">
    <w:name w:val="WW8Num9z2"/>
    <w:rsid w:val="008876F9"/>
  </w:style>
  <w:style w:type="character" w:customStyle="1" w:styleId="WW8Num9z3">
    <w:name w:val="WW8Num9z3"/>
    <w:rsid w:val="008876F9"/>
  </w:style>
  <w:style w:type="character" w:customStyle="1" w:styleId="WW8Num9z4">
    <w:name w:val="WW8Num9z4"/>
    <w:rsid w:val="008876F9"/>
  </w:style>
  <w:style w:type="character" w:customStyle="1" w:styleId="WW8Num9z5">
    <w:name w:val="WW8Num9z5"/>
    <w:rsid w:val="008876F9"/>
  </w:style>
  <w:style w:type="character" w:customStyle="1" w:styleId="WW8Num9z6">
    <w:name w:val="WW8Num9z6"/>
    <w:rsid w:val="008876F9"/>
  </w:style>
  <w:style w:type="character" w:customStyle="1" w:styleId="WW8Num9z7">
    <w:name w:val="WW8Num9z7"/>
    <w:rsid w:val="008876F9"/>
  </w:style>
  <w:style w:type="character" w:customStyle="1" w:styleId="WW8Num9z8">
    <w:name w:val="WW8Num9z8"/>
    <w:rsid w:val="008876F9"/>
  </w:style>
  <w:style w:type="character" w:customStyle="1" w:styleId="WW8Num10z1">
    <w:name w:val="WW8Num10z1"/>
    <w:rsid w:val="008876F9"/>
  </w:style>
  <w:style w:type="character" w:customStyle="1" w:styleId="WW8Num10z2">
    <w:name w:val="WW8Num10z2"/>
    <w:rsid w:val="008876F9"/>
  </w:style>
  <w:style w:type="character" w:customStyle="1" w:styleId="WW8Num10z3">
    <w:name w:val="WW8Num10z3"/>
    <w:rsid w:val="008876F9"/>
  </w:style>
  <w:style w:type="character" w:customStyle="1" w:styleId="WW8Num10z4">
    <w:name w:val="WW8Num10z4"/>
    <w:rsid w:val="008876F9"/>
  </w:style>
  <w:style w:type="character" w:customStyle="1" w:styleId="WW8Num10z5">
    <w:name w:val="WW8Num10z5"/>
    <w:rsid w:val="008876F9"/>
  </w:style>
  <w:style w:type="character" w:customStyle="1" w:styleId="WW8Num10z6">
    <w:name w:val="WW8Num10z6"/>
    <w:rsid w:val="008876F9"/>
  </w:style>
  <w:style w:type="character" w:customStyle="1" w:styleId="WW8Num10z7">
    <w:name w:val="WW8Num10z7"/>
    <w:rsid w:val="008876F9"/>
  </w:style>
  <w:style w:type="character" w:customStyle="1" w:styleId="WW8Num10z8">
    <w:name w:val="WW8Num10z8"/>
    <w:rsid w:val="008876F9"/>
  </w:style>
  <w:style w:type="character" w:customStyle="1" w:styleId="WW8Num11z1">
    <w:name w:val="WW8Num11z1"/>
    <w:rsid w:val="008876F9"/>
  </w:style>
  <w:style w:type="character" w:customStyle="1" w:styleId="WW8Num11z2">
    <w:name w:val="WW8Num11z2"/>
    <w:rsid w:val="008876F9"/>
  </w:style>
  <w:style w:type="character" w:customStyle="1" w:styleId="WW8Num11z3">
    <w:name w:val="WW8Num11z3"/>
    <w:rsid w:val="008876F9"/>
  </w:style>
  <w:style w:type="character" w:customStyle="1" w:styleId="WW8Num11z4">
    <w:name w:val="WW8Num11z4"/>
    <w:rsid w:val="008876F9"/>
  </w:style>
  <w:style w:type="character" w:customStyle="1" w:styleId="WW8Num11z5">
    <w:name w:val="WW8Num11z5"/>
    <w:rsid w:val="008876F9"/>
  </w:style>
  <w:style w:type="character" w:customStyle="1" w:styleId="WW8Num11z6">
    <w:name w:val="WW8Num11z6"/>
    <w:rsid w:val="008876F9"/>
  </w:style>
  <w:style w:type="character" w:customStyle="1" w:styleId="WW8Num11z7">
    <w:name w:val="WW8Num11z7"/>
    <w:rsid w:val="008876F9"/>
  </w:style>
  <w:style w:type="character" w:customStyle="1" w:styleId="WW8Num11z8">
    <w:name w:val="WW8Num11z8"/>
    <w:rsid w:val="008876F9"/>
  </w:style>
  <w:style w:type="character" w:customStyle="1" w:styleId="WW8Num12z1">
    <w:name w:val="WW8Num12z1"/>
    <w:rsid w:val="008876F9"/>
    <w:rPr>
      <w:rFonts w:ascii="Courier New" w:hAnsi="Courier New" w:cs="Courier New"/>
    </w:rPr>
  </w:style>
  <w:style w:type="character" w:customStyle="1" w:styleId="WW8Num12z2">
    <w:name w:val="WW8Num12z2"/>
    <w:rsid w:val="008876F9"/>
    <w:rPr>
      <w:rFonts w:ascii="Wingdings" w:hAnsi="Wingdings" w:cs="Wingdings"/>
    </w:rPr>
  </w:style>
  <w:style w:type="character" w:customStyle="1" w:styleId="WW8Num13z1">
    <w:name w:val="WW8Num13z1"/>
    <w:rsid w:val="008876F9"/>
  </w:style>
  <w:style w:type="character" w:customStyle="1" w:styleId="WW8Num13z2">
    <w:name w:val="WW8Num13z2"/>
    <w:rsid w:val="008876F9"/>
  </w:style>
  <w:style w:type="character" w:customStyle="1" w:styleId="WW8Num13z3">
    <w:name w:val="WW8Num13z3"/>
    <w:rsid w:val="008876F9"/>
  </w:style>
  <w:style w:type="character" w:customStyle="1" w:styleId="WW8Num13z4">
    <w:name w:val="WW8Num13z4"/>
    <w:rsid w:val="008876F9"/>
  </w:style>
  <w:style w:type="character" w:customStyle="1" w:styleId="WW8Num13z5">
    <w:name w:val="WW8Num13z5"/>
    <w:rsid w:val="008876F9"/>
  </w:style>
  <w:style w:type="character" w:customStyle="1" w:styleId="WW8Num13z6">
    <w:name w:val="WW8Num13z6"/>
    <w:rsid w:val="008876F9"/>
  </w:style>
  <w:style w:type="character" w:customStyle="1" w:styleId="WW8Num13z7">
    <w:name w:val="WW8Num13z7"/>
    <w:rsid w:val="008876F9"/>
  </w:style>
  <w:style w:type="character" w:customStyle="1" w:styleId="WW8Num13z8">
    <w:name w:val="WW8Num13z8"/>
    <w:rsid w:val="008876F9"/>
  </w:style>
  <w:style w:type="character" w:customStyle="1" w:styleId="WW8Num14z1">
    <w:name w:val="WW8Num14z1"/>
    <w:rsid w:val="008876F9"/>
    <w:rPr>
      <w:rFonts w:ascii="Courier New" w:hAnsi="Courier New" w:cs="Courier New"/>
    </w:rPr>
  </w:style>
  <w:style w:type="character" w:customStyle="1" w:styleId="WW8Num14z2">
    <w:name w:val="WW8Num14z2"/>
    <w:rsid w:val="008876F9"/>
    <w:rPr>
      <w:rFonts w:ascii="Wingdings" w:hAnsi="Wingdings" w:cs="Wingdings"/>
    </w:rPr>
  </w:style>
  <w:style w:type="character" w:customStyle="1" w:styleId="WW8Num15z1">
    <w:name w:val="WW8Num15z1"/>
    <w:rsid w:val="008876F9"/>
  </w:style>
  <w:style w:type="character" w:customStyle="1" w:styleId="WW8Num15z2">
    <w:name w:val="WW8Num15z2"/>
    <w:rsid w:val="008876F9"/>
  </w:style>
  <w:style w:type="character" w:customStyle="1" w:styleId="WW8Num15z3">
    <w:name w:val="WW8Num15z3"/>
    <w:rsid w:val="008876F9"/>
  </w:style>
  <w:style w:type="character" w:customStyle="1" w:styleId="WW8Num15z4">
    <w:name w:val="WW8Num15z4"/>
    <w:rsid w:val="008876F9"/>
  </w:style>
  <w:style w:type="character" w:customStyle="1" w:styleId="WW8Num15z5">
    <w:name w:val="WW8Num15z5"/>
    <w:rsid w:val="008876F9"/>
  </w:style>
  <w:style w:type="character" w:customStyle="1" w:styleId="WW8Num15z6">
    <w:name w:val="WW8Num15z6"/>
    <w:rsid w:val="008876F9"/>
  </w:style>
  <w:style w:type="character" w:customStyle="1" w:styleId="WW8Num15z7">
    <w:name w:val="WW8Num15z7"/>
    <w:rsid w:val="008876F9"/>
  </w:style>
  <w:style w:type="character" w:customStyle="1" w:styleId="WW8Num15z8">
    <w:name w:val="WW8Num15z8"/>
    <w:rsid w:val="008876F9"/>
  </w:style>
  <w:style w:type="character" w:customStyle="1" w:styleId="title1">
    <w:name w:val="title1"/>
    <w:rsid w:val="008876F9"/>
  </w:style>
  <w:style w:type="character" w:customStyle="1" w:styleId="afffff6">
    <w:name w:val="Название Знак"/>
    <w:rsid w:val="008876F9"/>
    <w:rPr>
      <w:rFonts w:ascii="Cambria" w:eastAsia="Times New Roman" w:hAnsi="Cambria" w:cs="Times New Roman"/>
      <w:b/>
      <w:bCs/>
      <w:sz w:val="32"/>
      <w:szCs w:val="32"/>
    </w:rPr>
  </w:style>
  <w:style w:type="character" w:customStyle="1" w:styleId="A11">
    <w:name w:val="A11"/>
    <w:rsid w:val="008876F9"/>
    <w:rPr>
      <w:color w:val="000000"/>
      <w:sz w:val="8"/>
      <w:szCs w:val="8"/>
    </w:rPr>
  </w:style>
  <w:style w:type="character" w:customStyle="1" w:styleId="ListLabel3">
    <w:name w:val="ListLabel 3"/>
    <w:rsid w:val="008876F9"/>
  </w:style>
  <w:style w:type="character" w:customStyle="1" w:styleId="afffff7">
    <w:name w:val="Выделение жирным"/>
    <w:rsid w:val="008876F9"/>
    <w:rPr>
      <w:b/>
      <w:bCs/>
    </w:rPr>
  </w:style>
  <w:style w:type="character" w:customStyle="1" w:styleId="wmi-callto">
    <w:name w:val="wmi-callto"/>
    <w:rsid w:val="008876F9"/>
  </w:style>
  <w:style w:type="character" w:styleId="afffff8">
    <w:name w:val="FollowedHyperlink"/>
    <w:rsid w:val="008876F9"/>
    <w:rPr>
      <w:color w:val="800000"/>
      <w:u w:val="single"/>
    </w:rPr>
  </w:style>
  <w:style w:type="character" w:customStyle="1" w:styleId="afffff9">
    <w:name w:val="Маркеры списка"/>
    <w:rsid w:val="008876F9"/>
    <w:rPr>
      <w:rFonts w:ascii="OpenSymbol" w:eastAsia="OpenSymbol" w:hAnsi="OpenSymbol" w:cs="OpenSymbol"/>
    </w:rPr>
  </w:style>
  <w:style w:type="character" w:customStyle="1" w:styleId="ListLabel4">
    <w:name w:val="ListLabel 4"/>
    <w:rsid w:val="008876F9"/>
    <w:rPr>
      <w:rFonts w:cs="Times New Roman"/>
      <w:sz w:val="26"/>
      <w:szCs w:val="26"/>
    </w:rPr>
  </w:style>
  <w:style w:type="character" w:customStyle="1" w:styleId="ListLabel5">
    <w:name w:val="ListLabel 5"/>
    <w:rsid w:val="008876F9"/>
    <w:rPr>
      <w:rFonts w:cs="Times New Roman"/>
      <w:b/>
      <w:sz w:val="26"/>
      <w:szCs w:val="26"/>
    </w:rPr>
  </w:style>
  <w:style w:type="character" w:customStyle="1" w:styleId="ListLabel6">
    <w:name w:val="ListLabel 6"/>
    <w:rsid w:val="008876F9"/>
    <w:rPr>
      <w:rFonts w:cs="Times New Roman"/>
      <w:i w:val="0"/>
      <w:sz w:val="24"/>
      <w:szCs w:val="24"/>
    </w:rPr>
  </w:style>
  <w:style w:type="character" w:customStyle="1" w:styleId="ListLabel7">
    <w:name w:val="ListLabel 7"/>
    <w:rsid w:val="008876F9"/>
    <w:rPr>
      <w:rFonts w:cs="Times New Roman"/>
    </w:rPr>
  </w:style>
  <w:style w:type="character" w:customStyle="1" w:styleId="ListLabel8">
    <w:name w:val="ListLabel 8"/>
    <w:rsid w:val="008876F9"/>
    <w:rPr>
      <w:rFonts w:cs="Courier New"/>
    </w:rPr>
  </w:style>
  <w:style w:type="character" w:customStyle="1" w:styleId="ListLabel9">
    <w:name w:val="ListLabel 9"/>
    <w:rsid w:val="008876F9"/>
    <w:rPr>
      <w:b/>
      <w:i w:val="0"/>
      <w:sz w:val="28"/>
    </w:rPr>
  </w:style>
  <w:style w:type="character" w:customStyle="1" w:styleId="ListLabel10">
    <w:name w:val="ListLabel 10"/>
    <w:rsid w:val="008876F9"/>
    <w:rPr>
      <w:b w:val="0"/>
      <w:i w:val="0"/>
      <w:sz w:val="28"/>
    </w:rPr>
  </w:style>
  <w:style w:type="character" w:customStyle="1" w:styleId="ListLabel11">
    <w:name w:val="ListLabel 11"/>
    <w:rsid w:val="008876F9"/>
    <w:rPr>
      <w:sz w:val="28"/>
    </w:rPr>
  </w:style>
  <w:style w:type="character" w:customStyle="1" w:styleId="ListLabel12">
    <w:name w:val="ListLabel 12"/>
    <w:rsid w:val="008876F9"/>
    <w:rPr>
      <w:strike w:val="0"/>
      <w:dstrike w:val="0"/>
      <w:color w:val="00000A"/>
      <w:sz w:val="28"/>
    </w:rPr>
  </w:style>
  <w:style w:type="character" w:customStyle="1" w:styleId="ListLabel13">
    <w:name w:val="ListLabel 13"/>
    <w:rsid w:val="008876F9"/>
    <w:rPr>
      <w:b/>
    </w:rPr>
  </w:style>
  <w:style w:type="character" w:customStyle="1" w:styleId="ListLabel14">
    <w:name w:val="ListLabel 14"/>
    <w:rsid w:val="008876F9"/>
    <w:rPr>
      <w:b w:val="0"/>
    </w:rPr>
  </w:style>
  <w:style w:type="character" w:customStyle="1" w:styleId="ListLabel15">
    <w:name w:val="ListLabel 15"/>
    <w:rsid w:val="008876F9"/>
    <w:rPr>
      <w:lang w:val="ru-RU"/>
    </w:rPr>
  </w:style>
  <w:style w:type="character" w:customStyle="1" w:styleId="ListLabel16">
    <w:name w:val="ListLabel 16"/>
    <w:rsid w:val="008876F9"/>
    <w:rPr>
      <w:rFonts w:cs="Symbol"/>
    </w:rPr>
  </w:style>
  <w:style w:type="character" w:customStyle="1" w:styleId="ListLabel17">
    <w:name w:val="ListLabel 17"/>
    <w:rsid w:val="008876F9"/>
    <w:rPr>
      <w:rFonts w:cs="Wingdings"/>
    </w:rPr>
  </w:style>
  <w:style w:type="character" w:customStyle="1" w:styleId="ListLabel18">
    <w:name w:val="ListLabel 18"/>
    <w:rsid w:val="008876F9"/>
    <w:rPr>
      <w:b w:val="0"/>
      <w:sz w:val="24"/>
      <w:szCs w:val="24"/>
    </w:rPr>
  </w:style>
  <w:style w:type="character" w:customStyle="1" w:styleId="ListLabel19">
    <w:name w:val="ListLabel 19"/>
    <w:rsid w:val="008876F9"/>
    <w:rPr>
      <w:rFonts w:cs="Symbol"/>
      <w:sz w:val="24"/>
      <w:szCs w:val="24"/>
    </w:rPr>
  </w:style>
  <w:style w:type="character" w:customStyle="1" w:styleId="ListLabel20">
    <w:name w:val="ListLabel 20"/>
    <w:rsid w:val="008876F9"/>
    <w:rPr>
      <w:rFonts w:cs="Symbol"/>
      <w:sz w:val="24"/>
      <w:szCs w:val="24"/>
      <w:shd w:val="clear" w:color="auto" w:fill="FFFF00"/>
    </w:rPr>
  </w:style>
  <w:style w:type="character" w:customStyle="1" w:styleId="afffffa">
    <w:name w:val="Символ сноски"/>
    <w:rsid w:val="008876F9"/>
  </w:style>
  <w:style w:type="character" w:customStyle="1" w:styleId="afffffb">
    <w:name w:val="Ссылка указателя"/>
    <w:rsid w:val="008876F9"/>
  </w:style>
  <w:style w:type="character" w:customStyle="1" w:styleId="1f1">
    <w:name w:val="Название Знак1"/>
    <w:uiPriority w:val="10"/>
    <w:rsid w:val="008876F9"/>
    <w:rPr>
      <w:rFonts w:ascii="Arial" w:eastAsia="Microsoft YaHei" w:hAnsi="Arial" w:cs="Mangal"/>
      <w:sz w:val="28"/>
      <w:szCs w:val="28"/>
    </w:rPr>
  </w:style>
  <w:style w:type="character" w:customStyle="1" w:styleId="1f2">
    <w:name w:val="Основной текст Знак1"/>
    <w:rsid w:val="008876F9"/>
    <w:rPr>
      <w:rFonts w:ascii="Times New Roman" w:eastAsia="Times New Roman" w:hAnsi="Times New Roman" w:cs="Times New Roman"/>
      <w:sz w:val="24"/>
      <w:szCs w:val="20"/>
      <w:lang w:eastAsia="ru-RU"/>
    </w:rPr>
  </w:style>
  <w:style w:type="paragraph" w:customStyle="1" w:styleId="1f3">
    <w:name w:val="Название1"/>
    <w:basedOn w:val="a1"/>
    <w:rsid w:val="008876F9"/>
    <w:pPr>
      <w:suppressLineNumbers/>
      <w:suppressAutoHyphens/>
      <w:spacing w:before="120" w:after="120"/>
    </w:pPr>
    <w:rPr>
      <w:rFonts w:ascii="Calibri" w:eastAsia="SimSun" w:hAnsi="Calibri" w:cs="Mangal"/>
      <w:i/>
      <w:iCs/>
      <w:sz w:val="24"/>
      <w:szCs w:val="24"/>
    </w:rPr>
  </w:style>
  <w:style w:type="paragraph" w:styleId="1f4">
    <w:name w:val="index 1"/>
    <w:basedOn w:val="a1"/>
    <w:next w:val="a1"/>
    <w:autoRedefine/>
    <w:uiPriority w:val="99"/>
    <w:semiHidden/>
    <w:unhideWhenUsed/>
    <w:rsid w:val="008876F9"/>
    <w:pPr>
      <w:suppressAutoHyphens/>
      <w:spacing w:after="0" w:line="240" w:lineRule="auto"/>
      <w:ind w:left="220" w:hanging="220"/>
    </w:pPr>
    <w:rPr>
      <w:rFonts w:ascii="Calibri" w:eastAsia="SimSun" w:hAnsi="Calibri" w:cs="Calibri"/>
    </w:rPr>
  </w:style>
  <w:style w:type="paragraph" w:styleId="afffffc">
    <w:name w:val="index heading"/>
    <w:basedOn w:val="a1"/>
    <w:rsid w:val="008876F9"/>
    <w:pPr>
      <w:suppressLineNumbers/>
      <w:suppressAutoHyphens/>
    </w:pPr>
    <w:rPr>
      <w:rFonts w:ascii="Calibri" w:eastAsia="SimSun" w:hAnsi="Calibri" w:cs="Mangal"/>
    </w:rPr>
  </w:style>
  <w:style w:type="character" w:customStyle="1" w:styleId="1f5">
    <w:name w:val="Верхний колонтитул Знак1"/>
    <w:rsid w:val="008876F9"/>
    <w:rPr>
      <w:rFonts w:ascii="Calibri" w:eastAsia="SimSun" w:hAnsi="Calibri" w:cs="Calibri"/>
    </w:rPr>
  </w:style>
  <w:style w:type="character" w:customStyle="1" w:styleId="1f6">
    <w:name w:val="Нижний колонтитул Знак1"/>
    <w:rsid w:val="008876F9"/>
    <w:rPr>
      <w:rFonts w:ascii="Calibri" w:eastAsia="SimSun" w:hAnsi="Calibri" w:cs="Calibri"/>
    </w:rPr>
  </w:style>
  <w:style w:type="character" w:customStyle="1" w:styleId="1f7">
    <w:name w:val="Основной текст с отступом Знак1"/>
    <w:rsid w:val="008876F9"/>
    <w:rPr>
      <w:rFonts w:ascii="Times New Roman" w:eastAsia="Times New Roman" w:hAnsi="Times New Roman" w:cs="Times New Roman"/>
      <w:sz w:val="24"/>
      <w:szCs w:val="24"/>
      <w:lang w:eastAsia="ru-RU"/>
    </w:rPr>
  </w:style>
  <w:style w:type="character" w:customStyle="1" w:styleId="213">
    <w:name w:val="Основной текст 2 Знак1"/>
    <w:rsid w:val="008876F9"/>
    <w:rPr>
      <w:rFonts w:ascii="Times New Roman" w:eastAsia="Times New Roman" w:hAnsi="Times New Roman" w:cs="Times New Roman"/>
      <w:sz w:val="24"/>
      <w:szCs w:val="20"/>
      <w:lang w:eastAsia="ru-RU"/>
    </w:rPr>
  </w:style>
  <w:style w:type="character" w:customStyle="1" w:styleId="1f8">
    <w:name w:val="Подзаголовок Знак1"/>
    <w:uiPriority w:val="11"/>
    <w:rsid w:val="008876F9"/>
    <w:rPr>
      <w:rFonts w:ascii="Arial" w:eastAsia="Times New Roman" w:hAnsi="Arial" w:cs="Times New Roman"/>
      <w:sz w:val="24"/>
      <w:szCs w:val="20"/>
      <w:lang w:eastAsia="ru-RU"/>
    </w:rPr>
  </w:style>
  <w:style w:type="character" w:customStyle="1" w:styleId="311">
    <w:name w:val="Основной текст с отступом 3 Знак1"/>
    <w:rsid w:val="008876F9"/>
    <w:rPr>
      <w:rFonts w:ascii="Times New Roman" w:eastAsia="Times New Roman" w:hAnsi="Times New Roman" w:cs="Times New Roman"/>
      <w:sz w:val="16"/>
      <w:szCs w:val="20"/>
      <w:lang w:eastAsia="ru-RU"/>
    </w:rPr>
  </w:style>
  <w:style w:type="character" w:customStyle="1" w:styleId="312">
    <w:name w:val="Основной текст 3 Знак1"/>
    <w:rsid w:val="008876F9"/>
    <w:rPr>
      <w:rFonts w:ascii="Times New Roman" w:eastAsia="Times New Roman" w:hAnsi="Times New Roman" w:cs="Times New Roman"/>
      <w:b/>
      <w:i/>
      <w:szCs w:val="24"/>
      <w:lang w:eastAsia="ru-RU"/>
    </w:rPr>
  </w:style>
  <w:style w:type="character" w:customStyle="1" w:styleId="1f9">
    <w:name w:val="Заголовок записки Знак1"/>
    <w:rsid w:val="008876F9"/>
    <w:rPr>
      <w:rFonts w:ascii="Times New Roman" w:eastAsia="Times New Roman" w:hAnsi="Times New Roman" w:cs="Times New Roman"/>
      <w:sz w:val="24"/>
      <w:szCs w:val="24"/>
      <w:lang w:eastAsia="ru-RU"/>
    </w:rPr>
  </w:style>
  <w:style w:type="character" w:customStyle="1" w:styleId="214">
    <w:name w:val="Основной текст с отступом 2 Знак1"/>
    <w:rsid w:val="008876F9"/>
    <w:rPr>
      <w:rFonts w:ascii="Times New Roman" w:eastAsia="Times New Roman" w:hAnsi="Times New Roman" w:cs="Times New Roman"/>
      <w:sz w:val="20"/>
      <w:szCs w:val="20"/>
      <w:lang w:eastAsia="zh-CN"/>
    </w:rPr>
  </w:style>
  <w:style w:type="character" w:customStyle="1" w:styleId="2f9">
    <w:name w:val="Текст сноски Знак2"/>
    <w:rsid w:val="008876F9"/>
    <w:rPr>
      <w:rFonts w:ascii="Times New Roman" w:eastAsia="Times New Roman" w:hAnsi="Times New Roman" w:cs="Times New Roman"/>
      <w:sz w:val="24"/>
      <w:szCs w:val="24"/>
      <w:lang w:eastAsia="ru-RU"/>
    </w:rPr>
  </w:style>
  <w:style w:type="character" w:customStyle="1" w:styleId="1fa">
    <w:name w:val="Текст выноски Знак1"/>
    <w:rsid w:val="008876F9"/>
    <w:rPr>
      <w:rFonts w:ascii="Tahoma" w:eastAsia="Times New Roman" w:hAnsi="Tahoma" w:cs="Tahoma"/>
      <w:sz w:val="16"/>
      <w:szCs w:val="16"/>
      <w:lang w:eastAsia="ru-RU"/>
    </w:rPr>
  </w:style>
  <w:style w:type="character" w:customStyle="1" w:styleId="HTML10">
    <w:name w:val="Адрес HTML Знак1"/>
    <w:rsid w:val="008876F9"/>
    <w:rPr>
      <w:rFonts w:ascii="Times New Roman" w:eastAsia="Times New Roman" w:hAnsi="Times New Roman" w:cs="Times New Roman"/>
      <w:i/>
      <w:iCs/>
      <w:sz w:val="24"/>
      <w:szCs w:val="24"/>
      <w:lang w:eastAsia="ru-RU"/>
    </w:rPr>
  </w:style>
  <w:style w:type="character" w:customStyle="1" w:styleId="HTML11">
    <w:name w:val="Стандартный HTML Знак1"/>
    <w:rsid w:val="008876F9"/>
    <w:rPr>
      <w:rFonts w:ascii="Courier New" w:eastAsia="Times New Roman" w:hAnsi="Courier New" w:cs="Times New Roman"/>
      <w:sz w:val="20"/>
      <w:szCs w:val="20"/>
      <w:lang w:eastAsia="ru-RU"/>
    </w:rPr>
  </w:style>
  <w:style w:type="paragraph" w:customStyle="1" w:styleId="afffffd">
    <w:name w:val="Заглавие"/>
    <w:basedOn w:val="a1"/>
    <w:rsid w:val="008876F9"/>
    <w:pPr>
      <w:widowControl w:val="0"/>
      <w:suppressAutoHyphens/>
      <w:spacing w:before="240" w:after="60" w:line="100" w:lineRule="atLeast"/>
      <w:jc w:val="center"/>
    </w:pPr>
    <w:rPr>
      <w:rFonts w:ascii="Cambria" w:eastAsia="Times New Roman" w:hAnsi="Cambria" w:cs="Times New Roman"/>
      <w:b/>
      <w:bCs/>
      <w:sz w:val="32"/>
      <w:szCs w:val="32"/>
      <w:lang w:eastAsia="ru-RU"/>
    </w:rPr>
  </w:style>
  <w:style w:type="character" w:customStyle="1" w:styleId="1fb">
    <w:name w:val="Прощание Знак1"/>
    <w:rsid w:val="008876F9"/>
    <w:rPr>
      <w:rFonts w:ascii="Times New Roman" w:eastAsia="Times New Roman" w:hAnsi="Times New Roman" w:cs="Times New Roman"/>
      <w:sz w:val="24"/>
      <w:szCs w:val="24"/>
      <w:lang w:eastAsia="ru-RU"/>
    </w:rPr>
  </w:style>
  <w:style w:type="character" w:customStyle="1" w:styleId="1fc">
    <w:name w:val="Подпись Знак1"/>
    <w:rsid w:val="008876F9"/>
    <w:rPr>
      <w:rFonts w:ascii="Times New Roman" w:eastAsia="Times New Roman" w:hAnsi="Times New Roman" w:cs="Times New Roman"/>
      <w:sz w:val="24"/>
      <w:szCs w:val="24"/>
      <w:lang w:eastAsia="ru-RU"/>
    </w:rPr>
  </w:style>
  <w:style w:type="character" w:customStyle="1" w:styleId="1fd">
    <w:name w:val="Шапка Знак1"/>
    <w:rsid w:val="008876F9"/>
    <w:rPr>
      <w:rFonts w:ascii="Arial" w:eastAsia="Times New Roman" w:hAnsi="Arial" w:cs="Times New Roman"/>
      <w:sz w:val="24"/>
      <w:szCs w:val="24"/>
      <w:shd w:val="clear" w:color="auto" w:fill="CCCCCC"/>
      <w:lang w:eastAsia="ru-RU"/>
    </w:rPr>
  </w:style>
  <w:style w:type="character" w:customStyle="1" w:styleId="1fe">
    <w:name w:val="Приветствие Знак1"/>
    <w:rsid w:val="008876F9"/>
    <w:rPr>
      <w:rFonts w:ascii="Times New Roman" w:eastAsia="Times New Roman" w:hAnsi="Times New Roman" w:cs="Times New Roman"/>
      <w:sz w:val="24"/>
      <w:szCs w:val="24"/>
      <w:lang w:eastAsia="ru-RU"/>
    </w:rPr>
  </w:style>
  <w:style w:type="character" w:customStyle="1" w:styleId="1ff">
    <w:name w:val="Дата Знак1"/>
    <w:rsid w:val="008876F9"/>
    <w:rPr>
      <w:rFonts w:ascii="Times New Roman" w:eastAsia="Times New Roman" w:hAnsi="Times New Roman" w:cs="Times New Roman"/>
      <w:sz w:val="24"/>
      <w:szCs w:val="24"/>
      <w:lang w:eastAsia="ru-RU"/>
    </w:rPr>
  </w:style>
  <w:style w:type="character" w:customStyle="1" w:styleId="215">
    <w:name w:val="Красная строка 2 Знак1"/>
    <w:rsid w:val="008876F9"/>
  </w:style>
  <w:style w:type="character" w:customStyle="1" w:styleId="1ff0">
    <w:name w:val="Текст Знак1"/>
    <w:rsid w:val="008876F9"/>
    <w:rPr>
      <w:rFonts w:ascii="Courier New" w:eastAsia="Times New Roman" w:hAnsi="Courier New" w:cs="Times New Roman"/>
      <w:sz w:val="20"/>
      <w:szCs w:val="20"/>
      <w:lang w:eastAsia="ru-RU"/>
    </w:rPr>
  </w:style>
  <w:style w:type="character" w:customStyle="1" w:styleId="1ff1">
    <w:name w:val="Электронная подпись Знак1"/>
    <w:rsid w:val="008876F9"/>
    <w:rPr>
      <w:rFonts w:ascii="Times New Roman" w:eastAsia="Times New Roman" w:hAnsi="Times New Roman" w:cs="Times New Roman"/>
      <w:sz w:val="24"/>
      <w:szCs w:val="24"/>
      <w:lang w:eastAsia="ru-RU"/>
    </w:rPr>
  </w:style>
  <w:style w:type="character" w:customStyle="1" w:styleId="1ff2">
    <w:name w:val="Текст примечания Знак1"/>
    <w:rsid w:val="008876F9"/>
    <w:rPr>
      <w:rFonts w:ascii="Times New Roman" w:eastAsia="Times New Roman" w:hAnsi="Times New Roman" w:cs="Times New Roman"/>
      <w:sz w:val="20"/>
      <w:szCs w:val="20"/>
      <w:lang w:eastAsia="ru-RU"/>
    </w:rPr>
  </w:style>
  <w:style w:type="character" w:customStyle="1" w:styleId="1ff3">
    <w:name w:val="Тема примечания Знак1"/>
    <w:rsid w:val="008876F9"/>
    <w:rPr>
      <w:rFonts w:ascii="Times New Roman" w:eastAsia="Times New Roman" w:hAnsi="Times New Roman" w:cs="Times New Roman"/>
      <w:b/>
      <w:bCs/>
      <w:sz w:val="20"/>
      <w:szCs w:val="20"/>
      <w:lang w:eastAsia="ru-RU"/>
    </w:rPr>
  </w:style>
  <w:style w:type="character" w:customStyle="1" w:styleId="1ff4">
    <w:name w:val="Текст концевой сноски Знак1"/>
    <w:rsid w:val="008876F9"/>
    <w:rPr>
      <w:rFonts w:ascii="Times New Roman" w:eastAsia="Times New Roman" w:hAnsi="Times New Roman" w:cs="Times New Roman"/>
      <w:sz w:val="20"/>
      <w:szCs w:val="20"/>
      <w:lang w:eastAsia="ru-RU"/>
    </w:rPr>
  </w:style>
  <w:style w:type="character" w:customStyle="1" w:styleId="1ff5">
    <w:name w:val="Схема документа Знак1"/>
    <w:rsid w:val="008876F9"/>
    <w:rPr>
      <w:rFonts w:ascii="Tahoma" w:eastAsia="Times New Roman" w:hAnsi="Tahoma" w:cs="Tahoma"/>
      <w:sz w:val="16"/>
      <w:szCs w:val="16"/>
      <w:lang w:eastAsia="ru-RU"/>
    </w:rPr>
  </w:style>
  <w:style w:type="character" w:customStyle="1" w:styleId="216">
    <w:name w:val="Цитата 2 Знак1"/>
    <w:rsid w:val="008876F9"/>
    <w:rPr>
      <w:rFonts w:ascii="Calibri" w:eastAsia="SimSun" w:hAnsi="Calibri" w:cs="Calibri"/>
      <w:i/>
      <w:iCs/>
      <w:color w:val="000000"/>
    </w:rPr>
  </w:style>
  <w:style w:type="paragraph" w:customStyle="1" w:styleId="3f3">
    <w:name w:val="Заголовок3"/>
    <w:basedOn w:val="a1"/>
    <w:rsid w:val="008876F9"/>
    <w:pPr>
      <w:keepNext/>
      <w:suppressAutoHyphens/>
      <w:spacing w:before="240" w:after="120" w:line="100" w:lineRule="atLeast"/>
    </w:pPr>
    <w:rPr>
      <w:rFonts w:ascii="Arial" w:eastAsia="Microsoft YaHei" w:hAnsi="Arial" w:cs="Mangal"/>
      <w:sz w:val="28"/>
      <w:szCs w:val="28"/>
      <w:lang w:eastAsia="zh-CN"/>
    </w:rPr>
  </w:style>
  <w:style w:type="paragraph" w:styleId="afffffe">
    <w:name w:val="caption"/>
    <w:basedOn w:val="a1"/>
    <w:rsid w:val="008876F9"/>
    <w:pPr>
      <w:suppressLineNumbers/>
      <w:suppressAutoHyphens/>
      <w:spacing w:before="120" w:after="120" w:line="100" w:lineRule="atLeast"/>
    </w:pPr>
    <w:rPr>
      <w:rFonts w:ascii="Times New Roman" w:eastAsia="Times New Roman" w:hAnsi="Times New Roman" w:cs="Mangal"/>
      <w:i/>
      <w:iCs/>
      <w:sz w:val="24"/>
      <w:szCs w:val="24"/>
      <w:lang w:eastAsia="zh-CN"/>
    </w:rPr>
  </w:style>
  <w:style w:type="paragraph" w:customStyle="1" w:styleId="65">
    <w:name w:val="Указатель6"/>
    <w:basedOn w:val="a1"/>
    <w:rsid w:val="008876F9"/>
    <w:pPr>
      <w:suppressLineNumbers/>
      <w:suppressAutoHyphens/>
      <w:spacing w:after="0" w:line="100" w:lineRule="atLeast"/>
    </w:pPr>
    <w:rPr>
      <w:rFonts w:ascii="Times New Roman" w:eastAsia="Times New Roman" w:hAnsi="Times New Roman" w:cs="Mangal"/>
      <w:sz w:val="20"/>
      <w:szCs w:val="20"/>
      <w:lang w:eastAsia="zh-CN"/>
    </w:rPr>
  </w:style>
  <w:style w:type="paragraph" w:customStyle="1" w:styleId="5b">
    <w:name w:val="Название объекта5"/>
    <w:basedOn w:val="a1"/>
    <w:rsid w:val="008876F9"/>
    <w:pPr>
      <w:suppressLineNumbers/>
      <w:suppressAutoHyphens/>
      <w:spacing w:before="120" w:after="120" w:line="100" w:lineRule="atLeast"/>
    </w:pPr>
    <w:rPr>
      <w:rFonts w:ascii="Times New Roman" w:eastAsia="Times New Roman" w:hAnsi="Times New Roman" w:cs="Mangal"/>
      <w:i/>
      <w:iCs/>
      <w:sz w:val="24"/>
      <w:szCs w:val="24"/>
      <w:lang w:eastAsia="zh-CN"/>
    </w:rPr>
  </w:style>
  <w:style w:type="paragraph" w:customStyle="1" w:styleId="5c">
    <w:name w:val="Указатель5"/>
    <w:basedOn w:val="a1"/>
    <w:rsid w:val="008876F9"/>
    <w:pPr>
      <w:suppressLineNumbers/>
      <w:suppressAutoHyphens/>
      <w:spacing w:after="0" w:line="100" w:lineRule="atLeast"/>
    </w:pPr>
    <w:rPr>
      <w:rFonts w:ascii="Times New Roman" w:eastAsia="Times New Roman" w:hAnsi="Times New Roman" w:cs="Mangal"/>
      <w:sz w:val="20"/>
      <w:szCs w:val="20"/>
      <w:lang w:eastAsia="zh-CN"/>
    </w:rPr>
  </w:style>
  <w:style w:type="paragraph" w:customStyle="1" w:styleId="4c">
    <w:name w:val="Название объекта4"/>
    <w:basedOn w:val="3f3"/>
    <w:rsid w:val="008876F9"/>
    <w:pPr>
      <w:jc w:val="center"/>
    </w:pPr>
    <w:rPr>
      <w:b/>
      <w:bCs/>
      <w:sz w:val="36"/>
      <w:szCs w:val="36"/>
    </w:rPr>
  </w:style>
  <w:style w:type="paragraph" w:customStyle="1" w:styleId="4d">
    <w:name w:val="Указатель4"/>
    <w:basedOn w:val="a1"/>
    <w:rsid w:val="008876F9"/>
    <w:pPr>
      <w:suppressLineNumbers/>
      <w:suppressAutoHyphens/>
      <w:spacing w:after="0" w:line="100" w:lineRule="atLeast"/>
    </w:pPr>
    <w:rPr>
      <w:rFonts w:ascii="Times New Roman" w:eastAsia="Times New Roman" w:hAnsi="Times New Roman" w:cs="Mangal"/>
      <w:sz w:val="20"/>
      <w:szCs w:val="20"/>
      <w:lang w:eastAsia="zh-CN"/>
    </w:rPr>
  </w:style>
  <w:style w:type="paragraph" w:customStyle="1" w:styleId="3f4">
    <w:name w:val="Название объекта3"/>
    <w:basedOn w:val="a1"/>
    <w:rsid w:val="008876F9"/>
    <w:pPr>
      <w:suppressLineNumbers/>
      <w:suppressAutoHyphens/>
      <w:spacing w:before="120" w:after="120" w:line="100" w:lineRule="atLeast"/>
    </w:pPr>
    <w:rPr>
      <w:rFonts w:ascii="Times New Roman" w:eastAsia="Times New Roman" w:hAnsi="Times New Roman" w:cs="Mangal"/>
      <w:i/>
      <w:iCs/>
      <w:sz w:val="24"/>
      <w:szCs w:val="24"/>
      <w:lang w:eastAsia="zh-CN"/>
    </w:rPr>
  </w:style>
  <w:style w:type="paragraph" w:customStyle="1" w:styleId="3f5">
    <w:name w:val="Указатель3"/>
    <w:basedOn w:val="a1"/>
    <w:rsid w:val="008876F9"/>
    <w:pPr>
      <w:suppressLineNumbers/>
      <w:suppressAutoHyphens/>
      <w:spacing w:after="0" w:line="100" w:lineRule="atLeast"/>
    </w:pPr>
    <w:rPr>
      <w:rFonts w:ascii="Times New Roman" w:eastAsia="Times New Roman" w:hAnsi="Times New Roman" w:cs="Mangal"/>
      <w:sz w:val="20"/>
      <w:szCs w:val="20"/>
      <w:lang w:eastAsia="zh-CN"/>
    </w:rPr>
  </w:style>
  <w:style w:type="paragraph" w:customStyle="1" w:styleId="2fa">
    <w:name w:val="Заголовок2"/>
    <w:basedOn w:val="a1"/>
    <w:rsid w:val="008876F9"/>
    <w:pPr>
      <w:keepNext/>
      <w:suppressAutoHyphens/>
      <w:spacing w:before="240" w:after="120" w:line="100" w:lineRule="atLeast"/>
    </w:pPr>
    <w:rPr>
      <w:rFonts w:ascii="Arial" w:eastAsia="Microsoft YaHei" w:hAnsi="Arial" w:cs="Mangal"/>
      <w:sz w:val="28"/>
      <w:szCs w:val="28"/>
      <w:lang w:eastAsia="zh-CN"/>
    </w:rPr>
  </w:style>
  <w:style w:type="paragraph" w:customStyle="1" w:styleId="2fb">
    <w:name w:val="Название объекта2"/>
    <w:basedOn w:val="a1"/>
    <w:rsid w:val="008876F9"/>
    <w:pPr>
      <w:suppressLineNumbers/>
      <w:suppressAutoHyphens/>
      <w:spacing w:before="120" w:after="120" w:line="100" w:lineRule="atLeast"/>
    </w:pPr>
    <w:rPr>
      <w:rFonts w:ascii="Times New Roman" w:eastAsia="Times New Roman" w:hAnsi="Times New Roman" w:cs="Mangal"/>
      <w:i/>
      <w:iCs/>
      <w:sz w:val="24"/>
      <w:szCs w:val="24"/>
      <w:lang w:eastAsia="zh-CN"/>
    </w:rPr>
  </w:style>
  <w:style w:type="paragraph" w:customStyle="1" w:styleId="2fc">
    <w:name w:val="Указатель2"/>
    <w:basedOn w:val="a1"/>
    <w:rsid w:val="008876F9"/>
    <w:pPr>
      <w:suppressLineNumbers/>
      <w:suppressAutoHyphens/>
      <w:spacing w:after="0" w:line="100" w:lineRule="atLeast"/>
    </w:pPr>
    <w:rPr>
      <w:rFonts w:ascii="Times New Roman" w:eastAsia="Times New Roman" w:hAnsi="Times New Roman" w:cs="Mangal"/>
      <w:sz w:val="20"/>
      <w:szCs w:val="20"/>
      <w:lang w:eastAsia="zh-CN"/>
    </w:rPr>
  </w:style>
  <w:style w:type="paragraph" w:customStyle="1" w:styleId="1ff6">
    <w:name w:val="Заголовок1"/>
    <w:basedOn w:val="a1"/>
    <w:rsid w:val="008876F9"/>
    <w:pPr>
      <w:suppressAutoHyphens/>
      <w:spacing w:before="240" w:after="60" w:line="100" w:lineRule="atLeast"/>
      <w:jc w:val="center"/>
    </w:pPr>
    <w:rPr>
      <w:rFonts w:ascii="Cambria" w:eastAsia="Times New Roman" w:hAnsi="Cambria" w:cs="Times New Roman"/>
      <w:b/>
      <w:bCs/>
      <w:sz w:val="32"/>
      <w:szCs w:val="32"/>
      <w:lang w:eastAsia="zh-CN"/>
    </w:rPr>
  </w:style>
  <w:style w:type="paragraph" w:customStyle="1" w:styleId="1ff7">
    <w:name w:val="Название объекта1"/>
    <w:basedOn w:val="a1"/>
    <w:rsid w:val="008876F9"/>
    <w:pPr>
      <w:suppressLineNumbers/>
      <w:suppressAutoHyphens/>
      <w:spacing w:before="120" w:after="120" w:line="100" w:lineRule="atLeast"/>
    </w:pPr>
    <w:rPr>
      <w:rFonts w:ascii="Times New Roman" w:eastAsia="Times New Roman" w:hAnsi="Times New Roman" w:cs="Mangal"/>
      <w:i/>
      <w:iCs/>
      <w:sz w:val="24"/>
      <w:szCs w:val="24"/>
      <w:lang w:eastAsia="zh-CN"/>
    </w:rPr>
  </w:style>
  <w:style w:type="paragraph" w:customStyle="1" w:styleId="1ff8">
    <w:name w:val="Указатель1"/>
    <w:basedOn w:val="a1"/>
    <w:rsid w:val="008876F9"/>
    <w:pPr>
      <w:suppressLineNumbers/>
      <w:suppressAutoHyphens/>
      <w:spacing w:after="0" w:line="100" w:lineRule="atLeast"/>
    </w:pPr>
    <w:rPr>
      <w:rFonts w:ascii="Times New Roman" w:eastAsia="Times New Roman" w:hAnsi="Times New Roman" w:cs="Mangal"/>
      <w:sz w:val="20"/>
      <w:szCs w:val="20"/>
      <w:lang w:eastAsia="zh-CN"/>
    </w:rPr>
  </w:style>
  <w:style w:type="paragraph" w:customStyle="1" w:styleId="313">
    <w:name w:val="Основной текст 31"/>
    <w:basedOn w:val="a1"/>
    <w:rsid w:val="008876F9"/>
    <w:pPr>
      <w:suppressAutoHyphens/>
      <w:spacing w:after="120" w:line="100" w:lineRule="atLeast"/>
    </w:pPr>
    <w:rPr>
      <w:rFonts w:ascii="Times New Roman" w:eastAsia="Times New Roman" w:hAnsi="Times New Roman" w:cs="Times New Roman"/>
      <w:sz w:val="16"/>
      <w:szCs w:val="16"/>
      <w:lang w:eastAsia="zh-CN"/>
    </w:rPr>
  </w:style>
  <w:style w:type="paragraph" w:customStyle="1" w:styleId="Pa13">
    <w:name w:val="Pa13"/>
    <w:basedOn w:val="a1"/>
    <w:rsid w:val="008876F9"/>
    <w:pPr>
      <w:suppressAutoHyphens/>
      <w:spacing w:after="0" w:line="141" w:lineRule="atLeast"/>
    </w:pPr>
    <w:rPr>
      <w:rFonts w:ascii="Arial" w:eastAsia="Times New Roman" w:hAnsi="Arial" w:cs="Arial"/>
      <w:sz w:val="24"/>
      <w:szCs w:val="24"/>
      <w:lang w:eastAsia="zh-CN"/>
    </w:rPr>
  </w:style>
  <w:style w:type="paragraph" w:customStyle="1" w:styleId="affffff">
    <w:name w:val="Знак Знак Знак Знак Знак Знак Знак Знак Знак Знак"/>
    <w:basedOn w:val="a1"/>
    <w:rsid w:val="008876F9"/>
    <w:pPr>
      <w:suppressAutoHyphens/>
      <w:spacing w:after="160" w:line="240" w:lineRule="exact"/>
    </w:pPr>
    <w:rPr>
      <w:rFonts w:ascii="Verdana" w:eastAsia="Times New Roman" w:hAnsi="Verdana" w:cs="Verdana"/>
      <w:sz w:val="20"/>
      <w:szCs w:val="20"/>
      <w:lang w:val="en-US" w:eastAsia="zh-CN"/>
    </w:rPr>
  </w:style>
  <w:style w:type="paragraph" w:customStyle="1" w:styleId="affffff0">
    <w:name w:val="Содержимое таблицы"/>
    <w:basedOn w:val="a1"/>
    <w:rsid w:val="008876F9"/>
    <w:pPr>
      <w:suppressLineNumbers/>
      <w:suppressAutoHyphens/>
      <w:spacing w:after="0" w:line="100" w:lineRule="atLeast"/>
    </w:pPr>
    <w:rPr>
      <w:rFonts w:ascii="Times New Roman" w:eastAsia="Times New Roman" w:hAnsi="Times New Roman" w:cs="Times New Roman"/>
      <w:sz w:val="20"/>
      <w:szCs w:val="20"/>
      <w:lang w:eastAsia="zh-CN"/>
    </w:rPr>
  </w:style>
  <w:style w:type="paragraph" w:customStyle="1" w:styleId="affffff1">
    <w:name w:val="Заголовок таблицы"/>
    <w:basedOn w:val="affffff0"/>
    <w:rsid w:val="008876F9"/>
    <w:pPr>
      <w:jc w:val="center"/>
    </w:pPr>
    <w:rPr>
      <w:b/>
      <w:bCs/>
    </w:rPr>
  </w:style>
  <w:style w:type="paragraph" w:customStyle="1" w:styleId="affffff2">
    <w:name w:val="Содержимое врезки"/>
    <w:basedOn w:val="a1"/>
    <w:rsid w:val="008876F9"/>
    <w:pPr>
      <w:suppressAutoHyphens/>
      <w:spacing w:after="0" w:line="100" w:lineRule="atLeast"/>
    </w:pPr>
    <w:rPr>
      <w:rFonts w:ascii="Times New Roman" w:eastAsia="Times New Roman" w:hAnsi="Times New Roman" w:cs="Times New Roman"/>
      <w:sz w:val="20"/>
      <w:szCs w:val="20"/>
      <w:lang w:eastAsia="zh-CN"/>
    </w:rPr>
  </w:style>
  <w:style w:type="paragraph" w:customStyle="1" w:styleId="3f6">
    <w:name w:val="Абзац списка3"/>
    <w:rsid w:val="008876F9"/>
    <w:pPr>
      <w:suppressAutoHyphens/>
      <w:spacing w:after="160" w:line="100" w:lineRule="atLeast"/>
      <w:ind w:left="720"/>
      <w:contextualSpacing/>
    </w:pPr>
    <w:rPr>
      <w:rFonts w:ascii="Times New Roman" w:eastAsia="SimSun" w:hAnsi="Times New Roman" w:cs="Times New Roman"/>
      <w:sz w:val="24"/>
      <w:szCs w:val="20"/>
      <w:lang w:eastAsia="zh-CN" w:bidi="hi-IN"/>
    </w:rPr>
  </w:style>
  <w:style w:type="paragraph" w:customStyle="1" w:styleId="314">
    <w:name w:val="Основной текст с отступом 31"/>
    <w:basedOn w:val="a1"/>
    <w:rsid w:val="008876F9"/>
    <w:pPr>
      <w:suppressAutoHyphens/>
      <w:spacing w:after="0" w:line="100" w:lineRule="atLeast"/>
      <w:ind w:firstLine="300"/>
      <w:jc w:val="both"/>
    </w:pPr>
    <w:rPr>
      <w:rFonts w:ascii="Times New Roman" w:eastAsia="Times New Roman" w:hAnsi="Times New Roman" w:cs="Times New Roman"/>
      <w:color w:val="000000"/>
      <w:sz w:val="26"/>
      <w:szCs w:val="20"/>
      <w:lang w:eastAsia="zh-CN"/>
    </w:rPr>
  </w:style>
  <w:style w:type="paragraph" w:customStyle="1" w:styleId="1ff9">
    <w:name w:val="Цитата1"/>
    <w:basedOn w:val="a1"/>
    <w:rsid w:val="008876F9"/>
    <w:pPr>
      <w:suppressAutoHyphens/>
      <w:spacing w:after="283" w:line="100" w:lineRule="atLeast"/>
      <w:ind w:left="567" w:right="567"/>
    </w:pPr>
    <w:rPr>
      <w:rFonts w:ascii="Times New Roman" w:eastAsia="Times New Roman" w:hAnsi="Times New Roman" w:cs="Times New Roman"/>
      <w:sz w:val="20"/>
      <w:szCs w:val="20"/>
      <w:lang w:eastAsia="zh-CN"/>
    </w:rPr>
  </w:style>
  <w:style w:type="paragraph" w:customStyle="1" w:styleId="Default">
    <w:name w:val="Default"/>
    <w:rsid w:val="008876F9"/>
    <w:pPr>
      <w:suppressAutoHyphens/>
      <w:spacing w:after="0" w:line="100" w:lineRule="atLeast"/>
    </w:pPr>
    <w:rPr>
      <w:rFonts w:ascii="Verdana" w:eastAsia="Times New Roman" w:hAnsi="Verdana" w:cs="Verdana"/>
      <w:color w:val="000000"/>
      <w:sz w:val="24"/>
      <w:szCs w:val="24"/>
      <w:lang w:eastAsia="zh-CN"/>
    </w:rPr>
  </w:style>
  <w:style w:type="paragraph" w:customStyle="1" w:styleId="2fd">
    <w:name w:val="Цитата2"/>
    <w:basedOn w:val="a1"/>
    <w:rsid w:val="008876F9"/>
    <w:pPr>
      <w:suppressAutoHyphens/>
      <w:spacing w:after="283" w:line="100" w:lineRule="atLeast"/>
      <w:ind w:left="567" w:right="567"/>
    </w:pPr>
    <w:rPr>
      <w:rFonts w:ascii="Times New Roman" w:eastAsia="Times New Roman" w:hAnsi="Times New Roman" w:cs="Times New Roman"/>
      <w:sz w:val="20"/>
      <w:szCs w:val="20"/>
      <w:lang w:eastAsia="zh-CN"/>
    </w:rPr>
  </w:style>
  <w:style w:type="paragraph" w:customStyle="1" w:styleId="3f7">
    <w:name w:val="Цитата3"/>
    <w:basedOn w:val="a1"/>
    <w:rsid w:val="008876F9"/>
    <w:pPr>
      <w:suppressAutoHyphens/>
      <w:spacing w:after="283" w:line="100" w:lineRule="atLeast"/>
      <w:ind w:left="567" w:right="567"/>
    </w:pPr>
    <w:rPr>
      <w:rFonts w:ascii="Times New Roman" w:eastAsia="Times New Roman" w:hAnsi="Times New Roman" w:cs="Times New Roman"/>
      <w:sz w:val="20"/>
      <w:szCs w:val="20"/>
      <w:lang w:eastAsia="zh-CN"/>
    </w:rPr>
  </w:style>
  <w:style w:type="character" w:customStyle="1" w:styleId="1ffa">
    <w:name w:val="Заголовок Знак1"/>
    <w:uiPriority w:val="10"/>
    <w:rsid w:val="008876F9"/>
    <w:rPr>
      <w:rFonts w:ascii="Arial" w:eastAsia="Microsoft YaHei" w:hAnsi="Arial" w:cs="Mangal"/>
      <w:sz w:val="28"/>
      <w:szCs w:val="28"/>
    </w:rPr>
  </w:style>
  <w:style w:type="paragraph" w:customStyle="1" w:styleId="320">
    <w:name w:val="Основной текст с отступом 32"/>
    <w:basedOn w:val="a1"/>
    <w:rsid w:val="008876F9"/>
    <w:pPr>
      <w:suppressAutoHyphens/>
      <w:spacing w:after="0" w:line="240" w:lineRule="auto"/>
      <w:ind w:firstLine="300"/>
      <w:jc w:val="both"/>
    </w:pPr>
    <w:rPr>
      <w:rFonts w:ascii="Times New Roman" w:eastAsia="Times New Roman" w:hAnsi="Times New Roman" w:cs="Times New Roman"/>
      <w:color w:val="000000"/>
      <w:sz w:val="26"/>
      <w:szCs w:val="20"/>
      <w:lang w:eastAsia="zh-CN"/>
    </w:rPr>
  </w:style>
  <w:style w:type="paragraph" w:customStyle="1" w:styleId="Pa0">
    <w:name w:val="Pa0"/>
    <w:basedOn w:val="Default"/>
    <w:next w:val="Default"/>
    <w:uiPriority w:val="99"/>
    <w:rsid w:val="008876F9"/>
    <w:pPr>
      <w:suppressAutoHyphens w:val="0"/>
      <w:autoSpaceDE w:val="0"/>
      <w:autoSpaceDN w:val="0"/>
      <w:adjustRightInd w:val="0"/>
      <w:spacing w:line="241" w:lineRule="atLeast"/>
    </w:pPr>
    <w:rPr>
      <w:rFonts w:ascii="Arial" w:eastAsia="Calibri" w:hAnsi="Arial" w:cs="Arial"/>
      <w:color w:val="auto"/>
      <w:lang w:eastAsia="ru-RU"/>
    </w:rPr>
  </w:style>
  <w:style w:type="character" w:customStyle="1" w:styleId="A40">
    <w:name w:val="A4"/>
    <w:uiPriority w:val="99"/>
    <w:rsid w:val="008876F9"/>
    <w:rPr>
      <w:b/>
      <w:bCs/>
      <w:color w:val="211D1E"/>
      <w:sz w:val="14"/>
      <w:szCs w:val="14"/>
    </w:rPr>
  </w:style>
  <w:style w:type="character" w:customStyle="1" w:styleId="A70">
    <w:name w:val="A7"/>
    <w:uiPriority w:val="99"/>
    <w:rsid w:val="008876F9"/>
    <w:rPr>
      <w:color w:val="211D1E"/>
      <w:sz w:val="8"/>
      <w:szCs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1307">
      <w:bodyDiv w:val="1"/>
      <w:marLeft w:val="0"/>
      <w:marRight w:val="0"/>
      <w:marTop w:val="0"/>
      <w:marBottom w:val="0"/>
      <w:divBdr>
        <w:top w:val="none" w:sz="0" w:space="0" w:color="auto"/>
        <w:left w:val="none" w:sz="0" w:space="0" w:color="auto"/>
        <w:bottom w:val="none" w:sz="0" w:space="0" w:color="auto"/>
        <w:right w:val="none" w:sz="0" w:space="0" w:color="auto"/>
      </w:divBdr>
    </w:div>
    <w:div w:id="81143691">
      <w:bodyDiv w:val="1"/>
      <w:marLeft w:val="0"/>
      <w:marRight w:val="0"/>
      <w:marTop w:val="0"/>
      <w:marBottom w:val="0"/>
      <w:divBdr>
        <w:top w:val="none" w:sz="0" w:space="0" w:color="auto"/>
        <w:left w:val="none" w:sz="0" w:space="0" w:color="auto"/>
        <w:bottom w:val="none" w:sz="0" w:space="0" w:color="auto"/>
        <w:right w:val="none" w:sz="0" w:space="0" w:color="auto"/>
      </w:divBdr>
    </w:div>
    <w:div w:id="184254026">
      <w:bodyDiv w:val="1"/>
      <w:marLeft w:val="0"/>
      <w:marRight w:val="0"/>
      <w:marTop w:val="0"/>
      <w:marBottom w:val="0"/>
      <w:divBdr>
        <w:top w:val="none" w:sz="0" w:space="0" w:color="auto"/>
        <w:left w:val="none" w:sz="0" w:space="0" w:color="auto"/>
        <w:bottom w:val="none" w:sz="0" w:space="0" w:color="auto"/>
        <w:right w:val="none" w:sz="0" w:space="0" w:color="auto"/>
      </w:divBdr>
    </w:div>
    <w:div w:id="211385826">
      <w:bodyDiv w:val="1"/>
      <w:marLeft w:val="0"/>
      <w:marRight w:val="0"/>
      <w:marTop w:val="0"/>
      <w:marBottom w:val="0"/>
      <w:divBdr>
        <w:top w:val="none" w:sz="0" w:space="0" w:color="auto"/>
        <w:left w:val="none" w:sz="0" w:space="0" w:color="auto"/>
        <w:bottom w:val="none" w:sz="0" w:space="0" w:color="auto"/>
        <w:right w:val="none" w:sz="0" w:space="0" w:color="auto"/>
      </w:divBdr>
    </w:div>
    <w:div w:id="238635215">
      <w:bodyDiv w:val="1"/>
      <w:marLeft w:val="0"/>
      <w:marRight w:val="0"/>
      <w:marTop w:val="0"/>
      <w:marBottom w:val="0"/>
      <w:divBdr>
        <w:top w:val="none" w:sz="0" w:space="0" w:color="auto"/>
        <w:left w:val="none" w:sz="0" w:space="0" w:color="auto"/>
        <w:bottom w:val="none" w:sz="0" w:space="0" w:color="auto"/>
        <w:right w:val="none" w:sz="0" w:space="0" w:color="auto"/>
      </w:divBdr>
    </w:div>
    <w:div w:id="279188637">
      <w:bodyDiv w:val="1"/>
      <w:marLeft w:val="0"/>
      <w:marRight w:val="0"/>
      <w:marTop w:val="0"/>
      <w:marBottom w:val="0"/>
      <w:divBdr>
        <w:top w:val="none" w:sz="0" w:space="0" w:color="auto"/>
        <w:left w:val="none" w:sz="0" w:space="0" w:color="auto"/>
        <w:bottom w:val="none" w:sz="0" w:space="0" w:color="auto"/>
        <w:right w:val="none" w:sz="0" w:space="0" w:color="auto"/>
      </w:divBdr>
    </w:div>
    <w:div w:id="309941995">
      <w:bodyDiv w:val="1"/>
      <w:marLeft w:val="0"/>
      <w:marRight w:val="0"/>
      <w:marTop w:val="0"/>
      <w:marBottom w:val="0"/>
      <w:divBdr>
        <w:top w:val="none" w:sz="0" w:space="0" w:color="auto"/>
        <w:left w:val="none" w:sz="0" w:space="0" w:color="auto"/>
        <w:bottom w:val="none" w:sz="0" w:space="0" w:color="auto"/>
        <w:right w:val="none" w:sz="0" w:space="0" w:color="auto"/>
      </w:divBdr>
    </w:div>
    <w:div w:id="363292003">
      <w:bodyDiv w:val="1"/>
      <w:marLeft w:val="0"/>
      <w:marRight w:val="0"/>
      <w:marTop w:val="0"/>
      <w:marBottom w:val="0"/>
      <w:divBdr>
        <w:top w:val="none" w:sz="0" w:space="0" w:color="auto"/>
        <w:left w:val="none" w:sz="0" w:space="0" w:color="auto"/>
        <w:bottom w:val="none" w:sz="0" w:space="0" w:color="auto"/>
        <w:right w:val="none" w:sz="0" w:space="0" w:color="auto"/>
      </w:divBdr>
    </w:div>
    <w:div w:id="391582073">
      <w:bodyDiv w:val="1"/>
      <w:marLeft w:val="0"/>
      <w:marRight w:val="0"/>
      <w:marTop w:val="0"/>
      <w:marBottom w:val="0"/>
      <w:divBdr>
        <w:top w:val="none" w:sz="0" w:space="0" w:color="auto"/>
        <w:left w:val="none" w:sz="0" w:space="0" w:color="auto"/>
        <w:bottom w:val="none" w:sz="0" w:space="0" w:color="auto"/>
        <w:right w:val="none" w:sz="0" w:space="0" w:color="auto"/>
      </w:divBdr>
    </w:div>
    <w:div w:id="403839635">
      <w:bodyDiv w:val="1"/>
      <w:marLeft w:val="0"/>
      <w:marRight w:val="0"/>
      <w:marTop w:val="0"/>
      <w:marBottom w:val="0"/>
      <w:divBdr>
        <w:top w:val="none" w:sz="0" w:space="0" w:color="auto"/>
        <w:left w:val="none" w:sz="0" w:space="0" w:color="auto"/>
        <w:bottom w:val="none" w:sz="0" w:space="0" w:color="auto"/>
        <w:right w:val="none" w:sz="0" w:space="0" w:color="auto"/>
      </w:divBdr>
    </w:div>
    <w:div w:id="421222138">
      <w:bodyDiv w:val="1"/>
      <w:marLeft w:val="0"/>
      <w:marRight w:val="0"/>
      <w:marTop w:val="0"/>
      <w:marBottom w:val="0"/>
      <w:divBdr>
        <w:top w:val="none" w:sz="0" w:space="0" w:color="auto"/>
        <w:left w:val="none" w:sz="0" w:space="0" w:color="auto"/>
        <w:bottom w:val="none" w:sz="0" w:space="0" w:color="auto"/>
        <w:right w:val="none" w:sz="0" w:space="0" w:color="auto"/>
      </w:divBdr>
    </w:div>
    <w:div w:id="422726850">
      <w:bodyDiv w:val="1"/>
      <w:marLeft w:val="0"/>
      <w:marRight w:val="0"/>
      <w:marTop w:val="0"/>
      <w:marBottom w:val="0"/>
      <w:divBdr>
        <w:top w:val="none" w:sz="0" w:space="0" w:color="auto"/>
        <w:left w:val="none" w:sz="0" w:space="0" w:color="auto"/>
        <w:bottom w:val="none" w:sz="0" w:space="0" w:color="auto"/>
        <w:right w:val="none" w:sz="0" w:space="0" w:color="auto"/>
      </w:divBdr>
    </w:div>
    <w:div w:id="442967046">
      <w:bodyDiv w:val="1"/>
      <w:marLeft w:val="0"/>
      <w:marRight w:val="0"/>
      <w:marTop w:val="0"/>
      <w:marBottom w:val="0"/>
      <w:divBdr>
        <w:top w:val="none" w:sz="0" w:space="0" w:color="auto"/>
        <w:left w:val="none" w:sz="0" w:space="0" w:color="auto"/>
        <w:bottom w:val="none" w:sz="0" w:space="0" w:color="auto"/>
        <w:right w:val="none" w:sz="0" w:space="0" w:color="auto"/>
      </w:divBdr>
    </w:div>
    <w:div w:id="460271826">
      <w:bodyDiv w:val="1"/>
      <w:marLeft w:val="0"/>
      <w:marRight w:val="0"/>
      <w:marTop w:val="0"/>
      <w:marBottom w:val="0"/>
      <w:divBdr>
        <w:top w:val="none" w:sz="0" w:space="0" w:color="auto"/>
        <w:left w:val="none" w:sz="0" w:space="0" w:color="auto"/>
        <w:bottom w:val="none" w:sz="0" w:space="0" w:color="auto"/>
        <w:right w:val="none" w:sz="0" w:space="0" w:color="auto"/>
      </w:divBdr>
    </w:div>
    <w:div w:id="501743858">
      <w:bodyDiv w:val="1"/>
      <w:marLeft w:val="0"/>
      <w:marRight w:val="0"/>
      <w:marTop w:val="0"/>
      <w:marBottom w:val="0"/>
      <w:divBdr>
        <w:top w:val="none" w:sz="0" w:space="0" w:color="auto"/>
        <w:left w:val="none" w:sz="0" w:space="0" w:color="auto"/>
        <w:bottom w:val="none" w:sz="0" w:space="0" w:color="auto"/>
        <w:right w:val="none" w:sz="0" w:space="0" w:color="auto"/>
      </w:divBdr>
    </w:div>
    <w:div w:id="642468793">
      <w:bodyDiv w:val="1"/>
      <w:marLeft w:val="0"/>
      <w:marRight w:val="0"/>
      <w:marTop w:val="0"/>
      <w:marBottom w:val="0"/>
      <w:divBdr>
        <w:top w:val="none" w:sz="0" w:space="0" w:color="auto"/>
        <w:left w:val="none" w:sz="0" w:space="0" w:color="auto"/>
        <w:bottom w:val="none" w:sz="0" w:space="0" w:color="auto"/>
        <w:right w:val="none" w:sz="0" w:space="0" w:color="auto"/>
      </w:divBdr>
    </w:div>
    <w:div w:id="787116848">
      <w:bodyDiv w:val="1"/>
      <w:marLeft w:val="0"/>
      <w:marRight w:val="0"/>
      <w:marTop w:val="0"/>
      <w:marBottom w:val="0"/>
      <w:divBdr>
        <w:top w:val="none" w:sz="0" w:space="0" w:color="auto"/>
        <w:left w:val="none" w:sz="0" w:space="0" w:color="auto"/>
        <w:bottom w:val="none" w:sz="0" w:space="0" w:color="auto"/>
        <w:right w:val="none" w:sz="0" w:space="0" w:color="auto"/>
      </w:divBdr>
    </w:div>
    <w:div w:id="849224410">
      <w:bodyDiv w:val="1"/>
      <w:marLeft w:val="0"/>
      <w:marRight w:val="0"/>
      <w:marTop w:val="0"/>
      <w:marBottom w:val="0"/>
      <w:divBdr>
        <w:top w:val="none" w:sz="0" w:space="0" w:color="auto"/>
        <w:left w:val="none" w:sz="0" w:space="0" w:color="auto"/>
        <w:bottom w:val="none" w:sz="0" w:space="0" w:color="auto"/>
        <w:right w:val="none" w:sz="0" w:space="0" w:color="auto"/>
      </w:divBdr>
    </w:div>
    <w:div w:id="875384560">
      <w:bodyDiv w:val="1"/>
      <w:marLeft w:val="0"/>
      <w:marRight w:val="0"/>
      <w:marTop w:val="0"/>
      <w:marBottom w:val="0"/>
      <w:divBdr>
        <w:top w:val="none" w:sz="0" w:space="0" w:color="auto"/>
        <w:left w:val="none" w:sz="0" w:space="0" w:color="auto"/>
        <w:bottom w:val="none" w:sz="0" w:space="0" w:color="auto"/>
        <w:right w:val="none" w:sz="0" w:space="0" w:color="auto"/>
      </w:divBdr>
    </w:div>
    <w:div w:id="939682285">
      <w:bodyDiv w:val="1"/>
      <w:marLeft w:val="0"/>
      <w:marRight w:val="0"/>
      <w:marTop w:val="0"/>
      <w:marBottom w:val="0"/>
      <w:divBdr>
        <w:top w:val="none" w:sz="0" w:space="0" w:color="auto"/>
        <w:left w:val="none" w:sz="0" w:space="0" w:color="auto"/>
        <w:bottom w:val="none" w:sz="0" w:space="0" w:color="auto"/>
        <w:right w:val="none" w:sz="0" w:space="0" w:color="auto"/>
      </w:divBdr>
    </w:div>
    <w:div w:id="969480448">
      <w:bodyDiv w:val="1"/>
      <w:marLeft w:val="0"/>
      <w:marRight w:val="0"/>
      <w:marTop w:val="0"/>
      <w:marBottom w:val="0"/>
      <w:divBdr>
        <w:top w:val="none" w:sz="0" w:space="0" w:color="auto"/>
        <w:left w:val="none" w:sz="0" w:space="0" w:color="auto"/>
        <w:bottom w:val="none" w:sz="0" w:space="0" w:color="auto"/>
        <w:right w:val="none" w:sz="0" w:space="0" w:color="auto"/>
      </w:divBdr>
    </w:div>
    <w:div w:id="1029143254">
      <w:bodyDiv w:val="1"/>
      <w:marLeft w:val="0"/>
      <w:marRight w:val="0"/>
      <w:marTop w:val="0"/>
      <w:marBottom w:val="0"/>
      <w:divBdr>
        <w:top w:val="none" w:sz="0" w:space="0" w:color="auto"/>
        <w:left w:val="none" w:sz="0" w:space="0" w:color="auto"/>
        <w:bottom w:val="none" w:sz="0" w:space="0" w:color="auto"/>
        <w:right w:val="none" w:sz="0" w:space="0" w:color="auto"/>
      </w:divBdr>
    </w:div>
    <w:div w:id="1085347689">
      <w:bodyDiv w:val="1"/>
      <w:marLeft w:val="0"/>
      <w:marRight w:val="0"/>
      <w:marTop w:val="0"/>
      <w:marBottom w:val="0"/>
      <w:divBdr>
        <w:top w:val="none" w:sz="0" w:space="0" w:color="auto"/>
        <w:left w:val="none" w:sz="0" w:space="0" w:color="auto"/>
        <w:bottom w:val="none" w:sz="0" w:space="0" w:color="auto"/>
        <w:right w:val="none" w:sz="0" w:space="0" w:color="auto"/>
      </w:divBdr>
    </w:div>
    <w:div w:id="1129590653">
      <w:bodyDiv w:val="1"/>
      <w:marLeft w:val="0"/>
      <w:marRight w:val="0"/>
      <w:marTop w:val="0"/>
      <w:marBottom w:val="0"/>
      <w:divBdr>
        <w:top w:val="none" w:sz="0" w:space="0" w:color="auto"/>
        <w:left w:val="none" w:sz="0" w:space="0" w:color="auto"/>
        <w:bottom w:val="none" w:sz="0" w:space="0" w:color="auto"/>
        <w:right w:val="none" w:sz="0" w:space="0" w:color="auto"/>
      </w:divBdr>
    </w:div>
    <w:div w:id="1140423606">
      <w:bodyDiv w:val="1"/>
      <w:marLeft w:val="0"/>
      <w:marRight w:val="0"/>
      <w:marTop w:val="0"/>
      <w:marBottom w:val="0"/>
      <w:divBdr>
        <w:top w:val="none" w:sz="0" w:space="0" w:color="auto"/>
        <w:left w:val="none" w:sz="0" w:space="0" w:color="auto"/>
        <w:bottom w:val="none" w:sz="0" w:space="0" w:color="auto"/>
        <w:right w:val="none" w:sz="0" w:space="0" w:color="auto"/>
      </w:divBdr>
    </w:div>
    <w:div w:id="1259174214">
      <w:bodyDiv w:val="1"/>
      <w:marLeft w:val="0"/>
      <w:marRight w:val="0"/>
      <w:marTop w:val="0"/>
      <w:marBottom w:val="0"/>
      <w:divBdr>
        <w:top w:val="none" w:sz="0" w:space="0" w:color="auto"/>
        <w:left w:val="none" w:sz="0" w:space="0" w:color="auto"/>
        <w:bottom w:val="none" w:sz="0" w:space="0" w:color="auto"/>
        <w:right w:val="none" w:sz="0" w:space="0" w:color="auto"/>
      </w:divBdr>
    </w:div>
    <w:div w:id="1391997791">
      <w:bodyDiv w:val="1"/>
      <w:marLeft w:val="0"/>
      <w:marRight w:val="0"/>
      <w:marTop w:val="0"/>
      <w:marBottom w:val="0"/>
      <w:divBdr>
        <w:top w:val="none" w:sz="0" w:space="0" w:color="auto"/>
        <w:left w:val="none" w:sz="0" w:space="0" w:color="auto"/>
        <w:bottom w:val="none" w:sz="0" w:space="0" w:color="auto"/>
        <w:right w:val="none" w:sz="0" w:space="0" w:color="auto"/>
      </w:divBdr>
    </w:div>
    <w:div w:id="1789742198">
      <w:bodyDiv w:val="1"/>
      <w:marLeft w:val="0"/>
      <w:marRight w:val="0"/>
      <w:marTop w:val="0"/>
      <w:marBottom w:val="0"/>
      <w:divBdr>
        <w:top w:val="none" w:sz="0" w:space="0" w:color="auto"/>
        <w:left w:val="none" w:sz="0" w:space="0" w:color="auto"/>
        <w:bottom w:val="none" w:sz="0" w:space="0" w:color="auto"/>
        <w:right w:val="none" w:sz="0" w:space="0" w:color="auto"/>
      </w:divBdr>
    </w:div>
    <w:div w:id="1811750024">
      <w:bodyDiv w:val="1"/>
      <w:marLeft w:val="0"/>
      <w:marRight w:val="0"/>
      <w:marTop w:val="0"/>
      <w:marBottom w:val="0"/>
      <w:divBdr>
        <w:top w:val="none" w:sz="0" w:space="0" w:color="auto"/>
        <w:left w:val="none" w:sz="0" w:space="0" w:color="auto"/>
        <w:bottom w:val="none" w:sz="0" w:space="0" w:color="auto"/>
        <w:right w:val="none" w:sz="0" w:space="0" w:color="auto"/>
      </w:divBdr>
    </w:div>
    <w:div w:id="1857577083">
      <w:bodyDiv w:val="1"/>
      <w:marLeft w:val="0"/>
      <w:marRight w:val="0"/>
      <w:marTop w:val="0"/>
      <w:marBottom w:val="0"/>
      <w:divBdr>
        <w:top w:val="none" w:sz="0" w:space="0" w:color="auto"/>
        <w:left w:val="none" w:sz="0" w:space="0" w:color="auto"/>
        <w:bottom w:val="none" w:sz="0" w:space="0" w:color="auto"/>
        <w:right w:val="none" w:sz="0" w:space="0" w:color="auto"/>
      </w:divBdr>
    </w:div>
    <w:div w:id="1926111628">
      <w:bodyDiv w:val="1"/>
      <w:marLeft w:val="0"/>
      <w:marRight w:val="0"/>
      <w:marTop w:val="0"/>
      <w:marBottom w:val="0"/>
      <w:divBdr>
        <w:top w:val="none" w:sz="0" w:space="0" w:color="auto"/>
        <w:left w:val="none" w:sz="0" w:space="0" w:color="auto"/>
        <w:bottom w:val="none" w:sz="0" w:space="0" w:color="auto"/>
        <w:right w:val="none" w:sz="0" w:space="0" w:color="auto"/>
      </w:divBdr>
    </w:div>
    <w:div w:id="1968777148">
      <w:bodyDiv w:val="1"/>
      <w:marLeft w:val="0"/>
      <w:marRight w:val="0"/>
      <w:marTop w:val="0"/>
      <w:marBottom w:val="0"/>
      <w:divBdr>
        <w:top w:val="none" w:sz="0" w:space="0" w:color="auto"/>
        <w:left w:val="none" w:sz="0" w:space="0" w:color="auto"/>
        <w:bottom w:val="none" w:sz="0" w:space="0" w:color="auto"/>
        <w:right w:val="none" w:sz="0" w:space="0" w:color="auto"/>
      </w:divBdr>
    </w:div>
    <w:div w:id="1991790416">
      <w:bodyDiv w:val="1"/>
      <w:marLeft w:val="0"/>
      <w:marRight w:val="0"/>
      <w:marTop w:val="0"/>
      <w:marBottom w:val="0"/>
      <w:divBdr>
        <w:top w:val="none" w:sz="0" w:space="0" w:color="auto"/>
        <w:left w:val="none" w:sz="0" w:space="0" w:color="auto"/>
        <w:bottom w:val="none" w:sz="0" w:space="0" w:color="auto"/>
        <w:right w:val="none" w:sz="0" w:space="0" w:color="auto"/>
      </w:divBdr>
    </w:div>
    <w:div w:id="2014643044">
      <w:bodyDiv w:val="1"/>
      <w:marLeft w:val="0"/>
      <w:marRight w:val="0"/>
      <w:marTop w:val="0"/>
      <w:marBottom w:val="0"/>
      <w:divBdr>
        <w:top w:val="none" w:sz="0" w:space="0" w:color="auto"/>
        <w:left w:val="none" w:sz="0" w:space="0" w:color="auto"/>
        <w:bottom w:val="none" w:sz="0" w:space="0" w:color="auto"/>
        <w:right w:val="none" w:sz="0" w:space="0" w:color="auto"/>
      </w:divBdr>
    </w:div>
    <w:div w:id="208294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btinn.ru" TargetMode="External" /><Relationship Id="rId13" Type="http://schemas.openxmlformats.org/officeDocument/2006/relationships/image" Target="media/image4.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1.png" /><Relationship Id="rId4" Type="http://schemas.openxmlformats.org/officeDocument/2006/relationships/settings" Target="settings.xml" /><Relationship Id="rId9" Type="http://schemas.openxmlformats.org/officeDocument/2006/relationships/hyperlink" Target="https://www.minstroyrf.gov.ru/docs/142012/" TargetMode="External" /><Relationship Id="rId14" Type="http://schemas.openxmlformats.org/officeDocument/2006/relationships/hyperlink" Target="mailto:info@btinn.ru"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483CF1-9C5C-4FD8-8EB8-47C8B5A38FB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10914</Words>
  <Characters>62212</Characters>
  <Application>Microsoft Office Word</Application>
  <DocSecurity>0</DocSecurity>
  <Lines>518</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Сорокина Марина Александровна</dc:creator>
  <cp:lastModifiedBy>Артем Редкозубов</cp:lastModifiedBy>
  <cp:revision>2</cp:revision>
  <cp:lastPrinted>2026-10-06T14:08:00Z</cp:lastPrinted>
  <dcterms:created xsi:type="dcterms:W3CDTF">2026-10-09T05:25:00Z</dcterms:created>
  <dcterms:modified xsi:type="dcterms:W3CDTF">2026-10-09T05:25:00Z</dcterms:modified>
</cp:coreProperties>
</file>