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Receipt AI Tracker - Project Documentation</w:t>
      </w:r>
    </w:p>
    <w:p>
      <w:pPr>
        <w:pStyle w:val="Heading1"/>
      </w:pPr>
      <w:r>
        <w:t>1. Introduction</w:t>
      </w:r>
    </w:p>
    <w:p>
      <w:r>
        <w:t>Welcome to the Receipt AI Tracker! This project was built to help automate expense tracking. It takes photos of receipts, extracts the text, structures the data, and lets you talk to an AI agent to ask questions about your spending. I wanted to make something that wasn't just a basic form filler, but a smart assistant that actually understands the data.</w:t>
      </w:r>
    </w:p>
    <w:p>
      <w:pPr>
        <w:pStyle w:val="Heading1"/>
      </w:pPr>
      <w:r>
        <w:t>2. Architecture Overview</w:t>
      </w:r>
    </w:p>
    <w:p>
      <w:r>
        <w:t>The project is split into a backend API and a sleek custom frontend. Here's how it's put together:</w:t>
      </w:r>
    </w:p>
    <w:p>
      <w:pPr>
        <w:pStyle w:val="ListBullet"/>
      </w:pPr>
      <w:r>
        <w:t>Backend: Built with FastAPI. It handles everything from file uploads to database management and AI chat.</w:t>
      </w:r>
    </w:p>
    <w:p>
      <w:pPr>
        <w:pStyle w:val="ListBullet"/>
      </w:pPr>
      <w:r>
        <w:t>Frontend: Pure HTML/CSS/JS with a modern, dark-mode glassmorphism design. No heavy frameworks, just fast, vanilla JavaScript.</w:t>
      </w:r>
    </w:p>
    <w:p>
      <w:pPr>
        <w:pStyle w:val="ListBullet"/>
      </w:pPr>
      <w:r>
        <w:t>Database: I used a dual-database approach. SQLite for structured data (like total, date, merchant) and ChromaDB (a vector database) for raw receipt text so the agent can do semantic searches.</w:t>
      </w:r>
    </w:p>
    <w:p>
      <w:pPr>
        <w:pStyle w:val="ListBullet"/>
      </w:pPr>
      <w:r>
        <w:t>OCR Engine: EasyOCR to extract raw text from images.</w:t>
      </w:r>
    </w:p>
    <w:p>
      <w:pPr>
        <w:pStyle w:val="ListBullet"/>
      </w:pPr>
      <w:r>
        <w:t>LLMs: Ollama (running locally) to parse the raw OCR text into structured JSON, and Google's Gemini API for the conversational LangGraph agent.</w:t>
      </w:r>
    </w:p>
    <w:p>
      <w:pPr>
        <w:pStyle w:val="Heading1"/>
      </w:pPr>
      <w:r>
        <w:t>3. Setup Instructions</w:t>
      </w:r>
    </w:p>
    <w:p>
      <w:r>
        <w:t>Getting this running on your local machine is pretty straightforward:</w:t>
      </w:r>
    </w:p>
    <w:p>
      <w:pPr>
        <w:pStyle w:val="ListNumber"/>
      </w:pPr>
      <w:r>
        <w:t>Clone the repository to your local machine.</w:t>
      </w:r>
    </w:p>
    <w:p>
      <w:pPr>
        <w:pStyle w:val="ListNumber"/>
      </w:pPr>
      <w:r>
        <w:t>Set up a Python virtual environment: `python -m venv .venv` and activate it.</w:t>
      </w:r>
    </w:p>
    <w:p>
      <w:pPr>
        <w:pStyle w:val="ListNumber"/>
      </w:pPr>
      <w:r>
        <w:t>Install the dependencies: `pip install -r requirements.txt`.</w:t>
      </w:r>
    </w:p>
    <w:p>
      <w:pPr>
        <w:pStyle w:val="ListNumber"/>
      </w:pPr>
      <w:r>
        <w:t>Make sure Ollama is installed and running on your machine. You'll need the `qwen2.5:3b-instruct` model for parsing and `nomic-embed-text` for embeddings.</w:t>
      </w:r>
    </w:p>
    <w:p>
      <w:pPr>
        <w:pStyle w:val="ListNumber"/>
      </w:pPr>
      <w:r>
        <w:t>Create a `.env` file in the root directory and add your Gemini API key: `GOOGLE_API_KEY=your_key_here`.</w:t>
      </w:r>
    </w:p>
    <w:p>
      <w:pPr>
        <w:pStyle w:val="ListNumber"/>
      </w:pPr>
      <w:r>
        <w:t>Start the server using uvicorn: `python -m uvicorn api:app --reload --port 8000`.</w:t>
      </w:r>
    </w:p>
    <w:p>
      <w:pPr>
        <w:pStyle w:val="ListNumber"/>
      </w:pPr>
      <w:r>
        <w:t>Open your browser and navigate to `http://localhost:8000` to use the app.</w:t>
      </w:r>
    </w:p>
    <w:p>
      <w:pPr>
        <w:pStyle w:val="Heading1"/>
      </w:pPr>
      <w:r>
        <w:t>4. Usage Guide</w:t>
      </w:r>
    </w:p>
    <w:p>
      <w:r>
        <w:t>Using the app is super easy. On the left, you've got your dashboard showing total spending and category breakdowns. The main area has three tabs:</w:t>
      </w:r>
    </w:p>
    <w:p>
      <w:pPr>
        <w:pStyle w:val="ListBullet"/>
      </w:pPr>
      <w:r>
        <w:t>1. Upload Receipt: Just drag and drop an image of your receipt. The app will extract the text, use AI to figure out the merchant, date, and total, and let you save it.</w:t>
      </w:r>
    </w:p>
    <w:p>
      <w:pPr>
        <w:pStyle w:val="ListBullet"/>
      </w:pPr>
      <w:r>
        <w:t>2. Chat: This is where the magic happens. You can ask things like 'How much did I spend on food this month?' or 'What's my biggest expense?' The AI will query the database and give you a human-readable answer.</w:t>
      </w:r>
    </w:p>
    <w:p>
      <w:pPr>
        <w:pStyle w:val="ListBullet"/>
      </w:pPr>
      <w:r>
        <w:t>3. History: A simple table showing all the receipts you've uploaded so far.</w:t>
      </w:r>
    </w:p>
    <w:p>
      <w:pPr>
        <w:pStyle w:val="Heading1"/>
      </w:pPr>
      <w:r>
        <w:t>5. Problems Faced &amp; How I Solved Them</w:t>
      </w:r>
    </w:p>
    <w:p>
      <w:r>
        <w:t>Building this wasn't entirely smooth sailing. I ran into a few annoying issues along the way. Here are the main problems I encountered and how I fixed them:</w:t>
      </w:r>
    </w:p>
    <w:p>
      <w:pPr>
        <w:pStyle w:val="Heading2"/>
      </w:pPr>
      <w:r>
        <w:t>Problem 1: Vision Models Freezing My PC</w:t>
      </w:r>
    </w:p>
    <w:p>
      <w:r>
        <w:t>Initially, I thought it would be cool to use a local multimodal LLM (like ollama-3.2-vision or qwen3.6) to just look at the image and return the data. It sounded great in theory, but in practice, it was a nightmare. It took almost 10 minutes to process a single picture, and it completely hung my PC because it was so resource-intensive.</w:t>
      </w:r>
    </w:p>
    <w:p>
      <w:r>
        <w:t>Solution: I asked for advice and realized doing OCR and LLM extraction in two steps is much faster. I switched to using EasyOCR to quickly grab all the text from the image, and then fed that text into a smaller, faster local text model (like qwen2.5) to structure it into JSON. It went from 10 minutes to just a few seconds!</w:t>
      </w:r>
    </w:p>
    <w:p>
      <w:pPr>
        <w:pStyle w:val="Heading2"/>
      </w:pPr>
      <w:r>
        <w:t>Problem 2: The AI Agent Giving Raw SQL</w:t>
      </w:r>
    </w:p>
    <w:p>
      <w:r>
        <w:t>Once I set up the chat agent, it was giving really weird, robotic answers. Sometimes it would just spit out a raw JSON array or show the exact SQL query it used instead of actually answering the question.</w:t>
      </w:r>
    </w:p>
    <w:p>
      <w:r>
        <w:t>Solution: I had to heavily tweak the agent's logic and system prompt. I explicitly told the agent: 'Never show SQL queries, tool names, or internal reasoning to the user.' I also wrote a parser in the backend to cleanly extract just the conversational text from Gemini's response object, hiding all the backend data structures from the user.</w:t>
      </w:r>
    </w:p>
    <w:p>
      <w:pPr>
        <w:pStyle w:val="Heading2"/>
      </w:pPr>
      <w:r>
        <w:t>Problem 3: Multi-Currency Sorting Bugs</w:t>
      </w:r>
    </w:p>
    <w:p>
      <w:r>
        <w:t>When I asked the agent 'What was my most expensive purchase?', it would write a SQL query like 'ORDER BY total DESC'. The problem was, I had receipts in Rupees (e.g., ₹1392) and Dollars (e.g., $235). The database just saw 1392 &gt; 235, so it thought the Rupee purchase was larger, which is totally wrong.</w:t>
      </w:r>
    </w:p>
    <w:p>
      <w:r>
        <w:t>Solution: I couldn't trust raw SQL for multi-currency comparisons. I built a specific tool (`get_all_receipts_summary`) that pulls all receipts and converts their amounts to a base currency (INR) using exchange rates. I then added a 'CRITICAL WARNING' in the system prompt telling the AI that it MUST use this summary tool for any ranking or comparison questions.</w:t>
      </w:r>
    </w:p>
    <w:p>
      <w:pPr>
        <w:pStyle w:val="Heading2"/>
      </w:pPr>
      <w:r>
        <w:t>Problem 4: FastAPI Server Hanging/Freezing</w:t>
      </w:r>
    </w:p>
    <w:p>
      <w:r>
        <w:t>After I moved from Streamlit to a custom FastAPI backend, the server kept getting stuck on 'loading' indefinitely whenever I tried to upload an image or send a chat.</w:t>
      </w:r>
    </w:p>
    <w:p>
      <w:r>
        <w:t>Solution: I realized that I had defined my FastAPI endpoints using `async def`, but the libraries I was using inside them (like SQLite, EasyOCR, and Ollama) were totally synchronous and blocking. They were hogging the single-threaded event loop! I changed all the endpoints to regular `def`. FastAPI is smart enough to run `def` functions in a separate threadpool, which immediately stopped the server from freezing.</w:t>
      </w:r>
    </w:p>
    <w:p>
      <w:pPr>
        <w:pStyle w:val="Heading1"/>
      </w:pPr>
      <w:r>
        <w:t>6. Conclusion</w:t>
      </w:r>
    </w:p>
    <w:p>
      <w:r>
        <w:t>Overall, building this project taught me a lot about combining traditional programming (like OCR and SQL) with modern AI agents. Making the AI actually reliable and handle edge cases (like currency conversions) was the hardest part, but the final product is really fast and works surprisingly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