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JEDIDIAH TETTEH MADJANOR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Engineer</w:t>
      </w:r>
    </w:p>
    <w:p w:rsidR="00000000" w:rsidDel="00000000" w:rsidP="00000000" w:rsidRDefault="00000000" w:rsidRPr="00000000" w14:paraId="00000003">
      <w:pPr>
        <w:ind w:left="1440" w:firstLine="72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+233554116836 </w:t>
        <w:tab/>
        <w:tab/>
        <w:tab/>
      </w:r>
    </w:p>
    <w:p w:rsidR="00000000" w:rsidDel="00000000" w:rsidP="00000000" w:rsidRDefault="00000000" w:rsidRPr="00000000" w14:paraId="00000004">
      <w:pPr>
        <w:ind w:firstLine="72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</w:t>
        <w:tab/>
        <w:t xml:space="preserve">jmadjanor6@gmail.com </w:t>
        <w:tab/>
        <w:tab/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www.linkedin.com/in/madjanorjedidiah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: Data Engineering, GIS, ETL Pipelines, SQL, Server Administration, Database Management, Website Development.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Framework/Tools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Linux, Tableau, Power Bi, AirFlow, BigQuery, Informatica, Snowflake, Django, Flask, Maven, CICD, ARCGIS, AWS, GCP, MongoDB, PostgreSQL, Git, GitHub, Geoserver, CSS, Docker, Redis, RabbitMQ, Sentry, SonarQube, Jenkins, Celery.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Language: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Python, SQL, JavaScript.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DevOps Engineer (Intern)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JOMACS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01/2024, Ghana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Implemented CI/CD pipelines using Jenkins, reducing deployment times by 40%.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Developed scripts to automate the deployment of applications to AWS, ensuring consistent and </w:t>
        <w:br w:type="textWrapping"/>
        <w:t xml:space="preserve">   error-free releases.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Collaborated with development and QA teams to streamline the software development </w:t>
        <w:br w:type="textWrapping"/>
        <w:t xml:space="preserve">   lifecycle, resulting in faster and more efficient delivery of features.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Managed and optimized cloud resources on AWS, resulting in a 20% reduction in operational </w:t>
        <w:br w:type="textWrapping"/>
        <w:t xml:space="preserve">   costs.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Migrated on-premises applications to the cloud, leveraging cloud-native services to enhance </w:t>
        <w:br w:type="textWrapping"/>
        <w:t xml:space="preserve">   scalability and reliability.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Managed and maintained Git repositories, ensuring smooth version control and collaboration </w:t>
        <w:br w:type="textWrapping"/>
        <w:t xml:space="preserve">   among development teams.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Scientist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Touton SA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01/2023, Ghana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Reviewed and developed data implementation policies, establishing a robust baseline data </w:t>
        <w:br w:type="textWrapping"/>
        <w:t xml:space="preserve">   structure.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Created KPIs that informed strategic decisions by top management and stakeholders, enhancing </w:t>
        <w:br w:type="textWrapping"/>
        <w:t xml:space="preserve">   decision-making processes.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Developed automated ETL pipelines, significantly improving data consolidation and </w:t>
        <w:br w:type="textWrapping"/>
        <w:t xml:space="preserve">   integration for advanced analysis.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Implemented automated scripts for bulk data queries, resulting in expedited data processing and </w:t>
        <w:br w:type="textWrapping"/>
        <w:t xml:space="preserve">   timely report delivery.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Monitored and evaluated team tasks, achieving an impressive 85%-100% adherence to </w:t>
        <w:br w:type="textWrapping"/>
        <w:t xml:space="preserve">   developed SOPs.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Developed compliance scripts, to assess and oversee field operations, effectively eliminating </w:t>
        <w:br w:type="textWrapping"/>
        <w:t xml:space="preserve">   medium to high-risk levels and ensuring quality outputs.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Senior GIS Technician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University of Ghana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12/2021 - 12/2022, Ghana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Re-developed the lab's website and added new features improving the site's accessibility and </w:t>
        <w:br w:type="textWrapping"/>
        <w:t xml:space="preserve">   user experience.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Set up a multi-user geodatabase for the lab which improved accessibility to data by 70%.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Trained and taught masters and undergraduate students how to solve GIS problems with Python </w:t>
        <w:br w:type="textWrapping"/>
        <w:t xml:space="preserve">   programming.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Consulted and developed interactive web applications that helped government workers increase </w:t>
        <w:br w:type="textWrapping"/>
        <w:t xml:space="preserve">   their productivity and better manage their day-to-day activities.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Engineer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International Cocoa Initiative (Consultant)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12/2021 - 12/2022, Ghana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Authored effective, scalable code and successfully deployed it to production.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Enhanced and optimized existing systems, leading to increased traffic and an improved user </w:t>
        <w:br w:type="textWrapping"/>
        <w:t xml:space="preserve">   experience.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Developed back-end components, significantly improving system responsiveness and overall </w:t>
        <w:br w:type="textWrapping"/>
        <w:t xml:space="preserve">   performance.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Assessed and prioritized feature requests, ensuring timely and relevant updates.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Created comprehensive tests, debugged programs, and resolved live bugs, maintaining system </w:t>
        <w:br w:type="textWrapping"/>
        <w:t xml:space="preserve">   stability and reliability.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Back-end Engineer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Basic Sanitation Information System (BASIS)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08/2018 - 12/2021, Ghana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Collaborated with a team of engineers to rebuild our entire site from scratch, enhancing </w:t>
        <w:br w:type="textWrapping"/>
        <w:t xml:space="preserve">   user-friendliness resulting in a 37% increase in user numbers.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Assisted in creating custom software solutions for clients across education, finance, and public </w:t>
        <w:br w:type="textWrapping"/>
        <w:t xml:space="preserve">   administration sectors, automating routine tasks, and increasing efficiency.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Worked as part of the Partner Engineering team, delivering projects that consistently met and </w:t>
        <w:br w:type="textWrapping"/>
        <w:t xml:space="preserve">   exceeded partners' expectations.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Developed geospatial software for monitoring and management, boosting productivity and </w:t>
        <w:br w:type="textWrapping"/>
        <w:t xml:space="preserve">   accuracy by 70%.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Engineer Trainee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Blossom Academy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09/2019 - 12/2020, Ghana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Designed and developed ETL pipelines that captured data from multiple sources, enabling </w:t>
        <w:br w:type="textWrapping"/>
        <w:t xml:space="preserve">   analysts to derive valuable insights.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Created and implemented a data warehouse, consolidating departmental data into a </w:t>
        <w:br w:type="textWrapping"/>
        <w:t xml:space="preserve">   comprehensive view for stakeholders to address company queries and make informed </w:t>
        <w:br w:type="textWrapping"/>
        <w:t xml:space="preserve">   decisions.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ME ONLINE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www.linkedin.com/in/madjanorjedidiah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https://github.com/madjanorjedidiah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madjanorjedidi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