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[취재내용]</w:t>
      </w:r>
    </w:p>
    <w:p/>
    <w:p>
      <w:r>
        <w:t>&lt;인구/지역특징&gt;</w:t>
      </w:r>
    </w:p>
    <w:p>
      <w:r>
        <w:t>제주시 삼도1동, 삼도2동 선거구.</w:t>
      </w:r>
    </w:p>
    <w:p/>
    <w:p>
      <w:r>
        <w:t>2025년 기준 인구수는 2만100여 명으로 2022년 지방선거 때보다</w:t>
      </w:r>
    </w:p>
    <w:p>
      <w:r>
        <w:t xml:space="preserve">6.22% 감소 </w:t>
      </w:r>
    </w:p>
    <w:p/>
    <w:p>
      <w:r>
        <w:t xml:space="preserve">1976년 제주시 최초의 신도시 개발지역으로 주거와 상업 밀집지역 </w:t>
      </w:r>
    </w:p>
    <w:p>
      <w:r>
        <w:t>삼도1동에는 농협중앙회 제주지역본부와 새마을 금고 등 금융기관들이 위치</w:t>
      </w:r>
    </w:p>
    <w:p/>
    <w:p>
      <w:r>
        <w:t>삼도동 선거구에는 관덕정과 제주목 관아, 향사당 등 유적지는 물론</w:t>
      </w:r>
    </w:p>
    <w:p>
      <w:r>
        <w:t>탑동 해안과 해변공연장 등이 있어 관광객도 즐겨 찾아</w:t>
      </w:r>
    </w:p>
    <w:p/>
    <w:p>
      <w:r>
        <w:t xml:space="preserve">중앙여중과 남초등학교 등 7개의 교육기관과 아동센터, 노인보호전문기관 등 </w:t>
      </w:r>
    </w:p>
    <w:p>
      <w:r>
        <w:t xml:space="preserve">사회복지 시설과 기관 단체들도 밀집 </w:t>
      </w:r>
    </w:p>
    <w:p/>
    <w:p>
      <w:r>
        <w:t>&lt;지역현안&gt;</w:t>
      </w:r>
    </w:p>
    <w:p/>
    <w:p>
      <w:r>
        <w:t xml:space="preserve">'2025년 국토교통부 하반기 도시재생혁신지구 후보지' 공모에서 </w:t>
      </w:r>
    </w:p>
    <w:p>
      <w:r>
        <w:t>'제주 원도심 탑동지구'를  선정.</w:t>
      </w:r>
    </w:p>
    <w:p/>
    <w:p>
      <w:r>
        <w:t>제주도와 제주도개발공사는 공공 주도로 산업·상업·주거·복지·행정 등 다양한 기능이 집적된 지역 거점을 조성하는 지구 단위 개발사업인 만큼 올해 본 공모에 최종 확정되는 게 관건.</w:t>
      </w:r>
    </w:p>
    <w:p>
      <w:r>
        <w:t xml:space="preserve"> </w:t>
      </w:r>
    </w:p>
    <w:p>
      <w:r>
        <w:t xml:space="preserve">계획은 기존 탑동공연장 대신 잔디광장형 해변 공연장과 여가, 관광 등을 아우르는 거점 시설이 들어오는 것으로 다양한 주민의견 수렴 등 앞으로 과제도 </w:t>
      </w:r>
    </w:p>
    <w:p/>
    <w:p>
      <w:r>
        <w:t xml:space="preserve">주택과 상가주변 주차난으로 주차장 요성 요구 목소리 이어져. </w:t>
      </w:r>
    </w:p>
    <w:p/>
    <w:p>
      <w:r>
        <w:t xml:space="preserve">제주시 전농로 구간 1.07km에 "사람중심 도로"를 조성계획 중. </w:t>
      </w:r>
    </w:p>
    <w:p>
      <w:r>
        <w:t xml:space="preserve">올해 하반기 착공 목표로 </w:t>
      </w:r>
    </w:p>
    <w:p>
      <w:r>
        <w:t>설계 과정에 다양한 주민 의견수렴을 통해 만족도 높이자는 목소리 높아</w:t>
      </w:r>
    </w:p>
    <w:p/>
    <w:p>
      <w:r>
        <w:t xml:space="preserve">중앙여중 부근 주택과 상가가 밀집해 전선지중화 요구 이어져  인구소멸 직격탄 입은 원도심 남초등학교 북초등학교는 </w:t>
      </w:r>
    </w:p>
    <w:p>
      <w:r>
        <w:t>최근 입학생 증가. 계속적인 학생 유입이 과제</w:t>
      </w:r>
    </w:p>
    <w:p/>
    <w:p>
      <w:r>
        <w:t xml:space="preserve">관덕정 국내외 관광객 발길 이어져. 이 같은 상황이 원도심 활성화로 </w:t>
      </w:r>
    </w:p>
    <w:p>
      <w:r>
        <w:t xml:space="preserve">이어지는 것도 필요. </w:t>
      </w:r>
    </w:p>
    <w:p/>
    <w:p>
      <w:r>
        <w:t xml:space="preserve">문화예술재단이 25년 만에 원도심으로 자리를 옮긴 것을 시작으로 이 일대 </w:t>
      </w:r>
    </w:p>
    <w:p>
      <w:r>
        <w:t>문화예술과 평생교육 활성화 지역으로 승화시키자는 목소리도.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