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B80C9" w14:textId="526D8DC2" w:rsidR="004365D1" w:rsidRDefault="004365D1" w:rsidP="004365D1">
      <w:r>
        <w:t>1 python垃圾回收机制主要以引用计数为主，分代回收为辅的方式处理</w:t>
      </w:r>
    </w:p>
    <w:p w14:paraId="4FE43713" w14:textId="77777777" w:rsidR="004365D1" w:rsidRDefault="004365D1" w:rsidP="004365D1">
      <w:pPr>
        <w:rPr>
          <w:rFonts w:hint="eastAsia"/>
        </w:rPr>
      </w:pPr>
    </w:p>
    <w:p w14:paraId="060C9B7D" w14:textId="1DB84B47" w:rsidR="00B555EB" w:rsidRDefault="004365D1" w:rsidP="004365D1">
      <w:r>
        <w:t>2</w:t>
      </w:r>
      <w:r>
        <w:t xml:space="preserve"> </w:t>
      </w:r>
      <w:r>
        <w:rPr>
          <w:rFonts w:hint="eastAsia"/>
        </w:rPr>
        <w:t>引用计数增加的方式有4种</w:t>
      </w:r>
    </w:p>
    <w:p w14:paraId="422CA840" w14:textId="375F7C0F" w:rsidR="004365D1" w:rsidRDefault="004365D1" w:rsidP="004365D1">
      <w:r>
        <w:tab/>
      </w:r>
      <w:r>
        <w:rPr>
          <w:rFonts w:hint="eastAsia"/>
        </w:rPr>
        <w:t>（1）对象被创建</w:t>
      </w:r>
    </w:p>
    <w:p w14:paraId="4D92EA0E" w14:textId="2EE3568B" w:rsidR="004365D1" w:rsidRDefault="004365D1" w:rsidP="004365D1">
      <w:r>
        <w:tab/>
      </w:r>
      <w:r>
        <w:rPr>
          <w:rFonts w:hint="eastAsia"/>
        </w:rPr>
        <w:t>（2）对象被引用</w:t>
      </w:r>
    </w:p>
    <w:p w14:paraId="7DD6498A" w14:textId="503ECDB2" w:rsidR="004365D1" w:rsidRDefault="004365D1" w:rsidP="004365D1">
      <w:r>
        <w:tab/>
      </w:r>
      <w:r>
        <w:rPr>
          <w:rFonts w:hint="eastAsia"/>
        </w:rPr>
        <w:t>（3）对象被作为参数传入函数中使用</w:t>
      </w:r>
    </w:p>
    <w:p w14:paraId="5951E338" w14:textId="0AE501E5" w:rsidR="004365D1" w:rsidRDefault="004365D1" w:rsidP="004365D1">
      <w:r>
        <w:tab/>
      </w:r>
      <w:r>
        <w:rPr>
          <w:rFonts w:hint="eastAsia"/>
        </w:rPr>
        <w:t>（4）对象被作为元素，存储在容器中</w:t>
      </w:r>
    </w:p>
    <w:p w14:paraId="11F3732D" w14:textId="4AD68B55" w:rsidR="004365D1" w:rsidRDefault="004365D1" w:rsidP="004365D1">
      <w:pPr>
        <w:ind w:firstLineChars="100" w:firstLine="210"/>
      </w:pPr>
      <w:r>
        <w:rPr>
          <w:rFonts w:hint="eastAsia"/>
        </w:rPr>
        <w:t>引用计数减少的方式有4种</w:t>
      </w:r>
    </w:p>
    <w:p w14:paraId="05B73B55" w14:textId="0CB6BE1C" w:rsidR="004365D1" w:rsidRDefault="004365D1" w:rsidP="004365D1">
      <w:r>
        <w:tab/>
      </w:r>
      <w:r>
        <w:rPr>
          <w:rFonts w:hint="eastAsia"/>
        </w:rPr>
        <w:t>（1）</w:t>
      </w:r>
      <w:r>
        <w:rPr>
          <w:rFonts w:hint="eastAsia"/>
        </w:rPr>
        <w:t>当</w:t>
      </w:r>
      <w:r>
        <w:rPr>
          <w:rFonts w:hint="eastAsia"/>
        </w:rPr>
        <w:t>对象</w:t>
      </w:r>
      <w:r>
        <w:rPr>
          <w:rFonts w:hint="eastAsia"/>
        </w:rPr>
        <w:t>的别名被显示销毁</w:t>
      </w:r>
    </w:p>
    <w:p w14:paraId="616BCF8B" w14:textId="6DC0CAA7" w:rsidR="004365D1" w:rsidRDefault="004365D1" w:rsidP="004365D1">
      <w:r>
        <w:tab/>
      </w:r>
      <w:r>
        <w:rPr>
          <w:rFonts w:hint="eastAsia"/>
        </w:rPr>
        <w:t>（2）</w:t>
      </w:r>
      <w:r>
        <w:rPr>
          <w:rFonts w:hint="eastAsia"/>
        </w:rPr>
        <w:t>当对象的引用别名被赋予新的对象</w:t>
      </w:r>
    </w:p>
    <w:p w14:paraId="0005F306" w14:textId="3BD4963D" w:rsidR="004365D1" w:rsidRDefault="004365D1" w:rsidP="004365D1">
      <w:r>
        <w:tab/>
      </w:r>
      <w:r>
        <w:rPr>
          <w:rFonts w:hint="eastAsia"/>
        </w:rPr>
        <w:t>（3）</w:t>
      </w:r>
      <w:r>
        <w:rPr>
          <w:rFonts w:hint="eastAsia"/>
        </w:rPr>
        <w:t>当对象离开他的作用域</w:t>
      </w:r>
    </w:p>
    <w:p w14:paraId="7F48D364" w14:textId="0121A774" w:rsidR="004365D1" w:rsidRDefault="004365D1" w:rsidP="004365D1">
      <w:r>
        <w:tab/>
      </w:r>
      <w:r>
        <w:rPr>
          <w:rFonts w:hint="eastAsia"/>
        </w:rPr>
        <w:t>（4）</w:t>
      </w:r>
      <w:r>
        <w:rPr>
          <w:rFonts w:hint="eastAsia"/>
        </w:rPr>
        <w:t>当元素从</w:t>
      </w:r>
      <w:r>
        <w:rPr>
          <w:rFonts w:hint="eastAsia"/>
        </w:rPr>
        <w:t>存储</w:t>
      </w:r>
      <w:r>
        <w:rPr>
          <w:rFonts w:hint="eastAsia"/>
        </w:rPr>
        <w:t>的</w:t>
      </w:r>
      <w:r>
        <w:rPr>
          <w:rFonts w:hint="eastAsia"/>
        </w:rPr>
        <w:t>容器</w:t>
      </w:r>
      <w:r>
        <w:rPr>
          <w:rFonts w:hint="eastAsia"/>
        </w:rPr>
        <w:t>中删除</w:t>
      </w:r>
    </w:p>
    <w:p w14:paraId="0321AE90" w14:textId="5B7D0141" w:rsidR="004365D1" w:rsidRDefault="004365D1" w:rsidP="004365D1">
      <w:r>
        <w:t xml:space="preserve">  </w:t>
      </w:r>
      <w:r>
        <w:rPr>
          <w:rFonts w:hint="eastAsia"/>
        </w:rPr>
        <w:t>引用计数不为0，则不被回收，引用计数为0，则被回收</w:t>
      </w:r>
    </w:p>
    <w:p w14:paraId="65A5F13A" w14:textId="77777777" w:rsidR="004365D1" w:rsidRDefault="004365D1" w:rsidP="004365D1">
      <w:pPr>
        <w:rPr>
          <w:rFonts w:hint="eastAsia"/>
        </w:rPr>
      </w:pPr>
    </w:p>
    <w:p w14:paraId="23AC0B28" w14:textId="6F810BAB" w:rsidR="004365D1" w:rsidRDefault="004365D1" w:rsidP="004365D1">
      <w:r>
        <w:rPr>
          <w:rFonts w:hint="eastAsia"/>
        </w:rPr>
        <w:t>3</w:t>
      </w:r>
      <w:r>
        <w:t xml:space="preserve"> </w:t>
      </w:r>
      <w:r>
        <w:rPr>
          <w:rFonts w:hint="eastAsia"/>
        </w:rPr>
        <w:t>为解决循环引用的情况，需要使用分代回收机制</w:t>
      </w:r>
    </w:p>
    <w:p w14:paraId="44A98925" w14:textId="36FF2B2E" w:rsidR="004365D1" w:rsidRDefault="004365D1" w:rsidP="004365D1"/>
    <w:p w14:paraId="112D73A1" w14:textId="5B83E037" w:rsidR="00483EBB" w:rsidRDefault="004365D1" w:rsidP="004365D1">
      <w:pPr>
        <w:rPr>
          <w:rFonts w:hint="eastAsia"/>
        </w:rPr>
      </w:pPr>
      <w:r>
        <w:rPr>
          <w:rFonts w:hint="eastAsia"/>
        </w:rPr>
        <w:t>4</w:t>
      </w:r>
      <w:r>
        <w:t xml:space="preserve"> </w:t>
      </w:r>
      <w:r w:rsidR="00483EBB">
        <w:rPr>
          <w:rFonts w:hint="eastAsia"/>
        </w:rPr>
        <w:t>标记-清除机制</w:t>
      </w:r>
    </w:p>
    <w:p w14:paraId="744F0C17" w14:textId="7AB0D7E1" w:rsidR="00483EBB" w:rsidRDefault="00483EBB" w:rsidP="00483EBB">
      <w:pPr>
        <w:ind w:leftChars="200" w:left="420"/>
      </w:pPr>
      <w:r>
        <w:rPr>
          <w:rFonts w:hint="eastAsia"/>
        </w:rPr>
        <w:t>（1）</w:t>
      </w:r>
      <w:r w:rsidRPr="00483EBB">
        <w:t xml:space="preserve">将所有容器对象放到一个双向链表中（链表为了方便插入删除），这些对象为0代 </w:t>
      </w:r>
      <w:r>
        <w:rPr>
          <w:rFonts w:hint="eastAsia"/>
        </w:rPr>
        <w:t>（2）</w:t>
      </w:r>
      <w:r w:rsidRPr="00483EBB">
        <w:t>循环遍历链表，如果被本链表内的对象引入，自身的被引用数-1，如果被引用数</w:t>
      </w:r>
      <w:r>
        <w:rPr>
          <w:rFonts w:hint="eastAsia"/>
        </w:rPr>
        <w:t xml:space="preserve"> </w:t>
      </w:r>
      <w:r>
        <w:t xml:space="preserve">  </w:t>
      </w:r>
      <w:r w:rsidRPr="00483EBB">
        <w:t xml:space="preserve">为0，则触发引用计数回收条件，被回收掉 </w:t>
      </w:r>
    </w:p>
    <w:p w14:paraId="76285C46" w14:textId="6D56BB69" w:rsidR="004365D1" w:rsidRDefault="00483EBB" w:rsidP="00483EBB">
      <w:pPr>
        <w:ind w:left="420"/>
      </w:pPr>
      <w:r>
        <w:rPr>
          <w:rFonts w:hint="eastAsia"/>
        </w:rPr>
        <w:t>（3）</w:t>
      </w:r>
      <w:r w:rsidRPr="00483EBB">
        <w:t>未被回收的对象，升级为1代</w:t>
      </w:r>
    </w:p>
    <w:p w14:paraId="58FD8C66" w14:textId="5C9C568C" w:rsidR="00483EBB" w:rsidRDefault="00483EBB" w:rsidP="00483EBB"/>
    <w:p w14:paraId="55464E30" w14:textId="77777777" w:rsidR="00483EBB" w:rsidRDefault="00483EBB" w:rsidP="00483EBB">
      <w:pPr>
        <w:pStyle w:val="a7"/>
        <w:spacing w:before="150" w:beforeAutospacing="0" w:after="150" w:afterAutospacing="0"/>
        <w:rPr>
          <w:rFonts w:ascii="Verdana" w:hAnsi="Verdana"/>
          <w:color w:val="000000"/>
          <w:sz w:val="21"/>
          <w:szCs w:val="21"/>
        </w:rPr>
      </w:pPr>
      <w:r>
        <w:tab/>
      </w:r>
      <w:r>
        <w:rPr>
          <w:rFonts w:ascii="Verdana" w:hAnsi="Verdana"/>
          <w:color w:val="000000"/>
          <w:sz w:val="21"/>
          <w:szCs w:val="21"/>
        </w:rPr>
        <w:t>因为循环引用的原因，并且因为你的程序使用了一些比其他对象存在时间更长的对象，从而被分配对象的计数值与被释放对象的计数值之间的差异在逐渐增长。一旦这个差异累计超过某个阈值，则</w:t>
      </w:r>
      <w:r>
        <w:rPr>
          <w:rFonts w:ascii="Verdana" w:hAnsi="Verdana"/>
          <w:color w:val="000000"/>
          <w:sz w:val="21"/>
          <w:szCs w:val="21"/>
        </w:rPr>
        <w:t>Python</w:t>
      </w:r>
      <w:r>
        <w:rPr>
          <w:rFonts w:ascii="Verdana" w:hAnsi="Verdana"/>
          <w:color w:val="000000"/>
          <w:sz w:val="21"/>
          <w:szCs w:val="21"/>
        </w:rPr>
        <w:t>的收集机制就启动了，并且触发上边所说到的零代算法，释放</w:t>
      </w:r>
      <w:r>
        <w:rPr>
          <w:rFonts w:ascii="Verdana" w:hAnsi="Verdana"/>
          <w:color w:val="000000"/>
          <w:sz w:val="21"/>
          <w:szCs w:val="21"/>
        </w:rPr>
        <w:t>“</w:t>
      </w:r>
      <w:r>
        <w:rPr>
          <w:rFonts w:ascii="Verdana" w:hAnsi="Verdana"/>
          <w:color w:val="000000"/>
          <w:sz w:val="21"/>
          <w:szCs w:val="21"/>
        </w:rPr>
        <w:t>浮动的垃圾</w:t>
      </w:r>
      <w:r>
        <w:rPr>
          <w:rFonts w:ascii="Verdana" w:hAnsi="Verdana"/>
          <w:color w:val="000000"/>
          <w:sz w:val="21"/>
          <w:szCs w:val="21"/>
        </w:rPr>
        <w:t>”</w:t>
      </w:r>
      <w:r>
        <w:rPr>
          <w:rFonts w:ascii="Verdana" w:hAnsi="Verdana"/>
          <w:color w:val="000000"/>
          <w:sz w:val="21"/>
          <w:szCs w:val="21"/>
        </w:rPr>
        <w:t>，并且将剩下的对象移动到一代链表。</w:t>
      </w:r>
    </w:p>
    <w:p w14:paraId="05325ECF" w14:textId="77777777" w:rsidR="00483EBB" w:rsidRDefault="00483EBB" w:rsidP="00483EBB">
      <w:pPr>
        <w:pStyle w:val="a7"/>
        <w:spacing w:before="150" w:beforeAutospacing="0" w:after="150" w:afterAutospacing="0"/>
        <w:ind w:firstLine="420"/>
        <w:rPr>
          <w:rFonts w:ascii="Verdana" w:hAnsi="Verdana"/>
          <w:color w:val="000000"/>
          <w:sz w:val="21"/>
          <w:szCs w:val="21"/>
        </w:rPr>
      </w:pPr>
      <w:r>
        <w:rPr>
          <w:rFonts w:ascii="Verdana" w:hAnsi="Verdana"/>
          <w:color w:val="000000"/>
          <w:sz w:val="21"/>
          <w:szCs w:val="21"/>
        </w:rPr>
        <w:t>随着时间的推移，一代链表越来越多，多到触发</w:t>
      </w:r>
      <w:proofErr w:type="spellStart"/>
      <w:r>
        <w:rPr>
          <w:rFonts w:ascii="Verdana" w:hAnsi="Verdana"/>
          <w:color w:val="000000"/>
          <w:sz w:val="21"/>
          <w:szCs w:val="21"/>
        </w:rPr>
        <w:t>gc</w:t>
      </w:r>
      <w:proofErr w:type="spellEnd"/>
      <w:r>
        <w:rPr>
          <w:rFonts w:ascii="Verdana" w:hAnsi="Verdana"/>
          <w:color w:val="000000"/>
          <w:sz w:val="21"/>
          <w:szCs w:val="21"/>
        </w:rPr>
        <w:t>阈值，同样会对一代链表进行标记清除操作</w:t>
      </w:r>
      <w:bookmarkStart w:id="0" w:name="_GoBack"/>
      <w:bookmarkEnd w:id="0"/>
      <w:r>
        <w:rPr>
          <w:rFonts w:ascii="Verdana" w:hAnsi="Verdana"/>
          <w:color w:val="000000"/>
          <w:sz w:val="21"/>
          <w:szCs w:val="21"/>
        </w:rPr>
        <w:t>，然后将剩下活跃对象升为二代</w:t>
      </w:r>
    </w:p>
    <w:p w14:paraId="26F35112" w14:textId="5C19B23A" w:rsidR="00483EBB" w:rsidRPr="004365D1" w:rsidRDefault="00483EBB" w:rsidP="00483EBB">
      <w:pPr>
        <w:rPr>
          <w:rFonts w:hint="eastAsia"/>
        </w:rPr>
      </w:pPr>
    </w:p>
    <w:sectPr w:rsidR="00483EBB" w:rsidRPr="004365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0875D" w14:textId="77777777" w:rsidR="0070462C" w:rsidRDefault="0070462C" w:rsidP="004365D1">
      <w:r>
        <w:separator/>
      </w:r>
    </w:p>
  </w:endnote>
  <w:endnote w:type="continuationSeparator" w:id="0">
    <w:p w14:paraId="62036B28" w14:textId="77777777" w:rsidR="0070462C" w:rsidRDefault="0070462C" w:rsidP="00436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7DC16" w14:textId="77777777" w:rsidR="0070462C" w:rsidRDefault="0070462C" w:rsidP="004365D1">
      <w:r>
        <w:separator/>
      </w:r>
    </w:p>
  </w:footnote>
  <w:footnote w:type="continuationSeparator" w:id="0">
    <w:p w14:paraId="2D8EA4AD" w14:textId="77777777" w:rsidR="0070462C" w:rsidRDefault="0070462C" w:rsidP="00436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EB"/>
    <w:rsid w:val="004365D1"/>
    <w:rsid w:val="00483EBB"/>
    <w:rsid w:val="0070462C"/>
    <w:rsid w:val="00B55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97446"/>
  <w15:chartTrackingRefBased/>
  <w15:docId w15:val="{442022EE-829B-425A-848C-BF998F3F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65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65D1"/>
    <w:rPr>
      <w:sz w:val="18"/>
      <w:szCs w:val="18"/>
    </w:rPr>
  </w:style>
  <w:style w:type="paragraph" w:styleId="a5">
    <w:name w:val="footer"/>
    <w:basedOn w:val="a"/>
    <w:link w:val="a6"/>
    <w:uiPriority w:val="99"/>
    <w:unhideWhenUsed/>
    <w:rsid w:val="004365D1"/>
    <w:pPr>
      <w:tabs>
        <w:tab w:val="center" w:pos="4153"/>
        <w:tab w:val="right" w:pos="8306"/>
      </w:tabs>
      <w:snapToGrid w:val="0"/>
      <w:jc w:val="left"/>
    </w:pPr>
    <w:rPr>
      <w:sz w:val="18"/>
      <w:szCs w:val="18"/>
    </w:rPr>
  </w:style>
  <w:style w:type="character" w:customStyle="1" w:styleId="a6">
    <w:name w:val="页脚 字符"/>
    <w:basedOn w:val="a0"/>
    <w:link w:val="a5"/>
    <w:uiPriority w:val="99"/>
    <w:rsid w:val="004365D1"/>
    <w:rPr>
      <w:sz w:val="18"/>
      <w:szCs w:val="18"/>
    </w:rPr>
  </w:style>
  <w:style w:type="paragraph" w:styleId="a7">
    <w:name w:val="Normal (Web)"/>
    <w:basedOn w:val="a"/>
    <w:uiPriority w:val="99"/>
    <w:semiHidden/>
    <w:unhideWhenUsed/>
    <w:rsid w:val="00483E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0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2019-07-29T10:25:00Z</dcterms:created>
  <dcterms:modified xsi:type="dcterms:W3CDTF">2019-07-29T10:43:00Z</dcterms:modified>
</cp:coreProperties>
</file>