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  <w:color w:val="595959"/>
          <w:sz w:val="18"/>
        </w:rPr>
        <w:t xml:space="preserve">$CABINET_NOM</w:t>
      </w:r>
    </w:p>
    <w:p>
      <w:pPr>
        <w:pStyle w:val="Titre"/>
      </w:pPr>
      <w:r>
        <w:t xml:space="preserve">Fiche dossier</w:t>
      </w:r>
    </w:p>
    <w:p>
      <w:pPr>
        <w:jc w:val="center"/>
      </w:pPr>
      <w:r>
        <w:rPr>
          <w:b/>
          <w:sz w:val="26"/>
        </w:rPr>
        <w:t xml:space="preserve">$DENOMINATION_TITRE</w:t>
      </w:r>
    </w:p>
    <w:p>
      <w:pPr>
        <w:pStyle w:val="Titre1"/>
      </w:pPr>
      <w:r>
        <w:t xml:space="preserve">Identifiants de la société</w:t>
      </w:r>
    </w:p>
    <w:tbl>
      <w:tblPr>
        <w:tblStyle w:val="Grille"/>
        <w:tblW w:w="9400" w:type="dxa"/>
        <w:tblLayout w:type="fixed"/>
      </w:tblPr>
      <w:tblGrid>
        <w:gridCol w:w="2700"/>
        <w:gridCol w:w="3300"/>
        <w:gridCol w:w="3400"/>
      </w:tblGrid>
      <w:tr>
        <w:trPr>
          <w:tblHeader/>
        </w:trPr>
        <w:tc>
          <w:tcPr>
            <w:tcW w:w="2700" w:type="dxa"/>
            <w:shd w:val="clear" w:color="auto" w:fill="DCE6F0"/>
          </w:tcPr>
          <w:p>
            <w:r>
              <w:rPr>
                <w:b/>
              </w:rPr>
              <w:t xml:space="preserve">Information</w:t>
            </w:r>
          </w:p>
        </w:tc>
        <w:tc>
          <w:tcPr>
            <w:tcW w:w="3300" w:type="dxa"/>
            <w:shd w:val="clear" w:color="auto" w:fill="DCE6F0"/>
          </w:tcPr>
          <w:p>
            <w:r>
              <w:rPr>
                <w:b/>
              </w:rPr>
              <w:t xml:space="preserve">Valeur en vigueur</w:t>
            </w:r>
          </w:p>
        </w:tc>
        <w:tc>
          <w:tcPr>
            <w:tcW w:w="3400" w:type="dxa"/>
            <w:shd w:val="clear" w:color="auto" w:fill="DCE6F0"/>
          </w:tcPr>
          <w:p>
            <w:r>
              <w:rPr>
                <w:b/>
              </w:rPr>
              <w:t xml:space="preserve">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Dénomination</w:t>
            </w:r>
          </w:p>
        </w:tc>
        <w:tc>
          <w:tcPr>
            <w:tcW w:w="3300" w:type="dxa"/>
          </w:tcPr>
          <w:p>
            <w:r>
              <w:t xml:space="preserve">$DENOMINATION_VALEUR</w:t>
            </w:r>
          </w:p>
        </w:tc>
        <w:tc>
          <w:tcPr>
            <w:tcW w:w="3400" w:type="dxa"/>
          </w:tcPr>
          <w:p>
            <w:r>
              <w:t xml:space="preserve">$DENOMINATION_PROVENANCE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Forme juridique</w:t>
            </w:r>
          </w:p>
        </w:tc>
        <w:tc>
          <w:tcPr>
            <w:tcW w:w="3300" w:type="dxa"/>
          </w:tcPr>
          <w:p>
            <w:r>
              <w:t xml:space="preserve">$FORME_VALEUR</w:t>
            </w:r>
          </w:p>
        </w:tc>
        <w:tc>
          <w:tcPr>
            <w:tcW w:w="3400" w:type="dxa"/>
          </w:tcPr>
          <w:p>
            <w:r>
              <w:t xml:space="preserve">$FORME_PROVENANCE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Capital social</w:t>
            </w:r>
          </w:p>
        </w:tc>
        <w:tc>
          <w:tcPr>
            <w:tcW w:w="3300" w:type="dxa"/>
          </w:tcPr>
          <w:p>
            <w:r>
              <w:t xml:space="preserve">$CAPITAL_VALEUR</w:t>
            </w:r>
          </w:p>
        </w:tc>
        <w:tc>
          <w:tcPr>
            <w:tcW w:w="3400" w:type="dxa"/>
          </w:tcPr>
          <w:p>
            <w:r>
              <w:t xml:space="preserve">$CAPITAL_PROVENANCE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Siège social</w:t>
            </w:r>
          </w:p>
        </w:tc>
        <w:tc>
          <w:tcPr>
            <w:tcW w:w="3300" w:type="dxa"/>
          </w:tcPr>
          <w:p>
            <w:r>
              <w:t xml:space="preserve">$SIEGE_VALEUR</w:t>
            </w:r>
          </w:p>
        </w:tc>
        <w:tc>
          <w:tcPr>
            <w:tcW w:w="3400" w:type="dxa"/>
          </w:tcPr>
          <w:p>
            <w:r>
              <w:t xml:space="preserve">$SIEGE_PROVENANCE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Registre du commerce</w:t>
            </w:r>
          </w:p>
        </w:tc>
        <w:tc>
          <w:tcPr>
            <w:tcW w:w="3300" w:type="dxa"/>
          </w:tcPr>
          <w:p>
            <w:r>
              <w:t xml:space="preserve">$RC_VALEUR</w:t>
            </w:r>
          </w:p>
        </w:tc>
        <w:tc>
          <w:tcPr>
            <w:tcW w:w="3400" w:type="dxa"/>
          </w:tcPr>
          <w:p>
            <w:r>
              <w:t xml:space="preserve">$RC_PROVENANCE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ICE</w:t>
            </w:r>
          </w:p>
        </w:tc>
        <w:tc>
          <w:tcPr>
            <w:tcW w:w="3300" w:type="dxa"/>
          </w:tcPr>
          <w:p>
            <w:r>
              <w:t xml:space="preserve">$ICE_VALEUR</w:t>
            </w:r>
          </w:p>
        </w:tc>
        <w:tc>
          <w:tcPr>
            <w:tcW w:w="3400" w:type="dxa"/>
          </w:tcPr>
          <w:p>
            <w:r>
              <w:t xml:space="preserve">$ICE_PROVENANCE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Identifiant fiscal</w:t>
            </w:r>
          </w:p>
        </w:tc>
        <w:tc>
          <w:tcPr>
            <w:tcW w:w="3300" w:type="dxa"/>
          </w:tcPr>
          <w:p>
            <w:r>
              <w:t xml:space="preserve">$IF_VALEUR</w:t>
            </w:r>
          </w:p>
        </w:tc>
        <w:tc>
          <w:tcPr>
            <w:tcW w:w="3400" w:type="dxa"/>
          </w:tcPr>
          <w:p>
            <w:r>
              <w:t xml:space="preserve">$IF_PROVENANCE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Taxe professionnelle (patente) en vigueur</w:t>
            </w:r>
          </w:p>
        </w:tc>
        <w:tc>
          <w:tcPr>
            <w:tcW w:w="3300" w:type="dxa"/>
          </w:tcPr>
          <w:p>
            <w:r>
              <w:t xml:space="preserve">$TP_VALEUR</w:t>
            </w:r>
          </w:p>
        </w:tc>
        <w:tc>
          <w:tcPr>
            <w:tcW w:w="3400" w:type="dxa"/>
          </w:tcPr>
          <w:p>
            <w:r>
              <w:t xml:space="preserve">$TP_PROVENANCE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CNSS</w:t>
            </w:r>
          </w:p>
        </w:tc>
        <w:tc>
          <w:tcPr>
            <w:tcW w:w="3300" w:type="dxa"/>
          </w:tcPr>
          <w:p>
            <w:r>
              <w:t xml:space="preserve">$CNSS_VALEUR</w:t>
            </w:r>
          </w:p>
        </w:tc>
        <w:tc>
          <w:tcPr>
            <w:tcW w:w="3400" w:type="dxa"/>
          </w:tcPr>
          <w:p>
            <w:r>
              <w:t xml:space="preserve">$CNSS_PROVENANCE</w:t>
            </w:r>
          </w:p>
        </w:tc>
      </w:tr>
    </w:tbl>
    <w:p>
      <w:pPr>
        <w:pStyle w:val="Titre1"/>
      </w:pPr>
      <w:r>
        <w:t xml:space="preserve">Taxe professionnelle (patente) : versions successives</w:t>
      </w:r>
    </w:p>
    <w:tbl>
      <w:tblPr>
        <w:tblStyle w:val="Grille"/>
        <w:tblW w:w="9400" w:type="dxa"/>
        <w:tblLayout w:type="fixed"/>
      </w:tblPr>
      <w:tblGrid>
        <w:gridCol w:w="3600"/>
        <w:gridCol w:w="3300"/>
        <w:gridCol w:w="2500"/>
      </w:tblGrid>
      <w:tr>
        <w:trPr>
          <w:tblHeader/>
        </w:trPr>
        <w:tc>
          <w:tcPr>
            <w:tcW w:w="3600" w:type="dxa"/>
            <w:shd w:val="clear" w:color="auto" w:fill="DCE6F0"/>
          </w:tcPr>
          <w:p>
            <w:r>
              <w:rPr>
                <w:b/>
              </w:rPr>
              <w:t xml:space="preserve">Numéro</w:t>
            </w:r>
          </w:p>
        </w:tc>
        <w:tc>
          <w:tcPr>
            <w:tcW w:w="3300" w:type="dxa"/>
            <w:shd w:val="clear" w:color="auto" w:fill="DCE6F0"/>
          </w:tcPr>
          <w:p>
            <w:r>
              <w:rPr>
                <w:b/>
              </w:rPr>
              <w:t xml:space="preserve">Date de prise d’effet</w:t>
            </w:r>
          </w:p>
        </w:tc>
        <w:tc>
          <w:tcPr>
            <w:tcW w:w="2500" w:type="dxa"/>
            <w:shd w:val="clear" w:color="auto" w:fill="DCE6F0"/>
          </w:tcPr>
          <w:p>
            <w:r>
              <w:rPr>
                <w:b/>
              </w:rPr>
              <w:t xml:space="preserve">État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t xml:space="preserve">$VTP_NUMERO</w:t>
            </w:r>
          </w:p>
        </w:tc>
        <w:tc>
          <w:tcPr>
            <w:tcW w:w="3300" w:type="dxa"/>
          </w:tcPr>
          <w:p>
            <w:r>
              <w:t xml:space="preserve">$VTP_DATE_EFFET</w:t>
            </w:r>
          </w:p>
        </w:tc>
        <w:tc>
          <w:tcPr>
            <w:tcW w:w="2500" w:type="dxa"/>
          </w:tcPr>
          <w:p>
            <w:r>
              <w:t xml:space="preserve">$VTP_ETAT</w:t>
            </w:r>
          </w:p>
        </w:tc>
      </w:tr>
    </w:tbl>
    <w:p>
      <w:pPr>
        <w:pStyle w:val="Titre1"/>
      </w:pPr>
      <w:r>
        <w:t xml:space="preserve">Opérations juridiques du dossier</w:t>
      </w:r>
    </w:p>
    <w:p>
      <w:r>
        <w:rPr>
          <w:i/>
          <w:color w:val="595959"/>
          <w:sz w:val="18"/>
        </w:rPr>
        <w:t xml:space="preserve">$A_JOUR</w:t>
      </w:r>
    </w:p>
    <w:tbl>
      <w:tblPr>
        <w:tblStyle w:val="Grille"/>
        <w:tblW w:w="9400" w:type="dxa"/>
        <w:tblLayout w:type="fixed"/>
      </w:tblPr>
      <w:tblGrid>
        <w:gridCol w:w="2300"/>
        <w:gridCol w:w="1300"/>
        <w:gridCol w:w="1200"/>
        <w:gridCol w:w="1700"/>
        <w:gridCol w:w="1400"/>
        <w:gridCol w:w="1500"/>
      </w:tblGrid>
      <w:tr>
        <w:trPr>
          <w:tblHeader/>
        </w:trPr>
        <w:tc>
          <w:tcPr>
            <w:tcW w:w="2300" w:type="dxa"/>
            <w:shd w:val="clear" w:color="auto" w:fill="DCE6F0"/>
          </w:tcPr>
          <w:p>
            <w:r>
              <w:rPr>
                <w:b/>
              </w:rPr>
              <w:t xml:space="preserve">Opération</w:t>
            </w:r>
          </w:p>
        </w:tc>
        <w:tc>
          <w:tcPr>
            <w:tcW w:w="1300" w:type="dxa"/>
            <w:shd w:val="clear" w:color="auto" w:fill="DCE6F0"/>
          </w:tcPr>
          <w:p>
            <w:r>
              <w:rPr>
                <w:b/>
              </w:rPr>
              <w:t xml:space="preserve">Ticket</w:t>
            </w:r>
          </w:p>
        </w:tc>
        <w:tc>
          <w:tcPr>
            <w:tcW w:w="1200" w:type="dxa"/>
            <w:shd w:val="clear" w:color="auto" w:fill="DCE6F0"/>
          </w:tcPr>
          <w:p>
            <w:r>
              <w:rPr>
                <w:b/>
              </w:rPr>
              <w:t xml:space="preserve">Ouverture</w:t>
            </w:r>
          </w:p>
        </w:tc>
        <w:tc>
          <w:tcPr>
            <w:tcW w:w="1700" w:type="dxa"/>
            <w:shd w:val="clear" w:color="auto" w:fill="DCE6F0"/>
          </w:tcPr>
          <w:p>
            <w:r>
              <w:rPr>
                <w:b/>
              </w:rPr>
              <w:t xml:space="preserve">Clôture ou annulation</w:t>
            </w:r>
          </w:p>
        </w:tc>
        <w:tc>
          <w:tcPr>
            <w:tcW w:w="1400" w:type="dxa"/>
            <w:shd w:val="clear" w:color="auto" w:fill="DCE6F0"/>
          </w:tcPr>
          <w:p>
            <w:r>
              <w:rPr>
                <w:b/>
              </w:rPr>
              <w:t xml:space="preserve">Statut</w:t>
            </w:r>
          </w:p>
        </w:tc>
        <w:tc>
          <w:tcPr>
            <w:tcW w:w="1500" w:type="dxa"/>
            <w:shd w:val="clear" w:color="auto" w:fill="DCE6F0"/>
          </w:tcPr>
          <w:p>
            <w:r>
              <w:rPr>
                <w:b/>
              </w:rPr>
              <w:t xml:space="preserve">Employé responsable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$OP_TYPE</w:t>
            </w:r>
          </w:p>
        </w:tc>
        <w:tc>
          <w:tcPr>
            <w:tcW w:w="1300" w:type="dxa"/>
          </w:tcPr>
          <w:p>
            <w:r>
              <w:t xml:space="preserve">$OP_REFERENCE</w:t>
            </w:r>
          </w:p>
        </w:tc>
        <w:tc>
          <w:tcPr>
            <w:tcW w:w="1200" w:type="dxa"/>
          </w:tcPr>
          <w:p>
            <w:r>
              <w:t xml:space="preserve">$OP_OUVERTURE</w:t>
            </w:r>
          </w:p>
        </w:tc>
        <w:tc>
          <w:tcPr>
            <w:tcW w:w="1700" w:type="dxa"/>
          </w:tcPr>
          <w:p>
            <w:r>
              <w:t xml:space="preserve">$OP_FIN</w:t>
            </w:r>
          </w:p>
        </w:tc>
        <w:tc>
          <w:tcPr>
            <w:tcW w:w="1400" w:type="dxa"/>
          </w:tcPr>
          <w:p>
            <w:r>
              <w:t xml:space="preserve">$OP_STATUT</w:t>
            </w:r>
          </w:p>
        </w:tc>
        <w:tc>
          <w:tcPr>
            <w:tcW w:w="1500" w:type="dxa"/>
          </w:tcPr>
          <w:p>
            <w:r>
              <w:t xml:space="preserve">$OP_RESPONSABLE</w:t>
            </w:r>
          </w:p>
        </w:tc>
      </w:tr>
    </w:tbl>
    <w:p>
      <w:r>
        <w:rPr>
          <w:i/>
          <w:color w:val="595959"/>
          <w:sz w:val="18"/>
        </w:rPr>
        <w:t xml:space="preserve">La fiche dossier reprend les identifiants de la société et toutes les opérations juridiques du dossier, y compris celles annulées.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fr-FR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re">
    <w:name w:val="Title"/>
    <w:basedOn w:val="Normal"/>
    <w:pPr>
      <w:jc w:val="center"/>
      <w:spacing w:before="120" w:after="60"/>
    </w:pPr>
    <w:rPr>
      <w:b/>
      <w:caps/>
      <w:color w:val="1F3864"/>
      <w:sz w:val="32"/>
    </w:rPr>
  </w:style>
  <w:style w:type="paragraph" w:styleId="Titre1">
    <w:name w:val="heading 1"/>
    <w:basedOn w:val="Normal"/>
    <w:pPr>
      <w:keepNext/>
      <w:spacing w:before="280" w:after="100"/>
      <w:pBdr>
        <w:bottom w:val="single" w:sz="6" w:space="1" w:color="1F3864"/>
      </w:pBdr>
    </w:pPr>
    <w:rPr>
      <w:b/>
      <w:color w:val="1F3864"/>
      <w:sz w:val="24"/>
    </w:rPr>
  </w:style>
  <w:style w:type="table" w:styleId="Grille">
    <w:name w:val="Table Grid"/>
    <w:tblPr>
      <w:tblBorders>
        <w:top w:val="single" w:sz="4" w:space="0" w:color="8EA9C1"/>
        <w:left w:val="single" w:sz="4" w:space="0" w:color="8EA9C1"/>
        <w:bottom w:val="single" w:sz="4" w:space="0" w:color="8EA9C1"/>
        <w:right w:val="single" w:sz="4" w:space="0" w:color="8EA9C1"/>
        <w:insideH w:val="single" w:sz="4" w:space="0" w:color="8EA9C1"/>
        <w:insideV w:val="single" w:sz="4" w:space="0" w:color="8EA9C1"/>
      </w:tblBorders>
      <w:tblCellMar>
        <w:left w:w="9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