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燃烧与灭火</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燃烧与灭火</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5"/>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5"/>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360" w:lineRule="auto"/>
        <w:jc w:val="center"/>
        <w:rPr>
          <w:rFonts w:hint="default" w:ascii="Times New Roman" w:hAnsi="Times New Roman" w:cs="Times New Roman"/>
        </w:rPr>
      </w:pPr>
      <w:r>
        <w:rPr>
          <w:rFonts w:hint="eastAsia"/>
          <w:b/>
          <w:bCs/>
          <w:sz w:val="24"/>
        </w:rPr>
        <w:drawing>
          <wp:inline distT="0" distB="0" distL="114300" distR="114300">
            <wp:extent cx="5370195" cy="3761740"/>
            <wp:effectExtent l="0" t="0" r="1905" b="635"/>
            <wp:docPr id="14" name="图片 1" descr="灭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灭火"/>
                    <pic:cNvPicPr>
                      <a:picLocks noChangeAspect="1"/>
                    </pic:cNvPicPr>
                  </pic:nvPicPr>
                  <pic:blipFill>
                    <a:blip r:embed="rId8"/>
                    <a:stretch>
                      <a:fillRect/>
                    </a:stretch>
                  </pic:blipFill>
                  <pic:spPr>
                    <a:xfrm>
                      <a:off x="0" y="0"/>
                      <a:ext cx="5370195" cy="3761740"/>
                    </a:xfrm>
                    <a:prstGeom prst="rect">
                      <a:avLst/>
                    </a:prstGeom>
                    <a:noFill/>
                    <a:ln>
                      <a:noFill/>
                    </a:ln>
                  </pic:spPr>
                </pic:pic>
              </a:graphicData>
            </a:graphic>
          </wp:inline>
        </w:drawing>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6"/>
        <w:tblpPr w:leftFromText="180" w:rightFromText="180" w:vertAnchor="text" w:horzAnchor="page" w:tblpX="1459" w:tblpY="230"/>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default" w:ascii="Times New Roman" w:hAnsi="Times New Roman" w:cs="Times New Roman"/>
              </w:rPr>
            </w:pPr>
            <w:r>
              <w:rPr>
                <w:rFonts w:ascii="宋体" w:hAnsi="宋体" w:cs="宋体"/>
                <w:color w:val="000000"/>
                <w:kern w:val="0"/>
                <w:szCs w:val="21"/>
              </w:rPr>
              <w:t>1</w:t>
            </w:r>
            <w:r>
              <w:rPr>
                <w:rFonts w:hint="eastAsia" w:ascii="宋体" w:hAnsi="宋体" w:cs="宋体"/>
                <w:color w:val="000000"/>
                <w:kern w:val="0"/>
                <w:szCs w:val="21"/>
              </w:rPr>
              <w:t>、掌握</w:t>
            </w:r>
            <w:r>
              <w:rPr>
                <w:rFonts w:ascii="宋体" w:hAnsi="宋体" w:cs="宋体"/>
                <w:color w:val="000000"/>
                <w:kern w:val="0"/>
                <w:szCs w:val="21"/>
              </w:rPr>
              <w:t>燃烧的条件</w:t>
            </w:r>
            <w:r>
              <w:rPr>
                <w:rFonts w:hint="eastAsia" w:ascii="宋体" w:hAnsi="宋体" w:cs="宋体"/>
                <w:color w:val="000000"/>
                <w:kern w:val="0"/>
                <w:szCs w:val="21"/>
              </w:rPr>
              <w:t>和</w:t>
            </w:r>
            <w:r>
              <w:rPr>
                <w:rFonts w:ascii="宋体" w:hAnsi="宋体" w:cs="宋体"/>
                <w:color w:val="000000"/>
                <w:kern w:val="0"/>
                <w:szCs w:val="21"/>
              </w:rPr>
              <w:t>灭火的原理；</w:t>
            </w:r>
            <w:r>
              <w:rPr>
                <w:rFonts w:hint="eastAsia" w:ascii="宋体" w:hAnsi="宋体" w:cs="宋体"/>
                <w:color w:val="000000"/>
                <w:kern w:val="0"/>
                <w:szCs w:val="21"/>
              </w:rPr>
              <w:t>了解一些防火和防爆的安全知识和灭火方法</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2</w:t>
            </w:r>
            <w:r>
              <w:rPr>
                <w:rFonts w:hint="eastAsia" w:ascii="宋体" w:hAnsi="宋体" w:cs="宋体"/>
                <w:color w:val="000000"/>
                <w:kern w:val="0"/>
                <w:szCs w:val="21"/>
              </w:rPr>
              <w:t>、</w:t>
            </w:r>
            <w:r>
              <w:rPr>
                <w:rFonts w:ascii="宋体" w:hAnsi="宋体" w:cs="宋体"/>
                <w:color w:val="000000"/>
                <w:kern w:val="0"/>
                <w:szCs w:val="21"/>
              </w:rPr>
              <w:t>通过对燃烧条件、灭火原理等的探究活动，进一步认识与体验科学探究的过程。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spacing w:line="360" w:lineRule="auto"/>
              <w:rPr>
                <w:rFonts w:hint="eastAsia"/>
                <w:lang w:val="en-US" w:eastAsia="zh-CN"/>
              </w:rPr>
            </w:pPr>
            <w:r>
              <w:rPr>
                <w:rFonts w:hint="eastAsia" w:ascii="宋体" w:hAnsi="宋体" w:cs="宋体"/>
                <w:color w:val="000000"/>
                <w:kern w:val="0"/>
                <w:szCs w:val="21"/>
              </w:rPr>
              <w:t>掌握</w:t>
            </w:r>
            <w:r>
              <w:rPr>
                <w:rFonts w:ascii="宋体" w:hAnsi="宋体" w:cs="宋体"/>
                <w:color w:val="000000"/>
                <w:kern w:val="0"/>
                <w:szCs w:val="21"/>
              </w:rPr>
              <w:t>燃烧的条件</w:t>
            </w:r>
            <w:r>
              <w:rPr>
                <w:rFonts w:hint="eastAsia" w:ascii="宋体" w:hAnsi="宋体" w:cs="宋体"/>
                <w:color w:val="000000"/>
                <w:kern w:val="0"/>
                <w:szCs w:val="21"/>
              </w:rPr>
              <w:t>和</w:t>
            </w:r>
            <w:r>
              <w:rPr>
                <w:rFonts w:ascii="宋体" w:hAnsi="宋体" w:cs="宋体"/>
                <w:color w:val="000000"/>
                <w:kern w:val="0"/>
                <w:szCs w:val="21"/>
              </w:rPr>
              <w:t>灭火的原理</w:t>
            </w:r>
          </w:p>
          <w:p>
            <w:pPr>
              <w:tabs>
                <w:tab w:val="left" w:pos="0"/>
              </w:tabs>
              <w:snapToGrid w:val="0"/>
              <w:spacing w:line="360" w:lineRule="auto"/>
              <w:ind w:firstLine="0" w:firstLineChars="0"/>
              <w:rPr>
                <w:rFonts w:hint="default" w:ascii="Times New Roman" w:hAnsi="Times New Roman" w:cs="Times New Roman"/>
              </w:rPr>
            </w:pPr>
          </w:p>
        </w:tc>
      </w:tr>
    </w:tbl>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4"/>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360" w:lineRule="auto"/>
        <w:rPr>
          <w:rFonts w:hint="eastAsia" w:ascii="微软雅黑" w:hAnsi="微软雅黑" w:eastAsia="微软雅黑" w:cs="微软雅黑"/>
          <w:b/>
          <w:bCs/>
          <w:sz w:val="24"/>
          <w:szCs w:val="24"/>
          <w:lang w:val="en-US"/>
        </w:rPr>
      </w:pPr>
      <w:r>
        <w:rPr>
          <w:rFonts w:hint="eastAsia" w:ascii="微软雅黑" w:hAnsi="微软雅黑" w:eastAsia="微软雅黑" w:cs="微软雅黑"/>
          <w:b/>
          <w:bCs/>
          <w:sz w:val="24"/>
          <w:szCs w:val="24"/>
          <w:lang w:val="en-US" w:eastAsia="zh-CN"/>
        </w:rPr>
        <w:t>知识点</w:t>
      </w:r>
      <w:r>
        <w:rPr>
          <w:rFonts w:hint="eastAsia" w:ascii="微软雅黑" w:hAnsi="微软雅黑" w:eastAsia="微软雅黑" w:cs="微软雅黑"/>
          <w:b/>
          <w:bCs/>
          <w:sz w:val="24"/>
          <w:szCs w:val="24"/>
          <w:lang w:val="en-US"/>
        </w:rPr>
        <w:t>一、燃烧的条件</w:t>
      </w:r>
    </w:p>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rPr>
        <w:t>1.</w:t>
      </w:r>
      <w:r>
        <w:rPr>
          <w:rFonts w:ascii="宋体" w:hAnsi="宋体" w:cs="宋体"/>
          <w:color w:val="000000"/>
          <w:kern w:val="0"/>
          <w:szCs w:val="21"/>
        </w:rPr>
        <w:t>燃烧</w:t>
      </w:r>
      <w:r>
        <w:rPr>
          <w:rFonts w:hint="eastAsia" w:ascii="宋体" w:hAnsi="宋体" w:cs="宋体"/>
          <w:color w:val="000000"/>
          <w:kern w:val="0"/>
          <w:szCs w:val="21"/>
        </w:rPr>
        <w:t>：</w:t>
      </w:r>
      <w:r>
        <w:rPr>
          <w:rFonts w:ascii="宋体" w:hAnsi="宋体" w:cs="宋体"/>
          <w:color w:val="000000"/>
          <w:kern w:val="0"/>
          <w:szCs w:val="21"/>
        </w:rPr>
        <w:t>可燃物与氧气发生的一种发光、</w:t>
      </w:r>
      <w:r>
        <w:rPr>
          <w:rFonts w:hint="eastAsia" w:ascii="宋体" w:hAnsi="宋体" w:cs="宋体"/>
          <w:color w:val="000000"/>
          <w:kern w:val="0"/>
          <w:szCs w:val="21"/>
        </w:rPr>
        <w:t>放</w:t>
      </w:r>
      <w:r>
        <w:rPr>
          <w:rFonts w:ascii="宋体" w:hAnsi="宋体" w:cs="宋体"/>
          <w:color w:val="000000"/>
          <w:kern w:val="0"/>
          <w:szCs w:val="21"/>
        </w:rPr>
        <w:t>热的剧烈的氧化反应</w:t>
      </w:r>
      <w:r>
        <w:rPr>
          <w:rFonts w:hint="eastAsia" w:ascii="宋体" w:hAnsi="宋体" w:cs="宋体"/>
          <w:color w:val="000000"/>
          <w:kern w:val="0"/>
          <w:szCs w:val="21"/>
        </w:rPr>
        <w:t>叫做燃烧</w:t>
      </w:r>
      <w:r>
        <w:rPr>
          <w:rFonts w:ascii="宋体" w:hAnsi="宋体" w:cs="宋体"/>
          <w:color w:val="000000"/>
          <w:kern w:val="0"/>
          <w:szCs w:val="21"/>
        </w:rPr>
        <w:t>。</w:t>
      </w:r>
      <w:r>
        <w:rPr>
          <w:rFonts w:ascii="宋体" w:hAnsi="宋体" w:cs="宋体"/>
          <w:color w:val="000000"/>
          <w:kern w:val="0"/>
          <w:szCs w:val="21"/>
        </w:rPr>
        <w:br w:type="textWrapping"/>
      </w:r>
      <w:r>
        <w:rPr>
          <w:rFonts w:hint="eastAsia" w:ascii="宋体" w:hAnsi="宋体" w:cs="宋体"/>
          <w:color w:val="000000"/>
          <w:kern w:val="0"/>
          <w:szCs w:val="21"/>
        </w:rPr>
        <w:t>2.燃烧条件的探究：</w:t>
      </w:r>
      <w:r>
        <w:rPr>
          <w:rFonts w:ascii="宋体" w:hAnsi="宋体" w:cs="宋体"/>
          <w:color w:val="000000"/>
          <w:kern w:val="0"/>
          <w:szCs w:val="21"/>
        </w:rPr>
        <w:t xml:space="preserve"> </w:t>
      </w:r>
      <w:r>
        <w:rPr>
          <w:rFonts w:ascii="宋体" w:hAnsi="宋体" w:cs="宋体"/>
          <w:color w:val="000000"/>
          <w:kern w:val="0"/>
          <w:szCs w:val="21"/>
        </w:rPr>
        <w:br w:type="textWrapping"/>
      </w:r>
      <w:r>
        <w:rPr>
          <w:rFonts w:hint="eastAsia" w:ascii="宋体" w:hAnsi="宋体" w:cs="宋体"/>
          <w:color w:val="000000"/>
          <w:kern w:val="0"/>
          <w:szCs w:val="21"/>
        </w:rPr>
        <w:t>（1）</w:t>
      </w:r>
      <w:r>
        <w:rPr>
          <w:rFonts w:ascii="宋体" w:hAnsi="宋体" w:cs="宋体"/>
          <w:color w:val="000000"/>
          <w:kern w:val="0"/>
          <w:szCs w:val="21"/>
        </w:rPr>
        <w:t>如</w:t>
      </w:r>
      <w:r>
        <w:rPr>
          <w:rFonts w:hint="eastAsia" w:ascii="宋体" w:hAnsi="宋体" w:cs="宋体"/>
          <w:color w:val="000000"/>
          <w:kern w:val="0"/>
          <w:szCs w:val="21"/>
        </w:rPr>
        <w:t>下</w:t>
      </w:r>
      <w:r>
        <w:rPr>
          <w:rFonts w:ascii="宋体" w:hAnsi="宋体" w:cs="宋体"/>
          <w:color w:val="000000"/>
          <w:kern w:val="0"/>
          <w:szCs w:val="21"/>
        </w:rPr>
        <w:t>图所示，</w:t>
      </w:r>
      <w:r>
        <w:rPr>
          <w:rFonts w:hint="eastAsia" w:ascii="宋体" w:hAnsi="宋体" w:cs="宋体"/>
          <w:color w:val="000000"/>
          <w:kern w:val="0"/>
          <w:szCs w:val="21"/>
        </w:rPr>
        <w:t>观察并分析</w:t>
      </w:r>
      <w:r>
        <w:rPr>
          <w:rFonts w:ascii="宋体" w:hAnsi="宋体" w:cs="宋体"/>
          <w:color w:val="000000"/>
          <w:kern w:val="0"/>
          <w:szCs w:val="21"/>
        </w:rPr>
        <w:t>热水中白磷、铜片上的白磷和红磷产生的不同现象。</w:t>
      </w:r>
      <w:r>
        <w:rPr>
          <w:rFonts w:ascii="宋体" w:hAnsi="宋体" w:cs="宋体"/>
          <w:color w:val="000000"/>
          <w:kern w:val="0"/>
          <w:szCs w:val="21"/>
        </w:rPr>
        <w:br w:type="textWrapping"/>
      </w:r>
      <w:r>
        <w:rPr>
          <w:rFonts w:ascii="宋体" w:hAnsi="宋体" w:cs="宋体"/>
          <w:color w:val="000000"/>
          <w:kern w:val="0"/>
          <w:szCs w:val="21"/>
        </w:rPr>
        <w:t>　　　　　　　　</w:t>
      </w:r>
      <w:r>
        <w:rPr>
          <w:rFonts w:ascii="宋体" w:hAnsi="宋体" w:cs="宋体"/>
          <w:color w:val="000000"/>
          <w:kern w:val="0"/>
          <w:szCs w:val="21"/>
        </w:rPr>
        <w:drawing>
          <wp:inline distT="0" distB="0" distL="114300" distR="114300">
            <wp:extent cx="3256915" cy="1304925"/>
            <wp:effectExtent l="0" t="0" r="63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0"/>
                    <a:stretch>
                      <a:fillRect/>
                    </a:stretch>
                  </pic:blipFill>
                  <pic:spPr>
                    <a:xfrm>
                      <a:off x="0" y="0"/>
                      <a:ext cx="3256915" cy="1304925"/>
                    </a:xfrm>
                    <a:prstGeom prst="rect">
                      <a:avLst/>
                    </a:prstGeom>
                    <a:noFill/>
                    <a:ln>
                      <a:noFill/>
                    </a:ln>
                  </pic:spPr>
                </pic:pic>
              </a:graphicData>
            </a:graphic>
          </wp:inline>
        </w:drawing>
      </w:r>
    </w:p>
    <w:p>
      <w:pPr>
        <w:widowControl/>
        <w:spacing w:line="360" w:lineRule="auto"/>
        <w:jc w:val="left"/>
        <w:rPr>
          <w:rFonts w:hint="eastAsia" w:ascii="宋体" w:hAnsi="宋体" w:cs="宋体"/>
          <w:color w:val="000000"/>
          <w:kern w:val="0"/>
          <w:szCs w:val="21"/>
        </w:rPr>
      </w:pPr>
      <w:r>
        <w:rPr>
          <w:rFonts w:ascii="宋体" w:hAnsi="宋体" w:cs="宋体"/>
          <w:bCs/>
          <w:color w:val="000000"/>
          <w:kern w:val="0"/>
          <w:szCs w:val="21"/>
        </w:rPr>
        <w:t>思考1</w:t>
      </w:r>
      <w:r>
        <w:rPr>
          <w:rFonts w:ascii="宋体" w:hAnsi="宋体" w:cs="宋体"/>
          <w:color w:val="000000"/>
          <w:kern w:val="0"/>
          <w:szCs w:val="21"/>
        </w:rPr>
        <w:t>：为什么铜片上的白磷燃烧而红磷不燃烧？</w:t>
      </w:r>
      <w:r>
        <w:rPr>
          <w:rFonts w:ascii="宋体" w:hAnsi="宋体" w:cs="宋体"/>
          <w:color w:val="000000"/>
          <w:kern w:val="0"/>
          <w:szCs w:val="21"/>
        </w:rPr>
        <w:br w:type="textWrapping"/>
      </w:r>
      <w:r>
        <w:rPr>
          <w:rFonts w:ascii="宋体" w:hAnsi="宋体" w:cs="宋体"/>
          <w:color w:val="000000"/>
          <w:kern w:val="0"/>
          <w:szCs w:val="21"/>
        </w:rPr>
        <w:t>　　可燃物燃烧需要</w:t>
      </w:r>
      <w:r>
        <w:rPr>
          <w:rFonts w:ascii="宋体" w:hAnsi="宋体" w:cs="宋体"/>
          <w:color w:val="000000"/>
          <w:kern w:val="0"/>
          <w:szCs w:val="21"/>
          <w:u w:val="single"/>
        </w:rPr>
        <w:t>一定温度</w:t>
      </w:r>
      <w:r>
        <w:rPr>
          <w:rFonts w:ascii="宋体" w:hAnsi="宋体" w:cs="宋体"/>
          <w:color w:val="000000"/>
          <w:kern w:val="0"/>
          <w:szCs w:val="21"/>
        </w:rPr>
        <w:t>，即达到</w:t>
      </w:r>
      <w:r>
        <w:rPr>
          <w:rFonts w:ascii="宋体" w:hAnsi="宋体" w:cs="宋体"/>
          <w:color w:val="000000"/>
          <w:kern w:val="0"/>
          <w:szCs w:val="21"/>
          <w:u w:val="single"/>
        </w:rPr>
        <w:t>着火点</w:t>
      </w:r>
      <w:r>
        <w:rPr>
          <w:rFonts w:ascii="宋体" w:hAnsi="宋体" w:cs="宋体"/>
          <w:color w:val="000000"/>
          <w:kern w:val="0"/>
          <w:szCs w:val="21"/>
        </w:rPr>
        <w:t>（燃烧所需的最低温度叫着火点）。白磷的着火点为40℃，而红磷的着火点为2</w:t>
      </w:r>
      <w:r>
        <w:rPr>
          <w:rFonts w:hint="eastAsia" w:ascii="宋体" w:hAnsi="宋体" w:cs="宋体"/>
          <w:color w:val="000000"/>
          <w:kern w:val="0"/>
          <w:szCs w:val="21"/>
          <w:lang w:val="en-US" w:eastAsia="zh-CN"/>
        </w:rPr>
        <w:t>4</w:t>
      </w:r>
      <w:r>
        <w:rPr>
          <w:rFonts w:ascii="宋体" w:hAnsi="宋体" w:cs="宋体"/>
          <w:color w:val="000000"/>
          <w:kern w:val="0"/>
          <w:szCs w:val="21"/>
        </w:rPr>
        <w:t>0℃，热水的温度大于40℃，而达不到2</w:t>
      </w:r>
      <w:r>
        <w:rPr>
          <w:rFonts w:hint="eastAsia" w:ascii="宋体" w:hAnsi="宋体" w:cs="宋体"/>
          <w:color w:val="000000"/>
          <w:kern w:val="0"/>
          <w:szCs w:val="21"/>
          <w:lang w:val="en-US" w:eastAsia="zh-CN"/>
        </w:rPr>
        <w:t>4</w:t>
      </w:r>
      <w:r>
        <w:rPr>
          <w:rFonts w:ascii="宋体" w:hAnsi="宋体" w:cs="宋体"/>
          <w:color w:val="000000"/>
          <w:kern w:val="0"/>
          <w:szCs w:val="21"/>
        </w:rPr>
        <w:t>0℃，因此白磷燃烧而红磷不燃烧。</w:t>
      </w:r>
      <w:r>
        <w:rPr>
          <w:rFonts w:ascii="宋体" w:hAnsi="宋体" w:cs="宋体"/>
          <w:color w:val="000000"/>
          <w:kern w:val="0"/>
          <w:szCs w:val="21"/>
        </w:rPr>
        <w:br w:type="textWrapping"/>
      </w:r>
      <w:r>
        <w:rPr>
          <w:rFonts w:ascii="宋体" w:hAnsi="宋体" w:cs="宋体"/>
          <w:bCs/>
          <w:color w:val="000000"/>
          <w:kern w:val="0"/>
          <w:szCs w:val="21"/>
        </w:rPr>
        <w:t>思考2</w:t>
      </w:r>
      <w:r>
        <w:rPr>
          <w:rFonts w:ascii="宋体" w:hAnsi="宋体" w:cs="宋体"/>
          <w:color w:val="000000"/>
          <w:kern w:val="0"/>
          <w:szCs w:val="21"/>
        </w:rPr>
        <w:t>：为什么铜片上的白磷燃烧，而热水中的白磷不燃烧？</w:t>
      </w:r>
      <w:r>
        <w:rPr>
          <w:rFonts w:ascii="宋体" w:hAnsi="宋体" w:cs="宋体"/>
          <w:color w:val="000000"/>
          <w:kern w:val="0"/>
          <w:szCs w:val="21"/>
        </w:rPr>
        <w:br w:type="textWrapping"/>
      </w:r>
      <w:r>
        <w:rPr>
          <w:rFonts w:ascii="宋体" w:hAnsi="宋体" w:cs="宋体"/>
          <w:color w:val="000000"/>
          <w:kern w:val="0"/>
          <w:szCs w:val="21"/>
        </w:rPr>
        <w:t>　　可燃物燃烧需要氧气，铜片上的白磷和空气（氧气）接触，而热水中的白磷不跟空气（氧气）接触，因此铜片上的白磷燃烧而热水中的白磷不燃烧。</w:t>
      </w:r>
      <w:r>
        <w:rPr>
          <w:rFonts w:ascii="宋体" w:hAnsi="宋体" w:cs="宋体"/>
          <w:color w:val="000000"/>
          <w:kern w:val="0"/>
          <w:szCs w:val="21"/>
        </w:rPr>
        <w:br w:type="textWrapping"/>
      </w:r>
      <w:r>
        <w:rPr>
          <w:rFonts w:ascii="宋体" w:hAnsi="宋体" w:cs="宋体"/>
          <w:bCs/>
          <w:color w:val="000000"/>
          <w:kern w:val="0"/>
          <w:szCs w:val="21"/>
        </w:rPr>
        <w:t>思考3</w:t>
      </w:r>
      <w:r>
        <w:rPr>
          <w:rFonts w:ascii="宋体" w:hAnsi="宋体" w:cs="宋体"/>
          <w:color w:val="000000"/>
          <w:kern w:val="0"/>
          <w:szCs w:val="21"/>
        </w:rPr>
        <w:t>：为什么本来在热水中不燃烧的白磷在通入空气（或氧气）后却燃烧起来？</w:t>
      </w:r>
      <w:r>
        <w:rPr>
          <w:rFonts w:ascii="宋体" w:hAnsi="宋体" w:cs="宋体"/>
          <w:color w:val="000000"/>
          <w:kern w:val="0"/>
          <w:szCs w:val="21"/>
        </w:rPr>
        <w:br w:type="textWrapping"/>
      </w:r>
      <w:r>
        <w:rPr>
          <w:rFonts w:ascii="宋体" w:hAnsi="宋体" w:cs="宋体"/>
          <w:color w:val="000000"/>
          <w:kern w:val="0"/>
          <w:szCs w:val="21"/>
        </w:rPr>
        <w:t>　　在热水中温度虽然达到白磷的着火点，但没有</w:t>
      </w:r>
      <w:r>
        <w:rPr>
          <w:rFonts w:ascii="宋体" w:hAnsi="宋体" w:cs="宋体"/>
          <w:color w:val="000000"/>
          <w:kern w:val="0"/>
          <w:szCs w:val="21"/>
          <w:u w:val="single"/>
        </w:rPr>
        <w:t>氧气</w:t>
      </w:r>
      <w:r>
        <w:rPr>
          <w:rFonts w:ascii="宋体" w:hAnsi="宋体" w:cs="宋体"/>
          <w:color w:val="000000"/>
          <w:kern w:val="0"/>
          <w:szCs w:val="21"/>
        </w:rPr>
        <w:t>，白磷不能燃烧</w:t>
      </w:r>
      <w:r>
        <w:rPr>
          <w:rFonts w:hint="eastAsia" w:ascii="宋体" w:hAnsi="宋体" w:cs="宋体"/>
          <w:color w:val="000000"/>
          <w:kern w:val="0"/>
          <w:szCs w:val="21"/>
        </w:rPr>
        <w:t>；</w:t>
      </w:r>
      <w:r>
        <w:rPr>
          <w:rFonts w:ascii="宋体" w:hAnsi="宋体" w:cs="宋体"/>
          <w:color w:val="000000"/>
          <w:kern w:val="0"/>
          <w:szCs w:val="21"/>
        </w:rPr>
        <w:t>当通入空气（或氧气）后，白磷跟氧气接触</w:t>
      </w:r>
      <w:r>
        <w:rPr>
          <w:rFonts w:hint="eastAsia" w:ascii="宋体" w:hAnsi="宋体" w:cs="宋体"/>
          <w:color w:val="000000"/>
          <w:kern w:val="0"/>
          <w:szCs w:val="21"/>
        </w:rPr>
        <w:t>就</w:t>
      </w:r>
      <w:r>
        <w:rPr>
          <w:rFonts w:ascii="宋体" w:hAnsi="宋体" w:cs="宋体"/>
          <w:color w:val="000000"/>
          <w:kern w:val="0"/>
          <w:szCs w:val="21"/>
        </w:rPr>
        <w:t>燃烧</w:t>
      </w:r>
      <w:r>
        <w:rPr>
          <w:rFonts w:hint="eastAsia" w:ascii="宋体" w:hAnsi="宋体" w:cs="宋体"/>
          <w:color w:val="000000"/>
          <w:kern w:val="0"/>
          <w:szCs w:val="21"/>
        </w:rPr>
        <w:t>起来</w:t>
      </w:r>
      <w:r>
        <w:rPr>
          <w:rFonts w:ascii="宋体" w:hAnsi="宋体" w:cs="宋体"/>
          <w:color w:val="000000"/>
          <w:kern w:val="0"/>
          <w:szCs w:val="21"/>
        </w:rPr>
        <w:t>。</w:t>
      </w:r>
      <w:r>
        <w:rPr>
          <w:rFonts w:ascii="宋体" w:hAnsi="宋体" w:cs="宋体"/>
          <w:color w:val="000000"/>
          <w:kern w:val="0"/>
          <w:szCs w:val="21"/>
        </w:rPr>
        <w:br w:type="textWrapping"/>
      </w:r>
      <w:r>
        <w:rPr>
          <w:rFonts w:hint="eastAsia" w:ascii="宋体" w:hAnsi="宋体" w:cs="宋体"/>
          <w:color w:val="000000"/>
          <w:kern w:val="0"/>
          <w:szCs w:val="21"/>
        </w:rPr>
        <w:t>（2）</w:t>
      </w:r>
      <w:r>
        <w:rPr>
          <w:rFonts w:ascii="宋体" w:hAnsi="宋体" w:cs="宋体"/>
          <w:color w:val="000000"/>
          <w:kern w:val="0"/>
          <w:szCs w:val="21"/>
        </w:rPr>
        <w:t>完成下表中的三个</w:t>
      </w:r>
      <w:r>
        <w:rPr>
          <w:rFonts w:hint="eastAsia" w:ascii="宋体" w:hAnsi="宋体" w:cs="宋体"/>
          <w:color w:val="000000"/>
          <w:kern w:val="0"/>
          <w:szCs w:val="21"/>
        </w:rPr>
        <w:t>小</w:t>
      </w:r>
      <w:r>
        <w:rPr>
          <w:rFonts w:ascii="宋体" w:hAnsi="宋体" w:cs="宋体"/>
          <w:color w:val="000000"/>
          <w:kern w:val="0"/>
          <w:szCs w:val="21"/>
        </w:rPr>
        <w:t>实验</w:t>
      </w:r>
      <w:r>
        <w:rPr>
          <w:rFonts w:hint="eastAsia" w:ascii="宋体" w:hAnsi="宋体" w:cs="宋体"/>
          <w:color w:val="000000"/>
          <w:kern w:val="0"/>
          <w:szCs w:val="21"/>
        </w:rPr>
        <w:t>。</w:t>
      </w:r>
    </w:p>
    <w:tbl>
      <w:tblPr>
        <w:tblStyle w:val="6"/>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717"/>
        <w:gridCol w:w="2883"/>
        <w:gridCol w:w="2608"/>
        <w:gridCol w:w="279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实验操作</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现象</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解释</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实验1</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分别将蘸有酒精、水的小棉花球放到酒精灯上加热片刻</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蘸酒精的棉花立即烧起来，而蘸水的小棉花球不会燃烧</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酒精具有可燃性，而水不具有可燃性</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实验2</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用透明的玻璃杯罩住燃烧的小蜡烛，观察小蜡烛燃烧情况</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蜡烛火焰逐渐变暗，最后熄灭</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烧杯中氧气含量不断变小，最后氧气被完全消耗</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实验3</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将一根小木条和一小块煤置于同一酒精灯上加热</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小木条很容易烧起来，而小煤球很难燃烧起来</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使小木条发生燃烧需要的温度较低，而使小煤块燃烧需要的温度比较高</w:t>
            </w:r>
          </w:p>
        </w:tc>
      </w:tr>
    </w:tbl>
    <w:p>
      <w:pPr>
        <w:numPr>
          <w:ilvl w:val="0"/>
          <w:numId w:val="0"/>
        </w:numPr>
        <w:spacing w:line="360" w:lineRule="auto"/>
        <w:jc w:val="left"/>
        <w:rPr>
          <w:rFonts w:ascii="宋体" w:hAnsi="宋体" w:cs="宋体"/>
          <w:color w:val="000000"/>
          <w:kern w:val="0"/>
          <w:szCs w:val="21"/>
        </w:rPr>
      </w:pPr>
    </w:p>
    <w:p>
      <w:pPr>
        <w:numPr>
          <w:ilvl w:val="0"/>
          <w:numId w:val="1"/>
        </w:numPr>
        <w:spacing w:line="360" w:lineRule="auto"/>
        <w:jc w:val="left"/>
        <w:rPr>
          <w:rFonts w:ascii="宋体" w:hAnsi="宋体" w:cs="宋体"/>
          <w:color w:val="000000"/>
          <w:kern w:val="0"/>
          <w:szCs w:val="21"/>
        </w:rPr>
      </w:pPr>
      <w:r>
        <w:rPr>
          <w:rFonts w:hint="eastAsia" w:ascii="宋体" w:hAnsi="宋体" w:cs="宋体"/>
          <w:color w:val="000000"/>
          <w:kern w:val="0"/>
          <w:szCs w:val="21"/>
        </w:rPr>
        <w:t>由</w:t>
      </w:r>
      <w:r>
        <w:rPr>
          <w:rFonts w:ascii="宋体" w:hAnsi="宋体" w:cs="宋体"/>
          <w:color w:val="000000"/>
          <w:kern w:val="0"/>
          <w:szCs w:val="21"/>
        </w:rPr>
        <w:t>上</w:t>
      </w:r>
      <w:r>
        <w:rPr>
          <w:rFonts w:hint="eastAsia" w:ascii="宋体" w:hAnsi="宋体" w:cs="宋体"/>
          <w:color w:val="000000"/>
          <w:kern w:val="0"/>
          <w:szCs w:val="21"/>
        </w:rPr>
        <w:t>述</w:t>
      </w:r>
      <w:r>
        <w:rPr>
          <w:rFonts w:ascii="宋体" w:hAnsi="宋体" w:cs="宋体"/>
          <w:color w:val="000000"/>
          <w:kern w:val="0"/>
          <w:szCs w:val="21"/>
        </w:rPr>
        <w:t>实验得出物质燃烧</w:t>
      </w:r>
      <w:r>
        <w:rPr>
          <w:rFonts w:hint="eastAsia" w:ascii="宋体" w:hAnsi="宋体" w:cs="宋体"/>
          <w:color w:val="000000"/>
          <w:kern w:val="0"/>
          <w:szCs w:val="21"/>
        </w:rPr>
        <w:t>需要</w:t>
      </w:r>
      <w:r>
        <w:rPr>
          <w:rFonts w:ascii="宋体" w:hAnsi="宋体" w:cs="宋体"/>
          <w:color w:val="000000"/>
          <w:kern w:val="0"/>
          <w:szCs w:val="21"/>
        </w:rPr>
        <w:t>三个条件</w:t>
      </w:r>
      <w:r>
        <w:rPr>
          <w:rFonts w:hint="eastAsia" w:ascii="宋体" w:hAnsi="宋体" w:cs="宋体"/>
          <w:color w:val="000000"/>
          <w:kern w:val="0"/>
          <w:szCs w:val="21"/>
        </w:rPr>
        <w:t>：</w:t>
      </w:r>
      <w:r>
        <w:rPr>
          <w:rFonts w:ascii="宋体" w:hAnsi="宋体" w:cs="宋体"/>
          <w:color w:val="000000"/>
          <w:kern w:val="0"/>
          <w:szCs w:val="21"/>
        </w:rPr>
        <w:t xml:space="preserve"> </w:t>
      </w:r>
      <w:r>
        <w:rPr>
          <w:rFonts w:ascii="宋体" w:hAnsi="宋体" w:cs="宋体"/>
          <w:color w:val="000000"/>
          <w:kern w:val="0"/>
          <w:szCs w:val="21"/>
        </w:rPr>
        <w:br w:type="textWrapping"/>
      </w:r>
      <w:r>
        <w:rPr>
          <w:rFonts w:ascii="宋体" w:hAnsi="宋体" w:cs="宋体"/>
          <w:color w:val="000000"/>
          <w:kern w:val="0"/>
          <w:szCs w:val="21"/>
        </w:rPr>
        <w:t>　</w:t>
      </w:r>
      <w:r>
        <w:rPr>
          <w:rFonts w:hint="eastAsia" w:ascii="宋体" w:hAnsi="宋体" w:cs="宋体"/>
          <w:color w:val="000000"/>
          <w:kern w:val="0"/>
          <w:szCs w:val="21"/>
        </w:rPr>
        <w:t>①</w:t>
      </w:r>
      <w:r>
        <w:rPr>
          <w:rFonts w:ascii="宋体" w:hAnsi="宋体" w:cs="宋体"/>
          <w:color w:val="000000"/>
          <w:kern w:val="0"/>
          <w:szCs w:val="21"/>
        </w:rPr>
        <w:t>物质具有</w:t>
      </w:r>
      <w:r>
        <w:rPr>
          <w:rFonts w:ascii="宋体" w:hAnsi="宋体" w:cs="宋体"/>
          <w:color w:val="000000"/>
          <w:kern w:val="0"/>
          <w:szCs w:val="21"/>
          <w:u w:val="single"/>
        </w:rPr>
        <w:t>可燃性</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w:t>
      </w:r>
      <w:r>
        <w:rPr>
          <w:rFonts w:hint="eastAsia" w:ascii="宋体" w:hAnsi="宋体" w:cs="宋体"/>
          <w:color w:val="000000"/>
          <w:kern w:val="0"/>
          <w:szCs w:val="21"/>
        </w:rPr>
        <w:t>②</w:t>
      </w:r>
      <w:r>
        <w:rPr>
          <w:rFonts w:ascii="宋体" w:hAnsi="宋体" w:cs="宋体"/>
          <w:color w:val="000000"/>
          <w:kern w:val="0"/>
          <w:szCs w:val="21"/>
        </w:rPr>
        <w:t>可燃物与空气或氧气接触；</w:t>
      </w:r>
      <w:r>
        <w:rPr>
          <w:rFonts w:ascii="宋体" w:hAnsi="宋体" w:cs="宋体"/>
          <w:color w:val="000000"/>
          <w:kern w:val="0"/>
          <w:szCs w:val="21"/>
        </w:rPr>
        <w:br w:type="textWrapping"/>
      </w:r>
      <w:r>
        <w:rPr>
          <w:rFonts w:ascii="宋体" w:hAnsi="宋体" w:cs="宋体"/>
          <w:color w:val="000000"/>
          <w:kern w:val="0"/>
          <w:szCs w:val="21"/>
        </w:rPr>
        <w:t>　</w:t>
      </w:r>
      <w:r>
        <w:rPr>
          <w:rFonts w:hint="eastAsia" w:ascii="宋体" w:hAnsi="宋体" w:cs="宋体"/>
          <w:color w:val="000000"/>
          <w:kern w:val="0"/>
          <w:szCs w:val="21"/>
        </w:rPr>
        <w:t>③</w:t>
      </w:r>
      <w:r>
        <w:rPr>
          <w:rFonts w:ascii="宋体" w:hAnsi="宋体" w:cs="宋体"/>
          <w:color w:val="000000"/>
          <w:kern w:val="0"/>
          <w:szCs w:val="21"/>
        </w:rPr>
        <w:t>可燃物达到它燃烧所需要的</w:t>
      </w:r>
      <w:r>
        <w:rPr>
          <w:rFonts w:ascii="宋体" w:hAnsi="宋体" w:cs="宋体"/>
          <w:color w:val="000000"/>
          <w:kern w:val="0"/>
          <w:szCs w:val="21"/>
          <w:u w:val="single"/>
        </w:rPr>
        <w:t>着火点。</w:t>
      </w:r>
      <w:r>
        <w:rPr>
          <w:rFonts w:ascii="宋体" w:hAnsi="宋体" w:cs="宋体"/>
          <w:color w:val="000000"/>
          <w:kern w:val="0"/>
          <w:szCs w:val="21"/>
        </w:rPr>
        <w:t>这三个条件缺少任何一项都不能燃烧。</w:t>
      </w:r>
    </w:p>
    <w:p>
      <w:pPr>
        <w:numPr>
          <w:ilvl w:val="0"/>
          <w:numId w:val="1"/>
        </w:numPr>
        <w:spacing w:line="360" w:lineRule="auto"/>
        <w:jc w:val="left"/>
        <w:rPr>
          <w:rFonts w:ascii="宋体" w:hAnsi="宋体" w:cs="宋体"/>
          <w:color w:val="000000"/>
          <w:kern w:val="0"/>
          <w:szCs w:val="21"/>
        </w:rPr>
      </w:pPr>
      <w:r>
        <w:rPr>
          <w:rFonts w:hint="eastAsia" w:ascii="宋体" w:hAnsi="宋体" w:cs="宋体"/>
          <w:color w:val="000000"/>
          <w:kern w:val="0"/>
          <w:szCs w:val="21"/>
          <w:lang w:eastAsia="zh-CN"/>
        </w:rPr>
        <w:t>通常所说的燃烧是指可燃物跟空气中的氧气发生的反应，是一种发光发热的剧烈氧化反应；在特殊情况下，即使没有氧气参与，也可以发生燃烧，所以，只是具有剧烈发光发热现象的化学反应，都可称作可燃物的燃烧。</w:t>
      </w:r>
    </w:p>
    <w:tbl>
      <w:tblPr>
        <w:tblStyle w:val="6"/>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717"/>
        <w:gridCol w:w="2883"/>
        <w:gridCol w:w="2608"/>
        <w:gridCol w:w="279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实验操作</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现象</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hint="eastAsia" w:ascii="宋体" w:hAnsi="宋体" w:eastAsia="宋体" w:cs="宋体"/>
                <w:color w:val="000000"/>
                <w:kern w:val="0"/>
                <w:szCs w:val="21"/>
                <w:lang w:eastAsia="zh-CN"/>
              </w:rPr>
            </w:pPr>
            <w:r>
              <w:rPr>
                <w:rFonts w:hint="eastAsia" w:ascii="宋体" w:hAnsi="宋体" w:cs="宋体"/>
                <w:color w:val="000000"/>
                <w:kern w:val="0"/>
                <w:szCs w:val="21"/>
                <w:lang w:eastAsia="zh-CN"/>
              </w:rPr>
              <w:t>化学方程式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实验1</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hint="eastAsia" w:ascii="宋体" w:hAnsi="宋体" w:eastAsia="宋体" w:cs="宋体"/>
                <w:color w:val="000000"/>
                <w:kern w:val="0"/>
                <w:szCs w:val="21"/>
                <w:lang w:eastAsia="zh-CN"/>
              </w:rPr>
            </w:pPr>
            <w:r>
              <w:rPr>
                <w:rFonts w:hint="eastAsia" w:ascii="宋体" w:hAnsi="宋体" w:cs="宋体"/>
                <w:color w:val="000000"/>
                <w:kern w:val="0"/>
                <w:szCs w:val="21"/>
                <w:lang w:eastAsia="zh-CN"/>
              </w:rPr>
              <w:t>取一小点用砂纸擦亮的镁带，用坩埚钳夹住，让在酒精灯上点燃后，立刻伸进盛有二氧化碳的集气瓶里</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rPr>
              <w:t>剧烈燃烧，放大量热，</w:t>
            </w:r>
            <w:r>
              <w:rPr>
                <w:rFonts w:hint="eastAsia" w:ascii="宋体" w:hAnsi="宋体" w:cs="宋体"/>
                <w:color w:val="000000"/>
                <w:kern w:val="0"/>
                <w:szCs w:val="21"/>
                <w:lang w:val="en-US" w:eastAsia="zh-CN"/>
              </w:rPr>
              <w:t>发出</w:t>
            </w:r>
            <w:r>
              <w:rPr>
                <w:rFonts w:hint="eastAsia" w:ascii="宋体" w:hAnsi="宋体" w:cs="宋体"/>
                <w:color w:val="000000"/>
                <w:kern w:val="0"/>
                <w:szCs w:val="21"/>
              </w:rPr>
              <w:t>耀眼白光，生成白色固体（MgO）和黑色颗粒（C）</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ind w:firstLine="210" w:firstLineChars="100"/>
              <w:jc w:val="left"/>
              <w:rPr>
                <w:rFonts w:hint="eastAsia" w:ascii="宋体" w:hAnsi="宋体" w:cs="宋体"/>
                <w:color w:val="000000"/>
                <w:kern w:val="0"/>
                <w:szCs w:val="21"/>
                <w:lang w:val="pt-BR"/>
              </w:rPr>
            </w:pPr>
            <w:r>
              <w:rPr>
                <w:rFonts w:hint="eastAsia" w:ascii="宋体" w:hAnsi="宋体" w:cs="宋体"/>
                <w:color w:val="000000"/>
                <w:kern w:val="0"/>
                <w:szCs w:val="21"/>
              </w:rPr>
              <w:t>2Mg+CO2</w:t>
            </w:r>
            <w:r>
              <w:rPr>
                <w:rFonts w:hint="eastAsia" w:ascii="宋体" w:hAnsi="宋体" w:cs="宋体"/>
                <w:color w:val="000000"/>
                <w:kern w:val="0"/>
                <w:szCs w:val="21"/>
              </w:rPr>
              <w:fldChar w:fldCharType="begin"/>
            </w:r>
            <w:r>
              <w:rPr>
                <w:rFonts w:hint="eastAsia" w:ascii="宋体" w:hAnsi="宋体" w:cs="宋体"/>
                <w:color w:val="000000"/>
                <w:kern w:val="0"/>
                <w:szCs w:val="21"/>
              </w:rPr>
              <w:instrText xml:space="preserve"> INCLUDEPICTURE "https://resource.etiantian.com/ett20/resource/b13c77ab3a1455d87c6a9a53f1d1000a/tbjx.files/01.gif" \* MERGEFORMATINET </w:instrText>
            </w:r>
            <w:r>
              <w:rPr>
                <w:rFonts w:hint="eastAsia" w:ascii="宋体" w:hAnsi="宋体" w:cs="宋体"/>
                <w:color w:val="000000"/>
                <w:kern w:val="0"/>
                <w:szCs w:val="21"/>
              </w:rPr>
              <w:fldChar w:fldCharType="separate"/>
            </w:r>
            <w:r>
              <w:rPr>
                <w:rFonts w:hint="eastAsia" w:ascii="宋体" w:hAnsi="宋体" w:cs="宋体"/>
                <w:color w:val="000000"/>
                <w:kern w:val="0"/>
                <w:szCs w:val="21"/>
              </w:rPr>
              <w:drawing>
                <wp:inline distT="0" distB="0" distL="114300" distR="114300">
                  <wp:extent cx="657225" cy="266065"/>
                  <wp:effectExtent l="0" t="0" r="0" b="635"/>
                  <wp:docPr id="16" name="图片 3"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01"/>
                          <pic:cNvPicPr>
                            <a:picLocks noChangeAspect="1"/>
                          </pic:cNvPicPr>
                        </pic:nvPicPr>
                        <pic:blipFill>
                          <a:blip r:embed="rId11"/>
                          <a:stretch>
                            <a:fillRect/>
                          </a:stretch>
                        </pic:blipFill>
                        <pic:spPr>
                          <a:xfrm>
                            <a:off x="0" y="0"/>
                            <a:ext cx="657225" cy="266065"/>
                          </a:xfrm>
                          <a:prstGeom prst="rect">
                            <a:avLst/>
                          </a:prstGeom>
                          <a:noFill/>
                          <a:ln>
                            <a:noFill/>
                          </a:ln>
                        </pic:spPr>
                      </pic:pic>
                    </a:graphicData>
                  </a:graphic>
                </wp:inline>
              </w:drawing>
            </w:r>
            <w:r>
              <w:rPr>
                <w:rFonts w:hint="eastAsia" w:ascii="宋体" w:hAnsi="宋体" w:cs="宋体"/>
                <w:color w:val="000000"/>
                <w:kern w:val="0"/>
                <w:szCs w:val="21"/>
              </w:rPr>
              <w:fldChar w:fldCharType="end"/>
            </w:r>
            <w:r>
              <w:rPr>
                <w:rFonts w:hint="eastAsia" w:ascii="宋体" w:hAnsi="宋体" w:cs="宋体"/>
                <w:color w:val="000000"/>
                <w:kern w:val="0"/>
                <w:szCs w:val="21"/>
              </w:rPr>
              <w:t>C+2MgO</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实验2</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hint="eastAsia" w:ascii="宋体" w:hAnsi="宋体" w:eastAsia="宋体" w:cs="宋体"/>
                <w:color w:val="000000"/>
                <w:kern w:val="0"/>
                <w:szCs w:val="21"/>
                <w:lang w:eastAsia="zh-CN"/>
              </w:rPr>
            </w:pPr>
            <w:r>
              <w:rPr>
                <w:rFonts w:hint="eastAsia" w:ascii="宋体" w:hAnsi="宋体" w:cs="宋体"/>
                <w:color w:val="000000"/>
                <w:kern w:val="0"/>
                <w:szCs w:val="21"/>
                <w:lang w:eastAsia="zh-CN"/>
              </w:rPr>
              <w:t>用镊子从煤油中夹取一小块金属钠，钠表面的煤油小心用滤纸吸干，放入燃烧匙，用酒精灯点燃后伸入盛有氯气的集气瓶</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lang w:eastAsia="zh-CN"/>
              </w:rPr>
              <w:t>发出黄色的火焰，产生白烟，放出热量</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ind w:firstLine="210" w:firstLineChars="100"/>
              <w:jc w:val="left"/>
              <w:rPr>
                <w:rFonts w:ascii="宋体" w:hAnsi="宋体" w:cs="宋体"/>
                <w:color w:val="000000"/>
                <w:kern w:val="0"/>
                <w:szCs w:val="21"/>
              </w:rPr>
            </w:pPr>
            <w:r>
              <w:rPr>
                <w:rFonts w:hint="eastAsia" w:ascii="宋体" w:hAnsi="宋体" w:cs="宋体"/>
                <w:color w:val="000000"/>
                <w:kern w:val="0"/>
                <w:szCs w:val="21"/>
              </w:rPr>
              <w:t>2Na+Cl</w:t>
            </w:r>
            <w:r>
              <w:rPr>
                <w:rFonts w:hint="eastAsia" w:ascii="宋体" w:hAnsi="宋体" w:cs="宋体"/>
                <w:color w:val="000000"/>
                <w:kern w:val="0"/>
                <w:szCs w:val="21"/>
                <w:vertAlign w:val="subscript"/>
              </w:rPr>
              <w:t>2</w:t>
            </w:r>
            <w:r>
              <w:rPr>
                <w:rFonts w:hint="eastAsia" w:ascii="宋体" w:hAnsi="宋体" w:cs="宋体"/>
                <w:color w:val="000000"/>
                <w:kern w:val="0"/>
                <w:szCs w:val="21"/>
              </w:rPr>
              <w:fldChar w:fldCharType="begin"/>
            </w:r>
            <w:r>
              <w:rPr>
                <w:rFonts w:hint="eastAsia" w:ascii="宋体" w:hAnsi="宋体" w:cs="宋体"/>
                <w:color w:val="000000"/>
                <w:kern w:val="0"/>
                <w:szCs w:val="21"/>
              </w:rPr>
              <w:instrText xml:space="preserve"> INCLUDEPICTURE "https://resource.etiantian.com/ett20/resource/b13c77ab3a1455d87c6a9a53f1d1000a/tbjx.files/01.gif" \* MERGEFORMATINET </w:instrText>
            </w:r>
            <w:r>
              <w:rPr>
                <w:rFonts w:hint="eastAsia" w:ascii="宋体" w:hAnsi="宋体" w:cs="宋体"/>
                <w:color w:val="000000"/>
                <w:kern w:val="0"/>
                <w:szCs w:val="21"/>
              </w:rPr>
              <w:fldChar w:fldCharType="separate"/>
            </w:r>
            <w:r>
              <w:rPr>
                <w:rFonts w:hint="eastAsia" w:ascii="宋体" w:hAnsi="宋体" w:cs="宋体"/>
                <w:color w:val="000000"/>
                <w:kern w:val="0"/>
                <w:szCs w:val="21"/>
              </w:rPr>
              <w:drawing>
                <wp:inline distT="0" distB="0" distL="114300" distR="114300">
                  <wp:extent cx="657225" cy="266065"/>
                  <wp:effectExtent l="0" t="0" r="0" b="635"/>
                  <wp:docPr id="17" name="图片 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01"/>
                          <pic:cNvPicPr>
                            <a:picLocks noChangeAspect="1"/>
                          </pic:cNvPicPr>
                        </pic:nvPicPr>
                        <pic:blipFill>
                          <a:blip r:embed="rId11"/>
                          <a:stretch>
                            <a:fillRect/>
                          </a:stretch>
                        </pic:blipFill>
                        <pic:spPr>
                          <a:xfrm>
                            <a:off x="0" y="0"/>
                            <a:ext cx="657225" cy="266065"/>
                          </a:xfrm>
                          <a:prstGeom prst="rect">
                            <a:avLst/>
                          </a:prstGeom>
                          <a:noFill/>
                          <a:ln>
                            <a:noFill/>
                          </a:ln>
                        </pic:spPr>
                      </pic:pic>
                    </a:graphicData>
                  </a:graphic>
                </wp:inline>
              </w:drawing>
            </w:r>
            <w:r>
              <w:rPr>
                <w:rFonts w:hint="eastAsia" w:ascii="宋体" w:hAnsi="宋体" w:cs="宋体"/>
                <w:color w:val="000000"/>
                <w:kern w:val="0"/>
                <w:szCs w:val="21"/>
              </w:rPr>
              <w:fldChar w:fldCharType="end"/>
            </w:r>
            <w:r>
              <w:rPr>
                <w:rFonts w:hint="eastAsia" w:ascii="宋体" w:hAnsi="宋体" w:cs="宋体"/>
                <w:color w:val="000000"/>
                <w:kern w:val="0"/>
                <w:szCs w:val="21"/>
              </w:rPr>
              <w:t>2NaCl</w:t>
            </w:r>
          </w:p>
        </w:tc>
      </w:tr>
    </w:tbl>
    <w:p>
      <w:pPr>
        <w:numPr>
          <w:ilvl w:val="0"/>
          <w:numId w:val="2"/>
        </w:numPr>
        <w:spacing w:line="360" w:lineRule="auto"/>
        <w:jc w:val="left"/>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缓慢氧化：</w:t>
      </w:r>
    </w:p>
    <w:p>
      <w:pPr>
        <w:numPr>
          <w:ilvl w:val="0"/>
          <w:numId w:val="0"/>
        </w:numPr>
        <w:spacing w:line="360" w:lineRule="auto"/>
        <w:jc w:val="center"/>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drawing>
          <wp:inline distT="0" distB="0" distL="114300" distR="114300">
            <wp:extent cx="5597525" cy="1835785"/>
            <wp:effectExtent l="0" t="0" r="3175" b="2540"/>
            <wp:docPr id="23" name="图片 5" descr="扫描宝文档创建于2017年7月20日 14_16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扫描宝文档创建于2017年7月20日 14_16_12"/>
                    <pic:cNvPicPr>
                      <a:picLocks noChangeAspect="1"/>
                    </pic:cNvPicPr>
                  </pic:nvPicPr>
                  <pic:blipFill>
                    <a:blip r:embed="rId12"/>
                    <a:stretch>
                      <a:fillRect/>
                    </a:stretch>
                  </pic:blipFill>
                  <pic:spPr>
                    <a:xfrm>
                      <a:off x="0" y="0"/>
                      <a:ext cx="5597525" cy="1835785"/>
                    </a:xfrm>
                    <a:prstGeom prst="rect">
                      <a:avLst/>
                    </a:prstGeom>
                    <a:noFill/>
                    <a:ln>
                      <a:noFill/>
                    </a:ln>
                  </pic:spPr>
                </pic:pic>
              </a:graphicData>
            </a:graphic>
          </wp:inline>
        </w:drawing>
      </w:r>
    </w:p>
    <w:p>
      <w:pPr>
        <w:numPr>
          <w:ilvl w:val="0"/>
          <w:numId w:val="0"/>
        </w:numPr>
        <w:spacing w:line="360" w:lineRule="auto"/>
        <w:jc w:val="left"/>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4.几种常见物质的着火点</w:t>
      </w:r>
    </w:p>
    <w:p>
      <w:pPr>
        <w:numPr>
          <w:ilvl w:val="0"/>
          <w:numId w:val="0"/>
        </w:numPr>
        <w:spacing w:line="360" w:lineRule="auto"/>
        <w:jc w:val="left"/>
        <w:rPr>
          <w:rFonts w:ascii="宋体" w:hAnsi="宋体" w:cs="宋体"/>
          <w:color w:val="000000"/>
          <w:kern w:val="0"/>
          <w:szCs w:val="21"/>
        </w:rPr>
      </w:pPr>
      <w:r>
        <w:drawing>
          <wp:inline distT="0" distB="0" distL="114300" distR="114300">
            <wp:extent cx="5821045" cy="1108075"/>
            <wp:effectExtent l="0" t="0" r="8255" b="635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3"/>
                    <a:stretch>
                      <a:fillRect/>
                    </a:stretch>
                  </pic:blipFill>
                  <pic:spPr>
                    <a:xfrm>
                      <a:off x="0" y="0"/>
                      <a:ext cx="5821045" cy="1108075"/>
                    </a:xfrm>
                    <a:prstGeom prst="rect">
                      <a:avLst/>
                    </a:prstGeom>
                    <a:noFill/>
                    <a:ln>
                      <a:noFill/>
                    </a:ln>
                  </pic:spPr>
                </pic:pic>
              </a:graphicData>
            </a:graphic>
          </wp:inline>
        </w:drawing>
      </w:r>
      <w:r>
        <w:rPr>
          <w:rFonts w:ascii="宋体" w:hAnsi="宋体" w:cs="宋体"/>
          <w:color w:val="000000"/>
          <w:kern w:val="0"/>
          <w:szCs w:val="21"/>
        </w:rPr>
        <w:br w:type="textWrapping"/>
      </w:r>
    </w:p>
    <w:p>
      <w:pPr>
        <w:numPr>
          <w:ilvl w:val="0"/>
          <w:numId w:val="0"/>
        </w:numPr>
        <w:spacing w:line="360" w:lineRule="auto"/>
        <w:jc w:val="left"/>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5.充分燃烧</w:t>
      </w:r>
    </w:p>
    <w:p>
      <w:pPr>
        <w:numPr>
          <w:ilvl w:val="0"/>
          <w:numId w:val="0"/>
        </w:numPr>
        <w:spacing w:line="360" w:lineRule="auto"/>
        <w:jc w:val="center"/>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1mol燃料完全燃烧放出的热量</w:t>
      </w:r>
    </w:p>
    <w:p>
      <w:pPr>
        <w:numPr>
          <w:ilvl w:val="0"/>
          <w:numId w:val="0"/>
        </w:numPr>
        <w:spacing w:line="360" w:lineRule="auto"/>
        <w:jc w:val="center"/>
        <w:rPr>
          <w:rFonts w:hint="eastAsia" w:ascii="宋体" w:hAnsi="宋体" w:cs="宋体"/>
          <w:color w:val="000000"/>
          <w:kern w:val="0"/>
          <w:szCs w:val="21"/>
          <w:lang w:val="en-US" w:eastAsia="zh-CN"/>
        </w:rPr>
      </w:pPr>
      <w:r>
        <w:drawing>
          <wp:inline distT="0" distB="0" distL="114300" distR="114300">
            <wp:extent cx="5357495" cy="2284730"/>
            <wp:effectExtent l="0" t="0" r="5080" b="127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4"/>
                    <a:stretch>
                      <a:fillRect/>
                    </a:stretch>
                  </pic:blipFill>
                  <pic:spPr>
                    <a:xfrm>
                      <a:off x="0" y="0"/>
                      <a:ext cx="5357495" cy="2284730"/>
                    </a:xfrm>
                    <a:prstGeom prst="rect">
                      <a:avLst/>
                    </a:prstGeom>
                    <a:noFill/>
                    <a:ln>
                      <a:noFill/>
                    </a:ln>
                  </pic:spPr>
                </pic:pic>
              </a:graphicData>
            </a:graphic>
          </wp:inline>
        </w:drawing>
      </w:r>
    </w:p>
    <w:p>
      <w:pPr>
        <w:numPr>
          <w:ilvl w:val="0"/>
          <w:numId w:val="0"/>
        </w:numPr>
        <w:spacing w:line="360" w:lineRule="auto"/>
        <w:jc w:val="center"/>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drawing>
          <wp:inline distT="0" distB="0" distL="114300" distR="114300">
            <wp:extent cx="5408295" cy="2681605"/>
            <wp:effectExtent l="0" t="0" r="1905" b="4445"/>
            <wp:docPr id="24" name="图片 8" descr="扫描宝文档创建于2017年7月20日 14_19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扫描宝文档创建于2017年7月20日 14_19_49"/>
                    <pic:cNvPicPr>
                      <a:picLocks noChangeAspect="1"/>
                    </pic:cNvPicPr>
                  </pic:nvPicPr>
                  <pic:blipFill>
                    <a:blip r:embed="rId15"/>
                    <a:stretch>
                      <a:fillRect/>
                    </a:stretch>
                  </pic:blipFill>
                  <pic:spPr>
                    <a:xfrm>
                      <a:off x="0" y="0"/>
                      <a:ext cx="5408295" cy="2681605"/>
                    </a:xfrm>
                    <a:prstGeom prst="rect">
                      <a:avLst/>
                    </a:prstGeom>
                    <a:noFill/>
                    <a:ln>
                      <a:noFill/>
                    </a:ln>
                  </pic:spPr>
                </pic:pic>
              </a:graphicData>
            </a:graphic>
          </wp:inline>
        </w:drawing>
      </w:r>
    </w:p>
    <w:p>
      <w:pPr>
        <w:numPr>
          <w:ilvl w:val="0"/>
          <w:numId w:val="0"/>
        </w:numPr>
        <w:spacing w:line="360" w:lineRule="auto"/>
        <w:jc w:val="left"/>
        <w:rPr>
          <w:rFonts w:hint="eastAsia" w:ascii="宋体" w:hAnsi="宋体" w:cs="宋体"/>
          <w:bCs/>
          <w:color w:val="000000"/>
          <w:kern w:val="0"/>
          <w:szCs w:val="21"/>
        </w:rPr>
      </w:pPr>
    </w:p>
    <w:p>
      <w:pPr>
        <w:numPr>
          <w:ilvl w:val="0"/>
          <w:numId w:val="0"/>
        </w:numPr>
        <w:spacing w:line="360" w:lineRule="auto"/>
        <w:jc w:val="left"/>
        <w:rPr>
          <w:rFonts w:ascii="宋体" w:hAnsi="宋体" w:cs="宋体"/>
          <w:color w:val="000000"/>
          <w:kern w:val="0"/>
          <w:szCs w:val="21"/>
        </w:rPr>
      </w:pPr>
      <w:r>
        <w:rPr>
          <w:rFonts w:hint="eastAsia" w:ascii="宋体" w:hAnsi="宋体" w:cs="宋体"/>
          <w:bCs/>
          <w:color w:val="000000"/>
          <w:kern w:val="0"/>
          <w:szCs w:val="21"/>
        </w:rPr>
        <w:t>注意：</w:t>
      </w:r>
      <w:r>
        <w:rPr>
          <w:rFonts w:ascii="宋体" w:hAnsi="宋体" w:cs="宋体"/>
          <w:color w:val="000000"/>
          <w:kern w:val="0"/>
          <w:szCs w:val="21"/>
        </w:rPr>
        <w:br w:type="textWrapping"/>
      </w:r>
      <w:r>
        <w:rPr>
          <w:rFonts w:ascii="宋体" w:hAnsi="宋体" w:cs="宋体"/>
          <w:color w:val="000000"/>
          <w:kern w:val="0"/>
          <w:szCs w:val="21"/>
        </w:rPr>
        <w:t>1</w:t>
      </w:r>
      <w:r>
        <w:rPr>
          <w:rFonts w:hint="eastAsia" w:ascii="宋体" w:hAnsi="宋体" w:cs="宋体"/>
          <w:color w:val="000000"/>
          <w:kern w:val="0"/>
          <w:szCs w:val="21"/>
        </w:rPr>
        <w:t>.</w:t>
      </w:r>
      <w:r>
        <w:rPr>
          <w:rFonts w:ascii="宋体" w:hAnsi="宋体" w:cs="宋体"/>
          <w:color w:val="000000"/>
          <w:kern w:val="0"/>
          <w:szCs w:val="21"/>
        </w:rPr>
        <w:t>着火点是可燃物固有的性质，不随外界条件的改变而改变。不同物质的着火点不同，每种物质具有对应的着火点。应该注意：一种物质的着火点并不是固定不变的，如对于固体物质，颗粒越小、表面积越大,着火点就越低,如炭粉的着火点比炭块的更低。</w:t>
      </w:r>
      <w:r>
        <w:rPr>
          <w:rFonts w:ascii="宋体" w:hAnsi="宋体" w:cs="宋体"/>
          <w:color w:val="000000"/>
          <w:kern w:val="0"/>
          <w:szCs w:val="21"/>
        </w:rPr>
        <w:br w:type="textWrapping"/>
      </w:r>
      <w:r>
        <w:rPr>
          <w:rFonts w:ascii="宋体" w:hAnsi="宋体" w:cs="宋体"/>
          <w:color w:val="000000"/>
          <w:kern w:val="0"/>
          <w:szCs w:val="21"/>
        </w:rPr>
        <w:t>2</w:t>
      </w:r>
      <w:r>
        <w:rPr>
          <w:rFonts w:hint="eastAsia" w:ascii="宋体" w:hAnsi="宋体" w:cs="宋体"/>
          <w:color w:val="000000"/>
          <w:kern w:val="0"/>
          <w:szCs w:val="21"/>
        </w:rPr>
        <w:t>.</w:t>
      </w:r>
      <w:r>
        <w:rPr>
          <w:rFonts w:ascii="宋体" w:hAnsi="宋体" w:cs="宋体"/>
          <w:color w:val="000000"/>
          <w:kern w:val="0"/>
          <w:szCs w:val="21"/>
        </w:rPr>
        <w:t>空气或氧气在燃烧过程中起助燃剂的作用（支持燃烧），而不具有可燃性，但空气或氧气并不是唯一的助燃剂。</w:t>
      </w:r>
      <w:r>
        <w:rPr>
          <w:rFonts w:ascii="宋体" w:hAnsi="宋体" w:cs="宋体"/>
          <w:color w:val="000000"/>
          <w:kern w:val="0"/>
          <w:szCs w:val="21"/>
        </w:rPr>
        <w:br w:type="textWrapping"/>
      </w:r>
      <w:r>
        <w:rPr>
          <w:rFonts w:ascii="宋体" w:hAnsi="宋体" w:cs="宋体"/>
          <w:color w:val="000000"/>
          <w:kern w:val="0"/>
          <w:szCs w:val="21"/>
        </w:rPr>
        <w:t>3</w:t>
      </w:r>
      <w:r>
        <w:rPr>
          <w:rFonts w:hint="eastAsia" w:ascii="宋体" w:hAnsi="宋体" w:cs="宋体"/>
          <w:color w:val="000000"/>
          <w:kern w:val="0"/>
          <w:szCs w:val="21"/>
        </w:rPr>
        <w:t>.</w:t>
      </w:r>
      <w:r>
        <w:rPr>
          <w:rFonts w:ascii="宋体" w:hAnsi="宋体" w:cs="宋体"/>
          <w:color w:val="000000"/>
          <w:kern w:val="0"/>
          <w:szCs w:val="21"/>
        </w:rPr>
        <w:t>有些物质虽然不能在空气中燃烧，但可以在氧气中剧烈的燃烧，如：铁丝在空气中只能达到红热状态，在纯氧中可以剧烈的燃烧、火星四射，</w:t>
      </w:r>
      <w:r>
        <w:rPr>
          <w:rFonts w:hint="eastAsia" w:ascii="宋体" w:hAnsi="宋体" w:cs="宋体"/>
          <w:color w:val="000000"/>
          <w:kern w:val="0"/>
          <w:szCs w:val="21"/>
        </w:rPr>
        <w:t>放出大量热，</w:t>
      </w:r>
      <w:r>
        <w:rPr>
          <w:rFonts w:ascii="宋体" w:hAnsi="宋体" w:cs="宋体"/>
          <w:color w:val="000000"/>
          <w:kern w:val="0"/>
          <w:szCs w:val="21"/>
        </w:rPr>
        <w:t>生成黑色固体。</w:t>
      </w:r>
    </w:p>
    <w:p>
      <w:pPr>
        <w:spacing w:line="360" w:lineRule="auto"/>
        <w:jc w:val="left"/>
        <w:rPr>
          <w:rFonts w:hint="eastAsia" w:ascii="微软雅黑" w:hAnsi="微软雅黑" w:eastAsia="微软雅黑" w:cs="微软雅黑"/>
          <w:b/>
          <w:bCs/>
          <w:sz w:val="24"/>
          <w:szCs w:val="24"/>
          <w:lang w:val="en-US" w:eastAsia="zh-CN"/>
        </w:rPr>
      </w:pPr>
    </w:p>
    <w:p>
      <w:pPr>
        <w:spacing w:line="360" w:lineRule="auto"/>
        <w:jc w:val="left"/>
        <w:rPr>
          <w:rFonts w:ascii="宋体" w:hAnsi="宋体" w:cs="宋体"/>
          <w:color w:val="000000"/>
          <w:kern w:val="0"/>
          <w:szCs w:val="21"/>
        </w:rPr>
      </w:pPr>
      <w:r>
        <w:rPr>
          <w:rFonts w:hint="eastAsia" w:ascii="微软雅黑" w:hAnsi="微软雅黑" w:eastAsia="微软雅黑" w:cs="微软雅黑"/>
          <w:b/>
          <w:bCs/>
          <w:sz w:val="24"/>
          <w:szCs w:val="24"/>
          <w:lang w:val="en-US" w:eastAsia="zh-CN"/>
        </w:rPr>
        <w:t>知识点</w:t>
      </w:r>
      <w:r>
        <w:rPr>
          <w:rFonts w:hint="eastAsia" w:ascii="微软雅黑" w:hAnsi="微软雅黑" w:eastAsia="微软雅黑" w:cs="微软雅黑"/>
          <w:b/>
          <w:bCs/>
          <w:sz w:val="24"/>
          <w:szCs w:val="24"/>
          <w:lang w:val="en-US"/>
        </w:rPr>
        <w:t>二、灭火的原理和方法</w:t>
      </w:r>
      <w:r>
        <w:rPr>
          <w:rFonts w:ascii="宋体" w:hAnsi="宋体" w:cs="宋体"/>
          <w:color w:val="000000"/>
          <w:kern w:val="0"/>
          <w:szCs w:val="21"/>
        </w:rPr>
        <w:br w:type="textWrapping"/>
      </w:r>
      <w:r>
        <w:rPr>
          <w:rFonts w:ascii="宋体" w:hAnsi="宋体" w:cs="宋体"/>
          <w:color w:val="000000"/>
          <w:kern w:val="0"/>
          <w:szCs w:val="21"/>
        </w:rPr>
        <w:t>1</w:t>
      </w:r>
      <w:r>
        <w:rPr>
          <w:rFonts w:hint="eastAsia" w:ascii="宋体" w:hAnsi="宋体" w:cs="宋体"/>
          <w:color w:val="000000"/>
          <w:kern w:val="0"/>
          <w:szCs w:val="21"/>
        </w:rPr>
        <w:t>.</w:t>
      </w:r>
      <w:r>
        <w:rPr>
          <w:rFonts w:ascii="宋体" w:hAnsi="宋体" w:cs="宋体"/>
          <w:color w:val="000000"/>
          <w:kern w:val="0"/>
          <w:szCs w:val="21"/>
        </w:rPr>
        <w:t>灭火的原理：燃烧需要同时满足三个条件，因此，要使燃烧不会发生或不再燃烧（即灭火），只要破坏三个条件中的任意一个就能达到目的。</w:t>
      </w:r>
      <w:r>
        <w:rPr>
          <w:rFonts w:ascii="宋体" w:hAnsi="宋体" w:cs="宋体"/>
          <w:color w:val="000000"/>
          <w:kern w:val="0"/>
          <w:szCs w:val="21"/>
        </w:rPr>
        <w:br w:type="textWrapping"/>
      </w:r>
      <w:r>
        <w:rPr>
          <w:rFonts w:hint="eastAsia" w:ascii="宋体" w:hAnsi="宋体" w:cs="宋体"/>
          <w:color w:val="000000"/>
          <w:kern w:val="0"/>
          <w:szCs w:val="21"/>
        </w:rPr>
        <w:t>（1）</w:t>
      </w:r>
      <w:r>
        <w:rPr>
          <w:rFonts w:ascii="宋体" w:hAnsi="宋体" w:cs="宋体"/>
          <w:color w:val="000000"/>
          <w:kern w:val="0"/>
          <w:szCs w:val="21"/>
        </w:rPr>
        <w:t>清除可燃物或使可燃物与其他物品隔离；</w:t>
      </w:r>
      <w:r>
        <w:rPr>
          <w:rFonts w:ascii="宋体" w:hAnsi="宋体" w:cs="宋体"/>
          <w:color w:val="000000"/>
          <w:kern w:val="0"/>
          <w:szCs w:val="21"/>
        </w:rPr>
        <w:br w:type="textWrapping"/>
      </w:r>
      <w:r>
        <w:rPr>
          <w:rFonts w:hint="eastAsia" w:ascii="宋体" w:hAnsi="宋体" w:cs="宋体"/>
          <w:color w:val="000000"/>
          <w:kern w:val="0"/>
          <w:szCs w:val="21"/>
        </w:rPr>
        <w:t>（2）</w:t>
      </w:r>
      <w:r>
        <w:rPr>
          <w:rFonts w:ascii="宋体" w:hAnsi="宋体" w:cs="宋体"/>
          <w:color w:val="000000"/>
          <w:kern w:val="0"/>
          <w:szCs w:val="21"/>
        </w:rPr>
        <w:t>使可燃物隔绝氧气（或助燃性的物质）；</w:t>
      </w:r>
      <w:r>
        <w:rPr>
          <w:rFonts w:ascii="宋体" w:hAnsi="宋体" w:cs="宋体"/>
          <w:color w:val="000000"/>
          <w:kern w:val="0"/>
          <w:szCs w:val="21"/>
        </w:rPr>
        <w:br w:type="textWrapping"/>
      </w:r>
      <w:r>
        <w:rPr>
          <w:rFonts w:hint="eastAsia" w:ascii="宋体" w:hAnsi="宋体" w:cs="宋体"/>
          <w:color w:val="000000"/>
          <w:kern w:val="0"/>
          <w:szCs w:val="21"/>
        </w:rPr>
        <w:t>（3</w:t>
      </w:r>
      <w:r>
        <w:rPr>
          <w:rFonts w:ascii="宋体" w:hAnsi="宋体" w:cs="宋体"/>
          <w:color w:val="000000"/>
          <w:kern w:val="0"/>
          <w:szCs w:val="21"/>
        </w:rPr>
        <w:t>）使可燃物的温度降到着火点以下。</w:t>
      </w:r>
      <w:r>
        <w:rPr>
          <w:rFonts w:ascii="宋体" w:hAnsi="宋体" w:cs="宋体"/>
          <w:color w:val="000000"/>
          <w:kern w:val="0"/>
          <w:szCs w:val="21"/>
        </w:rPr>
        <w:br w:type="textWrapping"/>
      </w:r>
    </w:p>
    <w:p>
      <w:pPr>
        <w:spacing w:line="360" w:lineRule="auto"/>
        <w:jc w:val="left"/>
        <w:rPr>
          <w:rFonts w:hint="eastAsia" w:ascii="宋体" w:hAnsi="宋体" w:cs="宋体"/>
          <w:bCs/>
          <w:color w:val="000000"/>
          <w:kern w:val="0"/>
          <w:szCs w:val="21"/>
        </w:rPr>
      </w:pPr>
      <w:r>
        <w:rPr>
          <w:rFonts w:ascii="宋体" w:hAnsi="宋体" w:cs="宋体"/>
          <w:color w:val="000000"/>
          <w:kern w:val="0"/>
          <w:szCs w:val="21"/>
        </w:rPr>
        <w:t>2</w:t>
      </w:r>
      <w:r>
        <w:rPr>
          <w:rFonts w:hint="eastAsia" w:ascii="宋体" w:hAnsi="宋体" w:cs="宋体"/>
          <w:color w:val="000000"/>
          <w:kern w:val="0"/>
          <w:szCs w:val="21"/>
        </w:rPr>
        <w:t>.</w:t>
      </w:r>
      <w:r>
        <w:rPr>
          <w:rFonts w:ascii="宋体" w:hAnsi="宋体" w:cs="宋体"/>
          <w:color w:val="000000"/>
          <w:kern w:val="0"/>
          <w:szCs w:val="21"/>
        </w:rPr>
        <w:t>根据灭火的原理，灭火过程中可以采用的方法有：</w:t>
      </w:r>
      <w:r>
        <w:rPr>
          <w:rFonts w:ascii="宋体" w:hAnsi="宋体" w:cs="宋体"/>
          <w:color w:val="000000"/>
          <w:kern w:val="0"/>
          <w:szCs w:val="21"/>
        </w:rPr>
        <w:br w:type="textWrapping"/>
      </w:r>
      <w:r>
        <w:rPr>
          <w:rFonts w:hint="eastAsia" w:ascii="宋体" w:hAnsi="宋体" w:cs="宋体"/>
          <w:color w:val="000000"/>
          <w:kern w:val="0"/>
          <w:szCs w:val="21"/>
        </w:rPr>
        <w:t xml:space="preserve"> (1) 隔</w:t>
      </w:r>
      <w:r>
        <w:rPr>
          <w:rFonts w:ascii="宋体" w:hAnsi="宋体" w:cs="宋体"/>
          <w:color w:val="000000"/>
          <w:kern w:val="0"/>
          <w:szCs w:val="21"/>
        </w:rPr>
        <w:t>离可燃物。如森林火灾，设置隔离带，使森林中的树木与燃烧区隔离（原理①）；</w:t>
      </w:r>
    </w:p>
    <w:p>
      <w:pPr>
        <w:numPr>
          <w:ilvl w:val="0"/>
          <w:numId w:val="3"/>
        </w:numPr>
        <w:spacing w:line="360" w:lineRule="auto"/>
        <w:rPr>
          <w:rFonts w:ascii="宋体" w:hAnsi="宋体" w:cs="宋体"/>
          <w:color w:val="000000"/>
          <w:kern w:val="0"/>
          <w:szCs w:val="21"/>
        </w:rPr>
      </w:pPr>
      <w:r>
        <w:rPr>
          <w:rFonts w:ascii="宋体" w:hAnsi="宋体" w:cs="宋体"/>
          <w:color w:val="000000"/>
          <w:kern w:val="0"/>
          <w:szCs w:val="21"/>
        </w:rPr>
        <w:t>可燃物隔绝空气或氧气。如厨房油锅着火，盖上锅盖可以灭火（原理②）；</w:t>
      </w:r>
      <w:r>
        <w:rPr>
          <w:rFonts w:ascii="宋体" w:hAnsi="宋体" w:cs="宋体"/>
          <w:color w:val="000000"/>
          <w:kern w:val="0"/>
          <w:szCs w:val="21"/>
        </w:rPr>
        <w:br w:type="textWrapping"/>
      </w:r>
      <w:r>
        <w:rPr>
          <w:rFonts w:hint="eastAsia" w:ascii="宋体" w:hAnsi="宋体" w:cs="宋体"/>
          <w:color w:val="000000"/>
          <w:kern w:val="0"/>
          <w:szCs w:val="21"/>
        </w:rPr>
        <w:t>（3）</w:t>
      </w:r>
      <w:r>
        <w:rPr>
          <w:rFonts w:ascii="宋体" w:hAnsi="宋体" w:cs="宋体"/>
          <w:color w:val="000000"/>
          <w:kern w:val="0"/>
          <w:szCs w:val="21"/>
        </w:rPr>
        <w:t>用水使燃烧物冷却降温。如房屋火灾时，喷射大量的水灭火（原理③）；</w:t>
      </w:r>
      <w:r>
        <w:rPr>
          <w:rFonts w:ascii="宋体" w:hAnsi="宋体" w:cs="宋体"/>
          <w:color w:val="000000"/>
          <w:kern w:val="0"/>
          <w:szCs w:val="21"/>
        </w:rPr>
        <w:br w:type="textWrapping"/>
      </w:r>
      <w:r>
        <w:rPr>
          <w:rFonts w:hint="eastAsia" w:ascii="宋体" w:hAnsi="宋体" w:cs="宋体"/>
          <w:color w:val="000000"/>
          <w:kern w:val="0"/>
          <w:szCs w:val="21"/>
        </w:rPr>
        <w:t>（4）</w:t>
      </w:r>
      <w:r>
        <w:rPr>
          <w:rFonts w:ascii="宋体" w:hAnsi="宋体" w:cs="宋体"/>
          <w:color w:val="000000"/>
          <w:kern w:val="0"/>
          <w:szCs w:val="21"/>
        </w:rPr>
        <w:t>向火灾现场洒干冰（原理②③）。</w:t>
      </w:r>
      <w:r>
        <w:rPr>
          <w:rFonts w:ascii="宋体" w:hAnsi="宋体" w:cs="宋体"/>
          <w:color w:val="000000"/>
          <w:kern w:val="0"/>
          <w:szCs w:val="21"/>
        </w:rPr>
        <w:br w:type="textWrapping"/>
      </w:r>
    </w:p>
    <w:p>
      <w:pPr>
        <w:numPr>
          <w:ilvl w:val="0"/>
          <w:numId w:val="0"/>
        </w:numPr>
        <w:spacing w:line="360" w:lineRule="auto"/>
        <w:ind w:leftChars="0"/>
        <w:rPr>
          <w:rFonts w:ascii="宋体" w:hAnsi="宋体" w:cs="宋体"/>
          <w:color w:val="000000"/>
          <w:kern w:val="0"/>
          <w:szCs w:val="21"/>
        </w:rPr>
      </w:pPr>
      <w:r>
        <w:rPr>
          <w:rFonts w:hint="eastAsia" w:ascii="宋体" w:hAnsi="宋体" w:cs="宋体"/>
          <w:color w:val="000000"/>
          <w:kern w:val="0"/>
          <w:szCs w:val="21"/>
          <w:lang w:val="en-US" w:eastAsia="zh-CN"/>
        </w:rPr>
        <w:t>3.</w:t>
      </w:r>
      <w:r>
        <w:rPr>
          <w:rFonts w:ascii="宋体" w:hAnsi="宋体" w:cs="宋体"/>
          <w:color w:val="000000"/>
          <w:kern w:val="0"/>
          <w:szCs w:val="21"/>
        </w:rPr>
        <w:t>灭火器的灭火原理以及使用范围</w:t>
      </w:r>
      <w:r>
        <w:rPr>
          <w:rFonts w:hint="eastAsia"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（1）基本原理：利用CO</w:t>
      </w:r>
      <w:r>
        <w:rPr>
          <w:rFonts w:ascii="宋体" w:hAnsi="宋体" w:cs="宋体"/>
          <w:color w:val="000000"/>
          <w:kern w:val="0"/>
          <w:szCs w:val="21"/>
          <w:vertAlign w:val="subscript"/>
        </w:rPr>
        <w:t>2</w:t>
      </w:r>
      <w:r>
        <w:rPr>
          <w:rFonts w:ascii="宋体" w:hAnsi="宋体" w:cs="宋体"/>
          <w:color w:val="000000"/>
          <w:kern w:val="0"/>
          <w:szCs w:val="21"/>
        </w:rPr>
        <w:t>密度</w:t>
      </w:r>
      <w:r>
        <w:rPr>
          <w:rFonts w:hint="eastAsia" w:ascii="宋体" w:hAnsi="宋体" w:cs="宋体"/>
          <w:color w:val="000000"/>
          <w:kern w:val="0"/>
          <w:szCs w:val="21"/>
        </w:rPr>
        <w:t>比空气</w:t>
      </w:r>
      <w:r>
        <w:rPr>
          <w:rFonts w:ascii="宋体" w:hAnsi="宋体" w:cs="宋体"/>
          <w:color w:val="000000"/>
          <w:kern w:val="0"/>
          <w:szCs w:val="21"/>
        </w:rPr>
        <w:t>大、不能燃烧也不支持燃烧的性质。灭火时，灭火器喷射出的CO</w:t>
      </w:r>
      <w:r>
        <w:rPr>
          <w:rFonts w:ascii="宋体" w:hAnsi="宋体" w:cs="宋体"/>
          <w:color w:val="000000"/>
          <w:kern w:val="0"/>
          <w:szCs w:val="21"/>
          <w:vertAlign w:val="subscript"/>
        </w:rPr>
        <w:t>2</w:t>
      </w:r>
      <w:r>
        <w:rPr>
          <w:rFonts w:ascii="宋体" w:hAnsi="宋体" w:cs="宋体"/>
          <w:color w:val="000000"/>
          <w:kern w:val="0"/>
          <w:szCs w:val="21"/>
        </w:rPr>
        <w:t>覆盖在燃着的可燃物表面，阻止可燃物与空气接触，从而实现灭火。</w:t>
      </w:r>
      <w:r>
        <w:rPr>
          <w:rFonts w:ascii="宋体" w:hAnsi="宋体" w:cs="宋体"/>
          <w:color w:val="000000"/>
          <w:kern w:val="0"/>
          <w:szCs w:val="21"/>
        </w:rPr>
        <w:br w:type="textWrapping"/>
      </w:r>
      <w:r>
        <w:rPr>
          <w:rFonts w:ascii="宋体" w:hAnsi="宋体" w:cs="宋体"/>
          <w:color w:val="000000"/>
          <w:kern w:val="0"/>
          <w:szCs w:val="21"/>
        </w:rPr>
        <w:t>（2）几种灭火器及使用范围：</w:t>
      </w:r>
      <w:r>
        <w:rPr>
          <w:rFonts w:ascii="宋体" w:hAnsi="宋体" w:cs="宋体"/>
          <w:color w:val="000000"/>
          <w:kern w:val="0"/>
          <w:szCs w:val="21"/>
        </w:rPr>
        <w:br w:type="textWrapping"/>
      </w:r>
      <w:r>
        <w:rPr>
          <w:rFonts w:ascii="宋体" w:hAnsi="宋体" w:cs="宋体"/>
          <w:color w:val="000000"/>
          <w:kern w:val="0"/>
          <w:szCs w:val="21"/>
        </w:rPr>
        <w:t>　①泡沫灭火器：灭火时喷射出大量的CO</w:t>
      </w:r>
      <w:r>
        <w:rPr>
          <w:rFonts w:ascii="宋体" w:hAnsi="宋体" w:cs="宋体"/>
          <w:color w:val="000000"/>
          <w:kern w:val="0"/>
          <w:szCs w:val="21"/>
          <w:vertAlign w:val="subscript"/>
        </w:rPr>
        <w:t>2</w:t>
      </w:r>
      <w:r>
        <w:rPr>
          <w:rFonts w:ascii="宋体" w:hAnsi="宋体" w:cs="宋体"/>
          <w:color w:val="000000"/>
          <w:kern w:val="0"/>
          <w:szCs w:val="21"/>
        </w:rPr>
        <w:t>和泡</w:t>
      </w:r>
      <w:r>
        <w:rPr>
          <w:rFonts w:hint="eastAsia" w:ascii="宋体" w:hAnsi="宋体" w:cs="宋体"/>
          <w:color w:val="000000"/>
          <w:kern w:val="0"/>
          <w:szCs w:val="21"/>
        </w:rPr>
        <w:t>沫</w:t>
      </w:r>
      <w:r>
        <w:rPr>
          <w:rFonts w:ascii="宋体" w:hAnsi="宋体" w:cs="宋体"/>
          <w:color w:val="000000"/>
          <w:kern w:val="0"/>
          <w:szCs w:val="21"/>
        </w:rPr>
        <w:t>黏附在可燃物上，达到隔绝空气的目的。此类灭火器主要用于扑灭木材、棉布等燃烧引起的火灾。</w:t>
      </w:r>
      <w:r>
        <w:rPr>
          <w:rFonts w:ascii="宋体" w:hAnsi="宋体" w:cs="宋体"/>
          <w:color w:val="000000"/>
          <w:kern w:val="0"/>
          <w:szCs w:val="21"/>
        </w:rPr>
        <w:br w:type="textWrapping"/>
      </w:r>
      <w:r>
        <w:rPr>
          <w:rFonts w:ascii="宋体" w:hAnsi="宋体" w:cs="宋体"/>
          <w:color w:val="000000"/>
          <w:kern w:val="0"/>
          <w:szCs w:val="21"/>
        </w:rPr>
        <w:t>　②干粉灭火器：用压缩CO</w:t>
      </w:r>
      <w:r>
        <w:rPr>
          <w:rFonts w:ascii="宋体" w:hAnsi="宋体" w:cs="宋体"/>
          <w:color w:val="000000"/>
          <w:kern w:val="0"/>
          <w:szCs w:val="21"/>
          <w:vertAlign w:val="subscript"/>
        </w:rPr>
        <w:t>2</w:t>
      </w:r>
      <w:r>
        <w:rPr>
          <w:rFonts w:ascii="宋体" w:hAnsi="宋体" w:cs="宋体"/>
          <w:color w:val="000000"/>
          <w:kern w:val="0"/>
          <w:szCs w:val="21"/>
        </w:rPr>
        <w:t>吹出干粉（主要含碳酸氢钠）来灭火。除扑灭一般可燃物外，还可扑灭油、气等燃烧引发的火灾。</w:t>
      </w:r>
      <w:r>
        <w:rPr>
          <w:rFonts w:ascii="宋体" w:hAnsi="宋体" w:cs="宋体"/>
          <w:color w:val="000000"/>
          <w:kern w:val="0"/>
          <w:szCs w:val="21"/>
        </w:rPr>
        <w:br w:type="textWrapping"/>
      </w:r>
      <w:r>
        <w:rPr>
          <w:rFonts w:ascii="宋体" w:hAnsi="宋体" w:cs="宋体"/>
          <w:color w:val="000000"/>
          <w:kern w:val="0"/>
          <w:szCs w:val="21"/>
        </w:rPr>
        <w:t>　③液态二氧化碳灭火器：钢瓶内装着的被压缩的液态二氧化碳喷射出来变为气态二氧化碳灭火。该灭火器主要用来扑灭图书档案、贵重设备、精密仪器等的火灾。（使用液态二氧化碳灭火器</w:t>
      </w:r>
      <w:r>
        <w:rPr>
          <w:rFonts w:hint="eastAsia" w:ascii="宋体" w:hAnsi="宋体" w:cs="宋体"/>
          <w:color w:val="000000"/>
          <w:kern w:val="0"/>
          <w:szCs w:val="21"/>
        </w:rPr>
        <w:t>的</w:t>
      </w:r>
      <w:r>
        <w:rPr>
          <w:rFonts w:ascii="宋体" w:hAnsi="宋体" w:cs="宋体"/>
          <w:color w:val="000000"/>
          <w:kern w:val="0"/>
          <w:szCs w:val="21"/>
        </w:rPr>
        <w:t>时候，一定要握住灭火器的木柄，以免冻伤。）</w:t>
      </w:r>
      <w:r>
        <w:rPr>
          <w:rFonts w:ascii="宋体" w:hAnsi="宋体" w:cs="宋体"/>
          <w:color w:val="000000"/>
          <w:kern w:val="0"/>
          <w:szCs w:val="21"/>
        </w:rPr>
        <w:br w:type="textWrapping"/>
      </w:r>
    </w:p>
    <w:p>
      <w:pPr>
        <w:numPr>
          <w:ilvl w:val="0"/>
          <w:numId w:val="0"/>
        </w:numPr>
        <w:spacing w:line="360" w:lineRule="auto"/>
        <w:ind w:leftChars="0"/>
        <w:rPr>
          <w:rFonts w:ascii="宋体" w:hAnsi="宋体" w:cs="宋体"/>
          <w:color w:val="000000"/>
          <w:kern w:val="0"/>
          <w:szCs w:val="21"/>
        </w:rPr>
      </w:pPr>
      <w:r>
        <w:rPr>
          <w:rFonts w:hint="eastAsia" w:ascii="宋体" w:hAnsi="宋体" w:cs="宋体"/>
          <w:bCs/>
          <w:color w:val="000000"/>
          <w:kern w:val="0"/>
          <w:szCs w:val="21"/>
        </w:rPr>
        <w:t>注意：</w:t>
      </w:r>
      <w:r>
        <w:rPr>
          <w:rFonts w:ascii="宋体" w:hAnsi="宋体" w:cs="宋体"/>
          <w:color w:val="000000"/>
          <w:kern w:val="0"/>
          <w:szCs w:val="21"/>
        </w:rPr>
        <w:br w:type="textWrapping"/>
      </w:r>
      <w:r>
        <w:rPr>
          <w:rFonts w:ascii="宋体" w:hAnsi="宋体" w:cs="宋体"/>
          <w:color w:val="000000"/>
          <w:kern w:val="0"/>
          <w:szCs w:val="21"/>
        </w:rPr>
        <w:t>1</w:t>
      </w:r>
      <w:r>
        <w:rPr>
          <w:rFonts w:hint="eastAsia" w:ascii="宋体" w:hAnsi="宋体" w:cs="宋体"/>
          <w:color w:val="000000"/>
          <w:kern w:val="0"/>
          <w:szCs w:val="21"/>
        </w:rPr>
        <w:t>.</w:t>
      </w:r>
      <w:r>
        <w:rPr>
          <w:rFonts w:ascii="宋体" w:hAnsi="宋体" w:cs="宋体"/>
          <w:color w:val="000000"/>
          <w:kern w:val="0"/>
          <w:szCs w:val="21"/>
        </w:rPr>
        <w:t>灭火原理实际就是破坏燃烧的条件。不同的物质燃烧引起的火灾，其灭火的方法不尽相同，如家用电器着火、森林火灾、档案室火灾等与普通火灾灭火方法不同。</w:t>
      </w:r>
      <w:r>
        <w:rPr>
          <w:rFonts w:ascii="宋体" w:hAnsi="宋体" w:cs="宋体"/>
          <w:color w:val="000000"/>
          <w:kern w:val="0"/>
          <w:szCs w:val="21"/>
        </w:rPr>
        <w:br w:type="textWrapping"/>
      </w:r>
      <w:r>
        <w:rPr>
          <w:rFonts w:ascii="宋体" w:hAnsi="宋体" w:cs="宋体"/>
          <w:color w:val="000000"/>
          <w:kern w:val="0"/>
          <w:szCs w:val="21"/>
        </w:rPr>
        <w:t>2</w:t>
      </w:r>
      <w:r>
        <w:rPr>
          <w:rFonts w:hint="eastAsia" w:ascii="宋体" w:hAnsi="宋体" w:cs="宋体"/>
          <w:color w:val="000000"/>
          <w:kern w:val="0"/>
          <w:szCs w:val="21"/>
        </w:rPr>
        <w:t>.</w:t>
      </w:r>
      <w:r>
        <w:rPr>
          <w:rFonts w:ascii="宋体" w:hAnsi="宋体" w:cs="宋体"/>
          <w:color w:val="000000"/>
          <w:kern w:val="0"/>
          <w:szCs w:val="21"/>
        </w:rPr>
        <w:t>着火点是物质本身的固有属性，因此不能说用降低着火点的方法来灭火，而只能是降温到着火点以下。</w:t>
      </w:r>
      <w:r>
        <w:rPr>
          <w:rFonts w:ascii="宋体" w:hAnsi="宋体" w:cs="宋体"/>
          <w:color w:val="000000"/>
          <w:kern w:val="0"/>
          <w:szCs w:val="21"/>
        </w:rPr>
        <w:br w:type="textWrapping"/>
      </w:r>
    </w:p>
    <w:p>
      <w:pPr>
        <w:numPr>
          <w:ilvl w:val="0"/>
          <w:numId w:val="0"/>
        </w:numPr>
        <w:spacing w:line="360" w:lineRule="auto"/>
        <w:rPr>
          <w:rFonts w:ascii="宋体" w:hAnsi="宋体" w:cs="宋体"/>
          <w:color w:val="000000"/>
          <w:kern w:val="0"/>
          <w:szCs w:val="21"/>
        </w:rPr>
      </w:pPr>
      <w:r>
        <w:rPr>
          <w:rFonts w:hint="eastAsia" w:ascii="微软雅黑" w:hAnsi="微软雅黑" w:eastAsia="微软雅黑" w:cs="微软雅黑"/>
          <w:b/>
          <w:bCs/>
          <w:sz w:val="24"/>
          <w:szCs w:val="24"/>
          <w:lang w:val="en-US" w:eastAsia="zh-CN"/>
        </w:rPr>
        <w:t>知识点</w:t>
      </w:r>
      <w:r>
        <w:rPr>
          <w:rFonts w:hint="eastAsia" w:ascii="微软雅黑" w:hAnsi="微软雅黑" w:eastAsia="微软雅黑" w:cs="微软雅黑"/>
          <w:b/>
          <w:bCs/>
          <w:sz w:val="24"/>
          <w:szCs w:val="24"/>
          <w:lang w:val="en-US"/>
        </w:rPr>
        <w:t>三、易燃物和易爆物的安全知识</w:t>
      </w:r>
      <w:r>
        <w:rPr>
          <w:rFonts w:ascii="宋体" w:hAnsi="宋体" w:cs="宋体"/>
          <w:color w:val="000000"/>
          <w:kern w:val="0"/>
          <w:szCs w:val="21"/>
        </w:rPr>
        <w:br w:type="textWrapping"/>
      </w:r>
      <w:r>
        <w:rPr>
          <w:rFonts w:ascii="宋体" w:hAnsi="宋体" w:cs="宋体"/>
          <w:color w:val="000000"/>
          <w:kern w:val="0"/>
          <w:szCs w:val="21"/>
        </w:rPr>
        <w:t>1</w:t>
      </w:r>
      <w:r>
        <w:rPr>
          <w:rFonts w:hint="eastAsia" w:ascii="宋体" w:hAnsi="宋体" w:cs="宋体"/>
          <w:color w:val="000000"/>
          <w:kern w:val="0"/>
          <w:szCs w:val="21"/>
        </w:rPr>
        <w:t>.</w:t>
      </w:r>
      <w:r>
        <w:rPr>
          <w:rFonts w:ascii="宋体" w:hAnsi="宋体" w:cs="宋体"/>
          <w:color w:val="000000"/>
          <w:kern w:val="0"/>
          <w:szCs w:val="21"/>
        </w:rPr>
        <w:t>易燃物和易爆物</w:t>
      </w:r>
      <w:r>
        <w:rPr>
          <w:rFonts w:hint="eastAsia"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（1）易燃物：是指那些易燃的气体和液体，容易燃烧、自燃或遇</w:t>
      </w:r>
      <w:r>
        <w:rPr>
          <w:rFonts w:hint="eastAsia" w:ascii="宋体" w:hAnsi="宋体" w:cs="宋体"/>
          <w:color w:val="000000"/>
          <w:kern w:val="0"/>
          <w:szCs w:val="21"/>
        </w:rPr>
        <w:t>火</w:t>
      </w:r>
      <w:r>
        <w:rPr>
          <w:rFonts w:ascii="宋体" w:hAnsi="宋体" w:cs="宋体"/>
          <w:color w:val="000000"/>
          <w:kern w:val="0"/>
          <w:szCs w:val="21"/>
        </w:rPr>
        <w:t>就能燃烧的固体以及一些可以引起其他物质燃烧的物质等。如硫、磷、酒精、液化石油气、面粉等。</w:t>
      </w:r>
      <w:r>
        <w:rPr>
          <w:rFonts w:ascii="宋体" w:hAnsi="宋体" w:cs="宋体"/>
          <w:color w:val="000000"/>
          <w:kern w:val="0"/>
          <w:szCs w:val="21"/>
        </w:rPr>
        <w:br w:type="textWrapping"/>
      </w:r>
      <w:r>
        <w:rPr>
          <w:rFonts w:ascii="宋体" w:hAnsi="宋体" w:cs="宋体"/>
          <w:color w:val="000000"/>
          <w:kern w:val="0"/>
          <w:szCs w:val="21"/>
        </w:rPr>
        <w:t>　　易爆物：指的是受热或受到撞击时容易发生爆炸的物质。如黑火药、硝酸铵等。</w:t>
      </w:r>
      <w:r>
        <w:rPr>
          <w:rFonts w:ascii="宋体" w:hAnsi="宋体" w:cs="宋体"/>
          <w:color w:val="000000"/>
          <w:kern w:val="0"/>
          <w:szCs w:val="21"/>
        </w:rPr>
        <w:br w:type="textWrapping"/>
      </w:r>
      <w:r>
        <w:rPr>
          <w:rFonts w:ascii="宋体" w:hAnsi="宋体" w:cs="宋体"/>
          <w:color w:val="000000"/>
          <w:kern w:val="0"/>
          <w:szCs w:val="21"/>
        </w:rPr>
        <w:t>（2）安全意识：在生产、运输、使用和贮存易燃易爆物时要注意采取一些防范措施。记忆口诀为：易燃爆物要注意，轻拿轻放防撞击；分开放置避暴晒，标志名称要看清；常通风并灭烟火，消防设施要保证；常检查来不轻心，消除隐患为第一。</w:t>
      </w:r>
      <w:r>
        <w:rPr>
          <w:rFonts w:ascii="宋体" w:hAnsi="宋体" w:cs="宋体"/>
          <w:color w:val="000000"/>
          <w:kern w:val="0"/>
          <w:szCs w:val="21"/>
        </w:rPr>
        <w:br w:type="textWrapping"/>
      </w:r>
      <w:r>
        <w:rPr>
          <w:rFonts w:ascii="宋体" w:hAnsi="宋体" w:cs="宋体"/>
          <w:color w:val="000000"/>
          <w:kern w:val="0"/>
          <w:szCs w:val="21"/>
        </w:rPr>
        <w:t>（3）常见的几种安全标志</w:t>
      </w:r>
      <w:r>
        <w:rPr>
          <w:rFonts w:hint="eastAsia"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w:t>
      </w:r>
      <w:r>
        <w:rPr>
          <w:rFonts w:ascii="宋体" w:hAnsi="宋体" w:cs="宋体"/>
          <w:color w:val="000000"/>
          <w:kern w:val="0"/>
          <w:szCs w:val="21"/>
        </w:rPr>
        <w:fldChar w:fldCharType="begin"/>
      </w:r>
      <w:r>
        <w:rPr>
          <w:rFonts w:ascii="宋体" w:hAnsi="宋体" w:cs="宋体"/>
          <w:color w:val="000000"/>
          <w:kern w:val="0"/>
          <w:szCs w:val="21"/>
        </w:rPr>
        <w:instrText xml:space="preserve"> INCLUDEPICTURE "https://resource.etiantian.com/ett20/resource/e7bfd3400a46120cf842e762b70c35ad/tbjx.files/image002.jpg" \* MERGEFORMATINET </w:instrText>
      </w:r>
      <w:r>
        <w:rPr>
          <w:rFonts w:ascii="宋体" w:hAnsi="宋体" w:cs="宋体"/>
          <w:color w:val="000000"/>
          <w:kern w:val="0"/>
          <w:szCs w:val="21"/>
        </w:rPr>
        <w:fldChar w:fldCharType="separate"/>
      </w:r>
      <w:r>
        <w:rPr>
          <w:rFonts w:ascii="宋体" w:hAnsi="宋体" w:cs="宋体"/>
          <w:color w:val="000000"/>
          <w:kern w:val="0"/>
          <w:szCs w:val="21"/>
        </w:rPr>
        <w:drawing>
          <wp:inline distT="0" distB="0" distL="114300" distR="114300">
            <wp:extent cx="5267325" cy="819150"/>
            <wp:effectExtent l="0" t="0" r="0" b="0"/>
            <wp:docPr id="21" name="图片 9"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age002"/>
                    <pic:cNvPicPr>
                      <a:picLocks noChangeAspect="1"/>
                    </pic:cNvPicPr>
                  </pic:nvPicPr>
                  <pic:blipFill>
                    <a:blip r:embed="rId16"/>
                    <a:stretch>
                      <a:fillRect/>
                    </a:stretch>
                  </pic:blipFill>
                  <pic:spPr>
                    <a:xfrm>
                      <a:off x="0" y="0"/>
                      <a:ext cx="5267325" cy="819150"/>
                    </a:xfrm>
                    <a:prstGeom prst="rect">
                      <a:avLst/>
                    </a:prstGeom>
                    <a:noFill/>
                    <a:ln>
                      <a:noFill/>
                    </a:ln>
                  </pic:spPr>
                </pic:pic>
              </a:graphicData>
            </a:graphic>
          </wp:inline>
        </w:drawing>
      </w:r>
      <w:r>
        <w:rPr>
          <w:rFonts w:ascii="宋体" w:hAnsi="宋体" w:cs="宋体"/>
          <w:color w:val="000000"/>
          <w:kern w:val="0"/>
          <w:szCs w:val="21"/>
        </w:rPr>
        <w:fldChar w:fldCharType="end"/>
      </w:r>
      <w:r>
        <w:rPr>
          <w:rFonts w:ascii="宋体" w:hAnsi="宋体" w:cs="宋体"/>
          <w:color w:val="000000"/>
          <w:kern w:val="0"/>
          <w:szCs w:val="21"/>
        </w:rPr>
        <w:br w:type="textWrapping"/>
      </w:r>
    </w:p>
    <w:p>
      <w:pPr>
        <w:numPr>
          <w:ilvl w:val="0"/>
          <w:numId w:val="0"/>
        </w:numPr>
        <w:spacing w:line="360" w:lineRule="auto"/>
        <w:rPr>
          <w:rFonts w:ascii="宋体" w:hAnsi="宋体" w:cs="宋体"/>
          <w:color w:val="000000"/>
          <w:kern w:val="0"/>
          <w:szCs w:val="21"/>
        </w:rPr>
      </w:pPr>
      <w:r>
        <w:rPr>
          <w:rFonts w:ascii="宋体" w:hAnsi="宋体" w:cs="宋体"/>
          <w:color w:val="000000"/>
          <w:kern w:val="0"/>
          <w:szCs w:val="21"/>
        </w:rPr>
        <w:t>2</w:t>
      </w:r>
      <w:r>
        <w:rPr>
          <w:rFonts w:hint="eastAsia" w:ascii="宋体" w:hAnsi="宋体" w:cs="宋体"/>
          <w:color w:val="000000"/>
          <w:kern w:val="0"/>
          <w:szCs w:val="21"/>
        </w:rPr>
        <w:t>.</w:t>
      </w:r>
      <w:r>
        <w:rPr>
          <w:rFonts w:ascii="宋体" w:hAnsi="宋体" w:cs="宋体"/>
          <w:color w:val="000000"/>
          <w:kern w:val="0"/>
          <w:szCs w:val="21"/>
        </w:rPr>
        <w:t>爆炸</w:t>
      </w:r>
      <w:r>
        <w:rPr>
          <w:rFonts w:hint="eastAsia"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可燃物在有限的空间内急速地燃烧，就会在短时间内聚集大量的热，使气体体积急速膨胀而引起爆炸。可燃性气体或粉尘跟氧气（或空气）混合，由于可燃物与氧气接触的表面积很大，遇到明火就有发生爆炸的危险。因此，加油站、面粉厂、煤矿矿井等处要严禁烟火。</w:t>
      </w:r>
      <w:r>
        <w:rPr>
          <w:rFonts w:ascii="宋体" w:hAnsi="宋体" w:cs="宋体"/>
          <w:color w:val="000000"/>
          <w:kern w:val="0"/>
          <w:szCs w:val="21"/>
        </w:rPr>
        <w:br w:type="textWrapping"/>
      </w:r>
      <w:r>
        <w:rPr>
          <w:rFonts w:ascii="宋体" w:hAnsi="宋体" w:cs="宋体"/>
          <w:color w:val="000000"/>
          <w:kern w:val="0"/>
          <w:szCs w:val="21"/>
        </w:rPr>
        <w:t>　　爆炸极限：导致爆炸的空气中可燃性气体的体积分数范围。由于可燃性气体与空气混合达到爆炸极限时将发生爆炸，因此，可燃性气体性质实验之前，务必检验气体纯度（常用的方法是：收集一试管该气体，用拇指</w:t>
      </w:r>
      <w:r>
        <w:rPr>
          <w:rFonts w:hint="eastAsia" w:ascii="宋体" w:hAnsi="宋体" w:cs="宋体"/>
          <w:color w:val="000000"/>
          <w:kern w:val="0"/>
          <w:szCs w:val="21"/>
        </w:rPr>
        <w:t>堵</w:t>
      </w:r>
      <w:r>
        <w:rPr>
          <w:rFonts w:ascii="宋体" w:hAnsi="宋体" w:cs="宋体"/>
          <w:color w:val="000000"/>
          <w:kern w:val="0"/>
          <w:szCs w:val="21"/>
        </w:rPr>
        <w:t>住试管口。将试管移近酒精灯火焰，放开拇指，观察气体燃烧情况。如果气体安静燃烧或仅听到很小的声音，说明该气体是纯净的；如果听到尖锐的爆鸣声，说明发生了爆炸，此气体不纯）。</w:t>
      </w:r>
    </w:p>
    <w:p>
      <w:pPr>
        <w:spacing w:line="360" w:lineRule="auto"/>
        <w:rPr>
          <w:rFonts w:ascii="宋体" w:hAnsi="宋体" w:cs="宋体"/>
          <w:color w:val="000000"/>
          <w:kern w:val="0"/>
          <w:szCs w:val="21"/>
        </w:rPr>
      </w:pPr>
      <w:r>
        <w:drawing>
          <wp:inline distT="0" distB="0" distL="114300" distR="114300">
            <wp:extent cx="5661660" cy="1535430"/>
            <wp:effectExtent l="0" t="0" r="5715" b="762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7"/>
                    <a:stretch>
                      <a:fillRect/>
                    </a:stretch>
                  </pic:blipFill>
                  <pic:spPr>
                    <a:xfrm>
                      <a:off x="0" y="0"/>
                      <a:ext cx="5661660" cy="1535430"/>
                    </a:xfrm>
                    <a:prstGeom prst="rect">
                      <a:avLst/>
                    </a:prstGeom>
                    <a:noFill/>
                    <a:ln>
                      <a:noFill/>
                    </a:ln>
                  </pic:spPr>
                </pic:pic>
              </a:graphicData>
            </a:graphic>
          </wp:inline>
        </w:drawing>
      </w:r>
      <w:r>
        <w:rPr>
          <w:rFonts w:ascii="宋体" w:hAnsi="宋体" w:cs="宋体"/>
          <w:color w:val="000000"/>
          <w:kern w:val="0"/>
          <w:szCs w:val="21"/>
        </w:rPr>
        <w:br w:type="textWrapping"/>
      </w:r>
    </w:p>
    <w:p>
      <w:pPr>
        <w:spacing w:line="360" w:lineRule="auto"/>
        <w:rPr>
          <w:rFonts w:ascii="宋体" w:hAnsi="宋体" w:cs="宋体"/>
          <w:color w:val="000000"/>
          <w:kern w:val="0"/>
          <w:szCs w:val="21"/>
        </w:rPr>
      </w:pPr>
    </w:p>
    <w:p>
      <w:pPr>
        <w:spacing w:line="360" w:lineRule="auto"/>
        <w:rPr>
          <w:rFonts w:ascii="宋体" w:hAnsi="宋体" w:cs="宋体"/>
          <w:color w:val="000000"/>
          <w:kern w:val="0"/>
          <w:szCs w:val="21"/>
        </w:rPr>
      </w:pPr>
    </w:p>
    <w:p>
      <w:pPr>
        <w:numPr>
          <w:ilvl w:val="0"/>
          <w:numId w:val="0"/>
        </w:numPr>
        <w:spacing w:line="360" w:lineRule="auto"/>
        <w:ind w:leftChars="0"/>
        <w:rPr>
          <w:rFonts w:ascii="宋体" w:hAnsi="宋体" w:cs="宋体"/>
          <w:color w:val="000000"/>
          <w:kern w:val="0"/>
          <w:szCs w:val="21"/>
        </w:rPr>
      </w:pPr>
      <w:r>
        <w:rPr>
          <w:rFonts w:hint="eastAsia" w:ascii="宋体" w:hAnsi="宋体" w:cs="宋体"/>
          <w:color w:val="000000"/>
          <w:kern w:val="0"/>
          <w:szCs w:val="21"/>
          <w:lang w:val="en-US" w:eastAsia="zh-CN"/>
        </w:rPr>
        <w:t>3.</w:t>
      </w:r>
      <w:r>
        <w:rPr>
          <w:rFonts w:ascii="宋体" w:hAnsi="宋体" w:cs="宋体"/>
          <w:color w:val="000000"/>
          <w:kern w:val="0"/>
          <w:szCs w:val="21"/>
        </w:rPr>
        <w:t>燃烧与爆炸的关系：</w:t>
      </w:r>
      <w:r>
        <w:rPr>
          <w:rFonts w:ascii="宋体" w:hAnsi="宋体" w:cs="宋体"/>
          <w:color w:val="000000"/>
          <w:kern w:val="0"/>
          <w:szCs w:val="21"/>
        </w:rPr>
        <w:br w:type="textWrapping"/>
      </w:r>
      <w:r>
        <w:rPr>
          <w:rFonts w:ascii="宋体" w:hAnsi="宋体" w:cs="宋体"/>
          <w:color w:val="000000"/>
          <w:kern w:val="0"/>
          <w:szCs w:val="21"/>
        </w:rPr>
        <w:t>　　　</w:t>
      </w:r>
      <w:r>
        <w:rPr>
          <w:rFonts w:ascii="宋体" w:hAnsi="宋体" w:cs="宋体"/>
          <w:color w:val="000000"/>
          <w:kern w:val="0"/>
          <w:szCs w:val="21"/>
        </w:rPr>
        <w:drawing>
          <wp:inline distT="0" distB="0" distL="114300" distR="114300">
            <wp:extent cx="5582285" cy="542925"/>
            <wp:effectExtent l="0" t="0" r="889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8"/>
                    <a:stretch>
                      <a:fillRect/>
                    </a:stretch>
                  </pic:blipFill>
                  <pic:spPr>
                    <a:xfrm>
                      <a:off x="0" y="0"/>
                      <a:ext cx="5582285" cy="542925"/>
                    </a:xfrm>
                    <a:prstGeom prst="rect">
                      <a:avLst/>
                    </a:prstGeom>
                    <a:noFill/>
                    <a:ln>
                      <a:noFill/>
                    </a:ln>
                  </pic:spPr>
                </pic:pic>
              </a:graphicData>
            </a:graphic>
          </wp:inline>
        </w:drawing>
      </w:r>
      <w:r>
        <w:rPr>
          <w:rFonts w:ascii="宋体" w:hAnsi="宋体" w:cs="宋体"/>
          <w:color w:val="000000"/>
          <w:kern w:val="0"/>
          <w:szCs w:val="21"/>
        </w:rPr>
        <w:br w:type="textWrapping"/>
      </w:r>
    </w:p>
    <w:p>
      <w:pPr>
        <w:numPr>
          <w:ilvl w:val="0"/>
          <w:numId w:val="0"/>
        </w:numPr>
        <w:spacing w:line="360" w:lineRule="auto"/>
        <w:ind w:leftChars="0"/>
        <w:rPr>
          <w:rFonts w:hint="eastAsia" w:ascii="宋体" w:hAnsi="宋体"/>
          <w:color w:val="000000"/>
          <w:sz w:val="18"/>
          <w:szCs w:val="18"/>
        </w:rPr>
      </w:pPr>
      <w:r>
        <w:rPr>
          <w:rFonts w:hint="eastAsia" w:ascii="宋体" w:hAnsi="宋体" w:cs="宋体"/>
          <w:bCs/>
          <w:color w:val="000000"/>
          <w:kern w:val="0"/>
          <w:szCs w:val="21"/>
        </w:rPr>
        <w:t>注意：</w:t>
      </w:r>
    </w:p>
    <w:p>
      <w:pPr>
        <w:numPr>
          <w:ilvl w:val="0"/>
          <w:numId w:val="4"/>
        </w:numPr>
        <w:spacing w:line="360" w:lineRule="auto"/>
        <w:jc w:val="left"/>
        <w:rPr>
          <w:rFonts w:ascii="宋体" w:hAnsi="宋体" w:cs="宋体"/>
          <w:color w:val="000000"/>
          <w:kern w:val="0"/>
          <w:szCs w:val="21"/>
        </w:rPr>
      </w:pPr>
      <w:r>
        <w:rPr>
          <w:rFonts w:ascii="宋体" w:hAnsi="宋体" w:cs="宋体"/>
          <w:color w:val="000000"/>
          <w:kern w:val="0"/>
          <w:szCs w:val="21"/>
        </w:rPr>
        <w:t>应一分为二的看待爆炸。爆炸会给人类、社会带来灾难性的危害，如厂房、矿井爆炸；但人们也在利用爆炸来改造自然、造福人类，例如：矿物开采、建筑施工（如拆迁时的定向爆破等）</w:t>
      </w:r>
      <w:r>
        <w:rPr>
          <w:rFonts w:hint="eastAsia" w:ascii="宋体" w:hAnsi="宋体" w:cs="宋体"/>
          <w:color w:val="000000"/>
          <w:kern w:val="0"/>
          <w:szCs w:val="21"/>
        </w:rPr>
        <w:t>要</w:t>
      </w:r>
      <w:r>
        <w:rPr>
          <w:rFonts w:ascii="宋体" w:hAnsi="宋体" w:cs="宋体"/>
          <w:color w:val="000000"/>
          <w:kern w:val="0"/>
          <w:szCs w:val="21"/>
        </w:rPr>
        <w:t>用到爆破技术。</w:t>
      </w:r>
    </w:p>
    <w:p>
      <w:pPr>
        <w:numPr>
          <w:ilvl w:val="0"/>
          <w:numId w:val="4"/>
        </w:numPr>
        <w:spacing w:line="360" w:lineRule="auto"/>
        <w:jc w:val="left"/>
        <w:rPr>
          <w:rFonts w:hint="eastAsia" w:ascii="方正舒体" w:hAnsi="方正舒体" w:eastAsia="方正舒体" w:cs="方正舒体"/>
          <w:b/>
          <w:bCs/>
          <w:sz w:val="21"/>
          <w:szCs w:val="21"/>
        </w:rPr>
      </w:pPr>
      <w:r>
        <w:rPr>
          <w:rFonts w:ascii="宋体" w:hAnsi="宋体" w:cs="宋体"/>
          <w:color w:val="000000"/>
          <w:kern w:val="0"/>
          <w:szCs w:val="21"/>
        </w:rPr>
        <w:t>爆炸不都是化学反应，有些爆炸是物理变化，如汽车轮胎爆炸。</w:t>
      </w:r>
      <w:r>
        <w:rPr>
          <w:rFonts w:hint="eastAsia" w:ascii="微软雅黑" w:hAnsi="微软雅黑" w:eastAsia="微软雅黑" w:cs="微软雅黑"/>
          <w:b/>
          <w:bCs/>
          <w:color w:val="548DD4"/>
          <w:sz w:val="24"/>
          <w:szCs w:val="24"/>
          <w:lang w:val="en-US" w:eastAsia="zh-CN"/>
        </w:rPr>
        <w:t xml:space="preserve"> </w:t>
      </w: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4"/>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9"/>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widowControl/>
        <w:spacing w:line="360" w:lineRule="auto"/>
        <w:jc w:val="left"/>
        <w:rPr>
          <w:rFonts w:ascii="宋体" w:hAnsi="宋体" w:cs="宋体"/>
          <w:color w:val="000000"/>
          <w:kern w:val="0"/>
          <w:szCs w:val="21"/>
        </w:rPr>
      </w:pPr>
      <w:r>
        <w:rPr>
          <w:rFonts w:hint="eastAsia" w:ascii="宋体" w:hAnsi="宋体" w:eastAsia="宋体" w:cs="宋体"/>
        </w:rPr>
        <w:t>【例1】</w:t>
      </w:r>
      <w:r>
        <w:rPr>
          <w:rFonts w:hint="eastAsia" w:ascii="宋体" w:hAnsi="宋体" w:cs="宋体"/>
          <w:color w:val="000000"/>
          <w:kern w:val="0"/>
          <w:szCs w:val="21"/>
        </w:rPr>
        <w:t>下</w:t>
      </w:r>
      <w:r>
        <w:rPr>
          <w:rFonts w:ascii="宋体" w:hAnsi="宋体" w:cs="宋体"/>
          <w:color w:val="000000"/>
          <w:kern w:val="0"/>
          <w:szCs w:val="21"/>
        </w:rPr>
        <w:t>图是探究物质燃烧条件的3个对比实验，请写出每个对比实验所能得出的相应结论。</w:t>
      </w:r>
      <w:r>
        <w:rPr>
          <w:rFonts w:ascii="宋体" w:hAnsi="宋体" w:cs="宋体"/>
          <w:color w:val="000000"/>
          <w:kern w:val="0"/>
          <w:szCs w:val="21"/>
        </w:rPr>
        <w:br w:type="textWrapping"/>
      </w:r>
      <w:r>
        <w:rPr>
          <w:rFonts w:ascii="宋体" w:hAnsi="宋体" w:cs="宋体"/>
          <w:color w:val="000000"/>
          <w:kern w:val="0"/>
          <w:szCs w:val="21"/>
        </w:rPr>
        <w:t>　　　　　　　　</w:t>
      </w:r>
      <w:r>
        <w:rPr>
          <w:rFonts w:ascii="宋体" w:hAnsi="宋体" w:cs="宋体"/>
          <w:color w:val="000000"/>
          <w:kern w:val="0"/>
          <w:szCs w:val="21"/>
        </w:rPr>
        <w:drawing>
          <wp:inline distT="0" distB="0" distL="114300" distR="114300">
            <wp:extent cx="3734435" cy="1533525"/>
            <wp:effectExtent l="0" t="0" r="889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0"/>
                    <a:stretch>
                      <a:fillRect/>
                    </a:stretch>
                  </pic:blipFill>
                  <pic:spPr>
                    <a:xfrm>
                      <a:off x="0" y="0"/>
                      <a:ext cx="3734435" cy="1533525"/>
                    </a:xfrm>
                    <a:prstGeom prst="rect">
                      <a:avLst/>
                    </a:prstGeom>
                    <a:noFill/>
                    <a:ln>
                      <a:noFill/>
                    </a:ln>
                  </pic:spPr>
                </pic:pic>
              </a:graphicData>
            </a:graphic>
          </wp:inline>
        </w:drawing>
      </w:r>
    </w:p>
    <w:tbl>
      <w:tblPr>
        <w:tblStyle w:val="6"/>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175"/>
        <w:gridCol w:w="444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17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w:t>
            </w:r>
          </w:p>
        </w:tc>
        <w:tc>
          <w:tcPr>
            <w:tcW w:w="444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得出燃烧所需的条件</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17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实验1</w:t>
            </w:r>
          </w:p>
        </w:tc>
        <w:tc>
          <w:tcPr>
            <w:tcW w:w="444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17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实验2</w:t>
            </w:r>
          </w:p>
        </w:tc>
        <w:tc>
          <w:tcPr>
            <w:tcW w:w="444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17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实验3</w:t>
            </w:r>
          </w:p>
        </w:tc>
        <w:tc>
          <w:tcPr>
            <w:tcW w:w="444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r>
    </w:tbl>
    <w:p>
      <w:pPr>
        <w:spacing w:line="360" w:lineRule="auto"/>
        <w:jc w:val="left"/>
        <w:rPr>
          <w:rStyle w:val="9"/>
          <w:rFonts w:hint="eastAsia" w:ascii="宋体" w:hAnsi="宋体"/>
          <w:b w:val="0"/>
          <w:color w:val="000000"/>
          <w:szCs w:val="21"/>
        </w:rPr>
      </w:pPr>
      <w:r>
        <w:rPr>
          <w:rFonts w:ascii="宋体" w:hAnsi="宋体" w:cs="宋体"/>
          <w:color w:val="000000"/>
          <w:kern w:val="0"/>
          <w:szCs w:val="21"/>
        </w:rPr>
        <w:br w:type="textWrapping"/>
      </w:r>
      <w:r>
        <w:rPr>
          <w:rFonts w:hint="eastAsia" w:ascii="宋体" w:hAnsi="宋体"/>
          <w:bCs/>
          <w:color w:val="000000"/>
          <w:szCs w:val="21"/>
        </w:rPr>
        <w:t>【答案】</w:t>
      </w:r>
      <w:r>
        <w:rPr>
          <w:rFonts w:ascii="宋体" w:hAnsi="宋体" w:cs="宋体"/>
          <w:color w:val="000000"/>
          <w:kern w:val="0"/>
          <w:szCs w:val="21"/>
        </w:rPr>
        <w:t>（实验1）要有可燃物</w:t>
      </w:r>
      <w:r>
        <w:rPr>
          <w:rFonts w:hint="eastAsia" w:ascii="宋体" w:hAnsi="宋体" w:cs="宋体"/>
          <w:color w:val="000000"/>
          <w:kern w:val="0"/>
          <w:szCs w:val="21"/>
        </w:rPr>
        <w:t xml:space="preserve">      </w:t>
      </w:r>
      <w:r>
        <w:rPr>
          <w:rFonts w:ascii="宋体" w:hAnsi="宋体" w:cs="宋体"/>
          <w:color w:val="000000"/>
          <w:kern w:val="0"/>
          <w:szCs w:val="21"/>
        </w:rPr>
        <w:t>（实验2）要有氧气</w:t>
      </w:r>
      <w:r>
        <w:rPr>
          <w:rFonts w:hint="eastAsia" w:ascii="宋体" w:hAnsi="宋体" w:cs="宋体"/>
          <w:color w:val="000000"/>
          <w:kern w:val="0"/>
          <w:szCs w:val="21"/>
        </w:rPr>
        <w:t xml:space="preserve">    </w:t>
      </w:r>
      <w:r>
        <w:rPr>
          <w:rFonts w:ascii="宋体" w:hAnsi="宋体" w:cs="宋体"/>
          <w:color w:val="000000"/>
          <w:kern w:val="0"/>
          <w:szCs w:val="21"/>
        </w:rPr>
        <w:t>（实验3）温度要达到可燃物的着火点　　</w:t>
      </w:r>
      <w:r>
        <w:rPr>
          <w:rFonts w:ascii="宋体" w:hAnsi="宋体" w:cs="宋体"/>
          <w:color w:val="000000"/>
          <w:kern w:val="0"/>
          <w:szCs w:val="21"/>
        </w:rPr>
        <w:br w:type="textWrapping"/>
      </w:r>
      <w:r>
        <w:rPr>
          <w:rStyle w:val="9"/>
          <w:rFonts w:hint="eastAsia" w:ascii="宋体" w:hAnsi="宋体"/>
          <w:b w:val="0"/>
          <w:color w:val="000000"/>
          <w:szCs w:val="21"/>
        </w:rPr>
        <w:t>举一反三：</w:t>
      </w:r>
    </w:p>
    <w:p>
      <w:pPr>
        <w:spacing w:line="360" w:lineRule="auto"/>
        <w:rPr>
          <w:rFonts w:hint="eastAsia" w:ascii="宋体" w:hAnsi="宋体" w:cs="宋体"/>
          <w:color w:val="000000"/>
          <w:kern w:val="0"/>
          <w:szCs w:val="21"/>
        </w:rPr>
      </w:pPr>
      <w:r>
        <w:rPr>
          <w:rFonts w:hint="eastAsia" w:ascii="宋体" w:hAnsi="宋体" w:cs="宋体"/>
          <w:color w:val="000000"/>
          <w:kern w:val="0"/>
          <w:szCs w:val="21"/>
        </w:rPr>
        <w:t>【变式1】</w:t>
      </w:r>
      <w:r>
        <w:rPr>
          <w:rFonts w:ascii="宋体" w:hAnsi="宋体" w:cs="宋体"/>
          <w:color w:val="000000"/>
          <w:kern w:val="0"/>
          <w:szCs w:val="21"/>
        </w:rPr>
        <w:t>甲、乙、丙三支试管内分别注入同体积不同温度的水，分别放入相同质量的白磷，如</w:t>
      </w:r>
      <w:r>
        <w:rPr>
          <w:rFonts w:hint="eastAsia" w:ascii="宋体" w:hAnsi="宋体" w:cs="宋体"/>
          <w:color w:val="000000"/>
          <w:kern w:val="0"/>
          <w:szCs w:val="21"/>
        </w:rPr>
        <w:t>下</w:t>
      </w:r>
      <w:r>
        <w:rPr>
          <w:rFonts w:ascii="宋体" w:hAnsi="宋体" w:cs="宋体"/>
          <w:color w:val="000000"/>
          <w:kern w:val="0"/>
          <w:szCs w:val="21"/>
        </w:rPr>
        <w:t>图所</w:t>
      </w:r>
      <w:r>
        <w:rPr>
          <w:rFonts w:hint="eastAsia" w:ascii="宋体" w:hAnsi="宋体" w:cs="宋体"/>
          <w:color w:val="000000"/>
          <w:kern w:val="0"/>
          <w:szCs w:val="21"/>
        </w:rPr>
        <w:t>示：</w:t>
      </w:r>
    </w:p>
    <w:p>
      <w:pPr>
        <w:spacing w:line="360" w:lineRule="auto"/>
        <w:rPr>
          <w:rFonts w:hint="eastAsia" w:ascii="宋体" w:hAnsi="宋体"/>
          <w:color w:val="000000"/>
        </w:rPr>
      </w:pPr>
      <w:r>
        <w:rPr>
          <w:rFonts w:ascii="宋体" w:hAnsi="宋体" w:cs="宋体"/>
          <w:color w:val="000000"/>
          <w:kern w:val="0"/>
          <w:szCs w:val="21"/>
        </w:rPr>
        <w:t>　　　　　　　　　 </w:t>
      </w:r>
      <w:r>
        <w:rPr>
          <w:rFonts w:ascii="宋体" w:hAnsi="宋体" w:cs="宋体"/>
          <w:color w:val="000000"/>
          <w:kern w:val="0"/>
          <w:szCs w:val="21"/>
        </w:rPr>
        <w:drawing>
          <wp:inline distT="0" distB="0" distL="114300" distR="114300">
            <wp:extent cx="5582285" cy="1162050"/>
            <wp:effectExtent l="0" t="0" r="889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1"/>
                    <a:stretch>
                      <a:fillRect/>
                    </a:stretch>
                  </pic:blipFill>
                  <pic:spPr>
                    <a:xfrm>
                      <a:off x="0" y="0"/>
                      <a:ext cx="5582285" cy="1162050"/>
                    </a:xfrm>
                    <a:prstGeom prst="rect">
                      <a:avLst/>
                    </a:prstGeom>
                    <a:noFill/>
                    <a:ln>
                      <a:noFill/>
                    </a:ln>
                  </pic:spPr>
                </pic:pic>
              </a:graphicData>
            </a:graphic>
          </wp:inline>
        </w:drawing>
      </w:r>
      <w:r>
        <w:rPr>
          <w:rFonts w:ascii="宋体" w:hAnsi="宋体" w:cs="宋体"/>
          <w:color w:val="000000"/>
          <w:kern w:val="0"/>
          <w:szCs w:val="21"/>
        </w:rPr>
        <w:t> </w:t>
      </w:r>
      <w:r>
        <w:rPr>
          <w:rFonts w:ascii="宋体" w:hAnsi="宋体" w:cs="宋体"/>
          <w:color w:val="000000"/>
          <w:kern w:val="0"/>
          <w:szCs w:val="21"/>
        </w:rPr>
        <w:br w:type="textWrapping" w:clear="all"/>
      </w:r>
      <w:r>
        <w:rPr>
          <w:rFonts w:ascii="宋体" w:hAnsi="宋体" w:cs="宋体"/>
          <w:color w:val="000000"/>
          <w:kern w:val="0"/>
          <w:szCs w:val="21"/>
        </w:rPr>
        <w:t>⑴试管甲内白磷能否燃烧：______。原因是</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 </w:t>
      </w:r>
      <w:r>
        <w:rPr>
          <w:rFonts w:ascii="宋体" w:hAnsi="宋体" w:cs="宋体"/>
          <w:color w:val="000000"/>
          <w:kern w:val="0"/>
          <w:szCs w:val="21"/>
        </w:rPr>
        <w:br w:type="textWrapping"/>
      </w:r>
      <w:r>
        <w:rPr>
          <w:rFonts w:ascii="宋体" w:hAnsi="宋体" w:cs="宋体"/>
          <w:color w:val="000000"/>
          <w:kern w:val="0"/>
          <w:szCs w:val="21"/>
        </w:rPr>
        <w:t>⑵试管乙内白磷能否燃烧：______。原因是</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 </w:t>
      </w:r>
      <w:r>
        <w:rPr>
          <w:rFonts w:ascii="宋体" w:hAnsi="宋体" w:cs="宋体"/>
          <w:color w:val="000000"/>
          <w:kern w:val="0"/>
          <w:szCs w:val="21"/>
        </w:rPr>
        <w:br w:type="textWrapping"/>
      </w:r>
      <w:r>
        <w:rPr>
          <w:rFonts w:ascii="宋体" w:hAnsi="宋体" w:cs="宋体"/>
          <w:color w:val="000000"/>
          <w:kern w:val="0"/>
          <w:szCs w:val="21"/>
        </w:rPr>
        <w:t>⑶试管丙内白磷能否燃烧：______。原因是</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 </w:t>
      </w:r>
      <w:r>
        <w:rPr>
          <w:rFonts w:ascii="宋体" w:hAnsi="宋体" w:cs="宋体"/>
          <w:color w:val="000000"/>
          <w:kern w:val="0"/>
          <w:szCs w:val="21"/>
        </w:rPr>
        <w:br w:type="textWrapping"/>
      </w:r>
      <w:r>
        <w:rPr>
          <w:rFonts w:hint="eastAsia" w:ascii="宋体" w:hAnsi="宋体" w:cs="宋体"/>
          <w:color w:val="000000"/>
          <w:kern w:val="0"/>
          <w:szCs w:val="21"/>
        </w:rPr>
        <w:t>【答案】</w:t>
      </w:r>
    </w:p>
    <w:p>
      <w:pPr>
        <w:spacing w:line="360" w:lineRule="auto"/>
        <w:ind w:firstLine="420" w:firstLineChars="200"/>
        <w:rPr>
          <w:rFonts w:ascii="宋体" w:hAnsi="宋体" w:cs="宋体"/>
          <w:color w:val="000000"/>
          <w:kern w:val="0"/>
          <w:szCs w:val="21"/>
        </w:rPr>
      </w:pPr>
      <w:r>
        <w:rPr>
          <w:rFonts w:ascii="宋体" w:hAnsi="宋体" w:cs="宋体"/>
          <w:color w:val="000000"/>
          <w:kern w:val="0"/>
          <w:szCs w:val="21"/>
        </w:rPr>
        <w:t>⑴ 否　 白磷虽与空气接触但没有达到着火点，所以不能燃烧</w:t>
      </w:r>
      <w:r>
        <w:rPr>
          <w:rFonts w:ascii="宋体" w:hAnsi="宋体" w:cs="宋体"/>
          <w:color w:val="000000"/>
          <w:kern w:val="0"/>
          <w:szCs w:val="21"/>
        </w:rPr>
        <w:br w:type="textWrapping"/>
      </w:r>
      <w:r>
        <w:rPr>
          <w:rFonts w:ascii="宋体" w:hAnsi="宋体" w:cs="宋体"/>
          <w:color w:val="000000"/>
          <w:kern w:val="0"/>
          <w:szCs w:val="21"/>
        </w:rPr>
        <w:t>　　⑵ 否　 白磷虽达到着火点但没有与空气（氧气）接触，所以不燃烧</w:t>
      </w:r>
      <w:r>
        <w:rPr>
          <w:rFonts w:ascii="宋体" w:hAnsi="宋体" w:cs="宋体"/>
          <w:color w:val="000000"/>
          <w:kern w:val="0"/>
          <w:szCs w:val="21"/>
        </w:rPr>
        <w:br w:type="textWrapping"/>
      </w:r>
      <w:r>
        <w:rPr>
          <w:rFonts w:ascii="宋体" w:hAnsi="宋体" w:cs="宋体"/>
          <w:color w:val="000000"/>
          <w:kern w:val="0"/>
          <w:szCs w:val="21"/>
        </w:rPr>
        <w:t>　　⑶ 能　 白磷</w:t>
      </w:r>
      <w:r>
        <w:rPr>
          <w:rFonts w:hint="eastAsia" w:ascii="宋体" w:hAnsi="宋体" w:cs="宋体"/>
          <w:color w:val="000000"/>
          <w:kern w:val="0"/>
          <w:szCs w:val="21"/>
        </w:rPr>
        <w:t>既</w:t>
      </w:r>
      <w:r>
        <w:rPr>
          <w:rFonts w:ascii="宋体" w:hAnsi="宋体" w:cs="宋体"/>
          <w:color w:val="000000"/>
          <w:kern w:val="0"/>
          <w:szCs w:val="21"/>
        </w:rPr>
        <w:t>达到着火点又与空气接触，满足燃烧条件，所以燃烧</w:t>
      </w:r>
      <w:r>
        <w:rPr>
          <w:rFonts w:ascii="宋体" w:hAnsi="宋体" w:cs="宋体"/>
          <w:color w:val="000000"/>
          <w:kern w:val="0"/>
          <w:szCs w:val="21"/>
        </w:rPr>
        <w:br w:type="textWrapping"/>
      </w:r>
    </w:p>
    <w:p>
      <w:pPr>
        <w:spacing w:line="360" w:lineRule="auto"/>
        <w:ind w:firstLine="420" w:firstLineChars="200"/>
        <w:rPr>
          <w:rFonts w:hint="eastAsia" w:ascii="宋体" w:hAnsi="宋体" w:cs="宋体"/>
          <w:color w:val="000000"/>
          <w:kern w:val="0"/>
          <w:szCs w:val="21"/>
        </w:rPr>
      </w:pPr>
      <w:r>
        <w:rPr>
          <w:rFonts w:ascii="宋体" w:hAnsi="宋体"/>
          <w:color w:val="000000"/>
        </w:rPr>
        <w:drawing>
          <wp:anchor distT="0" distB="0" distL="114300" distR="114300" simplePos="0" relativeHeight="251663360" behindDoc="0" locked="0" layoutInCell="1" allowOverlap="1">
            <wp:simplePos x="0" y="0"/>
            <wp:positionH relativeFrom="column">
              <wp:posOffset>4678680</wp:posOffset>
            </wp:positionH>
            <wp:positionV relativeFrom="paragraph">
              <wp:posOffset>1203960</wp:posOffset>
            </wp:positionV>
            <wp:extent cx="1731645" cy="1372870"/>
            <wp:effectExtent l="0" t="0" r="1905" b="8255"/>
            <wp:wrapSquare wrapText="bothSides"/>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2"/>
                    <a:stretch>
                      <a:fillRect/>
                    </a:stretch>
                  </pic:blipFill>
                  <pic:spPr>
                    <a:xfrm>
                      <a:off x="0" y="0"/>
                      <a:ext cx="1731645" cy="1372870"/>
                    </a:xfrm>
                    <a:prstGeom prst="rect">
                      <a:avLst/>
                    </a:prstGeom>
                    <a:noFill/>
                    <a:ln>
                      <a:noFill/>
                    </a:ln>
                  </pic:spPr>
                </pic:pic>
              </a:graphicData>
            </a:graphic>
          </wp:anchor>
        </w:drawing>
      </w:r>
      <w:r>
        <w:rPr>
          <w:rFonts w:ascii="宋体" w:hAnsi="宋体" w:cs="宋体"/>
          <w:color w:val="000000"/>
          <w:kern w:val="0"/>
          <w:szCs w:val="21"/>
        </w:rPr>
        <w:t>【变式2】为了探究燃烧的条件，小军查阅资料得知：白磷的着火点为40℃，红磷的着火点为240℃。他设计了</w:t>
      </w:r>
      <w:r>
        <w:rPr>
          <w:rFonts w:hint="eastAsia" w:ascii="宋体" w:hAnsi="宋体" w:cs="宋体"/>
          <w:color w:val="000000"/>
          <w:kern w:val="0"/>
          <w:szCs w:val="21"/>
        </w:rPr>
        <w:t>右</w:t>
      </w:r>
      <w:r>
        <w:rPr>
          <w:rFonts w:ascii="宋体" w:hAnsi="宋体" w:cs="宋体"/>
          <w:color w:val="000000"/>
          <w:kern w:val="0"/>
          <w:szCs w:val="21"/>
        </w:rPr>
        <w:t>图所示的实验装置。将分别盛有少量白磷和少量红磷的两支试管，放入到盛水的烧杯中，另将少量白磷直接投入到烧杯的水中。观察到的实验现象如下：</w:t>
      </w:r>
      <w:r>
        <w:rPr>
          <w:rFonts w:ascii="宋体" w:hAnsi="宋体" w:cs="宋体"/>
          <w:color w:val="000000"/>
          <w:kern w:val="0"/>
          <w:szCs w:val="21"/>
        </w:rPr>
        <w:br w:type="textWrapping"/>
      </w:r>
      <w:r>
        <w:rPr>
          <w:rFonts w:ascii="宋体" w:hAnsi="宋体" w:cs="宋体"/>
          <w:color w:val="000000"/>
          <w:kern w:val="0"/>
          <w:szCs w:val="21"/>
        </w:rPr>
        <w:t>　　①试管中的白磷燃烧，产生大量的白烟</w:t>
      </w:r>
      <w:r>
        <w:rPr>
          <w:rFonts w:hint="eastAsia" w:ascii="宋体" w:hAnsi="宋体" w:cs="宋体"/>
          <w:color w:val="000000"/>
          <w:kern w:val="0"/>
          <w:szCs w:val="21"/>
        </w:rPr>
        <w:t>；</w:t>
      </w:r>
      <w:r>
        <w:rPr>
          <w:rFonts w:ascii="宋体" w:hAnsi="宋体" w:cs="宋体"/>
          <w:color w:val="000000"/>
          <w:kern w:val="0"/>
          <w:szCs w:val="21"/>
        </w:rPr>
        <w:t>②试管中的红磷不燃烧；③烧杯中的白磷不燃烧。</w:t>
      </w:r>
      <w:r>
        <w:rPr>
          <w:rFonts w:ascii="宋体" w:hAnsi="宋体" w:cs="宋体"/>
          <w:color w:val="000000"/>
          <w:kern w:val="0"/>
          <w:szCs w:val="21"/>
        </w:rPr>
        <w:br w:type="textWrapping"/>
      </w:r>
      <w:r>
        <w:rPr>
          <w:rFonts w:ascii="宋体" w:hAnsi="宋体" w:cs="宋体"/>
          <w:color w:val="000000"/>
          <w:kern w:val="0"/>
          <w:szCs w:val="21"/>
        </w:rPr>
        <w:t>　(1)白磷燃烧的化学方程式为</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(2)分析实验现象，得出结论。</w:t>
      </w:r>
      <w:r>
        <w:rPr>
          <w:rFonts w:ascii="宋体" w:hAnsi="宋体" w:cs="宋体"/>
          <w:color w:val="000000"/>
          <w:kern w:val="0"/>
          <w:szCs w:val="21"/>
        </w:rPr>
        <w:br w:type="textWrapping"/>
      </w:r>
      <w:r>
        <w:rPr>
          <w:rFonts w:ascii="宋体" w:hAnsi="宋体" w:cs="宋体"/>
          <w:color w:val="000000"/>
          <w:kern w:val="0"/>
          <w:szCs w:val="21"/>
        </w:rPr>
        <w:t>　　由现象①②得到的燃烧条件是</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由现象①③得到的燃烧条件是</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(3)请举一例说明燃烧必须有可燃物参加</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hint="eastAsia" w:ascii="宋体" w:hAnsi="宋体" w:cs="宋体"/>
          <w:color w:val="000000"/>
          <w:kern w:val="0"/>
          <w:szCs w:val="21"/>
        </w:rPr>
        <w:t>【答案】</w:t>
      </w:r>
    </w:p>
    <w:p>
      <w:pPr>
        <w:spacing w:line="360" w:lineRule="auto"/>
        <w:ind w:firstLine="420"/>
        <w:rPr>
          <w:rFonts w:ascii="宋体" w:hAnsi="宋体" w:cs="宋体"/>
          <w:color w:val="000000"/>
          <w:kern w:val="0"/>
          <w:szCs w:val="21"/>
        </w:rPr>
      </w:pPr>
      <w:r>
        <w:rPr>
          <w:rFonts w:ascii="宋体" w:hAnsi="宋体" w:cs="宋体"/>
          <w:color w:val="000000"/>
          <w:kern w:val="0"/>
          <w:szCs w:val="21"/>
        </w:rPr>
        <w:t>(1)4P+5O</w:t>
      </w:r>
      <w:r>
        <w:rPr>
          <w:rFonts w:ascii="宋体" w:hAnsi="宋体" w:cs="宋体"/>
          <w:color w:val="000000"/>
          <w:kern w:val="0"/>
          <w:szCs w:val="21"/>
          <w:vertAlign w:val="subscript"/>
        </w:rPr>
        <w:t>2</w:t>
      </w:r>
      <w:r>
        <w:rPr>
          <w:rFonts w:ascii="宋体" w:hAnsi="宋体"/>
          <w:kern w:val="0"/>
          <w:szCs w:val="21"/>
          <w:vertAlign w:val="subscript"/>
        </w:rPr>
        <w:fldChar w:fldCharType="begin"/>
      </w:r>
      <w:r>
        <w:rPr>
          <w:rFonts w:ascii="宋体" w:hAnsi="宋体"/>
          <w:kern w:val="0"/>
          <w:szCs w:val="21"/>
          <w:vertAlign w:val="subscript"/>
        </w:rPr>
        <w:instrText xml:space="preserve"> INCLUDEPICTURE  "https://resource.etiantian.com/ett20/resource/b13c77ab3a1455d87c6a9a53f1d1000a/tbjx.files/01.gif" \* MERGEFORMATINET </w:instrText>
      </w:r>
      <w:r>
        <w:rPr>
          <w:rFonts w:ascii="宋体" w:hAnsi="宋体"/>
          <w:kern w:val="0"/>
          <w:szCs w:val="21"/>
          <w:vertAlign w:val="subscript"/>
        </w:rPr>
        <w:fldChar w:fldCharType="separate"/>
      </w:r>
      <w:r>
        <w:rPr>
          <w:rFonts w:ascii="宋体" w:hAnsi="宋体"/>
          <w:kern w:val="0"/>
          <w:szCs w:val="21"/>
          <w:vertAlign w:val="subscript"/>
        </w:rPr>
        <w:drawing>
          <wp:inline distT="0" distB="0" distL="114300" distR="114300">
            <wp:extent cx="657225" cy="266065"/>
            <wp:effectExtent l="0" t="0" r="0" b="635"/>
            <wp:docPr id="27" name="图片 1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01"/>
                    <pic:cNvPicPr>
                      <a:picLocks noChangeAspect="1"/>
                    </pic:cNvPicPr>
                  </pic:nvPicPr>
                  <pic:blipFill>
                    <a:blip r:embed="rId11"/>
                    <a:stretch>
                      <a:fillRect/>
                    </a:stretch>
                  </pic:blipFill>
                  <pic:spPr>
                    <a:xfrm>
                      <a:off x="0" y="0"/>
                      <a:ext cx="657225" cy="266065"/>
                    </a:xfrm>
                    <a:prstGeom prst="rect">
                      <a:avLst/>
                    </a:prstGeom>
                    <a:noFill/>
                    <a:ln>
                      <a:noFill/>
                    </a:ln>
                  </pic:spPr>
                </pic:pic>
              </a:graphicData>
            </a:graphic>
          </wp:inline>
        </w:drawing>
      </w:r>
      <w:r>
        <w:rPr>
          <w:rFonts w:ascii="宋体" w:hAnsi="宋体"/>
          <w:kern w:val="0"/>
          <w:szCs w:val="21"/>
          <w:vertAlign w:val="subscript"/>
        </w:rPr>
        <w:fldChar w:fldCharType="end"/>
      </w:r>
      <w:r>
        <w:rPr>
          <w:rFonts w:ascii="宋体" w:hAnsi="宋体" w:cs="宋体"/>
          <w:color w:val="000000"/>
          <w:kern w:val="0"/>
          <w:szCs w:val="21"/>
        </w:rPr>
        <w:t> 2P</w:t>
      </w:r>
      <w:r>
        <w:rPr>
          <w:rFonts w:ascii="宋体" w:hAnsi="宋体" w:cs="宋体"/>
          <w:color w:val="000000"/>
          <w:kern w:val="0"/>
          <w:szCs w:val="21"/>
          <w:vertAlign w:val="subscript"/>
        </w:rPr>
        <w:t>2</w:t>
      </w:r>
      <w:r>
        <w:rPr>
          <w:rFonts w:ascii="宋体" w:hAnsi="宋体" w:cs="宋体"/>
          <w:color w:val="000000"/>
          <w:kern w:val="0"/>
          <w:szCs w:val="21"/>
        </w:rPr>
        <w:t>O</w:t>
      </w:r>
      <w:r>
        <w:rPr>
          <w:rFonts w:ascii="宋体" w:hAnsi="宋体" w:cs="宋体"/>
          <w:color w:val="000000"/>
          <w:kern w:val="0"/>
          <w:szCs w:val="21"/>
          <w:vertAlign w:val="subscript"/>
        </w:rPr>
        <w:t>5</w:t>
      </w:r>
      <w:r>
        <w:rPr>
          <w:rFonts w:ascii="宋体" w:hAnsi="宋体" w:cs="宋体"/>
          <w:color w:val="000000"/>
          <w:kern w:val="0"/>
          <w:szCs w:val="21"/>
        </w:rPr>
        <w:br w:type="textWrapping"/>
      </w:r>
      <w:r>
        <w:rPr>
          <w:rFonts w:ascii="宋体" w:hAnsi="宋体" w:cs="宋体"/>
          <w:color w:val="000000"/>
          <w:kern w:val="0"/>
          <w:szCs w:val="21"/>
        </w:rPr>
        <w:t>　　(2)温度达到着火点　 与空气(或氧气)接触</w:t>
      </w:r>
      <w:r>
        <w:rPr>
          <w:rFonts w:ascii="宋体" w:hAnsi="宋体" w:cs="宋体"/>
          <w:color w:val="000000"/>
          <w:kern w:val="0"/>
          <w:szCs w:val="21"/>
        </w:rPr>
        <w:br w:type="textWrapping"/>
      </w:r>
      <w:r>
        <w:rPr>
          <w:rFonts w:ascii="宋体" w:hAnsi="宋体" w:cs="宋体"/>
          <w:color w:val="000000"/>
          <w:kern w:val="0"/>
          <w:szCs w:val="21"/>
        </w:rPr>
        <w:t>　　(3)关闭燃气灶阀门，火焰熄灭(或打火机没燃料后打不着火</w:t>
      </w:r>
      <w:r>
        <w:rPr>
          <w:rFonts w:hint="eastAsia" w:ascii="宋体" w:hAnsi="宋体" w:cs="宋体"/>
          <w:color w:val="000000"/>
          <w:kern w:val="0"/>
          <w:szCs w:val="21"/>
        </w:rPr>
        <w:t>；</w:t>
      </w:r>
      <w:r>
        <w:rPr>
          <w:rFonts w:ascii="宋体" w:hAnsi="宋体" w:cs="宋体"/>
          <w:color w:val="000000"/>
          <w:kern w:val="0"/>
          <w:szCs w:val="21"/>
        </w:rPr>
        <w:t>或木柴燃烧而石块不燃烧)</w:t>
      </w:r>
      <w:r>
        <w:rPr>
          <w:rFonts w:ascii="宋体" w:hAnsi="宋体" w:cs="宋体"/>
          <w:color w:val="000000"/>
          <w:kern w:val="0"/>
          <w:szCs w:val="21"/>
        </w:rPr>
        <w:br w:type="textWrapping"/>
      </w:r>
    </w:p>
    <w:p>
      <w:pPr>
        <w:spacing w:line="360" w:lineRule="auto"/>
        <w:rPr>
          <w:rFonts w:hint="eastAsia" w:ascii="宋体" w:hAnsi="宋体" w:cs="宋体"/>
          <w:color w:val="000000"/>
          <w:kern w:val="0"/>
          <w:szCs w:val="21"/>
        </w:rPr>
      </w:pPr>
      <w:r>
        <w:rPr>
          <w:rFonts w:hint="eastAsia" w:ascii="宋体" w:hAnsi="宋体" w:eastAsia="宋体" w:cs="宋体"/>
        </w:rPr>
        <w:t>【例</w:t>
      </w:r>
      <w:r>
        <w:rPr>
          <w:rFonts w:hint="eastAsia" w:ascii="宋体" w:hAnsi="宋体" w:eastAsia="宋体" w:cs="宋体"/>
          <w:lang w:val="en-US" w:eastAsia="zh-CN"/>
        </w:rPr>
        <w:t>2</w:t>
      </w:r>
      <w:r>
        <w:rPr>
          <w:rFonts w:hint="eastAsia" w:ascii="宋体" w:hAnsi="宋体" w:eastAsia="宋体" w:cs="宋体"/>
        </w:rPr>
        <w:t>】</w:t>
      </w:r>
      <w:r>
        <w:rPr>
          <w:rFonts w:ascii="宋体" w:hAnsi="宋体" w:cs="宋体"/>
          <w:color w:val="000000"/>
          <w:kern w:val="0"/>
          <w:szCs w:val="21"/>
        </w:rPr>
        <w:t>20</w:t>
      </w:r>
      <w:r>
        <w:rPr>
          <w:rFonts w:hint="eastAsia" w:ascii="宋体" w:hAnsi="宋体" w:cs="宋体"/>
          <w:color w:val="000000"/>
          <w:kern w:val="0"/>
          <w:szCs w:val="21"/>
        </w:rPr>
        <w:t>1</w:t>
      </w:r>
      <w:r>
        <w:rPr>
          <w:rFonts w:hint="eastAsia" w:ascii="宋体" w:hAnsi="宋体" w:cs="宋体"/>
          <w:color w:val="000000"/>
          <w:kern w:val="0"/>
          <w:szCs w:val="21"/>
          <w:lang w:val="en-US" w:eastAsia="zh-CN"/>
        </w:rPr>
        <w:t>5</w:t>
      </w:r>
      <w:r>
        <w:rPr>
          <w:rFonts w:ascii="宋体" w:hAnsi="宋体" w:cs="宋体"/>
          <w:color w:val="000000"/>
          <w:kern w:val="0"/>
          <w:szCs w:val="21"/>
        </w:rPr>
        <w:t>年5月12日，一列载有500t燃油的火车途经宝成铁路109隧道时起火。消防官兵迅速将隧道两端封死，并不停地向隧道内注水。由于方法得当，终于成功灭火。请分析他们的灭火方法依据的原理分别是______________________________；______________________________。　</w:t>
      </w:r>
      <w:r>
        <w:rPr>
          <w:rFonts w:ascii="宋体" w:hAnsi="宋体" w:cs="宋体"/>
          <w:color w:val="000000"/>
          <w:kern w:val="0"/>
          <w:szCs w:val="21"/>
        </w:rPr>
        <w:br w:type="textWrapping"/>
      </w:r>
      <w:r>
        <w:rPr>
          <w:rFonts w:hint="eastAsia" w:ascii="宋体" w:hAnsi="宋体" w:cs="宋体"/>
          <w:color w:val="000000"/>
          <w:kern w:val="0"/>
          <w:szCs w:val="21"/>
        </w:rPr>
        <w:t>【答案】</w:t>
      </w:r>
      <w:r>
        <w:rPr>
          <w:rFonts w:ascii="宋体" w:hAnsi="宋体" w:cs="宋体"/>
          <w:color w:val="000000"/>
          <w:kern w:val="0"/>
          <w:szCs w:val="21"/>
        </w:rPr>
        <w:t>隔绝氧气（或空气）</w:t>
      </w:r>
      <w:r>
        <w:rPr>
          <w:rFonts w:hint="eastAsia" w:ascii="宋体" w:hAnsi="宋体" w:cs="宋体"/>
          <w:color w:val="000000"/>
          <w:kern w:val="0"/>
          <w:szCs w:val="21"/>
        </w:rPr>
        <w:t xml:space="preserve">      </w:t>
      </w:r>
      <w:r>
        <w:rPr>
          <w:rFonts w:ascii="宋体" w:hAnsi="宋体" w:cs="宋体"/>
          <w:color w:val="000000"/>
          <w:kern w:val="0"/>
          <w:szCs w:val="21"/>
        </w:rPr>
        <w:t>使温度降低到着火点以下</w:t>
      </w:r>
    </w:p>
    <w:p>
      <w:pPr>
        <w:spacing w:line="360" w:lineRule="auto"/>
        <w:rPr>
          <w:rFonts w:hint="eastAsia" w:ascii="宋体" w:hAnsi="宋体" w:eastAsia="宋体" w:cs="宋体"/>
        </w:rPr>
      </w:pPr>
    </w:p>
    <w:p>
      <w:pPr>
        <w:spacing w:line="360" w:lineRule="auto"/>
        <w:rPr>
          <w:rFonts w:hint="eastAsia" w:ascii="宋体" w:hAnsi="宋体" w:cs="宋体"/>
          <w:bCs/>
          <w:color w:val="000000"/>
          <w:kern w:val="0"/>
          <w:szCs w:val="21"/>
        </w:rPr>
      </w:pPr>
      <w:r>
        <w:rPr>
          <w:rFonts w:hint="eastAsia" w:ascii="宋体" w:hAnsi="宋体" w:eastAsia="宋体" w:cs="宋体"/>
        </w:rPr>
        <w:t>【例</w:t>
      </w:r>
      <w:r>
        <w:rPr>
          <w:rFonts w:hint="eastAsia" w:ascii="宋体" w:hAnsi="宋体" w:eastAsia="宋体" w:cs="宋体"/>
          <w:lang w:val="en-US" w:eastAsia="zh-CN"/>
        </w:rPr>
        <w:t>3</w:t>
      </w:r>
      <w:r>
        <w:rPr>
          <w:rFonts w:hint="eastAsia" w:ascii="宋体" w:hAnsi="宋体" w:eastAsia="宋体" w:cs="宋体"/>
        </w:rPr>
        <w:t>】</w:t>
      </w:r>
      <w:r>
        <w:rPr>
          <w:rFonts w:ascii="宋体" w:hAnsi="宋体" w:cs="宋体"/>
          <w:color w:val="000000"/>
          <w:kern w:val="0"/>
          <w:szCs w:val="21"/>
        </w:rPr>
        <w:t>20</w:t>
      </w:r>
      <w:r>
        <w:rPr>
          <w:rFonts w:hint="eastAsia" w:ascii="宋体" w:hAnsi="宋体" w:cs="宋体"/>
          <w:color w:val="000000"/>
          <w:kern w:val="0"/>
          <w:szCs w:val="21"/>
        </w:rPr>
        <w:t>1</w:t>
      </w:r>
      <w:r>
        <w:rPr>
          <w:rFonts w:ascii="宋体" w:hAnsi="宋体" w:cs="宋体"/>
          <w:color w:val="000000"/>
          <w:kern w:val="0"/>
          <w:szCs w:val="21"/>
        </w:rPr>
        <w:t>6年12月17日晚，我市淮海西路一棉花店突发大火，消防人员用高压水枪喷水灭火，水在灭火中的主要作用是（　　）</w:t>
      </w:r>
      <w:r>
        <w:rPr>
          <w:rFonts w:ascii="宋体" w:hAnsi="宋体" w:cs="宋体"/>
          <w:color w:val="000000"/>
          <w:kern w:val="0"/>
          <w:szCs w:val="21"/>
        </w:rPr>
        <w:br w:type="textWrapping"/>
      </w:r>
      <w:r>
        <w:rPr>
          <w:rFonts w:ascii="宋体" w:hAnsi="宋体" w:cs="宋体"/>
          <w:color w:val="000000"/>
          <w:kern w:val="0"/>
          <w:szCs w:val="21"/>
        </w:rPr>
        <w:t>　　A．降低可燃物的着火点　　　　　　　　 B．防止燃烧产物污染空气</w:t>
      </w:r>
      <w:r>
        <w:rPr>
          <w:rFonts w:ascii="宋体" w:hAnsi="宋体" w:cs="宋体"/>
          <w:color w:val="000000"/>
          <w:kern w:val="0"/>
          <w:szCs w:val="21"/>
        </w:rPr>
        <w:br w:type="textWrapping"/>
      </w:r>
      <w:r>
        <w:rPr>
          <w:rFonts w:ascii="宋体" w:hAnsi="宋体" w:cs="宋体"/>
          <w:color w:val="000000"/>
          <w:kern w:val="0"/>
          <w:szCs w:val="21"/>
        </w:rPr>
        <w:t>　　C. 降低温度到可燃物的着火点以下　 　　D．水分解出不助燃的物质</w:t>
      </w:r>
      <w:r>
        <w:rPr>
          <w:rFonts w:hint="eastAsia" w:ascii="宋体" w:hAnsi="宋体" w:cs="宋体"/>
          <w:bCs/>
          <w:color w:val="000000"/>
          <w:kern w:val="0"/>
          <w:szCs w:val="21"/>
        </w:rPr>
        <w:br w:type="textWrapping"/>
      </w:r>
      <w:r>
        <w:rPr>
          <w:rFonts w:hint="eastAsia" w:ascii="宋体" w:hAnsi="宋体" w:cs="宋体"/>
          <w:color w:val="000000"/>
          <w:kern w:val="0"/>
          <w:szCs w:val="21"/>
        </w:rPr>
        <w:t>【答案】</w:t>
      </w:r>
      <w:r>
        <w:rPr>
          <w:rFonts w:ascii="宋体" w:hAnsi="宋体" w:cs="宋体"/>
          <w:bCs/>
          <w:color w:val="000000"/>
          <w:kern w:val="0"/>
          <w:szCs w:val="21"/>
        </w:rPr>
        <w:t>C</w:t>
      </w:r>
    </w:p>
    <w:p>
      <w:pPr>
        <w:spacing w:line="360" w:lineRule="auto"/>
        <w:rPr>
          <w:rStyle w:val="9"/>
          <w:rFonts w:hint="eastAsia" w:ascii="宋体" w:hAnsi="宋体"/>
          <w:b w:val="0"/>
          <w:color w:val="000000"/>
          <w:szCs w:val="21"/>
        </w:rPr>
      </w:pPr>
    </w:p>
    <w:p>
      <w:pPr>
        <w:spacing w:line="360" w:lineRule="auto"/>
        <w:rPr>
          <w:rStyle w:val="9"/>
          <w:rFonts w:hint="eastAsia" w:ascii="宋体" w:hAnsi="宋体"/>
          <w:b w:val="0"/>
          <w:color w:val="000000"/>
          <w:szCs w:val="21"/>
        </w:rPr>
      </w:pPr>
    </w:p>
    <w:p>
      <w:pPr>
        <w:spacing w:line="360" w:lineRule="auto"/>
        <w:rPr>
          <w:rStyle w:val="9"/>
          <w:rFonts w:hint="eastAsia" w:ascii="宋体" w:hAnsi="宋体"/>
          <w:b w:val="0"/>
          <w:color w:val="000000"/>
          <w:szCs w:val="21"/>
        </w:rPr>
      </w:pPr>
    </w:p>
    <w:p>
      <w:pPr>
        <w:spacing w:line="360" w:lineRule="auto"/>
        <w:rPr>
          <w:rStyle w:val="9"/>
          <w:rFonts w:hint="eastAsia" w:ascii="宋体" w:hAnsi="宋体"/>
          <w:b w:val="0"/>
          <w:color w:val="000000"/>
          <w:szCs w:val="21"/>
        </w:rPr>
      </w:pPr>
    </w:p>
    <w:p>
      <w:pPr>
        <w:spacing w:line="360" w:lineRule="auto"/>
        <w:rPr>
          <w:rStyle w:val="9"/>
          <w:rFonts w:hint="eastAsia" w:ascii="宋体" w:hAnsi="宋体"/>
          <w:b w:val="0"/>
          <w:color w:val="000000"/>
          <w:szCs w:val="21"/>
        </w:rPr>
      </w:pPr>
    </w:p>
    <w:p>
      <w:pPr>
        <w:spacing w:line="360" w:lineRule="auto"/>
        <w:rPr>
          <w:rStyle w:val="9"/>
          <w:rFonts w:hint="eastAsia" w:ascii="宋体" w:hAnsi="宋体"/>
          <w:b w:val="0"/>
          <w:color w:val="000000"/>
          <w:szCs w:val="21"/>
        </w:rPr>
      </w:pPr>
    </w:p>
    <w:p>
      <w:pPr>
        <w:spacing w:line="360" w:lineRule="auto"/>
        <w:rPr>
          <w:rFonts w:hint="eastAsia" w:ascii="宋体" w:hAnsi="宋体" w:cs="宋体"/>
          <w:color w:val="000000"/>
          <w:kern w:val="0"/>
          <w:szCs w:val="21"/>
        </w:rPr>
      </w:pPr>
      <w:r>
        <w:rPr>
          <w:rStyle w:val="9"/>
          <w:rFonts w:hint="eastAsia" w:ascii="宋体" w:hAnsi="宋体"/>
          <w:b w:val="0"/>
          <w:color w:val="000000"/>
          <w:szCs w:val="21"/>
        </w:rPr>
        <w:t>举一反三：</w:t>
      </w:r>
      <w:r>
        <w:rPr>
          <w:rFonts w:ascii="宋体" w:hAnsi="宋体" w:cs="宋体"/>
          <w:color w:val="000000"/>
          <w:kern w:val="0"/>
          <w:szCs w:val="21"/>
        </w:rPr>
        <w:br w:type="textWrapping"/>
      </w:r>
      <w:r>
        <w:rPr>
          <w:rFonts w:ascii="宋体" w:hAnsi="宋体" w:cs="宋体"/>
          <w:color w:val="000000"/>
          <w:kern w:val="0"/>
          <w:szCs w:val="21"/>
        </w:rPr>
        <w:t>【变式】下</w:t>
      </w:r>
      <w:r>
        <w:rPr>
          <w:rFonts w:hint="eastAsia" w:ascii="宋体" w:hAnsi="宋体" w:cs="宋体"/>
          <w:color w:val="000000"/>
          <w:kern w:val="0"/>
          <w:szCs w:val="21"/>
        </w:rPr>
        <w:t>图所示</w:t>
      </w:r>
      <w:r>
        <w:rPr>
          <w:rFonts w:ascii="宋体" w:hAnsi="宋体" w:cs="宋体"/>
          <w:color w:val="000000"/>
          <w:kern w:val="0"/>
          <w:szCs w:val="21"/>
        </w:rPr>
        <w:t>灭火方法错误的是（　 ）</w:t>
      </w:r>
      <w:r>
        <w:rPr>
          <w:rFonts w:ascii="宋体" w:hAnsi="宋体" w:cs="宋体"/>
          <w:color w:val="000000"/>
          <w:kern w:val="0"/>
          <w:szCs w:val="21"/>
        </w:rPr>
        <w:br w:type="textWrapping"/>
      </w:r>
      <w:r>
        <w:rPr>
          <w:rFonts w:hint="eastAsia" w:ascii="宋体" w:hAnsi="宋体" w:cs="宋体"/>
          <w:color w:val="000000"/>
          <w:kern w:val="0"/>
          <w:szCs w:val="21"/>
        </w:rPr>
        <w:t xml:space="preserve">   </w:t>
      </w:r>
      <w:r>
        <w:rPr>
          <w:rFonts w:hint="eastAsia" w:ascii="宋体" w:hAnsi="宋体" w:cs="宋体"/>
          <w:color w:val="000000"/>
          <w:kern w:val="0"/>
          <w:szCs w:val="21"/>
        </w:rPr>
        <w:drawing>
          <wp:inline distT="0" distB="0" distL="114300" distR="114300">
            <wp:extent cx="5582285" cy="1504950"/>
            <wp:effectExtent l="0" t="0" r="8890"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3"/>
                    <a:stretch>
                      <a:fillRect/>
                    </a:stretch>
                  </pic:blipFill>
                  <pic:spPr>
                    <a:xfrm>
                      <a:off x="0" y="0"/>
                      <a:ext cx="5582285" cy="1504950"/>
                    </a:xfrm>
                    <a:prstGeom prst="rect">
                      <a:avLst/>
                    </a:prstGeom>
                    <a:noFill/>
                    <a:ln>
                      <a:noFill/>
                    </a:ln>
                  </pic:spPr>
                </pic:pic>
              </a:graphicData>
            </a:graphic>
          </wp:inline>
        </w:drawing>
      </w:r>
      <w:r>
        <w:rPr>
          <w:rFonts w:ascii="宋体" w:hAnsi="宋体" w:cs="宋体"/>
          <w:color w:val="000000"/>
          <w:kern w:val="0"/>
          <w:szCs w:val="21"/>
        </w:rPr>
        <w:br w:type="textWrapping"/>
      </w:r>
      <w:r>
        <w:rPr>
          <w:rFonts w:hint="eastAsia" w:ascii="宋体" w:hAnsi="宋体" w:cs="宋体"/>
          <w:color w:val="000000"/>
          <w:kern w:val="0"/>
          <w:szCs w:val="21"/>
        </w:rPr>
        <w:t>【答案】</w:t>
      </w:r>
      <w:r>
        <w:rPr>
          <w:rFonts w:ascii="宋体" w:hAnsi="宋体" w:cs="宋体"/>
          <w:bCs/>
          <w:color w:val="000000"/>
          <w:kern w:val="0"/>
          <w:szCs w:val="21"/>
        </w:rPr>
        <w:t>C</w:t>
      </w:r>
    </w:p>
    <w:p>
      <w:pPr>
        <w:spacing w:line="360" w:lineRule="auto"/>
        <w:rPr>
          <w:rFonts w:hint="eastAsia" w:ascii="宋体" w:hAnsi="宋体" w:eastAsia="宋体" w:cs="宋体"/>
        </w:rPr>
      </w:pPr>
    </w:p>
    <w:p>
      <w:pPr>
        <w:spacing w:line="360" w:lineRule="auto"/>
        <w:rPr>
          <w:rFonts w:hint="eastAsia" w:ascii="宋体" w:hAnsi="宋体" w:cs="宋体"/>
          <w:color w:val="000000"/>
          <w:kern w:val="0"/>
          <w:szCs w:val="21"/>
        </w:rPr>
      </w:pPr>
      <w:r>
        <w:rPr>
          <w:rFonts w:hint="eastAsia" w:ascii="宋体" w:hAnsi="宋体" w:eastAsia="宋体" w:cs="宋体"/>
        </w:rPr>
        <w:t>【例</w:t>
      </w:r>
      <w:r>
        <w:rPr>
          <w:rFonts w:hint="eastAsia" w:ascii="宋体" w:hAnsi="宋体" w:eastAsia="宋体" w:cs="宋体"/>
          <w:lang w:val="en-US" w:eastAsia="zh-CN"/>
        </w:rPr>
        <w:t>4</w:t>
      </w:r>
      <w:r>
        <w:rPr>
          <w:rFonts w:hint="eastAsia" w:ascii="宋体" w:hAnsi="宋体" w:eastAsia="宋体" w:cs="宋体"/>
        </w:rPr>
        <w:t>】</w:t>
      </w:r>
      <w:r>
        <w:rPr>
          <w:rFonts w:ascii="宋体" w:hAnsi="宋体" w:cs="宋体"/>
          <w:color w:val="000000"/>
          <w:kern w:val="0"/>
          <w:szCs w:val="21"/>
        </w:rPr>
        <w:t>交通部门规定，旅客乘坐车船时，严禁随身携带易燃易爆物品</w:t>
      </w:r>
      <w:r>
        <w:rPr>
          <w:rFonts w:hint="eastAsia" w:ascii="宋体" w:hAnsi="宋体" w:cs="宋体"/>
          <w:color w:val="000000"/>
          <w:kern w:val="0"/>
          <w:szCs w:val="21"/>
        </w:rPr>
        <w:t>。</w:t>
      </w:r>
      <w:r>
        <w:rPr>
          <w:rFonts w:ascii="宋体" w:hAnsi="宋体" w:cs="宋体"/>
          <w:color w:val="000000"/>
          <w:kern w:val="0"/>
          <w:szCs w:val="21"/>
        </w:rPr>
        <w:t>因为在人员密集的车船上，这些物品一旦着火或爆炸，极易造成巨大危害</w:t>
      </w:r>
      <w:r>
        <w:rPr>
          <w:rFonts w:hint="eastAsia" w:ascii="宋体" w:hAnsi="宋体" w:cs="宋体"/>
          <w:color w:val="000000"/>
          <w:kern w:val="0"/>
          <w:szCs w:val="21"/>
        </w:rPr>
        <w:t>。</w:t>
      </w:r>
      <w:r>
        <w:rPr>
          <w:rFonts w:ascii="宋体" w:hAnsi="宋体" w:cs="宋体"/>
          <w:color w:val="000000"/>
          <w:kern w:val="0"/>
          <w:szCs w:val="21"/>
        </w:rPr>
        <w:t>以下物品：①蔗糖；②酒精；③烟花鞭炮；④汽油、煤油</w:t>
      </w:r>
      <w:r>
        <w:rPr>
          <w:rFonts w:hint="eastAsia" w:ascii="宋体" w:hAnsi="宋体" w:cs="宋体"/>
          <w:color w:val="000000"/>
          <w:kern w:val="0"/>
          <w:szCs w:val="21"/>
        </w:rPr>
        <w:t>，</w:t>
      </w:r>
      <w:r>
        <w:rPr>
          <w:rFonts w:ascii="宋体" w:hAnsi="宋体" w:cs="宋体"/>
          <w:color w:val="000000"/>
          <w:kern w:val="0"/>
          <w:szCs w:val="21"/>
        </w:rPr>
        <w:t>其中不准随身携带的是（</w:t>
      </w:r>
      <w:r>
        <w:rPr>
          <w:rFonts w:hint="eastAsia" w:ascii="宋体" w:hAnsi="宋体" w:cs="宋体"/>
          <w:color w:val="000000"/>
          <w:kern w:val="0"/>
          <w:szCs w:val="21"/>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A．①②③　</w:t>
      </w:r>
      <w:r>
        <w:rPr>
          <w:rFonts w:hint="eastAsia" w:ascii="宋体" w:hAnsi="宋体" w:cs="宋体"/>
          <w:color w:val="000000"/>
          <w:kern w:val="0"/>
          <w:szCs w:val="21"/>
        </w:rPr>
        <w:t xml:space="preserve">   </w:t>
      </w:r>
      <w:r>
        <w:rPr>
          <w:rFonts w:ascii="宋体" w:hAnsi="宋体" w:cs="宋体"/>
          <w:color w:val="000000"/>
          <w:kern w:val="0"/>
          <w:szCs w:val="21"/>
        </w:rPr>
        <w:t>　B．①③④　</w:t>
      </w:r>
      <w:r>
        <w:rPr>
          <w:rFonts w:hint="eastAsia" w:ascii="宋体" w:hAnsi="宋体" w:cs="宋体"/>
          <w:color w:val="000000"/>
          <w:kern w:val="0"/>
          <w:szCs w:val="21"/>
        </w:rPr>
        <w:t xml:space="preserve">  </w:t>
      </w:r>
      <w:r>
        <w:rPr>
          <w:rFonts w:ascii="宋体" w:hAnsi="宋体" w:cs="宋体"/>
          <w:color w:val="000000"/>
          <w:kern w:val="0"/>
          <w:szCs w:val="21"/>
        </w:rPr>
        <w:t>　C．②③④　</w:t>
      </w:r>
      <w:r>
        <w:rPr>
          <w:rFonts w:hint="eastAsia" w:ascii="宋体" w:hAnsi="宋体" w:cs="宋体"/>
          <w:color w:val="000000"/>
          <w:kern w:val="0"/>
          <w:szCs w:val="21"/>
        </w:rPr>
        <w:t xml:space="preserve">  </w:t>
      </w:r>
      <w:r>
        <w:rPr>
          <w:rFonts w:ascii="宋体" w:hAnsi="宋体" w:cs="宋体"/>
          <w:color w:val="000000"/>
          <w:kern w:val="0"/>
          <w:szCs w:val="21"/>
        </w:rPr>
        <w:t>　D．①②③④</w:t>
      </w:r>
      <w:r>
        <w:rPr>
          <w:rFonts w:ascii="宋体" w:hAnsi="宋体" w:cs="宋体"/>
          <w:color w:val="000000"/>
          <w:kern w:val="0"/>
          <w:szCs w:val="21"/>
        </w:rPr>
        <w:br w:type="textWrapping"/>
      </w:r>
      <w:r>
        <w:rPr>
          <w:rFonts w:hint="eastAsia" w:ascii="宋体" w:hAnsi="宋体" w:cs="宋体"/>
          <w:color w:val="000000"/>
          <w:kern w:val="0"/>
          <w:szCs w:val="21"/>
        </w:rPr>
        <w:t>【答案】</w:t>
      </w:r>
      <w:r>
        <w:rPr>
          <w:rFonts w:ascii="宋体" w:hAnsi="宋体" w:cs="宋体"/>
          <w:color w:val="000000"/>
          <w:kern w:val="0"/>
          <w:szCs w:val="21"/>
        </w:rPr>
        <w:t>C</w:t>
      </w:r>
    </w:p>
    <w:p>
      <w:pPr>
        <w:spacing w:line="360" w:lineRule="auto"/>
        <w:rPr>
          <w:rStyle w:val="9"/>
          <w:rFonts w:hint="eastAsia" w:ascii="宋体" w:hAnsi="宋体"/>
          <w:b w:val="0"/>
          <w:color w:val="000000"/>
          <w:szCs w:val="21"/>
        </w:rPr>
      </w:pPr>
    </w:p>
    <w:p>
      <w:pPr>
        <w:spacing w:line="360" w:lineRule="auto"/>
        <w:rPr>
          <w:rFonts w:hint="eastAsia" w:ascii="宋体" w:hAnsi="宋体"/>
          <w:color w:val="000000"/>
        </w:rPr>
      </w:pPr>
      <w:r>
        <w:rPr>
          <w:rStyle w:val="9"/>
          <w:rFonts w:hint="eastAsia" w:ascii="宋体" w:hAnsi="宋体"/>
          <w:b w:val="0"/>
          <w:color w:val="000000"/>
          <w:szCs w:val="21"/>
        </w:rPr>
        <w:t>举一反三：</w:t>
      </w:r>
      <w:r>
        <w:rPr>
          <w:rFonts w:ascii="宋体" w:hAnsi="宋体" w:cs="宋体"/>
          <w:color w:val="000000"/>
          <w:kern w:val="0"/>
          <w:szCs w:val="21"/>
        </w:rPr>
        <w:br w:type="textWrapping"/>
      </w:r>
      <w:r>
        <w:rPr>
          <w:rFonts w:ascii="宋体" w:hAnsi="宋体" w:cs="宋体"/>
          <w:color w:val="000000"/>
          <w:kern w:val="0"/>
          <w:szCs w:val="21"/>
        </w:rPr>
        <w:t>【变式</w:t>
      </w:r>
      <w:r>
        <w:rPr>
          <w:rFonts w:hint="eastAsia" w:ascii="宋体" w:hAnsi="宋体" w:cs="宋体"/>
          <w:color w:val="000000"/>
          <w:kern w:val="0"/>
          <w:szCs w:val="21"/>
        </w:rPr>
        <w:t>1</w:t>
      </w:r>
      <w:r>
        <w:rPr>
          <w:rFonts w:ascii="宋体" w:hAnsi="宋体" w:cs="宋体"/>
          <w:color w:val="000000"/>
          <w:kern w:val="0"/>
          <w:szCs w:val="21"/>
        </w:rPr>
        <w:t>】储存烟花爆竹的仓库应贴上的标志是（　 ）</w:t>
      </w:r>
      <w:r>
        <w:rPr>
          <w:rFonts w:ascii="宋体" w:hAnsi="宋体" w:cs="宋体"/>
          <w:color w:val="000000"/>
          <w:kern w:val="0"/>
          <w:szCs w:val="21"/>
        </w:rPr>
        <w:br w:type="textWrapping"/>
      </w:r>
      <w:r>
        <w:rPr>
          <w:rFonts w:ascii="宋体" w:hAnsi="宋体" w:cs="宋体"/>
          <w:color w:val="000000"/>
          <w:kern w:val="0"/>
          <w:szCs w:val="21"/>
        </w:rPr>
        <w:t>　　　　　　</w:t>
      </w:r>
      <w:r>
        <w:rPr>
          <w:rFonts w:ascii="宋体" w:hAnsi="宋体" w:cs="宋体"/>
          <w:color w:val="000000"/>
          <w:kern w:val="0"/>
          <w:szCs w:val="21"/>
        </w:rPr>
        <w:fldChar w:fldCharType="begin"/>
      </w:r>
      <w:r>
        <w:rPr>
          <w:rFonts w:ascii="宋体" w:hAnsi="宋体" w:cs="宋体"/>
          <w:color w:val="000000"/>
          <w:kern w:val="0"/>
          <w:szCs w:val="21"/>
        </w:rPr>
        <w:instrText xml:space="preserve"> INCLUDEPICTURE "https://resource.etiantian.com/ett20/resource/e7bfd3400a46120cf842e762b70c35ad/tbjx.files/image011.gif" \* MERGEFORMATINET </w:instrText>
      </w:r>
      <w:r>
        <w:rPr>
          <w:rFonts w:ascii="宋体" w:hAnsi="宋体" w:cs="宋体"/>
          <w:color w:val="000000"/>
          <w:kern w:val="0"/>
          <w:szCs w:val="21"/>
        </w:rPr>
        <w:fldChar w:fldCharType="separate"/>
      </w:r>
      <w:r>
        <w:rPr>
          <w:rFonts w:ascii="宋体" w:hAnsi="宋体" w:cs="宋体"/>
          <w:color w:val="000000"/>
          <w:kern w:val="0"/>
          <w:szCs w:val="21"/>
        </w:rPr>
        <w:drawing>
          <wp:inline distT="0" distB="0" distL="114300" distR="114300">
            <wp:extent cx="513715" cy="513715"/>
            <wp:effectExtent l="0" t="0" r="635" b="635"/>
            <wp:docPr id="32" name="图片 16"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descr="image011"/>
                    <pic:cNvPicPr>
                      <a:picLocks noChangeAspect="1"/>
                    </pic:cNvPicPr>
                  </pic:nvPicPr>
                  <pic:blipFill>
                    <a:blip r:embed="rId24"/>
                    <a:stretch>
                      <a:fillRect/>
                    </a:stretch>
                  </pic:blipFill>
                  <pic:spPr>
                    <a:xfrm>
                      <a:off x="0" y="0"/>
                      <a:ext cx="513715" cy="513715"/>
                    </a:xfrm>
                    <a:prstGeom prst="rect">
                      <a:avLst/>
                    </a:prstGeom>
                    <a:noFill/>
                    <a:ln>
                      <a:noFill/>
                    </a:ln>
                  </pic:spPr>
                </pic:pic>
              </a:graphicData>
            </a:graphic>
          </wp:inline>
        </w:drawing>
      </w:r>
      <w:r>
        <w:rPr>
          <w:rFonts w:ascii="宋体" w:hAnsi="宋体" w:cs="宋体"/>
          <w:color w:val="000000"/>
          <w:kern w:val="0"/>
          <w:szCs w:val="21"/>
        </w:rPr>
        <w:fldChar w:fldCharType="end"/>
      </w:r>
      <w:r>
        <w:rPr>
          <w:rFonts w:ascii="宋体" w:hAnsi="宋体" w:cs="宋体"/>
          <w:color w:val="000000"/>
          <w:kern w:val="0"/>
          <w:szCs w:val="21"/>
        </w:rPr>
        <w:t> 　　　　</w:t>
      </w:r>
      <w:r>
        <w:rPr>
          <w:rFonts w:ascii="宋体" w:hAnsi="宋体" w:cs="宋体"/>
          <w:color w:val="000000"/>
          <w:kern w:val="0"/>
          <w:szCs w:val="21"/>
        </w:rPr>
        <w:fldChar w:fldCharType="begin"/>
      </w:r>
      <w:r>
        <w:rPr>
          <w:rFonts w:ascii="宋体" w:hAnsi="宋体" w:cs="宋体"/>
          <w:color w:val="000000"/>
          <w:kern w:val="0"/>
          <w:szCs w:val="21"/>
        </w:rPr>
        <w:instrText xml:space="preserve"> INCLUDEPICTURE "https://resource.etiantian.com/ett20/resource/e7bfd3400a46120cf842e762b70c35ad/tbjx.files/image009.jpg" \* MERGEFORMATINET </w:instrText>
      </w:r>
      <w:r>
        <w:rPr>
          <w:rFonts w:ascii="宋体" w:hAnsi="宋体" w:cs="宋体"/>
          <w:color w:val="000000"/>
          <w:kern w:val="0"/>
          <w:szCs w:val="21"/>
        </w:rPr>
        <w:fldChar w:fldCharType="separate"/>
      </w:r>
      <w:r>
        <w:rPr>
          <w:rFonts w:ascii="宋体" w:hAnsi="宋体" w:cs="宋体"/>
          <w:color w:val="000000"/>
          <w:kern w:val="0"/>
          <w:szCs w:val="21"/>
        </w:rPr>
        <w:drawing>
          <wp:inline distT="0" distB="0" distL="114300" distR="114300">
            <wp:extent cx="657225" cy="542925"/>
            <wp:effectExtent l="0" t="0" r="0" b="0"/>
            <wp:docPr id="34" name="图片 17"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descr="image009"/>
                    <pic:cNvPicPr>
                      <a:picLocks noChangeAspect="1"/>
                    </pic:cNvPicPr>
                  </pic:nvPicPr>
                  <pic:blipFill>
                    <a:blip r:embed="rId25"/>
                    <a:stretch>
                      <a:fillRect/>
                    </a:stretch>
                  </pic:blipFill>
                  <pic:spPr>
                    <a:xfrm>
                      <a:off x="0" y="0"/>
                      <a:ext cx="657225" cy="542925"/>
                    </a:xfrm>
                    <a:prstGeom prst="rect">
                      <a:avLst/>
                    </a:prstGeom>
                    <a:noFill/>
                    <a:ln>
                      <a:noFill/>
                    </a:ln>
                  </pic:spPr>
                </pic:pic>
              </a:graphicData>
            </a:graphic>
          </wp:inline>
        </w:drawing>
      </w:r>
      <w:r>
        <w:rPr>
          <w:rFonts w:ascii="宋体" w:hAnsi="宋体" w:cs="宋体"/>
          <w:color w:val="000000"/>
          <w:kern w:val="0"/>
          <w:szCs w:val="21"/>
        </w:rPr>
        <w:fldChar w:fldCharType="end"/>
      </w:r>
      <w:r>
        <w:rPr>
          <w:rFonts w:ascii="宋体" w:hAnsi="宋体" w:cs="宋体"/>
          <w:color w:val="000000"/>
          <w:kern w:val="0"/>
          <w:szCs w:val="21"/>
        </w:rPr>
        <w:t>　　　　 </w:t>
      </w:r>
      <w:r>
        <w:rPr>
          <w:rFonts w:ascii="宋体" w:hAnsi="宋体" w:cs="宋体"/>
          <w:color w:val="000000"/>
          <w:kern w:val="0"/>
          <w:szCs w:val="21"/>
        </w:rPr>
        <w:fldChar w:fldCharType="begin"/>
      </w:r>
      <w:r>
        <w:rPr>
          <w:rFonts w:ascii="宋体" w:hAnsi="宋体" w:cs="宋体"/>
          <w:color w:val="000000"/>
          <w:kern w:val="0"/>
          <w:szCs w:val="21"/>
        </w:rPr>
        <w:instrText xml:space="preserve"> INCLUDEPICTURE "https://resource.etiantian.com/ett20/resource/e7bfd3400a46120cf842e762b70c35ad/tbjx.files/image010.gif" \* MERGEFORMATINET </w:instrText>
      </w:r>
      <w:r>
        <w:rPr>
          <w:rFonts w:ascii="宋体" w:hAnsi="宋体" w:cs="宋体"/>
          <w:color w:val="000000"/>
          <w:kern w:val="0"/>
          <w:szCs w:val="21"/>
        </w:rPr>
        <w:fldChar w:fldCharType="separate"/>
      </w:r>
      <w:r>
        <w:rPr>
          <w:rFonts w:ascii="宋体" w:hAnsi="宋体" w:cs="宋体"/>
          <w:color w:val="000000"/>
          <w:kern w:val="0"/>
          <w:szCs w:val="21"/>
        </w:rPr>
        <w:drawing>
          <wp:inline distT="0" distB="0" distL="114300" distR="114300">
            <wp:extent cx="513715" cy="504190"/>
            <wp:effectExtent l="0" t="0" r="635" b="635"/>
            <wp:docPr id="31" name="图片 18"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descr="image010"/>
                    <pic:cNvPicPr>
                      <a:picLocks noChangeAspect="1"/>
                    </pic:cNvPicPr>
                  </pic:nvPicPr>
                  <pic:blipFill>
                    <a:blip r:embed="rId26"/>
                    <a:stretch>
                      <a:fillRect/>
                    </a:stretch>
                  </pic:blipFill>
                  <pic:spPr>
                    <a:xfrm>
                      <a:off x="0" y="0"/>
                      <a:ext cx="513715" cy="504190"/>
                    </a:xfrm>
                    <a:prstGeom prst="rect">
                      <a:avLst/>
                    </a:prstGeom>
                    <a:noFill/>
                    <a:ln>
                      <a:noFill/>
                    </a:ln>
                  </pic:spPr>
                </pic:pic>
              </a:graphicData>
            </a:graphic>
          </wp:inline>
        </w:drawing>
      </w:r>
      <w:r>
        <w:rPr>
          <w:rFonts w:ascii="宋体" w:hAnsi="宋体" w:cs="宋体"/>
          <w:color w:val="000000"/>
          <w:kern w:val="0"/>
          <w:szCs w:val="21"/>
        </w:rPr>
        <w:fldChar w:fldCharType="end"/>
      </w:r>
      <w:r>
        <w:rPr>
          <w:rFonts w:ascii="宋体" w:hAnsi="宋体" w:cs="宋体"/>
          <w:color w:val="000000"/>
          <w:kern w:val="0"/>
          <w:szCs w:val="21"/>
        </w:rPr>
        <w:t>　　　　　</w:t>
      </w:r>
      <w:r>
        <w:rPr>
          <w:rFonts w:ascii="宋体" w:hAnsi="宋体" w:cs="宋体"/>
          <w:color w:val="000000"/>
          <w:kern w:val="0"/>
          <w:szCs w:val="21"/>
        </w:rPr>
        <w:fldChar w:fldCharType="begin"/>
      </w:r>
      <w:r>
        <w:rPr>
          <w:rFonts w:ascii="宋体" w:hAnsi="宋体" w:cs="宋体"/>
          <w:color w:val="000000"/>
          <w:kern w:val="0"/>
          <w:szCs w:val="21"/>
        </w:rPr>
        <w:instrText xml:space="preserve"> INCLUDEPICTURE "https://resource.etiantian.com/ett20/resource/e7bfd3400a46120cf842e762b70c35ad/tbjx.files/image008.gif" \* MERGEFORMATINET </w:instrText>
      </w:r>
      <w:r>
        <w:rPr>
          <w:rFonts w:ascii="宋体" w:hAnsi="宋体" w:cs="宋体"/>
          <w:color w:val="000000"/>
          <w:kern w:val="0"/>
          <w:szCs w:val="21"/>
        </w:rPr>
        <w:fldChar w:fldCharType="separate"/>
      </w:r>
      <w:r>
        <w:rPr>
          <w:rFonts w:ascii="宋体" w:hAnsi="宋体" w:cs="宋体"/>
          <w:color w:val="000000"/>
          <w:kern w:val="0"/>
          <w:szCs w:val="21"/>
        </w:rPr>
        <w:drawing>
          <wp:inline distT="0" distB="0" distL="114300" distR="114300">
            <wp:extent cx="532765" cy="504190"/>
            <wp:effectExtent l="0" t="0" r="635" b="635"/>
            <wp:docPr id="30" name="图片 19"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descr="image008"/>
                    <pic:cNvPicPr>
                      <a:picLocks noChangeAspect="1"/>
                    </pic:cNvPicPr>
                  </pic:nvPicPr>
                  <pic:blipFill>
                    <a:blip r:embed="rId27"/>
                    <a:stretch>
                      <a:fillRect/>
                    </a:stretch>
                  </pic:blipFill>
                  <pic:spPr>
                    <a:xfrm>
                      <a:off x="0" y="0"/>
                      <a:ext cx="532765" cy="504190"/>
                    </a:xfrm>
                    <a:prstGeom prst="rect">
                      <a:avLst/>
                    </a:prstGeom>
                    <a:noFill/>
                    <a:ln>
                      <a:noFill/>
                    </a:ln>
                  </pic:spPr>
                </pic:pic>
              </a:graphicData>
            </a:graphic>
          </wp:inline>
        </w:drawing>
      </w:r>
      <w:r>
        <w:rPr>
          <w:rFonts w:ascii="宋体" w:hAnsi="宋体" w:cs="宋体"/>
          <w:color w:val="000000"/>
          <w:kern w:val="0"/>
          <w:szCs w:val="21"/>
        </w:rPr>
        <w:fldChar w:fldCharType="end"/>
      </w:r>
      <w:r>
        <w:rPr>
          <w:rFonts w:ascii="宋体" w:hAnsi="宋体" w:cs="宋体"/>
          <w:color w:val="000000"/>
          <w:kern w:val="0"/>
          <w:szCs w:val="21"/>
        </w:rPr>
        <w:br w:type="textWrapping"/>
      </w:r>
      <w:r>
        <w:rPr>
          <w:rFonts w:ascii="宋体" w:hAnsi="宋体" w:cs="宋体"/>
          <w:color w:val="000000"/>
          <w:kern w:val="0"/>
          <w:szCs w:val="21"/>
        </w:rPr>
        <w:t>　　　　　　　　A 　　　　　　　B 　　　　　　　　C　　　　 　　　 D</w:t>
      </w:r>
      <w:r>
        <w:rPr>
          <w:rFonts w:ascii="宋体" w:hAnsi="宋体" w:cs="宋体"/>
          <w:color w:val="000000"/>
          <w:kern w:val="0"/>
          <w:szCs w:val="21"/>
        </w:rPr>
        <w:br w:type="textWrapping"/>
      </w:r>
      <w:r>
        <w:rPr>
          <w:rFonts w:ascii="宋体" w:hAnsi="宋体" w:cs="宋体"/>
          <w:color w:val="000000"/>
          <w:kern w:val="0"/>
          <w:szCs w:val="21"/>
        </w:rPr>
        <w:br w:type="textWrapping"/>
      </w:r>
      <w:r>
        <w:rPr>
          <w:rFonts w:hint="eastAsia" w:ascii="宋体" w:hAnsi="宋体" w:cs="宋体"/>
          <w:color w:val="000000"/>
          <w:kern w:val="0"/>
          <w:szCs w:val="21"/>
        </w:rPr>
        <w:t>【答案】</w:t>
      </w:r>
      <w:r>
        <w:rPr>
          <w:rFonts w:ascii="宋体" w:hAnsi="宋体" w:cs="宋体"/>
          <w:color w:val="000000"/>
          <w:kern w:val="0"/>
          <w:szCs w:val="21"/>
        </w:rPr>
        <w:t>A 　</w:t>
      </w:r>
    </w:p>
    <w:p>
      <w:pPr>
        <w:spacing w:line="360" w:lineRule="auto"/>
        <w:rPr>
          <w:rFonts w:ascii="宋体" w:hAnsi="宋体"/>
          <w:color w:val="000000"/>
          <w:kern w:val="0"/>
        </w:rPr>
      </w:pPr>
    </w:p>
    <w:p>
      <w:pPr>
        <w:spacing w:line="360" w:lineRule="auto"/>
        <w:rPr>
          <w:rFonts w:ascii="宋体" w:hAnsi="宋体"/>
          <w:color w:val="000000"/>
          <w:kern w:val="0"/>
        </w:rPr>
      </w:pPr>
      <w:r>
        <w:rPr>
          <w:rFonts w:ascii="宋体" w:hAnsi="宋体"/>
          <w:color w:val="000000"/>
          <w:kern w:val="0"/>
        </w:rPr>
        <w:t>【变式</w:t>
      </w:r>
      <w:r>
        <w:rPr>
          <w:rFonts w:hint="eastAsia" w:ascii="宋体" w:hAnsi="宋体"/>
          <w:color w:val="000000"/>
          <w:kern w:val="0"/>
        </w:rPr>
        <w:t>2</w:t>
      </w:r>
      <w:r>
        <w:rPr>
          <w:rFonts w:ascii="宋体" w:hAnsi="宋体"/>
          <w:color w:val="000000"/>
          <w:kern w:val="0"/>
        </w:rPr>
        <w:t>】关于易燃和易爆物品的生产、使用、运输、贮存方法不正确的是</w:t>
      </w:r>
      <w:r>
        <w:rPr>
          <w:rFonts w:hint="eastAsia" w:ascii="宋体" w:hAnsi="宋体"/>
          <w:color w:val="000000"/>
          <w:kern w:val="0"/>
        </w:rPr>
        <w:t>（   ）</w:t>
      </w:r>
      <w:r>
        <w:rPr>
          <w:rFonts w:ascii="宋体" w:hAnsi="宋体"/>
          <w:color w:val="000000"/>
          <w:kern w:val="0"/>
        </w:rPr>
        <w:br w:type="textWrapping"/>
      </w:r>
      <w:r>
        <w:rPr>
          <w:rFonts w:ascii="宋体" w:hAnsi="宋体"/>
          <w:color w:val="000000"/>
          <w:kern w:val="0"/>
        </w:rPr>
        <w:t>　　A．存放时要露天放置，紧密堆积</w:t>
      </w:r>
      <w:r>
        <w:rPr>
          <w:rFonts w:ascii="宋体" w:hAnsi="宋体"/>
          <w:color w:val="000000"/>
          <w:kern w:val="0"/>
        </w:rPr>
        <w:br w:type="textWrapping"/>
      </w:r>
      <w:r>
        <w:rPr>
          <w:rFonts w:ascii="宋体" w:hAnsi="宋体"/>
          <w:color w:val="000000"/>
          <w:kern w:val="0"/>
        </w:rPr>
        <w:t>　　B．搬运取用时要轻拿轻放，不能摔、砸和撞击</w:t>
      </w:r>
      <w:r>
        <w:rPr>
          <w:rFonts w:ascii="宋体" w:hAnsi="宋体"/>
          <w:color w:val="000000"/>
          <w:kern w:val="0"/>
        </w:rPr>
        <w:br w:type="textWrapping"/>
      </w:r>
      <w:r>
        <w:rPr>
          <w:rFonts w:ascii="宋体" w:hAnsi="宋体"/>
          <w:color w:val="000000"/>
          <w:kern w:val="0"/>
        </w:rPr>
        <w:t>　　C．运输时，避开人口稠密区</w:t>
      </w:r>
      <w:r>
        <w:rPr>
          <w:rFonts w:ascii="宋体" w:hAnsi="宋体"/>
          <w:color w:val="000000"/>
          <w:kern w:val="0"/>
        </w:rPr>
        <w:br w:type="textWrapping"/>
      </w:r>
      <w:r>
        <w:rPr>
          <w:rFonts w:ascii="宋体" w:hAnsi="宋体"/>
          <w:color w:val="000000"/>
          <w:kern w:val="0"/>
        </w:rPr>
        <w:t>　　D．生产厂房、仓库等建筑物与周围建筑物之间要留有足够的防火距离</w:t>
      </w:r>
      <w:r>
        <w:rPr>
          <w:rFonts w:ascii="宋体" w:hAnsi="宋体"/>
          <w:color w:val="000000"/>
          <w:kern w:val="0"/>
        </w:rPr>
        <w:br w:type="textWrapping"/>
      </w:r>
      <w:r>
        <w:rPr>
          <w:rFonts w:hint="eastAsia" w:ascii="宋体" w:hAnsi="宋体"/>
          <w:color w:val="000000"/>
          <w:kern w:val="0"/>
        </w:rPr>
        <w:t>【答案】</w:t>
      </w:r>
      <w:r>
        <w:rPr>
          <w:rFonts w:ascii="宋体" w:hAnsi="宋体"/>
          <w:color w:val="000000"/>
          <w:kern w:val="0"/>
        </w:rPr>
        <w:t>A 　</w:t>
      </w:r>
    </w:p>
    <w:p>
      <w:pPr>
        <w:widowControl/>
        <w:spacing w:line="360" w:lineRule="auto"/>
        <w:jc w:val="left"/>
        <w:rPr>
          <w:rFonts w:hint="eastAsia" w:ascii="宋体" w:hAnsi="宋体" w:eastAsia="宋体" w:cs="宋体"/>
        </w:rPr>
      </w:pPr>
    </w:p>
    <w:p>
      <w:pPr>
        <w:widowControl/>
        <w:spacing w:line="360" w:lineRule="auto"/>
        <w:jc w:val="left"/>
        <w:rPr>
          <w:rFonts w:hint="eastAsia" w:ascii="宋体" w:hAnsi="宋体" w:cs="宋体"/>
          <w:color w:val="000000"/>
          <w:kern w:val="0"/>
          <w:szCs w:val="21"/>
        </w:rPr>
      </w:pPr>
      <w:r>
        <w:rPr>
          <w:rFonts w:hint="eastAsia" w:ascii="宋体" w:hAnsi="宋体" w:eastAsia="宋体" w:cs="宋体"/>
        </w:rPr>
        <w:t>【例</w:t>
      </w:r>
      <w:r>
        <w:rPr>
          <w:rFonts w:hint="eastAsia" w:ascii="宋体" w:hAnsi="宋体" w:eastAsia="宋体" w:cs="宋体"/>
          <w:lang w:val="en-US" w:eastAsia="zh-CN"/>
        </w:rPr>
        <w:t>5</w:t>
      </w:r>
      <w:r>
        <w:rPr>
          <w:rFonts w:hint="eastAsia" w:ascii="宋体" w:hAnsi="宋体" w:eastAsia="宋体" w:cs="宋体"/>
        </w:rPr>
        <w:t>】</w:t>
      </w:r>
      <w:r>
        <w:rPr>
          <w:rFonts w:hint="eastAsia" w:ascii="宋体" w:hAnsi="宋体" w:cs="宋体"/>
          <w:color w:val="000000"/>
          <w:kern w:val="0"/>
          <w:szCs w:val="21"/>
        </w:rPr>
        <w:t>填空题</w:t>
      </w:r>
    </w:p>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lang w:val="en-US" w:eastAsia="zh-CN"/>
        </w:rPr>
        <w:t>a</w:t>
      </w:r>
      <w:r>
        <w:rPr>
          <w:rFonts w:hint="eastAsia" w:ascii="宋体" w:hAnsi="宋体" w:cs="宋体"/>
          <w:color w:val="000000"/>
          <w:kern w:val="0"/>
          <w:szCs w:val="21"/>
        </w:rPr>
        <w:t>.物质燃烧应具备三个条件，分别为</w:t>
      </w:r>
      <w:r>
        <w:rPr>
          <w:rFonts w:hint="eastAsia" w:ascii="宋体" w:hAnsi="宋体" w:cs="宋体"/>
          <w:color w:val="000000"/>
          <w:kern w:val="0"/>
          <w:szCs w:val="21"/>
          <w:u w:val="single"/>
        </w:rPr>
        <w:t xml:space="preserve">           </w:t>
      </w:r>
      <w:r>
        <w:rPr>
          <w:rFonts w:hint="eastAsia" w:ascii="宋体" w:hAnsi="宋体" w:cs="宋体"/>
          <w:color w:val="000000"/>
          <w:kern w:val="0"/>
          <w:szCs w:val="21"/>
        </w:rPr>
        <w:t>、</w:t>
      </w:r>
      <w:r>
        <w:rPr>
          <w:rFonts w:hint="eastAsia" w:ascii="宋体" w:hAnsi="宋体" w:cs="宋体"/>
          <w:color w:val="000000"/>
          <w:kern w:val="0"/>
          <w:szCs w:val="21"/>
          <w:u w:val="single"/>
        </w:rPr>
        <w:t xml:space="preserve">            </w:t>
      </w:r>
      <w:r>
        <w:rPr>
          <w:rFonts w:hint="eastAsia" w:ascii="宋体" w:hAnsi="宋体" w:cs="宋体"/>
          <w:color w:val="000000"/>
          <w:kern w:val="0"/>
          <w:szCs w:val="21"/>
        </w:rPr>
        <w:t>、</w:t>
      </w:r>
      <w:r>
        <w:rPr>
          <w:rFonts w:hint="eastAsia" w:ascii="宋体" w:hAnsi="宋体" w:cs="宋体"/>
          <w:color w:val="000000"/>
          <w:kern w:val="0"/>
          <w:szCs w:val="21"/>
          <w:u w:val="single"/>
        </w:rPr>
        <w:t xml:space="preserve">             </w:t>
      </w:r>
      <w:r>
        <w:rPr>
          <w:rFonts w:hint="eastAsia" w:ascii="宋体" w:hAnsi="宋体" w:cs="宋体"/>
          <w:color w:val="000000"/>
          <w:kern w:val="0"/>
          <w:szCs w:val="21"/>
        </w:rPr>
        <w:t>，灭火时只要消除其中</w:t>
      </w:r>
      <w:r>
        <w:rPr>
          <w:rFonts w:hint="eastAsia" w:ascii="宋体" w:hAnsi="宋体" w:cs="宋体"/>
          <w:color w:val="000000"/>
          <w:kern w:val="0"/>
          <w:szCs w:val="21"/>
          <w:u w:val="single"/>
        </w:rPr>
        <w:t xml:space="preserve">      </w:t>
      </w:r>
      <w:r>
        <w:rPr>
          <w:rFonts w:hint="eastAsia" w:ascii="宋体" w:hAnsi="宋体" w:cs="宋体"/>
          <w:color w:val="000000"/>
          <w:kern w:val="0"/>
          <w:szCs w:val="21"/>
        </w:rPr>
        <w:t>个条件即可灭火。</w:t>
      </w:r>
    </w:p>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lang w:val="en-US" w:eastAsia="zh-CN"/>
        </w:rPr>
        <w:t>b</w:t>
      </w:r>
      <w:r>
        <w:rPr>
          <w:rFonts w:hint="eastAsia" w:ascii="宋体" w:hAnsi="宋体" w:cs="宋体"/>
          <w:color w:val="000000"/>
          <w:kern w:val="0"/>
          <w:szCs w:val="21"/>
        </w:rPr>
        <w:t>.</w:t>
      </w:r>
      <w:r>
        <w:rPr>
          <w:rFonts w:ascii="宋体" w:hAnsi="宋体" w:cs="宋体"/>
          <w:color w:val="000000"/>
          <w:kern w:val="0"/>
          <w:szCs w:val="21"/>
        </w:rPr>
        <w:t>在点燃可燃性气体之前，必须要_________以防爆炸。</w:t>
      </w:r>
    </w:p>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lang w:val="en-US" w:eastAsia="zh-CN"/>
        </w:rPr>
        <w:t>c</w:t>
      </w:r>
      <w:r>
        <w:rPr>
          <w:rFonts w:hint="eastAsia" w:ascii="宋体" w:hAnsi="宋体" w:cs="宋体"/>
          <w:color w:val="000000"/>
          <w:kern w:val="0"/>
          <w:szCs w:val="21"/>
        </w:rPr>
        <w:t>.</w:t>
      </w:r>
      <w:r>
        <w:rPr>
          <w:rFonts w:ascii="宋体" w:hAnsi="宋体" w:cs="宋体"/>
          <w:color w:val="000000"/>
          <w:kern w:val="0"/>
          <w:szCs w:val="21"/>
        </w:rPr>
        <w:t>请你参照下表给出的样例，设计两种不同的方案将一根点燃的蜡烛熄灭。请将每种方案的具体过程写出来，并简述你的设计理由。</w:t>
      </w:r>
    </w:p>
    <w:tbl>
      <w:tblPr>
        <w:tblStyle w:val="6"/>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765"/>
        <w:gridCol w:w="4230"/>
        <w:gridCol w:w="249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6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序号</w:t>
            </w:r>
          </w:p>
        </w:tc>
        <w:tc>
          <w:tcPr>
            <w:tcW w:w="423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方案</w:t>
            </w:r>
          </w:p>
        </w:tc>
        <w:tc>
          <w:tcPr>
            <w:tcW w:w="249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理由</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6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样例</w:t>
            </w:r>
          </w:p>
        </w:tc>
        <w:tc>
          <w:tcPr>
            <w:tcW w:w="423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森林着火，开辟隔离带</w:t>
            </w:r>
          </w:p>
        </w:tc>
        <w:tc>
          <w:tcPr>
            <w:tcW w:w="249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隔离可燃物</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6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1</w:t>
            </w:r>
          </w:p>
        </w:tc>
        <w:tc>
          <w:tcPr>
            <w:tcW w:w="423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c>
          <w:tcPr>
            <w:tcW w:w="249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6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2</w:t>
            </w:r>
          </w:p>
        </w:tc>
        <w:tc>
          <w:tcPr>
            <w:tcW w:w="423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c>
          <w:tcPr>
            <w:tcW w:w="249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r>
    </w:tbl>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lang w:val="en-US" w:eastAsia="zh-CN"/>
        </w:rPr>
        <w:t>d</w:t>
      </w:r>
      <w:r>
        <w:rPr>
          <w:rFonts w:hint="eastAsia" w:ascii="宋体" w:hAnsi="宋体" w:cs="宋体"/>
          <w:color w:val="000000"/>
          <w:kern w:val="0"/>
          <w:szCs w:val="21"/>
        </w:rPr>
        <w:t>.</w:t>
      </w:r>
      <w:r>
        <w:rPr>
          <w:rFonts w:ascii="宋体" w:hAnsi="宋体" w:cs="宋体"/>
          <w:color w:val="000000"/>
          <w:kern w:val="0"/>
          <w:szCs w:val="21"/>
        </w:rPr>
        <w:t>某兴趣小组同学们按</w:t>
      </w:r>
      <w:r>
        <w:rPr>
          <w:rFonts w:hint="eastAsia" w:ascii="宋体" w:hAnsi="宋体" w:cs="宋体"/>
          <w:color w:val="000000"/>
          <w:kern w:val="0"/>
          <w:szCs w:val="21"/>
        </w:rPr>
        <w:t>下</w:t>
      </w:r>
      <w:r>
        <w:rPr>
          <w:rFonts w:ascii="宋体" w:hAnsi="宋体" w:cs="宋体"/>
          <w:color w:val="000000"/>
          <w:kern w:val="0"/>
          <w:szCs w:val="21"/>
        </w:rPr>
        <w:t>图</w:t>
      </w:r>
      <w:r>
        <w:rPr>
          <w:rFonts w:hint="eastAsia" w:ascii="宋体" w:hAnsi="宋体" w:cs="宋体"/>
          <w:color w:val="000000"/>
          <w:kern w:val="0"/>
          <w:szCs w:val="21"/>
        </w:rPr>
        <w:t>A所示</w:t>
      </w:r>
      <w:r>
        <w:rPr>
          <w:rFonts w:ascii="宋体" w:hAnsi="宋体" w:cs="宋体"/>
          <w:color w:val="000000"/>
          <w:kern w:val="0"/>
          <w:szCs w:val="21"/>
        </w:rPr>
        <w:t>装置对“可燃物燃烧的条件”进行探究。探究过程中，大家对磷燃烧产生的大量白烟是否危害人体健康提出疑问。</w:t>
      </w:r>
      <w:r>
        <w:rPr>
          <w:rFonts w:ascii="宋体" w:hAnsi="宋体" w:cs="宋体"/>
          <w:color w:val="000000"/>
          <w:kern w:val="0"/>
          <w:szCs w:val="21"/>
        </w:rPr>
        <w:br w:type="textWrapping"/>
      </w:r>
      <w:r>
        <w:rPr>
          <w:rFonts w:ascii="宋体" w:hAnsi="宋体" w:cs="宋体"/>
          <w:color w:val="000000"/>
          <w:kern w:val="0"/>
          <w:szCs w:val="21"/>
        </w:rPr>
        <w:t>　　[查阅资料]白磷的着火点是40℃，红磷的着火点是240℃，......燃烧产物五氧化二磷是白色固体，会刺激人体呼吸道，能与空气中水蒸气反应，生成有毒的偏磷酸（HPO</w:t>
      </w:r>
      <w:r>
        <w:rPr>
          <w:rFonts w:ascii="宋体" w:hAnsi="宋体" w:cs="宋体"/>
          <w:color w:val="000000"/>
          <w:kern w:val="0"/>
          <w:szCs w:val="21"/>
          <w:vertAlign w:val="subscript"/>
        </w:rPr>
        <w:t>3</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[交流与讨论]白烟对人体健康有害，该实验装置必须进行改进。</w:t>
      </w:r>
      <w:r>
        <w:rPr>
          <w:rFonts w:ascii="宋体" w:hAnsi="宋体" w:cs="宋体"/>
          <w:color w:val="000000"/>
          <w:kern w:val="0"/>
          <w:szCs w:val="21"/>
        </w:rPr>
        <w:br w:type="textWrapping"/>
      </w:r>
      <w:r>
        <w:rPr>
          <w:rFonts w:ascii="宋体" w:hAnsi="宋体" w:cs="宋体"/>
          <w:color w:val="000000"/>
          <w:kern w:val="0"/>
          <w:szCs w:val="21"/>
        </w:rPr>
        <w:t>　　[改进与实验]同学们按改进后的图B装置进行实验。</w:t>
      </w:r>
    </w:p>
    <w:p>
      <w:pPr>
        <w:widowControl/>
        <w:spacing w:line="360" w:lineRule="auto"/>
        <w:ind w:firstLine="315" w:firstLineChars="150"/>
        <w:jc w:val="center"/>
        <w:rPr>
          <w:rFonts w:hint="eastAsia" w:ascii="宋体" w:hAnsi="宋体" w:cs="宋体"/>
          <w:color w:val="000000"/>
          <w:kern w:val="0"/>
          <w:szCs w:val="21"/>
        </w:rPr>
      </w:pPr>
      <w:r>
        <w:rPr>
          <w:rFonts w:hint="eastAsia" w:ascii="宋体" w:hAnsi="宋体" w:cs="宋体"/>
          <w:color w:val="000000"/>
          <w:kern w:val="0"/>
          <w:szCs w:val="21"/>
        </w:rPr>
        <w:drawing>
          <wp:inline distT="0" distB="0" distL="114300" distR="114300">
            <wp:extent cx="4916170" cy="1682750"/>
            <wp:effectExtent l="0" t="0" r="11430" b="635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8"/>
                    <a:stretch>
                      <a:fillRect/>
                    </a:stretch>
                  </pic:blipFill>
                  <pic:spPr>
                    <a:xfrm>
                      <a:off x="0" y="0"/>
                      <a:ext cx="4916170" cy="1682750"/>
                    </a:xfrm>
                    <a:prstGeom prst="rect">
                      <a:avLst/>
                    </a:prstGeom>
                    <a:noFill/>
                    <a:ln>
                      <a:noFill/>
                    </a:ln>
                  </pic:spPr>
                </pic:pic>
              </a:graphicData>
            </a:graphic>
          </wp:inline>
        </w:drawing>
      </w:r>
    </w:p>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rPr>
        <w:t xml:space="preserve">  </w:t>
      </w:r>
      <w:bookmarkStart w:id="0" w:name="_GoBack"/>
      <w:bookmarkEnd w:id="0"/>
      <w:r>
        <w:rPr>
          <w:rFonts w:ascii="宋体" w:hAnsi="宋体" w:cs="宋体"/>
          <w:color w:val="000000"/>
          <w:kern w:val="0"/>
          <w:szCs w:val="21"/>
        </w:rPr>
        <w:t>请你帮助他们将下表补充完整</w:t>
      </w:r>
      <w:r>
        <w:rPr>
          <w:rFonts w:hint="eastAsia" w:ascii="宋体" w:hAnsi="宋体" w:cs="宋体"/>
          <w:color w:val="000000"/>
          <w:kern w:val="0"/>
          <w:szCs w:val="21"/>
        </w:rPr>
        <w:t>：</w:t>
      </w:r>
    </w:p>
    <w:tbl>
      <w:tblPr>
        <w:tblStyle w:val="6"/>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4576"/>
        <w:gridCol w:w="442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576"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现　　 象</w:t>
            </w:r>
          </w:p>
        </w:tc>
        <w:tc>
          <w:tcPr>
            <w:tcW w:w="4424"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解　　 释</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576"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a试管中白磷燃烧，热水中的白磷没有燃烧</w:t>
            </w:r>
            <w:r>
              <w:rPr>
                <w:rFonts w:hint="eastAsia" w:ascii="宋体" w:hAnsi="宋体" w:cs="宋体"/>
                <w:color w:val="000000"/>
                <w:kern w:val="0"/>
                <w:szCs w:val="21"/>
              </w:rPr>
              <w:br w:type="textWrapping"/>
            </w:r>
            <w:r>
              <w:rPr>
                <w:rFonts w:hint="eastAsia" w:ascii="宋体" w:hAnsi="宋体" w:cs="宋体"/>
                <w:color w:val="000000"/>
                <w:kern w:val="0"/>
                <w:szCs w:val="21"/>
              </w:rPr>
              <w:t>b试管中红磷没有燃烧</w:t>
            </w:r>
          </w:p>
        </w:tc>
        <w:tc>
          <w:tcPr>
            <w:tcW w:w="4424"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b试管中红磷、热水中白磷都没有燃烧的原因分别是</w:t>
            </w:r>
            <w:r>
              <w:rPr>
                <w:rFonts w:hint="eastAsia" w:ascii="宋体" w:hAnsi="宋体" w:cs="宋体"/>
                <w:color w:val="000000"/>
                <w:kern w:val="0"/>
                <w:szCs w:val="21"/>
                <w:u w:val="single"/>
              </w:rPr>
              <w:t xml:space="preserve">               </w:t>
            </w:r>
            <w:r>
              <w:rPr>
                <w:rFonts w:hint="eastAsia" w:ascii="宋体" w:hAnsi="宋体" w:cs="宋体"/>
                <w:color w:val="000000"/>
                <w:kern w:val="0"/>
                <w:szCs w:val="21"/>
              </w:rPr>
              <w:t>、</w:t>
            </w:r>
            <w:r>
              <w:rPr>
                <w:rFonts w:hint="eastAsia" w:ascii="宋体" w:hAnsi="宋体" w:cs="宋体"/>
                <w:color w:val="000000"/>
                <w:kern w:val="0"/>
                <w:szCs w:val="21"/>
                <w:u w:val="single"/>
              </w:rPr>
              <w:t xml:space="preserve">               </w:t>
            </w:r>
          </w:p>
        </w:tc>
      </w:tr>
    </w:tbl>
    <w:p>
      <w:pPr>
        <w:spacing w:line="360" w:lineRule="auto"/>
        <w:ind w:firstLine="420"/>
        <w:rPr>
          <w:rFonts w:ascii="宋体" w:hAnsi="宋体" w:cs="宋体"/>
          <w:color w:val="000000"/>
          <w:kern w:val="0"/>
          <w:szCs w:val="21"/>
        </w:rPr>
      </w:pPr>
      <w:r>
        <w:rPr>
          <w:rFonts w:ascii="宋体" w:hAnsi="宋体" w:cs="宋体"/>
          <w:color w:val="000000"/>
          <w:kern w:val="0"/>
          <w:szCs w:val="21"/>
        </w:rPr>
        <w:t>[反思与评价]</w:t>
      </w:r>
    </w:p>
    <w:p>
      <w:pPr>
        <w:spacing w:line="360" w:lineRule="auto"/>
        <w:rPr>
          <w:rFonts w:ascii="宋体" w:hAnsi="宋体" w:cs="宋体"/>
          <w:color w:val="000000"/>
          <w:kern w:val="0"/>
          <w:szCs w:val="21"/>
        </w:rPr>
      </w:pPr>
      <w:r>
        <w:rPr>
          <w:rFonts w:ascii="宋体" w:hAnsi="宋体" w:cs="宋体"/>
          <w:color w:val="000000"/>
          <w:kern w:val="0"/>
          <w:szCs w:val="21"/>
        </w:rPr>
        <w:t xml:space="preserve"> （1）改进后的图B装置与图A装置比较 ，优点是</w:t>
      </w:r>
      <w:r>
        <w:rPr>
          <w:rFonts w:hint="eastAsia" w:ascii="宋体" w:hAnsi="宋体" w:cs="宋体"/>
          <w:color w:val="000000"/>
          <w:kern w:val="0"/>
          <w:szCs w:val="21"/>
          <w:u w:val="single"/>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（2）小林同学指出图B装置仍有不足之处，并设计了图C装置，其中气球的作用是______。</w:t>
      </w:r>
    </w:p>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lang w:val="en-US" w:eastAsia="zh-CN"/>
        </w:rPr>
        <w:t>a</w:t>
      </w:r>
      <w:r>
        <w:rPr>
          <w:rFonts w:hint="eastAsia" w:ascii="宋体" w:hAnsi="宋体" w:cs="宋体"/>
          <w:color w:val="000000"/>
          <w:kern w:val="0"/>
          <w:szCs w:val="21"/>
        </w:rPr>
        <w:t xml:space="preserve">.【答案】可燃物    与氧气接触      达到燃烧所需的最低温度     </w:t>
      </w:r>
      <w:r>
        <w:rPr>
          <w:rFonts w:ascii="宋体" w:hAnsi="宋体" w:cs="宋体"/>
          <w:color w:val="000000"/>
          <w:kern w:val="0"/>
          <w:szCs w:val="21"/>
        </w:rPr>
        <w:br w:type="textWrapping"/>
      </w:r>
      <w:r>
        <w:rPr>
          <w:rFonts w:hint="eastAsia" w:ascii="宋体" w:hAnsi="宋体" w:cs="宋体"/>
          <w:color w:val="000000"/>
          <w:kern w:val="0"/>
          <w:szCs w:val="21"/>
          <w:lang w:val="en-US" w:eastAsia="zh-CN"/>
        </w:rPr>
        <w:t>b</w:t>
      </w:r>
      <w:r>
        <w:rPr>
          <w:rFonts w:hint="eastAsia" w:ascii="宋体" w:hAnsi="宋体" w:cs="宋体"/>
          <w:color w:val="000000"/>
          <w:kern w:val="0"/>
          <w:szCs w:val="21"/>
        </w:rPr>
        <w:t>.</w:t>
      </w:r>
      <w:r>
        <w:rPr>
          <w:rFonts w:ascii="宋体" w:hAnsi="宋体" w:cs="宋体"/>
          <w:color w:val="000000"/>
          <w:kern w:val="0"/>
          <w:szCs w:val="21"/>
        </w:rPr>
        <w:t>【答案】检验可燃性气体的纯度</w:t>
      </w:r>
    </w:p>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lang w:val="en-US" w:eastAsia="zh-CN"/>
        </w:rPr>
        <w:t>c</w:t>
      </w:r>
      <w:r>
        <w:rPr>
          <w:rFonts w:hint="eastAsia" w:ascii="宋体" w:hAnsi="宋体" w:cs="宋体"/>
          <w:color w:val="000000"/>
          <w:kern w:val="0"/>
          <w:szCs w:val="21"/>
        </w:rPr>
        <w:t>. 【答案】</w:t>
      </w:r>
    </w:p>
    <w:tbl>
      <w:tblPr>
        <w:tblStyle w:val="6"/>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645"/>
        <w:gridCol w:w="2910"/>
        <w:gridCol w:w="408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645"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序号</w:t>
            </w:r>
          </w:p>
        </w:tc>
        <w:tc>
          <w:tcPr>
            <w:tcW w:w="291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方案</w:t>
            </w:r>
          </w:p>
        </w:tc>
        <w:tc>
          <w:tcPr>
            <w:tcW w:w="408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理由</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64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1</w:t>
            </w:r>
          </w:p>
        </w:tc>
        <w:tc>
          <w:tcPr>
            <w:tcW w:w="29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向蜡烛火焰吹风</w:t>
            </w:r>
          </w:p>
        </w:tc>
        <w:tc>
          <w:tcPr>
            <w:tcW w:w="4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降低灯芯温度，使其降到着火点以下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64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2</w:t>
            </w:r>
          </w:p>
        </w:tc>
        <w:tc>
          <w:tcPr>
            <w:tcW w:w="291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用玻璃杯罩在火焰上</w:t>
            </w:r>
          </w:p>
        </w:tc>
        <w:tc>
          <w:tcPr>
            <w:tcW w:w="408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使蜡烛灯芯与空气隔绝</w:t>
            </w:r>
          </w:p>
        </w:tc>
      </w:tr>
    </w:tbl>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lang w:val="en-US" w:eastAsia="zh-CN"/>
        </w:rPr>
        <w:t>d</w:t>
      </w:r>
      <w:r>
        <w:rPr>
          <w:rFonts w:hint="eastAsia" w:ascii="宋体" w:hAnsi="宋体" w:cs="宋体"/>
          <w:color w:val="000000"/>
          <w:kern w:val="0"/>
          <w:szCs w:val="21"/>
        </w:rPr>
        <w:t>.</w:t>
      </w:r>
      <w:r>
        <w:rPr>
          <w:rFonts w:ascii="宋体" w:hAnsi="宋体" w:cs="宋体"/>
          <w:color w:val="000000"/>
          <w:kern w:val="0"/>
          <w:szCs w:val="21"/>
        </w:rPr>
        <w:t>【答案】</w:t>
      </w:r>
    </w:p>
    <w:p>
      <w:pPr>
        <w:widowControl/>
        <w:spacing w:line="360" w:lineRule="auto"/>
        <w:ind w:firstLine="420" w:firstLineChars="200"/>
        <w:jc w:val="left"/>
        <w:rPr>
          <w:rFonts w:hint="eastAsia" w:ascii="宋体" w:hAnsi="宋体" w:cs="宋体"/>
          <w:color w:val="000000"/>
          <w:kern w:val="0"/>
          <w:szCs w:val="21"/>
        </w:rPr>
      </w:pPr>
      <w:r>
        <w:rPr>
          <w:rFonts w:ascii="宋体" w:hAnsi="宋体" w:cs="宋体"/>
          <w:color w:val="000000"/>
          <w:kern w:val="0"/>
          <w:szCs w:val="21"/>
        </w:rPr>
        <w:t xml:space="preserve">[改进与实验]温度未达到红磷的着火点 </w:t>
      </w:r>
      <w:r>
        <w:rPr>
          <w:rFonts w:hint="eastAsia" w:ascii="宋体" w:hAnsi="宋体" w:cs="宋体"/>
          <w:color w:val="000000"/>
          <w:kern w:val="0"/>
          <w:szCs w:val="21"/>
        </w:rPr>
        <w:t xml:space="preserve">     </w:t>
      </w:r>
      <w:r>
        <w:rPr>
          <w:rFonts w:ascii="宋体" w:hAnsi="宋体" w:cs="宋体"/>
          <w:color w:val="000000"/>
          <w:kern w:val="0"/>
          <w:szCs w:val="21"/>
        </w:rPr>
        <w:t>热水中的白磷没有与氧气（或空气）接触</w:t>
      </w:r>
      <w:r>
        <w:rPr>
          <w:rFonts w:ascii="宋体" w:hAnsi="宋体" w:cs="宋体"/>
          <w:color w:val="000000"/>
          <w:kern w:val="0"/>
          <w:szCs w:val="21"/>
        </w:rPr>
        <w:br w:type="textWrapping"/>
      </w:r>
      <w:r>
        <w:rPr>
          <w:rFonts w:ascii="宋体" w:hAnsi="宋体" w:cs="宋体"/>
          <w:color w:val="000000"/>
          <w:kern w:val="0"/>
          <w:szCs w:val="21"/>
        </w:rPr>
        <w:t>　　[反思与评价]</w:t>
      </w:r>
    </w:p>
    <w:p>
      <w:pPr>
        <w:widowControl/>
        <w:spacing w:line="360" w:lineRule="auto"/>
        <w:ind w:firstLine="420" w:firstLineChars="200"/>
        <w:jc w:val="left"/>
        <w:rPr>
          <w:rFonts w:hint="eastAsia" w:ascii="宋体" w:hAnsi="宋体" w:cs="宋体"/>
          <w:color w:val="000000"/>
          <w:kern w:val="0"/>
          <w:szCs w:val="21"/>
        </w:rPr>
      </w:pPr>
      <w:r>
        <w:rPr>
          <w:rFonts w:ascii="宋体" w:hAnsi="宋体" w:cs="宋体"/>
          <w:color w:val="000000"/>
          <w:kern w:val="0"/>
          <w:szCs w:val="21"/>
        </w:rPr>
        <w:t>（1）能防止白磷燃烧产生的五氧化二磷逸散，危害人体健康</w:t>
      </w:r>
    </w:p>
    <w:p>
      <w:pPr>
        <w:widowControl/>
        <w:spacing w:line="360" w:lineRule="auto"/>
        <w:ind w:firstLine="420" w:firstLineChars="200"/>
        <w:jc w:val="left"/>
        <w:rPr>
          <w:rFonts w:hint="eastAsia" w:ascii="宋体" w:hAnsi="宋体" w:cs="宋体"/>
          <w:color w:val="000000"/>
          <w:kern w:val="0"/>
          <w:szCs w:val="21"/>
        </w:rPr>
      </w:pPr>
      <w:r>
        <w:rPr>
          <w:rFonts w:hint="eastAsia" w:ascii="宋体" w:hAnsi="宋体" w:cs="宋体"/>
          <w:color w:val="000000"/>
          <w:kern w:val="0"/>
          <w:szCs w:val="21"/>
        </w:rPr>
        <w:t>（2）</w:t>
      </w:r>
      <w:r>
        <w:rPr>
          <w:rFonts w:ascii="宋体" w:hAnsi="宋体" w:cs="宋体"/>
          <w:color w:val="000000"/>
          <w:kern w:val="0"/>
          <w:szCs w:val="21"/>
        </w:rPr>
        <w:t>白磷燃烧放热，会使试管内气体膨胀，使用气球可以防止气体膨胀使塞子松动而涨开</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4"/>
        <w:spacing w:line="360" w:lineRule="auto"/>
        <w:rPr>
          <w:rFonts w:hint="default" w:ascii="Times New Roman" w:hAnsi="Times New Roman" w:cs="Times New Roman"/>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29"/>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360" w:lineRule="auto"/>
        <w:rPr>
          <w:rFonts w:ascii="宋体" w:hAnsi="宋体" w:cs="宋体"/>
          <w:color w:val="000000"/>
          <w:kern w:val="0"/>
          <w:szCs w:val="21"/>
        </w:rPr>
      </w:pPr>
      <w:r>
        <w:rPr>
          <w:rFonts w:hint="eastAsia" w:ascii="宋体" w:hAnsi="宋体" w:eastAsia="宋体" w:cs="宋体"/>
        </w:rPr>
        <w:t>【练习1】</w:t>
      </w:r>
      <w:r>
        <w:rPr>
          <w:rFonts w:ascii="宋体" w:hAnsi="宋体" w:cs="宋体"/>
          <w:color w:val="000000"/>
          <w:kern w:val="0"/>
          <w:szCs w:val="21"/>
        </w:rPr>
        <w:t>修路挖渠时常用到炸药，装有炸药的箱子应贴有以下标识中的（　 ）</w:t>
      </w:r>
      <w:r>
        <w:rPr>
          <w:rFonts w:ascii="宋体" w:hAnsi="宋体" w:cs="宋体"/>
          <w:color w:val="000000"/>
          <w:kern w:val="0"/>
          <w:szCs w:val="21"/>
        </w:rPr>
        <w:br w:type="textWrapping"/>
      </w:r>
      <w:r>
        <w:rPr>
          <w:rFonts w:ascii="宋体" w:hAnsi="宋体" w:cs="宋体"/>
          <w:color w:val="000000"/>
          <w:kern w:val="0"/>
          <w:szCs w:val="21"/>
        </w:rPr>
        <w:t>　　　</w:t>
      </w:r>
      <w:r>
        <w:rPr>
          <w:rFonts w:ascii="宋体" w:hAnsi="宋体" w:cs="宋体"/>
          <w:color w:val="000000"/>
          <w:kern w:val="0"/>
          <w:szCs w:val="21"/>
        </w:rPr>
        <w:fldChar w:fldCharType="begin"/>
      </w:r>
      <w:r>
        <w:rPr>
          <w:rFonts w:ascii="宋体" w:hAnsi="宋体" w:cs="宋体"/>
          <w:color w:val="000000"/>
          <w:kern w:val="0"/>
          <w:szCs w:val="21"/>
        </w:rPr>
        <w:instrText xml:space="preserve"> INCLUDEPICTURE "https://resource.etiantian.com/ett20/resource/e7bfd3400a46120cf842e762b70c35ad/cgcp.files/image001.jpg" \* MERGEFORMATINET </w:instrText>
      </w:r>
      <w:r>
        <w:rPr>
          <w:rFonts w:ascii="宋体" w:hAnsi="宋体" w:cs="宋体"/>
          <w:color w:val="000000"/>
          <w:kern w:val="0"/>
          <w:szCs w:val="21"/>
        </w:rPr>
        <w:fldChar w:fldCharType="separate"/>
      </w:r>
      <w:r>
        <w:rPr>
          <w:rFonts w:ascii="宋体" w:hAnsi="宋体" w:cs="宋体"/>
          <w:color w:val="000000"/>
          <w:kern w:val="0"/>
          <w:szCs w:val="21"/>
        </w:rPr>
        <w:drawing>
          <wp:inline distT="0" distB="0" distL="114300" distR="114300">
            <wp:extent cx="4533900" cy="1076325"/>
            <wp:effectExtent l="0" t="0" r="0" b="0"/>
            <wp:docPr id="37" name="图片 2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descr="image001"/>
                    <pic:cNvPicPr>
                      <a:picLocks noChangeAspect="1"/>
                    </pic:cNvPicPr>
                  </pic:nvPicPr>
                  <pic:blipFill>
                    <a:blip r:embed="rId30"/>
                    <a:stretch>
                      <a:fillRect/>
                    </a:stretch>
                  </pic:blipFill>
                  <pic:spPr>
                    <a:xfrm>
                      <a:off x="0" y="0"/>
                      <a:ext cx="4533900" cy="1076325"/>
                    </a:xfrm>
                    <a:prstGeom prst="rect">
                      <a:avLst/>
                    </a:prstGeom>
                    <a:noFill/>
                    <a:ln>
                      <a:noFill/>
                    </a:ln>
                  </pic:spPr>
                </pic:pic>
              </a:graphicData>
            </a:graphic>
          </wp:inline>
        </w:drawing>
      </w:r>
      <w:r>
        <w:rPr>
          <w:rFonts w:ascii="宋体" w:hAnsi="宋体" w:cs="宋体"/>
          <w:color w:val="000000"/>
          <w:kern w:val="0"/>
          <w:szCs w:val="21"/>
        </w:rPr>
        <w:fldChar w:fldCharType="end"/>
      </w:r>
      <w:r>
        <w:rPr>
          <w:rFonts w:ascii="宋体" w:hAnsi="宋体" w:cs="宋体"/>
          <w:color w:val="000000"/>
          <w:kern w:val="0"/>
          <w:szCs w:val="21"/>
        </w:rPr>
        <w:t>　</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2</w:t>
      </w:r>
      <w:r>
        <w:rPr>
          <w:rFonts w:hint="eastAsia" w:ascii="宋体" w:hAnsi="宋体" w:eastAsia="宋体" w:cs="宋体"/>
        </w:rPr>
        <w:t>】</w:t>
      </w:r>
      <w:r>
        <w:rPr>
          <w:rFonts w:ascii="宋体" w:hAnsi="宋体" w:cs="宋体"/>
          <w:color w:val="000000"/>
          <w:kern w:val="0"/>
          <w:szCs w:val="21"/>
        </w:rPr>
        <w:t>小红在纸叠的小船中加入适量的水，用酒精灯在“小船”的底部直接加热，小红观察到水慢慢地沸腾了，而且纸船始终安然无恙。纸船没有燃烧起来的主要原因是（　</w:t>
      </w:r>
      <w:r>
        <w:rPr>
          <w:rFonts w:hint="eastAsia" w:ascii="宋体" w:hAnsi="宋体" w:cs="宋体"/>
          <w:color w:val="000000"/>
          <w:kern w:val="0"/>
          <w:szCs w:val="21"/>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A．纸不是可燃物 　 B．没有与氧气接触　 C．没有达到着火点　 D．水能灭火</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3</w:t>
      </w:r>
      <w:r>
        <w:rPr>
          <w:rFonts w:hint="eastAsia" w:ascii="宋体" w:hAnsi="宋体" w:eastAsia="宋体" w:cs="宋体"/>
        </w:rPr>
        <w:t>】</w:t>
      </w:r>
      <w:r>
        <w:rPr>
          <w:rFonts w:ascii="宋体" w:hAnsi="宋体" w:cs="宋体"/>
          <w:color w:val="000000"/>
          <w:kern w:val="0"/>
          <w:szCs w:val="21"/>
        </w:rPr>
        <w:t>下列有关燃烧的叙述中，错误的是(</w:t>
      </w:r>
      <w:r>
        <w:rPr>
          <w:rFonts w:hint="eastAsia" w:ascii="宋体" w:hAnsi="宋体" w:cs="宋体"/>
          <w:color w:val="000000"/>
          <w:kern w:val="0"/>
          <w:szCs w:val="21"/>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A．有发光发热现象的一定是燃烧　　　　　　 B．燃烧一定是化学变化</w:t>
      </w:r>
      <w:r>
        <w:rPr>
          <w:rFonts w:ascii="宋体" w:hAnsi="宋体" w:cs="宋体"/>
          <w:color w:val="000000"/>
          <w:kern w:val="0"/>
          <w:szCs w:val="21"/>
        </w:rPr>
        <w:br w:type="textWrapping"/>
      </w:r>
      <w:r>
        <w:rPr>
          <w:rFonts w:ascii="宋体" w:hAnsi="宋体" w:cs="宋体"/>
          <w:color w:val="000000"/>
          <w:kern w:val="0"/>
          <w:szCs w:val="21"/>
        </w:rPr>
        <w:t>　C．温度低于可燃物的着火点就不会燃烧　　　 D．燃烧一定有发光发热的现象</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4</w:t>
      </w:r>
      <w:r>
        <w:rPr>
          <w:rFonts w:hint="eastAsia" w:ascii="宋体" w:hAnsi="宋体" w:eastAsia="宋体" w:cs="宋体"/>
        </w:rPr>
        <w:t>】</w:t>
      </w:r>
      <w:r>
        <w:rPr>
          <w:rFonts w:ascii="宋体" w:hAnsi="宋体" w:cs="宋体"/>
          <w:color w:val="000000"/>
          <w:kern w:val="0"/>
          <w:szCs w:val="21"/>
        </w:rPr>
        <w:t>在开篝火晚会时，为使木柴燃烧更旺一些，通常把木柴架</w:t>
      </w:r>
      <w:r>
        <w:rPr>
          <w:rFonts w:hint="eastAsia" w:ascii="宋体" w:hAnsi="宋体" w:cs="宋体"/>
          <w:color w:val="000000"/>
          <w:kern w:val="0"/>
          <w:szCs w:val="21"/>
        </w:rPr>
        <w:t>空</w:t>
      </w:r>
      <w:r>
        <w:rPr>
          <w:rFonts w:ascii="宋体" w:hAnsi="宋体" w:cs="宋体"/>
          <w:color w:val="000000"/>
          <w:kern w:val="0"/>
          <w:szCs w:val="21"/>
        </w:rPr>
        <w:t>起来，而不平放在地面上燃烧</w:t>
      </w:r>
      <w:r>
        <w:rPr>
          <w:rFonts w:hint="eastAsia" w:ascii="宋体" w:hAnsi="宋体" w:cs="宋体"/>
          <w:color w:val="000000"/>
          <w:kern w:val="0"/>
          <w:szCs w:val="21"/>
        </w:rPr>
        <w:t>。</w:t>
      </w:r>
      <w:r>
        <w:rPr>
          <w:rFonts w:ascii="宋体" w:hAnsi="宋体" w:cs="宋体"/>
          <w:color w:val="000000"/>
          <w:kern w:val="0"/>
          <w:szCs w:val="21"/>
        </w:rPr>
        <w:t>这是因为（　 ）</w:t>
      </w:r>
      <w:r>
        <w:rPr>
          <w:rFonts w:ascii="宋体" w:hAnsi="宋体" w:cs="宋体"/>
          <w:color w:val="000000"/>
          <w:kern w:val="0"/>
          <w:szCs w:val="21"/>
        </w:rPr>
        <w:br w:type="textWrapping"/>
      </w:r>
      <w:r>
        <w:rPr>
          <w:rFonts w:ascii="宋体" w:hAnsi="宋体" w:cs="宋体"/>
          <w:color w:val="000000"/>
          <w:kern w:val="0"/>
          <w:szCs w:val="21"/>
        </w:rPr>
        <w:t>　A．散热快　　　B．降低木柴着火点 　　C． 使木柴和空气充分接触　 D． 木柴是可燃物</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5</w:t>
      </w:r>
      <w:r>
        <w:rPr>
          <w:rFonts w:hint="eastAsia" w:ascii="宋体" w:hAnsi="宋体" w:eastAsia="宋体" w:cs="宋体"/>
        </w:rPr>
        <w:t>】</w:t>
      </w:r>
      <w:r>
        <w:rPr>
          <w:rFonts w:ascii="宋体" w:hAnsi="宋体" w:cs="宋体"/>
          <w:color w:val="000000"/>
          <w:kern w:val="0"/>
          <w:szCs w:val="21"/>
        </w:rPr>
        <w:t>下列灭火方法中，不正确的是（　 ）</w:t>
      </w:r>
      <w:r>
        <w:rPr>
          <w:rFonts w:ascii="宋体" w:hAnsi="宋体" w:cs="宋体"/>
          <w:color w:val="000000"/>
          <w:kern w:val="0"/>
          <w:szCs w:val="21"/>
        </w:rPr>
        <w:br w:type="textWrapping"/>
      </w:r>
      <w:r>
        <w:rPr>
          <w:rFonts w:ascii="宋体" w:hAnsi="宋体" w:cs="宋体"/>
          <w:color w:val="000000"/>
          <w:kern w:val="0"/>
          <w:szCs w:val="21"/>
        </w:rPr>
        <w:t>　A．油锅着火用水浇灭 　　</w:t>
      </w:r>
      <w:r>
        <w:rPr>
          <w:rFonts w:hint="eastAsia" w:ascii="宋体" w:hAnsi="宋体" w:cs="宋体"/>
          <w:color w:val="000000"/>
          <w:kern w:val="0"/>
          <w:szCs w:val="21"/>
        </w:rPr>
        <w:t xml:space="preserve">               </w:t>
      </w:r>
      <w:r>
        <w:rPr>
          <w:rFonts w:ascii="宋体" w:hAnsi="宋体" w:cs="宋体"/>
          <w:color w:val="000000"/>
          <w:kern w:val="0"/>
          <w:szCs w:val="21"/>
        </w:rPr>
        <w:t>　B．实验桌上酒精着火用湿布盖灭</w:t>
      </w:r>
      <w:r>
        <w:rPr>
          <w:rFonts w:ascii="宋体" w:hAnsi="宋体" w:cs="宋体"/>
          <w:color w:val="000000"/>
          <w:kern w:val="0"/>
          <w:szCs w:val="21"/>
        </w:rPr>
        <w:br w:type="textWrapping"/>
      </w:r>
      <w:r>
        <w:rPr>
          <w:rFonts w:ascii="宋体" w:hAnsi="宋体" w:cs="宋体"/>
          <w:color w:val="000000"/>
          <w:kern w:val="0"/>
          <w:szCs w:val="21"/>
        </w:rPr>
        <w:t>　C．白磷着火用沙土盖灭　　</w:t>
      </w:r>
      <w:r>
        <w:rPr>
          <w:rFonts w:hint="eastAsia" w:ascii="宋体" w:hAnsi="宋体" w:cs="宋体"/>
          <w:color w:val="000000"/>
          <w:kern w:val="0"/>
          <w:szCs w:val="21"/>
        </w:rPr>
        <w:t xml:space="preserve">               </w:t>
      </w:r>
      <w:r>
        <w:rPr>
          <w:rFonts w:ascii="宋体" w:hAnsi="宋体" w:cs="宋体"/>
          <w:color w:val="000000"/>
          <w:kern w:val="0"/>
          <w:szCs w:val="21"/>
        </w:rPr>
        <w:t xml:space="preserve"> D．电器着火切断电源后用湿棉被盖灭</w:t>
      </w:r>
      <w:r>
        <w:rPr>
          <w:rFonts w:ascii="宋体" w:hAnsi="宋体" w:cs="宋体"/>
          <w:color w:val="000000"/>
          <w:kern w:val="0"/>
          <w:szCs w:val="21"/>
        </w:rPr>
        <w:br w:type="textWrapping"/>
      </w:r>
    </w:p>
    <w:p>
      <w:pPr>
        <w:spacing w:line="360" w:lineRule="auto"/>
        <w:rPr>
          <w:rFonts w:hint="eastAsia"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6</w:t>
      </w:r>
      <w:r>
        <w:rPr>
          <w:rFonts w:hint="eastAsia" w:ascii="宋体" w:hAnsi="宋体" w:eastAsia="宋体" w:cs="宋体"/>
        </w:rPr>
        <w:t>】</w:t>
      </w:r>
      <w:r>
        <w:rPr>
          <w:rFonts w:ascii="宋体" w:hAnsi="宋体" w:cs="宋体"/>
          <w:color w:val="000000"/>
          <w:kern w:val="0"/>
          <w:szCs w:val="21"/>
        </w:rPr>
        <w:t>下列灭火方法所用的原理相同的是（　 ）</w:t>
      </w:r>
      <w:r>
        <w:rPr>
          <w:rFonts w:ascii="宋体" w:hAnsi="宋体" w:cs="宋体"/>
          <w:color w:val="000000"/>
          <w:kern w:val="0"/>
          <w:szCs w:val="21"/>
        </w:rPr>
        <w:br w:type="textWrapping"/>
      </w:r>
      <w:r>
        <w:rPr>
          <w:rFonts w:ascii="宋体" w:hAnsi="宋体" w:cs="宋体"/>
          <w:color w:val="000000"/>
          <w:kern w:val="0"/>
          <w:szCs w:val="21"/>
        </w:rPr>
        <w:t>　①木材着火，用水浇灭　　</w:t>
      </w:r>
      <w:r>
        <w:rPr>
          <w:rFonts w:hint="eastAsia" w:ascii="宋体" w:hAnsi="宋体" w:cs="宋体"/>
          <w:color w:val="000000"/>
          <w:kern w:val="0"/>
          <w:szCs w:val="21"/>
        </w:rPr>
        <w:t xml:space="preserve">    </w:t>
      </w:r>
      <w:r>
        <w:rPr>
          <w:rFonts w:ascii="宋体" w:hAnsi="宋体" w:cs="宋体"/>
          <w:color w:val="000000"/>
          <w:kern w:val="0"/>
          <w:szCs w:val="21"/>
        </w:rPr>
        <w:t>　 ②油锅着火，用锅盖盖灭</w:t>
      </w:r>
      <w:r>
        <w:rPr>
          <w:rFonts w:ascii="宋体" w:hAnsi="宋体" w:cs="宋体"/>
          <w:color w:val="000000"/>
          <w:kern w:val="0"/>
          <w:szCs w:val="21"/>
        </w:rPr>
        <w:br w:type="textWrapping"/>
      </w:r>
      <w:r>
        <w:rPr>
          <w:rFonts w:ascii="宋体" w:hAnsi="宋体" w:cs="宋体"/>
          <w:color w:val="000000"/>
          <w:kern w:val="0"/>
          <w:szCs w:val="21"/>
        </w:rPr>
        <w:t>　③熄灭酒精灯，用灯</w:t>
      </w:r>
      <w:r>
        <w:rPr>
          <w:rFonts w:hint="eastAsia" w:ascii="宋体" w:hAnsi="宋体" w:cs="宋体"/>
          <w:color w:val="000000"/>
          <w:kern w:val="0"/>
          <w:szCs w:val="21"/>
        </w:rPr>
        <w:t>帽</w:t>
      </w:r>
      <w:r>
        <w:rPr>
          <w:rFonts w:ascii="宋体" w:hAnsi="宋体" w:cs="宋体"/>
          <w:color w:val="000000"/>
          <w:kern w:val="0"/>
          <w:szCs w:val="21"/>
        </w:rPr>
        <w:t>盖灭　</w:t>
      </w:r>
      <w:r>
        <w:rPr>
          <w:rFonts w:hint="eastAsia" w:ascii="宋体" w:hAnsi="宋体" w:cs="宋体"/>
          <w:color w:val="000000"/>
          <w:kern w:val="0"/>
          <w:szCs w:val="21"/>
        </w:rPr>
        <w:t xml:space="preserve">    </w:t>
      </w:r>
      <w:r>
        <w:rPr>
          <w:rFonts w:ascii="宋体" w:hAnsi="宋体" w:cs="宋体"/>
          <w:color w:val="000000"/>
          <w:kern w:val="0"/>
          <w:szCs w:val="21"/>
        </w:rPr>
        <w:t xml:space="preserve"> ④森林着火，开辟隔离带</w:t>
      </w:r>
      <w:r>
        <w:rPr>
          <w:rFonts w:ascii="宋体" w:hAnsi="宋体" w:cs="宋体"/>
          <w:color w:val="000000"/>
          <w:kern w:val="0"/>
          <w:szCs w:val="21"/>
        </w:rPr>
        <w:br w:type="textWrapping"/>
      </w:r>
      <w:r>
        <w:rPr>
          <w:rFonts w:ascii="宋体" w:hAnsi="宋体" w:cs="宋体"/>
          <w:color w:val="000000"/>
          <w:kern w:val="0"/>
          <w:szCs w:val="21"/>
        </w:rPr>
        <w:t>　A．①②　</w:t>
      </w:r>
      <w:r>
        <w:rPr>
          <w:rFonts w:hint="eastAsia" w:ascii="宋体" w:hAnsi="宋体" w:cs="宋体"/>
          <w:color w:val="000000"/>
          <w:kern w:val="0"/>
          <w:szCs w:val="21"/>
        </w:rPr>
        <w:t xml:space="preserve">         </w:t>
      </w:r>
      <w:r>
        <w:rPr>
          <w:rFonts w:ascii="宋体" w:hAnsi="宋体" w:cs="宋体"/>
          <w:color w:val="000000"/>
          <w:kern w:val="0"/>
          <w:szCs w:val="21"/>
        </w:rPr>
        <w:t>　 B．①③　　</w:t>
      </w:r>
      <w:r>
        <w:rPr>
          <w:rFonts w:hint="eastAsia" w:ascii="宋体" w:hAnsi="宋体" w:cs="宋体"/>
          <w:color w:val="000000"/>
          <w:kern w:val="0"/>
          <w:szCs w:val="21"/>
        </w:rPr>
        <w:t xml:space="preserve">      </w:t>
      </w:r>
      <w:r>
        <w:rPr>
          <w:rFonts w:ascii="宋体" w:hAnsi="宋体" w:cs="宋体"/>
          <w:color w:val="000000"/>
          <w:kern w:val="0"/>
          <w:szCs w:val="21"/>
        </w:rPr>
        <w:t>　 C． ②③　</w:t>
      </w:r>
      <w:r>
        <w:rPr>
          <w:rFonts w:hint="eastAsia" w:ascii="宋体" w:hAnsi="宋体" w:cs="宋体"/>
          <w:color w:val="000000"/>
          <w:kern w:val="0"/>
          <w:szCs w:val="21"/>
        </w:rPr>
        <w:t xml:space="preserve">   </w:t>
      </w:r>
      <w:r>
        <w:rPr>
          <w:rFonts w:ascii="宋体" w:hAnsi="宋体" w:cs="宋体"/>
          <w:color w:val="000000"/>
          <w:kern w:val="0"/>
          <w:szCs w:val="21"/>
        </w:rPr>
        <w:t>　</w:t>
      </w:r>
      <w:r>
        <w:rPr>
          <w:rFonts w:hint="eastAsia" w:ascii="宋体" w:hAnsi="宋体" w:cs="宋体"/>
          <w:color w:val="000000"/>
          <w:kern w:val="0"/>
          <w:szCs w:val="21"/>
        </w:rPr>
        <w:t xml:space="preserve"> </w:t>
      </w:r>
      <w:r>
        <w:rPr>
          <w:rFonts w:ascii="宋体" w:hAnsi="宋体" w:cs="宋体"/>
          <w:color w:val="000000"/>
          <w:kern w:val="0"/>
          <w:szCs w:val="21"/>
        </w:rPr>
        <w:t>　 D．②④</w:t>
      </w: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7</w:t>
      </w:r>
      <w:r>
        <w:rPr>
          <w:rFonts w:hint="eastAsia" w:ascii="宋体" w:hAnsi="宋体" w:eastAsia="宋体" w:cs="宋体"/>
        </w:rPr>
        <w:t>】</w:t>
      </w:r>
      <w:r>
        <w:rPr>
          <w:rFonts w:ascii="宋体" w:hAnsi="宋体" w:cs="宋体"/>
          <w:color w:val="000000"/>
          <w:kern w:val="0"/>
          <w:szCs w:val="21"/>
        </w:rPr>
        <w:t>据报道，某网吧由于管理不善发生火灾，现场除三位小孩外无一生还，这三位小孩采取的措施是一边用湿毛巾捂住嘴，一边卧在地上爬行。他们逃生是利用了（　 ）</w:t>
      </w:r>
      <w:r>
        <w:rPr>
          <w:rFonts w:ascii="宋体" w:hAnsi="宋体" w:cs="宋体"/>
          <w:color w:val="000000"/>
          <w:kern w:val="0"/>
          <w:szCs w:val="21"/>
        </w:rPr>
        <w:br w:type="textWrapping"/>
      </w:r>
      <w:r>
        <w:rPr>
          <w:rFonts w:ascii="宋体" w:hAnsi="宋体" w:cs="宋体"/>
          <w:color w:val="000000"/>
          <w:kern w:val="0"/>
          <w:szCs w:val="21"/>
        </w:rPr>
        <w:t>　A．湿毛巾可以供给水分　　　　</w:t>
      </w:r>
      <w:r>
        <w:rPr>
          <w:rFonts w:hint="eastAsia" w:ascii="宋体" w:hAnsi="宋体" w:cs="宋体"/>
          <w:color w:val="000000"/>
          <w:kern w:val="0"/>
          <w:szCs w:val="21"/>
        </w:rPr>
        <w:t xml:space="preserve">         </w:t>
      </w:r>
      <w:r>
        <w:rPr>
          <w:rFonts w:ascii="宋体" w:hAnsi="宋体" w:cs="宋体"/>
          <w:color w:val="000000"/>
          <w:kern w:val="0"/>
          <w:szCs w:val="21"/>
        </w:rPr>
        <w:t>　B．卧在地上是因为地面附近气压低</w:t>
      </w:r>
      <w:r>
        <w:rPr>
          <w:rFonts w:ascii="宋体" w:hAnsi="宋体" w:cs="宋体"/>
          <w:color w:val="000000"/>
          <w:kern w:val="0"/>
          <w:szCs w:val="21"/>
        </w:rPr>
        <w:br w:type="textWrapping"/>
      </w:r>
      <w:r>
        <w:rPr>
          <w:rFonts w:ascii="宋体" w:hAnsi="宋体" w:cs="宋体"/>
          <w:color w:val="000000"/>
          <w:kern w:val="0"/>
          <w:szCs w:val="21"/>
        </w:rPr>
        <w:t xml:space="preserve">　C．湿毛巾能吸收二氧化碳 　　　 </w:t>
      </w:r>
      <w:r>
        <w:rPr>
          <w:rFonts w:hint="eastAsia" w:ascii="宋体" w:hAnsi="宋体" w:cs="宋体"/>
          <w:color w:val="000000"/>
          <w:kern w:val="0"/>
          <w:szCs w:val="21"/>
        </w:rPr>
        <w:t xml:space="preserve">         </w:t>
      </w:r>
      <w:r>
        <w:rPr>
          <w:rFonts w:ascii="宋体" w:hAnsi="宋体" w:cs="宋体"/>
          <w:color w:val="000000"/>
          <w:kern w:val="0"/>
          <w:szCs w:val="21"/>
        </w:rPr>
        <w:t>D．热空气密度小而上升，地面附近处有毒气体较少</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8</w:t>
      </w:r>
      <w:r>
        <w:rPr>
          <w:rFonts w:hint="eastAsia" w:ascii="宋体" w:hAnsi="宋体" w:eastAsia="宋体" w:cs="宋体"/>
        </w:rPr>
        <w:t>】</w:t>
      </w:r>
      <w:r>
        <w:rPr>
          <w:rFonts w:ascii="宋体" w:hAnsi="宋体" w:cs="宋体"/>
          <w:color w:val="000000"/>
          <w:kern w:val="0"/>
          <w:szCs w:val="21"/>
        </w:rPr>
        <w:t>灭火过程中不可能采取的措施是（　 ）</w:t>
      </w:r>
      <w:r>
        <w:rPr>
          <w:rFonts w:ascii="宋体" w:hAnsi="宋体" w:cs="宋体"/>
          <w:color w:val="000000"/>
          <w:kern w:val="0"/>
          <w:szCs w:val="21"/>
        </w:rPr>
        <w:br w:type="textWrapping"/>
      </w:r>
      <w:r>
        <w:rPr>
          <w:rFonts w:ascii="宋体" w:hAnsi="宋体" w:cs="宋体"/>
          <w:color w:val="000000"/>
          <w:kern w:val="0"/>
          <w:szCs w:val="21"/>
        </w:rPr>
        <w:t>　A．将燃着的可燃物与空气隔离　　 　</w:t>
      </w:r>
      <w:r>
        <w:rPr>
          <w:rFonts w:hint="eastAsia" w:ascii="宋体" w:hAnsi="宋体" w:cs="宋体"/>
          <w:color w:val="000000"/>
          <w:kern w:val="0"/>
          <w:szCs w:val="21"/>
        </w:rPr>
        <w:t xml:space="preserve">   </w:t>
      </w:r>
      <w:r>
        <w:rPr>
          <w:rFonts w:ascii="宋体" w:hAnsi="宋体" w:cs="宋体"/>
          <w:color w:val="000000"/>
          <w:kern w:val="0"/>
          <w:szCs w:val="21"/>
        </w:rPr>
        <w:t>　 B．降低可燃物的着火点　　 </w:t>
      </w:r>
      <w:r>
        <w:rPr>
          <w:rFonts w:ascii="宋体" w:hAnsi="宋体" w:cs="宋体"/>
          <w:color w:val="000000"/>
          <w:kern w:val="0"/>
          <w:szCs w:val="21"/>
        </w:rPr>
        <w:br w:type="textWrapping"/>
      </w:r>
      <w:r>
        <w:rPr>
          <w:rFonts w:ascii="宋体" w:hAnsi="宋体" w:cs="宋体"/>
          <w:color w:val="000000"/>
          <w:kern w:val="0"/>
          <w:szCs w:val="21"/>
        </w:rPr>
        <w:t>　C．将未燃烧的可燃物与火源隔离　　 　</w:t>
      </w:r>
      <w:r>
        <w:rPr>
          <w:rFonts w:hint="eastAsia" w:ascii="宋体" w:hAnsi="宋体" w:cs="宋体"/>
          <w:color w:val="000000"/>
          <w:kern w:val="0"/>
          <w:szCs w:val="21"/>
        </w:rPr>
        <w:t xml:space="preserve">   </w:t>
      </w:r>
      <w:r>
        <w:rPr>
          <w:rFonts w:ascii="宋体" w:hAnsi="宋体" w:cs="宋体"/>
          <w:color w:val="000000"/>
          <w:kern w:val="0"/>
          <w:szCs w:val="21"/>
        </w:rPr>
        <w:t xml:space="preserve"> D．使可燃物降温到着火点以下</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9</w:t>
      </w:r>
      <w:r>
        <w:rPr>
          <w:rFonts w:hint="eastAsia" w:ascii="宋体" w:hAnsi="宋体" w:eastAsia="宋体" w:cs="宋体"/>
        </w:rPr>
        <w:t>】</w:t>
      </w:r>
      <w:r>
        <w:rPr>
          <w:rFonts w:ascii="宋体" w:hAnsi="宋体" w:cs="宋体"/>
          <w:color w:val="000000"/>
          <w:kern w:val="0"/>
          <w:szCs w:val="21"/>
        </w:rPr>
        <w:t>用液态二氧化碳灭火：①可以使可燃物温度降低　　②可以防止可燃物受潮　　③可以使可燃物与空气隔绝　④可以降低可燃物着火点　　⑤当图书档案发生火灾时通常用其灭火，可以降低火灾损失。你认为上述说法中合理的是（</w:t>
      </w:r>
      <w:r>
        <w:rPr>
          <w:rFonts w:hint="eastAsia" w:ascii="宋体" w:hAnsi="宋体" w:cs="宋体"/>
          <w:color w:val="000000"/>
          <w:kern w:val="0"/>
          <w:szCs w:val="21"/>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A．①②③④　　　 B．①②③　　 C．②③⑤　 D．①②③⑤</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eastAsia="宋体" w:cs="宋体"/>
        </w:rPr>
        <w:t>【练习1</w:t>
      </w:r>
      <w:r>
        <w:rPr>
          <w:rFonts w:hint="eastAsia" w:ascii="宋体" w:hAnsi="宋体" w:eastAsia="宋体" w:cs="宋体"/>
          <w:lang w:val="en-US" w:eastAsia="zh-CN"/>
        </w:rPr>
        <w:t>0</w:t>
      </w:r>
      <w:r>
        <w:rPr>
          <w:rFonts w:hint="eastAsia" w:ascii="宋体" w:hAnsi="宋体" w:eastAsia="宋体" w:cs="宋体"/>
        </w:rPr>
        <w:t>】</w:t>
      </w:r>
      <w:r>
        <w:rPr>
          <w:rFonts w:ascii="宋体" w:hAnsi="宋体" w:cs="宋体"/>
          <w:color w:val="000000"/>
          <w:kern w:val="0"/>
          <w:szCs w:val="21"/>
        </w:rPr>
        <w:t>调查统计表明，火灾伤亡事故很多是由于缺乏自救常识所造成的。下列自救措施中不合理的是（　 ）</w:t>
      </w:r>
      <w:r>
        <w:rPr>
          <w:rFonts w:ascii="宋体" w:hAnsi="宋体" w:cs="宋体"/>
          <w:color w:val="000000"/>
          <w:kern w:val="0"/>
          <w:szCs w:val="21"/>
        </w:rPr>
        <w:br w:type="textWrapping"/>
      </w:r>
      <w:r>
        <w:rPr>
          <w:rFonts w:ascii="宋体" w:hAnsi="宋体" w:cs="宋体"/>
          <w:color w:val="000000"/>
          <w:kern w:val="0"/>
          <w:szCs w:val="21"/>
        </w:rPr>
        <w:t>　A．室内起火，要尽快打开房门求救　　 </w:t>
      </w:r>
      <w:r>
        <w:rPr>
          <w:rFonts w:ascii="宋体" w:hAnsi="宋体" w:cs="宋体"/>
          <w:color w:val="000000"/>
          <w:kern w:val="0"/>
          <w:szCs w:val="21"/>
        </w:rPr>
        <w:br w:type="textWrapping"/>
      </w:r>
      <w:r>
        <w:rPr>
          <w:rFonts w:ascii="宋体" w:hAnsi="宋体" w:cs="宋体"/>
          <w:color w:val="000000"/>
          <w:kern w:val="0"/>
          <w:szCs w:val="21"/>
        </w:rPr>
        <w:t>　B．在山林起火时，应逆风奔跑，逃离火灾区</w:t>
      </w:r>
      <w:r>
        <w:rPr>
          <w:rFonts w:ascii="宋体" w:hAnsi="宋体" w:cs="宋体"/>
          <w:color w:val="000000"/>
          <w:kern w:val="0"/>
          <w:szCs w:val="21"/>
        </w:rPr>
        <w:br w:type="textWrapping"/>
      </w:r>
      <w:r>
        <w:rPr>
          <w:rFonts w:ascii="宋体" w:hAnsi="宋体" w:cs="宋体"/>
          <w:color w:val="000000"/>
          <w:kern w:val="0"/>
          <w:szCs w:val="21"/>
        </w:rPr>
        <w:t>　C．烟雾较多时，应用湿毛巾捂住口鼻，并尽量贴近地面逃离</w:t>
      </w:r>
      <w:r>
        <w:rPr>
          <w:rFonts w:ascii="宋体" w:hAnsi="宋体" w:cs="宋体"/>
          <w:color w:val="000000"/>
          <w:kern w:val="0"/>
          <w:szCs w:val="21"/>
        </w:rPr>
        <w:br w:type="textWrapping"/>
      </w:r>
      <w:r>
        <w:rPr>
          <w:rFonts w:ascii="宋体" w:hAnsi="宋体" w:cs="宋体"/>
          <w:color w:val="000000"/>
          <w:kern w:val="0"/>
          <w:szCs w:val="21"/>
        </w:rPr>
        <w:t>　D．液化石油气着火，可用湿棉被把着火的地方盖住，并打求救电话</w:t>
      </w:r>
      <w:r>
        <w:rPr>
          <w:rFonts w:ascii="宋体" w:hAnsi="宋体" w:cs="宋体"/>
          <w:color w:val="000000"/>
          <w:kern w:val="0"/>
          <w:szCs w:val="21"/>
        </w:rPr>
        <w:br w:type="textWrapping"/>
      </w:r>
    </w:p>
    <w:p>
      <w:pPr>
        <w:spacing w:line="360" w:lineRule="auto"/>
        <w:rPr>
          <w:rFonts w:hint="eastAsia" w:ascii="宋体" w:hAnsi="宋体" w:eastAsia="宋体" w:cs="宋体"/>
          <w:lang w:val="en-US" w:eastAsia="zh-CN"/>
        </w:rPr>
      </w:pPr>
      <w:r>
        <w:rPr>
          <w:rFonts w:hint="eastAsia" w:ascii="宋体" w:hAnsi="宋体" w:cs="宋体"/>
          <w:b/>
          <w:color w:val="808000"/>
          <w:kern w:val="0"/>
          <w:szCs w:val="21"/>
        </w:rPr>
        <w:t>【答案与解析】</w:t>
      </w:r>
      <w:r>
        <w:rPr>
          <w:rFonts w:hint="eastAsia" w:ascii="宋体" w:hAnsi="宋体" w:cs="宋体"/>
          <w:color w:val="000000"/>
          <w:kern w:val="0"/>
          <w:szCs w:val="21"/>
        </w:rPr>
        <w:t>1.</w:t>
      </w:r>
      <w:r>
        <w:rPr>
          <w:rFonts w:hint="eastAsia" w:ascii="宋体" w:hAnsi="宋体"/>
          <w:color w:val="000000"/>
          <w:szCs w:val="21"/>
        </w:rPr>
        <w:t>【答案】</w:t>
      </w:r>
      <w:r>
        <w:rPr>
          <w:rFonts w:ascii="宋体" w:hAnsi="宋体" w:cs="宋体"/>
          <w:color w:val="000000"/>
          <w:kern w:val="0"/>
          <w:szCs w:val="21"/>
        </w:rPr>
        <w:t xml:space="preserve">A </w:t>
      </w:r>
      <w:r>
        <w:rPr>
          <w:rFonts w:hint="eastAsia" w:ascii="宋体" w:hAnsi="宋体" w:cs="宋体"/>
          <w:color w:val="000000"/>
          <w:kern w:val="0"/>
          <w:szCs w:val="21"/>
        </w:rPr>
        <w:t>2.</w:t>
      </w:r>
      <w:r>
        <w:rPr>
          <w:rFonts w:hint="eastAsia" w:ascii="宋体" w:hAnsi="宋体"/>
          <w:color w:val="000000"/>
          <w:szCs w:val="21"/>
        </w:rPr>
        <w:t>【答案】</w:t>
      </w:r>
      <w:r>
        <w:rPr>
          <w:rFonts w:ascii="宋体" w:hAnsi="宋体" w:cs="宋体"/>
          <w:color w:val="000000"/>
          <w:kern w:val="0"/>
          <w:szCs w:val="21"/>
        </w:rPr>
        <w:t xml:space="preserve">C </w:t>
      </w:r>
      <w:r>
        <w:rPr>
          <w:rFonts w:hint="eastAsia" w:ascii="宋体" w:hAnsi="宋体" w:cs="宋体"/>
          <w:color w:val="000000"/>
          <w:kern w:val="0"/>
          <w:szCs w:val="21"/>
        </w:rPr>
        <w:t>3.</w:t>
      </w:r>
      <w:r>
        <w:rPr>
          <w:rFonts w:hint="eastAsia" w:ascii="宋体" w:hAnsi="宋体"/>
          <w:color w:val="000000"/>
          <w:szCs w:val="21"/>
        </w:rPr>
        <w:t>【答案】</w:t>
      </w:r>
      <w:r>
        <w:rPr>
          <w:rFonts w:ascii="宋体" w:hAnsi="宋体" w:cs="宋体"/>
          <w:color w:val="000000"/>
          <w:kern w:val="0"/>
          <w:szCs w:val="21"/>
        </w:rPr>
        <w:t xml:space="preserve">A </w:t>
      </w:r>
      <w:r>
        <w:rPr>
          <w:rFonts w:hint="eastAsia" w:ascii="宋体" w:hAnsi="宋体" w:cs="宋体"/>
          <w:color w:val="000000"/>
          <w:kern w:val="0"/>
          <w:szCs w:val="21"/>
        </w:rPr>
        <w:t>4.</w:t>
      </w:r>
      <w:r>
        <w:rPr>
          <w:rFonts w:hint="eastAsia" w:ascii="宋体" w:hAnsi="宋体"/>
          <w:color w:val="000000"/>
          <w:szCs w:val="21"/>
        </w:rPr>
        <w:t>【答案】</w:t>
      </w:r>
      <w:r>
        <w:rPr>
          <w:rFonts w:ascii="宋体" w:hAnsi="宋体" w:cs="宋体"/>
          <w:color w:val="000000"/>
          <w:kern w:val="0"/>
          <w:szCs w:val="21"/>
        </w:rPr>
        <w:t xml:space="preserve">C </w:t>
      </w:r>
      <w:r>
        <w:rPr>
          <w:rFonts w:hint="eastAsia" w:ascii="宋体" w:hAnsi="宋体" w:cs="宋体"/>
          <w:color w:val="000000"/>
          <w:kern w:val="0"/>
          <w:szCs w:val="21"/>
        </w:rPr>
        <w:t>5.</w:t>
      </w:r>
      <w:r>
        <w:rPr>
          <w:rFonts w:hint="eastAsia" w:ascii="宋体" w:hAnsi="宋体"/>
          <w:color w:val="000000"/>
          <w:szCs w:val="21"/>
        </w:rPr>
        <w:t>【答案】</w:t>
      </w:r>
      <w:r>
        <w:rPr>
          <w:rFonts w:ascii="宋体" w:hAnsi="宋体" w:cs="宋体"/>
          <w:color w:val="000000"/>
          <w:kern w:val="0"/>
          <w:szCs w:val="21"/>
        </w:rPr>
        <w:t xml:space="preserve">A </w:t>
      </w:r>
      <w:r>
        <w:rPr>
          <w:rFonts w:hint="eastAsia" w:ascii="宋体" w:hAnsi="宋体" w:cs="宋体"/>
          <w:color w:val="000000"/>
          <w:kern w:val="0"/>
          <w:szCs w:val="21"/>
        </w:rPr>
        <w:t>6.</w:t>
      </w:r>
      <w:r>
        <w:rPr>
          <w:rFonts w:hint="eastAsia" w:ascii="宋体" w:hAnsi="宋体"/>
          <w:color w:val="000000"/>
          <w:szCs w:val="21"/>
        </w:rPr>
        <w:t>【答案】</w:t>
      </w:r>
      <w:r>
        <w:rPr>
          <w:rFonts w:ascii="宋体" w:hAnsi="宋体" w:cs="宋体"/>
          <w:color w:val="000000"/>
          <w:kern w:val="0"/>
          <w:szCs w:val="21"/>
        </w:rPr>
        <w:t xml:space="preserve">C </w:t>
      </w:r>
      <w:r>
        <w:rPr>
          <w:rFonts w:hint="eastAsia" w:ascii="宋体" w:hAnsi="宋体" w:cs="宋体"/>
          <w:color w:val="000000"/>
          <w:kern w:val="0"/>
          <w:szCs w:val="21"/>
        </w:rPr>
        <w:t>7.</w:t>
      </w:r>
      <w:r>
        <w:rPr>
          <w:rFonts w:hint="eastAsia" w:ascii="宋体" w:hAnsi="宋体"/>
          <w:color w:val="000000"/>
          <w:szCs w:val="21"/>
        </w:rPr>
        <w:t>【答案】</w:t>
      </w:r>
      <w:r>
        <w:rPr>
          <w:rFonts w:ascii="宋体" w:hAnsi="宋体" w:cs="宋体"/>
          <w:color w:val="000000"/>
          <w:kern w:val="0"/>
          <w:szCs w:val="21"/>
        </w:rPr>
        <w:t>D</w:t>
      </w:r>
      <w:r>
        <w:rPr>
          <w:rFonts w:hint="eastAsia" w:ascii="宋体" w:hAnsi="宋体" w:cs="宋体"/>
          <w:color w:val="000000"/>
          <w:kern w:val="0"/>
          <w:szCs w:val="21"/>
          <w:lang w:val="en-US" w:eastAsia="zh-CN"/>
        </w:rPr>
        <w:t xml:space="preserve">  </w:t>
      </w:r>
      <w:r>
        <w:rPr>
          <w:rFonts w:hint="eastAsia" w:ascii="宋体" w:hAnsi="宋体" w:cs="宋体"/>
          <w:color w:val="000000"/>
          <w:kern w:val="0"/>
          <w:szCs w:val="21"/>
        </w:rPr>
        <w:t>8.【答案】</w:t>
      </w:r>
      <w:r>
        <w:rPr>
          <w:rFonts w:ascii="宋体" w:hAnsi="宋体" w:cs="宋体"/>
          <w:color w:val="000000"/>
          <w:kern w:val="0"/>
          <w:szCs w:val="21"/>
        </w:rPr>
        <w:t>B </w:t>
      </w:r>
      <w:r>
        <w:rPr>
          <w:rFonts w:hint="eastAsia" w:ascii="宋体" w:hAnsi="宋体" w:cs="宋体"/>
          <w:color w:val="000000"/>
          <w:kern w:val="0"/>
          <w:szCs w:val="21"/>
        </w:rPr>
        <w:t>9. 【答案】</w:t>
      </w:r>
      <w:r>
        <w:rPr>
          <w:rFonts w:ascii="宋体" w:hAnsi="宋体" w:cs="宋体"/>
          <w:color w:val="000000"/>
          <w:kern w:val="0"/>
          <w:szCs w:val="21"/>
        </w:rPr>
        <w:t xml:space="preserve">D </w:t>
      </w:r>
      <w:r>
        <w:rPr>
          <w:rFonts w:hint="eastAsia" w:ascii="宋体" w:hAnsi="宋体" w:cs="宋体"/>
          <w:color w:val="000000"/>
          <w:kern w:val="0"/>
          <w:szCs w:val="21"/>
        </w:rPr>
        <w:t>10. 【答案】</w:t>
      </w:r>
      <w:r>
        <w:rPr>
          <w:rFonts w:ascii="宋体" w:hAnsi="宋体" w:cs="宋体"/>
          <w:color w:val="000000"/>
          <w:kern w:val="0"/>
          <w:szCs w:val="21"/>
        </w:rPr>
        <w:t xml:space="preserve">A </w:t>
      </w:r>
    </w:p>
    <w:p>
      <w:pPr>
        <w:spacing w:line="360" w:lineRule="auto"/>
        <w:rPr>
          <w:rFonts w:hint="default" w:ascii="Times New Roman" w:hAnsi="Times New Roman" w:cs="Times New Roma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方正舒体">
    <w:altName w:val="宋体"/>
    <w:panose1 w:val="02010601030101010101"/>
    <w:charset w:val="86"/>
    <w:family w:val="auto"/>
    <w:pitch w:val="default"/>
    <w:sig w:usb0="00000000" w:usb1="00000000" w:usb2="0000000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2"/>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3"/>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331679"/>
    <w:multiLevelType w:val="singleLevel"/>
    <w:tmpl w:val="AA331679"/>
    <w:lvl w:ilvl="0" w:tentative="0">
      <w:start w:val="2"/>
      <w:numFmt w:val="decimal"/>
      <w:suff w:val="nothing"/>
      <w:lvlText w:val="（%1）"/>
      <w:lvlJc w:val="left"/>
    </w:lvl>
  </w:abstractNum>
  <w:abstractNum w:abstractNumId="1">
    <w:nsid w:val="1D917BF7"/>
    <w:multiLevelType w:val="multilevel"/>
    <w:tmpl w:val="1D917BF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970494C"/>
    <w:multiLevelType w:val="singleLevel"/>
    <w:tmpl w:val="5970494C"/>
    <w:lvl w:ilvl="0" w:tentative="0">
      <w:start w:val="3"/>
      <w:numFmt w:val="decimal"/>
      <w:suff w:val="nothing"/>
      <w:lvlText w:val="（%1）"/>
      <w:lvlJc w:val="left"/>
    </w:lvl>
  </w:abstractNum>
  <w:abstractNum w:abstractNumId="3">
    <w:nsid w:val="5B78146D"/>
    <w:multiLevelType w:val="singleLevel"/>
    <w:tmpl w:val="5B78146D"/>
    <w:lvl w:ilvl="0" w:tentative="0">
      <w:start w:val="3"/>
      <w:numFmt w:val="decimal"/>
      <w:lvlText w:val="%1."/>
      <w:lvlJc w:val="left"/>
      <w:pPr>
        <w:tabs>
          <w:tab w:val="left" w:pos="312"/>
        </w:tabs>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5CD2577"/>
    <w:rsid w:val="0689319D"/>
    <w:rsid w:val="07025DC2"/>
    <w:rsid w:val="09934FC3"/>
    <w:rsid w:val="1E7B1B50"/>
    <w:rsid w:val="25592F36"/>
    <w:rsid w:val="3E255D3A"/>
    <w:rsid w:val="4B0B3D25"/>
    <w:rsid w:val="63582487"/>
    <w:rsid w:val="64162535"/>
    <w:rsid w:val="664A4668"/>
    <w:rsid w:val="6AB52260"/>
    <w:rsid w:val="6E807BA8"/>
    <w:rsid w:val="713D32F0"/>
    <w:rsid w:val="72CC0E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8">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5">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7">
    <w:name w:val="Table Grid"/>
    <w:basedOn w:val="6"/>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9">
    <w:name w:val="biaoti051"/>
    <w:qFormat/>
    <w:uiPriority w:val="0"/>
    <w:rPr>
      <w:b/>
      <w:bCs/>
      <w:color w:val="FF00FF"/>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jpeg"/><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jpe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2021-07-17T12:26:52Z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