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1FBF4" w14:textId="77777777" w:rsidR="0066480D" w:rsidRDefault="0066480D" w:rsidP="0066480D">
      <w:pPr>
        <w:pStyle w:val="1stparagraph"/>
        <w:numPr>
          <w:ilvl w:val="0"/>
          <w:numId w:val="1"/>
        </w:numPr>
        <w:rPr>
          <w:rtl/>
        </w:rPr>
      </w:pPr>
      <w:r>
        <w:rPr>
          <w:rFonts w:hint="eastAsia"/>
          <w:rtl/>
        </w:rPr>
        <w:t>برش</w:t>
      </w:r>
      <w:r>
        <w:rPr>
          <w:rtl/>
        </w:rPr>
        <w:t xml:space="preserve"> زدن کوله پشت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Slicing</w:t>
      </w:r>
      <w:r>
        <w:rPr>
          <w:rtl/>
        </w:rPr>
        <w:t xml:space="preserve">): چطور فقط چند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</w:t>
      </w:r>
      <w:proofErr w:type="spellEnd"/>
      <w:r>
        <w:rPr>
          <w:rtl/>
        </w:rPr>
        <w:t xml:space="preserve"> خاص را </w:t>
      </w:r>
      <w:proofErr w:type="spellStart"/>
      <w:r>
        <w:rPr>
          <w:rtl/>
        </w:rPr>
        <w:t>بردار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Fonts w:hint="eastAsia"/>
          <w:rtl/>
        </w:rPr>
        <w:t>؟</w:t>
      </w:r>
    </w:p>
    <w:p w14:paraId="4C6B986E" w14:textId="77777777" w:rsidR="0066480D" w:rsidRDefault="0066480D" w:rsidP="0066480D">
      <w:pPr>
        <w:pStyle w:val="1stparagraph"/>
        <w:numPr>
          <w:ilvl w:val="0"/>
          <w:numId w:val="1"/>
        </w:numPr>
        <w:rPr>
          <w:rtl/>
        </w:rPr>
      </w:pPr>
      <w:proofErr w:type="spellStart"/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Fonts w:hint="eastAsia"/>
          <w:rtl/>
        </w:rPr>
        <w:t>سه‌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مُهر</w:t>
      </w:r>
      <w:proofErr w:type="spellEnd"/>
      <w:r>
        <w:rPr>
          <w:rtl/>
        </w:rPr>
        <w:t xml:space="preserve"> و موم شده (</w:t>
      </w:r>
      <w:r>
        <w:t>Tuples</w:t>
      </w:r>
      <w:r>
        <w:rPr>
          <w:rtl/>
        </w:rPr>
        <w:t xml:space="preserve">):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tl/>
        </w:rPr>
        <w:t xml:space="preserve"> که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>.</w:t>
      </w:r>
    </w:p>
    <w:p w14:paraId="714C0BB1" w14:textId="77777777" w:rsidR="009D5F1A" w:rsidRDefault="009D5F1A">
      <w:pPr>
        <w:rPr>
          <w:rtl/>
        </w:rPr>
      </w:pPr>
    </w:p>
    <w:p w14:paraId="162D8A72" w14:textId="77777777" w:rsidR="0066480D" w:rsidRDefault="0066480D">
      <w:pPr>
        <w:rPr>
          <w:rtl/>
        </w:rPr>
      </w:pPr>
    </w:p>
    <w:p w14:paraId="5CA7385E" w14:textId="77777777" w:rsidR="0066480D" w:rsidRDefault="0066480D">
      <w:pPr>
        <w:rPr>
          <w:rtl/>
        </w:rPr>
      </w:pPr>
    </w:p>
    <w:p w14:paraId="73DB4FBF" w14:textId="77777777" w:rsidR="0066480D" w:rsidRDefault="0066480D">
      <w:pPr>
        <w:rPr>
          <w:rtl/>
        </w:rPr>
      </w:pPr>
    </w:p>
    <w:p w14:paraId="752A2196" w14:textId="77777777" w:rsidR="0066480D" w:rsidRDefault="0066480D">
      <w:pPr>
        <w:rPr>
          <w:rtl/>
        </w:rPr>
      </w:pPr>
    </w:p>
    <w:p w14:paraId="6580F31F" w14:textId="77777777" w:rsidR="0066480D" w:rsidRDefault="0066480D">
      <w:pPr>
        <w:rPr>
          <w:rtl/>
        </w:rPr>
      </w:pPr>
    </w:p>
    <w:p w14:paraId="64DC7C7D" w14:textId="77777777" w:rsidR="0066480D" w:rsidRDefault="0066480D" w:rsidP="0066480D">
      <w:pPr>
        <w:pStyle w:val="Heading3"/>
        <w:rPr>
          <w:rtl/>
        </w:rPr>
      </w:pPr>
    </w:p>
    <w:p w14:paraId="79A0BED8" w14:textId="77777777" w:rsidR="0066480D" w:rsidRDefault="0066480D" w:rsidP="0066480D">
      <w:pPr>
        <w:pStyle w:val="Heading2"/>
        <w:rPr>
          <w:rtl/>
        </w:rPr>
      </w:pPr>
      <w:bookmarkStart w:id="0" w:name="_Toc213784931"/>
      <w:r>
        <w:rPr>
          <w:rtl/>
        </w:rPr>
        <w:t xml:space="preserve">۴. </w:t>
      </w:r>
      <w:proofErr w:type="spellStart"/>
      <w:r>
        <w:rPr>
          <w:rtl/>
        </w:rPr>
        <w:t>ک</w:t>
      </w:r>
      <w:r>
        <w:rPr>
          <w:rFonts w:hint="cs"/>
          <w:rtl/>
        </w:rPr>
        <w:t>ی</w:t>
      </w:r>
      <w:r>
        <w:rPr>
          <w:rFonts w:hint="eastAsia"/>
          <w:rtl/>
        </w:rPr>
        <w:t>سه‌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مُهر</w:t>
      </w:r>
      <w:proofErr w:type="spellEnd"/>
      <w:r>
        <w:rPr>
          <w:rtl/>
        </w:rPr>
        <w:t xml:space="preserve"> و موم شده (</w:t>
      </w:r>
      <w:r>
        <w:t>Tuples</w:t>
      </w:r>
      <w:r>
        <w:rPr>
          <w:rtl/>
        </w:rPr>
        <w:t>)</w:t>
      </w:r>
      <w:bookmarkEnd w:id="0"/>
    </w:p>
    <w:p w14:paraId="26C652D7" w14:textId="77777777" w:rsidR="0066480D" w:rsidRDefault="0066480D" w:rsidP="0066480D">
      <w:pPr>
        <w:pStyle w:val="1stparagraph"/>
        <w:rPr>
          <w:rtl/>
        </w:rPr>
      </w:pPr>
      <w:proofErr w:type="spellStart"/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ست‌ها</w:t>
      </w:r>
      <w:proofErr w:type="spellEnd"/>
      <w:r>
        <w:rPr>
          <w:rtl/>
        </w:rPr>
        <w:t xml:space="preserve"> (کوله پشت</w:t>
      </w:r>
      <w:r>
        <w:rPr>
          <w:rFonts w:hint="cs"/>
          <w:rtl/>
        </w:rPr>
        <w:t>ی</w:t>
      </w:r>
      <w:r>
        <w:rPr>
          <w:rtl/>
        </w:rPr>
        <w:t>) عال</w:t>
      </w:r>
      <w:r>
        <w:rPr>
          <w:rFonts w:hint="cs"/>
          <w:rtl/>
        </w:rPr>
        <w:t>ی</w:t>
      </w:r>
      <w:r>
        <w:rPr>
          <w:rtl/>
        </w:rPr>
        <w:t xml:space="preserve"> هستند چون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proofErr w:type="spellEnd"/>
      <w:r>
        <w:rPr>
          <w:rtl/>
        </w:rPr>
        <w:t xml:space="preserve"> را به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</w:t>
      </w:r>
      <w:r>
        <w:t>append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t>remove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.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«تغ</w:t>
      </w:r>
      <w:r>
        <w:rPr>
          <w:rFonts w:hint="cs"/>
          <w:rtl/>
        </w:rPr>
        <w:t>یی</w:t>
      </w:r>
      <w:r>
        <w:rPr>
          <w:rFonts w:hint="eastAsia"/>
          <w:rtl/>
        </w:rPr>
        <w:t>رپذ</w:t>
      </w:r>
      <w:r>
        <w:rPr>
          <w:rFonts w:hint="cs"/>
          <w:rtl/>
        </w:rPr>
        <w:t>ی</w:t>
      </w:r>
      <w:r>
        <w:rPr>
          <w:rFonts w:hint="eastAsia"/>
          <w:rtl/>
        </w:rPr>
        <w:t>ر»</w:t>
      </w:r>
      <w:r>
        <w:rPr>
          <w:rtl/>
        </w:rPr>
        <w:t xml:space="preserve"> (</w:t>
      </w:r>
      <w:r>
        <w:t>Mutable</w:t>
      </w:r>
      <w:r>
        <w:rPr>
          <w:rtl/>
        </w:rPr>
        <w:t>) هستند.</w:t>
      </w:r>
    </w:p>
    <w:p w14:paraId="2164CB03" w14:textId="77777777" w:rsidR="0066480D" w:rsidRDefault="0066480D" w:rsidP="0066480D">
      <w:pPr>
        <w:pStyle w:val="1stparagraph"/>
        <w:rPr>
          <w:rtl/>
        </w:rPr>
      </w:pPr>
    </w:p>
    <w:p w14:paraId="32CD01D1" w14:textId="77777777" w:rsidR="0066480D" w:rsidRDefault="0066480D" w:rsidP="0066480D">
      <w:pPr>
        <w:pStyle w:val="1stparagraph"/>
        <w:rPr>
          <w:rtl/>
        </w:rPr>
      </w:pPr>
      <w:r>
        <w:rPr>
          <w:rFonts w:hint="eastAsia"/>
          <w:rtl/>
        </w:rPr>
        <w:t>اما</w:t>
      </w:r>
      <w:r>
        <w:rPr>
          <w:rtl/>
        </w:rPr>
        <w:t xml:space="preserve"> گاه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غنائم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که هرگز نبا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کنند، مثل مختصات جادو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گنج.</w:t>
      </w:r>
    </w:p>
    <w:p w14:paraId="7DCB6C97" w14:textId="77777777" w:rsidR="0066480D" w:rsidRDefault="0066480D" w:rsidP="0066480D">
      <w:pPr>
        <w:pStyle w:val="1stparagraph"/>
        <w:rPr>
          <w:rtl/>
        </w:rPr>
      </w:pPr>
    </w:p>
    <w:p w14:paraId="0011C981" w14:textId="77777777" w:rsidR="0066480D" w:rsidRDefault="0066480D" w:rsidP="0066480D">
      <w:pPr>
        <w:pStyle w:val="1stparagraph"/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کار، ما از «</w:t>
      </w:r>
      <w:proofErr w:type="spellStart"/>
      <w:r>
        <w:rPr>
          <w:rtl/>
        </w:rPr>
        <w:t>تاپل</w:t>
      </w:r>
      <w:proofErr w:type="spellEnd"/>
      <w:r>
        <w:rPr>
          <w:rtl/>
        </w:rPr>
        <w:t>» (</w:t>
      </w:r>
      <w:r>
        <w:t>Tuple</w:t>
      </w:r>
      <w:r>
        <w:rPr>
          <w:rtl/>
        </w:rPr>
        <w:t xml:space="preserve">)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تاپل‌ها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قاً</w:t>
      </w:r>
      <w:r>
        <w:rPr>
          <w:rtl/>
        </w:rPr>
        <w:t xml:space="preserve"> مثل </w:t>
      </w:r>
      <w:proofErr w:type="spellStart"/>
      <w:r>
        <w:rPr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ست‌ها</w:t>
      </w:r>
      <w:proofErr w:type="spellEnd"/>
      <w:r>
        <w:rPr>
          <w:rtl/>
        </w:rPr>
        <w:t xml:space="preserve"> هستند، اما با پرانتز () ساخته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تغ</w:t>
      </w:r>
      <w:r>
        <w:rPr>
          <w:rFonts w:hint="cs"/>
          <w:rtl/>
        </w:rPr>
        <w:t>یی</w:t>
      </w:r>
      <w:r>
        <w:rPr>
          <w:rFonts w:hint="eastAsia"/>
          <w:rtl/>
        </w:rPr>
        <w:t>رناپذ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proofErr w:type="spellEnd"/>
      <w:r>
        <w:rPr>
          <w:rtl/>
        </w:rPr>
        <w:t xml:space="preserve"> (</w:t>
      </w:r>
      <w:r>
        <w:t>Immutable</w:t>
      </w:r>
      <w:r>
        <w:rPr>
          <w:rtl/>
        </w:rPr>
        <w:t>) هستند.</w:t>
      </w:r>
      <w:r>
        <w:rPr>
          <w:rFonts w:hint="cs"/>
          <w:rtl/>
        </w:rPr>
        <w:t xml:space="preserve"> (در کد زیر خط پایانی باعث ایجاد </w:t>
      </w:r>
      <w:proofErr w:type="spellStart"/>
      <w:r>
        <w:rPr>
          <w:rFonts w:hint="cs"/>
          <w:rtl/>
        </w:rPr>
        <w:t>ارور</w:t>
      </w:r>
      <w:proofErr w:type="spellEnd"/>
      <w:r>
        <w:rPr>
          <w:rFonts w:hint="cs"/>
          <w:rtl/>
        </w:rPr>
        <w:t xml:space="preserve"> </w:t>
      </w:r>
      <w:proofErr w:type="spellStart"/>
      <w:r w:rsidRPr="00C24971">
        <w:rPr>
          <w:rFonts w:ascii="Consolas" w:hAnsi="Consolas" w:cs="Courier New"/>
          <w:color w:val="545454"/>
          <w:sz w:val="17"/>
          <w:szCs w:val="17"/>
        </w:rPr>
        <w:t>AttributeError</w:t>
      </w:r>
      <w:proofErr w:type="spellEnd"/>
      <w:r>
        <w:rPr>
          <w:rFonts w:ascii="Consolas" w:hAnsi="Consolas" w:cs="Courier New" w:hint="cs"/>
          <w:color w:val="545454"/>
          <w:sz w:val="17"/>
          <w:szCs w:val="17"/>
          <w:rtl/>
        </w:rPr>
        <w:t xml:space="preserve"> میشود</w:t>
      </w:r>
      <w:r>
        <w:rPr>
          <w:rFonts w:hint="cs"/>
          <w:rtl/>
        </w:rPr>
        <w:t xml:space="preserve"> )</w:t>
      </w:r>
    </w:p>
    <w:p w14:paraId="456C1C06" w14:textId="77777777" w:rsidR="0066480D" w:rsidRDefault="0066480D" w:rsidP="0066480D">
      <w:pPr>
        <w:pStyle w:val="1stparagraph"/>
        <w:rPr>
          <w:rtl/>
        </w:rPr>
      </w:pPr>
    </w:p>
    <w:p w14:paraId="5F7BFAEE" w14:textId="77777777" w:rsidR="0066480D" w:rsidRDefault="0066480D" w:rsidP="006648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A list is mutable (can change)</w:t>
      </w:r>
    </w:p>
    <w:p w14:paraId="32566164" w14:textId="77777777" w:rsidR="0066480D" w:rsidRDefault="0066480D" w:rsidP="006648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mutable_list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[</w:t>
      </w:r>
      <w:r>
        <w:rPr>
          <w:rFonts w:ascii="Consolas" w:hAnsi="Consolas" w:cs="Courier New"/>
          <w:color w:val="0080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20</w:t>
      </w:r>
      <w:r>
        <w:rPr>
          <w:rFonts w:ascii="Consolas" w:hAnsi="Consolas" w:cs="Courier New"/>
          <w:color w:val="545454"/>
          <w:sz w:val="17"/>
          <w:szCs w:val="17"/>
        </w:rPr>
        <w:t>]</w:t>
      </w:r>
    </w:p>
    <w:p w14:paraId="36E30681" w14:textId="77777777" w:rsidR="0066480D" w:rsidRDefault="0066480D" w:rsidP="006648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mutable_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list.append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30</w:t>
      </w:r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This works!</w:t>
      </w:r>
    </w:p>
    <w:p w14:paraId="3E7D6026" w14:textId="77777777" w:rsidR="0066480D" w:rsidRDefault="0066480D" w:rsidP="006648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"Mutable list:"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ADE711C" w14:textId="77777777" w:rsidR="0066480D" w:rsidRDefault="0066480D" w:rsidP="006648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mutable_list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2A6412B" w14:textId="77777777" w:rsidR="0066480D" w:rsidRDefault="0066480D" w:rsidP="006648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6.  </w:t>
      </w:r>
    </w:p>
    <w:p w14:paraId="6F1F1484" w14:textId="77777777" w:rsidR="0066480D" w:rsidRDefault="0066480D" w:rsidP="006648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r>
        <w:rPr>
          <w:rFonts w:ascii="Consolas" w:hAnsi="Consolas" w:cs="Courier New"/>
          <w:color w:val="696969"/>
          <w:sz w:val="17"/>
          <w:szCs w:val="17"/>
        </w:rPr>
        <w:t># A tuple is immutable (cannot change)</w:t>
      </w:r>
    </w:p>
    <w:p w14:paraId="1662FC93" w14:textId="77777777" w:rsidR="0066480D" w:rsidRDefault="0066480D" w:rsidP="006648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r>
        <w:rPr>
          <w:rFonts w:ascii="Consolas" w:hAnsi="Consolas" w:cs="Courier New"/>
          <w:color w:val="696969"/>
          <w:sz w:val="17"/>
          <w:szCs w:val="17"/>
        </w:rPr>
        <w:t># Tuples are defined using parentheses ()</w:t>
      </w:r>
    </w:p>
    <w:p w14:paraId="6E80472D" w14:textId="77777777" w:rsidR="0066480D" w:rsidRDefault="0066480D" w:rsidP="006648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immutable_tuple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(</w:t>
      </w:r>
      <w:r>
        <w:rPr>
          <w:rFonts w:ascii="Consolas" w:hAnsi="Consolas" w:cs="Courier New"/>
          <w:color w:val="0080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20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A3776E4" w14:textId="77777777" w:rsidR="0066480D" w:rsidRDefault="0066480D" w:rsidP="006648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"Immutable tuple:"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CD8F83F" w14:textId="77777777" w:rsidR="0066480D" w:rsidRDefault="0066480D" w:rsidP="006648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immutable_tuple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AB8668C" w14:textId="77777777" w:rsidR="0066480D" w:rsidRDefault="0066480D" w:rsidP="006648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12.  </w:t>
      </w:r>
    </w:p>
    <w:p w14:paraId="4F42E4A5" w14:textId="77777777" w:rsidR="0066480D" w:rsidRDefault="0066480D" w:rsidP="006648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</w:t>
      </w:r>
      <w:r>
        <w:rPr>
          <w:rFonts w:ascii="Consolas" w:hAnsi="Consolas" w:cs="Courier New"/>
          <w:color w:val="696969"/>
          <w:sz w:val="17"/>
          <w:szCs w:val="17"/>
        </w:rPr>
        <w:t># If you try to change a tuple, you get an ERROR!</w:t>
      </w:r>
    </w:p>
    <w:p w14:paraId="544A7B56" w14:textId="77777777" w:rsidR="0066480D" w:rsidRDefault="0066480D" w:rsidP="006648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</w:t>
      </w:r>
      <w:r w:rsidRPr="00C24971">
        <w:rPr>
          <w:rFonts w:ascii="Consolas" w:hAnsi="Consolas" w:cs="Courier New"/>
          <w:color w:val="545454"/>
          <w:sz w:val="17"/>
          <w:szCs w:val="17"/>
        </w:rPr>
        <w:t xml:space="preserve"># </w:t>
      </w:r>
      <w:proofErr w:type="spellStart"/>
      <w:r w:rsidRPr="00C24971">
        <w:rPr>
          <w:rFonts w:ascii="Consolas" w:hAnsi="Consolas" w:cs="Courier New"/>
          <w:color w:val="545454"/>
          <w:sz w:val="17"/>
          <w:szCs w:val="17"/>
        </w:rPr>
        <w:t>immutable_</w:t>
      </w:r>
      <w:proofErr w:type="gramStart"/>
      <w:r w:rsidRPr="00C24971">
        <w:rPr>
          <w:rFonts w:ascii="Consolas" w:hAnsi="Consolas" w:cs="Courier New"/>
          <w:color w:val="545454"/>
          <w:sz w:val="17"/>
          <w:szCs w:val="17"/>
        </w:rPr>
        <w:t>tuple.append</w:t>
      </w:r>
      <w:proofErr w:type="spellEnd"/>
      <w:proofErr w:type="gramEnd"/>
      <w:r w:rsidRPr="00C24971"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30</w:t>
      </w:r>
      <w:r w:rsidRPr="00C24971">
        <w:rPr>
          <w:rFonts w:ascii="Consolas" w:hAnsi="Consolas" w:cs="Courier New"/>
          <w:color w:val="545454"/>
          <w:sz w:val="17"/>
          <w:szCs w:val="17"/>
        </w:rPr>
        <w:t>) # This will crash the code! (</w:t>
      </w:r>
      <w:proofErr w:type="spellStart"/>
      <w:r w:rsidRPr="00C24971">
        <w:rPr>
          <w:rFonts w:ascii="Consolas" w:hAnsi="Consolas" w:cs="Courier New"/>
          <w:color w:val="545454"/>
          <w:sz w:val="17"/>
          <w:szCs w:val="17"/>
        </w:rPr>
        <w:t>AttributeError</w:t>
      </w:r>
      <w:proofErr w:type="spellEnd"/>
      <w:r w:rsidRPr="00C24971">
        <w:rPr>
          <w:rFonts w:ascii="Consolas" w:hAnsi="Consolas" w:cs="Courier New"/>
          <w:color w:val="545454"/>
          <w:sz w:val="17"/>
          <w:szCs w:val="17"/>
        </w:rPr>
        <w:t>)</w:t>
      </w:r>
    </w:p>
    <w:p w14:paraId="486A7393" w14:textId="77777777" w:rsidR="0066480D" w:rsidRDefault="0066480D" w:rsidP="0066480D">
      <w:pPr>
        <w:pStyle w:val="1stparagraph"/>
        <w:rPr>
          <w:rtl/>
        </w:rPr>
      </w:pPr>
      <w:r>
        <w:rPr>
          <w:rFonts w:hint="eastAsia"/>
          <w:rtl/>
        </w:rPr>
        <w:t>ما</w:t>
      </w:r>
      <w:r>
        <w:rPr>
          <w:rtl/>
        </w:rPr>
        <w:t xml:space="preserve"> از </w:t>
      </w:r>
      <w:proofErr w:type="spellStart"/>
      <w:r>
        <w:rPr>
          <w:rtl/>
        </w:rPr>
        <w:t>تاپل‌ها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مطمئن باش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به صورت تصادف</w:t>
      </w:r>
      <w:r>
        <w:rPr>
          <w:rFonts w:hint="cs"/>
          <w:rtl/>
        </w:rPr>
        <w:t>ی</w:t>
      </w:r>
      <w:r>
        <w:rPr>
          <w:rtl/>
        </w:rPr>
        <w:t xml:space="preserve">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>.</w:t>
      </w:r>
    </w:p>
    <w:p w14:paraId="63984D5B" w14:textId="77777777" w:rsidR="0066480D" w:rsidRDefault="0066480D">
      <w:pPr>
        <w:rPr>
          <w:rtl/>
        </w:rPr>
      </w:pPr>
    </w:p>
    <w:p w14:paraId="4CABDD71" w14:textId="77777777" w:rsidR="0066480D" w:rsidRDefault="0066480D">
      <w:pPr>
        <w:rPr>
          <w:rtl/>
        </w:rPr>
      </w:pPr>
    </w:p>
    <w:p w14:paraId="57997735" w14:textId="77777777" w:rsidR="0066480D" w:rsidRDefault="0066480D">
      <w:pPr>
        <w:rPr>
          <w:rtl/>
        </w:rPr>
      </w:pPr>
    </w:p>
    <w:p w14:paraId="67417F8F" w14:textId="77777777" w:rsidR="0066480D" w:rsidRDefault="0066480D">
      <w:pPr>
        <w:rPr>
          <w:rtl/>
        </w:rPr>
      </w:pPr>
    </w:p>
    <w:p w14:paraId="3D6F4100" w14:textId="77777777" w:rsidR="0066480D" w:rsidRDefault="0066480D">
      <w:pPr>
        <w:rPr>
          <w:rtl/>
        </w:rPr>
      </w:pPr>
    </w:p>
    <w:p w14:paraId="35706743" w14:textId="77777777" w:rsidR="0066480D" w:rsidRDefault="0066480D">
      <w:pPr>
        <w:rPr>
          <w:rtl/>
        </w:rPr>
      </w:pPr>
    </w:p>
    <w:p w14:paraId="2004865B" w14:textId="77777777" w:rsidR="0066480D" w:rsidRDefault="0066480D">
      <w:pPr>
        <w:rPr>
          <w:rtl/>
        </w:rPr>
      </w:pPr>
    </w:p>
    <w:p w14:paraId="513C8A14" w14:textId="77777777" w:rsidR="0066480D" w:rsidRDefault="0066480D">
      <w:pPr>
        <w:rPr>
          <w:rtl/>
        </w:rPr>
      </w:pPr>
    </w:p>
    <w:p w14:paraId="3B927F8C" w14:textId="77777777" w:rsidR="0066480D" w:rsidRDefault="0066480D">
      <w:pPr>
        <w:rPr>
          <w:rtl/>
        </w:rPr>
      </w:pPr>
    </w:p>
    <w:p w14:paraId="2C1C8F68" w14:textId="77777777" w:rsidR="0066480D" w:rsidRDefault="0066480D">
      <w:pPr>
        <w:rPr>
          <w:rtl/>
        </w:rPr>
      </w:pPr>
    </w:p>
    <w:p w14:paraId="12CD63A6" w14:textId="77777777" w:rsidR="0066480D" w:rsidRDefault="0066480D">
      <w:pPr>
        <w:rPr>
          <w:rtl/>
        </w:rPr>
      </w:pPr>
    </w:p>
    <w:p w14:paraId="4E5EA7EE" w14:textId="77777777" w:rsidR="0066480D" w:rsidRDefault="0066480D">
      <w:pPr>
        <w:rPr>
          <w:rtl/>
        </w:rPr>
      </w:pPr>
    </w:p>
    <w:p w14:paraId="33DAD867" w14:textId="77777777" w:rsidR="0066480D" w:rsidRDefault="0066480D">
      <w:pPr>
        <w:rPr>
          <w:rtl/>
        </w:rPr>
      </w:pPr>
    </w:p>
    <w:p w14:paraId="14B032FC" w14:textId="77777777" w:rsidR="0066480D" w:rsidRDefault="0066480D">
      <w:pPr>
        <w:rPr>
          <w:rtl/>
        </w:rPr>
      </w:pPr>
    </w:p>
    <w:p w14:paraId="1A683F33" w14:textId="77777777" w:rsidR="0066480D" w:rsidRDefault="0066480D">
      <w:pPr>
        <w:rPr>
          <w:rtl/>
        </w:rPr>
      </w:pPr>
    </w:p>
    <w:p w14:paraId="2D36007F" w14:textId="77777777" w:rsidR="0066480D" w:rsidRDefault="0066480D">
      <w:pPr>
        <w:rPr>
          <w:rtl/>
        </w:rPr>
      </w:pPr>
    </w:p>
    <w:p w14:paraId="0E70870C" w14:textId="77777777" w:rsidR="0066480D" w:rsidRDefault="0066480D">
      <w:pPr>
        <w:rPr>
          <w:rtl/>
        </w:rPr>
      </w:pPr>
    </w:p>
    <w:p w14:paraId="3AE8330D" w14:textId="77777777" w:rsidR="0066480D" w:rsidRDefault="0066480D">
      <w:pPr>
        <w:rPr>
          <w:rtl/>
        </w:rPr>
      </w:pPr>
    </w:p>
    <w:p w14:paraId="5B3A9E92" w14:textId="77777777" w:rsidR="0066480D" w:rsidRDefault="0066480D">
      <w:pPr>
        <w:rPr>
          <w:rtl/>
        </w:rPr>
      </w:pPr>
    </w:p>
    <w:p w14:paraId="6B898193" w14:textId="77777777" w:rsidR="0066480D" w:rsidRDefault="0066480D">
      <w:pPr>
        <w:rPr>
          <w:rtl/>
        </w:rPr>
      </w:pPr>
    </w:p>
    <w:p w14:paraId="5B90E643" w14:textId="77777777" w:rsidR="0066480D" w:rsidRDefault="0066480D">
      <w:pPr>
        <w:rPr>
          <w:rtl/>
        </w:rPr>
      </w:pPr>
    </w:p>
    <w:p w14:paraId="52AF2AC9" w14:textId="77777777" w:rsidR="0066480D" w:rsidRDefault="0066480D">
      <w:pPr>
        <w:rPr>
          <w:rtl/>
        </w:rPr>
      </w:pPr>
    </w:p>
    <w:p w14:paraId="6E6BB85C" w14:textId="77777777" w:rsidR="0066480D" w:rsidRDefault="0066480D">
      <w:pPr>
        <w:rPr>
          <w:rtl/>
        </w:rPr>
      </w:pPr>
    </w:p>
    <w:p w14:paraId="6B1F171D" w14:textId="77777777" w:rsidR="0066480D" w:rsidRDefault="0066480D">
      <w:pPr>
        <w:rPr>
          <w:rtl/>
        </w:rPr>
      </w:pPr>
    </w:p>
    <w:p w14:paraId="3A325F45" w14:textId="77777777" w:rsidR="0066480D" w:rsidRDefault="0066480D">
      <w:pPr>
        <w:rPr>
          <w:rtl/>
        </w:rPr>
      </w:pPr>
    </w:p>
    <w:p w14:paraId="25324B0D" w14:textId="77777777" w:rsidR="0066480D" w:rsidRDefault="0066480D">
      <w:pPr>
        <w:rPr>
          <w:rtl/>
        </w:rPr>
      </w:pPr>
    </w:p>
    <w:p w14:paraId="6AE8D907" w14:textId="77777777" w:rsidR="0066480D" w:rsidRDefault="0066480D">
      <w:pPr>
        <w:rPr>
          <w:rtl/>
        </w:rPr>
      </w:pPr>
    </w:p>
    <w:p w14:paraId="5AFE08CF" w14:textId="77777777" w:rsidR="0066480D" w:rsidRDefault="0066480D" w:rsidP="0066480D">
      <w:pPr>
        <w:pStyle w:val="1stparagraph"/>
        <w:rPr>
          <w:rtl/>
        </w:rPr>
      </w:pPr>
    </w:p>
    <w:p w14:paraId="5EA4D19A" w14:textId="77777777" w:rsidR="0066480D" w:rsidRDefault="0066480D" w:rsidP="0066480D">
      <w:pPr>
        <w:pStyle w:val="Heading2"/>
        <w:rPr>
          <w:rtl/>
        </w:rPr>
      </w:pPr>
      <w:bookmarkStart w:id="1" w:name="_Toc213784930"/>
      <w:r>
        <w:rPr>
          <w:rtl/>
        </w:rPr>
        <w:t>۳. برش زدن کوله پشت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Slicing</w:t>
      </w:r>
      <w:r>
        <w:rPr>
          <w:rtl/>
        </w:rPr>
        <w:t>)</w:t>
      </w:r>
      <w:bookmarkEnd w:id="1"/>
    </w:p>
    <w:p w14:paraId="7409EA11" w14:textId="77777777" w:rsidR="0066480D" w:rsidRDefault="0066480D" w:rsidP="0066480D">
      <w:pPr>
        <w:pStyle w:val="1stparagraph"/>
        <w:rPr>
          <w:rtl/>
        </w:rPr>
      </w:pPr>
      <w:r>
        <w:rPr>
          <w:rFonts w:hint="eastAsia"/>
          <w:rtl/>
        </w:rPr>
        <w:t>گاه</w:t>
      </w:r>
      <w:r>
        <w:rPr>
          <w:rFonts w:hint="cs"/>
          <w:rtl/>
        </w:rPr>
        <w:t>ی</w:t>
      </w:r>
      <w:r>
        <w:rPr>
          <w:rtl/>
        </w:rPr>
        <w:t xml:space="preserve"> ما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فقط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</w:t>
      </w:r>
      <w:proofErr w:type="spellEnd"/>
      <w:r>
        <w:rPr>
          <w:rtl/>
        </w:rPr>
        <w:t xml:space="preserve"> را </w:t>
      </w:r>
      <w:proofErr w:type="spellStart"/>
      <w:r>
        <w:rPr>
          <w:rtl/>
        </w:rPr>
        <w:t>بردار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بلکه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بخش</w:t>
      </w:r>
      <w:r>
        <w:rPr>
          <w:rFonts w:hint="cs"/>
          <w:rtl/>
        </w:rPr>
        <w:t>ی</w:t>
      </w:r>
      <w:r>
        <w:rPr>
          <w:rtl/>
        </w:rPr>
        <w:t xml:space="preserve"> از کوله پشت</w:t>
      </w:r>
      <w:r>
        <w:rPr>
          <w:rFonts w:hint="cs"/>
          <w:rtl/>
        </w:rPr>
        <w:t>ی</w:t>
      </w:r>
      <w:r>
        <w:rPr>
          <w:rtl/>
        </w:rPr>
        <w:t xml:space="preserve"> را بب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(مثلاً دو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</w:t>
      </w:r>
      <w:proofErr w:type="spellEnd"/>
      <w:r>
        <w:rPr>
          <w:rtl/>
        </w:rPr>
        <w:t xml:space="preserve"> اول).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 «برش زدن» (</w:t>
      </w:r>
      <w:r>
        <w:t>Slicing</w:t>
      </w:r>
      <w:r>
        <w:rPr>
          <w:rtl/>
        </w:rPr>
        <w:t xml:space="preserve">)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گو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proofErr w:type="spellEnd"/>
      <w:r>
        <w:rPr>
          <w:rtl/>
        </w:rPr>
        <w:t>. ما از [</w:t>
      </w:r>
      <w:proofErr w:type="spellStart"/>
      <w:r>
        <w:t>start:end</w:t>
      </w:r>
      <w:proofErr w:type="spellEnd"/>
      <w:r>
        <w:rPr>
          <w:rtl/>
        </w:rPr>
        <w:t xml:space="preserve">]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.</w:t>
      </w:r>
    </w:p>
    <w:p w14:paraId="3B65884F" w14:textId="77777777" w:rsidR="0066480D" w:rsidRDefault="0066480D" w:rsidP="0066480D">
      <w:pPr>
        <w:pStyle w:val="1stparagraph"/>
        <w:rPr>
          <w:rtl/>
        </w:rPr>
      </w:pPr>
    </w:p>
    <w:p w14:paraId="412B1B89" w14:textId="77777777" w:rsidR="0066480D" w:rsidRDefault="0066480D" w:rsidP="0066480D">
      <w:pPr>
        <w:pStyle w:val="1stparagraph"/>
        <w:rPr>
          <w:rtl/>
        </w:rPr>
      </w:pPr>
      <w:r w:rsidRPr="00A13BBA">
        <w:rPr>
          <w:rFonts w:hint="eastAsia"/>
          <w:b/>
          <w:bCs/>
          <w:rtl/>
        </w:rPr>
        <w:t>نکته</w:t>
      </w:r>
      <w:r w:rsidRPr="00A13BBA">
        <w:rPr>
          <w:b/>
          <w:bCs/>
          <w:rtl/>
        </w:rPr>
        <w:t xml:space="preserve"> مهم:</w:t>
      </w:r>
      <w:r>
        <w:rPr>
          <w:rtl/>
        </w:rPr>
        <w:t xml:space="preserve">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ندکس</w:t>
      </w:r>
      <w:proofErr w:type="spellEnd"/>
      <w:r>
        <w:rPr>
          <w:rtl/>
        </w:rPr>
        <w:t xml:space="preserve"> </w:t>
      </w:r>
      <w:r>
        <w:t>end</w:t>
      </w:r>
      <w:r>
        <w:rPr>
          <w:rtl/>
        </w:rPr>
        <w:t xml:space="preserve"> (پا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) در برش حساب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2DCC32A2" w14:textId="77777777" w:rsidR="0066480D" w:rsidRDefault="0066480D" w:rsidP="0066480D">
      <w:pPr>
        <w:pStyle w:val="1stparagraph"/>
        <w:rPr>
          <w:rtl/>
        </w:rPr>
      </w:pPr>
    </w:p>
    <w:p w14:paraId="0DBF3EDB" w14:textId="77777777" w:rsidR="0066480D" w:rsidRDefault="0066480D" w:rsidP="006648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Our list of adventurers</w:t>
      </w:r>
    </w:p>
    <w:p w14:paraId="7CDB0E67" w14:textId="77777777" w:rsidR="0066480D" w:rsidRDefault="0066480D" w:rsidP="006648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adventurers = [</w:t>
      </w:r>
      <w:r>
        <w:rPr>
          <w:rFonts w:ascii="Consolas" w:hAnsi="Consolas" w:cs="Courier New"/>
          <w:color w:val="008000"/>
          <w:sz w:val="17"/>
          <w:szCs w:val="17"/>
        </w:rPr>
        <w:t>"Aria"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"Kael"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"Lyra"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"Zane"</w:t>
      </w:r>
      <w:r>
        <w:rPr>
          <w:rFonts w:ascii="Consolas" w:hAnsi="Consolas" w:cs="Courier New"/>
          <w:color w:val="545454"/>
          <w:sz w:val="17"/>
          <w:szCs w:val="17"/>
        </w:rPr>
        <w:t>]</w:t>
      </w:r>
    </w:p>
    <w:p w14:paraId="7AC4841E" w14:textId="77777777" w:rsidR="0066480D" w:rsidRDefault="0066480D" w:rsidP="006648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3.  </w:t>
      </w:r>
    </w:p>
    <w:p w14:paraId="600D7918" w14:textId="77777777" w:rsidR="0066480D" w:rsidRDefault="0066480D" w:rsidP="006648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color w:val="696969"/>
          <w:sz w:val="17"/>
          <w:szCs w:val="17"/>
        </w:rPr>
        <w:t># Get the first two adventurers (index 0 and 1)</w:t>
      </w:r>
    </w:p>
    <w:p w14:paraId="7FEB73D8" w14:textId="77777777" w:rsidR="0066480D" w:rsidRDefault="0066480D" w:rsidP="006648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r>
        <w:rPr>
          <w:rFonts w:ascii="Consolas" w:hAnsi="Consolas" w:cs="Courier New"/>
          <w:color w:val="696969"/>
          <w:sz w:val="17"/>
          <w:szCs w:val="17"/>
        </w:rPr>
        <w:t># We use [0:2] because it goes up to (but not including) index 2</w:t>
      </w:r>
    </w:p>
    <w:p w14:paraId="06C8156A" w14:textId="77777777" w:rsidR="0066480D" w:rsidRDefault="0066480D" w:rsidP="006648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first_two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adventurers[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: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] </w:t>
      </w:r>
      <w:r>
        <w:rPr>
          <w:rFonts w:ascii="Consolas" w:hAnsi="Consolas" w:cs="Courier New"/>
          <w:color w:val="696969"/>
          <w:sz w:val="17"/>
          <w:szCs w:val="17"/>
        </w:rPr>
        <w:t>#</w:t>
      </w:r>
    </w:p>
    <w:p w14:paraId="44EA455F" w14:textId="77777777" w:rsidR="0066480D" w:rsidRDefault="0066480D" w:rsidP="006648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"The first two adventurers:"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A741A63" w14:textId="77777777" w:rsidR="0066480D" w:rsidRDefault="0066480D" w:rsidP="006648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first_two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Output: ['Aria', 'Kael']</w:t>
      </w:r>
    </w:p>
    <w:p w14:paraId="03252FBF" w14:textId="77777777" w:rsidR="0066480D" w:rsidRDefault="0066480D" w:rsidP="006648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9.  </w:t>
      </w:r>
    </w:p>
    <w:p w14:paraId="44A55574" w14:textId="77777777" w:rsidR="0066480D" w:rsidRDefault="0066480D" w:rsidP="006648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r>
        <w:rPr>
          <w:rFonts w:ascii="Consolas" w:hAnsi="Consolas" w:cs="Courier New"/>
          <w:color w:val="696969"/>
          <w:sz w:val="17"/>
          <w:szCs w:val="17"/>
        </w:rPr>
        <w:t># Get the middle adventurers (from index 1 up to 3)</w:t>
      </w:r>
    </w:p>
    <w:p w14:paraId="15CC1D49" w14:textId="77777777" w:rsidR="0066480D" w:rsidRDefault="0066480D" w:rsidP="006648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middle_group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adventurers[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: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>]</w:t>
      </w:r>
    </w:p>
    <w:p w14:paraId="528C3157" w14:textId="77777777" w:rsidR="0066480D" w:rsidRDefault="0066480D" w:rsidP="006648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"The middle group:"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74DBCCE" w14:textId="77777777" w:rsidR="0066480D" w:rsidRDefault="0066480D" w:rsidP="006648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middle_group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Output: ['Kael', 'Lyra']</w:t>
      </w:r>
    </w:p>
    <w:p w14:paraId="2C5121C0" w14:textId="77777777" w:rsidR="0066480D" w:rsidRDefault="0066480D" w:rsidP="006648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14.  </w:t>
      </w:r>
    </w:p>
    <w:p w14:paraId="3F888057" w14:textId="77777777" w:rsidR="0066480D" w:rsidRDefault="0066480D" w:rsidP="006648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</w:t>
      </w:r>
      <w:r>
        <w:rPr>
          <w:rFonts w:ascii="Consolas" w:hAnsi="Consolas" w:cs="Courier New"/>
          <w:color w:val="696969"/>
          <w:sz w:val="17"/>
          <w:szCs w:val="17"/>
        </w:rPr>
        <w:t xml:space="preserve"># A magic </w:t>
      </w:r>
      <w:proofErr w:type="gramStart"/>
      <w:r>
        <w:rPr>
          <w:rFonts w:ascii="Consolas" w:hAnsi="Consolas" w:cs="Courier New"/>
          <w:color w:val="696969"/>
          <w:sz w:val="17"/>
          <w:szCs w:val="17"/>
        </w:rPr>
        <w:t>trick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: leave start or end blank</w:t>
      </w:r>
    </w:p>
    <w:p w14:paraId="72B06F48" w14:textId="77777777" w:rsidR="0066480D" w:rsidRDefault="0066480D" w:rsidP="006648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</w:t>
      </w:r>
      <w:r>
        <w:rPr>
          <w:rFonts w:ascii="Consolas" w:hAnsi="Consolas" w:cs="Courier New"/>
          <w:color w:val="696969"/>
          <w:sz w:val="17"/>
          <w:szCs w:val="17"/>
        </w:rPr>
        <w:t># Get everything FROM index 2 TO THE END</w:t>
      </w:r>
    </w:p>
    <w:p w14:paraId="75AA09A6" w14:textId="77777777" w:rsidR="0066480D" w:rsidRDefault="0066480D" w:rsidP="006648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all_except_first_two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adventurers[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>:]</w:t>
      </w:r>
    </w:p>
    <w:p w14:paraId="1741261C" w14:textId="77777777" w:rsidR="0066480D" w:rsidRDefault="0066480D" w:rsidP="006648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"Everyone else:"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95FBCF1" w14:textId="77777777" w:rsidR="0066480D" w:rsidRDefault="0066480D" w:rsidP="006648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19.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all_except_first_two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Output: ['Lyra', 'Zane']</w:t>
      </w:r>
    </w:p>
    <w:p w14:paraId="28E028F1" w14:textId="77777777" w:rsidR="0066480D" w:rsidRDefault="0066480D" w:rsidP="0066480D">
      <w:pPr>
        <w:pStyle w:val="1stparagraph"/>
        <w:rPr>
          <w:rtl/>
        </w:rPr>
      </w:pPr>
    </w:p>
    <w:p w14:paraId="42FF6622" w14:textId="77777777" w:rsidR="0066480D" w:rsidRDefault="0066480D"/>
    <w:sectPr w:rsidR="0066480D" w:rsidSect="000F61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700E7"/>
    <w:multiLevelType w:val="hybridMultilevel"/>
    <w:tmpl w:val="384876A8"/>
    <w:lvl w:ilvl="0" w:tplc="EEEC8AAA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456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80D"/>
    <w:rsid w:val="000F611E"/>
    <w:rsid w:val="005C0946"/>
    <w:rsid w:val="0061320B"/>
    <w:rsid w:val="0066480D"/>
    <w:rsid w:val="006F5849"/>
    <w:rsid w:val="00750231"/>
    <w:rsid w:val="009D5F1A"/>
    <w:rsid w:val="00AC2F8E"/>
    <w:rsid w:val="00E5001C"/>
    <w:rsid w:val="00E60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4B91E"/>
  <w15:chartTrackingRefBased/>
  <w15:docId w15:val="{B922038E-0B68-4900-9A01-F6B9B8847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664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6648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8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8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6648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6648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8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8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8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8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8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80D"/>
    <w:rPr>
      <w:b/>
      <w:bCs/>
      <w:smallCaps/>
      <w:color w:val="2F5496" w:themeColor="accent1" w:themeShade="BF"/>
      <w:spacing w:val="5"/>
    </w:rPr>
  </w:style>
  <w:style w:type="paragraph" w:customStyle="1" w:styleId="1stparagraph">
    <w:name w:val="1st paragraph"/>
    <w:basedOn w:val="BodyText"/>
    <w:qFormat/>
    <w:rsid w:val="0066480D"/>
    <w:pPr>
      <w:spacing w:after="0" w:line="240" w:lineRule="auto"/>
      <w:jc w:val="both"/>
    </w:pPr>
    <w:rPr>
      <w:rFonts w:ascii="Times New Roman" w:eastAsia="Batang" w:hAnsi="Times New Roman" w:cs="B Lotus"/>
      <w:sz w:val="23"/>
      <w:szCs w:val="26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66480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6480D"/>
  </w:style>
  <w:style w:type="paragraph" w:styleId="NormalWeb">
    <w:name w:val="Normal (Web)"/>
    <w:basedOn w:val="Normal"/>
    <w:uiPriority w:val="99"/>
    <w:unhideWhenUsed/>
    <w:rsid w:val="0066480D"/>
    <w:pPr>
      <w:bidi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ghaemi</dc:creator>
  <cp:keywords/>
  <dc:description/>
  <cp:lastModifiedBy>mahdi ghaemi</cp:lastModifiedBy>
  <cp:revision>2</cp:revision>
  <dcterms:created xsi:type="dcterms:W3CDTF">2025-11-11T17:08:00Z</dcterms:created>
  <dcterms:modified xsi:type="dcterms:W3CDTF">2025-11-11T17:21:00Z</dcterms:modified>
</cp:coreProperties>
</file>