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AC5" w:rsidRPr="00B0256D" w:rsidRDefault="00B0256D">
      <w:pPr>
        <w:spacing w:after="0" w:line="259" w:lineRule="auto"/>
        <w:ind w:left="0" w:right="0" w:firstLine="0"/>
        <w:jc w:val="center"/>
        <w:rPr>
          <w:color w:val="auto"/>
        </w:rPr>
      </w:pPr>
      <w:r w:rsidRPr="00B0256D">
        <w:rPr>
          <w:b/>
          <w:color w:val="auto"/>
          <w:sz w:val="56"/>
        </w:rPr>
        <w:t>Mahesh Kumar Suthar</w:t>
      </w:r>
    </w:p>
    <w:p w:rsidR="00B02AC5" w:rsidRDefault="00B0256D">
      <w:pPr>
        <w:spacing w:after="0" w:line="268" w:lineRule="auto"/>
        <w:ind w:left="151" w:firstLine="0"/>
        <w:jc w:val="center"/>
      </w:pPr>
      <w:r>
        <w:t xml:space="preserve">99 Dingai Village, Pali Rajasthan • 6367803949 • </w:t>
      </w:r>
      <w:hyperlink r:id="rId5" w:history="1">
        <w:r w:rsidRPr="000D3302">
          <w:rPr>
            <w:rStyle w:val="Hyperlink"/>
          </w:rPr>
          <w:t>maheshsuthar1018@gmail.com</w:t>
        </w:r>
      </w:hyperlink>
      <w:r>
        <w:t xml:space="preserve"> • </w:t>
      </w:r>
      <w:hyperlink r:id="rId6" w:history="1">
        <w:r w:rsidR="00760DE5" w:rsidRPr="000D3302">
          <w:rPr>
            <w:rStyle w:val="Hyperlink"/>
          </w:rPr>
          <w:t>https://www.linkedin.com/in/maheshsuthar10</w:t>
        </w:r>
      </w:hyperlink>
      <w:r w:rsidR="00760DE5">
        <w:t xml:space="preserve"> </w:t>
      </w:r>
    </w:p>
    <w:p w:rsidR="00B02AC5" w:rsidRDefault="00760DE5">
      <w:pPr>
        <w:spacing w:after="257" w:line="259" w:lineRule="auto"/>
        <w:ind w:left="8" w:righ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580955" cy="9529"/>
                <wp:effectExtent l="0" t="0" r="0" b="0"/>
                <wp:docPr id="782" name="Group 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955" cy="9529"/>
                          <a:chOff x="0" y="0"/>
                          <a:chExt cx="6580955" cy="9529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580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0955">
                                <a:moveTo>
                                  <a:pt x="0" y="0"/>
                                </a:moveTo>
                                <a:lnTo>
                                  <a:pt x="6580955" y="0"/>
                                </a:lnTo>
                              </a:path>
                            </a:pathLst>
                          </a:custGeom>
                          <a:ln w="9529" cap="rnd">
                            <a:miter lim="100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2" style="width:518.185pt;height:0.750283pt;mso-position-horizontal-relative:char;mso-position-vertical-relative:line" coordsize="65809,95">
                <v:shape id="Shape 8" style="position:absolute;width:65809;height:0;left:0;top:0;" coordsize="6580955,0" path="m0,0l6580955,0">
                  <v:stroke weight="0.750283pt" endcap="round" joinstyle="miter" miterlimit="4" on="true" color="#8055a2"/>
                  <v:fill on="false" color="#000000" opacity="0"/>
                </v:shape>
              </v:group>
            </w:pict>
          </mc:Fallback>
        </mc:AlternateContent>
      </w:r>
    </w:p>
    <w:p w:rsidR="00B02AC5" w:rsidRPr="00FA1004" w:rsidRDefault="00760DE5">
      <w:pPr>
        <w:pStyle w:val="Heading1"/>
        <w:ind w:left="-5"/>
        <w:rPr>
          <w:color w:val="000000" w:themeColor="text1"/>
        </w:rPr>
      </w:pPr>
      <w:r w:rsidRPr="00FA1004">
        <w:rPr>
          <w:color w:val="000000" w:themeColor="text1"/>
        </w:rPr>
        <w:t>SUMMARY</w:t>
      </w:r>
    </w:p>
    <w:p w:rsidR="00B02AC5" w:rsidRPr="00083396" w:rsidRDefault="00083396" w:rsidP="0008339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83396">
        <w:rPr>
          <w:rFonts w:ascii="Calibri" w:hAnsi="Calibri" w:cs="Calibri"/>
          <w:sz w:val="22"/>
          <w:szCs w:val="22"/>
        </w:rPr>
        <w:t xml:space="preserve">Highly motivated and detail-oriented </w:t>
      </w:r>
      <w:r w:rsidRPr="00083396">
        <w:rPr>
          <w:rStyle w:val="Strong"/>
          <w:rFonts w:ascii="Calibri" w:hAnsi="Calibri" w:cs="Calibri"/>
          <w:sz w:val="22"/>
          <w:szCs w:val="22"/>
        </w:rPr>
        <w:t>Frontend Web Developer</w:t>
      </w:r>
      <w:r w:rsidRPr="00083396">
        <w:rPr>
          <w:rFonts w:ascii="Calibri" w:hAnsi="Calibri" w:cs="Calibri"/>
          <w:sz w:val="22"/>
          <w:szCs w:val="22"/>
        </w:rPr>
        <w:t xml:space="preserve"> with strong knowledge of modern web technologies and a good understanding of backend development. Skilled in creating responsive, user-friendly interfaces. A fast learner, analytical thinker, and hardworking individual seeking an opportunity to contribute to a dynamic team and grow </w:t>
      </w:r>
      <w:r w:rsidRPr="00083396">
        <w:rPr>
          <w:rFonts w:ascii="Calibri" w:hAnsi="Calibri" w:cs="Calibri"/>
          <w:sz w:val="22"/>
          <w:szCs w:val="22"/>
        </w:rPr>
        <w:t>in the field of web development</w:t>
      </w:r>
      <w:r w:rsidR="00760DE5" w:rsidRPr="00083396">
        <w:rPr>
          <w:rFonts w:ascii="Calibri" w:hAnsi="Calibri" w:cs="Calibri"/>
          <w:sz w:val="22"/>
          <w:szCs w:val="22"/>
        </w:rPr>
        <w:t>.</w:t>
      </w:r>
    </w:p>
    <w:p w:rsidR="00B02AC5" w:rsidRDefault="00760DE5">
      <w:pPr>
        <w:spacing w:after="257" w:line="259" w:lineRule="auto"/>
        <w:ind w:left="8" w:righ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580955" cy="9529"/>
                <wp:effectExtent l="0" t="0" r="0" b="0"/>
                <wp:docPr id="783" name="Group 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955" cy="9529"/>
                          <a:chOff x="0" y="0"/>
                          <a:chExt cx="6580955" cy="9529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580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0955">
                                <a:moveTo>
                                  <a:pt x="0" y="0"/>
                                </a:moveTo>
                                <a:lnTo>
                                  <a:pt x="6580955" y="0"/>
                                </a:lnTo>
                              </a:path>
                            </a:pathLst>
                          </a:custGeom>
                          <a:ln w="9529" cap="rnd">
                            <a:miter lim="100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3" style="width:518.185pt;height:0.750283pt;mso-position-horizontal-relative:char;mso-position-vertical-relative:line" coordsize="65809,95">
                <v:shape id="Shape 9" style="position:absolute;width:65809;height:0;left:0;top:0;" coordsize="6580955,0" path="m0,0l6580955,0">
                  <v:stroke weight="0.750283pt" endcap="round" joinstyle="miter" miterlimit="4" on="true" color="#8055a2"/>
                  <v:fill on="false" color="#000000" opacity="0"/>
                </v:shape>
              </v:group>
            </w:pict>
          </mc:Fallback>
        </mc:AlternateContent>
      </w:r>
    </w:p>
    <w:p w:rsidR="00B02AC5" w:rsidRPr="00FA1004" w:rsidRDefault="00760DE5">
      <w:pPr>
        <w:pStyle w:val="Heading1"/>
        <w:ind w:left="-5"/>
        <w:rPr>
          <w:color w:val="000000" w:themeColor="text1"/>
        </w:rPr>
      </w:pPr>
      <w:r w:rsidRPr="00FA1004">
        <w:rPr>
          <w:color w:val="000000" w:themeColor="text1"/>
        </w:rPr>
        <w:t>WORK EXPERIENCE</w:t>
      </w:r>
    </w:p>
    <w:p w:rsidR="005804FD" w:rsidRDefault="005804FD" w:rsidP="005804FD">
      <w:pPr>
        <w:tabs>
          <w:tab w:val="right" w:pos="10379"/>
        </w:tabs>
        <w:spacing w:after="88" w:line="259" w:lineRule="auto"/>
        <w:ind w:left="-15" w:right="-15" w:firstLine="0"/>
      </w:pPr>
      <w:r>
        <w:rPr>
          <w:b/>
        </w:rPr>
        <w:t>Fresher</w:t>
      </w:r>
      <w:r>
        <w:rPr>
          <w:bCs/>
        </w:rPr>
        <w:t xml:space="preserve"> – Seeking first industry opportunity to apply and grow web development skills in real-world </w:t>
      </w:r>
      <w:r w:rsidR="00202647">
        <w:rPr>
          <w:bCs/>
        </w:rPr>
        <w:t>environment</w:t>
      </w:r>
      <w:r w:rsidR="00760DE5">
        <w:t>.</w:t>
      </w:r>
    </w:p>
    <w:p w:rsidR="00B02AC5" w:rsidRDefault="00760DE5" w:rsidP="005804FD">
      <w:pPr>
        <w:spacing w:after="260"/>
        <w:ind w:left="0" w:right="373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580955" cy="9529"/>
                <wp:effectExtent l="0" t="0" r="0" b="0"/>
                <wp:docPr id="784" name="Group 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955" cy="9529"/>
                          <a:chOff x="0" y="0"/>
                          <a:chExt cx="6580955" cy="9529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580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0955">
                                <a:moveTo>
                                  <a:pt x="0" y="0"/>
                                </a:moveTo>
                                <a:lnTo>
                                  <a:pt x="6580955" y="0"/>
                                </a:lnTo>
                              </a:path>
                            </a:pathLst>
                          </a:custGeom>
                          <a:ln w="9529" cap="rnd">
                            <a:miter lim="100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4" style="width:518.185pt;height:0.750283pt;mso-position-horizontal-relative:char;mso-position-vertical-relative:line" coordsize="65809,95">
                <v:shape id="Shape 10" style="position:absolute;width:65809;height:0;left:0;top:0;" coordsize="6580955,0" path="m0,0l6580955,0">
                  <v:stroke weight="0.750283pt" endcap="round" joinstyle="miter" miterlimit="4" on="true" color="#8055a2"/>
                  <v:fill on="false" color="#000000" opacity="0"/>
                </v:shape>
              </v:group>
            </w:pict>
          </mc:Fallback>
        </mc:AlternateContent>
      </w:r>
    </w:p>
    <w:p w:rsidR="00B02AC5" w:rsidRPr="00FA1004" w:rsidRDefault="00760DE5">
      <w:pPr>
        <w:pStyle w:val="Heading1"/>
        <w:spacing w:after="0"/>
        <w:ind w:left="-5"/>
        <w:rPr>
          <w:color w:val="000000" w:themeColor="text1"/>
        </w:rPr>
      </w:pPr>
      <w:r w:rsidRPr="00FA1004">
        <w:rPr>
          <w:color w:val="000000" w:themeColor="text1"/>
        </w:rPr>
        <w:t>EDUCATION</w:t>
      </w:r>
    </w:p>
    <w:tbl>
      <w:tblPr>
        <w:tblStyle w:val="TableGrid"/>
        <w:tblW w:w="10378" w:type="dxa"/>
        <w:tblInd w:w="0" w:type="dxa"/>
        <w:tblLook w:val="04A0" w:firstRow="1" w:lastRow="0" w:firstColumn="1" w:lastColumn="0" w:noHBand="0" w:noVBand="1"/>
      </w:tblPr>
      <w:tblGrid>
        <w:gridCol w:w="8082"/>
        <w:gridCol w:w="2296"/>
      </w:tblGrid>
      <w:tr w:rsidR="00B02AC5">
        <w:trPr>
          <w:trHeight w:val="569"/>
        </w:trPr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</w:tcPr>
          <w:p w:rsidR="005804FD" w:rsidRDefault="005804FD">
            <w:pPr>
              <w:spacing w:after="0" w:line="259" w:lineRule="auto"/>
              <w:ind w:left="0" w:right="2263" w:firstLine="0"/>
              <w:jc w:val="both"/>
              <w:rPr>
                <w:b/>
              </w:rPr>
            </w:pPr>
            <w:r>
              <w:rPr>
                <w:b/>
              </w:rPr>
              <w:t>Bachelor of Computer Application (BCA)</w:t>
            </w:r>
            <w:r w:rsidR="00760DE5">
              <w:rPr>
                <w:b/>
              </w:rPr>
              <w:t xml:space="preserve"> </w:t>
            </w:r>
          </w:p>
          <w:p w:rsidR="00B02AC5" w:rsidRPr="005804FD" w:rsidRDefault="005804FD">
            <w:pPr>
              <w:spacing w:after="0" w:line="259" w:lineRule="auto"/>
              <w:ind w:left="0" w:right="2263" w:firstLine="0"/>
              <w:jc w:val="both"/>
              <w:rPr>
                <w:b/>
              </w:rPr>
            </w:pPr>
            <w:r>
              <w:t xml:space="preserve">MITS Science, Arts &amp; Commerce College, Jadan (Pali) 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</w:tcPr>
          <w:p w:rsidR="00B02AC5" w:rsidRDefault="00202647">
            <w:pPr>
              <w:spacing w:after="0" w:line="259" w:lineRule="auto"/>
              <w:ind w:left="31" w:right="0" w:firstLine="0"/>
              <w:jc w:val="both"/>
              <w:rPr>
                <w:b/>
              </w:rPr>
            </w:pPr>
            <w:r>
              <w:rPr>
                <w:b/>
              </w:rPr>
              <w:t>Sep 2022</w:t>
            </w:r>
            <w:r w:rsidR="00760DE5">
              <w:rPr>
                <w:b/>
              </w:rPr>
              <w:t xml:space="preserve"> - O</w:t>
            </w:r>
            <w:r>
              <w:rPr>
                <w:b/>
              </w:rPr>
              <w:t>ct 2025</w:t>
            </w:r>
          </w:p>
          <w:p w:rsidR="00202647" w:rsidRDefault="00202647">
            <w:pPr>
              <w:spacing w:after="0" w:line="259" w:lineRule="auto"/>
              <w:ind w:left="31" w:right="0" w:firstLine="0"/>
              <w:jc w:val="both"/>
            </w:pPr>
            <w:r>
              <w:rPr>
                <w:b/>
              </w:rPr>
              <w:t>Result: Awaited</w:t>
            </w:r>
          </w:p>
        </w:tc>
      </w:tr>
    </w:tbl>
    <w:p w:rsidR="00B02AC5" w:rsidRDefault="00B02AC5" w:rsidP="00202647">
      <w:pPr>
        <w:ind w:left="0" w:right="373" w:firstLine="0"/>
      </w:pPr>
    </w:p>
    <w:tbl>
      <w:tblPr>
        <w:tblStyle w:val="TableGrid"/>
        <w:tblW w:w="10379" w:type="dxa"/>
        <w:tblInd w:w="0" w:type="dxa"/>
        <w:tblLook w:val="04A0" w:firstRow="1" w:lastRow="0" w:firstColumn="1" w:lastColumn="0" w:noHBand="0" w:noVBand="1"/>
      </w:tblPr>
      <w:tblGrid>
        <w:gridCol w:w="8083"/>
        <w:gridCol w:w="2296"/>
      </w:tblGrid>
      <w:tr w:rsidR="00B02AC5">
        <w:trPr>
          <w:trHeight w:val="266"/>
        </w:trPr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</w:tcPr>
          <w:p w:rsidR="00B02AC5" w:rsidRDefault="00202647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Senior Secondary (Class 12th)</w:t>
            </w:r>
          </w:p>
          <w:p w:rsidR="00202647" w:rsidRPr="00202647" w:rsidRDefault="00202647">
            <w:pPr>
              <w:spacing w:after="0" w:line="259" w:lineRule="auto"/>
              <w:ind w:left="0" w:right="0" w:firstLine="0"/>
              <w:rPr>
                <w:bCs/>
              </w:rPr>
            </w:pPr>
            <w:r>
              <w:rPr>
                <w:bCs/>
              </w:rPr>
              <w:t>RBSE – Government Senior Secondary School Gundoj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</w:tcPr>
          <w:p w:rsidR="00B02AC5" w:rsidRDefault="00202647">
            <w:pPr>
              <w:spacing w:after="0" w:line="259" w:lineRule="auto"/>
              <w:ind w:left="0" w:right="0"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2022</w:t>
            </w:r>
          </w:p>
          <w:p w:rsidR="00202647" w:rsidRPr="00202647" w:rsidRDefault="00202647">
            <w:pPr>
              <w:spacing w:after="0" w:line="259" w:lineRule="auto"/>
              <w:ind w:left="0" w:right="0"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Result: 62.5%</w:t>
            </w:r>
          </w:p>
        </w:tc>
      </w:tr>
    </w:tbl>
    <w:p w:rsidR="00202647" w:rsidRDefault="00202647" w:rsidP="00202647">
      <w:pPr>
        <w:tabs>
          <w:tab w:val="left" w:pos="8098"/>
        </w:tabs>
        <w:ind w:left="0" w:right="373" w:firstLine="0"/>
      </w:pPr>
      <w:r>
        <w:tab/>
      </w:r>
    </w:p>
    <w:p w:rsidR="00202647" w:rsidRDefault="00202647" w:rsidP="00202647">
      <w:pPr>
        <w:tabs>
          <w:tab w:val="left" w:pos="8098"/>
        </w:tabs>
        <w:ind w:left="0" w:right="373" w:firstLine="0"/>
        <w:rPr>
          <w:b/>
          <w:bCs/>
        </w:rPr>
      </w:pPr>
      <w:r>
        <w:rPr>
          <w:b/>
          <w:bCs/>
        </w:rPr>
        <w:t>Secondary (Class 10th)</w:t>
      </w:r>
      <w:r>
        <w:tab/>
      </w:r>
      <w:r>
        <w:rPr>
          <w:b/>
          <w:bCs/>
        </w:rPr>
        <w:t>2020</w:t>
      </w:r>
    </w:p>
    <w:p w:rsidR="00202647" w:rsidRDefault="00565BF5" w:rsidP="00202647">
      <w:pPr>
        <w:tabs>
          <w:tab w:val="left" w:pos="8098"/>
        </w:tabs>
        <w:ind w:left="0" w:right="373" w:firstLine="0"/>
        <w:rPr>
          <w:b/>
          <w:bCs/>
        </w:rPr>
      </w:pPr>
      <w:r>
        <w:t xml:space="preserve">RBSE – Government Senior Secondary School Dinagi </w:t>
      </w:r>
      <w:r w:rsidR="00202647">
        <w:rPr>
          <w:b/>
          <w:bCs/>
        </w:rPr>
        <w:tab/>
        <w:t>Result: 76%</w:t>
      </w:r>
    </w:p>
    <w:p w:rsidR="00B02AC5" w:rsidRDefault="00202647" w:rsidP="00202647">
      <w:pPr>
        <w:tabs>
          <w:tab w:val="left" w:pos="8098"/>
        </w:tabs>
        <w:ind w:left="0" w:right="373" w:firstLine="0"/>
      </w:pPr>
      <w:r>
        <w:rPr>
          <w:noProof/>
        </w:rPr>
        <mc:AlternateContent>
          <mc:Choice Requires="wps">
            <w:drawing>
              <wp:inline distT="0" distB="0" distL="0" distR="0">
                <wp:extent cx="6580955" cy="0"/>
                <wp:effectExtent l="0" t="0" r="10795" b="19050"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095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0955">
                              <a:moveTo>
                                <a:pt x="0" y="0"/>
                              </a:moveTo>
                              <a:lnTo>
                                <a:pt x="6580955" y="0"/>
                              </a:lnTo>
                            </a:path>
                          </a:pathLst>
                        </a:custGeom>
                        <a:ln w="9529" cap="rnd">
                          <a:miter lim="100000"/>
                        </a:ln>
                      </wps:spPr>
                      <wps:style>
                        <a:lnRef idx="1">
                          <a:srgbClr val="8055A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6DA35F4" id="Shape 11" o:spid="_x0000_s1026" style="width:518.2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5809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" path="m,l6580955,e" filled="f" strokecolor="#8055a2" strokeweight=".26469mm">
                <v:stroke miterlimit="1" joinstyle="miter" endcap="round"/>
                <v:path arrowok="t" textboxrect="0,0,6580955,0"/>
                <w10:anchorlock/>
              </v:shape>
            </w:pict>
          </mc:Fallback>
        </mc:AlternateContent>
      </w:r>
    </w:p>
    <w:p w:rsidR="00B02AC5" w:rsidRPr="00FA1004" w:rsidRDefault="00760DE5">
      <w:pPr>
        <w:pStyle w:val="Heading1"/>
        <w:ind w:left="-5"/>
        <w:rPr>
          <w:color w:val="000000" w:themeColor="text1"/>
        </w:rPr>
      </w:pPr>
      <w:r w:rsidRPr="00FA1004">
        <w:rPr>
          <w:color w:val="000000" w:themeColor="text1"/>
        </w:rPr>
        <w:t>ADDITIONAL INFORMATION</w:t>
      </w:r>
    </w:p>
    <w:p w:rsidR="00141B8C" w:rsidRDefault="00760DE5" w:rsidP="006648FC">
      <w:pPr>
        <w:pStyle w:val="ListParagraph"/>
        <w:numPr>
          <w:ilvl w:val="0"/>
          <w:numId w:val="1"/>
        </w:numPr>
        <w:ind w:right="373"/>
      </w:pPr>
      <w:r w:rsidRPr="006648FC">
        <w:rPr>
          <w:b/>
        </w:rPr>
        <w:t>Technical Skills:</w:t>
      </w:r>
      <w:r w:rsidR="00565BF5">
        <w:t xml:space="preserve"> HTML5, CSS3, JavaScript, React.js, </w:t>
      </w:r>
      <w:r w:rsidR="006648FC">
        <w:t>Next.js (</w:t>
      </w:r>
      <w:r w:rsidR="00565BF5">
        <w:t>Good), Node.js, E</w:t>
      </w:r>
      <w:r w:rsidR="006648FC">
        <w:t>xpress.js, MongoDB, MySQL, Git &amp; GitHub.</w:t>
      </w:r>
    </w:p>
    <w:p w:rsidR="006648FC" w:rsidRDefault="006648FC" w:rsidP="006648FC">
      <w:pPr>
        <w:pStyle w:val="ListParagraph"/>
        <w:numPr>
          <w:ilvl w:val="0"/>
          <w:numId w:val="1"/>
        </w:numPr>
        <w:ind w:right="373"/>
      </w:pPr>
      <w:r>
        <w:rPr>
          <w:b/>
        </w:rPr>
        <w:t>Soft</w:t>
      </w:r>
      <w:r w:rsidRPr="006648FC">
        <w:rPr>
          <w:b/>
        </w:rPr>
        <w:t xml:space="preserve"> Skills:</w:t>
      </w:r>
      <w:r>
        <w:t xml:space="preserve"> Teamwork, Communication, Time Management, Time Management, Problem Solving. </w:t>
      </w:r>
    </w:p>
    <w:p w:rsidR="00B02AC5" w:rsidRDefault="00760DE5" w:rsidP="006648FC">
      <w:pPr>
        <w:pStyle w:val="ListParagraph"/>
        <w:numPr>
          <w:ilvl w:val="0"/>
          <w:numId w:val="1"/>
        </w:numPr>
        <w:ind w:right="373"/>
      </w:pPr>
      <w:r w:rsidRPr="006648FC">
        <w:rPr>
          <w:b/>
        </w:rPr>
        <w:t>Languages:</w:t>
      </w:r>
      <w:r w:rsidR="006648FC">
        <w:t xml:space="preserve"> English, Hindi, Marwari.</w:t>
      </w:r>
    </w:p>
    <w:p w:rsidR="00FD2A54" w:rsidRDefault="00760DE5" w:rsidP="00FD2A54">
      <w:pPr>
        <w:pStyle w:val="ListParagraph"/>
        <w:numPr>
          <w:ilvl w:val="0"/>
          <w:numId w:val="1"/>
        </w:numPr>
        <w:ind w:right="373"/>
      </w:pPr>
      <w:r w:rsidRPr="006648FC">
        <w:rPr>
          <w:b/>
        </w:rPr>
        <w:t>Certifications:</w:t>
      </w:r>
      <w:r w:rsidR="006648FC">
        <w:t xml:space="preserve"> Web Designing (Udemy</w:t>
      </w:r>
      <w:r w:rsidR="00FD2A54">
        <w:t xml:space="preserve">  Oct 2023</w:t>
      </w:r>
      <w:r w:rsidR="006648FC">
        <w:t>)</w:t>
      </w:r>
      <w:r w:rsidR="00FD2A54">
        <w:t xml:space="preserve">, </w:t>
      </w:r>
      <w:r w:rsidR="00FD2A54">
        <w:tab/>
      </w:r>
    </w:p>
    <w:p w:rsidR="00FD2A54" w:rsidRDefault="00FD2A54" w:rsidP="00FD2A54">
      <w:pPr>
        <w:tabs>
          <w:tab w:val="left" w:pos="8098"/>
        </w:tabs>
        <w:ind w:left="0" w:right="373" w:firstLine="0"/>
      </w:pPr>
      <w:r>
        <w:rPr>
          <w:noProof/>
        </w:rPr>
        <mc:AlternateContent>
          <mc:Choice Requires="wps">
            <w:drawing>
              <wp:inline distT="0" distB="0" distL="0" distR="0" wp14:anchorId="793FCB97" wp14:editId="1F725220">
                <wp:extent cx="6580955" cy="0"/>
                <wp:effectExtent l="0" t="0" r="10795" b="19050"/>
                <wp:docPr id="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095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0955">
                              <a:moveTo>
                                <a:pt x="0" y="0"/>
                              </a:moveTo>
                              <a:lnTo>
                                <a:pt x="6580955" y="0"/>
                              </a:lnTo>
                            </a:path>
                          </a:pathLst>
                        </a:custGeom>
                        <a:ln w="9529" cap="rnd">
                          <a:miter lim="100000"/>
                        </a:ln>
                      </wps:spPr>
                      <wps:style>
                        <a:lnRef idx="1">
                          <a:srgbClr val="8055A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FB66732" id="Shape 11" o:spid="_x0000_s1026" style="width:518.2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5809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" path="m,l6580955,e" filled="f" strokecolor="#8055a2" strokeweight=".26469mm">
                <v:stroke miterlimit="1" joinstyle="miter" endcap="round"/>
                <v:path arrowok="t" textboxrect="0,0,6580955,0"/>
                <w10:anchorlock/>
              </v:shape>
            </w:pict>
          </mc:Fallback>
        </mc:AlternateContent>
      </w:r>
    </w:p>
    <w:p w:rsidR="00FD2A54" w:rsidRPr="00FA1004" w:rsidRDefault="00FD2A54" w:rsidP="00FD2A54">
      <w:pPr>
        <w:pStyle w:val="Heading1"/>
        <w:ind w:left="-5"/>
        <w:rPr>
          <w:color w:val="000000" w:themeColor="text1"/>
        </w:rPr>
      </w:pPr>
      <w:r w:rsidRPr="00FA1004">
        <w:rPr>
          <w:color w:val="000000" w:themeColor="text1"/>
        </w:rPr>
        <w:t>PROJECTS</w:t>
      </w:r>
    </w:p>
    <w:p w:rsidR="00FD2A54" w:rsidRDefault="00FD2A54" w:rsidP="00FD2A54">
      <w:pPr>
        <w:pStyle w:val="ListParagraph"/>
        <w:numPr>
          <w:ilvl w:val="0"/>
          <w:numId w:val="2"/>
        </w:numPr>
        <w:ind w:right="373"/>
      </w:pPr>
      <w:r>
        <w:rPr>
          <w:b/>
        </w:rPr>
        <w:t>Tour Package Booking Website</w:t>
      </w:r>
      <w:r w:rsidRPr="006648FC">
        <w:rPr>
          <w:b/>
        </w:rPr>
        <w:t>:</w:t>
      </w:r>
      <w:r>
        <w:t xml:space="preserve"> A responsive web application that helps users explore, plan, and book travel packages across multiple destinations. It includes features like package listings, booking </w:t>
      </w:r>
      <w:r>
        <w:t>forms, and AI Chatbot.</w:t>
      </w:r>
    </w:p>
    <w:p w:rsidR="00FD2A54" w:rsidRDefault="00FD2A54" w:rsidP="005B24FF">
      <w:pPr>
        <w:pStyle w:val="ListParagraph"/>
        <w:numPr>
          <w:ilvl w:val="0"/>
          <w:numId w:val="5"/>
        </w:numPr>
        <w:ind w:right="373"/>
      </w:pPr>
      <w:r>
        <w:rPr>
          <w:b/>
        </w:rPr>
        <w:t>Tech Stack:</w:t>
      </w:r>
      <w:r w:rsidR="005B24FF">
        <w:t xml:space="preserve"> HTML5</w:t>
      </w:r>
      <w:r>
        <w:t>, CSS3, JavaScript, React.js, Node.js, Express.js, MongoDB.</w:t>
      </w:r>
    </w:p>
    <w:p w:rsidR="00FD2A54" w:rsidRDefault="00FD2A54" w:rsidP="00FD2A54">
      <w:pPr>
        <w:pStyle w:val="ListParagraph"/>
        <w:numPr>
          <w:ilvl w:val="0"/>
          <w:numId w:val="2"/>
        </w:numPr>
        <w:ind w:right="373"/>
      </w:pPr>
      <w:r w:rsidRPr="00FD2A54">
        <w:rPr>
          <w:b/>
          <w:bCs/>
        </w:rPr>
        <w:t xml:space="preserve">Personal Portfolio Website: </w:t>
      </w:r>
      <w:r>
        <w:t>A</w:t>
      </w:r>
      <w:r w:rsidRPr="00FD2A54">
        <w:rPr>
          <w:b/>
          <w:bCs/>
        </w:rPr>
        <w:t xml:space="preserve"> </w:t>
      </w:r>
      <w:r>
        <w:t>clean and modern portfolio website showcasing personal profile, skills, projects, and contact information. Built with responsive design to ensure usability across devices</w:t>
      </w:r>
      <w:r>
        <w:t>.</w:t>
      </w:r>
    </w:p>
    <w:p w:rsidR="00FD2A54" w:rsidRPr="00FD2A54" w:rsidRDefault="00FD2A54" w:rsidP="005B24FF">
      <w:pPr>
        <w:pStyle w:val="ListParagraph"/>
        <w:numPr>
          <w:ilvl w:val="0"/>
          <w:numId w:val="4"/>
        </w:numPr>
        <w:ind w:right="373"/>
        <w:rPr>
          <w:b/>
          <w:bCs/>
        </w:rPr>
      </w:pPr>
      <w:bookmarkStart w:id="0" w:name="_GoBack"/>
      <w:bookmarkEnd w:id="0"/>
      <w:r>
        <w:rPr>
          <w:b/>
          <w:bCs/>
        </w:rPr>
        <w:t>Tech Stack:</w:t>
      </w:r>
      <w:r>
        <w:t xml:space="preserve"> </w:t>
      </w:r>
      <w:r w:rsidR="005B24FF">
        <w:t>HTML5</w:t>
      </w:r>
      <w:r>
        <w:t>, CSS3, JavaScript, React.js, Node.js, Express.js, MongoDB.</w:t>
      </w:r>
    </w:p>
    <w:sectPr w:rsidR="00FD2A54" w:rsidRPr="00FD2A54">
      <w:pgSz w:w="11910" w:h="16845"/>
      <w:pgMar w:top="1440" w:right="766" w:bottom="1440" w:left="7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34729"/>
    <w:multiLevelType w:val="hybridMultilevel"/>
    <w:tmpl w:val="8240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25265"/>
    <w:multiLevelType w:val="hybridMultilevel"/>
    <w:tmpl w:val="1AB018CE"/>
    <w:lvl w:ilvl="0" w:tplc="17685CB6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32750"/>
    <w:multiLevelType w:val="hybridMultilevel"/>
    <w:tmpl w:val="A302F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9A3866"/>
    <w:multiLevelType w:val="hybridMultilevel"/>
    <w:tmpl w:val="E2126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4068D7"/>
    <w:multiLevelType w:val="hybridMultilevel"/>
    <w:tmpl w:val="A412D730"/>
    <w:lvl w:ilvl="0" w:tplc="7654DE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AC5"/>
    <w:rsid w:val="00083396"/>
    <w:rsid w:val="00141B8C"/>
    <w:rsid w:val="00202647"/>
    <w:rsid w:val="00565BF5"/>
    <w:rsid w:val="005804FD"/>
    <w:rsid w:val="005B24FF"/>
    <w:rsid w:val="006648FC"/>
    <w:rsid w:val="00760DE5"/>
    <w:rsid w:val="00B0256D"/>
    <w:rsid w:val="00B02AC5"/>
    <w:rsid w:val="00FA1004"/>
    <w:rsid w:val="00FD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4A12"/>
  <w15:docId w15:val="{8E7F172D-30E3-4242-9265-B2A77DEC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4" w:lineRule="auto"/>
      <w:ind w:left="161" w:right="151" w:hanging="10"/>
    </w:pPr>
    <w:rPr>
      <w:rFonts w:ascii="Calibri" w:eastAsia="Calibri" w:hAnsi="Calibri" w:cs="Calibri"/>
      <w:color w:val="1E1E1E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0"/>
      <w:ind w:left="10" w:hanging="10"/>
      <w:outlineLvl w:val="0"/>
    </w:pPr>
    <w:rPr>
      <w:rFonts w:ascii="Calibri" w:eastAsia="Calibri" w:hAnsi="Calibri" w:cs="Calibri"/>
      <w:b/>
      <w:color w:val="8055A2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8055A2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0256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83396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083396"/>
    <w:rPr>
      <w:b/>
      <w:bCs/>
    </w:rPr>
  </w:style>
  <w:style w:type="paragraph" w:styleId="ListParagraph">
    <w:name w:val="List Paragraph"/>
    <w:basedOn w:val="Normal"/>
    <w:uiPriority w:val="34"/>
    <w:qFormat/>
    <w:rsid w:val="00565BF5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5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heshsuthar10" TargetMode="External"/><Relationship Id="rId5" Type="http://schemas.openxmlformats.org/officeDocument/2006/relationships/hyperlink" Target="mailto:maheshsuthar10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Purple and White Clean and Professional Resume</vt:lpstr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Purple and White Clean and Professional Resume</dc:title>
  <dc:subject/>
  <dc:creator>Mahesh Suthar</dc:creator>
  <cp:keywords>DAGn47tQoMc,BAFaOpQ27hw,0</cp:keywords>
  <cp:lastModifiedBy>Mahesh Kumar Suthar</cp:lastModifiedBy>
  <cp:revision>8</cp:revision>
  <cp:lastPrinted>2025-05-19T15:55:00Z</cp:lastPrinted>
  <dcterms:created xsi:type="dcterms:W3CDTF">2025-05-19T13:44:00Z</dcterms:created>
  <dcterms:modified xsi:type="dcterms:W3CDTF">2025-05-19T16:01:00Z</dcterms:modified>
</cp:coreProperties>
</file>