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391E5" w14:textId="2F49F860" w:rsidR="007124CC" w:rsidRDefault="007124CC" w:rsidP="00582F2C">
      <w:pPr>
        <w:spacing w:after="0" w:line="300" w:lineRule="auto"/>
        <w:jc w:val="center"/>
        <w:rPr>
          <w:rFonts w:ascii="Times New Roman" w:hAnsi="Times New Roman" w:cs="Times New Roman"/>
          <w:sz w:val="24"/>
          <w:szCs w:val="24"/>
        </w:rPr>
      </w:pPr>
      <w:r>
        <w:rPr>
          <w:rFonts w:ascii="Times New Roman" w:hAnsi="Times New Roman" w:cs="Times New Roman"/>
          <w:b/>
          <w:bCs/>
          <w:sz w:val="24"/>
          <w:szCs w:val="24"/>
        </w:rPr>
        <w:t xml:space="preserve">Prediction of Coastal Flood in Bangladesh using WRF-Hydro Model: A Case Study for Super Cyclone </w:t>
      </w:r>
      <w:proofErr w:type="spellStart"/>
      <w:r w:rsidRPr="00427AC3">
        <w:rPr>
          <w:rFonts w:ascii="Times New Roman" w:hAnsi="Times New Roman" w:cs="Times New Roman"/>
          <w:b/>
          <w:bCs/>
          <w:i/>
          <w:iCs/>
          <w:sz w:val="24"/>
          <w:szCs w:val="24"/>
        </w:rPr>
        <w:t>Amphan</w:t>
      </w:r>
      <w:proofErr w:type="spellEnd"/>
    </w:p>
    <w:p w14:paraId="6298C8B6" w14:textId="66242CE0" w:rsidR="007124CC" w:rsidRDefault="007124CC" w:rsidP="00582F2C">
      <w:pPr>
        <w:spacing w:after="0" w:line="300" w:lineRule="auto"/>
        <w:jc w:val="center"/>
        <w:rPr>
          <w:rFonts w:ascii="Times New Roman" w:hAnsi="Times New Roman" w:cs="Times New Roman"/>
          <w:sz w:val="24"/>
          <w:szCs w:val="24"/>
        </w:rPr>
      </w:pPr>
      <w:r>
        <w:rPr>
          <w:rFonts w:ascii="Times New Roman" w:hAnsi="Times New Roman" w:cs="Times New Roman"/>
          <w:sz w:val="24"/>
          <w:szCs w:val="24"/>
        </w:rPr>
        <w:t xml:space="preserve">Saurav Dey </w:t>
      </w:r>
      <w:proofErr w:type="spellStart"/>
      <w:r>
        <w:rPr>
          <w:rFonts w:ascii="Times New Roman" w:hAnsi="Times New Roman" w:cs="Times New Roman"/>
          <w:sz w:val="24"/>
          <w:szCs w:val="24"/>
        </w:rPr>
        <w:t>Shuvo</w:t>
      </w:r>
      <w:r>
        <w:rPr>
          <w:rFonts w:ascii="Times New Roman" w:hAnsi="Times New Roman" w:cs="Times New Roman"/>
          <w:sz w:val="24"/>
          <w:szCs w:val="24"/>
          <w:vertAlign w:val="superscript"/>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Towhida</w:t>
      </w:r>
      <w:proofErr w:type="spellEnd"/>
      <w:r>
        <w:rPr>
          <w:rFonts w:ascii="Times New Roman" w:hAnsi="Times New Roman" w:cs="Times New Roman"/>
          <w:sz w:val="24"/>
          <w:szCs w:val="24"/>
        </w:rPr>
        <w:t xml:space="preserve"> Rashid</w:t>
      </w:r>
      <w:r>
        <w:rPr>
          <w:rFonts w:ascii="Times New Roman" w:hAnsi="Times New Roman" w:cs="Times New Roman"/>
          <w:sz w:val="24"/>
          <w:szCs w:val="24"/>
          <w:vertAlign w:val="superscript"/>
        </w:rPr>
        <w:t>a</w:t>
      </w:r>
    </w:p>
    <w:p w14:paraId="32DE0BB9" w14:textId="14DA7B86" w:rsidR="007124CC" w:rsidRDefault="007124CC" w:rsidP="00582F2C">
      <w:pPr>
        <w:spacing w:after="0" w:line="300" w:lineRule="auto"/>
        <w:jc w:val="center"/>
        <w:rPr>
          <w:rFonts w:ascii="Times New Roman" w:hAnsi="Times New Roman" w:cs="Times New Roman"/>
          <w:sz w:val="24"/>
          <w:szCs w:val="24"/>
        </w:rPr>
      </w:pPr>
      <w:r>
        <w:rPr>
          <w:rFonts w:ascii="Times New Roman" w:hAnsi="Times New Roman" w:cs="Times New Roman"/>
          <w:sz w:val="24"/>
          <w:szCs w:val="24"/>
          <w:vertAlign w:val="superscript"/>
        </w:rPr>
        <w:t>a</w:t>
      </w:r>
      <w:r>
        <w:rPr>
          <w:rFonts w:ascii="Times New Roman" w:hAnsi="Times New Roman" w:cs="Times New Roman"/>
          <w:sz w:val="24"/>
          <w:szCs w:val="24"/>
        </w:rPr>
        <w:t xml:space="preserve"> Department of Meteorology, University of Dhaka, Dhaka – 1000, Bangladesh.</w:t>
      </w:r>
    </w:p>
    <w:p w14:paraId="5F5257C3" w14:textId="593F2460" w:rsidR="007124CC" w:rsidRDefault="007124CC" w:rsidP="00582F2C">
      <w:pPr>
        <w:spacing w:after="0" w:line="300" w:lineRule="auto"/>
        <w:jc w:val="center"/>
        <w:rPr>
          <w:rFonts w:ascii="Times New Roman" w:hAnsi="Times New Roman" w:cs="Times New Roman"/>
          <w:sz w:val="24"/>
          <w:szCs w:val="24"/>
        </w:rPr>
      </w:pPr>
      <w:r w:rsidRPr="007124CC">
        <w:rPr>
          <w:rFonts w:ascii="Times New Roman" w:hAnsi="Times New Roman" w:cs="Times New Roman"/>
          <w:sz w:val="24"/>
          <w:szCs w:val="24"/>
          <w:vertAlign w:val="superscript"/>
        </w:rPr>
        <w:t>*</w:t>
      </w:r>
      <w:r>
        <w:rPr>
          <w:rFonts w:ascii="Times New Roman" w:hAnsi="Times New Roman" w:cs="Times New Roman"/>
          <w:sz w:val="24"/>
          <w:szCs w:val="24"/>
        </w:rPr>
        <w:t xml:space="preserve">corresponding author: </w:t>
      </w:r>
      <w:r w:rsidRPr="007124CC">
        <w:rPr>
          <w:rFonts w:ascii="Times New Roman" w:hAnsi="Times New Roman" w:cs="Times New Roman"/>
          <w:sz w:val="24"/>
          <w:szCs w:val="24"/>
        </w:rPr>
        <w:t>sauravshuvo@du.ac.bd</w:t>
      </w:r>
      <w:r>
        <w:rPr>
          <w:rFonts w:ascii="Times New Roman" w:hAnsi="Times New Roman" w:cs="Times New Roman"/>
          <w:sz w:val="24"/>
          <w:szCs w:val="24"/>
        </w:rPr>
        <w:t xml:space="preserve"> </w:t>
      </w:r>
    </w:p>
    <w:p w14:paraId="787F5322" w14:textId="77777777" w:rsidR="00582F2C" w:rsidRDefault="00582F2C" w:rsidP="00582F2C">
      <w:pPr>
        <w:spacing w:after="0" w:line="300" w:lineRule="auto"/>
        <w:jc w:val="both"/>
        <w:rPr>
          <w:rFonts w:ascii="Times New Roman" w:hAnsi="Times New Roman" w:cs="Times New Roman"/>
          <w:b/>
          <w:bCs/>
          <w:sz w:val="24"/>
          <w:szCs w:val="24"/>
        </w:rPr>
      </w:pPr>
    </w:p>
    <w:p w14:paraId="34CDB099" w14:textId="4E320A6D" w:rsidR="007124CC" w:rsidRDefault="007124CC" w:rsidP="00582F2C">
      <w:pPr>
        <w:spacing w:after="0" w:line="300" w:lineRule="auto"/>
        <w:jc w:val="both"/>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sidR="00582F2C">
        <w:rPr>
          <w:rFonts w:ascii="Times New Roman" w:hAnsi="Times New Roman" w:cs="Times New Roman"/>
          <w:sz w:val="24"/>
          <w:szCs w:val="24"/>
        </w:rPr>
        <w:t xml:space="preserve">Tropical cyclones are a very common phenomena in Bangladesh. Along with many other hazards associated with the tropical cyclones, coastal flood is a very disastrous one. </w:t>
      </w:r>
      <w:r w:rsidR="001642C3">
        <w:rPr>
          <w:rFonts w:ascii="Times New Roman" w:hAnsi="Times New Roman" w:cs="Times New Roman"/>
          <w:sz w:val="24"/>
          <w:szCs w:val="24"/>
        </w:rPr>
        <w:t xml:space="preserve">Predicting such types of floods are a bit tricky, since </w:t>
      </w:r>
      <w:r w:rsidR="00F06498">
        <w:rPr>
          <w:rFonts w:ascii="Times New Roman" w:hAnsi="Times New Roman" w:cs="Times New Roman"/>
          <w:sz w:val="24"/>
          <w:szCs w:val="24"/>
        </w:rPr>
        <w:t>the coastal regions get usually inundated due to excessive rainfall during the cyclone events. A very common approach for prediction of coastal floods is to simulate the storm surge and then correlate the surge heights to the prescribed heights of water level to be considered as the danger level for declaring a flood event. A novel approach has been tried and tested in this research. The coupled atmospheric-hydrometeorological model, WRF-Hydro, has been utilized to predict the coastal flood in Bangladesh</w:t>
      </w:r>
      <w:r w:rsidR="00427AC3">
        <w:rPr>
          <w:rFonts w:ascii="Times New Roman" w:hAnsi="Times New Roman" w:cs="Times New Roman"/>
          <w:sz w:val="24"/>
          <w:szCs w:val="24"/>
        </w:rPr>
        <w:t xml:space="preserve">; with the case of Super Cyclone </w:t>
      </w:r>
      <w:proofErr w:type="spellStart"/>
      <w:r w:rsidR="00427AC3" w:rsidRPr="00427AC3">
        <w:rPr>
          <w:rFonts w:ascii="Times New Roman" w:hAnsi="Times New Roman" w:cs="Times New Roman"/>
          <w:i/>
          <w:iCs/>
          <w:sz w:val="24"/>
          <w:szCs w:val="24"/>
        </w:rPr>
        <w:t>Amphan</w:t>
      </w:r>
      <w:proofErr w:type="spellEnd"/>
      <w:r w:rsidR="00427AC3">
        <w:rPr>
          <w:rFonts w:ascii="Times New Roman" w:hAnsi="Times New Roman" w:cs="Times New Roman"/>
          <w:sz w:val="24"/>
          <w:szCs w:val="24"/>
        </w:rPr>
        <w:t xml:space="preserve"> being the test case. A simulation period of 168 hours, prior to the landfall of the cyclone, were made. The results show that the model has a gradual increase of accuracy in forecast. The accuracy </w:t>
      </w:r>
      <w:r w:rsidR="002326DC">
        <w:rPr>
          <w:rFonts w:ascii="Times New Roman" w:hAnsi="Times New Roman" w:cs="Times New Roman"/>
          <w:sz w:val="24"/>
          <w:szCs w:val="24"/>
        </w:rPr>
        <w:t>has been found to be</w:t>
      </w:r>
      <w:r w:rsidR="00427AC3">
        <w:rPr>
          <w:rFonts w:ascii="Times New Roman" w:hAnsi="Times New Roman" w:cs="Times New Roman"/>
          <w:sz w:val="24"/>
          <w:szCs w:val="24"/>
        </w:rPr>
        <w:t xml:space="preserve"> </w:t>
      </w:r>
      <w:r w:rsidR="00B7793C">
        <w:rPr>
          <w:rFonts w:ascii="Times New Roman" w:hAnsi="Times New Roman" w:cs="Times New Roman"/>
          <w:sz w:val="24"/>
          <w:szCs w:val="24"/>
        </w:rPr>
        <w:t xml:space="preserve">74%, 79%, 87%, 91% and 94% for 120 hours, 96 hours, 72 hours, 48 hours and 24 hours respectively before the flood activities. </w:t>
      </w:r>
      <w:r w:rsidR="006D2EDF">
        <w:rPr>
          <w:rFonts w:ascii="Times New Roman" w:hAnsi="Times New Roman" w:cs="Times New Roman"/>
          <w:sz w:val="24"/>
          <w:szCs w:val="24"/>
        </w:rPr>
        <w:t xml:space="preserve">The NSE, PBIAS and RSR scores for the simulated results verified that the model performed well for prediction of coastal flood during that time. Therefore, the WRF-Hydro model has a great potential for further uses in future coastal floods owing to the occurrences of tropical cyclones at Bay of Bengal. </w:t>
      </w:r>
    </w:p>
    <w:p w14:paraId="70C6C3F2" w14:textId="14581EA4" w:rsidR="00427819" w:rsidRDefault="00427819" w:rsidP="00582F2C">
      <w:pPr>
        <w:spacing w:after="0" w:line="300" w:lineRule="auto"/>
        <w:jc w:val="both"/>
        <w:rPr>
          <w:rFonts w:ascii="Times New Roman" w:hAnsi="Times New Roman" w:cs="Times New Roman"/>
          <w:sz w:val="24"/>
          <w:szCs w:val="24"/>
        </w:rPr>
      </w:pPr>
    </w:p>
    <w:p w14:paraId="139C39A5" w14:textId="4C6D36FB" w:rsidR="00427819" w:rsidRPr="00427819" w:rsidRDefault="00427819" w:rsidP="00582F2C">
      <w:pPr>
        <w:spacing w:after="0" w:line="300" w:lineRule="auto"/>
        <w:jc w:val="both"/>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Coastal Flood, WRF-Hydro Model, Super Cyclone </w:t>
      </w:r>
      <w:proofErr w:type="spellStart"/>
      <w:r>
        <w:rPr>
          <w:rFonts w:ascii="Times New Roman" w:hAnsi="Times New Roman" w:cs="Times New Roman"/>
          <w:sz w:val="24"/>
          <w:szCs w:val="24"/>
        </w:rPr>
        <w:t>Amphan</w:t>
      </w:r>
      <w:proofErr w:type="spellEnd"/>
      <w:r>
        <w:rPr>
          <w:rFonts w:ascii="Times New Roman" w:hAnsi="Times New Roman" w:cs="Times New Roman"/>
          <w:sz w:val="24"/>
          <w:szCs w:val="24"/>
        </w:rPr>
        <w:t xml:space="preserve">, Forecast Accuracy, NSE. </w:t>
      </w:r>
    </w:p>
    <w:sectPr w:rsidR="00427819" w:rsidRPr="0042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340E9"/>
    <w:multiLevelType w:val="hybridMultilevel"/>
    <w:tmpl w:val="7F42A1D0"/>
    <w:lvl w:ilvl="0" w:tplc="289069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A580D"/>
    <w:multiLevelType w:val="hybridMultilevel"/>
    <w:tmpl w:val="85EE6450"/>
    <w:lvl w:ilvl="0" w:tplc="5AF0FD2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19"/>
    <w:rsid w:val="001642C3"/>
    <w:rsid w:val="002326DC"/>
    <w:rsid w:val="002363CD"/>
    <w:rsid w:val="00271047"/>
    <w:rsid w:val="00376A54"/>
    <w:rsid w:val="00427819"/>
    <w:rsid w:val="00427AC3"/>
    <w:rsid w:val="005608FD"/>
    <w:rsid w:val="00582F2C"/>
    <w:rsid w:val="006D2EDF"/>
    <w:rsid w:val="0070100F"/>
    <w:rsid w:val="007124CC"/>
    <w:rsid w:val="00772B25"/>
    <w:rsid w:val="008D5660"/>
    <w:rsid w:val="00B7793C"/>
    <w:rsid w:val="00C60819"/>
    <w:rsid w:val="00F064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AB65"/>
  <w15:chartTrackingRefBased/>
  <w15:docId w15:val="{AFF4D12C-142C-44CF-829F-E8C9F31D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4CC"/>
    <w:pPr>
      <w:ind w:left="720"/>
      <w:contextualSpacing/>
    </w:pPr>
  </w:style>
  <w:style w:type="character" w:styleId="Hyperlink">
    <w:name w:val="Hyperlink"/>
    <w:basedOn w:val="DefaultParagraphFont"/>
    <w:uiPriority w:val="99"/>
    <w:unhideWhenUsed/>
    <w:rsid w:val="007124CC"/>
    <w:rPr>
      <w:color w:val="0563C1" w:themeColor="hyperlink"/>
      <w:u w:val="single"/>
    </w:rPr>
  </w:style>
  <w:style w:type="character" w:styleId="UnresolvedMention">
    <w:name w:val="Unresolved Mention"/>
    <w:basedOn w:val="DefaultParagraphFont"/>
    <w:uiPriority w:val="99"/>
    <w:semiHidden/>
    <w:unhideWhenUsed/>
    <w:rsid w:val="0071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Dey Shuvo</dc:creator>
  <cp:keywords/>
  <dc:description/>
  <cp:lastModifiedBy>Saurav Dey Shuvo</cp:lastModifiedBy>
  <cp:revision>14</cp:revision>
  <dcterms:created xsi:type="dcterms:W3CDTF">2020-12-13T17:44:00Z</dcterms:created>
  <dcterms:modified xsi:type="dcterms:W3CDTF">2020-12-14T17:52:00Z</dcterms:modified>
</cp:coreProperties>
</file>