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066D5" w:rsidR="00884F07" w:rsidP="57464A59" w:rsidRDefault="00CB350E" w14:paraId="615EBF31" w14:textId="0483A822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57464A59">
        <w:rPr>
          <w:rFonts w:asciiTheme="minorHAnsi" w:hAnsiTheme="minorHAnsi" w:cstheme="minorBidi"/>
          <w:b/>
          <w:bCs/>
          <w:sz w:val="28"/>
          <w:szCs w:val="28"/>
        </w:rPr>
        <w:t>S</w:t>
      </w:r>
      <w:r w:rsidRPr="57464A59" w:rsidR="00884F07">
        <w:rPr>
          <w:rFonts w:asciiTheme="minorHAnsi" w:hAnsiTheme="minorHAnsi" w:cstheme="minorBidi"/>
          <w:b/>
          <w:bCs/>
          <w:sz w:val="28"/>
          <w:szCs w:val="28"/>
        </w:rPr>
        <w:t>oftware components, their function and how the components interact with each other</w:t>
      </w:r>
    </w:p>
    <w:p w:rsidR="57464A59" w:rsidP="57464A59" w:rsidRDefault="57464A59" w14:paraId="52FCF781" w14:textId="7452563B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</w:p>
    <w:p w:rsidR="0A68BE0C" w:rsidP="57464A59" w:rsidRDefault="0A68BE0C" w14:paraId="594AEFAF" w14:textId="02EE8ECD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57464A59">
        <w:rPr>
          <w:rFonts w:asciiTheme="minorHAnsi" w:hAnsiTheme="minorHAnsi" w:cstheme="minorBidi"/>
          <w:b/>
          <w:bCs/>
          <w:sz w:val="28"/>
          <w:szCs w:val="28"/>
        </w:rPr>
        <w:t>CLIENT</w:t>
      </w:r>
    </w:p>
    <w:p w:rsidR="0A68BE0C" w:rsidP="57464A59" w:rsidRDefault="0A68BE0C" w14:paraId="70564D03" w14:textId="47DCD13A">
      <w:pPr>
        <w:rPr>
          <w:rFonts w:asciiTheme="minorHAnsi" w:hAnsiTheme="minorHAnsi" w:cstheme="minorBidi"/>
          <w:b/>
          <w:bCs/>
          <w:sz w:val="28"/>
          <w:szCs w:val="28"/>
        </w:rPr>
      </w:pPr>
      <w:r w:rsidRPr="57464A59">
        <w:rPr>
          <w:rFonts w:asciiTheme="minorHAnsi" w:hAnsiTheme="minorHAnsi" w:cstheme="minorBidi"/>
          <w:b/>
          <w:bCs/>
          <w:sz w:val="28"/>
          <w:szCs w:val="28"/>
        </w:rPr>
        <w:t>Survey;</w:t>
      </w:r>
    </w:p>
    <w:p w:rsidR="0A68BE0C" w:rsidP="57464A59" w:rsidRDefault="0A68BE0C" w14:paraId="61571BED" w14:textId="7D04CFD2">
      <w:r w:rsidRPr="57464A59">
        <w:rPr>
          <w:rFonts w:asciiTheme="minorHAnsi" w:hAnsiTheme="minorHAnsi" w:cstheme="minorBidi"/>
          <w:b/>
          <w:bCs/>
          <w:sz w:val="28"/>
          <w:szCs w:val="28"/>
        </w:rPr>
        <w:t xml:space="preserve"> </w:t>
      </w:r>
    </w:p>
    <w:p w:rsidR="0A68BE0C" w:rsidP="57464A59" w:rsidRDefault="0A68BE0C" w14:paraId="05CA3DA1" w14:textId="2803F6F6">
      <w:pPr>
        <w:rPr>
          <w:rFonts w:asciiTheme="minorHAnsi" w:hAnsiTheme="minorHAnsi" w:cstheme="minorBidi"/>
          <w:sz w:val="28"/>
          <w:szCs w:val="28"/>
        </w:rPr>
      </w:pPr>
      <w:r w:rsidRPr="57464A59">
        <w:rPr>
          <w:rFonts w:asciiTheme="minorHAnsi" w:hAnsiTheme="minorHAnsi" w:cstheme="minorBidi"/>
          <w:b/>
          <w:bCs/>
          <w:sz w:val="28"/>
          <w:szCs w:val="28"/>
        </w:rPr>
        <w:t>ClientContext</w:t>
      </w:r>
    </w:p>
    <w:p w:rsidR="0A68BE0C" w:rsidP="57464A59" w:rsidRDefault="0A68BE0C" w14:paraId="753D638D" w14:textId="146A6B56">
      <w:pPr>
        <w:rPr>
          <w:rFonts w:asciiTheme="minorHAnsi" w:hAnsiTheme="minorHAnsi" w:cstheme="minorBidi"/>
          <w:sz w:val="28"/>
          <w:szCs w:val="28"/>
        </w:rPr>
      </w:pPr>
      <w:r w:rsidRPr="57464A59">
        <w:rPr>
          <w:rFonts w:asciiTheme="minorHAnsi" w:hAnsiTheme="minorHAnsi" w:cstheme="minorBidi"/>
          <w:sz w:val="28"/>
          <w:szCs w:val="28"/>
        </w:rPr>
        <w:t>- Handles client wide state management</w:t>
      </w:r>
    </w:p>
    <w:p w:rsidR="0A68BE0C" w:rsidP="57464A59" w:rsidRDefault="0A68BE0C" w14:paraId="050FCB9F" w14:textId="5918C507">
      <w:pPr>
        <w:rPr>
          <w:rFonts w:asciiTheme="minorHAnsi" w:hAnsiTheme="minorHAnsi" w:cstheme="minorBidi"/>
          <w:sz w:val="28"/>
          <w:szCs w:val="28"/>
        </w:rPr>
      </w:pPr>
      <w:r w:rsidRPr="57464A59">
        <w:rPr>
          <w:rFonts w:asciiTheme="minorHAnsi" w:hAnsiTheme="minorHAnsi" w:cstheme="minorBidi"/>
          <w:sz w:val="28"/>
          <w:szCs w:val="28"/>
        </w:rPr>
        <w:t>- Fetch survey from firebase</w:t>
      </w:r>
    </w:p>
    <w:p w:rsidR="0A68BE0C" w:rsidP="57464A59" w:rsidRDefault="0A68BE0C" w14:paraId="28B98312" w14:textId="1BD3A916">
      <w:pPr>
        <w:rPr>
          <w:rFonts w:asciiTheme="minorHAnsi" w:hAnsiTheme="minorHAnsi" w:cstheme="minorBidi"/>
          <w:sz w:val="28"/>
          <w:szCs w:val="28"/>
        </w:rPr>
      </w:pPr>
      <w:r w:rsidRPr="57464A59">
        <w:rPr>
          <w:rFonts w:asciiTheme="minorHAnsi" w:hAnsiTheme="minorHAnsi" w:cstheme="minorBidi"/>
          <w:sz w:val="28"/>
          <w:szCs w:val="28"/>
        </w:rPr>
        <w:t>- Find the last activity where all responses are valid</w:t>
      </w:r>
    </w:p>
    <w:p w:rsidR="0A68BE0C" w:rsidP="57464A59" w:rsidRDefault="0A68BE0C" w14:paraId="1CC1B19D" w14:textId="0266C0E0">
      <w:pPr>
        <w:rPr>
          <w:rFonts w:asciiTheme="minorHAnsi" w:hAnsiTheme="minorHAnsi" w:cstheme="minorBidi"/>
          <w:sz w:val="28"/>
          <w:szCs w:val="28"/>
        </w:rPr>
      </w:pPr>
      <w:r w:rsidRPr="57464A59">
        <w:rPr>
          <w:rFonts w:asciiTheme="minorHAnsi" w:hAnsiTheme="minorHAnsi" w:cstheme="minorBidi"/>
          <w:sz w:val="28"/>
          <w:szCs w:val="28"/>
        </w:rPr>
        <w:t>- Get current activity response. If activity doesn’t have answer generate empty response.</w:t>
      </w:r>
    </w:p>
    <w:p w:rsidR="0A68BE0C" w:rsidP="57464A59" w:rsidRDefault="0A68BE0C" w14:paraId="0EEB788A" w14:textId="32604647">
      <w:r w:rsidRPr="57464A59">
        <w:rPr>
          <w:rFonts w:asciiTheme="minorHAnsi" w:hAnsiTheme="minorHAnsi" w:cstheme="minorBidi"/>
          <w:b/>
          <w:bCs/>
          <w:sz w:val="28"/>
          <w:szCs w:val="28"/>
        </w:rPr>
        <w:t xml:space="preserve"> </w:t>
      </w:r>
    </w:p>
    <w:p w:rsidR="0A68BE0C" w:rsidP="57464A59" w:rsidRDefault="0A68BE0C" w14:paraId="400F34E6" w14:textId="1A6835B8">
      <w:r w:rsidRPr="57464A59">
        <w:rPr>
          <w:rFonts w:asciiTheme="minorHAnsi" w:hAnsiTheme="minorHAnsi" w:cstheme="minorBidi"/>
          <w:b/>
          <w:bCs/>
          <w:sz w:val="28"/>
          <w:szCs w:val="28"/>
        </w:rPr>
        <w:t>SurveyContent</w:t>
      </w:r>
    </w:p>
    <w:p w:rsidR="0A68BE0C" w:rsidP="57464A59" w:rsidRDefault="0A68BE0C" w14:paraId="736789F1" w14:textId="42E69CB3">
      <w:pPr>
        <w:rPr>
          <w:rFonts w:asciiTheme="minorHAnsi" w:hAnsiTheme="minorHAnsi" w:cstheme="minorBidi"/>
          <w:sz w:val="28"/>
          <w:szCs w:val="28"/>
        </w:rPr>
      </w:pPr>
      <w:r w:rsidRPr="57464A59">
        <w:rPr>
          <w:rFonts w:asciiTheme="minorHAnsi" w:hAnsiTheme="minorHAnsi" w:cstheme="minorBidi"/>
          <w:sz w:val="28"/>
          <w:szCs w:val="28"/>
        </w:rPr>
        <w:t>- Component common to survey page only</w:t>
      </w:r>
    </w:p>
    <w:p w:rsidR="0A68BE0C" w:rsidP="57464A59" w:rsidRDefault="0A68BE0C" w14:paraId="584B7003" w14:textId="5F3F9967">
      <w:pPr>
        <w:rPr>
          <w:rFonts w:asciiTheme="minorHAnsi" w:hAnsiTheme="minorHAnsi" w:cstheme="minorBidi"/>
          <w:sz w:val="28"/>
          <w:szCs w:val="28"/>
        </w:rPr>
      </w:pPr>
      <w:r w:rsidRPr="57464A59">
        <w:rPr>
          <w:rFonts w:asciiTheme="minorHAnsi" w:hAnsiTheme="minorHAnsi" w:cstheme="minorBidi"/>
          <w:sz w:val="28"/>
          <w:szCs w:val="28"/>
        </w:rPr>
        <w:t>- Display the questions and pre-populate data based on answer fetched from db if any.</w:t>
      </w:r>
    </w:p>
    <w:p w:rsidR="0A68BE0C" w:rsidP="57464A59" w:rsidRDefault="0A68BE0C" w14:paraId="7C0E5D0A" w14:textId="5C2ADAEB">
      <w:pPr>
        <w:rPr>
          <w:rFonts w:asciiTheme="minorHAnsi" w:hAnsiTheme="minorHAnsi" w:cstheme="minorBidi"/>
          <w:sz w:val="28"/>
          <w:szCs w:val="28"/>
        </w:rPr>
      </w:pPr>
      <w:r w:rsidRPr="57464A59">
        <w:rPr>
          <w:rFonts w:asciiTheme="minorHAnsi" w:hAnsiTheme="minorHAnsi" w:cstheme="minorBidi"/>
          <w:sz w:val="28"/>
          <w:szCs w:val="28"/>
        </w:rPr>
        <w:t>- Update current answer when user selects a response or adds comment</w:t>
      </w:r>
    </w:p>
    <w:p w:rsidR="0A68BE0C" w:rsidP="57464A59" w:rsidRDefault="0A68BE0C" w14:paraId="4F351350" w14:textId="5D03390E">
      <w:r w:rsidRPr="57464A59">
        <w:rPr>
          <w:rFonts w:asciiTheme="minorHAnsi" w:hAnsiTheme="minorHAnsi" w:cstheme="minorBidi"/>
          <w:b/>
          <w:bCs/>
          <w:sz w:val="28"/>
          <w:szCs w:val="28"/>
        </w:rPr>
        <w:t xml:space="preserve"> </w:t>
      </w:r>
    </w:p>
    <w:p w:rsidR="0A68BE0C" w:rsidP="57464A59" w:rsidRDefault="0A68BE0C" w14:paraId="1D008973" w14:textId="1CB1362B">
      <w:r w:rsidRPr="57464A59">
        <w:rPr>
          <w:rFonts w:asciiTheme="minorHAnsi" w:hAnsiTheme="minorHAnsi" w:cstheme="minorBidi"/>
          <w:b/>
          <w:bCs/>
          <w:sz w:val="28"/>
          <w:szCs w:val="28"/>
        </w:rPr>
        <w:t>SummaryContent</w:t>
      </w:r>
    </w:p>
    <w:p w:rsidR="0A68BE0C" w:rsidP="57464A59" w:rsidRDefault="0A68BE0C" w14:paraId="51D127CA" w14:textId="42C9E0BB">
      <w:pPr>
        <w:rPr>
          <w:rFonts w:asciiTheme="minorHAnsi" w:hAnsiTheme="minorHAnsi" w:cstheme="minorBidi"/>
          <w:sz w:val="28"/>
          <w:szCs w:val="28"/>
        </w:rPr>
      </w:pPr>
      <w:r w:rsidRPr="57464A59">
        <w:rPr>
          <w:rFonts w:asciiTheme="minorHAnsi" w:hAnsiTheme="minorHAnsi" w:cstheme="minorBidi"/>
          <w:sz w:val="28"/>
          <w:szCs w:val="28"/>
        </w:rPr>
        <w:t>- Component for Summary</w:t>
      </w:r>
    </w:p>
    <w:p w:rsidR="0A68BE0C" w:rsidP="57464A59" w:rsidRDefault="0A68BE0C" w14:paraId="7CA8114E" w14:textId="1A5D4FDB">
      <w:pPr>
        <w:rPr>
          <w:rFonts w:asciiTheme="minorHAnsi" w:hAnsiTheme="minorHAnsi" w:cstheme="minorBidi"/>
          <w:sz w:val="28"/>
          <w:szCs w:val="28"/>
        </w:rPr>
      </w:pPr>
      <w:r w:rsidRPr="57464A59">
        <w:rPr>
          <w:rFonts w:asciiTheme="minorHAnsi" w:hAnsiTheme="minorHAnsi" w:cstheme="minorBidi"/>
          <w:sz w:val="28"/>
          <w:szCs w:val="28"/>
        </w:rPr>
        <w:t>- Reads the activity responses from ClientContext and displays this data.</w:t>
      </w:r>
    </w:p>
    <w:p w:rsidR="0A68BE0C" w:rsidP="57464A59" w:rsidRDefault="0A68BE0C" w14:paraId="7256578C" w14:textId="3D91D34D">
      <w:r w:rsidRPr="57464A59">
        <w:rPr>
          <w:rFonts w:asciiTheme="minorHAnsi" w:hAnsiTheme="minorHAnsi" w:cstheme="minorBidi"/>
          <w:b/>
          <w:bCs/>
          <w:sz w:val="28"/>
          <w:szCs w:val="28"/>
        </w:rPr>
        <w:t xml:space="preserve"> </w:t>
      </w:r>
    </w:p>
    <w:p w:rsidR="0A68BE0C" w:rsidP="57464A59" w:rsidRDefault="0A68BE0C" w14:paraId="6B20B191" w14:textId="4C59D86A">
      <w:r w:rsidRPr="57464A59">
        <w:rPr>
          <w:rFonts w:asciiTheme="minorHAnsi" w:hAnsiTheme="minorHAnsi" w:cstheme="minorBidi"/>
          <w:b/>
          <w:bCs/>
          <w:sz w:val="28"/>
          <w:szCs w:val="28"/>
        </w:rPr>
        <w:t>SurveyComplete</w:t>
      </w:r>
    </w:p>
    <w:p w:rsidR="0A68BE0C" w:rsidP="57464A59" w:rsidRDefault="0A68BE0C" w14:paraId="4F512EAE" w14:textId="76252E2B">
      <w:pPr>
        <w:rPr>
          <w:rFonts w:asciiTheme="minorHAnsi" w:hAnsiTheme="minorHAnsi" w:cstheme="minorBidi"/>
          <w:b/>
          <w:bCs/>
          <w:sz w:val="28"/>
          <w:szCs w:val="28"/>
        </w:rPr>
      </w:pPr>
      <w:r w:rsidRPr="57464A59">
        <w:rPr>
          <w:rFonts w:asciiTheme="minorHAnsi" w:hAnsiTheme="minorHAnsi" w:cstheme="minorBidi"/>
          <w:b/>
          <w:bCs/>
          <w:sz w:val="28"/>
          <w:szCs w:val="28"/>
        </w:rPr>
        <w:t xml:space="preserve">- </w:t>
      </w:r>
      <w:r w:rsidRPr="57464A59">
        <w:rPr>
          <w:rFonts w:asciiTheme="minorHAnsi" w:hAnsiTheme="minorHAnsi" w:cstheme="minorBidi"/>
          <w:sz w:val="28"/>
          <w:szCs w:val="28"/>
        </w:rPr>
        <w:t>Component for Survey complete screen.</w:t>
      </w:r>
    </w:p>
    <w:p w:rsidR="0A68BE0C" w:rsidP="57464A59" w:rsidRDefault="0A68BE0C" w14:paraId="6DE1EBA5" w14:textId="2303C57E">
      <w:pPr>
        <w:rPr>
          <w:rFonts w:asciiTheme="minorHAnsi" w:hAnsiTheme="minorHAnsi" w:cstheme="minorBidi"/>
          <w:sz w:val="28"/>
          <w:szCs w:val="28"/>
        </w:rPr>
      </w:pPr>
      <w:r w:rsidRPr="57464A59">
        <w:rPr>
          <w:rFonts w:asciiTheme="minorHAnsi" w:hAnsiTheme="minorHAnsi" w:cstheme="minorBidi"/>
          <w:sz w:val="28"/>
          <w:szCs w:val="28"/>
        </w:rPr>
        <w:t>- Uses the same logic as SummaryContent to create the pdf content.</w:t>
      </w:r>
    </w:p>
    <w:p w:rsidRPr="009066D5" w:rsidR="00884F07" w:rsidRDefault="00884F07" w14:paraId="7D3A2250" w14:textId="77777777">
      <w:pPr>
        <w:rPr>
          <w:rFonts w:asciiTheme="minorHAnsi" w:hAnsiTheme="minorHAnsi" w:cstheme="minorBidi"/>
        </w:rPr>
      </w:pPr>
    </w:p>
    <w:p w:rsidR="4658DC7D" w:rsidP="4658DC7D" w:rsidRDefault="4658DC7D" w14:paraId="00C3CFD5" w14:textId="1EECAA28">
      <w:pPr>
        <w:rPr>
          <w:rFonts w:asciiTheme="minorHAnsi" w:hAnsiTheme="minorHAnsi" w:cstheme="minorBidi"/>
        </w:rPr>
      </w:pPr>
    </w:p>
    <w:p w:rsidRPr="009066D5" w:rsidR="00884F07" w:rsidP="00884F07" w:rsidRDefault="00884F07" w14:paraId="4FECE875" w14:textId="77777777">
      <w:pPr>
        <w:rPr>
          <w:rFonts w:asciiTheme="minorHAnsi" w:hAnsiTheme="minorHAnsi" w:cstheme="minorHAnsi"/>
          <w:b/>
          <w:bCs/>
        </w:rPr>
      </w:pPr>
    </w:p>
    <w:p w:rsidRPr="009066D5" w:rsidR="00884F07" w:rsidP="00884F07" w:rsidRDefault="00884F07" w14:paraId="365BD644" w14:textId="780E5C68">
      <w:pPr>
        <w:rPr>
          <w:rFonts w:asciiTheme="minorHAnsi" w:hAnsiTheme="minorHAnsi" w:cstheme="minorHAnsi"/>
          <w:b/>
          <w:bCs/>
        </w:rPr>
      </w:pPr>
      <w:r w:rsidRPr="009066D5">
        <w:rPr>
          <w:rFonts w:asciiTheme="minorHAnsi" w:hAnsiTheme="minorHAnsi" w:cstheme="minorHAnsi"/>
          <w:b/>
          <w:bCs/>
        </w:rPr>
        <w:t>Dashboard:</w:t>
      </w:r>
    </w:p>
    <w:p w:rsidRPr="009066D5" w:rsidR="00884F07" w:rsidP="00884F07" w:rsidRDefault="00884F07" w14:paraId="7286D717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Components</w:t>
      </w: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p w:rsidRPr="009066D5" w:rsidR="00884F07" w:rsidP="00884F07" w:rsidRDefault="00884F07" w14:paraId="39F673B5" w14:textId="7777777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ClinicianContext:</w:t>
      </w:r>
      <w:r w:rsidRPr="009066D5">
        <w:rPr>
          <w:rFonts w:asciiTheme="minorHAnsi" w:hAnsiTheme="minorHAnsi" w:cstheme="minorHAnsi"/>
          <w:color w:val="1F1F1F"/>
        </w:rPr>
        <w:t> Provides the current breakpoint (desktop or mobile) to other components.</w:t>
      </w:r>
    </w:p>
    <w:p w:rsidRPr="009066D5" w:rsidR="00884F07" w:rsidP="00884F07" w:rsidRDefault="00884F07" w14:paraId="3EC1C53D" w14:textId="7777777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useSnackbarContext:</w:t>
      </w:r>
      <w:r w:rsidRPr="009066D5">
        <w:rPr>
          <w:rFonts w:asciiTheme="minorHAnsi" w:hAnsiTheme="minorHAnsi" w:cstheme="minorHAnsi"/>
          <w:color w:val="1F1F1F"/>
        </w:rPr>
        <w:t> Provides methods to display snackbar notifications.</w:t>
      </w:r>
    </w:p>
    <w:p w:rsidRPr="009066D5" w:rsidR="00884F07" w:rsidP="00884F07" w:rsidRDefault="00884F07" w14:paraId="2AB890E0" w14:textId="7777777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Router:</w:t>
      </w:r>
      <w:r w:rsidRPr="009066D5">
        <w:rPr>
          <w:rFonts w:asciiTheme="minorHAnsi" w:hAnsiTheme="minorHAnsi" w:cstheme="minorHAnsi"/>
          <w:color w:val="1F1F1F"/>
        </w:rPr>
        <w:t> Handles navigation between different pages.</w:t>
      </w:r>
    </w:p>
    <w:p w:rsidRPr="009066D5" w:rsidR="00884F07" w:rsidP="00884F07" w:rsidRDefault="00884F07" w14:paraId="059AA171" w14:textId="7777777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ClinicianRepo:</w:t>
      </w:r>
      <w:r w:rsidRPr="009066D5">
        <w:rPr>
          <w:rFonts w:asciiTheme="minorHAnsi" w:hAnsiTheme="minorHAnsi" w:cstheme="minorHAnsi"/>
          <w:color w:val="1F1F1F"/>
        </w:rPr>
        <w:t> Provides functions to fetch data from the "Organization" and "Clinician" collections in Firestore.</w:t>
      </w:r>
    </w:p>
    <w:p w:rsidRPr="009066D5" w:rsidR="00884F07" w:rsidP="00884F07" w:rsidRDefault="00884F07" w14:paraId="18302B25" w14:textId="7777777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Firebase:</w:t>
      </w:r>
      <w:r w:rsidRPr="009066D5">
        <w:rPr>
          <w:rFonts w:asciiTheme="minorHAnsi" w:hAnsiTheme="minorHAnsi" w:cstheme="minorHAnsi"/>
          <w:color w:val="1F1F1F"/>
        </w:rPr>
        <w:t> Provides access to Firestore database.</w:t>
      </w:r>
    </w:p>
    <w:p w:rsidRPr="009066D5" w:rsidR="00884F07" w:rsidP="00884F07" w:rsidRDefault="00884F07" w14:paraId="0AF3DBAC" w14:textId="7777777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SurveysListDataCompleted, SurveysListDataInProgress, SurveysListDataPending:</w:t>
      </w:r>
      <w:r w:rsidRPr="009066D5">
        <w:rPr>
          <w:rFonts w:asciiTheme="minorHAnsi" w:hAnsiTheme="minorHAnsi" w:cstheme="minorHAnsi"/>
          <w:color w:val="1F1F1F"/>
        </w:rPr>
        <w:t> Stores survey data for completed, in-progress, and pending surveys, respectively.</w:t>
      </w:r>
    </w:p>
    <w:p w:rsidRPr="009066D5" w:rsidR="00884F07" w:rsidP="00884F07" w:rsidRDefault="00884F07" w14:paraId="483F15EC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Functions</w:t>
      </w: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p w:rsidRPr="009066D5" w:rsidR="00884F07" w:rsidP="00884F07" w:rsidRDefault="00884F07" w14:paraId="3738E0AB" w14:textId="77777777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fetchData:</w:t>
      </w:r>
    </w:p>
    <w:p w:rsidRPr="009066D5" w:rsidR="00884F07" w:rsidP="00884F07" w:rsidRDefault="00884F07" w14:paraId="1C0FC31C" w14:textId="77777777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Retrieves information about the clinician's surveys from Firestore.</w:t>
      </w:r>
    </w:p>
    <w:p w:rsidRPr="009066D5" w:rsidR="00884F07" w:rsidP="00884F07" w:rsidRDefault="00884F07" w14:paraId="23BCCB7C" w14:textId="77777777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Updates state variables with the retrieved data.</w:t>
      </w:r>
    </w:p>
    <w:p w:rsidRPr="009066D5" w:rsidR="00884F07" w:rsidP="00884F07" w:rsidRDefault="00884F07" w14:paraId="1CD7245F" w14:textId="77777777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addClientButtonClick:</w:t>
      </w:r>
    </w:p>
    <w:p w:rsidRPr="009066D5" w:rsidR="00884F07" w:rsidP="00884F07" w:rsidRDefault="00884F07" w14:paraId="049B1F91" w14:textId="77777777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Triggers navigation to the "Add New Client" page.</w:t>
      </w:r>
    </w:p>
    <w:p w:rsidRPr="009066D5" w:rsidR="00884F07" w:rsidP="00884F07" w:rsidRDefault="00884F07" w14:paraId="4E16A2FD" w14:textId="77777777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viewAllClickHandler:</w:t>
      </w:r>
    </w:p>
    <w:p w:rsidRPr="009066D5" w:rsidR="00884F07" w:rsidP="00884F07" w:rsidRDefault="00884F07" w14:paraId="5577AF48" w14:textId="77777777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Triggers navigation to the "All Questionnaires" page with a query parameter specifying the desired survey status.</w:t>
      </w:r>
    </w:p>
    <w:p w:rsidRPr="009066D5" w:rsidR="00884F07" w:rsidP="00884F07" w:rsidRDefault="00884F07" w14:paraId="6B8C4228" w14:textId="77777777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reloadPageData:</w:t>
      </w:r>
    </w:p>
    <w:p w:rsidRPr="009066D5" w:rsidR="00884F07" w:rsidP="00884F07" w:rsidRDefault="00884F07" w14:paraId="7ED2F309" w14:textId="77777777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Refetches data from Firestore and updates the UI.</w:t>
      </w:r>
    </w:p>
    <w:p w:rsidRPr="009066D5" w:rsidR="00884F07" w:rsidP="00884F07" w:rsidRDefault="00884F07" w14:paraId="7DC29FDE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Component interactions</w:t>
      </w: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p w:rsidRPr="009066D5" w:rsidR="00884F07" w:rsidP="00884F07" w:rsidRDefault="00884F07" w14:paraId="2E7C14BD" w14:textId="77777777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ClinicianContext is accessed by the Dashboard component to determine the layout.</w:t>
      </w:r>
    </w:p>
    <w:p w:rsidRPr="009066D5" w:rsidR="00884F07" w:rsidP="00884F07" w:rsidRDefault="00884F07" w14:paraId="693471B2" w14:textId="77777777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Router is used by Dashboard and SurveyCards components to navigate between pages.</w:t>
      </w:r>
    </w:p>
    <w:p w:rsidRPr="009066D5" w:rsidR="00884F07" w:rsidP="00884F07" w:rsidRDefault="00884F07" w14:paraId="1BFAAE1B" w14:textId="77777777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lastRenderedPageBreak/>
        <w:t>ClinicianRepo is used by Dashboard and SurveyCards components to fetch data from Firestore.</w:t>
      </w:r>
    </w:p>
    <w:p w:rsidRPr="009066D5" w:rsidR="00884F07" w:rsidP="00884F07" w:rsidRDefault="00884F07" w14:paraId="7AF5FF9F" w14:textId="77777777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Firebase is used by ClinicianRepo to connect to the database.</w:t>
      </w:r>
    </w:p>
    <w:p w:rsidRPr="009066D5" w:rsidR="00884F07" w:rsidP="00884F07" w:rsidRDefault="00884F07" w14:paraId="4A5C7158" w14:textId="77777777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SurveysListDataCompleted, SurveysListDataInProgress, and SurveysListDataPending are used by the SurveyCards component to display survey information.</w:t>
      </w:r>
    </w:p>
    <w:p w:rsidRPr="009066D5" w:rsidR="00884F07" w:rsidP="00884F07" w:rsidRDefault="00884F07" w14:paraId="57751D1A" w14:textId="77777777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SnackbarContext is used by the Dashboard component to display error messages.</w:t>
      </w:r>
    </w:p>
    <w:p w:rsidRPr="009066D5" w:rsidR="00884F07" w:rsidP="00884F07" w:rsidRDefault="00884F07" w14:paraId="42EA4A02" w14:textId="77777777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Button components trigger functions like addClientButtonClick and viewAllClickHandler.</w:t>
      </w:r>
    </w:p>
    <w:p w:rsidRPr="009066D5" w:rsidR="00884F07" w:rsidP="00884F07" w:rsidRDefault="00884F07" w14:paraId="31260738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i/>
          <w:iCs/>
          <w:color w:val="1F1F1F"/>
          <w:u w:val="single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Data flow:</w:t>
      </w:r>
    </w:p>
    <w:p w:rsidRPr="009066D5" w:rsidR="00884F07" w:rsidP="00884F07" w:rsidRDefault="00884F07" w14:paraId="1AEFB6AE" w14:textId="77777777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Data is fetched from Firestore by the ClinicianRepo and stored in state variables.</w:t>
      </w:r>
    </w:p>
    <w:p w:rsidRPr="009066D5" w:rsidR="00884F07" w:rsidP="00884F07" w:rsidRDefault="00884F07" w14:paraId="793FE1B0" w14:textId="77777777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The SurveyCards component reads the survey data from state variables and renders the UI.</w:t>
      </w:r>
    </w:p>
    <w:p w:rsidRPr="009066D5" w:rsidR="00884F07" w:rsidP="00884F07" w:rsidRDefault="00884F07" w14:paraId="22C20AC9" w14:textId="77777777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User interacts with buttons, triggering functions like addClientButtonClick and viewAllClickHandler.</w:t>
      </w:r>
    </w:p>
    <w:p w:rsidRPr="009066D5" w:rsidR="00884F07" w:rsidP="00884F07" w:rsidRDefault="00884F07" w14:paraId="09247F70" w14:textId="77777777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These functions update state variables or navigate to other pages.</w:t>
      </w:r>
    </w:p>
    <w:p w:rsidRPr="009066D5" w:rsidR="00884F07" w:rsidP="00884F07" w:rsidRDefault="00884F07" w14:paraId="5839AAED" w14:textId="77777777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Changes in state variables cause the UI to be updated accordingly.</w:t>
      </w:r>
    </w:p>
    <w:p w:rsidRPr="009066D5" w:rsidR="00884F07" w:rsidP="00884F07" w:rsidRDefault="00884F07" w14:paraId="375F2BA0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i/>
          <w:iCs/>
          <w:color w:val="1F1F1F"/>
          <w:u w:val="single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Overall functionality:</w:t>
      </w:r>
    </w:p>
    <w:p w:rsidRPr="009066D5" w:rsidR="00884F07" w:rsidP="00884F07" w:rsidRDefault="00884F07" w14:paraId="591977AF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The Clinician Dashboard displays information about the clinician's surveys, including completed, in-progress, and pending surveys. It allows the clinician to add new clients and view all surveys for a specific status.</w:t>
      </w:r>
    </w:p>
    <w:p w:rsidRPr="009066D5" w:rsidR="00884F07" w:rsidP="00884F07" w:rsidRDefault="00884F07" w14:paraId="23146DFD" w14:textId="06F8371D">
      <w:pPr>
        <w:rPr>
          <w:rFonts w:asciiTheme="minorHAnsi" w:hAnsiTheme="minorHAnsi" w:cstheme="minorHAnsi"/>
        </w:rPr>
      </w:pPr>
    </w:p>
    <w:p w:rsidRPr="009066D5" w:rsidR="00884F07" w:rsidP="00884F07" w:rsidRDefault="00884F07" w14:paraId="3097D851" w14:textId="77777777">
      <w:pPr>
        <w:rPr>
          <w:rFonts w:asciiTheme="minorHAnsi" w:hAnsiTheme="minorHAnsi" w:cstheme="minorHAnsi"/>
          <w:b/>
          <w:bCs/>
        </w:rPr>
      </w:pPr>
    </w:p>
    <w:p w:rsidRPr="009066D5" w:rsidR="00884F07" w:rsidP="00884F07" w:rsidRDefault="00884F07" w14:paraId="10FC73CD" w14:textId="1EEF8A78">
      <w:pPr>
        <w:rPr>
          <w:rFonts w:asciiTheme="minorHAnsi" w:hAnsiTheme="minorHAnsi" w:cstheme="minorHAnsi"/>
          <w:b/>
          <w:bCs/>
        </w:rPr>
      </w:pPr>
      <w:r w:rsidRPr="009066D5">
        <w:rPr>
          <w:rFonts w:asciiTheme="minorHAnsi" w:hAnsiTheme="minorHAnsi" w:cstheme="minorHAnsi"/>
          <w:b/>
          <w:bCs/>
        </w:rPr>
        <w:t>All-Questionnaires:</w:t>
      </w:r>
    </w:p>
    <w:p w:rsidRPr="009066D5" w:rsidR="00786F06" w:rsidP="00786F06" w:rsidRDefault="00786F06" w14:paraId="7B95C7D1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Components</w:t>
      </w: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p w:rsidRPr="009066D5" w:rsidR="00786F06" w:rsidP="00786F06" w:rsidRDefault="00786F06" w14:paraId="3C1F96D6" w14:textId="7777777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Container:</w:t>
      </w:r>
      <w:r w:rsidRPr="009066D5">
        <w:rPr>
          <w:rFonts w:asciiTheme="minorHAnsi" w:hAnsiTheme="minorHAnsi" w:cstheme="minorHAnsi"/>
          <w:color w:val="1F1F1F"/>
        </w:rPr>
        <w:t> Main container for the All Questionnaires page.</w:t>
      </w:r>
    </w:p>
    <w:p w:rsidRPr="009066D5" w:rsidR="00786F06" w:rsidP="00786F06" w:rsidRDefault="00786F06" w14:paraId="22EA579A" w14:textId="7777777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InnerContainer:</w:t>
      </w:r>
      <w:r w:rsidRPr="009066D5">
        <w:rPr>
          <w:rFonts w:asciiTheme="minorHAnsi" w:hAnsiTheme="minorHAnsi" w:cstheme="minorHAnsi"/>
          <w:color w:val="1F1F1F"/>
        </w:rPr>
        <w:t> Container for SurveyCards and Pagination components.</w:t>
      </w:r>
    </w:p>
    <w:p w:rsidRPr="009066D5" w:rsidR="00786F06" w:rsidP="00786F06" w:rsidRDefault="00786F06" w14:paraId="132F69D8" w14:textId="7777777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MainContainerBox:</w:t>
      </w:r>
      <w:r w:rsidRPr="009066D5">
        <w:rPr>
          <w:rFonts w:asciiTheme="minorHAnsi" w:hAnsiTheme="minorHAnsi" w:cstheme="minorHAnsi"/>
          <w:color w:val="1F1F1F"/>
        </w:rPr>
        <w:t> Container for the main content and the FilterPanel.</w:t>
      </w:r>
    </w:p>
    <w:p w:rsidRPr="009066D5" w:rsidR="00786F06" w:rsidP="00786F06" w:rsidRDefault="00786F06" w14:paraId="1CFC2E1B" w14:textId="7777777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SearchButton:</w:t>
      </w:r>
      <w:r w:rsidRPr="009066D5">
        <w:rPr>
          <w:rFonts w:asciiTheme="minorHAnsi" w:hAnsiTheme="minorHAnsi" w:cstheme="minorHAnsi"/>
          <w:color w:val="1F1F1F"/>
        </w:rPr>
        <w:t> Button to open the FilterPanel.</w:t>
      </w:r>
    </w:p>
    <w:p w:rsidRPr="009066D5" w:rsidR="00786F06" w:rsidP="00786F06" w:rsidRDefault="00786F06" w14:paraId="118182D9" w14:textId="7777777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StyledBox:</w:t>
      </w:r>
      <w:r w:rsidRPr="009066D5">
        <w:rPr>
          <w:rFonts w:asciiTheme="minorHAnsi" w:hAnsiTheme="minorHAnsi" w:cstheme="minorHAnsi"/>
          <w:color w:val="1F1F1F"/>
        </w:rPr>
        <w:t> Container for the Tabs component.</w:t>
      </w:r>
    </w:p>
    <w:p w:rsidRPr="009066D5" w:rsidR="00786F06" w:rsidP="00786F06" w:rsidRDefault="00786F06" w14:paraId="30858BC9" w14:textId="7777777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lastRenderedPageBreak/>
        <w:t>Tabs:</w:t>
      </w:r>
      <w:r w:rsidRPr="009066D5">
        <w:rPr>
          <w:rFonts w:asciiTheme="minorHAnsi" w:hAnsiTheme="minorHAnsi" w:cstheme="minorHAnsi"/>
          <w:color w:val="1F1F1F"/>
        </w:rPr>
        <w:t> Tabs to switch between Active and Archived surveys.</w:t>
      </w:r>
    </w:p>
    <w:p w:rsidRPr="009066D5" w:rsidR="00786F06" w:rsidP="00786F06" w:rsidRDefault="00786F06" w14:paraId="0E506667" w14:textId="7777777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Button:</w:t>
      </w:r>
      <w:r w:rsidRPr="009066D5">
        <w:rPr>
          <w:rFonts w:asciiTheme="minorHAnsi" w:hAnsiTheme="minorHAnsi" w:cstheme="minorHAnsi"/>
          <w:color w:val="1F1F1F"/>
        </w:rPr>
        <w:t> Button to reset the filter applied.</w:t>
      </w:r>
    </w:p>
    <w:p w:rsidRPr="009066D5" w:rsidR="00786F06" w:rsidP="00786F06" w:rsidRDefault="00786F06" w14:paraId="3D7542BA" w14:textId="7777777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SurveyCards:</w:t>
      </w:r>
      <w:r w:rsidRPr="009066D5">
        <w:rPr>
          <w:rFonts w:asciiTheme="minorHAnsi" w:hAnsiTheme="minorHAnsi" w:cstheme="minorHAnsi"/>
          <w:color w:val="1F1F1F"/>
        </w:rPr>
        <w:t> Displays a list of surveys with information like title, created date, client name, and status.</w:t>
      </w:r>
    </w:p>
    <w:p w:rsidRPr="009066D5" w:rsidR="00786F06" w:rsidP="00786F06" w:rsidRDefault="00786F06" w14:paraId="568DB415" w14:textId="7777777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Pagination:</w:t>
      </w:r>
      <w:r w:rsidRPr="009066D5">
        <w:rPr>
          <w:rFonts w:asciiTheme="minorHAnsi" w:hAnsiTheme="minorHAnsi" w:cstheme="minorHAnsi"/>
          <w:color w:val="1F1F1F"/>
        </w:rPr>
        <w:t> Enables navigation through multiple pages of surveys.</w:t>
      </w:r>
    </w:p>
    <w:p w:rsidRPr="009066D5" w:rsidR="00786F06" w:rsidP="00786F06" w:rsidRDefault="00786F06" w14:paraId="154273A8" w14:textId="7777777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FilterPanel:</w:t>
      </w:r>
      <w:r w:rsidRPr="009066D5">
        <w:rPr>
          <w:rFonts w:asciiTheme="minorHAnsi" w:hAnsiTheme="minorHAnsi" w:cstheme="minorHAnsi"/>
          <w:color w:val="1F1F1F"/>
        </w:rPr>
        <w:t> Panel containing filters for client, survey type, survey status, and date.</w:t>
      </w:r>
    </w:p>
    <w:p w:rsidRPr="009066D5" w:rsidR="00786F06" w:rsidP="00786F06" w:rsidRDefault="00786F06" w14:paraId="315BA855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Functions</w:t>
      </w: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p w:rsidRPr="009066D5" w:rsidR="00786F06" w:rsidP="00786F06" w:rsidRDefault="00786F06" w14:paraId="2455967A" w14:textId="77777777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useEffect:</w:t>
      </w:r>
    </w:p>
    <w:p w:rsidRPr="009066D5" w:rsidR="00786F06" w:rsidP="00786F06" w:rsidRDefault="00786F06" w14:paraId="027A98BF" w14:textId="77777777">
      <w:pPr>
        <w:numPr>
          <w:ilvl w:val="1"/>
          <w:numId w:val="10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Fetches total surveys count and first page of surveys on initial render.</w:t>
      </w:r>
    </w:p>
    <w:p w:rsidRPr="009066D5" w:rsidR="00786F06" w:rsidP="00786F06" w:rsidRDefault="00786F06" w14:paraId="3442835F" w14:textId="77777777">
      <w:pPr>
        <w:numPr>
          <w:ilvl w:val="1"/>
          <w:numId w:val="10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Fetches filtered surveys data on filter change.</w:t>
      </w:r>
    </w:p>
    <w:p w:rsidRPr="009066D5" w:rsidR="00786F06" w:rsidP="00786F06" w:rsidRDefault="00786F06" w14:paraId="76B69EE4" w14:textId="77777777">
      <w:pPr>
        <w:numPr>
          <w:ilvl w:val="1"/>
          <w:numId w:val="10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Fetches data for subsequent pages on page change.</w:t>
      </w:r>
    </w:p>
    <w:p w:rsidRPr="009066D5" w:rsidR="00786F06" w:rsidP="00786F06" w:rsidRDefault="00786F06" w14:paraId="56FA7754" w14:textId="77777777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handleChange:</w:t>
      </w:r>
      <w:r w:rsidRPr="009066D5">
        <w:rPr>
          <w:rFonts w:asciiTheme="minorHAnsi" w:hAnsiTheme="minorHAnsi" w:cstheme="minorHAnsi"/>
          <w:color w:val="1F1F1F"/>
        </w:rPr>
        <w:t> Handles tab change and updates selected tab.</w:t>
      </w:r>
    </w:p>
    <w:p w:rsidRPr="009066D5" w:rsidR="00786F06" w:rsidP="00786F06" w:rsidRDefault="00786F06" w14:paraId="61C0BDEF" w14:textId="77777777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toggleFilterPanelClick:</w:t>
      </w:r>
      <w:r w:rsidRPr="009066D5">
        <w:rPr>
          <w:rFonts w:asciiTheme="minorHAnsi" w:hAnsiTheme="minorHAnsi" w:cstheme="minorHAnsi"/>
          <w:color w:val="1F1F1F"/>
        </w:rPr>
        <w:t> Opens or closes the FilterPanel.</w:t>
      </w:r>
    </w:p>
    <w:p w:rsidRPr="009066D5" w:rsidR="00786F06" w:rsidP="00786F06" w:rsidRDefault="00786F06" w14:paraId="3A4373A9" w14:textId="77777777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updateFilteredSurveys:</w:t>
      </w:r>
      <w:r w:rsidRPr="009066D5">
        <w:rPr>
          <w:rFonts w:asciiTheme="minorHAnsi" w:hAnsiTheme="minorHAnsi" w:cstheme="minorHAnsi"/>
          <w:color w:val="1F1F1F"/>
        </w:rPr>
        <w:t> Updates state with filtered surveys data.</w:t>
      </w:r>
    </w:p>
    <w:p w:rsidRPr="009066D5" w:rsidR="00786F06" w:rsidP="00786F06" w:rsidRDefault="00786F06" w14:paraId="48B8DB35" w14:textId="77777777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handleSurveysPageNoClick:</w:t>
      </w:r>
      <w:r w:rsidRPr="009066D5">
        <w:rPr>
          <w:rFonts w:asciiTheme="minorHAnsi" w:hAnsiTheme="minorHAnsi" w:cstheme="minorHAnsi"/>
          <w:color w:val="1F1F1F"/>
        </w:rPr>
        <w:t> Updates state with the selected page number.</w:t>
      </w:r>
    </w:p>
    <w:p w:rsidRPr="009066D5" w:rsidR="00786F06" w:rsidP="00786F06" w:rsidRDefault="00786F06" w14:paraId="76BE5EA9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Component interactions</w:t>
      </w: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p w:rsidRPr="009066D5" w:rsidR="00786F06" w:rsidP="00786F06" w:rsidRDefault="00786F06" w14:paraId="00427482" w14:textId="7777777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Container:</w:t>
      </w:r>
    </w:p>
    <w:p w:rsidRPr="009066D5" w:rsidR="00786F06" w:rsidP="00786F06" w:rsidRDefault="00786F06" w14:paraId="107C3D20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Contains all other components on the page.</w:t>
      </w:r>
    </w:p>
    <w:p w:rsidRPr="009066D5" w:rsidR="00786F06" w:rsidP="00786F06" w:rsidRDefault="00786F06" w14:paraId="0941BA50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Passes props like selected tab and surveys data to relevant components.</w:t>
      </w:r>
    </w:p>
    <w:p w:rsidRPr="009066D5" w:rsidR="00786F06" w:rsidP="00786F06" w:rsidRDefault="00786F06" w14:paraId="39954E0F" w14:textId="7777777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InnerContainer:</w:t>
      </w:r>
    </w:p>
    <w:p w:rsidRPr="009066D5" w:rsidR="00786F06" w:rsidP="00786F06" w:rsidRDefault="00786F06" w14:paraId="2FE06DEC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Contains SurveyCards and Pagination components.</w:t>
      </w:r>
    </w:p>
    <w:p w:rsidRPr="009066D5" w:rsidR="00786F06" w:rsidP="00786F06" w:rsidRDefault="00786F06" w14:paraId="4FE5C5EF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Receives SurveyCards data from Container.</w:t>
      </w:r>
    </w:p>
    <w:p w:rsidRPr="009066D5" w:rsidR="00786F06" w:rsidP="00786F06" w:rsidRDefault="00786F06" w14:paraId="3CE73B70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Passes PageNo information to Pagination component.</w:t>
      </w:r>
    </w:p>
    <w:p w:rsidRPr="009066D5" w:rsidR="00786F06" w:rsidP="00786F06" w:rsidRDefault="00786F06" w14:paraId="0DE01AD2" w14:textId="7777777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MainContainerBox:</w:t>
      </w:r>
    </w:p>
    <w:p w:rsidRPr="009066D5" w:rsidR="00786F06" w:rsidP="00786F06" w:rsidRDefault="00786F06" w14:paraId="6971A9AD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Contains Container and FilterPanel.</w:t>
      </w:r>
    </w:p>
    <w:p w:rsidRPr="009066D5" w:rsidR="00786F06" w:rsidP="00786F06" w:rsidRDefault="00786F06" w14:paraId="48874550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Provides layout and styles for the page.</w:t>
      </w:r>
    </w:p>
    <w:p w:rsidRPr="009066D5" w:rsidR="00786F06" w:rsidP="00786F06" w:rsidRDefault="00786F06" w14:paraId="087AE462" w14:textId="7777777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SearchButton:</w:t>
      </w:r>
    </w:p>
    <w:p w:rsidRPr="009066D5" w:rsidR="00786F06" w:rsidP="00786F06" w:rsidRDefault="00786F06" w14:paraId="6D9840AA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Triggers toggleFilterPanelClick function on click.</w:t>
      </w:r>
    </w:p>
    <w:p w:rsidRPr="009066D5" w:rsidR="00786F06" w:rsidP="00786F06" w:rsidRDefault="00786F06" w14:paraId="04F5BB63" w14:textId="7777777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lastRenderedPageBreak/>
        <w:t>StyledBox:</w:t>
      </w:r>
    </w:p>
    <w:p w:rsidRPr="009066D5" w:rsidR="00786F06" w:rsidP="00786F06" w:rsidRDefault="00786F06" w14:paraId="62228194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Provides styling for the Tabs component.</w:t>
      </w:r>
    </w:p>
    <w:p w:rsidRPr="009066D5" w:rsidR="00786F06" w:rsidP="00786F06" w:rsidRDefault="00786F06" w14:paraId="60D208F1" w14:textId="7777777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Tabs:</w:t>
      </w:r>
    </w:p>
    <w:p w:rsidRPr="009066D5" w:rsidR="00786F06" w:rsidP="00786F06" w:rsidRDefault="00786F06" w14:paraId="74AE0141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Updates selectedTab state on change.</w:t>
      </w:r>
    </w:p>
    <w:p w:rsidRPr="009066D5" w:rsidR="00786F06" w:rsidP="00786F06" w:rsidRDefault="00786F06" w14:paraId="5273168B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Triggers useEffect to fetch data for the selected tab.</w:t>
      </w:r>
    </w:p>
    <w:p w:rsidRPr="009066D5" w:rsidR="00786F06" w:rsidP="00786F06" w:rsidRDefault="00786F06" w14:paraId="2434BCF9" w14:textId="7777777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Button:</w:t>
      </w:r>
    </w:p>
    <w:p w:rsidRPr="009066D5" w:rsidR="00786F06" w:rsidP="00786F06" w:rsidRDefault="00786F06" w14:paraId="16425435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Triggers handleResetFilter function on click.</w:t>
      </w:r>
    </w:p>
    <w:p w:rsidRPr="009066D5" w:rsidR="00786F06" w:rsidP="00786F06" w:rsidRDefault="00786F06" w14:paraId="09A52E21" w14:textId="7777777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SurveyCards:</w:t>
      </w:r>
    </w:p>
    <w:p w:rsidRPr="009066D5" w:rsidR="00786F06" w:rsidP="00786F06" w:rsidRDefault="00786F06" w14:paraId="20E7564C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Displays information about surveys based on props received.</w:t>
      </w:r>
    </w:p>
    <w:p w:rsidRPr="009066D5" w:rsidR="00786F06" w:rsidP="00786F06" w:rsidRDefault="00786F06" w14:paraId="65E65ED3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Triggers reloadPageData function on click of pagination button.</w:t>
      </w:r>
    </w:p>
    <w:p w:rsidRPr="009066D5" w:rsidR="00786F06" w:rsidP="00786F06" w:rsidRDefault="00786F06" w14:paraId="51D0ADDA" w14:textId="7777777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Pagination:</w:t>
      </w:r>
    </w:p>
    <w:p w:rsidRPr="009066D5" w:rsidR="00786F06" w:rsidP="00786F06" w:rsidRDefault="00786F06" w14:paraId="4DAA5EEF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Enables navigation between different pages of surveys.</w:t>
      </w:r>
    </w:p>
    <w:p w:rsidRPr="009066D5" w:rsidR="00786F06" w:rsidP="00786F06" w:rsidRDefault="00786F06" w14:paraId="1C08CF64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Triggers handleSurveysPageNoClick function on page number click.</w:t>
      </w:r>
    </w:p>
    <w:p w:rsidRPr="009066D5" w:rsidR="00786F06" w:rsidP="00786F06" w:rsidRDefault="00786F06" w14:paraId="1908FDA2" w14:textId="7777777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FilterPanel:</w:t>
      </w:r>
    </w:p>
    <w:p w:rsidRPr="009066D5" w:rsidR="00786F06" w:rsidP="00786F06" w:rsidRDefault="00786F06" w14:paraId="08F6DC36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Allows applying filters to surveys data.</w:t>
      </w:r>
    </w:p>
    <w:p w:rsidRPr="009066D5" w:rsidR="00786F06" w:rsidP="00786F06" w:rsidRDefault="00786F06" w14:paraId="016ACB7A" w14:textId="77777777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Triggers updateFilteredSurveys function on filter change.</w:t>
      </w:r>
    </w:p>
    <w:p w:rsidRPr="009066D5" w:rsidR="00786F06" w:rsidP="00786F06" w:rsidRDefault="00786F06" w14:paraId="790CC236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i/>
          <w:iCs/>
          <w:color w:val="1F1F1F"/>
          <w:u w:val="single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Data Flow:</w:t>
      </w:r>
    </w:p>
    <w:p w:rsidRPr="009066D5" w:rsidR="00786F06" w:rsidP="00786F06" w:rsidRDefault="00786F06" w14:paraId="798388FA" w14:textId="7777777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On initial render, total surveys count and first page of surveys are fetched from Firestore.</w:t>
      </w:r>
    </w:p>
    <w:p w:rsidRPr="009066D5" w:rsidR="00786F06" w:rsidP="00786F06" w:rsidRDefault="00786F06" w14:paraId="462AD1AF" w14:textId="7777777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Survey data and selected tab are passed as props to relevant components.</w:t>
      </w:r>
    </w:p>
    <w:p w:rsidRPr="009066D5" w:rsidR="00786F06" w:rsidP="00786F06" w:rsidRDefault="00786F06" w14:paraId="73BB11F2" w14:textId="7777777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User interacts with the FilterPanel and applies filters.</w:t>
      </w:r>
    </w:p>
    <w:p w:rsidRPr="009066D5" w:rsidR="00786F06" w:rsidP="00786F06" w:rsidRDefault="00786F06" w14:paraId="6AAC55EA" w14:textId="7777777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Filtered surveys data is fetched from Firestore and state is updated.</w:t>
      </w:r>
    </w:p>
    <w:p w:rsidRPr="009066D5" w:rsidR="00786F06" w:rsidP="00786F06" w:rsidRDefault="00786F06" w14:paraId="7068EC83" w14:textId="7777777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User interacts with the Pagination component and changes page.</w:t>
      </w:r>
    </w:p>
    <w:p w:rsidRPr="009066D5" w:rsidR="00786F06" w:rsidP="00786F06" w:rsidRDefault="00786F06" w14:paraId="04465D1F" w14:textId="7777777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Data for the selected page is fetched from Firestore and state is updated.</w:t>
      </w:r>
    </w:p>
    <w:p w:rsidRPr="009066D5" w:rsidR="00786F06" w:rsidP="00786F06" w:rsidRDefault="00786F06" w14:paraId="1A6F2796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i/>
          <w:iCs/>
          <w:color w:val="1F1F1F"/>
          <w:u w:val="single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Overall functionality:</w:t>
      </w:r>
    </w:p>
    <w:p w:rsidRPr="009066D5" w:rsidR="00786F06" w:rsidP="00786F06" w:rsidRDefault="00786F06" w14:paraId="354E573F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The All Questionnaires page allows clinicians to view a list of their clients' surveys, apply filters for specific surveys, and navigate through multiple pages of data.</w:t>
      </w:r>
    </w:p>
    <w:p w:rsidRPr="009066D5" w:rsidR="00CB350E" w:rsidP="00884F07" w:rsidRDefault="00CB350E" w14:paraId="6224D78E" w14:textId="77777777">
      <w:pPr>
        <w:rPr>
          <w:rFonts w:asciiTheme="minorHAnsi" w:hAnsiTheme="minorHAnsi" w:cstheme="minorHAnsi"/>
        </w:rPr>
      </w:pPr>
    </w:p>
    <w:p w:rsidRPr="009066D5" w:rsidR="00884F07" w:rsidP="00884F07" w:rsidRDefault="00884F07" w14:paraId="20E45A82" w14:textId="77777777">
      <w:pPr>
        <w:rPr>
          <w:rFonts w:asciiTheme="minorHAnsi" w:hAnsiTheme="minorHAnsi" w:cstheme="minorHAnsi"/>
          <w:b/>
          <w:bCs/>
        </w:rPr>
      </w:pPr>
    </w:p>
    <w:p w:rsidR="00CA6345" w:rsidP="00884F07" w:rsidRDefault="00884F07" w14:paraId="5B99B648" w14:textId="3471D70D">
      <w:pPr>
        <w:rPr>
          <w:rFonts w:asciiTheme="minorHAnsi" w:hAnsiTheme="minorHAnsi" w:cstheme="minorHAnsi"/>
          <w:b/>
          <w:bCs/>
        </w:rPr>
      </w:pPr>
      <w:r w:rsidRPr="009066D5">
        <w:rPr>
          <w:rFonts w:asciiTheme="minorHAnsi" w:hAnsiTheme="minorHAnsi" w:cstheme="minorHAnsi"/>
          <w:b/>
          <w:bCs/>
        </w:rPr>
        <w:t>My-Clients:</w:t>
      </w:r>
    </w:p>
    <w:p w:rsidR="00CA6345" w:rsidP="00CA6345" w:rsidRDefault="00B57A69" w14:paraId="6076C3D7" w14:textId="7EFEEB14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Add</w:t>
      </w:r>
      <w:r w:rsidR="0027089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NewClient: The component which is used to add a new client to the clinician’s </w:t>
      </w:r>
      <w:r w:rsidR="00214C66">
        <w:rPr>
          <w:rStyle w:val="Strong"/>
          <w:rFonts w:asciiTheme="minorHAnsi" w:hAnsiTheme="minorHAnsi" w:cstheme="minorHAnsi"/>
          <w:b w:val="0"/>
          <w:bCs w:val="0"/>
          <w:color w:val="1F1F1F"/>
        </w:rPr>
        <w:t>database.</w:t>
      </w:r>
    </w:p>
    <w:p w:rsidR="00214C66" w:rsidP="00214C66" w:rsidRDefault="00790630" w14:paraId="0EE6ADEA" w14:textId="4366A468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ClientIdTextField: The input field shown in the component which takes the </w:t>
      </w:r>
      <w:r w:rsidR="004F6840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new unique 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client id</w:t>
      </w:r>
      <w:r w:rsidR="004F6840">
        <w:rPr>
          <w:rStyle w:val="Strong"/>
          <w:rFonts w:asciiTheme="minorHAnsi" w:hAnsiTheme="minorHAnsi" w:cstheme="minorHAnsi"/>
          <w:b w:val="0"/>
          <w:bCs w:val="0"/>
          <w:color w:val="1F1F1F"/>
        </w:rPr>
        <w:t>.</w:t>
      </w:r>
    </w:p>
    <w:p w:rsidR="004F6840" w:rsidP="00214C66" w:rsidRDefault="003101A5" w14:paraId="3D330A33" w14:textId="24D945CA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FormControl: Used to display the radio buttons and labels from which clinician can select the first </w:t>
      </w:r>
      <w:r w:rsidR="00EC312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questionnaire type for this new client. </w:t>
      </w:r>
    </w:p>
    <w:p w:rsidR="00622C99" w:rsidP="00214C66" w:rsidRDefault="00EC312D" w14:paraId="34709069" w14:textId="77777777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Mobile</w:t>
      </w:r>
      <w:r w:rsidR="00553BB2">
        <w:rPr>
          <w:rStyle w:val="Strong"/>
          <w:rFonts w:asciiTheme="minorHAnsi" w:hAnsiTheme="minorHAnsi" w:cstheme="minorHAnsi"/>
          <w:b w:val="0"/>
          <w:bCs w:val="0"/>
          <w:color w:val="1F1F1F"/>
        </w:rPr>
        <w:t>FullWidthButton: Button used to add the new client by</w:t>
      </w:r>
      <w:r w:rsidR="00CE624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utilizing addNew</w:t>
      </w:r>
      <w:r w:rsidR="00622C99">
        <w:rPr>
          <w:rStyle w:val="Strong"/>
          <w:rFonts w:asciiTheme="minorHAnsi" w:hAnsiTheme="minorHAnsi" w:cstheme="minorHAnsi"/>
          <w:b w:val="0"/>
          <w:bCs w:val="0"/>
          <w:color w:val="1F1F1F"/>
        </w:rPr>
        <w:t>Client function in clinicianRepo</w:t>
      </w:r>
      <w:r w:rsidR="00553BB2">
        <w:rPr>
          <w:rStyle w:val="Strong"/>
          <w:rFonts w:asciiTheme="minorHAnsi" w:hAnsiTheme="minorHAnsi" w:cstheme="minorHAnsi"/>
          <w:b w:val="0"/>
          <w:bCs w:val="0"/>
          <w:color w:val="1F1F1F"/>
        </w:rPr>
        <w:t>.</w:t>
      </w:r>
    </w:p>
    <w:p w:rsidR="00614C5D" w:rsidP="00622C99" w:rsidRDefault="00614C5D" w14:paraId="0FE25C5D" w14:textId="7777777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AddNewSurveyCard: Used to add new questionnaire to the client.</w:t>
      </w:r>
    </w:p>
    <w:p w:rsidR="001C37BE" w:rsidP="001C37BE" w:rsidRDefault="00553BB2" w14:paraId="2A5B6436" w14:textId="77777777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</w:t>
      </w:r>
      <w:r w:rsidR="001C37BE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FormControl: Used to display the radio buttons and labels from which clinician can select the first questionnaire type for this new client. </w:t>
      </w:r>
    </w:p>
    <w:p w:rsidR="001C37BE" w:rsidP="001C37BE" w:rsidRDefault="001C37BE" w14:paraId="0F20240B" w14:textId="3F9D04C0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 w:rsidRPr="001C37BE">
        <w:rPr>
          <w:rStyle w:val="Strong"/>
          <w:rFonts w:asciiTheme="minorHAnsi" w:hAnsiTheme="minorHAnsi" w:cstheme="minorHAnsi"/>
          <w:b w:val="0"/>
          <w:bCs w:val="0"/>
          <w:color w:val="1F1F1F"/>
        </w:rPr>
        <w:t>AddSurveyButton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: Button used to add the new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questionnaire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by utilizing addNew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Survey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function in clinicianRepo.</w:t>
      </w:r>
    </w:p>
    <w:p w:rsidR="00EC312D" w:rsidP="001C37BE" w:rsidRDefault="0075205E" w14:paraId="2C390D90" w14:textId="06A8FEB3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ClientListCard: Used to display the list of clients for a clinician.</w:t>
      </w:r>
    </w:p>
    <w:p w:rsidR="0075205E" w:rsidP="0075205E" w:rsidRDefault="0075205E" w14:paraId="593E83E2" w14:textId="647B05F8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75205E">
        <w:rPr>
          <w:rFonts w:asciiTheme="minorHAnsi" w:hAnsiTheme="minorHAnsi" w:cstheme="minorHAnsi"/>
          <w:color w:val="1F1F1F"/>
        </w:rPr>
        <w:t>StyledSearchBox</w:t>
      </w:r>
      <w:r>
        <w:rPr>
          <w:rFonts w:asciiTheme="minorHAnsi" w:hAnsiTheme="minorHAnsi" w:cstheme="minorHAnsi"/>
          <w:color w:val="1F1F1F"/>
        </w:rPr>
        <w:t xml:space="preserve">: Displays </w:t>
      </w:r>
      <w:r w:rsidR="00EC4C31">
        <w:rPr>
          <w:rFonts w:asciiTheme="minorHAnsi" w:hAnsiTheme="minorHAnsi" w:cstheme="minorHAnsi"/>
          <w:color w:val="1F1F1F"/>
        </w:rPr>
        <w:t>a search box through which clients can be searched.</w:t>
      </w:r>
    </w:p>
    <w:p w:rsidR="00EC4C31" w:rsidP="0075205E" w:rsidRDefault="00430935" w14:paraId="5F349708" w14:textId="590C6262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430935">
        <w:rPr>
          <w:rFonts w:asciiTheme="minorHAnsi" w:hAnsiTheme="minorHAnsi" w:cstheme="minorHAnsi"/>
          <w:color w:val="1F1F1F"/>
        </w:rPr>
        <w:t>StyledClientsList</w:t>
      </w:r>
      <w:r>
        <w:rPr>
          <w:rFonts w:asciiTheme="minorHAnsi" w:hAnsiTheme="minorHAnsi" w:cstheme="minorHAnsi"/>
          <w:color w:val="1F1F1F"/>
        </w:rPr>
        <w:t>: Displays the list of clients.</w:t>
      </w:r>
    </w:p>
    <w:p w:rsidR="00430935" w:rsidP="0075205E" w:rsidRDefault="00B45860" w14:paraId="39985FED" w14:textId="434F1B4F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B45860">
        <w:rPr>
          <w:rFonts w:asciiTheme="minorHAnsi" w:hAnsiTheme="minorHAnsi" w:cstheme="minorHAnsi"/>
          <w:color w:val="1F1F1F"/>
        </w:rPr>
        <w:t>StyledCardActions</w:t>
      </w:r>
      <w:r>
        <w:rPr>
          <w:rFonts w:asciiTheme="minorHAnsi" w:hAnsiTheme="minorHAnsi" w:cstheme="minorHAnsi"/>
          <w:color w:val="1F1F1F"/>
        </w:rPr>
        <w:t xml:space="preserve">: Displays the pagination components which displays the total clients, </w:t>
      </w:r>
      <w:r w:rsidR="00633D69">
        <w:rPr>
          <w:rFonts w:asciiTheme="minorHAnsi" w:hAnsiTheme="minorHAnsi" w:cstheme="minorHAnsi"/>
          <w:color w:val="1F1F1F"/>
        </w:rPr>
        <w:t xml:space="preserve">the number of clients in one page, and buttons to change the client page no. </w:t>
      </w:r>
    </w:p>
    <w:p w:rsidR="00633D69" w:rsidP="00633D69" w:rsidRDefault="00633D69" w14:paraId="00507950" w14:textId="15A4DE61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ClientListItem: </w:t>
      </w:r>
      <w:r w:rsidR="00631700">
        <w:rPr>
          <w:rFonts w:asciiTheme="minorHAnsi" w:hAnsiTheme="minorHAnsi" w:cstheme="minorHAnsi"/>
          <w:color w:val="1F1F1F"/>
        </w:rPr>
        <w:t xml:space="preserve">Displays the client id and the date on which that client id was added to the clinician’s database. This component is utilized in ClientListCard component </w:t>
      </w:r>
      <w:r w:rsidR="001D2FA0">
        <w:rPr>
          <w:rFonts w:asciiTheme="minorHAnsi" w:hAnsiTheme="minorHAnsi" w:cstheme="minorHAnsi"/>
          <w:color w:val="1F1F1F"/>
        </w:rPr>
        <w:t>to display in the StyledClientsList.</w:t>
      </w:r>
    </w:p>
    <w:p w:rsidR="001D2FA0" w:rsidP="00633D69" w:rsidRDefault="001D2FA0" w14:paraId="5AE80EA3" w14:textId="47505CED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SurveysPerClient: </w:t>
      </w:r>
      <w:r w:rsidR="00AA0CDE">
        <w:rPr>
          <w:rFonts w:asciiTheme="minorHAnsi" w:hAnsiTheme="minorHAnsi" w:cstheme="minorHAnsi"/>
          <w:color w:val="1F1F1F"/>
        </w:rPr>
        <w:t xml:space="preserve">Displays New Questionnaire and Filter buttons and the Surveys for the selected client. </w:t>
      </w:r>
    </w:p>
    <w:p w:rsidR="00AA0CDE" w:rsidP="00AA0CDE" w:rsidRDefault="009956AC" w14:paraId="26DC871B" w14:textId="67020A57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956AC">
        <w:rPr>
          <w:rFonts w:asciiTheme="minorHAnsi" w:hAnsiTheme="minorHAnsi" w:cstheme="minorHAnsi"/>
          <w:color w:val="1F1F1F"/>
        </w:rPr>
        <w:t>ButtonsBox</w:t>
      </w:r>
      <w:r>
        <w:rPr>
          <w:rFonts w:asciiTheme="minorHAnsi" w:hAnsiTheme="minorHAnsi" w:cstheme="minorHAnsi"/>
          <w:color w:val="1F1F1F"/>
        </w:rPr>
        <w:t xml:space="preserve">: Displays </w:t>
      </w:r>
      <w:r>
        <w:rPr>
          <w:rFonts w:asciiTheme="minorHAnsi" w:hAnsiTheme="minorHAnsi" w:cstheme="minorHAnsi"/>
          <w:color w:val="1F1F1F"/>
        </w:rPr>
        <w:t>Displays New Questionnaire</w:t>
      </w:r>
      <w:r>
        <w:rPr>
          <w:rFonts w:asciiTheme="minorHAnsi" w:hAnsiTheme="minorHAnsi" w:cstheme="minorHAnsi"/>
          <w:color w:val="1F1F1F"/>
        </w:rPr>
        <w:t xml:space="preserve"> and </w:t>
      </w:r>
      <w:r>
        <w:rPr>
          <w:rFonts w:asciiTheme="minorHAnsi" w:hAnsiTheme="minorHAnsi" w:cstheme="minorHAnsi"/>
          <w:color w:val="1F1F1F"/>
        </w:rPr>
        <w:t>Filter button</w:t>
      </w:r>
      <w:r>
        <w:rPr>
          <w:rFonts w:asciiTheme="minorHAnsi" w:hAnsiTheme="minorHAnsi" w:cstheme="minorHAnsi"/>
          <w:color w:val="1F1F1F"/>
        </w:rPr>
        <w:t xml:space="preserve">s and the component which displays </w:t>
      </w:r>
      <w:r w:rsidR="00882B6B">
        <w:rPr>
          <w:rFonts w:asciiTheme="minorHAnsi" w:hAnsiTheme="minorHAnsi" w:cstheme="minorHAnsi"/>
          <w:color w:val="1F1F1F"/>
        </w:rPr>
        <w:t>selected Filter items.</w:t>
      </w:r>
    </w:p>
    <w:p w:rsidR="00882B6B" w:rsidP="00AA0CDE" w:rsidRDefault="00882B6B" w14:paraId="270D2BBB" w14:textId="697FD9D5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882B6B">
        <w:rPr>
          <w:rFonts w:asciiTheme="minorHAnsi" w:hAnsiTheme="minorHAnsi" w:cstheme="minorHAnsi"/>
          <w:color w:val="1F1F1F"/>
        </w:rPr>
        <w:t>SurveyCards</w:t>
      </w:r>
      <w:r>
        <w:rPr>
          <w:rFonts w:asciiTheme="minorHAnsi" w:hAnsiTheme="minorHAnsi" w:cstheme="minorHAnsi"/>
          <w:color w:val="1F1F1F"/>
        </w:rPr>
        <w:t>: Displays the list of Questionnaires</w:t>
      </w:r>
      <w:r w:rsidR="00AC3C81">
        <w:rPr>
          <w:rFonts w:asciiTheme="minorHAnsi" w:hAnsiTheme="minorHAnsi" w:cstheme="minorHAnsi"/>
          <w:color w:val="1F1F1F"/>
        </w:rPr>
        <w:t>.</w:t>
      </w:r>
    </w:p>
    <w:p w:rsidR="00AC3C81" w:rsidP="00AC3C81" w:rsidRDefault="00AC3C81" w14:paraId="51BCB6E0" w14:textId="44017888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AC3C81">
        <w:rPr>
          <w:rFonts w:asciiTheme="minorHAnsi" w:hAnsiTheme="minorHAnsi" w:cstheme="minorHAnsi"/>
          <w:color w:val="1F1F1F"/>
        </w:rPr>
        <w:t>Pagination</w:t>
      </w:r>
      <w:r>
        <w:rPr>
          <w:rFonts w:asciiTheme="minorHAnsi" w:hAnsiTheme="minorHAnsi" w:cstheme="minorHAnsi"/>
          <w:color w:val="1F1F1F"/>
        </w:rPr>
        <w:t xml:space="preserve">: </w:t>
      </w:r>
      <w:r>
        <w:rPr>
          <w:rFonts w:asciiTheme="minorHAnsi" w:hAnsiTheme="minorHAnsi" w:cstheme="minorHAnsi"/>
          <w:color w:val="1F1F1F"/>
        </w:rPr>
        <w:t>Displays the pagination components which displays the total</w:t>
      </w:r>
      <w:r>
        <w:rPr>
          <w:rFonts w:asciiTheme="minorHAnsi" w:hAnsiTheme="minorHAnsi" w:cstheme="minorHAnsi"/>
          <w:color w:val="1F1F1F"/>
        </w:rPr>
        <w:t xml:space="preserve"> questionnaires</w:t>
      </w:r>
      <w:r>
        <w:rPr>
          <w:rFonts w:asciiTheme="minorHAnsi" w:hAnsiTheme="minorHAnsi" w:cstheme="minorHAnsi"/>
          <w:color w:val="1F1F1F"/>
        </w:rPr>
        <w:t xml:space="preserve">, the number of </w:t>
      </w:r>
      <w:r>
        <w:rPr>
          <w:rFonts w:asciiTheme="minorHAnsi" w:hAnsiTheme="minorHAnsi" w:cstheme="minorHAnsi"/>
          <w:color w:val="1F1F1F"/>
        </w:rPr>
        <w:t xml:space="preserve">questionnaires </w:t>
      </w:r>
      <w:r>
        <w:rPr>
          <w:rFonts w:asciiTheme="minorHAnsi" w:hAnsiTheme="minorHAnsi" w:cstheme="minorHAnsi"/>
          <w:color w:val="1F1F1F"/>
        </w:rPr>
        <w:t xml:space="preserve">in one page, and buttons to change the </w:t>
      </w:r>
      <w:r>
        <w:rPr>
          <w:rFonts w:asciiTheme="minorHAnsi" w:hAnsiTheme="minorHAnsi" w:cstheme="minorHAnsi"/>
          <w:color w:val="1F1F1F"/>
        </w:rPr>
        <w:t xml:space="preserve">questionnaires </w:t>
      </w:r>
      <w:r>
        <w:rPr>
          <w:rFonts w:asciiTheme="minorHAnsi" w:hAnsiTheme="minorHAnsi" w:cstheme="minorHAnsi"/>
          <w:color w:val="1F1F1F"/>
        </w:rPr>
        <w:t xml:space="preserve">page no. </w:t>
      </w:r>
    </w:p>
    <w:p w:rsidR="00CA6345" w:rsidP="00884F07" w:rsidRDefault="002D31D9" w14:paraId="285F0A69" w14:textId="4E66343C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2D31D9">
        <w:rPr>
          <w:rFonts w:asciiTheme="minorHAnsi" w:hAnsiTheme="minorHAnsi" w:cstheme="minorHAnsi"/>
          <w:color w:val="1F1F1F"/>
        </w:rPr>
        <w:t>FilterPanel</w:t>
      </w:r>
      <w:r>
        <w:rPr>
          <w:rFonts w:asciiTheme="minorHAnsi" w:hAnsiTheme="minorHAnsi" w:cstheme="minorHAnsi"/>
          <w:color w:val="1F1F1F"/>
        </w:rPr>
        <w:t>: Used to display the filter panel</w:t>
      </w:r>
      <w:r w:rsidR="00BA34A5">
        <w:rPr>
          <w:rFonts w:asciiTheme="minorHAnsi" w:hAnsiTheme="minorHAnsi" w:cstheme="minorHAnsi"/>
          <w:color w:val="1F1F1F"/>
        </w:rPr>
        <w:t xml:space="preserve"> components</w:t>
      </w:r>
      <w:r w:rsidR="0095320A">
        <w:rPr>
          <w:rFonts w:asciiTheme="minorHAnsi" w:hAnsiTheme="minorHAnsi" w:cstheme="minorHAnsi"/>
          <w:color w:val="1F1F1F"/>
        </w:rPr>
        <w:t>.</w:t>
      </w:r>
    </w:p>
    <w:p w:rsidRPr="009066D5" w:rsidR="00C815C9" w:rsidP="00C815C9" w:rsidRDefault="00C815C9" w14:paraId="78D69E4D" w14:textId="77777777">
      <w:pPr>
        <w:rPr>
          <w:rFonts w:asciiTheme="minorHAnsi" w:hAnsiTheme="minorHAnsi" w:cstheme="minorHAnsi"/>
          <w:b/>
          <w:bCs/>
        </w:rPr>
      </w:pPr>
    </w:p>
    <w:p w:rsidR="00C815C9" w:rsidP="00C815C9" w:rsidRDefault="00C815C9" w14:paraId="5C83E323" w14:textId="5802EBF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Help</w:t>
      </w:r>
      <w:r w:rsidRPr="009066D5">
        <w:rPr>
          <w:rFonts w:asciiTheme="minorHAnsi" w:hAnsiTheme="minorHAnsi" w:cstheme="minorHAnsi"/>
          <w:b/>
          <w:bCs/>
        </w:rPr>
        <w:t>:</w:t>
      </w:r>
    </w:p>
    <w:p w:rsidR="00C815C9" w:rsidP="008478D8" w:rsidRDefault="008478D8" w14:paraId="13C76C70" w14:textId="32B9BAF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 w:rsidRPr="008478D8">
        <w:rPr>
          <w:rStyle w:val="Strong"/>
          <w:rFonts w:asciiTheme="minorHAnsi" w:hAnsiTheme="minorHAnsi" w:cstheme="minorHAnsi"/>
          <w:b w:val="0"/>
          <w:bCs w:val="0"/>
          <w:color w:val="1F1F1F"/>
        </w:rPr>
        <w:t>TabsSelectorBox</w:t>
      </w:r>
      <w:r w:rsidR="00C815C9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: The component which is used to 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display text buttons, which displays </w:t>
      </w:r>
      <w:r w:rsidR="006406E0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different sections as they’re clicked. </w:t>
      </w:r>
    </w:p>
    <w:p w:rsidR="00C815C9" w:rsidP="00884F07" w:rsidRDefault="00FB2ACD" w14:paraId="44A49435" w14:textId="471B2ACE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HowToUseContent: Displays the How to Use section’s components.</w:t>
      </w:r>
    </w:p>
    <w:p w:rsidR="00FB2ACD" w:rsidP="00FB2ACD" w:rsidRDefault="00CF4A8D" w14:paraId="328B8F8B" w14:textId="2AA474FA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CF4A8D">
        <w:rPr>
          <w:rFonts w:asciiTheme="minorHAnsi" w:hAnsiTheme="minorHAnsi" w:cstheme="minorHAnsi"/>
          <w:color w:val="1F1F1F"/>
        </w:rPr>
        <w:t>Accordion</w:t>
      </w:r>
      <w:r>
        <w:rPr>
          <w:rFonts w:asciiTheme="minorHAnsi" w:hAnsiTheme="minorHAnsi" w:cstheme="minorHAnsi"/>
          <w:color w:val="1F1F1F"/>
        </w:rPr>
        <w:t>: Displays the accordion (list of drop-down</w:t>
      </w:r>
      <w:r w:rsidR="00225867">
        <w:rPr>
          <w:rFonts w:asciiTheme="minorHAnsi" w:hAnsiTheme="minorHAnsi" w:cstheme="minorHAnsi"/>
          <w:color w:val="1F1F1F"/>
        </w:rPr>
        <w:t xml:space="preserve"> headers) which expand and show relevant information when clicked.</w:t>
      </w:r>
    </w:p>
    <w:p w:rsidR="00225867" w:rsidP="00225867" w:rsidRDefault="00225867" w14:paraId="51D62C7B" w14:textId="4C135A7D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FAQsContent: </w:t>
      </w:r>
      <w:r>
        <w:rPr>
          <w:rFonts w:asciiTheme="minorHAnsi" w:hAnsiTheme="minorHAnsi" w:cstheme="minorHAnsi"/>
          <w:color w:val="1F1F1F"/>
        </w:rPr>
        <w:t>Displays the</w:t>
      </w:r>
      <w:r>
        <w:rPr>
          <w:rFonts w:asciiTheme="minorHAnsi" w:hAnsiTheme="minorHAnsi" w:cstheme="minorHAnsi"/>
          <w:color w:val="1F1F1F"/>
        </w:rPr>
        <w:t xml:space="preserve"> F</w:t>
      </w:r>
      <w:r w:rsidR="00751D00">
        <w:rPr>
          <w:rFonts w:asciiTheme="minorHAnsi" w:hAnsiTheme="minorHAnsi" w:cstheme="minorHAnsi"/>
          <w:color w:val="1F1F1F"/>
        </w:rPr>
        <w:t>requently Asked Questions</w:t>
      </w:r>
      <w:r>
        <w:rPr>
          <w:rFonts w:asciiTheme="minorHAnsi" w:hAnsiTheme="minorHAnsi" w:cstheme="minorHAnsi"/>
          <w:color w:val="1F1F1F"/>
        </w:rPr>
        <w:t xml:space="preserve"> section’s components.</w:t>
      </w:r>
    </w:p>
    <w:p w:rsidRPr="00225867" w:rsidR="00225867" w:rsidP="00225867" w:rsidRDefault="00225867" w14:paraId="60C07ABA" w14:textId="068593EB">
      <w:pPr>
        <w:numPr>
          <w:ilvl w:val="1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CF4A8D">
        <w:rPr>
          <w:rFonts w:asciiTheme="minorHAnsi" w:hAnsiTheme="minorHAnsi" w:cstheme="minorHAnsi"/>
          <w:color w:val="1F1F1F"/>
        </w:rPr>
        <w:t>Accordion</w:t>
      </w:r>
      <w:r>
        <w:rPr>
          <w:rFonts w:asciiTheme="minorHAnsi" w:hAnsiTheme="minorHAnsi" w:cstheme="minorHAnsi"/>
          <w:color w:val="1F1F1F"/>
        </w:rPr>
        <w:t>: Displays the accordion (list of drop-down headers) which expand and show relevant information when clicked.</w:t>
      </w:r>
    </w:p>
    <w:p w:rsidRPr="009066D5" w:rsidR="00CA6345" w:rsidP="00884F07" w:rsidRDefault="00CA6345" w14:paraId="03A867C3" w14:textId="77777777">
      <w:pPr>
        <w:rPr>
          <w:rFonts w:asciiTheme="minorHAnsi" w:hAnsiTheme="minorHAnsi" w:cstheme="minorHAnsi"/>
          <w:b/>
          <w:bCs/>
        </w:rPr>
      </w:pPr>
    </w:p>
    <w:p w:rsidRPr="009066D5" w:rsidR="00884F07" w:rsidP="00884F07" w:rsidRDefault="00884F07" w14:paraId="3D10DAE4" w14:textId="72FD7620">
      <w:pPr>
        <w:rPr>
          <w:rFonts w:asciiTheme="minorHAnsi" w:hAnsiTheme="minorHAnsi" w:cstheme="minorHAnsi"/>
          <w:b/>
          <w:bCs/>
        </w:rPr>
      </w:pPr>
      <w:r w:rsidRPr="009066D5">
        <w:rPr>
          <w:rFonts w:asciiTheme="minorHAnsi" w:hAnsiTheme="minorHAnsi" w:cstheme="minorHAnsi"/>
          <w:b/>
          <w:bCs/>
        </w:rPr>
        <w:t>View Scores:</w:t>
      </w:r>
    </w:p>
    <w:p w:rsidRPr="009066D5" w:rsidR="0026436C" w:rsidP="0026436C" w:rsidRDefault="0026436C" w14:paraId="2CFA1DE7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Components</w:t>
      </w: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p w:rsidRPr="009066D5" w:rsidR="0026436C" w:rsidP="0026436C" w:rsidRDefault="0026436C" w14:paraId="1259F72B" w14:textId="7777777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Button:</w:t>
      </w:r>
      <w:r w:rsidRPr="009066D5">
        <w:rPr>
          <w:rFonts w:asciiTheme="minorHAnsi" w:hAnsiTheme="minorHAnsi" w:cstheme="minorHAnsi"/>
          <w:color w:val="1F1F1F"/>
        </w:rPr>
        <w:t> Used for downloading the survey data as CSV.</w:t>
      </w:r>
    </w:p>
    <w:p w:rsidRPr="009066D5" w:rsidR="0026436C" w:rsidP="0026436C" w:rsidRDefault="0026436C" w14:paraId="206BF4B4" w14:textId="7777777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ReportHeader:</w:t>
      </w:r>
      <w:r w:rsidRPr="009066D5">
        <w:rPr>
          <w:rFonts w:asciiTheme="minorHAnsi" w:hAnsiTheme="minorHAnsi" w:cstheme="minorHAnsi"/>
          <w:color w:val="1F1F1F"/>
        </w:rPr>
        <w:t> Displays information about the survey, such as title, date, and client name.</w:t>
      </w:r>
    </w:p>
    <w:p w:rsidRPr="009066D5" w:rsidR="0026436C" w:rsidP="0026436C" w:rsidRDefault="0026436C" w14:paraId="68976D30" w14:textId="7777777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Container, StyledTab, StyledTabs:</w:t>
      </w:r>
      <w:r w:rsidRPr="009066D5">
        <w:rPr>
          <w:rFonts w:asciiTheme="minorHAnsi" w:hAnsiTheme="minorHAnsi" w:cstheme="minorHAnsi"/>
          <w:color w:val="1F1F1F"/>
        </w:rPr>
        <w:t> Provides the layout and style for the report.</w:t>
      </w:r>
    </w:p>
    <w:p w:rsidRPr="009066D5" w:rsidR="0026436C" w:rsidP="0026436C" w:rsidRDefault="0026436C" w14:paraId="1444B570" w14:textId="7777777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ActivityAnalysis:</w:t>
      </w:r>
      <w:r w:rsidRPr="009066D5">
        <w:rPr>
          <w:rFonts w:asciiTheme="minorHAnsi" w:hAnsiTheme="minorHAnsi" w:cstheme="minorHAnsi"/>
          <w:color w:val="1F1F1F"/>
        </w:rPr>
        <w:t> Displays a pie chart and score for each activity question.</w:t>
      </w:r>
    </w:p>
    <w:p w:rsidRPr="009066D5" w:rsidR="0026436C" w:rsidP="0026436C" w:rsidRDefault="0026436C" w14:paraId="2AF14BDA" w14:textId="7777777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getSurveyById:</w:t>
      </w:r>
      <w:r w:rsidRPr="009066D5">
        <w:rPr>
          <w:rFonts w:asciiTheme="minorHAnsi" w:hAnsiTheme="minorHAnsi" w:cstheme="minorHAnsi"/>
          <w:color w:val="1F1F1F"/>
        </w:rPr>
        <w:t> Fetches survey data from Firestore.</w:t>
      </w:r>
    </w:p>
    <w:p w:rsidRPr="009066D5" w:rsidR="0026436C" w:rsidP="0026436C" w:rsidRDefault="0026436C" w14:paraId="05F7AC96" w14:textId="7777777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parseDataToCsvFormatYoungChild:</w:t>
      </w:r>
      <w:r w:rsidRPr="009066D5">
        <w:rPr>
          <w:rFonts w:asciiTheme="minorHAnsi" w:hAnsiTheme="minorHAnsi" w:cstheme="minorHAnsi"/>
          <w:color w:val="1F1F1F"/>
        </w:rPr>
        <w:t> Prepares survey data for CSV download.</w:t>
      </w:r>
    </w:p>
    <w:p w:rsidRPr="009066D5" w:rsidR="0026436C" w:rsidP="0026436C" w:rsidRDefault="0026436C" w14:paraId="09A4A76D" w14:textId="7777777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Parser:</w:t>
      </w:r>
      <w:r w:rsidRPr="009066D5">
        <w:rPr>
          <w:rFonts w:asciiTheme="minorHAnsi" w:hAnsiTheme="minorHAnsi" w:cstheme="minorHAnsi"/>
          <w:color w:val="1F1F1F"/>
        </w:rPr>
        <w:t> Converts JSON data to CSV format.</w:t>
      </w:r>
    </w:p>
    <w:p w:rsidRPr="009066D5" w:rsidR="0026436C" w:rsidP="0026436C" w:rsidRDefault="0026436C" w14:paraId="0CB7A52B" w14:textId="7777777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groupByCategory:</w:t>
      </w:r>
      <w:r w:rsidRPr="009066D5">
        <w:rPr>
          <w:rFonts w:asciiTheme="minorHAnsi" w:hAnsiTheme="minorHAnsi" w:cstheme="minorHAnsi"/>
          <w:color w:val="1F1F1F"/>
        </w:rPr>
        <w:t> Groups survey questions by category.</w:t>
      </w:r>
    </w:p>
    <w:p w:rsidRPr="009066D5" w:rsidR="0026436C" w:rsidP="0026436C" w:rsidRDefault="0026436C" w14:paraId="7C48084F" w14:textId="7777777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RawScores:</w:t>
      </w:r>
      <w:r w:rsidRPr="009066D5">
        <w:rPr>
          <w:rFonts w:asciiTheme="minorHAnsi" w:hAnsiTheme="minorHAnsi" w:cstheme="minorHAnsi"/>
          <w:color w:val="1F1F1F"/>
        </w:rPr>
        <w:t> Displays a table of raw scores for all questions.</w:t>
      </w:r>
    </w:p>
    <w:p w:rsidRPr="009066D5" w:rsidR="0026436C" w:rsidP="0026436C" w:rsidRDefault="0026436C" w14:paraId="7273A68C" w14:textId="7777777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youngChildSurvey:</w:t>
      </w:r>
      <w:r w:rsidRPr="009066D5">
        <w:rPr>
          <w:rFonts w:asciiTheme="minorHAnsi" w:hAnsiTheme="minorHAnsi" w:cstheme="minorHAnsi"/>
          <w:color w:val="1F1F1F"/>
        </w:rPr>
        <w:t> Provides information about Young Child survey questions.</w:t>
      </w:r>
    </w:p>
    <w:p w:rsidRPr="009066D5" w:rsidR="0026436C" w:rsidP="0026436C" w:rsidRDefault="0026436C" w14:paraId="59C93F9F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Functions</w:t>
      </w: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p w:rsidRPr="009066D5" w:rsidR="0026436C" w:rsidP="0026436C" w:rsidRDefault="0026436C" w14:paraId="189A8CDB" w14:textId="7777777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downloadCSV:</w:t>
      </w:r>
      <w:r w:rsidRPr="009066D5">
        <w:rPr>
          <w:rFonts w:asciiTheme="minorHAnsi" w:hAnsiTheme="minorHAnsi" w:cstheme="minorHAnsi"/>
          <w:color w:val="1F1F1F"/>
        </w:rPr>
        <w:t> Triggers the download of the survey data as a CSV file.</w:t>
      </w:r>
    </w:p>
    <w:p w:rsidRPr="009066D5" w:rsidR="0026436C" w:rsidP="0026436C" w:rsidRDefault="0026436C" w14:paraId="7C1A7C15" w14:textId="7777777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handleTabValueChange:</w:t>
      </w:r>
      <w:r w:rsidRPr="009066D5">
        <w:rPr>
          <w:rFonts w:asciiTheme="minorHAnsi" w:hAnsiTheme="minorHAnsi" w:cstheme="minorHAnsi"/>
          <w:color w:val="1F1F1F"/>
        </w:rPr>
        <w:t> Updates the tab value based on user interaction.</w:t>
      </w:r>
    </w:p>
    <w:p w:rsidRPr="009066D5" w:rsidR="0026436C" w:rsidP="0026436C" w:rsidRDefault="0026436C" w14:paraId="1F171942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i/>
          <w:iCs/>
          <w:color w:val="1F1F1F"/>
          <w:u w:val="single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Component interactions:</w:t>
      </w:r>
    </w:p>
    <w:p w:rsidRPr="009066D5" w:rsidR="0026436C" w:rsidP="0026436C" w:rsidRDefault="0026436C" w14:paraId="5430B48B" w14:textId="77777777">
      <w:pPr>
        <w:numPr>
          <w:ilvl w:val="0"/>
          <w:numId w:val="7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lastRenderedPageBreak/>
        <w:t>ReportHeader uses survey data from SurveyReport.</w:t>
      </w:r>
    </w:p>
    <w:p w:rsidRPr="009066D5" w:rsidR="0026436C" w:rsidP="0026436C" w:rsidRDefault="0026436C" w14:paraId="6B8B21D8" w14:textId="77777777">
      <w:pPr>
        <w:numPr>
          <w:ilvl w:val="0"/>
          <w:numId w:val="7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ActivityAnalysis uses survey data from SurveyReport and question ID as props.</w:t>
      </w:r>
    </w:p>
    <w:p w:rsidRPr="009066D5" w:rsidR="0026436C" w:rsidP="0026436C" w:rsidRDefault="0026436C" w14:paraId="539E4425" w14:textId="77777777">
      <w:pPr>
        <w:numPr>
          <w:ilvl w:val="0"/>
          <w:numId w:val="7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Button triggers downloadCSV function.</w:t>
      </w:r>
    </w:p>
    <w:p w:rsidRPr="009066D5" w:rsidR="0026436C" w:rsidP="0026436C" w:rsidRDefault="0026436C" w14:paraId="79A90FD6" w14:textId="77777777">
      <w:pPr>
        <w:numPr>
          <w:ilvl w:val="0"/>
          <w:numId w:val="7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downloadCSV uses parseDataToCsvFormatYoungChild and Parser to generate and download the CSV file.</w:t>
      </w:r>
    </w:p>
    <w:p w:rsidRPr="009066D5" w:rsidR="0026436C" w:rsidP="0026436C" w:rsidRDefault="0026436C" w14:paraId="65D1811F" w14:textId="77777777">
      <w:pPr>
        <w:numPr>
          <w:ilvl w:val="0"/>
          <w:numId w:val="7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CategoryBarChart uses grouped survey data from SurveyReport.</w:t>
      </w:r>
    </w:p>
    <w:p w:rsidRPr="009066D5" w:rsidR="0026436C" w:rsidP="0026436C" w:rsidRDefault="0026436C" w14:paraId="3153702F" w14:textId="77777777">
      <w:pPr>
        <w:numPr>
          <w:ilvl w:val="0"/>
          <w:numId w:val="7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RawScores uses survey data from SurveyReport.</w:t>
      </w:r>
    </w:p>
    <w:p w:rsidRPr="009066D5" w:rsidR="0026436C" w:rsidP="0026436C" w:rsidRDefault="0026436C" w14:paraId="69038075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i/>
          <w:iCs/>
          <w:color w:val="1F1F1F"/>
          <w:u w:val="single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Data flow:</w:t>
      </w:r>
    </w:p>
    <w:p w:rsidRPr="009066D5" w:rsidR="0026436C" w:rsidP="0026436C" w:rsidRDefault="0026436C" w14:paraId="4663E9FC" w14:textId="77777777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Survey data is fetched by getSurveyById and stored in SurveyReport state.</w:t>
      </w:r>
    </w:p>
    <w:p w:rsidRPr="009066D5" w:rsidR="0026436C" w:rsidP="0026436C" w:rsidRDefault="0026436C" w14:paraId="02144E74" w14:textId="77777777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ReportHeader reads survey data and displays it.</w:t>
      </w:r>
    </w:p>
    <w:p w:rsidRPr="009066D5" w:rsidR="0026436C" w:rsidP="0026436C" w:rsidRDefault="0026436C" w14:paraId="60126CD0" w14:textId="77777777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ActivityAnalysis reads survey data and question ID and displays the corresponding pie chart and score.</w:t>
      </w:r>
    </w:p>
    <w:p w:rsidRPr="009066D5" w:rsidR="0026436C" w:rsidP="0026436C" w:rsidRDefault="0026436C" w14:paraId="3DE55C01" w14:textId="77777777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CategoryBarChart reads grouped survey data and displays the bar chart.</w:t>
      </w:r>
    </w:p>
    <w:p w:rsidRPr="009066D5" w:rsidR="0026436C" w:rsidP="0026436C" w:rsidRDefault="0026436C" w14:paraId="2307672F" w14:textId="77777777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RawScores reads survey data and displays the table of raw scores.</w:t>
      </w:r>
    </w:p>
    <w:p w:rsidRPr="009066D5" w:rsidR="0026436C" w:rsidP="0026436C" w:rsidRDefault="0026436C" w14:paraId="6E0E413A" w14:textId="77777777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User interaction with the Button triggers the downloadCSV function.</w:t>
      </w:r>
    </w:p>
    <w:p w:rsidRPr="009066D5" w:rsidR="0026436C" w:rsidP="0026436C" w:rsidRDefault="0026436C" w14:paraId="33E92F07" w14:textId="77777777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downloadCSV uses parseDataToCsvFormatYoungChild and Parser to prepare and download the CSV file.</w:t>
      </w:r>
    </w:p>
    <w:p w:rsidRPr="009066D5" w:rsidR="0026436C" w:rsidP="0026436C" w:rsidRDefault="0026436C" w14:paraId="13BDFB09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i/>
          <w:iCs/>
          <w:color w:val="1F1F1F"/>
          <w:u w:val="single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Overall functionality:</w:t>
      </w:r>
    </w:p>
    <w:p w:rsidRPr="009066D5" w:rsidR="0026436C" w:rsidP="0026436C" w:rsidRDefault="0026436C" w14:paraId="7A54336D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The Survey Report displays information and visualizations of a specific survey, including activity analysis, category bar chart, weighted calculation, and raw scores. It also allows the user to download the survey data as a CSV file.</w:t>
      </w:r>
    </w:p>
    <w:p w:rsidRPr="009066D5" w:rsidR="00884F07" w:rsidP="00884F07" w:rsidRDefault="00884F07" w14:paraId="081E792E" w14:textId="77777777">
      <w:pPr>
        <w:rPr>
          <w:rFonts w:asciiTheme="minorHAnsi" w:hAnsiTheme="minorHAnsi" w:cstheme="minorHAnsi"/>
        </w:rPr>
      </w:pPr>
    </w:p>
    <w:p w:rsidRPr="009066D5" w:rsidR="002A0F84" w:rsidP="002A0F84" w:rsidRDefault="002A0F84" w14:paraId="1244125E" w14:textId="5EAA9DEA">
      <w:pPr>
        <w:jc w:val="center"/>
        <w:rPr>
          <w:rFonts w:asciiTheme="minorHAnsi" w:hAnsiTheme="minorHAnsi" w:cstheme="minorHAnsi"/>
          <w:b/>
          <w:bCs/>
        </w:rPr>
      </w:pPr>
      <w:r w:rsidRPr="009066D5">
        <w:rPr>
          <w:rFonts w:asciiTheme="minorHAnsi" w:hAnsiTheme="minorHAnsi" w:cstheme="minorHAnsi"/>
          <w:b/>
          <w:bCs/>
        </w:rPr>
        <w:t>CLIENT</w:t>
      </w:r>
    </w:p>
    <w:p w:rsidRPr="009066D5" w:rsidR="00884F07" w:rsidP="00884F07" w:rsidRDefault="00884F07" w14:paraId="0023E631" w14:textId="77777777">
      <w:pPr>
        <w:rPr>
          <w:rFonts w:asciiTheme="minorHAnsi" w:hAnsiTheme="minorHAnsi" w:cstheme="minorHAnsi"/>
          <w:b/>
          <w:bCs/>
        </w:rPr>
      </w:pPr>
    </w:p>
    <w:p w:rsidRPr="009066D5" w:rsidR="00146A31" w:rsidP="00884F07" w:rsidRDefault="00146A31" w14:paraId="4DEB51F4" w14:textId="27857E49">
      <w:pPr>
        <w:rPr>
          <w:rFonts w:asciiTheme="minorHAnsi" w:hAnsiTheme="minorHAnsi" w:cstheme="minorHAnsi"/>
          <w:b/>
          <w:bCs/>
        </w:rPr>
      </w:pPr>
      <w:r w:rsidRPr="009066D5">
        <w:rPr>
          <w:rFonts w:asciiTheme="minorHAnsi" w:hAnsiTheme="minorHAnsi" w:cstheme="minorHAnsi"/>
          <w:b/>
          <w:bCs/>
        </w:rPr>
        <w:t>Home:</w:t>
      </w:r>
    </w:p>
    <w:p w:rsidRPr="009066D5" w:rsidR="008C630F" w:rsidP="008C630F" w:rsidRDefault="008C630F" w14:paraId="17BF93F7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Components</w:t>
      </w: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p w:rsidRPr="009066D5" w:rsidR="008C630F" w:rsidP="008C630F" w:rsidRDefault="008C630F" w14:paraId="2B9C307E" w14:textId="77777777">
      <w:pPr>
        <w:numPr>
          <w:ilvl w:val="0"/>
          <w:numId w:val="1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HomeContainer:</w:t>
      </w:r>
      <w:r w:rsidRPr="009066D5">
        <w:rPr>
          <w:rFonts w:asciiTheme="minorHAnsi" w:hAnsiTheme="minorHAnsi" w:cstheme="minorHAnsi"/>
          <w:color w:val="1F1F1F"/>
        </w:rPr>
        <w:t> Main container for the Client Home page.</w:t>
      </w:r>
    </w:p>
    <w:p w:rsidRPr="009066D5" w:rsidR="008C630F" w:rsidP="008C630F" w:rsidRDefault="008C630F" w14:paraId="21FD095F" w14:textId="77777777">
      <w:pPr>
        <w:numPr>
          <w:ilvl w:val="0"/>
          <w:numId w:val="1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InfoWrapper:</w:t>
      </w:r>
      <w:r w:rsidRPr="009066D5">
        <w:rPr>
          <w:rFonts w:asciiTheme="minorHAnsi" w:hAnsiTheme="minorHAnsi" w:cstheme="minorHAnsi"/>
          <w:color w:val="1F1F1F"/>
        </w:rPr>
        <w:t> Contains the information section with text and video.</w:t>
      </w:r>
    </w:p>
    <w:p w:rsidRPr="009066D5" w:rsidR="008C630F" w:rsidP="008C630F" w:rsidRDefault="008C630F" w14:paraId="035D52D0" w14:textId="77777777">
      <w:pPr>
        <w:numPr>
          <w:ilvl w:val="0"/>
          <w:numId w:val="1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lastRenderedPageBreak/>
        <w:t>ContentWrapper:</w:t>
      </w:r>
      <w:r w:rsidRPr="009066D5">
        <w:rPr>
          <w:rFonts w:asciiTheme="minorHAnsi" w:hAnsiTheme="minorHAnsi" w:cstheme="minorHAnsi"/>
          <w:color w:val="1F1F1F"/>
        </w:rPr>
        <w:t> Holds the title, description, and introductory video button.</w:t>
      </w:r>
    </w:p>
    <w:p w:rsidRPr="009066D5" w:rsidR="008C630F" w:rsidP="008C630F" w:rsidRDefault="008C630F" w14:paraId="2E3EAC1D" w14:textId="77777777">
      <w:pPr>
        <w:numPr>
          <w:ilvl w:val="0"/>
          <w:numId w:val="1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YoutubeEmbed:</w:t>
      </w:r>
      <w:r w:rsidRPr="009066D5">
        <w:rPr>
          <w:rFonts w:asciiTheme="minorHAnsi" w:hAnsiTheme="minorHAnsi" w:cstheme="minorHAnsi"/>
          <w:color w:val="1F1F1F"/>
        </w:rPr>
        <w:t> Displays the introductory video.</w:t>
      </w:r>
    </w:p>
    <w:p w:rsidRPr="009066D5" w:rsidR="008C630F" w:rsidP="008C630F" w:rsidRDefault="008C630F" w14:paraId="355D9101" w14:textId="77777777">
      <w:pPr>
        <w:numPr>
          <w:ilvl w:val="0"/>
          <w:numId w:val="1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InfoConfirmWrapper:</w:t>
      </w:r>
      <w:r w:rsidRPr="009066D5">
        <w:rPr>
          <w:rFonts w:asciiTheme="minorHAnsi" w:hAnsiTheme="minorHAnsi" w:cstheme="minorHAnsi"/>
          <w:color w:val="1F1F1F"/>
        </w:rPr>
        <w:t> Provides information and buttons for confirming participation.</w:t>
      </w:r>
    </w:p>
    <w:p w:rsidRPr="009066D5" w:rsidR="008C630F" w:rsidP="008C630F" w:rsidRDefault="008C630F" w14:paraId="61909D3E" w14:textId="77777777">
      <w:pPr>
        <w:numPr>
          <w:ilvl w:val="0"/>
          <w:numId w:val="1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ButtonWrapper:</w:t>
      </w:r>
      <w:r w:rsidRPr="009066D5">
        <w:rPr>
          <w:rFonts w:asciiTheme="minorHAnsi" w:hAnsiTheme="minorHAnsi" w:cstheme="minorHAnsi"/>
          <w:color w:val="1F1F1F"/>
        </w:rPr>
        <w:t> Holds the View Instructions and Start PUFI-2 buttons.</w:t>
      </w:r>
    </w:p>
    <w:p w:rsidRPr="009066D5" w:rsidR="008C630F" w:rsidP="008C630F" w:rsidRDefault="008C630F" w14:paraId="03ED311D" w14:textId="77777777">
      <w:pPr>
        <w:numPr>
          <w:ilvl w:val="0"/>
          <w:numId w:val="13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Snackbar:</w:t>
      </w:r>
      <w:r w:rsidRPr="009066D5">
        <w:rPr>
          <w:rFonts w:asciiTheme="minorHAnsi" w:hAnsiTheme="minorHAnsi" w:cstheme="minorHAnsi"/>
          <w:color w:val="1F1F1F"/>
        </w:rPr>
        <w:t> Displays error messages.</w:t>
      </w:r>
    </w:p>
    <w:p w:rsidRPr="009066D5" w:rsidR="008C630F" w:rsidP="008C630F" w:rsidRDefault="008C630F" w14:paraId="3D81D3FE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Functions</w:t>
      </w: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p w:rsidRPr="009066D5" w:rsidR="008C630F" w:rsidP="008C630F" w:rsidRDefault="008C630F" w14:paraId="38AE826D" w14:textId="77777777">
      <w:pPr>
        <w:numPr>
          <w:ilvl w:val="0"/>
          <w:numId w:val="14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handleStartSurveyClick:</w:t>
      </w:r>
      <w:r w:rsidRPr="009066D5">
        <w:rPr>
          <w:rFonts w:asciiTheme="minorHAnsi" w:hAnsiTheme="minorHAnsi" w:cstheme="minorHAnsi"/>
          <w:color w:val="1F1F1F"/>
        </w:rPr>
        <w:t> Starts the PUFI-2 survey and returns an error message if any.</w:t>
      </w:r>
    </w:p>
    <w:p w:rsidRPr="009066D5" w:rsidR="008C630F" w:rsidP="008C630F" w:rsidRDefault="008C630F" w14:paraId="19CE708F" w14:textId="77777777">
      <w:pPr>
        <w:numPr>
          <w:ilvl w:val="0"/>
          <w:numId w:val="14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setHeaderButtonType:</w:t>
      </w:r>
      <w:r w:rsidRPr="009066D5">
        <w:rPr>
          <w:rFonts w:asciiTheme="minorHAnsi" w:hAnsiTheme="minorHAnsi" w:cstheme="minorHAnsi"/>
          <w:color w:val="1F1F1F"/>
        </w:rPr>
        <w:t> Updates the header button type to "START_SURVEY".</w:t>
      </w:r>
    </w:p>
    <w:p w:rsidRPr="009066D5" w:rsidR="008C630F" w:rsidP="008C630F" w:rsidRDefault="008C630F" w14:paraId="1FC0D313" w14:textId="77777777">
      <w:pPr>
        <w:numPr>
          <w:ilvl w:val="0"/>
          <w:numId w:val="14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handleViewInstructionsclick:</w:t>
      </w:r>
      <w:r w:rsidRPr="009066D5">
        <w:rPr>
          <w:rFonts w:asciiTheme="minorHAnsi" w:hAnsiTheme="minorHAnsi" w:cstheme="minorHAnsi"/>
          <w:color w:val="1F1F1F"/>
        </w:rPr>
        <w:t> Navigates to the View Instructions page if a valid survey is present, else displays an error message.</w:t>
      </w:r>
    </w:p>
    <w:p w:rsidRPr="009066D5" w:rsidR="008C630F" w:rsidP="008C630F" w:rsidRDefault="008C630F" w14:paraId="436E516D" w14:textId="77777777">
      <w:pPr>
        <w:numPr>
          <w:ilvl w:val="0"/>
          <w:numId w:val="14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handleClose:</w:t>
      </w:r>
      <w:r w:rsidRPr="009066D5">
        <w:rPr>
          <w:rFonts w:asciiTheme="minorHAnsi" w:hAnsiTheme="minorHAnsi" w:cstheme="minorHAnsi"/>
          <w:color w:val="1F1F1F"/>
        </w:rPr>
        <w:t> Closes the Snackbar.</w:t>
      </w:r>
    </w:p>
    <w:p w:rsidRPr="009066D5" w:rsidR="008C630F" w:rsidP="008C630F" w:rsidRDefault="008C630F" w14:paraId="7A368E0C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Component interactions:</w:t>
      </w:r>
    </w:p>
    <w:p w:rsidRPr="009066D5" w:rsidR="008C630F" w:rsidP="008C630F" w:rsidRDefault="008C630F" w14:paraId="19F45F31" w14:textId="77777777">
      <w:pPr>
        <w:numPr>
          <w:ilvl w:val="0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HomeContainer:</w:t>
      </w:r>
    </w:p>
    <w:p w:rsidRPr="009066D5" w:rsidR="008C630F" w:rsidP="008C630F" w:rsidRDefault="008C630F" w14:paraId="4EF4A5CE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Contains all other components on the page.</w:t>
      </w:r>
    </w:p>
    <w:p w:rsidRPr="009066D5" w:rsidR="008C630F" w:rsidP="008C630F" w:rsidRDefault="008C630F" w14:paraId="1A89A2DC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Provides breakpoint information to other components.</w:t>
      </w:r>
    </w:p>
    <w:p w:rsidRPr="009066D5" w:rsidR="008C630F" w:rsidP="008C630F" w:rsidRDefault="008C630F" w14:paraId="2D398F4A" w14:textId="77777777">
      <w:pPr>
        <w:numPr>
          <w:ilvl w:val="0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InfoWrapper:</w:t>
      </w:r>
    </w:p>
    <w:p w:rsidRPr="009066D5" w:rsidR="008C630F" w:rsidP="008C630F" w:rsidRDefault="008C630F" w14:paraId="143ADAA9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Displays information and introductory video.</w:t>
      </w:r>
    </w:p>
    <w:p w:rsidRPr="009066D5" w:rsidR="008C630F" w:rsidP="008C630F" w:rsidRDefault="008C630F" w14:paraId="30E33187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Passes breakpoint information to GreyP and InfoConfirmWrapper.</w:t>
      </w:r>
    </w:p>
    <w:p w:rsidRPr="009066D5" w:rsidR="008C630F" w:rsidP="008C630F" w:rsidRDefault="008C630F" w14:paraId="16EFE15C" w14:textId="77777777">
      <w:pPr>
        <w:numPr>
          <w:ilvl w:val="0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ContentWrapper:</w:t>
      </w:r>
    </w:p>
    <w:p w:rsidRPr="009066D5" w:rsidR="008C630F" w:rsidP="008C630F" w:rsidRDefault="008C630F" w14:paraId="0BA54DAF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Holds the title, description, and button for viewing instructions.</w:t>
      </w:r>
    </w:p>
    <w:p w:rsidRPr="009066D5" w:rsidR="008C630F" w:rsidP="008C630F" w:rsidRDefault="008C630F" w14:paraId="5FA1DC15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Triggers handleViewInstructionsclick on button click.</w:t>
      </w:r>
    </w:p>
    <w:p w:rsidRPr="009066D5" w:rsidR="008C630F" w:rsidP="008C630F" w:rsidRDefault="008C630F" w14:paraId="5F850398" w14:textId="77777777">
      <w:pPr>
        <w:numPr>
          <w:ilvl w:val="0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YoutubeEmbed:</w:t>
      </w:r>
    </w:p>
    <w:p w:rsidRPr="009066D5" w:rsidR="008C630F" w:rsidP="008C630F" w:rsidRDefault="008C630F" w14:paraId="0CE7C2A0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Displays the introductory video.</w:t>
      </w:r>
    </w:p>
    <w:p w:rsidRPr="009066D5" w:rsidR="008C630F" w:rsidP="008C630F" w:rsidRDefault="008C630F" w14:paraId="322236E3" w14:textId="77777777">
      <w:pPr>
        <w:numPr>
          <w:ilvl w:val="0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InfoConfirmWrapper:</w:t>
      </w:r>
    </w:p>
    <w:p w:rsidRPr="009066D5" w:rsidR="008C630F" w:rsidP="008C630F" w:rsidRDefault="008C630F" w14:paraId="65A0763C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Provides information and buttons for confirming participation.</w:t>
      </w:r>
    </w:p>
    <w:p w:rsidRPr="009066D5" w:rsidR="008C630F" w:rsidP="008C630F" w:rsidRDefault="008C630F" w14:paraId="57E4B87B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Depends on breakpoint information from InfoWrapper.</w:t>
      </w:r>
    </w:p>
    <w:p w:rsidRPr="009066D5" w:rsidR="008C630F" w:rsidP="008C630F" w:rsidRDefault="008C630F" w14:paraId="7C863AF8" w14:textId="77777777">
      <w:pPr>
        <w:numPr>
          <w:ilvl w:val="0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ButtonWrapper:</w:t>
      </w:r>
    </w:p>
    <w:p w:rsidRPr="009066D5" w:rsidR="008C630F" w:rsidP="008C630F" w:rsidRDefault="008C630F" w14:paraId="449138B3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Holds the Start PUFI-2 button.</w:t>
      </w:r>
    </w:p>
    <w:p w:rsidRPr="009066D5" w:rsidR="008C630F" w:rsidP="008C630F" w:rsidRDefault="008C630F" w14:paraId="12390791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lastRenderedPageBreak/>
        <w:t>Triggers handleStartSurveyClick on button click.</w:t>
      </w:r>
    </w:p>
    <w:p w:rsidRPr="009066D5" w:rsidR="008C630F" w:rsidP="008C630F" w:rsidRDefault="008C630F" w14:paraId="30E405AA" w14:textId="77777777">
      <w:pPr>
        <w:numPr>
          <w:ilvl w:val="0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Snackbar:</w:t>
      </w:r>
    </w:p>
    <w:p w:rsidRPr="009066D5" w:rsidR="008C630F" w:rsidP="008C630F" w:rsidRDefault="008C630F" w14:paraId="36BA293E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Displays error messages received from handleStartSurveyClick and handleViewInstructionsclick.</w:t>
      </w:r>
    </w:p>
    <w:p w:rsidRPr="009066D5" w:rsidR="008C630F" w:rsidP="008C630F" w:rsidRDefault="008C630F" w14:paraId="1ECD0B3D" w14:textId="7777777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Can be closed by clicking the Close button.</w:t>
      </w:r>
    </w:p>
    <w:p w:rsidRPr="009066D5" w:rsidR="008C630F" w:rsidP="008C630F" w:rsidRDefault="008C630F" w14:paraId="3B34E339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i/>
          <w:iCs/>
          <w:color w:val="1F1F1F"/>
          <w:u w:val="single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Data Flow:</w:t>
      </w:r>
    </w:p>
    <w:p w:rsidRPr="009066D5" w:rsidR="008C630F" w:rsidP="008C630F" w:rsidRDefault="008C630F" w14:paraId="76FDE728" w14:textId="77777777">
      <w:pPr>
        <w:numPr>
          <w:ilvl w:val="0"/>
          <w:numId w:val="1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ClientContext:</w:t>
      </w:r>
      <w:r w:rsidRPr="009066D5">
        <w:rPr>
          <w:rFonts w:asciiTheme="minorHAnsi" w:hAnsiTheme="minorHAnsi" w:cstheme="minorHAnsi"/>
          <w:color w:val="1F1F1F"/>
        </w:rPr>
        <w:t> Provides organization ID, clinician ID, survey ID, and survey data to ClientHome.</w:t>
      </w:r>
    </w:p>
    <w:p w:rsidRPr="009066D5" w:rsidR="008C630F" w:rsidP="008C630F" w:rsidRDefault="008C630F" w14:paraId="0599E77D" w14:textId="77777777">
      <w:pPr>
        <w:numPr>
          <w:ilvl w:val="0"/>
          <w:numId w:val="1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useEffect:</w:t>
      </w:r>
      <w:r w:rsidRPr="009066D5">
        <w:rPr>
          <w:rFonts w:asciiTheme="minorHAnsi" w:hAnsiTheme="minorHAnsi" w:cstheme="minorHAnsi"/>
          <w:color w:val="1F1F1F"/>
        </w:rPr>
        <w:t> Sets the header button type to "START_SURVEY".</w:t>
      </w:r>
    </w:p>
    <w:p w:rsidRPr="009066D5" w:rsidR="008C630F" w:rsidP="008C630F" w:rsidRDefault="008C630F" w14:paraId="7C5266EC" w14:textId="77777777">
      <w:pPr>
        <w:numPr>
          <w:ilvl w:val="0"/>
          <w:numId w:val="1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User interacts with View Instructions button:</w:t>
      </w:r>
    </w:p>
    <w:p w:rsidRPr="009066D5" w:rsidR="008C630F" w:rsidP="008C630F" w:rsidRDefault="008C630F" w14:paraId="004354A3" w14:textId="77777777">
      <w:pPr>
        <w:numPr>
          <w:ilvl w:val="1"/>
          <w:numId w:val="1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If a valid survey exists, navigate to the View Instructions page.</w:t>
      </w:r>
    </w:p>
    <w:p w:rsidRPr="009066D5" w:rsidR="008C630F" w:rsidP="008C630F" w:rsidRDefault="008C630F" w14:paraId="3212B015" w14:textId="77777777">
      <w:pPr>
        <w:numPr>
          <w:ilvl w:val="1"/>
          <w:numId w:val="1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Otherwise, display an error message in the Snackbar.</w:t>
      </w:r>
    </w:p>
    <w:p w:rsidRPr="009066D5" w:rsidR="008C630F" w:rsidP="008C630F" w:rsidRDefault="008C630F" w14:paraId="11F9D852" w14:textId="77777777">
      <w:pPr>
        <w:numPr>
          <w:ilvl w:val="0"/>
          <w:numId w:val="1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User interacts with Start PUFI-2 button:</w:t>
      </w:r>
    </w:p>
    <w:p w:rsidRPr="009066D5" w:rsidR="008C630F" w:rsidP="008C630F" w:rsidRDefault="008C630F" w14:paraId="38EC769D" w14:textId="77777777">
      <w:pPr>
        <w:numPr>
          <w:ilvl w:val="1"/>
          <w:numId w:val="1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Start the PUFI-2 survey.</w:t>
      </w:r>
    </w:p>
    <w:p w:rsidRPr="009066D5" w:rsidR="008C630F" w:rsidP="008C630F" w:rsidRDefault="008C630F" w14:paraId="628F410C" w14:textId="77777777">
      <w:pPr>
        <w:numPr>
          <w:ilvl w:val="1"/>
          <w:numId w:val="1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If an error occurs, display it in the Snackbar.</w:t>
      </w:r>
    </w:p>
    <w:p w:rsidRPr="009066D5" w:rsidR="008C630F" w:rsidP="008C630F" w:rsidRDefault="008C630F" w14:paraId="2CBF454C" w14:textId="77777777">
      <w:pPr>
        <w:numPr>
          <w:ilvl w:val="0"/>
          <w:numId w:val="1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color w:val="1F1F1F"/>
        </w:rPr>
        <w:t>User interacts with the Snackbar:</w:t>
      </w:r>
    </w:p>
    <w:p w:rsidRPr="009066D5" w:rsidR="008C630F" w:rsidP="008C630F" w:rsidRDefault="008C630F" w14:paraId="40D24994" w14:textId="77777777">
      <w:pPr>
        <w:numPr>
          <w:ilvl w:val="1"/>
          <w:numId w:val="1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Close the Snackbar by clicking the Close button.</w:t>
      </w:r>
    </w:p>
    <w:p w:rsidRPr="009066D5" w:rsidR="008C630F" w:rsidP="008C630F" w:rsidRDefault="008C630F" w14:paraId="5E5D8BDB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i/>
          <w:iCs/>
          <w:color w:val="1F1F1F"/>
          <w:u w:val="single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  <w:u w:val="single"/>
        </w:rPr>
        <w:t>Overall functionality:</w:t>
      </w:r>
    </w:p>
    <w:p w:rsidRPr="009066D5" w:rsidR="008C630F" w:rsidP="008C630F" w:rsidRDefault="008C630F" w14:paraId="45CB2946" w14:textId="77777777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The Client Home page provides information about the PUFI-2 questionnaire and allows the user to start the survey or view instructions. It displays error messages in a Snackbar and adapts its layout based on the device breakpoint.</w:t>
      </w:r>
    </w:p>
    <w:p w:rsidRPr="009066D5" w:rsidR="00146A31" w:rsidP="00884F07" w:rsidRDefault="00146A31" w14:paraId="0D80856C" w14:textId="77777777">
      <w:pPr>
        <w:rPr>
          <w:rFonts w:asciiTheme="minorHAnsi" w:hAnsiTheme="minorHAnsi" w:cstheme="minorHAnsi"/>
        </w:rPr>
      </w:pPr>
    </w:p>
    <w:p w:rsidRPr="009066D5" w:rsidR="00146A31" w:rsidP="00884F07" w:rsidRDefault="00146A31" w14:paraId="77CCA1F2" w14:textId="7194831E">
      <w:pPr>
        <w:rPr>
          <w:rFonts w:asciiTheme="minorHAnsi" w:hAnsiTheme="minorHAnsi" w:cstheme="minorHAnsi"/>
          <w:b/>
          <w:bCs/>
        </w:rPr>
      </w:pPr>
      <w:r w:rsidRPr="009066D5">
        <w:rPr>
          <w:rFonts w:asciiTheme="minorHAnsi" w:hAnsiTheme="minorHAnsi" w:cstheme="minorHAnsi"/>
          <w:b/>
          <w:bCs/>
        </w:rPr>
        <w:t>View Instructions:</w:t>
      </w:r>
    </w:p>
    <w:p w:rsidRPr="009066D5" w:rsidR="007E005F" w:rsidP="007E005F" w:rsidRDefault="007E005F" w14:paraId="5ACCB778" w14:textId="77777777">
      <w:pPr>
        <w:pStyle w:val="NormalWeb"/>
        <w:spacing w:before="360" w:beforeAutospacing="0" w:after="360" w:afterAutospacing="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u w:val="single"/>
        </w:rPr>
        <w:t>Components</w:t>
      </w:r>
      <w:r w:rsidRPr="009066D5">
        <w:rPr>
          <w:rStyle w:val="Strong"/>
          <w:rFonts w:asciiTheme="minorHAnsi" w:hAnsiTheme="minorHAnsi" w:cstheme="minorHAnsi"/>
          <w:b w:val="0"/>
          <w:bCs w:val="0"/>
        </w:rPr>
        <w:t>:</w:t>
      </w:r>
    </w:p>
    <w:p w:rsidRPr="009066D5" w:rsidR="007E005F" w:rsidP="007E005F" w:rsidRDefault="007E005F" w14:paraId="7AA76077" w14:textId="77777777">
      <w:pPr>
        <w:numPr>
          <w:ilvl w:val="0"/>
          <w:numId w:val="17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MainContainer:</w:t>
      </w:r>
      <w:r w:rsidRPr="009066D5">
        <w:rPr>
          <w:rFonts w:asciiTheme="minorHAnsi" w:hAnsiTheme="minorHAnsi" w:cstheme="minorHAnsi"/>
        </w:rPr>
        <w:t> Main container for the View Instructions page.</w:t>
      </w:r>
    </w:p>
    <w:p w:rsidRPr="009066D5" w:rsidR="007E005F" w:rsidP="007E005F" w:rsidRDefault="007E005F" w14:paraId="022CB6B6" w14:textId="77777777">
      <w:pPr>
        <w:numPr>
          <w:ilvl w:val="0"/>
          <w:numId w:val="17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HomeContainer:</w:t>
      </w:r>
      <w:r w:rsidRPr="009066D5">
        <w:rPr>
          <w:rFonts w:asciiTheme="minorHAnsi" w:hAnsiTheme="minorHAnsi" w:cstheme="minorHAnsi"/>
        </w:rPr>
        <w:t> Holds the main content of the page.</w:t>
      </w:r>
    </w:p>
    <w:p w:rsidRPr="009066D5" w:rsidR="007E005F" w:rsidP="007E005F" w:rsidRDefault="007E005F" w14:paraId="086A12CD" w14:textId="77777777">
      <w:pPr>
        <w:numPr>
          <w:ilvl w:val="0"/>
          <w:numId w:val="17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BeforeStartSurvey:</w:t>
      </w:r>
      <w:r w:rsidRPr="009066D5">
        <w:rPr>
          <w:rFonts w:asciiTheme="minorHAnsi" w:hAnsiTheme="minorHAnsi" w:cstheme="minorHAnsi"/>
        </w:rPr>
        <w:t> Displays instructions before starting the survey (shown at instructionId 0).</w:t>
      </w:r>
    </w:p>
    <w:p w:rsidRPr="009066D5" w:rsidR="007E005F" w:rsidP="007E005F" w:rsidRDefault="007E005F" w14:paraId="685FFC2B" w14:textId="77777777">
      <w:pPr>
        <w:numPr>
          <w:ilvl w:val="0"/>
          <w:numId w:val="17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lastRenderedPageBreak/>
        <w:t>ActivityGuide:</w:t>
      </w:r>
      <w:r w:rsidRPr="009066D5">
        <w:rPr>
          <w:rFonts w:asciiTheme="minorHAnsi" w:hAnsiTheme="minorHAnsi" w:cstheme="minorHAnsi"/>
        </w:rPr>
        <w:t> Shows instructions for completing activities (shown at instructionId 1).</w:t>
      </w:r>
    </w:p>
    <w:p w:rsidRPr="009066D5" w:rsidR="007E005F" w:rsidP="007E005F" w:rsidRDefault="007E005F" w14:paraId="4559E935" w14:textId="77777777">
      <w:pPr>
        <w:numPr>
          <w:ilvl w:val="0"/>
          <w:numId w:val="17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DifficultyScale:</w:t>
      </w:r>
      <w:r w:rsidRPr="009066D5">
        <w:rPr>
          <w:rFonts w:asciiTheme="minorHAnsi" w:hAnsiTheme="minorHAnsi" w:cstheme="minorHAnsi"/>
        </w:rPr>
        <w:t> Allows users to rate the difficulty of activities (shown at instructionId 2).</w:t>
      </w:r>
    </w:p>
    <w:p w:rsidRPr="009066D5" w:rsidR="007E005F" w:rsidP="007E005F" w:rsidRDefault="007E005F" w14:paraId="255480E1" w14:textId="77777777">
      <w:pPr>
        <w:numPr>
          <w:ilvl w:val="0"/>
          <w:numId w:val="17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InstructionNavigation:</w:t>
      </w:r>
      <w:r w:rsidRPr="009066D5">
        <w:rPr>
          <w:rFonts w:asciiTheme="minorHAnsi" w:hAnsiTheme="minorHAnsi" w:cstheme="minorHAnsi"/>
        </w:rPr>
        <w:t> Provides navigation between instruction sections.</w:t>
      </w:r>
    </w:p>
    <w:p w:rsidRPr="009066D5" w:rsidR="007E005F" w:rsidP="007E005F" w:rsidRDefault="007E005F" w14:paraId="35E0FD6C" w14:textId="77777777">
      <w:pPr>
        <w:pStyle w:val="NormalWeb"/>
        <w:spacing w:before="360" w:beforeAutospacing="0" w:after="360" w:afterAutospacing="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u w:val="single"/>
        </w:rPr>
        <w:t>Functions</w:t>
      </w:r>
      <w:r w:rsidRPr="009066D5">
        <w:rPr>
          <w:rStyle w:val="Strong"/>
          <w:rFonts w:asciiTheme="minorHAnsi" w:hAnsiTheme="minorHAnsi" w:cstheme="minorHAnsi"/>
          <w:b w:val="0"/>
          <w:bCs w:val="0"/>
        </w:rPr>
        <w:t>:</w:t>
      </w:r>
    </w:p>
    <w:p w:rsidRPr="009066D5" w:rsidR="007E005F" w:rsidP="007E005F" w:rsidRDefault="007E005F" w14:paraId="1366EF3B" w14:textId="77777777">
      <w:pPr>
        <w:numPr>
          <w:ilvl w:val="0"/>
          <w:numId w:val="18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useState:</w:t>
      </w:r>
      <w:r w:rsidRPr="009066D5">
        <w:rPr>
          <w:rFonts w:asciiTheme="minorHAnsi" w:hAnsiTheme="minorHAnsi" w:cstheme="minorHAnsi"/>
        </w:rPr>
        <w:t> Manages state for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</w:rPr>
        <w:t> and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nextButtonDisabled</w:t>
      </w:r>
      <w:r w:rsidRPr="009066D5">
        <w:rPr>
          <w:rFonts w:asciiTheme="minorHAnsi" w:hAnsiTheme="minorHAnsi" w:cstheme="minorHAnsi"/>
        </w:rPr>
        <w:t>.</w:t>
      </w:r>
    </w:p>
    <w:p w:rsidRPr="009066D5" w:rsidR="007E005F" w:rsidP="007E005F" w:rsidRDefault="007E005F" w14:paraId="6EF4597C" w14:textId="77777777">
      <w:pPr>
        <w:numPr>
          <w:ilvl w:val="0"/>
          <w:numId w:val="18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useContext:</w:t>
      </w:r>
      <w:r w:rsidRPr="009066D5">
        <w:rPr>
          <w:rFonts w:asciiTheme="minorHAnsi" w:hAnsiTheme="minorHAnsi" w:cstheme="minorHAnsi"/>
        </w:rPr>
        <w:t> Accesses data from the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ClientContext</w:t>
      </w:r>
      <w:r w:rsidRPr="009066D5">
        <w:rPr>
          <w:rFonts w:asciiTheme="minorHAnsi" w:hAnsiTheme="minorHAnsi" w:cstheme="minorHAnsi"/>
        </w:rPr>
        <w:t> such as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organizationId</w:t>
      </w:r>
      <w:r w:rsidRPr="009066D5">
        <w:rPr>
          <w:rFonts w:asciiTheme="minorHAnsi" w:hAnsiTheme="minorHAnsi" w:cstheme="minorHAnsi"/>
        </w:rPr>
        <w:t>,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clinicianId</w:t>
      </w:r>
      <w:r w:rsidRPr="009066D5">
        <w:rPr>
          <w:rFonts w:asciiTheme="minorHAnsi" w:hAnsiTheme="minorHAnsi" w:cstheme="minorHAnsi"/>
        </w:rPr>
        <w:t>,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surveyId</w:t>
      </w:r>
      <w:r w:rsidRPr="009066D5">
        <w:rPr>
          <w:rFonts w:asciiTheme="minorHAnsi" w:hAnsiTheme="minorHAnsi" w:cstheme="minorHAnsi"/>
        </w:rPr>
        <w:t>, and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setDidViewResponseGuide</w:t>
      </w:r>
      <w:r w:rsidRPr="009066D5">
        <w:rPr>
          <w:rFonts w:asciiTheme="minorHAnsi" w:hAnsiTheme="minorHAnsi" w:cstheme="minorHAnsi"/>
        </w:rPr>
        <w:t>.</w:t>
      </w:r>
    </w:p>
    <w:p w:rsidRPr="009066D5" w:rsidR="007E005F" w:rsidP="007E005F" w:rsidRDefault="007E005F" w14:paraId="2F19ECF3" w14:textId="77777777">
      <w:pPr>
        <w:numPr>
          <w:ilvl w:val="0"/>
          <w:numId w:val="18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handleBackClick:</w:t>
      </w:r>
      <w:r w:rsidRPr="009066D5">
        <w:rPr>
          <w:rFonts w:asciiTheme="minorHAnsi" w:hAnsiTheme="minorHAnsi" w:cstheme="minorHAnsi"/>
        </w:rPr>
        <w:t> Decreases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</w:rPr>
        <w:t> if it's not less than 0.</w:t>
      </w:r>
    </w:p>
    <w:p w:rsidRPr="009066D5" w:rsidR="007E005F" w:rsidP="007E005F" w:rsidRDefault="007E005F" w14:paraId="10A3E658" w14:textId="77777777">
      <w:pPr>
        <w:numPr>
          <w:ilvl w:val="0"/>
          <w:numId w:val="18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handleNextClick:</w:t>
      </w:r>
      <w:r w:rsidRPr="009066D5">
        <w:rPr>
          <w:rFonts w:asciiTheme="minorHAnsi" w:hAnsiTheme="minorHAnsi" w:cstheme="minorHAnsi"/>
        </w:rPr>
        <w:t> Increases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</w:rPr>
        <w:t> if it's less than 2.</w:t>
      </w:r>
    </w:p>
    <w:p w:rsidRPr="009066D5" w:rsidR="007E005F" w:rsidP="007E005F" w:rsidRDefault="007E005F" w14:paraId="7AC87D0E" w14:textId="77777777">
      <w:pPr>
        <w:numPr>
          <w:ilvl w:val="0"/>
          <w:numId w:val="18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useEffect:</w:t>
      </w:r>
    </w:p>
    <w:p w:rsidRPr="009066D5" w:rsidR="007E005F" w:rsidP="007E005F" w:rsidRDefault="007E005F" w14:paraId="7872800A" w14:textId="77777777">
      <w:pPr>
        <w:numPr>
          <w:ilvl w:val="1"/>
          <w:numId w:val="18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Redirects to homepage if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</w:rPr>
        <w:t> is less than 0.</w:t>
      </w:r>
    </w:p>
    <w:p w:rsidRPr="009066D5" w:rsidR="007E005F" w:rsidP="007E005F" w:rsidRDefault="007E005F" w14:paraId="5BA6E682" w14:textId="77777777">
      <w:pPr>
        <w:numPr>
          <w:ilvl w:val="1"/>
          <w:numId w:val="18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Disables the Next button when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</w:rPr>
        <w:t> is 2 (reached the end).</w:t>
      </w:r>
    </w:p>
    <w:p w:rsidRPr="009066D5" w:rsidR="007E005F" w:rsidP="007E005F" w:rsidRDefault="007E005F" w14:paraId="2CE5F234" w14:textId="77777777">
      <w:pPr>
        <w:numPr>
          <w:ilvl w:val="1"/>
          <w:numId w:val="18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Sets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didViewResponseGuide</w:t>
      </w:r>
      <w:r w:rsidRPr="009066D5">
        <w:rPr>
          <w:rFonts w:asciiTheme="minorHAnsi" w:hAnsiTheme="minorHAnsi" w:cstheme="minorHAnsi"/>
        </w:rPr>
        <w:t> to true when navigating to ActivityGuide (instructionId 1).</w:t>
      </w:r>
    </w:p>
    <w:p w:rsidRPr="009066D5" w:rsidR="007E005F" w:rsidP="007E005F" w:rsidRDefault="007E005F" w14:paraId="0C897ABA" w14:textId="77777777">
      <w:pPr>
        <w:pStyle w:val="NormalWeb"/>
        <w:spacing w:before="360" w:beforeAutospacing="0" w:after="360" w:afterAutospacing="0"/>
        <w:rPr>
          <w:rFonts w:asciiTheme="minorHAnsi" w:hAnsiTheme="minorHAnsi" w:cstheme="minorHAnsi"/>
          <w:i/>
          <w:iCs/>
          <w:u w:val="single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u w:val="single"/>
        </w:rPr>
        <w:t>Component interactions:</w:t>
      </w:r>
    </w:p>
    <w:p w:rsidRPr="009066D5" w:rsidR="007E005F" w:rsidP="007E005F" w:rsidRDefault="007E005F" w14:paraId="1135F023" w14:textId="77777777">
      <w:pPr>
        <w:numPr>
          <w:ilvl w:val="0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MainContainer:</w:t>
      </w:r>
    </w:p>
    <w:p w:rsidRPr="009066D5" w:rsidR="007E005F" w:rsidP="007E005F" w:rsidRDefault="007E005F" w14:paraId="5D4A3BE4" w14:textId="77777777">
      <w:pPr>
        <w:numPr>
          <w:ilvl w:val="1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Wraps the entire page content.</w:t>
      </w:r>
    </w:p>
    <w:p w:rsidRPr="009066D5" w:rsidR="007E005F" w:rsidP="007E005F" w:rsidRDefault="007E005F" w14:paraId="03E8771E" w14:textId="77777777">
      <w:pPr>
        <w:numPr>
          <w:ilvl w:val="0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HomeContainer:</w:t>
      </w:r>
    </w:p>
    <w:p w:rsidRPr="009066D5" w:rsidR="007E005F" w:rsidP="007E005F" w:rsidRDefault="007E005F" w14:paraId="082E72D9" w14:textId="77777777">
      <w:pPr>
        <w:numPr>
          <w:ilvl w:val="1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Displays the content based on the current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</w:rPr>
        <w:t>.</w:t>
      </w:r>
    </w:p>
    <w:p w:rsidRPr="009066D5" w:rsidR="007E005F" w:rsidP="007E005F" w:rsidRDefault="007E005F" w14:paraId="78F8A41A" w14:textId="77777777">
      <w:pPr>
        <w:numPr>
          <w:ilvl w:val="1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Passes the navigation props to InstructionNavigation.</w:t>
      </w:r>
    </w:p>
    <w:p w:rsidRPr="009066D5" w:rsidR="007E005F" w:rsidP="007E005F" w:rsidRDefault="007E005F" w14:paraId="75BC7F44" w14:textId="77777777">
      <w:pPr>
        <w:numPr>
          <w:ilvl w:val="0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BeforeStartSurvey:</w:t>
      </w:r>
    </w:p>
    <w:p w:rsidRPr="009066D5" w:rsidR="007E005F" w:rsidP="007E005F" w:rsidRDefault="007E005F" w14:paraId="5B6B3D47" w14:textId="77777777">
      <w:pPr>
        <w:numPr>
          <w:ilvl w:val="1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Shown only when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</w:rPr>
        <w:t> is 0.</w:t>
      </w:r>
    </w:p>
    <w:p w:rsidRPr="009066D5" w:rsidR="007E005F" w:rsidP="007E005F" w:rsidRDefault="007E005F" w14:paraId="3C1AA416" w14:textId="77777777">
      <w:pPr>
        <w:numPr>
          <w:ilvl w:val="0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ActivityGuide:</w:t>
      </w:r>
    </w:p>
    <w:p w:rsidRPr="009066D5" w:rsidR="007E005F" w:rsidP="007E005F" w:rsidRDefault="007E005F" w14:paraId="6515AAEB" w14:textId="77777777">
      <w:pPr>
        <w:numPr>
          <w:ilvl w:val="1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Shown only when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</w:rPr>
        <w:t> is 1.</w:t>
      </w:r>
    </w:p>
    <w:p w:rsidRPr="009066D5" w:rsidR="007E005F" w:rsidP="007E005F" w:rsidRDefault="007E005F" w14:paraId="0B4AEBCA" w14:textId="77777777">
      <w:pPr>
        <w:numPr>
          <w:ilvl w:val="1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Triggers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setDidViewResponseGuide</w:t>
      </w:r>
      <w:r w:rsidRPr="009066D5">
        <w:rPr>
          <w:rFonts w:asciiTheme="minorHAnsi" w:hAnsiTheme="minorHAnsi" w:cstheme="minorHAnsi"/>
        </w:rPr>
        <w:t> when accessed.</w:t>
      </w:r>
    </w:p>
    <w:p w:rsidRPr="009066D5" w:rsidR="007E005F" w:rsidP="007E005F" w:rsidRDefault="007E005F" w14:paraId="544465DF" w14:textId="77777777">
      <w:pPr>
        <w:numPr>
          <w:ilvl w:val="0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DifficultyScale:</w:t>
      </w:r>
    </w:p>
    <w:p w:rsidRPr="009066D5" w:rsidR="007E005F" w:rsidP="007E005F" w:rsidRDefault="007E005F" w14:paraId="5F04EC69" w14:textId="77777777">
      <w:pPr>
        <w:numPr>
          <w:ilvl w:val="1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Shown only when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</w:rPr>
        <w:t> is 2.</w:t>
      </w:r>
    </w:p>
    <w:p w:rsidRPr="009066D5" w:rsidR="007E005F" w:rsidP="007E005F" w:rsidRDefault="007E005F" w14:paraId="5AEE4E29" w14:textId="77777777">
      <w:pPr>
        <w:numPr>
          <w:ilvl w:val="0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</w:rPr>
        <w:t>InstructionNavigation:</w:t>
      </w:r>
    </w:p>
    <w:p w:rsidRPr="009066D5" w:rsidR="007E005F" w:rsidP="007E005F" w:rsidRDefault="007E005F" w14:paraId="033968D2" w14:textId="77777777">
      <w:pPr>
        <w:numPr>
          <w:ilvl w:val="1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lastRenderedPageBreak/>
        <w:t>Displays navigation buttons based on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</w:rPr>
        <w:t>.</w:t>
      </w:r>
    </w:p>
    <w:p w:rsidRPr="009066D5" w:rsidR="007E005F" w:rsidP="007E005F" w:rsidRDefault="007E005F" w14:paraId="4C76DF4F" w14:textId="77777777">
      <w:pPr>
        <w:numPr>
          <w:ilvl w:val="1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Triggers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handleBackClick</w:t>
      </w:r>
      <w:r w:rsidRPr="009066D5">
        <w:rPr>
          <w:rFonts w:asciiTheme="minorHAnsi" w:hAnsiTheme="minorHAnsi" w:cstheme="minorHAnsi"/>
        </w:rPr>
        <w:t> on Back button click.</w:t>
      </w:r>
    </w:p>
    <w:p w:rsidRPr="009066D5" w:rsidR="007E005F" w:rsidP="007E005F" w:rsidRDefault="007E005F" w14:paraId="0761BB30" w14:textId="77777777">
      <w:pPr>
        <w:numPr>
          <w:ilvl w:val="1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Triggers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handleNextClick</w:t>
      </w:r>
      <w:r w:rsidRPr="009066D5">
        <w:rPr>
          <w:rFonts w:asciiTheme="minorHAnsi" w:hAnsiTheme="minorHAnsi" w:cstheme="minorHAnsi"/>
        </w:rPr>
        <w:t> on Next button click.</w:t>
      </w:r>
    </w:p>
    <w:p w:rsidRPr="009066D5" w:rsidR="007E005F" w:rsidP="007E005F" w:rsidRDefault="007E005F" w14:paraId="4B56D09E" w14:textId="77777777">
      <w:pPr>
        <w:numPr>
          <w:ilvl w:val="1"/>
          <w:numId w:val="19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Renders the Next button as disabled when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nextButtonDisabled</w:t>
      </w:r>
      <w:r w:rsidRPr="009066D5">
        <w:rPr>
          <w:rFonts w:asciiTheme="minorHAnsi" w:hAnsiTheme="minorHAnsi" w:cstheme="minorHAnsi"/>
        </w:rPr>
        <w:t> is true.</w:t>
      </w:r>
    </w:p>
    <w:p w:rsidRPr="009066D5" w:rsidR="007E005F" w:rsidP="007E005F" w:rsidRDefault="007E005F" w14:paraId="5C8E0F5E" w14:textId="77777777">
      <w:pPr>
        <w:pStyle w:val="NormalWeb"/>
        <w:spacing w:before="360" w:beforeAutospacing="0" w:after="360" w:afterAutospacing="0"/>
        <w:rPr>
          <w:rFonts w:asciiTheme="minorHAnsi" w:hAnsiTheme="minorHAnsi" w:cstheme="minorHAnsi"/>
          <w:i/>
          <w:iCs/>
          <w:u w:val="single"/>
        </w:rPr>
      </w:pPr>
      <w:r w:rsidRPr="009066D5">
        <w:rPr>
          <w:rStyle w:val="Strong"/>
          <w:rFonts w:asciiTheme="minorHAnsi" w:hAnsiTheme="minorHAnsi" w:cstheme="minorHAnsi"/>
          <w:b w:val="0"/>
          <w:bCs w:val="0"/>
          <w:i/>
          <w:iCs/>
          <w:u w:val="single"/>
        </w:rPr>
        <w:t>Data Flow:</w:t>
      </w:r>
    </w:p>
    <w:p w:rsidRPr="009066D5" w:rsidR="007E005F" w:rsidP="007E005F" w:rsidRDefault="007E005F" w14:paraId="50F07E69" w14:textId="77777777">
      <w:pPr>
        <w:numPr>
          <w:ilvl w:val="0"/>
          <w:numId w:val="20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Initial state sets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</w:rPr>
        <w:t> to 0 and </w:t>
      </w:r>
      <w:r w:rsidRPr="009066D5">
        <w:rPr>
          <w:rStyle w:val="HTMLCode"/>
          <w:rFonts w:asciiTheme="minorHAnsi" w:hAnsiTheme="minorHAnsi" w:cstheme="minorHAnsi"/>
          <w:sz w:val="24"/>
          <w:szCs w:val="24"/>
        </w:rPr>
        <w:t>nextButtonDisabled</w:t>
      </w:r>
      <w:r w:rsidRPr="009066D5">
        <w:rPr>
          <w:rFonts w:asciiTheme="minorHAnsi" w:hAnsiTheme="minorHAnsi" w:cstheme="minorHAnsi"/>
        </w:rPr>
        <w:t> to false.</w:t>
      </w:r>
    </w:p>
    <w:p w:rsidRPr="009066D5" w:rsidR="007E005F" w:rsidP="007E005F" w:rsidRDefault="007E005F" w14:paraId="352E6640" w14:textId="77777777">
      <w:pPr>
        <w:numPr>
          <w:ilvl w:val="0"/>
          <w:numId w:val="20"/>
        </w:numPr>
        <w:spacing w:before="100" w:beforeAutospacing="1" w:after="150"/>
        <w:rPr>
          <w:rFonts w:asciiTheme="minorHAnsi" w:hAnsiTheme="minorHAnsi" w:cstheme="minorHAnsi"/>
        </w:rPr>
      </w:pPr>
      <w:r w:rsidRPr="009066D5">
        <w:rPr>
          <w:rFonts w:asciiTheme="minorHAnsi" w:hAnsiTheme="minorHAnsi" w:cstheme="minorHAnsi"/>
        </w:rPr>
        <w:t>User interacts with the navigation:</w:t>
      </w:r>
    </w:p>
    <w:p w:rsidRPr="009066D5" w:rsidR="007E005F" w:rsidP="007E005F" w:rsidRDefault="007E005F" w14:paraId="50157280" w14:textId="77777777">
      <w:pPr>
        <w:numPr>
          <w:ilvl w:val="1"/>
          <w:numId w:val="20"/>
        </w:numPr>
        <w:shd w:val="clear" w:color="auto" w:fill="FFFFFF"/>
        <w:spacing w:before="100" w:beforeAutospacing="1" w:after="150"/>
        <w:ind w:firstLine="0"/>
        <w:rPr>
          <w:rFonts w:asciiTheme="minorHAnsi" w:hAnsiTheme="minorHAnsi" w:cstheme="minorHAnsi"/>
          <w:color w:val="1F1F1F"/>
        </w:rPr>
      </w:pPr>
      <w:r w:rsidRPr="009066D5">
        <w:rPr>
          <w:rFonts w:asciiTheme="minorHAnsi" w:hAnsiTheme="minorHAnsi" w:cstheme="minorHAnsi"/>
          <w:color w:val="1F1F1F"/>
        </w:rPr>
        <w:t>Back button: Decreases </w:t>
      </w:r>
      <w:r w:rsidRPr="009066D5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instructionId</w:t>
      </w:r>
      <w:r w:rsidRPr="009066D5">
        <w:rPr>
          <w:rFonts w:asciiTheme="minorHAnsi" w:hAnsiTheme="minorHAnsi" w:cstheme="minorHAnsi"/>
          <w:color w:val="1F1F1F"/>
        </w:rPr>
        <w:t> and updates the displayed content.</w:t>
      </w:r>
    </w:p>
    <w:p w:rsidRPr="009066D5" w:rsidR="00F8441C" w:rsidP="70B32BC1" w:rsidRDefault="783CEFEF" w14:paraId="094F486C" w14:textId="519B56DE">
      <w:pPr>
        <w:pStyle w:val="Normal"/>
        <w:ind w:left="1440"/>
        <w:rPr>
          <w:rFonts w:ascii="Calibri" w:hAnsi="Calibri" w:cs="Calibri" w:asciiTheme="minorAscii" w:hAnsiTheme="minorAscii" w:cstheme="minorAscii"/>
        </w:rPr>
      </w:pPr>
    </w:p>
    <w:p w:rsidR="783CEFEF" w:rsidP="70B32BC1" w:rsidRDefault="783CEFEF" w14:paraId="141D6B4A" w14:textId="0A1A1E75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</w:p>
    <w:p w:rsidR="783CEFEF" w:rsidP="70B32BC1" w:rsidRDefault="783CEFEF" w14:paraId="4A3B7376" w14:textId="3871AA4B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</w:p>
    <w:p w:rsidR="783CEFEF" w:rsidP="70B32BC1" w:rsidRDefault="783CEFEF" w14:paraId="6A6000AC" w14:textId="2BC070F8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</w:p>
    <w:p w:rsidR="783CEFEF" w:rsidP="70B32BC1" w:rsidRDefault="783CEFEF" w14:paraId="07190074" w14:textId="2082EC6A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70B32BC1" w:rsidR="556B9AF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CLINICIAN</w:t>
      </w:r>
    </w:p>
    <w:p w:rsidR="783CEFEF" w:rsidP="70B32BC1" w:rsidRDefault="783CEFEF" w14:paraId="5721C612" w14:textId="1BECDF25">
      <w:pPr>
        <w:rPr>
          <w:rFonts w:ascii="Calibri" w:hAnsi="Calibri" w:cs="Calibri" w:asciiTheme="minorAscii" w:hAnsiTheme="minorAscii" w:cstheme="minorAscii"/>
          <w:b w:val="1"/>
          <w:bCs w:val="1"/>
        </w:rPr>
      </w:pPr>
      <w:r w:rsidRPr="70B32BC1" w:rsidR="556B9AFB">
        <w:rPr>
          <w:rFonts w:ascii="Calibri" w:hAnsi="Calibri" w:cs="Calibri" w:asciiTheme="minorAscii" w:hAnsiTheme="minorAscii" w:cstheme="minorAscii"/>
          <w:b w:val="1"/>
          <w:bCs w:val="1"/>
        </w:rPr>
        <w:t>Login:</w:t>
      </w:r>
    </w:p>
    <w:p w:rsidR="783CEFEF" w:rsidP="70B32BC1" w:rsidRDefault="783CEFEF" w14:paraId="79ADC3B2" w14:textId="77777777">
      <w:pPr>
        <w:rPr>
          <w:rFonts w:ascii="Calibri" w:hAnsi="Calibri" w:cs="" w:asciiTheme="minorAscii" w:hAnsiTheme="minorAscii" w:cstheme="minorBidi"/>
          <w:b w:val="1"/>
          <w:bCs w:val="1"/>
        </w:rPr>
      </w:pPr>
    </w:p>
    <w:p w:rsidR="783CEFEF" w:rsidP="70B32BC1" w:rsidRDefault="783CEFEF" w14:paraId="6A3A0B3A" w14:textId="7F94174F">
      <w:pPr>
        <w:rPr>
          <w:rFonts w:ascii="Calibri" w:hAnsi="Calibri" w:cs="" w:asciiTheme="minorAscii" w:hAnsiTheme="minorAscii" w:cstheme="minorBidi"/>
          <w:b w:val="1"/>
          <w:bCs w:val="1"/>
        </w:rPr>
      </w:pPr>
      <w:r w:rsidRPr="70B32BC1" w:rsidR="556B9AFB">
        <w:rPr>
          <w:rFonts w:ascii="Calibri" w:hAnsi="Calibri" w:cs="" w:asciiTheme="minorAscii" w:hAnsiTheme="minorAscii" w:cstheme="minorBidi"/>
          <w:b w:val="1"/>
          <w:bCs w:val="1"/>
        </w:rPr>
        <w:t>LoginContent</w:t>
      </w:r>
    </w:p>
    <w:p w:rsidR="783CEFEF" w:rsidP="70B32BC1" w:rsidRDefault="783CEFEF" w14:paraId="28422D5F" w14:textId="7E6551F2">
      <w:pPr>
        <w:pStyle w:val="ListParagraph"/>
        <w:numPr>
          <w:ilvl w:val="0"/>
          <w:numId w:val="37"/>
        </w:numPr>
        <w:rPr>
          <w:rFonts w:ascii="Calibri" w:hAnsi="Calibri" w:cs="" w:asciiTheme="minorAscii" w:hAnsiTheme="minorAscii" w:cstheme="minorBidi"/>
        </w:rPr>
      </w:pPr>
      <w:r w:rsidRPr="70B32BC1" w:rsidR="556B9AFB">
        <w:rPr>
          <w:rFonts w:ascii="Calibri" w:hAnsi="Calibri" w:cs="" w:asciiTheme="minorAscii" w:hAnsiTheme="minorAscii" w:cstheme="minorBidi"/>
        </w:rPr>
        <w:t>Display form to login and authenticate using firebase.</w:t>
      </w:r>
    </w:p>
    <w:p w:rsidR="783CEFEF" w:rsidP="70B32BC1" w:rsidRDefault="783CEFEF" w14:paraId="3082BF00" w14:textId="108FAF1E">
      <w:pPr>
        <w:pStyle w:val="ListParagraph"/>
        <w:numPr>
          <w:ilvl w:val="0"/>
          <w:numId w:val="37"/>
        </w:numPr>
        <w:rPr>
          <w:rFonts w:ascii="Calibri" w:hAnsi="Calibri" w:cs="" w:asciiTheme="minorAscii" w:hAnsiTheme="minorAscii" w:cstheme="minorBidi"/>
        </w:rPr>
      </w:pPr>
      <w:r w:rsidRPr="70B32BC1" w:rsidR="556B9AFB">
        <w:rPr>
          <w:rFonts w:ascii="Calibri" w:hAnsi="Calibri" w:cs="" w:asciiTheme="minorAscii" w:hAnsiTheme="minorAscii" w:cstheme="minorBidi"/>
        </w:rPr>
        <w:t xml:space="preserve">Common information </w:t>
      </w:r>
      <w:r w:rsidRPr="70B32BC1" w:rsidR="556B9AFB">
        <w:rPr>
          <w:rFonts w:ascii="Calibri" w:hAnsi="Calibri" w:cs="" w:asciiTheme="minorAscii" w:hAnsiTheme="minorAscii" w:cstheme="minorBidi"/>
        </w:rPr>
        <w:t>component</w:t>
      </w:r>
      <w:r w:rsidRPr="70B32BC1" w:rsidR="556B9AFB">
        <w:rPr>
          <w:rFonts w:ascii="Calibri" w:hAnsi="Calibri" w:cs="" w:asciiTheme="minorAscii" w:hAnsiTheme="minorAscii" w:cstheme="minorBidi"/>
        </w:rPr>
        <w:t xml:space="preserve"> for clinician login and sign up.</w:t>
      </w:r>
    </w:p>
    <w:p w:rsidR="4658DC7D" w:rsidP="4658DC7D" w:rsidRDefault="4658DC7D" w14:paraId="3BDC4EB8" w14:textId="65743537">
      <w:pPr>
        <w:rPr>
          <w:rFonts w:asciiTheme="minorHAnsi" w:hAnsiTheme="minorHAnsi" w:cstheme="minorBidi"/>
          <w:b/>
          <w:bCs/>
        </w:rPr>
      </w:pPr>
    </w:p>
    <w:p w:rsidR="783CEFEF" w:rsidP="4658DC7D" w:rsidRDefault="783CEFEF" w14:paraId="11B02CF2" w14:textId="5F51209B">
      <w:pPr>
        <w:rPr>
          <w:rFonts w:asciiTheme="minorHAnsi" w:hAnsiTheme="minorHAnsi" w:cstheme="minorBidi"/>
          <w:b/>
          <w:bCs/>
        </w:rPr>
      </w:pPr>
      <w:r w:rsidRPr="4658DC7D">
        <w:rPr>
          <w:rFonts w:asciiTheme="minorHAnsi" w:hAnsiTheme="minorHAnsi" w:cstheme="minorBidi"/>
          <w:b/>
          <w:bCs/>
        </w:rPr>
        <w:t>Components:</w:t>
      </w:r>
    </w:p>
    <w:p w:rsidR="653674A4" w:rsidP="4658DC7D" w:rsidRDefault="653674A4" w14:paraId="7B2FBF71" w14:textId="14244483">
      <w:pPr>
        <w:pStyle w:val="ListParagraph"/>
        <w:numPr>
          <w:ilvl w:val="0"/>
          <w:numId w:val="34"/>
        </w:numPr>
        <w:rPr>
          <w:rFonts w:asciiTheme="minorHAnsi" w:hAnsiTheme="minorHAnsi" w:cstheme="minorBidi"/>
        </w:rPr>
      </w:pPr>
      <w:r w:rsidRPr="4658DC7D">
        <w:rPr>
          <w:rFonts w:asciiTheme="minorHAnsi" w:hAnsiTheme="minorHAnsi" w:cstheme="minorBidi"/>
        </w:rPr>
        <w:t xml:space="preserve">Styled </w:t>
      </w:r>
      <w:r w:rsidRPr="4658DC7D" w:rsidR="46BAEAB8">
        <w:rPr>
          <w:rFonts w:asciiTheme="minorHAnsi" w:hAnsiTheme="minorHAnsi" w:cstheme="minorBidi"/>
        </w:rPr>
        <w:t xml:space="preserve">Container: </w:t>
      </w:r>
      <w:r w:rsidRPr="4658DC7D" w:rsidR="34386475">
        <w:rPr>
          <w:rFonts w:asciiTheme="minorHAnsi" w:hAnsiTheme="minorHAnsi" w:cstheme="minorBidi"/>
        </w:rPr>
        <w:t>commonly</w:t>
      </w:r>
      <w:r w:rsidRPr="4658DC7D" w:rsidR="5FB9103C">
        <w:rPr>
          <w:rFonts w:asciiTheme="minorHAnsi" w:hAnsiTheme="minorHAnsi" w:cstheme="minorBidi"/>
        </w:rPr>
        <w:t xml:space="preserve"> u</w:t>
      </w:r>
      <w:r w:rsidRPr="4658DC7D" w:rsidR="3E8A329D">
        <w:rPr>
          <w:rFonts w:asciiTheme="minorHAnsi" w:hAnsiTheme="minorHAnsi" w:cstheme="minorBidi"/>
        </w:rPr>
        <w:t xml:space="preserve">sed </w:t>
      </w:r>
      <w:r w:rsidRPr="4658DC7D" w:rsidR="54EA5494">
        <w:rPr>
          <w:rFonts w:asciiTheme="minorHAnsi" w:hAnsiTheme="minorHAnsi" w:cstheme="minorBidi"/>
        </w:rPr>
        <w:t>conta</w:t>
      </w:r>
      <w:r w:rsidRPr="4658DC7D" w:rsidR="32D053AF">
        <w:rPr>
          <w:rFonts w:asciiTheme="minorHAnsi" w:hAnsiTheme="minorHAnsi" w:cstheme="minorBidi"/>
        </w:rPr>
        <w:t xml:space="preserve">iner </w:t>
      </w:r>
      <w:r w:rsidRPr="4658DC7D" w:rsidR="4753F1E4">
        <w:rPr>
          <w:rFonts w:asciiTheme="minorHAnsi" w:hAnsiTheme="minorHAnsi" w:cstheme="minorBidi"/>
        </w:rPr>
        <w:t xml:space="preserve">for </w:t>
      </w:r>
      <w:r w:rsidRPr="4658DC7D" w:rsidR="1AC59691">
        <w:rPr>
          <w:rFonts w:asciiTheme="minorHAnsi" w:hAnsiTheme="minorHAnsi" w:cstheme="minorBidi"/>
        </w:rPr>
        <w:t>logi</w:t>
      </w:r>
      <w:r w:rsidRPr="4658DC7D" w:rsidR="2FC41739">
        <w:rPr>
          <w:rFonts w:asciiTheme="minorHAnsi" w:hAnsiTheme="minorHAnsi" w:cstheme="minorBidi"/>
        </w:rPr>
        <w:t xml:space="preserve">n </w:t>
      </w:r>
      <w:r w:rsidRPr="4658DC7D" w:rsidR="1DBA8E43">
        <w:rPr>
          <w:rFonts w:asciiTheme="minorHAnsi" w:hAnsiTheme="minorHAnsi" w:cstheme="minorBidi"/>
        </w:rPr>
        <w:t>page</w:t>
      </w:r>
    </w:p>
    <w:p w:rsidR="653674A4" w:rsidP="4658DC7D" w:rsidRDefault="653674A4" w14:paraId="66D5CCFE" w14:textId="2C197C9F">
      <w:pPr>
        <w:pStyle w:val="ListParagraph"/>
        <w:numPr>
          <w:ilvl w:val="0"/>
          <w:numId w:val="34"/>
        </w:numPr>
        <w:rPr>
          <w:rFonts w:asciiTheme="minorHAnsi" w:hAnsiTheme="minorHAnsi" w:cstheme="minorBidi"/>
        </w:rPr>
      </w:pPr>
      <w:r w:rsidRPr="4658DC7D">
        <w:rPr>
          <w:rFonts w:asciiTheme="minorHAnsi" w:hAnsiTheme="minorHAnsi" w:cstheme="minorBidi"/>
        </w:rPr>
        <w:t>Styled Paper:</w:t>
      </w:r>
      <w:r w:rsidRPr="4658DC7D" w:rsidR="6A67A4A5">
        <w:rPr>
          <w:rFonts w:asciiTheme="minorHAnsi" w:hAnsiTheme="minorHAnsi" w:cstheme="minorBidi"/>
        </w:rPr>
        <w:t xml:space="preserve"> with some elevation shows paper design.</w:t>
      </w:r>
    </w:p>
    <w:p w:rsidR="653674A4" w:rsidP="4658DC7D" w:rsidRDefault="653674A4" w14:paraId="1DB5D742" w14:textId="218E2BF5">
      <w:pPr>
        <w:pStyle w:val="ListParagraph"/>
        <w:numPr>
          <w:ilvl w:val="0"/>
          <w:numId w:val="34"/>
        </w:numPr>
        <w:rPr>
          <w:rFonts w:asciiTheme="minorHAnsi" w:hAnsiTheme="minorHAnsi" w:cstheme="minorBidi"/>
        </w:rPr>
      </w:pPr>
      <w:r w:rsidRPr="4658DC7D">
        <w:rPr>
          <w:rFonts w:asciiTheme="minorHAnsi" w:hAnsiTheme="minorHAnsi" w:cstheme="minorBidi"/>
        </w:rPr>
        <w:t>Styled Heading:</w:t>
      </w:r>
      <w:r w:rsidRPr="4658DC7D" w:rsidR="6E0767C4">
        <w:rPr>
          <w:rFonts w:asciiTheme="minorHAnsi" w:hAnsiTheme="minorHAnsi" w:cstheme="minorBidi"/>
        </w:rPr>
        <w:t xml:space="preserve"> heading style for login</w:t>
      </w:r>
    </w:p>
    <w:p w:rsidR="653674A4" w:rsidP="4658DC7D" w:rsidRDefault="653674A4" w14:paraId="4862ED2A" w14:textId="6B6EC807">
      <w:pPr>
        <w:pStyle w:val="ListParagraph"/>
        <w:numPr>
          <w:ilvl w:val="0"/>
          <w:numId w:val="34"/>
        </w:numPr>
        <w:rPr>
          <w:rFonts w:asciiTheme="minorHAnsi" w:hAnsiTheme="minorHAnsi" w:cstheme="minorBidi"/>
          <w:b/>
          <w:bCs/>
        </w:rPr>
      </w:pPr>
      <w:r w:rsidRPr="4658DC7D">
        <w:rPr>
          <w:rFonts w:asciiTheme="minorHAnsi" w:hAnsiTheme="minorHAnsi" w:cstheme="minorBidi"/>
        </w:rPr>
        <w:t>FormBox:</w:t>
      </w:r>
      <w:r w:rsidRPr="4658DC7D" w:rsidR="563E4D1D">
        <w:rPr>
          <w:rFonts w:asciiTheme="minorHAnsi" w:hAnsiTheme="minorHAnsi" w:cstheme="minorBidi"/>
        </w:rPr>
        <w:t xml:space="preserve"> designated box styles for form only</w:t>
      </w:r>
    </w:p>
    <w:p w:rsidR="653674A4" w:rsidP="4658DC7D" w:rsidRDefault="653674A4" w14:paraId="6A92D6A6" w14:textId="11CA3A6A">
      <w:pPr>
        <w:pStyle w:val="ListParagraph"/>
        <w:numPr>
          <w:ilvl w:val="0"/>
          <w:numId w:val="34"/>
        </w:numPr>
        <w:rPr>
          <w:rFonts w:asciiTheme="minorHAnsi" w:hAnsiTheme="minorHAnsi" w:cstheme="minorBidi"/>
        </w:rPr>
      </w:pPr>
      <w:r w:rsidRPr="4658DC7D">
        <w:rPr>
          <w:rFonts w:asciiTheme="minorHAnsi" w:hAnsiTheme="minorHAnsi" w:cstheme="minorBidi"/>
        </w:rPr>
        <w:t>StyledTextFields:</w:t>
      </w:r>
      <w:r w:rsidRPr="4658DC7D" w:rsidR="00249A90">
        <w:rPr>
          <w:rFonts w:asciiTheme="minorHAnsi" w:hAnsiTheme="minorHAnsi" w:cstheme="minorBidi"/>
        </w:rPr>
        <w:t xml:space="preserve"> </w:t>
      </w:r>
      <w:r w:rsidRPr="4658DC7D" w:rsidR="3EB402BF">
        <w:rPr>
          <w:rFonts w:asciiTheme="minorHAnsi" w:hAnsiTheme="minorHAnsi" w:cstheme="minorBidi"/>
        </w:rPr>
        <w:t>specific</w:t>
      </w:r>
      <w:r w:rsidRPr="4658DC7D" w:rsidR="00249A90">
        <w:rPr>
          <w:rFonts w:asciiTheme="minorHAnsi" w:hAnsiTheme="minorHAnsi" w:cstheme="minorBidi"/>
        </w:rPr>
        <w:t xml:space="preserve"> style for textbox used in form</w:t>
      </w:r>
    </w:p>
    <w:p w:rsidR="4D21811C" w:rsidP="4658DC7D" w:rsidRDefault="4D21811C" w14:paraId="24E60511" w14:textId="4B7E3950">
      <w:pPr>
        <w:pStyle w:val="ListParagraph"/>
        <w:numPr>
          <w:ilvl w:val="0"/>
          <w:numId w:val="34"/>
        </w:numPr>
        <w:rPr>
          <w:rFonts w:asciiTheme="minorHAnsi" w:hAnsiTheme="minorHAnsi" w:cstheme="minorBidi"/>
        </w:rPr>
      </w:pPr>
      <w:r w:rsidRPr="4658DC7D">
        <w:rPr>
          <w:rFonts w:asciiTheme="minorHAnsi" w:hAnsiTheme="minorHAnsi" w:cstheme="minorBidi"/>
        </w:rPr>
        <w:t>StyledButton:</w:t>
      </w:r>
      <w:r w:rsidRPr="4658DC7D" w:rsidR="604232E6">
        <w:rPr>
          <w:rFonts w:asciiTheme="minorHAnsi" w:hAnsiTheme="minorHAnsi" w:cstheme="minorBidi"/>
        </w:rPr>
        <w:t xml:space="preserve"> button orientation and style</w:t>
      </w:r>
    </w:p>
    <w:p w:rsidR="4658DC7D" w:rsidP="4658DC7D" w:rsidRDefault="4658DC7D" w14:paraId="2FF8C5CF" w14:textId="68EEADAD">
      <w:pPr>
        <w:rPr>
          <w:rFonts w:asciiTheme="minorHAnsi" w:hAnsiTheme="minorHAnsi" w:cstheme="minorBidi"/>
          <w:b/>
          <w:bCs/>
        </w:rPr>
      </w:pPr>
    </w:p>
    <w:p w:rsidR="783CEFEF" w:rsidP="70B32BC1" w:rsidRDefault="783CEFEF" w14:paraId="353986E1" w14:textId="02BEE366">
      <w:pPr>
        <w:rPr>
          <w:rFonts w:ascii="Calibri" w:hAnsi="Calibri" w:cs="" w:asciiTheme="minorAscii" w:hAnsiTheme="minorAscii" w:cstheme="minorBidi"/>
          <w:b w:val="1"/>
          <w:bCs w:val="1"/>
        </w:rPr>
      </w:pPr>
      <w:r w:rsidRPr="70B32BC1" w:rsidR="783CEFEF">
        <w:rPr>
          <w:rFonts w:ascii="Calibri" w:hAnsi="Calibri" w:cs="" w:asciiTheme="minorAscii" w:hAnsiTheme="minorAscii" w:cstheme="minorBidi"/>
          <w:b w:val="1"/>
          <w:bCs w:val="1"/>
        </w:rPr>
        <w:t>Component</w:t>
      </w:r>
      <w:r w:rsidRPr="70B32BC1" w:rsidR="783CEFEF">
        <w:rPr>
          <w:rFonts w:ascii="Calibri" w:hAnsi="Calibri" w:cs="" w:asciiTheme="minorAscii" w:hAnsiTheme="minorAscii" w:cstheme="minorBidi"/>
          <w:b w:val="1"/>
          <w:bCs w:val="1"/>
        </w:rPr>
        <w:t xml:space="preserve"> </w:t>
      </w:r>
      <w:r w:rsidRPr="70B32BC1" w:rsidR="0884DE2D">
        <w:rPr>
          <w:rFonts w:ascii="Calibri" w:hAnsi="Calibri" w:cs="" w:asciiTheme="minorAscii" w:hAnsiTheme="minorAscii" w:cstheme="minorBidi"/>
          <w:b w:val="1"/>
          <w:bCs w:val="1"/>
        </w:rPr>
        <w:t>interaction:</w:t>
      </w:r>
    </w:p>
    <w:p w:rsidR="6DE3BEA5" w:rsidP="259010B3" w:rsidRDefault="6DE3BEA5" w14:paraId="4E38A988" w14:textId="14D2DA0D">
      <w:pPr>
        <w:pStyle w:val="ListParagraph"/>
        <w:numPr>
          <w:ilvl w:val="0"/>
          <w:numId w:val="3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StyledContainer:</w:t>
      </w:r>
    </w:p>
    <w:p w:rsidR="3BF535FA" w:rsidP="259010B3" w:rsidRDefault="3BF535FA" w14:paraId="7D9FD20A" w14:textId="5CFC46D2">
      <w:pPr>
        <w:pStyle w:val="ListParagraph"/>
        <w:numPr>
          <w:ilvl w:val="1"/>
          <w:numId w:val="3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Main container wraps all components inside</w:t>
      </w:r>
    </w:p>
    <w:p w:rsidR="6DE3BEA5" w:rsidP="259010B3" w:rsidRDefault="6DE3BEA5" w14:paraId="47BFFEA9" w14:textId="26900043">
      <w:pPr>
        <w:pStyle w:val="ListParagraph"/>
        <w:numPr>
          <w:ilvl w:val="0"/>
          <w:numId w:val="33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>StyledPaper:</w:t>
      </w:r>
    </w:p>
    <w:p w:rsidR="3C793519" w:rsidP="259010B3" w:rsidRDefault="3C793519" w14:paraId="5DCB789B" w14:textId="459B4C56">
      <w:pPr>
        <w:pStyle w:val="ListParagraph"/>
        <w:numPr>
          <w:ilvl w:val="1"/>
          <w:numId w:val="33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 xml:space="preserve">Includes formBox , StyledButton </w:t>
      </w:r>
      <w:r>
        <w:tab/>
      </w:r>
    </w:p>
    <w:p w:rsidR="6DE3BEA5" w:rsidP="259010B3" w:rsidRDefault="6DE3BEA5" w14:paraId="14EB3713" w14:textId="1D0D7B26">
      <w:pPr>
        <w:pStyle w:val="ListParagraph"/>
        <w:numPr>
          <w:ilvl w:val="0"/>
          <w:numId w:val="3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FormBox:</w:t>
      </w:r>
    </w:p>
    <w:p w:rsidR="10F9D9FA" w:rsidP="259010B3" w:rsidRDefault="10F9D9FA" w14:paraId="474696F0" w14:textId="6CBF1235">
      <w:pPr>
        <w:pStyle w:val="ListParagraph"/>
        <w:numPr>
          <w:ilvl w:val="1"/>
          <w:numId w:val="3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Wraps StyledTextFields in it</w:t>
      </w:r>
    </w:p>
    <w:p w:rsidR="6DE3BEA5" w:rsidP="4658DC7D" w:rsidRDefault="6DE3BEA5" w14:paraId="16F9BC37" w14:textId="6EC78A39">
      <w:pPr>
        <w:pStyle w:val="ListParagraph"/>
        <w:numPr>
          <w:ilvl w:val="0"/>
          <w:numId w:val="3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AccordianCard:</w:t>
      </w:r>
    </w:p>
    <w:p w:rsidR="5E20EDAA" w:rsidP="259010B3" w:rsidRDefault="5E20EDAA" w14:paraId="76F62763" w14:textId="7C4790F6">
      <w:pPr>
        <w:pStyle w:val="ListParagraph"/>
        <w:numPr>
          <w:ilvl w:val="1"/>
          <w:numId w:val="3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Accordinsummary and AccordianDetails are included</w:t>
      </w:r>
    </w:p>
    <w:p w:rsidR="4658DC7D" w:rsidP="4658DC7D" w:rsidRDefault="4658DC7D" w14:paraId="051EED14" w14:textId="5DB7244F">
      <w:pPr>
        <w:rPr>
          <w:rFonts w:asciiTheme="minorHAnsi" w:hAnsiTheme="minorHAnsi" w:cstheme="minorBidi"/>
          <w:b/>
          <w:bCs/>
        </w:rPr>
      </w:pPr>
    </w:p>
    <w:p w:rsidR="783CEFEF" w:rsidP="4658DC7D" w:rsidRDefault="783CEFEF" w14:paraId="4F27768F" w14:textId="7109E0F1">
      <w:p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  <w:b/>
          <w:bCs/>
        </w:rPr>
        <w:t>Functions:</w:t>
      </w:r>
    </w:p>
    <w:p w:rsidR="75B1AF10" w:rsidP="259010B3" w:rsidRDefault="75B1AF10" w14:paraId="5FF1C974" w14:textId="00347CBC">
      <w:pPr>
        <w:pStyle w:val="ListParagraph"/>
        <w:numPr>
          <w:ilvl w:val="0"/>
          <w:numId w:val="26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>HandleEmailchange : rects upon changing email and validate</w:t>
      </w:r>
    </w:p>
    <w:p w:rsidR="75B1AF10" w:rsidP="259010B3" w:rsidRDefault="75B1AF10" w14:paraId="167BFB22" w14:textId="2A203B66">
      <w:pPr>
        <w:pStyle w:val="ListParagraph"/>
        <w:numPr>
          <w:ilvl w:val="0"/>
          <w:numId w:val="26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>HandlePAsswordChange : validates password according to firebase rules</w:t>
      </w:r>
    </w:p>
    <w:p w:rsidR="75B1AF10" w:rsidP="259010B3" w:rsidRDefault="75B1AF10" w14:paraId="320C12A9" w14:textId="6BE71420">
      <w:pPr>
        <w:pStyle w:val="ListParagraph"/>
        <w:numPr>
          <w:ilvl w:val="0"/>
          <w:numId w:val="26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>HandleSubmit : calls another function to pass email, password to firebase</w:t>
      </w:r>
    </w:p>
    <w:p w:rsidR="5E12B490" w:rsidP="259010B3" w:rsidRDefault="5E12B490" w14:paraId="71F80E9E" w14:textId="58169193">
      <w:pPr>
        <w:pStyle w:val="ListParagraph"/>
        <w:numPr>
          <w:ilvl w:val="0"/>
          <w:numId w:val="26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 xml:space="preserve">SinginClinicainByEmail : </w:t>
      </w:r>
      <w:r w:rsidRPr="457A0CD7" w:rsidR="3BEE9008">
        <w:rPr>
          <w:rFonts w:asciiTheme="minorHAnsi" w:hAnsiTheme="minorHAnsi" w:cstheme="minorBidi"/>
        </w:rPr>
        <w:t>function</w:t>
      </w:r>
      <w:r w:rsidRPr="259010B3">
        <w:rPr>
          <w:rFonts w:asciiTheme="minorHAnsi" w:hAnsiTheme="minorHAnsi" w:cstheme="minorBidi"/>
        </w:rPr>
        <w:t xml:space="preserve"> authenticate clinician</w:t>
      </w:r>
    </w:p>
    <w:p w:rsidR="5E12B490" w:rsidP="259010B3" w:rsidRDefault="5E12B490" w14:paraId="2D260399" w14:textId="0E81CE3B">
      <w:pPr>
        <w:pStyle w:val="ListParagraph"/>
        <w:numPr>
          <w:ilvl w:val="0"/>
          <w:numId w:val="26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>HandleCloseSnackbar: closes message opened by error events</w:t>
      </w:r>
    </w:p>
    <w:p w:rsidR="5E12B490" w:rsidP="259010B3" w:rsidRDefault="5E12B490" w14:paraId="04F267D7" w14:textId="47B3C4EE">
      <w:pPr>
        <w:pStyle w:val="ListParagraph"/>
        <w:numPr>
          <w:ilvl w:val="0"/>
          <w:numId w:val="26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lastRenderedPageBreak/>
        <w:t xml:space="preserve">HandleForgotPassword: pops up the message with </w:t>
      </w:r>
      <w:r w:rsidRPr="457A0CD7" w:rsidR="7B8734EE">
        <w:rPr>
          <w:rFonts w:asciiTheme="minorHAnsi" w:hAnsiTheme="minorHAnsi" w:cstheme="minorBidi"/>
        </w:rPr>
        <w:t>information</w:t>
      </w:r>
      <w:r w:rsidRPr="259010B3">
        <w:rPr>
          <w:rFonts w:asciiTheme="minorHAnsi" w:hAnsiTheme="minorHAnsi" w:cstheme="minorBidi"/>
        </w:rPr>
        <w:t xml:space="preserve"> for </w:t>
      </w:r>
      <w:r w:rsidRPr="457A0CD7" w:rsidR="4D22144A">
        <w:rPr>
          <w:rFonts w:asciiTheme="minorHAnsi" w:hAnsiTheme="minorHAnsi" w:cstheme="minorBidi"/>
        </w:rPr>
        <w:t>clinician</w:t>
      </w:r>
      <w:r w:rsidRPr="259010B3">
        <w:rPr>
          <w:rFonts w:asciiTheme="minorHAnsi" w:hAnsiTheme="minorHAnsi" w:cstheme="minorBidi"/>
        </w:rPr>
        <w:t xml:space="preserve"> to </w:t>
      </w:r>
      <w:r w:rsidRPr="457A0CD7" w:rsidR="7778D1DD">
        <w:rPr>
          <w:rFonts w:asciiTheme="minorHAnsi" w:hAnsiTheme="minorHAnsi" w:cstheme="minorBidi"/>
        </w:rPr>
        <w:t>contact</w:t>
      </w:r>
      <w:r w:rsidRPr="259010B3">
        <w:rPr>
          <w:rFonts w:asciiTheme="minorHAnsi" w:hAnsiTheme="minorHAnsi" w:cstheme="minorBidi"/>
        </w:rPr>
        <w:t xml:space="preserve"> their organization.</w:t>
      </w:r>
    </w:p>
    <w:p w:rsidR="783CEFEF" w:rsidP="70B32BC1" w:rsidRDefault="783CEFEF" w14:paraId="5C988A97" w14:textId="36F992EF">
      <w:pPr>
        <w:rPr>
          <w:rFonts w:ascii="Calibri" w:hAnsi="Calibri" w:cs="" w:asciiTheme="minorAscii" w:hAnsiTheme="minorAscii" w:cstheme="minorBidi"/>
          <w:b w:val="1"/>
          <w:bCs w:val="1"/>
        </w:rPr>
      </w:pPr>
      <w:r w:rsidRPr="70B32BC1" w:rsidR="60E587D6">
        <w:rPr>
          <w:rFonts w:ascii="Calibri" w:hAnsi="Calibri" w:cs="" w:asciiTheme="minorAscii" w:hAnsiTheme="minorAscii" w:cstheme="minorBidi"/>
          <w:b w:val="1"/>
          <w:bCs w:val="1"/>
        </w:rPr>
        <w:t>Dataflow:</w:t>
      </w:r>
    </w:p>
    <w:p w:rsidR="4658DC7D" w:rsidP="4658DC7D" w:rsidRDefault="4658DC7D" w14:paraId="5E1BFCB8" w14:textId="01D7CFE1">
      <w:pPr>
        <w:rPr>
          <w:rFonts w:asciiTheme="minorHAnsi" w:hAnsiTheme="minorHAnsi" w:cstheme="minorBidi"/>
          <w:b/>
          <w:bCs/>
        </w:rPr>
      </w:pPr>
    </w:p>
    <w:p w:rsidR="3AAEF18C" w:rsidP="70B32BC1" w:rsidRDefault="3AAEF18C" w14:paraId="4AD0F0B8" w14:textId="09B1A682">
      <w:pPr>
        <w:pStyle w:val="ListParagraph"/>
        <w:numPr>
          <w:ilvl w:val="0"/>
          <w:numId w:val="25"/>
        </w:numPr>
        <w:rPr>
          <w:rFonts w:ascii="Calibri" w:hAnsi="Calibri" w:cs="" w:asciiTheme="minorAscii" w:hAnsiTheme="minorAscii" w:cstheme="minorBidi"/>
        </w:rPr>
      </w:pPr>
      <w:r w:rsidRPr="70B32BC1" w:rsidR="3AAEF18C">
        <w:rPr>
          <w:rFonts w:ascii="Calibri" w:hAnsi="Calibri" w:cs="" w:asciiTheme="minorAscii" w:hAnsiTheme="minorAscii" w:cstheme="minorBidi"/>
        </w:rPr>
        <w:t>Clincian</w:t>
      </w:r>
      <w:r w:rsidRPr="70B32BC1" w:rsidR="3AAEF18C">
        <w:rPr>
          <w:rFonts w:ascii="Calibri" w:hAnsi="Calibri" w:cs="" w:asciiTheme="minorAscii" w:hAnsiTheme="minorAscii" w:cstheme="minorBidi"/>
        </w:rPr>
        <w:t xml:space="preserve"> login by email and password through a </w:t>
      </w:r>
      <w:r w:rsidRPr="70B32BC1" w:rsidR="6F004C4C">
        <w:rPr>
          <w:rFonts w:ascii="Calibri" w:hAnsi="Calibri" w:cs="" w:asciiTheme="minorAscii" w:hAnsiTheme="minorAscii" w:cstheme="minorBidi"/>
        </w:rPr>
        <w:t>form,</w:t>
      </w:r>
      <w:r w:rsidRPr="70B32BC1" w:rsidR="3AAEF18C">
        <w:rPr>
          <w:rFonts w:ascii="Calibri" w:hAnsi="Calibri" w:cs="" w:asciiTheme="minorAscii" w:hAnsiTheme="minorAscii" w:cstheme="minorBidi"/>
        </w:rPr>
        <w:t xml:space="preserve"> if </w:t>
      </w:r>
      <w:r w:rsidRPr="70B32BC1" w:rsidR="7953D6BD">
        <w:rPr>
          <w:rFonts w:ascii="Calibri" w:hAnsi="Calibri" w:cs="" w:asciiTheme="minorAscii" w:hAnsiTheme="minorAscii" w:cstheme="minorBidi"/>
        </w:rPr>
        <w:t>credentials</w:t>
      </w:r>
      <w:r w:rsidRPr="70B32BC1" w:rsidR="3AAEF18C">
        <w:rPr>
          <w:rFonts w:ascii="Calibri" w:hAnsi="Calibri" w:cs="" w:asciiTheme="minorAscii" w:hAnsiTheme="minorAscii" w:cstheme="minorBidi"/>
        </w:rPr>
        <w:t xml:space="preserve"> matches then user is being directed to </w:t>
      </w:r>
      <w:r w:rsidRPr="70B32BC1" w:rsidR="6B37FE99">
        <w:rPr>
          <w:rFonts w:ascii="Calibri" w:hAnsi="Calibri" w:cs="" w:asciiTheme="minorAscii" w:hAnsiTheme="minorAscii" w:cstheme="minorBidi"/>
        </w:rPr>
        <w:t>dashboard</w:t>
      </w:r>
      <w:r w:rsidRPr="70B32BC1" w:rsidR="3AAEF18C">
        <w:rPr>
          <w:rFonts w:ascii="Calibri" w:hAnsi="Calibri" w:cs="" w:asciiTheme="minorAscii" w:hAnsiTheme="minorAscii" w:cstheme="minorBidi"/>
        </w:rPr>
        <w:t xml:space="preserve"> </w:t>
      </w:r>
      <w:r w:rsidRPr="70B32BC1" w:rsidR="2EABEB2B">
        <w:rPr>
          <w:rFonts w:ascii="Calibri" w:hAnsi="Calibri" w:cs="" w:asciiTheme="minorAscii" w:hAnsiTheme="minorAscii" w:cstheme="minorBidi"/>
        </w:rPr>
        <w:t>otherwise</w:t>
      </w:r>
      <w:r w:rsidRPr="70B32BC1" w:rsidR="3AAEF18C">
        <w:rPr>
          <w:rFonts w:ascii="Calibri" w:hAnsi="Calibri" w:cs="" w:asciiTheme="minorAscii" w:hAnsiTheme="minorAscii" w:cstheme="minorBidi"/>
        </w:rPr>
        <w:t xml:space="preserve"> will show </w:t>
      </w:r>
      <w:r w:rsidRPr="70B32BC1" w:rsidR="3AAEF18C">
        <w:rPr>
          <w:rFonts w:ascii="Calibri" w:hAnsi="Calibri" w:cs="" w:asciiTheme="minorAscii" w:hAnsiTheme="minorAscii" w:cstheme="minorBidi"/>
        </w:rPr>
        <w:t>e</w:t>
      </w:r>
      <w:r w:rsidRPr="70B32BC1" w:rsidR="4257E4E9">
        <w:rPr>
          <w:rFonts w:ascii="Calibri" w:hAnsi="Calibri" w:cs="" w:asciiTheme="minorAscii" w:hAnsiTheme="minorAscii" w:cstheme="minorBidi"/>
        </w:rPr>
        <w:t>rror</w:t>
      </w:r>
      <w:r w:rsidRPr="70B32BC1" w:rsidR="3AAEF18C">
        <w:rPr>
          <w:rFonts w:ascii="Calibri" w:hAnsi="Calibri" w:cs="" w:asciiTheme="minorAscii" w:hAnsiTheme="minorAscii" w:cstheme="minorBidi"/>
        </w:rPr>
        <w:t xml:space="preserve"> message and </w:t>
      </w:r>
      <w:r w:rsidRPr="70B32BC1" w:rsidR="3AAEF18C">
        <w:rPr>
          <w:rFonts w:ascii="Calibri" w:hAnsi="Calibri" w:cs="" w:asciiTheme="minorAscii" w:hAnsiTheme="minorAscii" w:cstheme="minorBidi"/>
        </w:rPr>
        <w:t>renders</w:t>
      </w:r>
      <w:r w:rsidRPr="70B32BC1" w:rsidR="3AAEF18C">
        <w:rPr>
          <w:rFonts w:ascii="Calibri" w:hAnsi="Calibri" w:cs="" w:asciiTheme="minorAscii" w:hAnsiTheme="minorAscii" w:cstheme="minorBidi"/>
        </w:rPr>
        <w:t xml:space="preserve"> same page</w:t>
      </w:r>
      <w:r w:rsidRPr="70B32BC1" w:rsidR="5BE0B115">
        <w:rPr>
          <w:rFonts w:ascii="Calibri" w:hAnsi="Calibri" w:cs="" w:asciiTheme="minorAscii" w:hAnsiTheme="minorAscii" w:cstheme="minorBidi"/>
        </w:rPr>
        <w:t>.</w:t>
      </w:r>
    </w:p>
    <w:p w:rsidR="0A516056" w:rsidP="70B32BC1" w:rsidRDefault="0A516056" w14:paraId="73146FB4" w14:textId="1341BBE6">
      <w:pPr>
        <w:pStyle w:val="Normal"/>
        <w:rPr>
          <w:rFonts w:ascii="Calibri" w:hAnsi="Calibri" w:cs="" w:asciiTheme="minorAscii" w:hAnsiTheme="minorAscii" w:cstheme="minorBidi"/>
        </w:rPr>
      </w:pPr>
    </w:p>
    <w:p w:rsidR="70B32BC1" w:rsidP="70B32BC1" w:rsidRDefault="70B32BC1" w14:paraId="1C79E247" w14:textId="7CC758C0">
      <w:pPr>
        <w:pStyle w:val="Normal"/>
        <w:rPr>
          <w:rFonts w:ascii="Calibri" w:hAnsi="Calibri" w:cs="" w:asciiTheme="minorAscii" w:hAnsiTheme="minorAscii" w:cstheme="minorBidi"/>
        </w:rPr>
      </w:pPr>
    </w:p>
    <w:p w:rsidR="357B663A" w:rsidP="70B32BC1" w:rsidRDefault="357B663A" w14:paraId="2FBDD17A" w14:textId="674C4C3E">
      <w:pPr>
        <w:rPr>
          <w:rFonts w:ascii="Calibri" w:hAnsi="Calibri" w:cs="Calibri" w:asciiTheme="minorAscii" w:hAnsiTheme="minorAscii" w:cstheme="minorAscii"/>
          <w:b w:val="1"/>
          <w:bCs w:val="1"/>
        </w:rPr>
      </w:pPr>
      <w:r w:rsidRPr="70B32BC1" w:rsidR="357B663A">
        <w:rPr>
          <w:rFonts w:ascii="Calibri" w:hAnsi="Calibri" w:cs="" w:asciiTheme="minorAscii" w:hAnsiTheme="minorAscii" w:cstheme="minorBidi"/>
          <w:b w:val="1"/>
          <w:bCs w:val="1"/>
        </w:rPr>
        <w:t>Register/Create Account:</w:t>
      </w:r>
    </w:p>
    <w:p w:rsidR="70B32BC1" w:rsidP="70B32BC1" w:rsidRDefault="70B32BC1" w14:paraId="34A413D2" w14:textId="1BDA1A82">
      <w:pPr>
        <w:pStyle w:val="Normal"/>
        <w:rPr>
          <w:rFonts w:ascii="Calibri" w:hAnsi="Calibri" w:cs="" w:asciiTheme="minorAscii" w:hAnsiTheme="minorAscii" w:cstheme="minorBidi"/>
          <w:b w:val="1"/>
          <w:bCs w:val="1"/>
        </w:rPr>
      </w:pPr>
    </w:p>
    <w:p w:rsidR="357B663A" w:rsidP="70B32BC1" w:rsidRDefault="357B663A" w14:paraId="7664ABBB" w14:textId="34D884EA">
      <w:pPr>
        <w:rPr>
          <w:rFonts w:ascii="Calibri" w:hAnsi="Calibri" w:cs="" w:asciiTheme="minorAscii" w:hAnsiTheme="minorAscii" w:cstheme="minorBidi"/>
          <w:b w:val="1"/>
          <w:bCs w:val="1"/>
        </w:rPr>
      </w:pPr>
      <w:r w:rsidRPr="70B32BC1" w:rsidR="357B663A">
        <w:rPr>
          <w:rFonts w:ascii="Calibri" w:hAnsi="Calibri" w:cs="" w:asciiTheme="minorAscii" w:hAnsiTheme="minorAscii" w:cstheme="minorBidi"/>
          <w:b w:val="1"/>
          <w:bCs w:val="1"/>
        </w:rPr>
        <w:t>RegisterContent</w:t>
      </w:r>
    </w:p>
    <w:p w:rsidR="357B663A" w:rsidP="70B32BC1" w:rsidRDefault="357B663A" w14:paraId="69620551" w14:textId="5383BF41">
      <w:pPr>
        <w:pStyle w:val="ListParagraph"/>
        <w:numPr>
          <w:ilvl w:val="0"/>
          <w:numId w:val="36"/>
        </w:numPr>
        <w:rPr>
          <w:rFonts w:ascii="Calibri" w:hAnsi="Calibri" w:cs="" w:asciiTheme="minorAscii" w:hAnsiTheme="minorAscii" w:cstheme="minorBidi"/>
        </w:rPr>
      </w:pPr>
      <w:r w:rsidRPr="70B32BC1" w:rsidR="357B663A">
        <w:rPr>
          <w:rFonts w:ascii="Calibri" w:hAnsi="Calibri" w:cs="" w:asciiTheme="minorAscii" w:hAnsiTheme="minorAscii" w:cstheme="minorBidi"/>
        </w:rPr>
        <w:t>Multipage register clinician form with stepper which takes clinician data</w:t>
      </w:r>
    </w:p>
    <w:p w:rsidR="357B663A" w:rsidP="70B32BC1" w:rsidRDefault="357B663A" w14:paraId="16B2B92E" w14:textId="5AC161C3">
      <w:pPr>
        <w:pStyle w:val="ListParagraph"/>
        <w:numPr>
          <w:ilvl w:val="0"/>
          <w:numId w:val="36"/>
        </w:numPr>
        <w:rPr>
          <w:rFonts w:ascii="Calibri" w:hAnsi="Calibri" w:cs="" w:asciiTheme="minorAscii" w:hAnsiTheme="minorAscii" w:cstheme="minorBidi"/>
        </w:rPr>
      </w:pPr>
      <w:r w:rsidRPr="70B32BC1" w:rsidR="357B663A">
        <w:rPr>
          <w:rFonts w:ascii="Calibri" w:hAnsi="Calibri" w:cs="" w:asciiTheme="minorAscii" w:hAnsiTheme="minorAscii" w:cstheme="minorBidi"/>
        </w:rPr>
        <w:t>Every page data is being validated</w:t>
      </w:r>
    </w:p>
    <w:p w:rsidR="357B663A" w:rsidP="70B32BC1" w:rsidRDefault="357B663A" w14:paraId="60D2D739" w14:textId="437A05A9">
      <w:pPr>
        <w:pStyle w:val="ListParagraph"/>
        <w:numPr>
          <w:ilvl w:val="0"/>
          <w:numId w:val="36"/>
        </w:numPr>
        <w:rPr>
          <w:rFonts w:ascii="Calibri" w:hAnsi="Calibri" w:cs="" w:asciiTheme="minorAscii" w:hAnsiTheme="minorAscii" w:cstheme="minorBidi"/>
        </w:rPr>
      </w:pPr>
      <w:r w:rsidRPr="70B32BC1" w:rsidR="357B663A">
        <w:rPr>
          <w:rFonts w:ascii="Calibri" w:hAnsi="Calibri" w:cs="" w:asciiTheme="minorAscii" w:hAnsiTheme="minorAscii" w:cstheme="minorBidi"/>
        </w:rPr>
        <w:t>After submitting last page, clinician account is created using firebase and redirects to login.</w:t>
      </w:r>
    </w:p>
    <w:p w:rsidR="357B663A" w:rsidP="70B32BC1" w:rsidRDefault="357B663A" w14:paraId="25F2AEA0" w14:textId="59A0A418">
      <w:pPr>
        <w:pStyle w:val="ListParagraph"/>
        <w:numPr>
          <w:ilvl w:val="0"/>
          <w:numId w:val="36"/>
        </w:numPr>
        <w:rPr>
          <w:rFonts w:ascii="Calibri" w:hAnsi="Calibri" w:cs="" w:asciiTheme="minorAscii" w:hAnsiTheme="minorAscii" w:cstheme="minorBidi"/>
        </w:rPr>
      </w:pPr>
      <w:r w:rsidRPr="70B32BC1" w:rsidR="357B663A">
        <w:rPr>
          <w:rFonts w:ascii="Calibri" w:hAnsi="Calibri" w:cs="" w:asciiTheme="minorAscii" w:hAnsiTheme="minorAscii" w:cstheme="minorBidi"/>
        </w:rPr>
        <w:t xml:space="preserve">Common information </w:t>
      </w:r>
      <w:r w:rsidRPr="70B32BC1" w:rsidR="357B663A">
        <w:rPr>
          <w:rFonts w:ascii="Calibri" w:hAnsi="Calibri" w:cs="" w:asciiTheme="minorAscii" w:hAnsiTheme="minorAscii" w:cstheme="minorBidi"/>
        </w:rPr>
        <w:t>component</w:t>
      </w:r>
      <w:r w:rsidRPr="70B32BC1" w:rsidR="357B663A">
        <w:rPr>
          <w:rFonts w:ascii="Calibri" w:hAnsi="Calibri" w:cs="" w:asciiTheme="minorAscii" w:hAnsiTheme="minorAscii" w:cstheme="minorBidi"/>
        </w:rPr>
        <w:t xml:space="preserve"> is used.</w:t>
      </w:r>
    </w:p>
    <w:p w:rsidR="259010B3" w:rsidP="259010B3" w:rsidRDefault="259010B3" w14:paraId="26F2026D" w14:textId="1D32EF24">
      <w:pPr>
        <w:rPr>
          <w:rFonts w:asciiTheme="minorHAnsi" w:hAnsiTheme="minorHAnsi" w:cstheme="minorBidi"/>
          <w:b/>
          <w:bCs/>
        </w:rPr>
      </w:pPr>
    </w:p>
    <w:p w:rsidR="0A516056" w:rsidP="259010B3" w:rsidRDefault="0A516056" w14:paraId="71F35CA5" w14:textId="51225FF5">
      <w:p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  <w:b/>
          <w:bCs/>
        </w:rPr>
        <w:t>Components:</w:t>
      </w:r>
    </w:p>
    <w:p w:rsidR="0A516056" w:rsidP="259010B3" w:rsidRDefault="0A516056" w14:paraId="682F85FE" w14:textId="76CE8A0D">
      <w:pPr>
        <w:pStyle w:val="ListParagraph"/>
        <w:numPr>
          <w:ilvl w:val="0"/>
          <w:numId w:val="24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StyledContainer : commonly used container for login page</w:t>
      </w:r>
    </w:p>
    <w:p w:rsidR="0A516056" w:rsidP="259010B3" w:rsidRDefault="0A516056" w14:paraId="2760BB64" w14:textId="0EAB069A">
      <w:pPr>
        <w:pStyle w:val="ListParagraph"/>
        <w:numPr>
          <w:ilvl w:val="0"/>
          <w:numId w:val="24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StyledPaper : with some elevation shows paper design.</w:t>
      </w:r>
    </w:p>
    <w:p w:rsidR="0A516056" w:rsidP="259010B3" w:rsidRDefault="0A516056" w14:paraId="7D6F9129" w14:textId="243B1950">
      <w:pPr>
        <w:pStyle w:val="ListParagraph"/>
        <w:numPr>
          <w:ilvl w:val="0"/>
          <w:numId w:val="24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StepperBox : stepper component</w:t>
      </w:r>
    </w:p>
    <w:p w:rsidR="0A516056" w:rsidP="259010B3" w:rsidRDefault="0A516056" w14:paraId="6CB1F010" w14:textId="69314E94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>FormProvider : uses</w:t>
      </w:r>
      <w:r w:rsidRPr="259010B3" w:rsidR="216225B3">
        <w:rPr>
          <w:rFonts w:asciiTheme="minorHAnsi" w:hAnsiTheme="minorHAnsi" w:cstheme="minorBidi"/>
        </w:rPr>
        <w:t xml:space="preserve"> react’s default useFormContext</w:t>
      </w:r>
    </w:p>
    <w:p w:rsidR="0A516056" w:rsidP="259010B3" w:rsidRDefault="0A516056" w14:paraId="4965D7D0" w14:textId="23B201A4">
      <w:pPr>
        <w:pStyle w:val="ListParagraph"/>
        <w:numPr>
          <w:ilvl w:val="0"/>
          <w:numId w:val="24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FormBox :</w:t>
      </w:r>
      <w:r w:rsidRPr="259010B3" w:rsidR="00B4984C">
        <w:rPr>
          <w:rFonts w:asciiTheme="minorHAnsi" w:hAnsiTheme="minorHAnsi" w:cstheme="minorBidi"/>
        </w:rPr>
        <w:t xml:space="preserve"> styles form fields</w:t>
      </w:r>
    </w:p>
    <w:p w:rsidR="0A516056" w:rsidP="259010B3" w:rsidRDefault="0A516056" w14:paraId="7D666027" w14:textId="1067A30A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>StyledButton :</w:t>
      </w:r>
      <w:r w:rsidRPr="259010B3" w:rsidR="5546C04E">
        <w:rPr>
          <w:rFonts w:asciiTheme="minorHAnsi" w:hAnsiTheme="minorHAnsi" w:cstheme="minorBidi"/>
        </w:rPr>
        <w:t xml:space="preserve"> orientation nad styles for buttons</w:t>
      </w:r>
    </w:p>
    <w:p w:rsidR="0A516056" w:rsidP="259010B3" w:rsidRDefault="0A516056" w14:paraId="279B8B9B" w14:textId="37040B3E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>SnackBar:</w:t>
      </w:r>
      <w:r w:rsidRPr="259010B3" w:rsidR="60070AE4">
        <w:rPr>
          <w:rFonts w:asciiTheme="minorHAnsi" w:hAnsiTheme="minorHAnsi" w:cstheme="minorBidi"/>
        </w:rPr>
        <w:t xml:space="preserve"> assigned to every error message </w:t>
      </w:r>
    </w:p>
    <w:p w:rsidR="0A516056" w:rsidP="259010B3" w:rsidRDefault="0A516056" w14:paraId="5EDBE513" w14:textId="70345756">
      <w:pPr>
        <w:pStyle w:val="ListParagraph"/>
        <w:numPr>
          <w:ilvl w:val="0"/>
          <w:numId w:val="24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PersonalDetails:</w:t>
      </w:r>
      <w:r w:rsidRPr="259010B3" w:rsidR="17C9A146">
        <w:rPr>
          <w:rFonts w:asciiTheme="minorHAnsi" w:hAnsiTheme="minorHAnsi" w:cstheme="minorBidi"/>
        </w:rPr>
        <w:t xml:space="preserve"> loads form with personal details</w:t>
      </w:r>
    </w:p>
    <w:p w:rsidR="0A516056" w:rsidP="259010B3" w:rsidRDefault="0A516056" w14:paraId="1A2D5892" w14:textId="4D8F5F3C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>OrganizationDetails:</w:t>
      </w:r>
      <w:r w:rsidRPr="259010B3" w:rsidR="364287DF">
        <w:rPr>
          <w:rFonts w:asciiTheme="minorHAnsi" w:hAnsiTheme="minorHAnsi" w:cstheme="minorBidi"/>
        </w:rPr>
        <w:t xml:space="preserve"> loads form with organization details</w:t>
      </w:r>
    </w:p>
    <w:p w:rsidR="0A516056" w:rsidP="259010B3" w:rsidRDefault="0A516056" w14:paraId="6F8AD00A" w14:textId="5120A803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>TOS:</w:t>
      </w:r>
      <w:r w:rsidRPr="259010B3" w:rsidR="713135E6">
        <w:rPr>
          <w:rFonts w:asciiTheme="minorHAnsi" w:hAnsiTheme="minorHAnsi" w:cstheme="minorBidi"/>
        </w:rPr>
        <w:t xml:space="preserve"> shows terms of service information</w:t>
      </w:r>
    </w:p>
    <w:p w:rsidR="259010B3" w:rsidP="259010B3" w:rsidRDefault="259010B3" w14:paraId="1F68B2D4" w14:textId="246734B5">
      <w:pPr>
        <w:rPr>
          <w:rFonts w:asciiTheme="minorHAnsi" w:hAnsiTheme="minorHAnsi" w:cstheme="minorBidi"/>
          <w:b/>
          <w:bCs/>
        </w:rPr>
      </w:pPr>
    </w:p>
    <w:p w:rsidR="0A516056" w:rsidP="70B32BC1" w:rsidRDefault="0A516056" w14:paraId="7D61E248" w14:textId="7CD69622">
      <w:pPr>
        <w:rPr>
          <w:rFonts w:ascii="Calibri" w:hAnsi="Calibri" w:cs="" w:asciiTheme="minorAscii" w:hAnsiTheme="minorAscii" w:cstheme="minorBidi"/>
          <w:b w:val="1"/>
          <w:bCs w:val="1"/>
        </w:rPr>
      </w:pPr>
      <w:r w:rsidRPr="70B32BC1" w:rsidR="0A516056">
        <w:rPr>
          <w:rFonts w:ascii="Calibri" w:hAnsi="Calibri" w:cs="" w:asciiTheme="minorAscii" w:hAnsiTheme="minorAscii" w:cstheme="minorBidi"/>
          <w:b w:val="1"/>
          <w:bCs w:val="1"/>
        </w:rPr>
        <w:t>Component</w:t>
      </w:r>
      <w:r w:rsidRPr="70B32BC1" w:rsidR="0A516056">
        <w:rPr>
          <w:rFonts w:ascii="Calibri" w:hAnsi="Calibri" w:cs="" w:asciiTheme="minorAscii" w:hAnsiTheme="minorAscii" w:cstheme="minorBidi"/>
          <w:b w:val="1"/>
          <w:bCs w:val="1"/>
        </w:rPr>
        <w:t xml:space="preserve"> </w:t>
      </w:r>
      <w:r w:rsidRPr="70B32BC1" w:rsidR="3EC04DDB">
        <w:rPr>
          <w:rFonts w:ascii="Calibri" w:hAnsi="Calibri" w:cs="" w:asciiTheme="minorAscii" w:hAnsiTheme="minorAscii" w:cstheme="minorBidi"/>
          <w:b w:val="1"/>
          <w:bCs w:val="1"/>
        </w:rPr>
        <w:t>interactions:</w:t>
      </w:r>
    </w:p>
    <w:p w:rsidR="259010B3" w:rsidP="259010B3" w:rsidRDefault="259010B3" w14:paraId="610C984A" w14:textId="66117314">
      <w:pPr>
        <w:rPr>
          <w:rFonts w:asciiTheme="minorHAnsi" w:hAnsiTheme="minorHAnsi" w:cstheme="minorBidi"/>
          <w:b/>
          <w:bCs/>
        </w:rPr>
      </w:pPr>
    </w:p>
    <w:p w:rsidR="1EABF016" w:rsidP="259010B3" w:rsidRDefault="1EABF016" w14:paraId="07AAE113" w14:textId="7441BA1C">
      <w:pPr>
        <w:pStyle w:val="ListParagraph"/>
        <w:numPr>
          <w:ilvl w:val="0"/>
          <w:numId w:val="23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>Styledcontainer:</w:t>
      </w:r>
    </w:p>
    <w:p w:rsidR="1EABF016" w:rsidP="259010B3" w:rsidRDefault="1EABF016" w14:paraId="40F56B5C" w14:textId="6E54B936">
      <w:pPr>
        <w:pStyle w:val="ListParagraph"/>
        <w:numPr>
          <w:ilvl w:val="1"/>
          <w:numId w:val="23"/>
        </w:num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</w:rPr>
        <w:t xml:space="preserve">Wraps styled paper </w:t>
      </w:r>
      <w:r w:rsidRPr="457A0CD7" w:rsidR="7A937539">
        <w:rPr>
          <w:rFonts w:asciiTheme="minorHAnsi" w:hAnsiTheme="minorHAnsi" w:cstheme="minorBidi"/>
        </w:rPr>
        <w:t>components</w:t>
      </w:r>
      <w:r w:rsidRPr="259010B3">
        <w:rPr>
          <w:rFonts w:asciiTheme="minorHAnsi" w:hAnsiTheme="minorHAnsi" w:cstheme="minorBidi"/>
        </w:rPr>
        <w:t xml:space="preserve"> for form and accordion</w:t>
      </w:r>
    </w:p>
    <w:p w:rsidR="1EABF016" w:rsidP="259010B3" w:rsidRDefault="1EABF016" w14:paraId="50DAB036" w14:textId="0550C5A4">
      <w:pPr>
        <w:pStyle w:val="ListParagraph"/>
        <w:numPr>
          <w:ilvl w:val="0"/>
          <w:numId w:val="2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StledPaper:</w:t>
      </w:r>
    </w:p>
    <w:p w:rsidR="1EABF016" w:rsidP="259010B3" w:rsidRDefault="1EABF016" w14:paraId="09012C5A" w14:textId="6A2AF684">
      <w:pPr>
        <w:pStyle w:val="ListParagraph"/>
        <w:numPr>
          <w:ilvl w:val="1"/>
          <w:numId w:val="2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Includes stepper, form and buttons in it</w:t>
      </w:r>
    </w:p>
    <w:p w:rsidR="1EABF016" w:rsidP="259010B3" w:rsidRDefault="1EABF016" w14:paraId="4CB59F1B" w14:textId="2FFF7915">
      <w:pPr>
        <w:pStyle w:val="ListParagraph"/>
        <w:numPr>
          <w:ilvl w:val="0"/>
          <w:numId w:val="2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StepperBox:</w:t>
      </w:r>
    </w:p>
    <w:p w:rsidR="1EABF016" w:rsidP="259010B3" w:rsidRDefault="1EABF016" w14:paraId="49A4E3A8" w14:textId="658877CC">
      <w:pPr>
        <w:pStyle w:val="ListParagraph"/>
        <w:numPr>
          <w:ilvl w:val="1"/>
          <w:numId w:val="2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 xml:space="preserve">Interacts with stepper activestep as steps </w:t>
      </w:r>
      <w:r w:rsidRPr="457A0CD7" w:rsidR="008CF6DE">
        <w:rPr>
          <w:rFonts w:asciiTheme="minorHAnsi" w:hAnsiTheme="minorHAnsi" w:cstheme="minorBidi"/>
        </w:rPr>
        <w:t>increase</w:t>
      </w:r>
      <w:r w:rsidRPr="259010B3">
        <w:rPr>
          <w:rFonts w:asciiTheme="minorHAnsi" w:hAnsiTheme="minorHAnsi" w:cstheme="minorBidi"/>
        </w:rPr>
        <w:t xml:space="preserve"> and decreases </w:t>
      </w:r>
      <w:r w:rsidRPr="457A0CD7" w:rsidR="04BE087E">
        <w:rPr>
          <w:rFonts w:asciiTheme="minorHAnsi" w:hAnsiTheme="minorHAnsi" w:cstheme="minorBidi"/>
        </w:rPr>
        <w:t>changes</w:t>
      </w:r>
      <w:r w:rsidRPr="259010B3">
        <w:rPr>
          <w:rFonts w:asciiTheme="minorHAnsi" w:hAnsiTheme="minorHAnsi" w:cstheme="minorBidi"/>
        </w:rPr>
        <w:t xml:space="preserve"> to page number </w:t>
      </w:r>
    </w:p>
    <w:p w:rsidR="1EABF016" w:rsidP="259010B3" w:rsidRDefault="1EABF016" w14:paraId="2638B96F" w14:textId="5EA3D8C3">
      <w:pPr>
        <w:pStyle w:val="ListParagraph"/>
        <w:numPr>
          <w:ilvl w:val="0"/>
          <w:numId w:val="2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FormProvider:</w:t>
      </w:r>
    </w:p>
    <w:p w:rsidR="1EABF016" w:rsidP="259010B3" w:rsidRDefault="1EABF016" w14:paraId="0024A954" w14:textId="25E30CAE">
      <w:pPr>
        <w:pStyle w:val="ListParagraph"/>
        <w:numPr>
          <w:ilvl w:val="1"/>
          <w:numId w:val="23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 xml:space="preserve">Calls useForm to assign default values of the form  </w:t>
      </w:r>
    </w:p>
    <w:p w:rsidR="259010B3" w:rsidP="259010B3" w:rsidRDefault="259010B3" w14:paraId="27525490" w14:textId="3595E07E">
      <w:pPr>
        <w:pStyle w:val="ListParagraph"/>
        <w:numPr>
          <w:ilvl w:val="0"/>
          <w:numId w:val="23"/>
        </w:numPr>
        <w:rPr>
          <w:rFonts w:asciiTheme="minorHAnsi" w:hAnsiTheme="minorHAnsi" w:cstheme="minorBidi"/>
        </w:rPr>
      </w:pPr>
    </w:p>
    <w:p w:rsidR="259010B3" w:rsidP="259010B3" w:rsidRDefault="259010B3" w14:paraId="76165B2F" w14:textId="2361577A">
      <w:pPr>
        <w:rPr>
          <w:rFonts w:asciiTheme="minorHAnsi" w:hAnsiTheme="minorHAnsi" w:cstheme="minorBidi"/>
          <w:b/>
          <w:bCs/>
        </w:rPr>
      </w:pPr>
    </w:p>
    <w:p w:rsidR="0A516056" w:rsidP="70B32BC1" w:rsidRDefault="0A516056" w14:paraId="2949CAA7" w14:textId="67B4E795">
      <w:pPr>
        <w:rPr>
          <w:rFonts w:ascii="Calibri" w:hAnsi="Calibri" w:cs="" w:asciiTheme="minorAscii" w:hAnsiTheme="minorAscii" w:cstheme="minorBidi"/>
          <w:b w:val="1"/>
          <w:bCs w:val="1"/>
        </w:rPr>
      </w:pPr>
      <w:r w:rsidRPr="70B32BC1" w:rsidR="45920FA5">
        <w:rPr>
          <w:rFonts w:ascii="Calibri" w:hAnsi="Calibri" w:cs="" w:asciiTheme="minorAscii" w:hAnsiTheme="minorAscii" w:cstheme="minorBidi"/>
          <w:b w:val="1"/>
          <w:bCs w:val="1"/>
        </w:rPr>
        <w:t>Functions:</w:t>
      </w:r>
    </w:p>
    <w:p w:rsidR="259010B3" w:rsidP="259010B3" w:rsidRDefault="259010B3" w14:paraId="2F95C121" w14:textId="76A17AEA">
      <w:pPr>
        <w:rPr>
          <w:rFonts w:asciiTheme="minorHAnsi" w:hAnsiTheme="minorHAnsi" w:cstheme="minorBidi"/>
          <w:b/>
          <w:bCs/>
        </w:rPr>
      </w:pPr>
    </w:p>
    <w:p w:rsidR="33867BDF" w:rsidP="259010B3" w:rsidRDefault="33867BDF" w14:paraId="3E3A56E9" w14:textId="2B8E2442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PersonalDetails : function renders mui component Personaldetail</w:t>
      </w:r>
    </w:p>
    <w:p w:rsidR="33867BDF" w:rsidP="259010B3" w:rsidRDefault="33867BDF" w14:paraId="00592E63" w14:textId="33CD01A0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UseFormContext: manages form states</w:t>
      </w:r>
    </w:p>
    <w:p w:rsidR="33867BDF" w:rsidP="259010B3" w:rsidRDefault="33867BDF" w14:paraId="5941B5DF" w14:textId="5C02C7EB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OrganizationDetails: function renders mui component OrganizationDetails</w:t>
      </w:r>
    </w:p>
    <w:p w:rsidR="33867BDF" w:rsidP="259010B3" w:rsidRDefault="33867BDF" w14:paraId="69ED9177" w14:textId="6E7ABFEB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TOS : function calls TOS component to show page no 3</w:t>
      </w:r>
    </w:p>
    <w:p w:rsidR="33867BDF" w:rsidP="259010B3" w:rsidRDefault="33867BDF" w14:paraId="00A2B824" w14:textId="52B6D496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HandleChange : function handles checkbox changed event</w:t>
      </w:r>
    </w:p>
    <w:p w:rsidR="33867BDF" w:rsidP="259010B3" w:rsidRDefault="33867BDF" w14:paraId="152D7F08" w14:textId="00786E0E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 xml:space="preserve">GetStepContent : manages active steps and renders </w:t>
      </w:r>
      <w:r w:rsidRPr="457A0CD7" w:rsidR="49F147D2">
        <w:rPr>
          <w:rFonts w:asciiTheme="minorHAnsi" w:hAnsiTheme="minorHAnsi" w:cstheme="minorBidi"/>
        </w:rPr>
        <w:t>respective</w:t>
      </w:r>
      <w:r w:rsidRPr="259010B3">
        <w:rPr>
          <w:rFonts w:asciiTheme="minorHAnsi" w:hAnsiTheme="minorHAnsi" w:cstheme="minorBidi"/>
        </w:rPr>
        <w:t xml:space="preserve"> components</w:t>
      </w:r>
    </w:p>
    <w:p w:rsidR="33867BDF" w:rsidP="259010B3" w:rsidRDefault="33867BDF" w14:paraId="30A483E3" w14:textId="560BADA7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lastRenderedPageBreak/>
        <w:t>UseForm: initialize form with default</w:t>
      </w:r>
    </w:p>
    <w:p w:rsidR="33867BDF" w:rsidP="259010B3" w:rsidRDefault="33867BDF" w14:paraId="16B00A1D" w14:textId="11D0BDD5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CheckToAndAddCliniacian : checks if TOS was accepted by clinician</w:t>
      </w:r>
    </w:p>
    <w:p w:rsidR="33867BDF" w:rsidP="259010B3" w:rsidRDefault="33867BDF" w14:paraId="71EC6CC2" w14:textId="023C78EC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setValidation: calls validation component to validate all fields before moving forward to save clinician</w:t>
      </w:r>
    </w:p>
    <w:p w:rsidR="33867BDF" w:rsidP="259010B3" w:rsidRDefault="33867BDF" w14:paraId="1C1A2260" w14:textId="1B5AAE93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 xml:space="preserve">CheckEmailisUsed : interacts with firebase and makes sure that </w:t>
      </w:r>
      <w:r w:rsidRPr="457A0CD7" w:rsidR="2A2347A9">
        <w:rPr>
          <w:rFonts w:asciiTheme="minorHAnsi" w:hAnsiTheme="minorHAnsi" w:cstheme="minorBidi"/>
        </w:rPr>
        <w:t>clinician</w:t>
      </w:r>
      <w:r w:rsidRPr="259010B3">
        <w:rPr>
          <w:rFonts w:asciiTheme="minorHAnsi" w:hAnsiTheme="minorHAnsi" w:cstheme="minorBidi"/>
        </w:rPr>
        <w:t xml:space="preserve"> can use only unique email address.</w:t>
      </w:r>
    </w:p>
    <w:p w:rsidR="0DE27C46" w:rsidP="259010B3" w:rsidRDefault="0DE27C46" w14:paraId="4976B7DA" w14:textId="64129159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 xml:space="preserve">CreateClinicianByEmail : implements creating user credentials and createUserWithEmailAndPassword, is a firebase </w:t>
      </w:r>
      <w:r w:rsidRPr="457A0CD7" w:rsidR="708659C6">
        <w:rPr>
          <w:rFonts w:asciiTheme="minorHAnsi" w:hAnsiTheme="minorHAnsi" w:cstheme="minorBidi"/>
        </w:rPr>
        <w:t>default</w:t>
      </w:r>
      <w:r w:rsidRPr="259010B3">
        <w:rPr>
          <w:rFonts w:asciiTheme="minorHAnsi" w:hAnsiTheme="minorHAnsi" w:cstheme="minorBidi"/>
        </w:rPr>
        <w:t xml:space="preserve"> function</w:t>
      </w:r>
    </w:p>
    <w:p w:rsidR="31BC3852" w:rsidP="259010B3" w:rsidRDefault="31BC3852" w14:paraId="6788254A" w14:textId="4E8C6CA4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 xml:space="preserve">AddClinicinaDb : adds all fields filled by </w:t>
      </w:r>
      <w:r w:rsidRPr="457A0CD7" w:rsidR="15251B7A">
        <w:rPr>
          <w:rFonts w:asciiTheme="minorHAnsi" w:hAnsiTheme="minorHAnsi" w:cstheme="minorBidi"/>
        </w:rPr>
        <w:t>clinician</w:t>
      </w:r>
      <w:r w:rsidRPr="259010B3">
        <w:rPr>
          <w:rFonts w:asciiTheme="minorHAnsi" w:hAnsiTheme="minorHAnsi" w:cstheme="minorBidi"/>
        </w:rPr>
        <w:t xml:space="preserve"> into firebase</w:t>
      </w:r>
    </w:p>
    <w:p w:rsidR="33867BDF" w:rsidP="259010B3" w:rsidRDefault="33867BDF" w14:paraId="4EEC4415" w14:textId="3E7692D3">
      <w:pPr>
        <w:pStyle w:val="ListParagraph"/>
        <w:numPr>
          <w:ilvl w:val="0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 xml:space="preserve">HandleNext : </w:t>
      </w:r>
    </w:p>
    <w:p w:rsidR="33867BDF" w:rsidP="259010B3" w:rsidRDefault="33867BDF" w14:paraId="06FE0D56" w14:textId="7803B10E">
      <w:pPr>
        <w:pStyle w:val="ListParagraph"/>
        <w:numPr>
          <w:ilvl w:val="1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Checks for next activestep is it is not last step then validates data and direct to next page</w:t>
      </w:r>
    </w:p>
    <w:p w:rsidR="33867BDF" w:rsidP="259010B3" w:rsidRDefault="33867BDF" w14:paraId="7CD3DA0D" w14:textId="10C530F5">
      <w:pPr>
        <w:pStyle w:val="ListParagraph"/>
        <w:numPr>
          <w:ilvl w:val="1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If last page is found then checks for TOS field</w:t>
      </w:r>
    </w:p>
    <w:p w:rsidR="33867BDF" w:rsidP="259010B3" w:rsidRDefault="33867BDF" w14:paraId="50DDD30D" w14:textId="1D410F25">
      <w:pPr>
        <w:pStyle w:val="ListParagraph"/>
        <w:numPr>
          <w:ilvl w:val="1"/>
          <w:numId w:val="22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 xml:space="preserve">If TOS field is </w:t>
      </w:r>
      <w:r w:rsidRPr="457A0CD7" w:rsidR="10C220E0">
        <w:rPr>
          <w:rFonts w:asciiTheme="minorHAnsi" w:hAnsiTheme="minorHAnsi" w:cstheme="minorBidi"/>
        </w:rPr>
        <w:t>fulfilled</w:t>
      </w:r>
      <w:r w:rsidRPr="259010B3">
        <w:rPr>
          <w:rFonts w:asciiTheme="minorHAnsi" w:hAnsiTheme="minorHAnsi" w:cstheme="minorBidi"/>
        </w:rPr>
        <w:t xml:space="preserve"> then moves to storing clinician</w:t>
      </w:r>
    </w:p>
    <w:p w:rsidR="33867BDF" w:rsidP="259010B3" w:rsidRDefault="33867BDF" w14:paraId="42DD9E75" w14:textId="1A3F302C">
      <w:pPr>
        <w:pStyle w:val="ListParagraph"/>
        <w:numPr>
          <w:ilvl w:val="1"/>
          <w:numId w:val="22"/>
        </w:numPr>
        <w:rPr>
          <w:rFonts w:asciiTheme="minorHAnsi" w:hAnsiTheme="minorHAnsi" w:cstheme="minorBidi"/>
        </w:rPr>
      </w:pPr>
      <w:r w:rsidRPr="457A0CD7">
        <w:rPr>
          <w:rFonts w:asciiTheme="minorHAnsi" w:hAnsiTheme="minorHAnsi" w:cstheme="minorBidi"/>
        </w:rPr>
        <w:t>Clini</w:t>
      </w:r>
      <w:r w:rsidRPr="457A0CD7" w:rsidR="5CA2B2AE">
        <w:rPr>
          <w:rFonts w:asciiTheme="minorHAnsi" w:hAnsiTheme="minorHAnsi" w:cstheme="minorBidi"/>
        </w:rPr>
        <w:t>cia</w:t>
      </w:r>
      <w:r w:rsidRPr="457A0CD7">
        <w:rPr>
          <w:rFonts w:asciiTheme="minorHAnsi" w:hAnsiTheme="minorHAnsi" w:cstheme="minorBidi"/>
        </w:rPr>
        <w:t>n</w:t>
      </w:r>
      <w:r w:rsidRPr="259010B3">
        <w:rPr>
          <w:rFonts w:asciiTheme="minorHAnsi" w:hAnsiTheme="minorHAnsi" w:cstheme="minorBidi"/>
        </w:rPr>
        <w:t xml:space="preserve"> added successfully then redirect to login page</w:t>
      </w:r>
    </w:p>
    <w:p w:rsidR="259010B3" w:rsidP="259010B3" w:rsidRDefault="259010B3" w14:paraId="77EAB419" w14:textId="2E5B591C">
      <w:pPr>
        <w:rPr>
          <w:rFonts w:asciiTheme="minorHAnsi" w:hAnsiTheme="minorHAnsi" w:cstheme="minorBidi"/>
        </w:rPr>
      </w:pPr>
    </w:p>
    <w:p w:rsidR="259010B3" w:rsidP="259010B3" w:rsidRDefault="259010B3" w14:paraId="39D18F8B" w14:textId="0D8B91DF">
      <w:pPr>
        <w:rPr>
          <w:rFonts w:asciiTheme="minorHAnsi" w:hAnsiTheme="minorHAnsi" w:cstheme="minorBidi"/>
        </w:rPr>
      </w:pPr>
    </w:p>
    <w:p w:rsidR="259010B3" w:rsidP="259010B3" w:rsidRDefault="259010B3" w14:paraId="4F214524" w14:textId="6B31CDCC">
      <w:pPr>
        <w:rPr>
          <w:rFonts w:asciiTheme="minorHAnsi" w:hAnsiTheme="minorHAnsi" w:cstheme="minorBidi"/>
        </w:rPr>
      </w:pPr>
    </w:p>
    <w:p w:rsidR="259010B3" w:rsidP="259010B3" w:rsidRDefault="259010B3" w14:paraId="4DF45A01" w14:textId="0E31080D">
      <w:pPr>
        <w:rPr>
          <w:rFonts w:asciiTheme="minorHAnsi" w:hAnsiTheme="minorHAnsi" w:cstheme="minorBidi"/>
          <w:b/>
          <w:bCs/>
        </w:rPr>
      </w:pPr>
    </w:p>
    <w:p w:rsidR="0A516056" w:rsidP="259010B3" w:rsidRDefault="0A516056" w14:paraId="645B1F6E" w14:textId="516C6B11">
      <w:pPr>
        <w:rPr>
          <w:rFonts w:asciiTheme="minorHAnsi" w:hAnsiTheme="minorHAnsi" w:cstheme="minorBidi"/>
          <w:b/>
          <w:bCs/>
        </w:rPr>
      </w:pPr>
      <w:r w:rsidRPr="259010B3">
        <w:rPr>
          <w:rFonts w:asciiTheme="minorHAnsi" w:hAnsiTheme="minorHAnsi" w:cstheme="minorBidi"/>
          <w:b/>
          <w:bCs/>
        </w:rPr>
        <w:t>DataFlow :</w:t>
      </w:r>
    </w:p>
    <w:p w:rsidR="259010B3" w:rsidP="259010B3" w:rsidRDefault="259010B3" w14:paraId="7154508F" w14:textId="6EEB5E9C">
      <w:pPr>
        <w:rPr>
          <w:rFonts w:asciiTheme="minorHAnsi" w:hAnsiTheme="minorHAnsi" w:cstheme="minorBidi"/>
          <w:b/>
          <w:bCs/>
        </w:rPr>
      </w:pPr>
    </w:p>
    <w:p w:rsidR="3822CEB6" w:rsidP="259010B3" w:rsidRDefault="47D7B323" w14:paraId="44EE1B95" w14:textId="1CF783BC">
      <w:pPr>
        <w:pStyle w:val="ListParagraph"/>
        <w:numPr>
          <w:ilvl w:val="0"/>
          <w:numId w:val="21"/>
        </w:numPr>
        <w:rPr>
          <w:rFonts w:asciiTheme="minorHAnsi" w:hAnsiTheme="minorHAnsi" w:cstheme="minorBidi"/>
        </w:rPr>
      </w:pPr>
      <w:r w:rsidRPr="457A0CD7">
        <w:rPr>
          <w:rFonts w:asciiTheme="minorHAnsi" w:hAnsiTheme="minorHAnsi" w:cstheme="minorBidi"/>
        </w:rPr>
        <w:t>Clinician</w:t>
      </w:r>
      <w:r w:rsidRPr="259010B3" w:rsidR="3822CEB6">
        <w:rPr>
          <w:rFonts w:asciiTheme="minorHAnsi" w:hAnsiTheme="minorHAnsi" w:cstheme="minorBidi"/>
        </w:rPr>
        <w:t xml:space="preserve"> will be first presented with register form, step 1 was showing personal detail form, step 2 organzationDetails fo</w:t>
      </w:r>
      <w:r w:rsidRPr="259010B3" w:rsidR="70611D83">
        <w:rPr>
          <w:rFonts w:asciiTheme="minorHAnsi" w:hAnsiTheme="minorHAnsi" w:cstheme="minorBidi"/>
        </w:rPr>
        <w:t>rm , step 3 with Terms Of Service page, with every page clinician data is being stored locally as data can be prepopulate with previous pages, as we</w:t>
      </w:r>
      <w:r w:rsidRPr="259010B3" w:rsidR="3B4EFD5B">
        <w:rPr>
          <w:rFonts w:asciiTheme="minorHAnsi" w:hAnsiTheme="minorHAnsi" w:cstheme="minorBidi"/>
        </w:rPr>
        <w:t>ll as validated.</w:t>
      </w:r>
    </w:p>
    <w:p w:rsidR="3B4EFD5B" w:rsidP="259010B3" w:rsidRDefault="3B4EFD5B" w14:paraId="77D0A760" w14:textId="7770DE3A">
      <w:pPr>
        <w:pStyle w:val="ListParagraph"/>
        <w:numPr>
          <w:ilvl w:val="0"/>
          <w:numId w:val="21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Clinician can not move forward without validating all fields on a single page</w:t>
      </w:r>
    </w:p>
    <w:p w:rsidR="3B4EFD5B" w:rsidP="259010B3" w:rsidRDefault="3B4EFD5B" w14:paraId="06A642B1" w14:textId="747F419B">
      <w:pPr>
        <w:pStyle w:val="ListParagraph"/>
        <w:numPr>
          <w:ilvl w:val="0"/>
          <w:numId w:val="21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 xml:space="preserve">At last page firebase function is being called to create firebase user, it creates unique id with email, password combination, moreover validated fields </w:t>
      </w:r>
      <w:r w:rsidRPr="259010B3" w:rsidR="59465525">
        <w:rPr>
          <w:rFonts w:asciiTheme="minorHAnsi" w:hAnsiTheme="minorHAnsi" w:cstheme="minorBidi"/>
        </w:rPr>
        <w:t>will be stored in datastore with unique clinician id</w:t>
      </w:r>
    </w:p>
    <w:p w:rsidR="00F8441C" w:rsidP="259010B3" w:rsidRDefault="59465525" w14:paraId="6D782595" w14:textId="5B0C8518">
      <w:pPr>
        <w:pStyle w:val="ListParagraph"/>
        <w:numPr>
          <w:ilvl w:val="0"/>
          <w:numId w:val="21"/>
        </w:numPr>
        <w:rPr>
          <w:rFonts w:asciiTheme="minorHAnsi" w:hAnsiTheme="minorHAnsi" w:cstheme="minorBidi"/>
        </w:rPr>
      </w:pPr>
      <w:r w:rsidRPr="259010B3">
        <w:rPr>
          <w:rFonts w:asciiTheme="minorHAnsi" w:hAnsiTheme="minorHAnsi" w:cstheme="minorBidi"/>
        </w:rPr>
        <w:t>Here an empty client object is created which will  be populated by add-client functionalities.</w:t>
      </w:r>
    </w:p>
    <w:sectPr w:rsidR="00F8441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45D"/>
    <w:multiLevelType w:val="multilevel"/>
    <w:tmpl w:val="2E32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55F97"/>
    <w:multiLevelType w:val="multilevel"/>
    <w:tmpl w:val="027A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DE7091"/>
    <w:multiLevelType w:val="multilevel"/>
    <w:tmpl w:val="993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16423C"/>
    <w:multiLevelType w:val="multilevel"/>
    <w:tmpl w:val="69B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E09207A"/>
    <w:multiLevelType w:val="multilevel"/>
    <w:tmpl w:val="65E6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744DE"/>
    <w:multiLevelType w:val="hybridMultilevel"/>
    <w:tmpl w:val="160C37E6"/>
    <w:lvl w:ilvl="0" w:tplc="C820EC3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B4188D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AE60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A618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DA35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CECC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829B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0CF4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104F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E10F76"/>
    <w:multiLevelType w:val="multilevel"/>
    <w:tmpl w:val="860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14DDFE"/>
    <w:multiLevelType w:val="hybridMultilevel"/>
    <w:tmpl w:val="5F50DB5A"/>
    <w:lvl w:ilvl="0" w:tplc="BC1064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9F62D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24DD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9210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FAE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C04C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5685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EC12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4414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43797B"/>
    <w:multiLevelType w:val="multilevel"/>
    <w:tmpl w:val="5D9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9C46E17"/>
    <w:multiLevelType w:val="multilevel"/>
    <w:tmpl w:val="92B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D026DDA"/>
    <w:multiLevelType w:val="multilevel"/>
    <w:tmpl w:val="0FF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0931247"/>
    <w:multiLevelType w:val="hybridMultilevel"/>
    <w:tmpl w:val="D3EA6758"/>
    <w:lvl w:ilvl="0" w:tplc="36A00E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27F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264A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74F0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8E7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62F7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2E4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6083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A8D8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F33268"/>
    <w:multiLevelType w:val="hybridMultilevel"/>
    <w:tmpl w:val="490E2C28"/>
    <w:lvl w:ilvl="0" w:tplc="7F3EEB2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534C2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12C5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D425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AAAC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56EB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00D3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E49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944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2615DE"/>
    <w:multiLevelType w:val="hybridMultilevel"/>
    <w:tmpl w:val="9A7878BA"/>
    <w:lvl w:ilvl="0" w:tplc="FA066DCC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83819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D283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2632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6261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E8A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66DD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360F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24DA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F1F583"/>
    <w:multiLevelType w:val="hybridMultilevel"/>
    <w:tmpl w:val="F2AA2740"/>
    <w:lvl w:ilvl="0" w:tplc="2A041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76E6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083E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B61C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A4E63A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CBCE368C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2206C19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5B6A65F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1862C912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15" w15:restartNumberingAfterBreak="0">
    <w:nsid w:val="463E68A9"/>
    <w:multiLevelType w:val="multilevel"/>
    <w:tmpl w:val="DBD6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6544639"/>
    <w:multiLevelType w:val="multilevel"/>
    <w:tmpl w:val="9D6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6DC5F02"/>
    <w:multiLevelType w:val="multilevel"/>
    <w:tmpl w:val="4A701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48896D87"/>
    <w:multiLevelType w:val="multilevel"/>
    <w:tmpl w:val="2A8C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AC02ACC"/>
    <w:multiLevelType w:val="hybridMultilevel"/>
    <w:tmpl w:val="3578CDBC"/>
    <w:lvl w:ilvl="0" w:tplc="5A6E8904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58897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86D2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A6E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3CAE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DE88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9A11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DEA2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3CE1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9484FA"/>
    <w:multiLevelType w:val="hybridMultilevel"/>
    <w:tmpl w:val="0F941576"/>
    <w:lvl w:ilvl="0" w:tplc="9F2CE7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5AE6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F803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E6F3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D67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924C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F05A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885E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088A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D7756C"/>
    <w:multiLevelType w:val="multilevel"/>
    <w:tmpl w:val="E12C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E9371E"/>
    <w:multiLevelType w:val="multilevel"/>
    <w:tmpl w:val="7AC8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2938B"/>
    <w:multiLevelType w:val="multilevel"/>
    <w:tmpl w:val="ADF4DD2A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24" w15:restartNumberingAfterBreak="0">
    <w:nsid w:val="6041E9D8"/>
    <w:multiLevelType w:val="hybridMultilevel"/>
    <w:tmpl w:val="89AC35E6"/>
    <w:lvl w:ilvl="0" w:tplc="48009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E64904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6D944D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BC36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67876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A67A0FE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87C04A6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EC1EF8F8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EA2E95C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25" w15:restartNumberingAfterBreak="0">
    <w:nsid w:val="604505F2"/>
    <w:multiLevelType w:val="multilevel"/>
    <w:tmpl w:val="A0BC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0613918"/>
    <w:multiLevelType w:val="multilevel"/>
    <w:tmpl w:val="FD8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C1DC56"/>
    <w:multiLevelType w:val="hybridMultilevel"/>
    <w:tmpl w:val="033ECCC2"/>
    <w:lvl w:ilvl="0" w:tplc="BC6ABC4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480A3AD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8B2C96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5253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44EFB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5DD2C4EA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ECF282C4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1E98022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BF0EF094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28" w15:restartNumberingAfterBreak="0">
    <w:nsid w:val="654CE261"/>
    <w:multiLevelType w:val="hybridMultilevel"/>
    <w:tmpl w:val="1BCA864C"/>
    <w:lvl w:ilvl="0" w:tplc="7F402B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D00C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02E8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0AEA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D8FE1E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655AA7BA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F922283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0BA8879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CEAADD1A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29" w15:restartNumberingAfterBreak="0">
    <w:nsid w:val="6697E667"/>
    <w:multiLevelType w:val="hybridMultilevel"/>
    <w:tmpl w:val="5F106248"/>
    <w:lvl w:ilvl="0" w:tplc="F68ACA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8C7A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2C9E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062D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582A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A462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F2AC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5C2E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EE8F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B306DE8"/>
    <w:multiLevelType w:val="multilevel"/>
    <w:tmpl w:val="73F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B7C54A2"/>
    <w:multiLevelType w:val="multilevel"/>
    <w:tmpl w:val="05E4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CDE483A"/>
    <w:multiLevelType w:val="multilevel"/>
    <w:tmpl w:val="2EC8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05B1FCD"/>
    <w:multiLevelType w:val="multilevel"/>
    <w:tmpl w:val="D44AA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73A55934"/>
    <w:multiLevelType w:val="multilevel"/>
    <w:tmpl w:val="BFC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B6983AF"/>
    <w:multiLevelType w:val="hybridMultilevel"/>
    <w:tmpl w:val="5546D212"/>
    <w:lvl w:ilvl="0" w:tplc="7F28C8E4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1" w:tplc="7F36CC9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2" w:tplc="2DA4449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8AB272E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771837F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5" w:tplc="3D8C86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19D8F2B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EF28689C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w:ilvl="8" w:tplc="C35668DC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36" w15:restartNumberingAfterBreak="0">
    <w:nsid w:val="7F0FC4AA"/>
    <w:multiLevelType w:val="hybridMultilevel"/>
    <w:tmpl w:val="B6F440A4"/>
    <w:lvl w:ilvl="0" w:tplc="50A2C7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CE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74F5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76ED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CAA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B26D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5836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5876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9A63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2438188">
    <w:abstractNumId w:val="1"/>
  </w:num>
  <w:num w:numId="2" w16cid:durableId="1732269331">
    <w:abstractNumId w:val="15"/>
  </w:num>
  <w:num w:numId="3" w16cid:durableId="539511925">
    <w:abstractNumId w:val="34"/>
  </w:num>
  <w:num w:numId="4" w16cid:durableId="1454790945">
    <w:abstractNumId w:val="26"/>
  </w:num>
  <w:num w:numId="5" w16cid:durableId="65038058">
    <w:abstractNumId w:val="32"/>
  </w:num>
  <w:num w:numId="6" w16cid:durableId="1041973478">
    <w:abstractNumId w:val="25"/>
  </w:num>
  <w:num w:numId="7" w16cid:durableId="560287175">
    <w:abstractNumId w:val="2"/>
  </w:num>
  <w:num w:numId="8" w16cid:durableId="1849245125">
    <w:abstractNumId w:val="0"/>
  </w:num>
  <w:num w:numId="9" w16cid:durableId="2056469416">
    <w:abstractNumId w:val="18"/>
  </w:num>
  <w:num w:numId="10" w16cid:durableId="231429766">
    <w:abstractNumId w:val="31"/>
  </w:num>
  <w:num w:numId="11" w16cid:durableId="162361009">
    <w:abstractNumId w:val="10"/>
  </w:num>
  <w:num w:numId="12" w16cid:durableId="1265117816">
    <w:abstractNumId w:val="21"/>
  </w:num>
  <w:num w:numId="13" w16cid:durableId="1608267762">
    <w:abstractNumId w:val="6"/>
  </w:num>
  <w:num w:numId="14" w16cid:durableId="1555044560">
    <w:abstractNumId w:val="30"/>
  </w:num>
  <w:num w:numId="15" w16cid:durableId="809054629">
    <w:abstractNumId w:val="3"/>
  </w:num>
  <w:num w:numId="16" w16cid:durableId="128207546">
    <w:abstractNumId w:val="22"/>
  </w:num>
  <w:num w:numId="17" w16cid:durableId="479689900">
    <w:abstractNumId w:val="16"/>
  </w:num>
  <w:num w:numId="18" w16cid:durableId="1710259045">
    <w:abstractNumId w:val="9"/>
  </w:num>
  <w:num w:numId="19" w16cid:durableId="1521045719">
    <w:abstractNumId w:val="8"/>
  </w:num>
  <w:num w:numId="20" w16cid:durableId="922955074">
    <w:abstractNumId w:val="4"/>
  </w:num>
  <w:num w:numId="21" w16cid:durableId="1358432659">
    <w:abstractNumId w:val="33"/>
  </w:num>
  <w:num w:numId="22" w16cid:durableId="2127503899">
    <w:abstractNumId w:val="36"/>
  </w:num>
  <w:num w:numId="23" w16cid:durableId="1780031614">
    <w:abstractNumId w:val="28"/>
  </w:num>
  <w:num w:numId="24" w16cid:durableId="1368330159">
    <w:abstractNumId w:val="11"/>
  </w:num>
  <w:num w:numId="25" w16cid:durableId="1415469673">
    <w:abstractNumId w:val="17"/>
  </w:num>
  <w:num w:numId="26" w16cid:durableId="1945917274">
    <w:abstractNumId w:val="24"/>
  </w:num>
  <w:num w:numId="27" w16cid:durableId="1514998566">
    <w:abstractNumId w:val="23"/>
  </w:num>
  <w:num w:numId="28" w16cid:durableId="407462121">
    <w:abstractNumId w:val="27"/>
  </w:num>
  <w:num w:numId="29" w16cid:durableId="373165333">
    <w:abstractNumId w:val="35"/>
  </w:num>
  <w:num w:numId="30" w16cid:durableId="690641934">
    <w:abstractNumId w:val="5"/>
  </w:num>
  <w:num w:numId="31" w16cid:durableId="974217165">
    <w:abstractNumId w:val="19"/>
  </w:num>
  <w:num w:numId="32" w16cid:durableId="108821521">
    <w:abstractNumId w:val="13"/>
  </w:num>
  <w:num w:numId="33" w16cid:durableId="128978034">
    <w:abstractNumId w:val="14"/>
  </w:num>
  <w:num w:numId="34" w16cid:durableId="969899640">
    <w:abstractNumId w:val="29"/>
  </w:num>
  <w:num w:numId="35" w16cid:durableId="1742094351">
    <w:abstractNumId w:val="20"/>
  </w:num>
  <w:num w:numId="36" w16cid:durableId="1493060431">
    <w:abstractNumId w:val="7"/>
  </w:num>
  <w:num w:numId="37" w16cid:durableId="262202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07"/>
    <w:rsid w:val="00146A31"/>
    <w:rsid w:val="001C37BE"/>
    <w:rsid w:val="001D2FA0"/>
    <w:rsid w:val="00214C66"/>
    <w:rsid w:val="00225867"/>
    <w:rsid w:val="00249A90"/>
    <w:rsid w:val="0026436C"/>
    <w:rsid w:val="0027089D"/>
    <w:rsid w:val="002A0F84"/>
    <w:rsid w:val="002D31D9"/>
    <w:rsid w:val="003101A5"/>
    <w:rsid w:val="00430935"/>
    <w:rsid w:val="004C702F"/>
    <w:rsid w:val="004F6840"/>
    <w:rsid w:val="00553BB2"/>
    <w:rsid w:val="005971C6"/>
    <w:rsid w:val="00614C5D"/>
    <w:rsid w:val="00622C99"/>
    <w:rsid w:val="00631700"/>
    <w:rsid w:val="00633D69"/>
    <w:rsid w:val="006406E0"/>
    <w:rsid w:val="00694824"/>
    <w:rsid w:val="00743631"/>
    <w:rsid w:val="00751D00"/>
    <w:rsid w:val="0075205E"/>
    <w:rsid w:val="00786F06"/>
    <w:rsid w:val="00790630"/>
    <w:rsid w:val="007E005F"/>
    <w:rsid w:val="008478D8"/>
    <w:rsid w:val="00882B6B"/>
    <w:rsid w:val="00884F07"/>
    <w:rsid w:val="008C630F"/>
    <w:rsid w:val="008CF6DE"/>
    <w:rsid w:val="00900BCA"/>
    <w:rsid w:val="009066D5"/>
    <w:rsid w:val="0095320A"/>
    <w:rsid w:val="009956AC"/>
    <w:rsid w:val="00AA0CDE"/>
    <w:rsid w:val="00AC3C81"/>
    <w:rsid w:val="00B415F7"/>
    <w:rsid w:val="00B45860"/>
    <w:rsid w:val="00B4984C"/>
    <w:rsid w:val="00B57A69"/>
    <w:rsid w:val="00BA34A5"/>
    <w:rsid w:val="00C815C9"/>
    <w:rsid w:val="00CA6345"/>
    <w:rsid w:val="00CB350E"/>
    <w:rsid w:val="00CE624D"/>
    <w:rsid w:val="00CF4A8D"/>
    <w:rsid w:val="00EC312D"/>
    <w:rsid w:val="00EC4C31"/>
    <w:rsid w:val="00F5683F"/>
    <w:rsid w:val="00F8441C"/>
    <w:rsid w:val="00F92DDB"/>
    <w:rsid w:val="00FB2ACD"/>
    <w:rsid w:val="0153C36E"/>
    <w:rsid w:val="02E6F45C"/>
    <w:rsid w:val="048B6430"/>
    <w:rsid w:val="04BE087E"/>
    <w:rsid w:val="055DD4D2"/>
    <w:rsid w:val="060E0C34"/>
    <w:rsid w:val="0615F9BA"/>
    <w:rsid w:val="07A9DC95"/>
    <w:rsid w:val="07B1CA1B"/>
    <w:rsid w:val="0884DE2D"/>
    <w:rsid w:val="095ED553"/>
    <w:rsid w:val="09E6AF83"/>
    <w:rsid w:val="0A516056"/>
    <w:rsid w:val="0A68BE0C"/>
    <w:rsid w:val="0D0527E8"/>
    <w:rsid w:val="0DE27C46"/>
    <w:rsid w:val="0E191E19"/>
    <w:rsid w:val="10C220E0"/>
    <w:rsid w:val="10F9D9FA"/>
    <w:rsid w:val="1161F9B2"/>
    <w:rsid w:val="1180319E"/>
    <w:rsid w:val="122B5971"/>
    <w:rsid w:val="1374696C"/>
    <w:rsid w:val="141D39F8"/>
    <w:rsid w:val="14D65067"/>
    <w:rsid w:val="15251B7A"/>
    <w:rsid w:val="16356AD5"/>
    <w:rsid w:val="17C7EDE5"/>
    <w:rsid w:val="17C9A146"/>
    <w:rsid w:val="17D928BC"/>
    <w:rsid w:val="196D0B97"/>
    <w:rsid w:val="1AC59691"/>
    <w:rsid w:val="1AF7CC95"/>
    <w:rsid w:val="1CA4AC59"/>
    <w:rsid w:val="1D7E9502"/>
    <w:rsid w:val="1DBA8E43"/>
    <w:rsid w:val="1E407CBA"/>
    <w:rsid w:val="1EABF016"/>
    <w:rsid w:val="1F1A6563"/>
    <w:rsid w:val="1FDC4D1B"/>
    <w:rsid w:val="1FF57578"/>
    <w:rsid w:val="2159B0A6"/>
    <w:rsid w:val="216225B3"/>
    <w:rsid w:val="232D163A"/>
    <w:rsid w:val="2346A679"/>
    <w:rsid w:val="23DD4D9C"/>
    <w:rsid w:val="247E5029"/>
    <w:rsid w:val="24C8E69B"/>
    <w:rsid w:val="259010B3"/>
    <w:rsid w:val="2A2347A9"/>
    <w:rsid w:val="2C36504B"/>
    <w:rsid w:val="2CC2BDA9"/>
    <w:rsid w:val="2D72F50B"/>
    <w:rsid w:val="2EABEB2B"/>
    <w:rsid w:val="2F200043"/>
    <w:rsid w:val="2F6DF10D"/>
    <w:rsid w:val="2FC41739"/>
    <w:rsid w:val="2FFA5E6B"/>
    <w:rsid w:val="30AA95CD"/>
    <w:rsid w:val="30BBD0A4"/>
    <w:rsid w:val="31BC3852"/>
    <w:rsid w:val="3257CC79"/>
    <w:rsid w:val="32639763"/>
    <w:rsid w:val="32D053AF"/>
    <w:rsid w:val="33867BDF"/>
    <w:rsid w:val="33E2368F"/>
    <w:rsid w:val="33F37166"/>
    <w:rsid w:val="33FF67C4"/>
    <w:rsid w:val="34386475"/>
    <w:rsid w:val="357B663A"/>
    <w:rsid w:val="357E06F0"/>
    <w:rsid w:val="358F41C7"/>
    <w:rsid w:val="35A7B837"/>
    <w:rsid w:val="364287DF"/>
    <w:rsid w:val="36699FEF"/>
    <w:rsid w:val="3719D751"/>
    <w:rsid w:val="372B1228"/>
    <w:rsid w:val="3732FFAE"/>
    <w:rsid w:val="3822CEB6"/>
    <w:rsid w:val="38C6E289"/>
    <w:rsid w:val="393CFB42"/>
    <w:rsid w:val="3A62B2EA"/>
    <w:rsid w:val="3AAEF18C"/>
    <w:rsid w:val="3B259554"/>
    <w:rsid w:val="3B4EFD5B"/>
    <w:rsid w:val="3BEE9008"/>
    <w:rsid w:val="3BF535FA"/>
    <w:rsid w:val="3C793519"/>
    <w:rsid w:val="3D9A53AC"/>
    <w:rsid w:val="3E8A329D"/>
    <w:rsid w:val="3EB402BF"/>
    <w:rsid w:val="3EC04DDB"/>
    <w:rsid w:val="3F36240D"/>
    <w:rsid w:val="3F608741"/>
    <w:rsid w:val="3FC5EBC3"/>
    <w:rsid w:val="40D9E1F4"/>
    <w:rsid w:val="40EB1CCB"/>
    <w:rsid w:val="412A08A8"/>
    <w:rsid w:val="41545CC6"/>
    <w:rsid w:val="4257E4E9"/>
    <w:rsid w:val="426DC4CF"/>
    <w:rsid w:val="4286ED2C"/>
    <w:rsid w:val="44099530"/>
    <w:rsid w:val="4433F864"/>
    <w:rsid w:val="4552D7FC"/>
    <w:rsid w:val="455D8BB9"/>
    <w:rsid w:val="457A0CD7"/>
    <w:rsid w:val="45920FA5"/>
    <w:rsid w:val="4658DC7D"/>
    <w:rsid w:val="46BAEAB8"/>
    <w:rsid w:val="4753F1E4"/>
    <w:rsid w:val="475F6DDE"/>
    <w:rsid w:val="47D7B323"/>
    <w:rsid w:val="4823BE0E"/>
    <w:rsid w:val="49F147D2"/>
    <w:rsid w:val="4D21811C"/>
    <w:rsid w:val="4D22144A"/>
    <w:rsid w:val="503B461B"/>
    <w:rsid w:val="50DDC7DA"/>
    <w:rsid w:val="51014095"/>
    <w:rsid w:val="529D10F6"/>
    <w:rsid w:val="5438E157"/>
    <w:rsid w:val="54EA5494"/>
    <w:rsid w:val="54ED2191"/>
    <w:rsid w:val="5546C04E"/>
    <w:rsid w:val="556B9AFB"/>
    <w:rsid w:val="558A1B46"/>
    <w:rsid w:val="55C376E1"/>
    <w:rsid w:val="55D4B1B8"/>
    <w:rsid w:val="563E4D1D"/>
    <w:rsid w:val="568CD6A0"/>
    <w:rsid w:val="57464A59"/>
    <w:rsid w:val="5839E1D8"/>
    <w:rsid w:val="588A088C"/>
    <w:rsid w:val="58FE939B"/>
    <w:rsid w:val="59465525"/>
    <w:rsid w:val="5A0524FC"/>
    <w:rsid w:val="5A747256"/>
    <w:rsid w:val="5A7F6B9A"/>
    <w:rsid w:val="5BA0F55D"/>
    <w:rsid w:val="5BE0B115"/>
    <w:rsid w:val="5CA2B2AE"/>
    <w:rsid w:val="5CE62F51"/>
    <w:rsid w:val="5CFC1824"/>
    <w:rsid w:val="5E12B490"/>
    <w:rsid w:val="5E20EDAA"/>
    <w:rsid w:val="5FB9103C"/>
    <w:rsid w:val="60070AE4"/>
    <w:rsid w:val="604232E6"/>
    <w:rsid w:val="6044F3BD"/>
    <w:rsid w:val="60B9736F"/>
    <w:rsid w:val="60E587D6"/>
    <w:rsid w:val="61B5A465"/>
    <w:rsid w:val="61F70E84"/>
    <w:rsid w:val="648597C2"/>
    <w:rsid w:val="653674A4"/>
    <w:rsid w:val="6549E6E4"/>
    <w:rsid w:val="655567E7"/>
    <w:rsid w:val="66A2FA6A"/>
    <w:rsid w:val="66F13848"/>
    <w:rsid w:val="6743FCF7"/>
    <w:rsid w:val="684F53B5"/>
    <w:rsid w:val="6A67A4A5"/>
    <w:rsid w:val="6B37FE99"/>
    <w:rsid w:val="6C176E1A"/>
    <w:rsid w:val="6DE3BEA5"/>
    <w:rsid w:val="6E0767C4"/>
    <w:rsid w:val="6EE9AA5A"/>
    <w:rsid w:val="6F004C4C"/>
    <w:rsid w:val="6F06525F"/>
    <w:rsid w:val="6FE858F2"/>
    <w:rsid w:val="70611D83"/>
    <w:rsid w:val="70857ABB"/>
    <w:rsid w:val="708659C6"/>
    <w:rsid w:val="70B32BC1"/>
    <w:rsid w:val="713135E6"/>
    <w:rsid w:val="7392B849"/>
    <w:rsid w:val="73A3F320"/>
    <w:rsid w:val="752E88AA"/>
    <w:rsid w:val="75B1AF10"/>
    <w:rsid w:val="7778D1DD"/>
    <w:rsid w:val="777DCFF7"/>
    <w:rsid w:val="783CEFEF"/>
    <w:rsid w:val="7948B188"/>
    <w:rsid w:val="7953D6BD"/>
    <w:rsid w:val="7A937539"/>
    <w:rsid w:val="7B8734EE"/>
    <w:rsid w:val="7CF1CD5D"/>
    <w:rsid w:val="7F4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AE13"/>
  <w15:chartTrackingRefBased/>
  <w15:docId w15:val="{0CB9D0A4-BEF7-E64E-B52A-28024081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4F07"/>
    <w:rPr>
      <w:rFonts w:ascii="Times New Roman" w:hAnsi="Times New Roman" w:eastAsia="Times New Roman" w:cs="Times New Roman"/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F0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84F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005F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Alla-Anastasiia Gnatkiv</dc:creator>
  <keywords/>
  <dc:description/>
  <lastModifiedBy>Prachiben Anilkumar Ka Patel</lastModifiedBy>
  <revision>51</revision>
  <dcterms:created xsi:type="dcterms:W3CDTF">2023-12-13T15:42:00.0000000Z</dcterms:created>
  <dcterms:modified xsi:type="dcterms:W3CDTF">2023-12-18T02:31:41.6996341Z</dcterms:modified>
</coreProperties>
</file>