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rFonts w:ascii="Microsoft YaHei" w:hAnsi="Microsoft YaHei" w:eastAsia="Microsoft YaHei"/>
          <w:color w:val="17365D"/>
          <w:sz w:val="36"/>
        </w:rPr>
        <w:t>PCIe 板内实验资料入口</w:t>
      </w:r>
    </w:p>
    <w:p>
      <w:r>
        <w:rPr>
          <w:rFonts w:ascii="Microsoft YaHei" w:hAnsi="Microsoft YaHei" w:eastAsia="Microsoft YaHei"/>
          <w:sz w:val="19"/>
        </w:rPr>
        <w:t>2026-10-16版在保留旧资料的基础上提供实际ARM程序、DMA工具、Vivado Tcl和操作步骤。</w:t>
      </w:r>
    </w:p>
    <w:p>
      <w:r>
        <w:rPr>
          <w:rFonts w:ascii="Microsoft YaHei" w:hAnsi="Microsoft YaHei" w:eastAsia="Microsoft YaHei"/>
          <w:sz w:val="19"/>
        </w:rPr>
        <w:t>优先阅读RTDS_ARM_FPGA板内联调实验手册_20261016.md（同名Word版可用），查看RTDS_部署与实测记录_20261016.md确认已测/待测；现场使用RTDS_板内联调现场操作卡_20261016.md。</w:t>
      </w:r>
    </w:p>
    <w:p>
      <w:r>
        <w:rPr>
          <w:rFonts w:ascii="Microsoft YaHei" w:hAnsi="Microsoft YaHei" w:eastAsia="Microsoft YaHei"/>
          <w:sz w:val="19"/>
        </w:rPr>
        <w:t>远程程序包：C:\project\RTDS\DDR\RTDS_test_DDR4_64bit_batch_dev\debug\hardware_joint_lab_20261016。</w:t>
      </w:r>
    </w:p>
    <w:p>
      <w:r>
        <w:rPr>
          <w:rFonts w:ascii="Microsoft YaHei" w:hAnsi="Microsoft YaHei" w:eastAsia="Microsoft YaHei"/>
          <w:sz w:val="19"/>
        </w:rPr>
        <w:t>ARM已部署：/root/rtds_joint_lab_20261016。结果在同级results，旧版本在/root/rtds_joint_lab_20261016_backup_开头的压缩包。</w:t>
      </w:r>
    </w:p>
    <w:p>
      <w:r>
        <w:rPr>
          <w:rFonts w:ascii="Microsoft YaHei" w:hAnsi="Microsoft YaHei" w:eastAsia="Microsoft YaHei"/>
          <w:sz w:val="19"/>
        </w:rPr>
        <w:t>当前env、regs、config、16Byte DDR闭环已通过；VIO和ILA仍需要恢复JTAG target可见性。旧版20261013、20261015手册保留，操作顺序以新手册和当前实测记录为准。</w:t>
      </w:r>
    </w:p>
    <w:sectPr w:rsidR="00FC693F" w:rsidRPr="0006063C" w:rsidSect="00034616">
      <w:footerReference w:type="default" r:id="rId9"/>
      <w:pgSz w:w="11906" w:h="16838"/>
      <w:pgMar w:top="964" w:right="964" w:bottom="964" w:left="9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Calibri" w:hAnsi="Calibri" w:eastAsia="Microsoft YaHei"/>
        <w:sz w:val="16"/>
      </w:rPr>
      <w:t xml:space="preserve">RTDS 2026-10-16  |  </w:t>
    </w:r>
    <w:fldSimple w:instr="PAGE"/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 w:line="264" w:lineRule="auto"/>
    </w:pPr>
    <w:rPr>
      <w:rFonts w:ascii="Microsoft YaHei" w:hAnsi="Microsoft YaHei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PCIe板内实验资料入口_20261016</dc:title>
  <dc:subject>ARM FPGA board-internal joint lab; no document rendering</dc:subject>
  <dc:creator>RTDS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