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1E9" w:rsidRPr="00AC19C3" w:rsidRDefault="006E2914">
      <w:pPr>
        <w:rPr>
          <w:b/>
          <w:color w:val="222A35" w:themeColor="text2" w:themeShade="80"/>
          <w:sz w:val="96"/>
          <w:szCs w:val="96"/>
          <w:u w:val="single"/>
        </w:rPr>
      </w:pPr>
      <w:r w:rsidRPr="00AC19C3">
        <w:rPr>
          <w:b/>
          <w:color w:val="222A35" w:themeColor="text2" w:themeShade="80"/>
          <w:sz w:val="96"/>
          <w:szCs w:val="96"/>
          <w:u w:val="single"/>
        </w:rPr>
        <w:t>Practical 1</w:t>
      </w:r>
    </w:p>
    <w:p w:rsidR="00DE370E" w:rsidRPr="00AC19C3" w:rsidRDefault="00C221E9">
      <w:pPr>
        <w:rPr>
          <w:sz w:val="48"/>
          <w:szCs w:val="48"/>
        </w:rPr>
      </w:pPr>
      <w:r w:rsidRPr="00AC19C3">
        <w:rPr>
          <w:sz w:val="48"/>
          <w:szCs w:val="48"/>
        </w:rPr>
        <w:t>LINUX</w:t>
      </w:r>
      <w:r w:rsidR="006E2914" w:rsidRPr="00AC19C3">
        <w:rPr>
          <w:sz w:val="48"/>
          <w:szCs w:val="48"/>
        </w:rPr>
        <w:t xml:space="preserve"> </w:t>
      </w:r>
    </w:p>
    <w:p w:rsidR="008624CF" w:rsidRDefault="00DE370E">
      <w:r>
        <w:rPr>
          <w:noProof/>
          <w:lang w:eastAsia="en-IN"/>
        </w:rPr>
        <w:drawing>
          <wp:inline distT="0" distB="0" distL="0" distR="0" wp14:anchorId="613353BF" wp14:editId="0609F81C">
            <wp:extent cx="5731510" cy="1672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C3" w:rsidRPr="00AC19C3" w:rsidRDefault="00AC19C3" w:rsidP="00AC19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19C3">
        <w:rPr>
          <w:sz w:val="32"/>
          <w:szCs w:val="32"/>
        </w:rPr>
        <w:t>the first file is formed by the touch tool</w:t>
      </w:r>
    </w:p>
    <w:p w:rsidR="00AC19C3" w:rsidRDefault="00AC19C3" w:rsidP="00AC19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19C3">
        <w:rPr>
          <w:sz w:val="32"/>
          <w:szCs w:val="32"/>
        </w:rPr>
        <w:t xml:space="preserve">It is named in format Here of </w:t>
      </w:r>
      <w:proofErr w:type="gramStart"/>
      <w:r w:rsidRPr="00AC19C3">
        <w:rPr>
          <w:sz w:val="32"/>
          <w:szCs w:val="32"/>
        </w:rPr>
        <w:t xml:space="preserve">“ </w:t>
      </w:r>
      <w:proofErr w:type="spellStart"/>
      <w:r w:rsidRPr="00AC19C3">
        <w:rPr>
          <w:sz w:val="32"/>
          <w:szCs w:val="32"/>
        </w:rPr>
        <w:t>name</w:t>
      </w:r>
      <w:proofErr w:type="gramEnd"/>
      <w:r w:rsidRPr="00AC19C3">
        <w:rPr>
          <w:sz w:val="32"/>
          <w:szCs w:val="32"/>
        </w:rPr>
        <w:t>.c</w:t>
      </w:r>
      <w:proofErr w:type="spellEnd"/>
      <w:r w:rsidRPr="00AC19C3">
        <w:rPr>
          <w:sz w:val="32"/>
          <w:szCs w:val="32"/>
        </w:rPr>
        <w:t>”</w:t>
      </w:r>
    </w:p>
    <w:p w:rsidR="00AC19C3" w:rsidRPr="00AC19C3" w:rsidRDefault="00AC19C3" w:rsidP="00AC19C3">
      <w:pPr>
        <w:pStyle w:val="ListParagraph"/>
        <w:rPr>
          <w:sz w:val="32"/>
          <w:szCs w:val="32"/>
        </w:rPr>
      </w:pPr>
    </w:p>
    <w:p w:rsidR="008624CF" w:rsidRPr="00AC19C3" w:rsidRDefault="008624CF">
      <w:pPr>
        <w:rPr>
          <w:sz w:val="32"/>
          <w:szCs w:val="32"/>
        </w:rPr>
      </w:pPr>
    </w:p>
    <w:p w:rsidR="008624CF" w:rsidRDefault="00DE370E">
      <w:r>
        <w:rPr>
          <w:noProof/>
          <w:lang w:eastAsia="en-IN"/>
        </w:rPr>
        <w:drawing>
          <wp:inline distT="0" distB="0" distL="0" distR="0" wp14:anchorId="04490DDD" wp14:editId="7B6D2109">
            <wp:extent cx="5731510" cy="20618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C3" w:rsidRPr="00AC19C3" w:rsidRDefault="00B204F2" w:rsidP="00AC19C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other folder is</w:t>
      </w:r>
      <w:r w:rsidR="00AC19C3" w:rsidRPr="00AC19C3">
        <w:rPr>
          <w:sz w:val="32"/>
          <w:szCs w:val="32"/>
        </w:rPr>
        <w:t xml:space="preserve"> </w:t>
      </w:r>
      <w:proofErr w:type="spellStart"/>
      <w:proofErr w:type="gramStart"/>
      <w:r w:rsidR="00AC19C3" w:rsidRPr="00AC19C3">
        <w:rPr>
          <w:sz w:val="32"/>
          <w:szCs w:val="32"/>
        </w:rPr>
        <w:t>maitry.s</w:t>
      </w:r>
      <w:proofErr w:type="spellEnd"/>
      <w:proofErr w:type="gramEnd"/>
    </w:p>
    <w:p w:rsidR="00AC19C3" w:rsidRPr="00AC19C3" w:rsidRDefault="00AC19C3" w:rsidP="00AC19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19C3">
        <w:rPr>
          <w:sz w:val="32"/>
          <w:szCs w:val="32"/>
        </w:rPr>
        <w:t xml:space="preserve">And the third folder is </w:t>
      </w:r>
      <w:proofErr w:type="spellStart"/>
      <w:proofErr w:type="gramStart"/>
      <w:r w:rsidRPr="00AC19C3">
        <w:rPr>
          <w:sz w:val="32"/>
          <w:szCs w:val="32"/>
        </w:rPr>
        <w:t>maitry.o</w:t>
      </w:r>
      <w:proofErr w:type="spellEnd"/>
      <w:proofErr w:type="gramEnd"/>
    </w:p>
    <w:p w:rsidR="00AC19C3" w:rsidRPr="00AC19C3" w:rsidRDefault="00AC19C3" w:rsidP="00AC19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19C3">
        <w:rPr>
          <w:sz w:val="32"/>
          <w:szCs w:val="32"/>
        </w:rPr>
        <w:t xml:space="preserve">This </w:t>
      </w:r>
      <w:proofErr w:type="spellStart"/>
      <w:proofErr w:type="gramStart"/>
      <w:r w:rsidRPr="00AC19C3">
        <w:rPr>
          <w:sz w:val="32"/>
          <w:szCs w:val="32"/>
        </w:rPr>
        <w:t>maitry.o</w:t>
      </w:r>
      <w:proofErr w:type="spellEnd"/>
      <w:proofErr w:type="gramEnd"/>
      <w:r w:rsidRPr="00AC19C3">
        <w:rPr>
          <w:sz w:val="32"/>
          <w:szCs w:val="32"/>
        </w:rPr>
        <w:t xml:space="preserve"> will not open.</w:t>
      </w:r>
      <w:r w:rsidR="004551F3">
        <w:rPr>
          <w:sz w:val="32"/>
          <w:szCs w:val="32"/>
        </w:rPr>
        <w:t xml:space="preserve"> As it has codes which not show</w:t>
      </w:r>
      <w:r w:rsidRPr="00AC19C3">
        <w:rPr>
          <w:sz w:val="32"/>
          <w:szCs w:val="32"/>
        </w:rPr>
        <w:t>n as someone would might copy it.</w:t>
      </w:r>
    </w:p>
    <w:p w:rsidR="008624CF" w:rsidRPr="00AC19C3" w:rsidRDefault="008624CF">
      <w:pPr>
        <w:rPr>
          <w:sz w:val="32"/>
          <w:szCs w:val="32"/>
        </w:rPr>
      </w:pPr>
    </w:p>
    <w:p w:rsidR="008624CF" w:rsidRPr="00AC19C3" w:rsidRDefault="008624CF">
      <w:pPr>
        <w:rPr>
          <w:sz w:val="32"/>
          <w:szCs w:val="32"/>
        </w:rPr>
      </w:pPr>
    </w:p>
    <w:p w:rsidR="00A756E5" w:rsidRDefault="00DE370E">
      <w:r>
        <w:rPr>
          <w:noProof/>
          <w:lang w:eastAsia="en-IN"/>
        </w:rPr>
        <w:lastRenderedPageBreak/>
        <w:drawing>
          <wp:inline distT="0" distB="0" distL="0" distR="0" wp14:anchorId="3CA3FB3F" wp14:editId="2E147083">
            <wp:extent cx="5731510" cy="1205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B3" w:rsidRDefault="005374B3"/>
    <w:p w:rsidR="005374B3" w:rsidRDefault="005374B3"/>
    <w:p w:rsidR="008624CF" w:rsidRDefault="00A756E5">
      <w:r>
        <w:rPr>
          <w:noProof/>
          <w:lang w:eastAsia="en-IN"/>
        </w:rPr>
        <w:drawing>
          <wp:inline distT="0" distB="0" distL="0" distR="0" wp14:anchorId="047C8BBB" wp14:editId="2F06F792">
            <wp:extent cx="5731510" cy="12261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C3" w:rsidRPr="00AC19C3" w:rsidRDefault="00AC19C3" w:rsidP="00AC19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C19C3">
        <w:rPr>
          <w:sz w:val="32"/>
          <w:szCs w:val="32"/>
        </w:rPr>
        <w:t>We got the output by “./</w:t>
      </w:r>
      <w:proofErr w:type="spellStart"/>
      <w:r w:rsidRPr="00AC19C3">
        <w:rPr>
          <w:sz w:val="32"/>
          <w:szCs w:val="32"/>
        </w:rPr>
        <w:t>a.out</w:t>
      </w:r>
      <w:proofErr w:type="spellEnd"/>
      <w:r w:rsidRPr="00AC19C3">
        <w:rPr>
          <w:sz w:val="32"/>
          <w:szCs w:val="32"/>
        </w:rPr>
        <w:t>” which creates a folder of it.</w:t>
      </w:r>
    </w:p>
    <w:p w:rsidR="00AC19C3" w:rsidRDefault="00AC19C3" w:rsidP="00AC19C3">
      <w:pPr>
        <w:pStyle w:val="ListParagraph"/>
      </w:pPr>
    </w:p>
    <w:p w:rsidR="008624CF" w:rsidRDefault="008624CF"/>
    <w:p w:rsidR="008624CF" w:rsidRDefault="008624CF"/>
    <w:p w:rsidR="008624CF" w:rsidRDefault="008624CF"/>
    <w:p w:rsidR="006E2914" w:rsidRDefault="006E2914"/>
    <w:p w:rsidR="00C221E9" w:rsidRPr="00AC19C3" w:rsidRDefault="00C221E9">
      <w:pPr>
        <w:rPr>
          <w:sz w:val="56"/>
          <w:szCs w:val="56"/>
        </w:rPr>
      </w:pPr>
      <w:r w:rsidRPr="00AC19C3">
        <w:rPr>
          <w:sz w:val="56"/>
          <w:szCs w:val="56"/>
        </w:rPr>
        <w:t xml:space="preserve">CODEBLOCK </w:t>
      </w:r>
    </w:p>
    <w:p w:rsidR="00C221E9" w:rsidRDefault="00C221E9">
      <w:r>
        <w:rPr>
          <w:noProof/>
          <w:lang w:eastAsia="en-IN"/>
        </w:rPr>
        <w:drawing>
          <wp:inline distT="0" distB="0" distL="0" distR="0" wp14:anchorId="0F480D9C" wp14:editId="2416DE07">
            <wp:extent cx="5731510" cy="10928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E9" w:rsidRDefault="00C221E9"/>
    <w:p w:rsidR="00C221E9" w:rsidRDefault="00C221E9">
      <w:r>
        <w:rPr>
          <w:noProof/>
          <w:lang w:eastAsia="en-IN"/>
        </w:rPr>
        <w:drawing>
          <wp:inline distT="0" distB="0" distL="0" distR="0" wp14:anchorId="53EE35FE" wp14:editId="477CDFEC">
            <wp:extent cx="5731510" cy="10445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E4" w:rsidRDefault="00BB4CE4"/>
    <w:p w:rsidR="00BB4CE4" w:rsidRDefault="00BB4CE4"/>
    <w:p w:rsidR="00BB4CE4" w:rsidRPr="0041652E" w:rsidRDefault="00BB4CE4">
      <w:pPr>
        <w:rPr>
          <w:sz w:val="44"/>
          <w:szCs w:val="44"/>
        </w:rPr>
      </w:pPr>
      <w:r w:rsidRPr="0041652E">
        <w:rPr>
          <w:sz w:val="44"/>
          <w:szCs w:val="44"/>
        </w:rPr>
        <w:lastRenderedPageBreak/>
        <w:t>Integer</w:t>
      </w:r>
    </w:p>
    <w:p w:rsidR="00BB4CE4" w:rsidRDefault="00BB4CE4">
      <w:r>
        <w:rPr>
          <w:noProof/>
          <w:lang w:eastAsia="en-IN"/>
        </w:rPr>
        <w:drawing>
          <wp:inline distT="0" distB="0" distL="0" distR="0" wp14:anchorId="1B555D9E" wp14:editId="3ED71932">
            <wp:extent cx="5731510" cy="2292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E4" w:rsidRDefault="00BB4CE4"/>
    <w:p w:rsidR="00BB4CE4" w:rsidRDefault="00BB4CE4"/>
    <w:p w:rsidR="00BB4CE4" w:rsidRDefault="00BB4CE4">
      <w:r>
        <w:rPr>
          <w:noProof/>
          <w:lang w:eastAsia="en-IN"/>
        </w:rPr>
        <w:drawing>
          <wp:inline distT="0" distB="0" distL="0" distR="0" wp14:anchorId="4274AB25" wp14:editId="6C44C4E0">
            <wp:extent cx="5731510" cy="790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Pr="0041652E" w:rsidRDefault="0041652E">
      <w:pPr>
        <w:rPr>
          <w:b/>
          <w:sz w:val="72"/>
          <w:szCs w:val="72"/>
          <w:u w:val="single"/>
        </w:rPr>
      </w:pPr>
      <w:r w:rsidRPr="0041652E">
        <w:rPr>
          <w:b/>
          <w:sz w:val="72"/>
          <w:szCs w:val="72"/>
          <w:u w:val="single"/>
        </w:rPr>
        <w:lastRenderedPageBreak/>
        <w:t>Practical 2</w:t>
      </w:r>
    </w:p>
    <w:p w:rsidR="0041652E" w:rsidRPr="0041652E" w:rsidRDefault="0041652E">
      <w:pPr>
        <w:rPr>
          <w:sz w:val="40"/>
          <w:szCs w:val="40"/>
        </w:rPr>
      </w:pPr>
      <w:r w:rsidRPr="0041652E">
        <w:rPr>
          <w:sz w:val="40"/>
          <w:szCs w:val="40"/>
        </w:rPr>
        <w:t xml:space="preserve">Integer Que </w:t>
      </w:r>
    </w:p>
    <w:p w:rsidR="0041652E" w:rsidRPr="0041652E" w:rsidRDefault="0041652E">
      <w:pPr>
        <w:rPr>
          <w:sz w:val="32"/>
          <w:szCs w:val="32"/>
        </w:rPr>
      </w:pPr>
      <w:r w:rsidRPr="0041652E">
        <w:rPr>
          <w:sz w:val="32"/>
          <w:szCs w:val="32"/>
        </w:rPr>
        <w:t xml:space="preserve">To find the area and the perimeter of the park whose length is 70 and breadth is 90 in the </w:t>
      </w:r>
      <w:proofErr w:type="spellStart"/>
      <w:r w:rsidRPr="0041652E">
        <w:rPr>
          <w:sz w:val="32"/>
          <w:szCs w:val="32"/>
        </w:rPr>
        <w:t>codeblock</w:t>
      </w:r>
      <w:proofErr w:type="spellEnd"/>
    </w:p>
    <w:p w:rsidR="0041652E" w:rsidRDefault="0041652E">
      <w:r>
        <w:rPr>
          <w:noProof/>
          <w:lang w:eastAsia="en-IN"/>
        </w:rPr>
        <w:drawing>
          <wp:inline distT="0" distB="0" distL="0" distR="0" wp14:anchorId="7344C9CA" wp14:editId="17920351">
            <wp:extent cx="5731510" cy="2818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2E" w:rsidRDefault="0041652E"/>
    <w:p w:rsidR="0041652E" w:rsidRDefault="0041652E"/>
    <w:p w:rsidR="0041652E" w:rsidRDefault="0041652E">
      <w:r>
        <w:rPr>
          <w:noProof/>
          <w:lang w:eastAsia="en-IN"/>
        </w:rPr>
        <w:drawing>
          <wp:inline distT="0" distB="0" distL="0" distR="0" wp14:anchorId="4628F3DC" wp14:editId="4A65C747">
            <wp:extent cx="5731510" cy="1033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A7" w:rsidRDefault="003873A7"/>
    <w:p w:rsidR="003873A7" w:rsidRDefault="003873A7"/>
    <w:p w:rsidR="003873A7" w:rsidRDefault="003873A7"/>
    <w:p w:rsidR="003873A7" w:rsidRDefault="003873A7"/>
    <w:p w:rsidR="003873A7" w:rsidRDefault="003873A7"/>
    <w:p w:rsidR="003873A7" w:rsidRDefault="003873A7"/>
    <w:p w:rsidR="003873A7" w:rsidRDefault="003873A7"/>
    <w:p w:rsidR="003873A7" w:rsidRDefault="003873A7"/>
    <w:p w:rsidR="003873A7" w:rsidRDefault="003873A7">
      <w:pPr>
        <w:rPr>
          <w:b/>
          <w:sz w:val="56"/>
          <w:szCs w:val="56"/>
          <w:u w:val="single"/>
        </w:rPr>
      </w:pPr>
      <w:r w:rsidRPr="003873A7">
        <w:rPr>
          <w:b/>
          <w:sz w:val="56"/>
          <w:szCs w:val="56"/>
          <w:u w:val="single"/>
        </w:rPr>
        <w:lastRenderedPageBreak/>
        <w:t>Practical 3</w:t>
      </w:r>
    </w:p>
    <w:p w:rsidR="00002BF0" w:rsidRPr="00002BF0" w:rsidRDefault="00002BF0">
      <w:pPr>
        <w:rPr>
          <w:sz w:val="40"/>
          <w:szCs w:val="40"/>
        </w:rPr>
      </w:pPr>
      <w:r>
        <w:rPr>
          <w:sz w:val="40"/>
          <w:szCs w:val="40"/>
        </w:rPr>
        <w:t>Measurements</w:t>
      </w:r>
    </w:p>
    <w:p w:rsidR="003873A7" w:rsidRDefault="003873A7">
      <w:pPr>
        <w:rPr>
          <w:b/>
          <w:sz w:val="40"/>
          <w:szCs w:val="40"/>
          <w:u w:val="single"/>
        </w:rPr>
      </w:pPr>
    </w:p>
    <w:p w:rsidR="003873A7" w:rsidRDefault="007A7520">
      <w:pPr>
        <w:rPr>
          <w:b/>
          <w:sz w:val="40"/>
          <w:szCs w:val="40"/>
          <w:u w:val="single"/>
        </w:rPr>
      </w:pPr>
      <w:r>
        <w:rPr>
          <w:noProof/>
          <w:lang w:eastAsia="en-IN"/>
        </w:rPr>
        <w:drawing>
          <wp:inline distT="0" distB="0" distL="0" distR="0" wp14:anchorId="262839A1" wp14:editId="09B94950">
            <wp:extent cx="5731510" cy="32943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F0" w:rsidRDefault="00002BF0" w:rsidP="00002BF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02BF0">
        <w:rPr>
          <w:sz w:val="40"/>
          <w:szCs w:val="40"/>
        </w:rPr>
        <w:t xml:space="preserve">here the float </w:t>
      </w:r>
      <w:proofErr w:type="gramStart"/>
      <w:r w:rsidRPr="00002BF0">
        <w:rPr>
          <w:sz w:val="40"/>
          <w:szCs w:val="40"/>
        </w:rPr>
        <w:t>express</w:t>
      </w:r>
      <w:proofErr w:type="gramEnd"/>
      <w:r w:rsidRPr="00002BF0">
        <w:rPr>
          <w:sz w:val="40"/>
          <w:szCs w:val="40"/>
        </w:rPr>
        <w:t xml:space="preserve"> the variables.</w:t>
      </w:r>
    </w:p>
    <w:p w:rsidR="00002BF0" w:rsidRDefault="00002BF0" w:rsidP="00002BF0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 xml:space="preserve"> is used for the next </w:t>
      </w:r>
      <w:proofErr w:type="gramStart"/>
      <w:r>
        <w:rPr>
          <w:sz w:val="40"/>
          <w:szCs w:val="40"/>
        </w:rPr>
        <w:t>line .</w:t>
      </w:r>
      <w:proofErr w:type="gramEnd"/>
    </w:p>
    <w:p w:rsidR="00002BF0" w:rsidRDefault="00002BF0" w:rsidP="00002BF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spell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 xml:space="preserve"> we use “%f”.</w:t>
      </w:r>
    </w:p>
    <w:p w:rsidR="00002BF0" w:rsidRDefault="00002BF0" w:rsidP="00002BF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BMI=weight </w:t>
      </w:r>
      <w:proofErr w:type="spellStart"/>
      <w:r>
        <w:rPr>
          <w:sz w:val="40"/>
          <w:szCs w:val="40"/>
        </w:rPr>
        <w:t>devided</w:t>
      </w:r>
      <w:proofErr w:type="spellEnd"/>
      <w:r>
        <w:rPr>
          <w:sz w:val="40"/>
          <w:szCs w:val="40"/>
        </w:rPr>
        <w:t xml:space="preserve"> by the square of height.</w:t>
      </w:r>
    </w:p>
    <w:p w:rsidR="00002BF0" w:rsidRPr="00E608D3" w:rsidRDefault="00002BF0" w:rsidP="00E608D3">
      <w:r>
        <w:t xml:space="preserve">     </w:t>
      </w:r>
      <w:r>
        <w:rPr>
          <w:noProof/>
          <w:lang w:eastAsia="en-IN"/>
        </w:rPr>
        <w:drawing>
          <wp:inline distT="0" distB="0" distL="0" distR="0" wp14:anchorId="4A078AA0" wp14:editId="1E5DF7FD">
            <wp:extent cx="4581525" cy="2171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520" w:rsidRPr="007646B3" w:rsidRDefault="007646B3">
      <w:pPr>
        <w:rPr>
          <w:sz w:val="72"/>
          <w:szCs w:val="72"/>
        </w:rPr>
      </w:pPr>
      <w:r w:rsidRPr="007646B3">
        <w:rPr>
          <w:b/>
          <w:sz w:val="72"/>
          <w:szCs w:val="72"/>
          <w:u w:val="single"/>
        </w:rPr>
        <w:lastRenderedPageBreak/>
        <w:t>Practical 5</w:t>
      </w:r>
    </w:p>
    <w:p w:rsidR="007A7520" w:rsidRDefault="007646B3">
      <w:pPr>
        <w:rPr>
          <w:sz w:val="40"/>
          <w:szCs w:val="40"/>
        </w:rPr>
      </w:pPr>
      <w:r w:rsidRPr="007646B3">
        <w:rPr>
          <w:sz w:val="40"/>
          <w:szCs w:val="40"/>
        </w:rPr>
        <w:t>Population</w:t>
      </w:r>
    </w:p>
    <w:p w:rsidR="007646B3" w:rsidRDefault="007646B3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6071113" wp14:editId="57DC5D00">
            <wp:extent cx="5731510" cy="1952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61" w:rsidRDefault="003C4B61" w:rsidP="003C4B6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Here there is the calculation of illiterate men and women from total population of 1,44,19,81,744 people</w:t>
      </w:r>
    </w:p>
    <w:p w:rsidR="003C4B61" w:rsidRPr="003C4B61" w:rsidRDefault="003C4B61" w:rsidP="003C4B6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Here we have given the percentage of literate men and literate women</w:t>
      </w:r>
    </w:p>
    <w:p w:rsidR="007646B3" w:rsidRDefault="0002171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7646B3" w:rsidRDefault="007646B3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513A92D" wp14:editId="1E53A70D">
            <wp:extent cx="5731510" cy="12223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61" w:rsidRDefault="003C4B61" w:rsidP="003C4B6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C4B61">
        <w:rPr>
          <w:sz w:val="36"/>
          <w:szCs w:val="36"/>
        </w:rPr>
        <w:t>So we get illiterate men 141743922 and illiterate women 259346762</w:t>
      </w:r>
    </w:p>
    <w:p w:rsidR="002E1856" w:rsidRDefault="002E1856" w:rsidP="002E1856">
      <w:pPr>
        <w:rPr>
          <w:sz w:val="36"/>
          <w:szCs w:val="36"/>
        </w:rPr>
      </w:pPr>
    </w:p>
    <w:p w:rsidR="002E1856" w:rsidRDefault="002E1856" w:rsidP="002E1856">
      <w:pPr>
        <w:rPr>
          <w:sz w:val="36"/>
          <w:szCs w:val="36"/>
        </w:rPr>
      </w:pPr>
    </w:p>
    <w:p w:rsidR="002E1856" w:rsidRDefault="002E1856" w:rsidP="002E1856">
      <w:pPr>
        <w:rPr>
          <w:sz w:val="36"/>
          <w:szCs w:val="36"/>
        </w:rPr>
      </w:pPr>
    </w:p>
    <w:p w:rsidR="002E1856" w:rsidRDefault="002E1856" w:rsidP="002E1856">
      <w:pPr>
        <w:rPr>
          <w:sz w:val="36"/>
          <w:szCs w:val="36"/>
        </w:rPr>
      </w:pPr>
    </w:p>
    <w:p w:rsidR="002E1856" w:rsidRDefault="002E1856" w:rsidP="002E1856">
      <w:pPr>
        <w:rPr>
          <w:b/>
          <w:sz w:val="72"/>
          <w:szCs w:val="72"/>
          <w:u w:val="single"/>
        </w:rPr>
      </w:pPr>
      <w:r w:rsidRPr="007A5081">
        <w:rPr>
          <w:b/>
          <w:sz w:val="72"/>
          <w:szCs w:val="72"/>
          <w:u w:val="single"/>
        </w:rPr>
        <w:lastRenderedPageBreak/>
        <w:t>Practical 4</w:t>
      </w:r>
    </w:p>
    <w:p w:rsidR="007A5081" w:rsidRDefault="007A5081" w:rsidP="002E1856">
      <w:pPr>
        <w:rPr>
          <w:sz w:val="56"/>
          <w:szCs w:val="56"/>
        </w:rPr>
      </w:pPr>
      <w:r>
        <w:rPr>
          <w:sz w:val="56"/>
          <w:szCs w:val="56"/>
        </w:rPr>
        <w:t>Size and Ranges</w:t>
      </w:r>
    </w:p>
    <w:p w:rsidR="007A5081" w:rsidRDefault="007A5081" w:rsidP="00C94A2B">
      <w:pPr>
        <w:rPr>
          <w:sz w:val="56"/>
          <w:szCs w:val="56"/>
        </w:rPr>
      </w:pPr>
      <w:r>
        <w:rPr>
          <w:noProof/>
          <w:lang w:eastAsia="en-IN"/>
        </w:rPr>
        <w:drawing>
          <wp:inline distT="0" distB="0" distL="0" distR="0" wp14:anchorId="31CE12BC" wp14:editId="6BB7DCED">
            <wp:extent cx="5731510" cy="19837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2B" w:rsidRDefault="00C94A2B" w:rsidP="00C94A2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Here very data type has </w:t>
      </w:r>
      <w:proofErr w:type="spellStart"/>
      <w:proofErr w:type="gramStart"/>
      <w:r>
        <w:rPr>
          <w:sz w:val="40"/>
          <w:szCs w:val="40"/>
        </w:rPr>
        <w:t>it’s</w:t>
      </w:r>
      <w:proofErr w:type="spellEnd"/>
      <w:proofErr w:type="gramEnd"/>
      <w:r>
        <w:rPr>
          <w:sz w:val="40"/>
          <w:szCs w:val="40"/>
        </w:rPr>
        <w:t xml:space="preserve"> own size and ranges.</w:t>
      </w:r>
    </w:p>
    <w:p w:rsidR="00C94A2B" w:rsidRPr="00C94A2B" w:rsidRDefault="00C94A2B" w:rsidP="00C94A2B">
      <w:pPr>
        <w:pStyle w:val="ListParagraph"/>
        <w:numPr>
          <w:ilvl w:val="0"/>
          <w:numId w:val="6"/>
        </w:numPr>
        <w:rPr>
          <w:sz w:val="40"/>
          <w:szCs w:val="40"/>
        </w:rPr>
      </w:pPr>
    </w:p>
    <w:p w:rsidR="007A5081" w:rsidRDefault="007A5081" w:rsidP="002E1856">
      <w:pPr>
        <w:rPr>
          <w:sz w:val="56"/>
          <w:szCs w:val="56"/>
        </w:rPr>
      </w:pPr>
    </w:p>
    <w:p w:rsidR="007A5081" w:rsidRDefault="007A5081" w:rsidP="002E1856">
      <w:pPr>
        <w:rPr>
          <w:sz w:val="56"/>
          <w:szCs w:val="56"/>
        </w:rPr>
      </w:pPr>
      <w:r>
        <w:rPr>
          <w:noProof/>
          <w:lang w:eastAsia="en-IN"/>
        </w:rPr>
        <w:drawing>
          <wp:inline distT="0" distB="0" distL="0" distR="0" wp14:anchorId="2E51390D" wp14:editId="530F7A0C">
            <wp:extent cx="5731510" cy="20758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2B" w:rsidRDefault="00C94A2B" w:rsidP="002E1856">
      <w:pPr>
        <w:rPr>
          <w:sz w:val="56"/>
          <w:szCs w:val="56"/>
        </w:rPr>
      </w:pPr>
    </w:p>
    <w:p w:rsidR="00C94A2B" w:rsidRDefault="00C94A2B" w:rsidP="002E1856">
      <w:pPr>
        <w:rPr>
          <w:sz w:val="56"/>
          <w:szCs w:val="56"/>
        </w:rPr>
      </w:pPr>
    </w:p>
    <w:p w:rsidR="00C94A2B" w:rsidRDefault="00C94A2B" w:rsidP="002E1856">
      <w:pPr>
        <w:rPr>
          <w:sz w:val="56"/>
          <w:szCs w:val="56"/>
        </w:rPr>
      </w:pPr>
    </w:p>
    <w:p w:rsidR="00C94A2B" w:rsidRDefault="00C94A2B" w:rsidP="002E1856">
      <w:pPr>
        <w:rPr>
          <w:sz w:val="56"/>
          <w:szCs w:val="56"/>
        </w:rPr>
      </w:pPr>
    </w:p>
    <w:p w:rsidR="00C94A2B" w:rsidRDefault="00C94A2B" w:rsidP="002E1856">
      <w:pPr>
        <w:rPr>
          <w:sz w:val="56"/>
          <w:szCs w:val="56"/>
        </w:rPr>
      </w:pPr>
    </w:p>
    <w:p w:rsidR="00C94A2B" w:rsidRPr="00C94A2B" w:rsidRDefault="00C94A2B" w:rsidP="002E1856">
      <w:pPr>
        <w:rPr>
          <w:b/>
          <w:sz w:val="72"/>
          <w:szCs w:val="72"/>
          <w:u w:val="single"/>
        </w:rPr>
      </w:pPr>
      <w:r w:rsidRPr="00C94A2B">
        <w:rPr>
          <w:b/>
          <w:sz w:val="72"/>
          <w:szCs w:val="72"/>
          <w:u w:val="single"/>
        </w:rPr>
        <w:t>Practical 6</w:t>
      </w:r>
    </w:p>
    <w:p w:rsidR="00C94A2B" w:rsidRDefault="00C94A2B" w:rsidP="002E1856">
      <w:pPr>
        <w:rPr>
          <w:sz w:val="56"/>
          <w:szCs w:val="56"/>
        </w:rPr>
      </w:pPr>
      <w:r>
        <w:rPr>
          <w:sz w:val="56"/>
          <w:szCs w:val="56"/>
        </w:rPr>
        <w:t>Temperature conversation</w:t>
      </w:r>
    </w:p>
    <w:p w:rsidR="00C94A2B" w:rsidRDefault="00C94A2B" w:rsidP="002E1856">
      <w:pPr>
        <w:rPr>
          <w:sz w:val="56"/>
          <w:szCs w:val="56"/>
        </w:rPr>
      </w:pPr>
      <w:r>
        <w:rPr>
          <w:noProof/>
          <w:lang w:eastAsia="en-IN"/>
        </w:rPr>
        <w:drawing>
          <wp:inline distT="0" distB="0" distL="0" distR="0" wp14:anchorId="44B70D15" wp14:editId="1DF51053">
            <wp:extent cx="5731510" cy="20002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2B" w:rsidRDefault="00C94A2B" w:rsidP="00C94A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Here we are doing the conversion of temperature from Celsius to </w:t>
      </w:r>
      <w:proofErr w:type="spellStart"/>
      <w:r>
        <w:rPr>
          <w:sz w:val="36"/>
          <w:szCs w:val="36"/>
        </w:rPr>
        <w:t>fahrenheit</w:t>
      </w:r>
      <w:proofErr w:type="spellEnd"/>
      <w:r>
        <w:rPr>
          <w:sz w:val="36"/>
          <w:szCs w:val="36"/>
        </w:rPr>
        <w:t xml:space="preserve">  </w:t>
      </w:r>
    </w:p>
    <w:p w:rsidR="00C94A2B" w:rsidRPr="00C94A2B" w:rsidRDefault="00C94A2B" w:rsidP="00C94A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With formula ((9/</w:t>
      </w:r>
      <w:proofErr w:type="gramStart"/>
      <w:r>
        <w:rPr>
          <w:sz w:val="36"/>
          <w:szCs w:val="36"/>
        </w:rPr>
        <w:t>5)*</w:t>
      </w:r>
      <w:proofErr w:type="gramEnd"/>
      <w:r>
        <w:rPr>
          <w:sz w:val="36"/>
          <w:szCs w:val="36"/>
        </w:rPr>
        <w:t>C)+32</w:t>
      </w:r>
    </w:p>
    <w:p w:rsidR="00C94A2B" w:rsidRDefault="00C94A2B" w:rsidP="002E1856">
      <w:pPr>
        <w:rPr>
          <w:sz w:val="56"/>
          <w:szCs w:val="56"/>
        </w:rPr>
      </w:pPr>
      <w:r>
        <w:rPr>
          <w:noProof/>
          <w:lang w:eastAsia="en-IN"/>
        </w:rPr>
        <w:drawing>
          <wp:inline distT="0" distB="0" distL="0" distR="0" wp14:anchorId="7045D461" wp14:editId="79799ED0">
            <wp:extent cx="5731510" cy="10083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2B" w:rsidRDefault="00C94A2B" w:rsidP="00C94A2B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Here </w:t>
      </w:r>
      <w:r w:rsidR="00B3697B">
        <w:rPr>
          <w:sz w:val="40"/>
          <w:szCs w:val="40"/>
        </w:rPr>
        <w:t xml:space="preserve">we </w:t>
      </w:r>
      <w:proofErr w:type="spellStart"/>
      <w:r w:rsidR="00B3697B">
        <w:rPr>
          <w:sz w:val="40"/>
          <w:szCs w:val="40"/>
        </w:rPr>
        <w:t>entre</w:t>
      </w:r>
      <w:proofErr w:type="spellEnd"/>
      <w:r>
        <w:rPr>
          <w:sz w:val="40"/>
          <w:szCs w:val="40"/>
        </w:rPr>
        <w:t xml:space="preserve"> the values of temperature in Celsius and get the answer in Fahrenheit</w:t>
      </w:r>
      <w:r w:rsidR="00B3697B">
        <w:rPr>
          <w:sz w:val="40"/>
          <w:szCs w:val="40"/>
        </w:rPr>
        <w:t>.</w:t>
      </w:r>
    </w:p>
    <w:p w:rsidR="00B3697B" w:rsidRDefault="00B3697B" w:rsidP="00B3697B">
      <w:pPr>
        <w:pStyle w:val="ListParagraph"/>
        <w:rPr>
          <w:sz w:val="40"/>
          <w:szCs w:val="40"/>
        </w:rPr>
      </w:pPr>
      <w:bookmarkStart w:id="0" w:name="_GoBack"/>
      <w:bookmarkEnd w:id="0"/>
    </w:p>
    <w:p w:rsidR="00C94A2B" w:rsidRPr="00C94A2B" w:rsidRDefault="00C94A2B" w:rsidP="00C94A2B">
      <w:pPr>
        <w:pStyle w:val="ListParagraph"/>
        <w:rPr>
          <w:sz w:val="40"/>
          <w:szCs w:val="40"/>
        </w:rPr>
      </w:pPr>
    </w:p>
    <w:sectPr w:rsidR="00C94A2B" w:rsidRPr="00C94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1668"/>
    <w:multiLevelType w:val="hybridMultilevel"/>
    <w:tmpl w:val="81B20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A255D"/>
    <w:multiLevelType w:val="hybridMultilevel"/>
    <w:tmpl w:val="3C0E3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466C0"/>
    <w:multiLevelType w:val="hybridMultilevel"/>
    <w:tmpl w:val="2ED65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E15F0"/>
    <w:multiLevelType w:val="hybridMultilevel"/>
    <w:tmpl w:val="AEAA5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3394E"/>
    <w:multiLevelType w:val="hybridMultilevel"/>
    <w:tmpl w:val="BC324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B7BFC"/>
    <w:multiLevelType w:val="hybridMultilevel"/>
    <w:tmpl w:val="A0567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7266C"/>
    <w:multiLevelType w:val="hybridMultilevel"/>
    <w:tmpl w:val="8F482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52677"/>
    <w:multiLevelType w:val="hybridMultilevel"/>
    <w:tmpl w:val="C568A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14"/>
    <w:rsid w:val="00002BF0"/>
    <w:rsid w:val="0002171F"/>
    <w:rsid w:val="002E1856"/>
    <w:rsid w:val="003873A7"/>
    <w:rsid w:val="003C4B61"/>
    <w:rsid w:val="003E2C4B"/>
    <w:rsid w:val="0041652E"/>
    <w:rsid w:val="004551F3"/>
    <w:rsid w:val="005374B3"/>
    <w:rsid w:val="00591FFD"/>
    <w:rsid w:val="006E2914"/>
    <w:rsid w:val="007646B3"/>
    <w:rsid w:val="007A5081"/>
    <w:rsid w:val="007A7520"/>
    <w:rsid w:val="008624CF"/>
    <w:rsid w:val="00877591"/>
    <w:rsid w:val="00945056"/>
    <w:rsid w:val="00A756E5"/>
    <w:rsid w:val="00AC19C3"/>
    <w:rsid w:val="00B204F2"/>
    <w:rsid w:val="00B3697B"/>
    <w:rsid w:val="00BB4CE4"/>
    <w:rsid w:val="00C221E9"/>
    <w:rsid w:val="00C94A2B"/>
    <w:rsid w:val="00DD69CF"/>
    <w:rsid w:val="00DE370E"/>
    <w:rsid w:val="00E6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196C"/>
  <w15:chartTrackingRefBased/>
  <w15:docId w15:val="{9D1F10CB-B072-41BA-A978-8635B62A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28</cp:revision>
  <dcterms:created xsi:type="dcterms:W3CDTF">2025-07-14T10:01:00Z</dcterms:created>
  <dcterms:modified xsi:type="dcterms:W3CDTF">2025-07-28T10:11:00Z</dcterms:modified>
</cp:coreProperties>
</file>