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08B35924" w:rsidR="005C3A3A" w:rsidRDefault="002E2A4C" w:rsidP="005C3A3A">
      <w:r>
        <w:t xml:space="preserve">The </w:t>
      </w:r>
      <w:r w:rsidR="007555FB">
        <w:t>Trigger Extender for Joy-Con Controller</w:t>
      </w:r>
      <w:r>
        <w:t xml:space="preserve"> is an aid designed </w:t>
      </w:r>
      <w:r w:rsidR="00A673DF">
        <w:t xml:space="preserve">to </w:t>
      </w:r>
      <w:r w:rsidR="000F4261">
        <w:t>make it easier to use the triggers and bumpers on the Nintendo Joy</w:t>
      </w:r>
      <w:r w:rsidR="004F04B1">
        <w:t>-C</w:t>
      </w:r>
      <w:r w:rsidR="000F4261">
        <w:t>on Grip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1F1AF14F" w:rsidR="00482E09" w:rsidRDefault="00A2701F" w:rsidP="002C0ECA">
      <w:pPr>
        <w:jc w:val="center"/>
      </w:pPr>
      <w:r>
        <w:rPr>
          <w:noProof/>
        </w:rPr>
        <w:drawing>
          <wp:inline distT="0" distB="0" distL="0" distR="0" wp14:anchorId="7A469763" wp14:editId="4A57ED92">
            <wp:extent cx="3770507" cy="3768090"/>
            <wp:effectExtent l="0" t="0" r="1905" b="3810"/>
            <wp:docPr id="2" name="Picture 2" descr="Nintendo Joy-Con Grip with Trigger Extender atta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intendo Joy-Con Grip with Trigger Extender attach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777" cy="377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0811C229" w:rsidR="00482E09" w:rsidRDefault="002C24F4" w:rsidP="00482E09">
      <w:r>
        <w:t xml:space="preserve">Once the device is assembled as per the Assembly Guide, </w:t>
      </w:r>
      <w:r w:rsidR="00E36F0C">
        <w:t>pressing on the bumper and trigger extensions will press</w:t>
      </w:r>
      <w:r w:rsidR="007D141F">
        <w:t xml:space="preserve"> the respective bumper and trigger buttons.</w:t>
      </w:r>
    </w:p>
    <w:p w14:paraId="6B09D0E2" w14:textId="77777777" w:rsidR="004B1075" w:rsidRDefault="004B1075" w:rsidP="00482E09"/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48CB13A2" w:rsidR="00482E09" w:rsidRDefault="00DE5C58" w:rsidP="00482E09">
      <w:r>
        <w:t xml:space="preserve">This device is designed </w:t>
      </w:r>
      <w:r w:rsidR="00F1552A">
        <w:t xml:space="preserve">to </w:t>
      </w:r>
      <w:r w:rsidR="00CE7917">
        <w:t xml:space="preserve">connect to the </w:t>
      </w:r>
      <w:r w:rsidR="009D10FB">
        <w:t xml:space="preserve">official </w:t>
      </w:r>
      <w:r w:rsidR="00CE7917">
        <w:t>Nintendo Joy</w:t>
      </w:r>
      <w:r w:rsidR="00716064">
        <w:t>-C</w:t>
      </w:r>
      <w:r w:rsidR="00CE7917">
        <w:t>on Grip</w:t>
      </w:r>
      <w:r w:rsidR="009D10FB">
        <w:t>.</w:t>
      </w:r>
    </w:p>
    <w:p w14:paraId="4EF2F0B8" w14:textId="77777777" w:rsidR="00303EF1" w:rsidRDefault="00303EF1" w:rsidP="00482E09"/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2863B037" w:rsidR="008D07FD" w:rsidRPr="008D07FD" w:rsidRDefault="00970AF2" w:rsidP="008D07FD">
      <w:r>
        <w:t xml:space="preserve">The completed assembly weighs </w:t>
      </w:r>
      <w:r w:rsidR="00303EF1">
        <w:t>approximately 20 grams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lastRenderedPageBreak/>
        <w:t>Cleaning</w:t>
      </w:r>
    </w:p>
    <w:p w14:paraId="4234682D" w14:textId="019EDC50" w:rsidR="005C3A3A" w:rsidRPr="005C3A3A" w:rsidRDefault="00303EF1" w:rsidP="005C3A3A">
      <w:r>
        <w:t>The device can be wiped clean with a damp cloth.</w:t>
      </w:r>
    </w:p>
    <w:sectPr w:rsidR="005C3A3A" w:rsidRPr="005C3A3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E152" w14:textId="77777777" w:rsidR="00372ECA" w:rsidRDefault="00372ECA">
      <w:pPr>
        <w:spacing w:after="0" w:line="240" w:lineRule="auto"/>
      </w:pPr>
      <w:r>
        <w:separator/>
      </w:r>
    </w:p>
  </w:endnote>
  <w:endnote w:type="continuationSeparator" w:id="0">
    <w:p w14:paraId="5F725552" w14:textId="77777777" w:rsidR="00372ECA" w:rsidRDefault="0037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21D4ABED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452CF4" w:rsidRPr="00856045">
      <w:rPr>
        <w:color w:val="404040" w:themeColor="text1" w:themeTint="BF"/>
        <w:sz w:val="16"/>
        <w:szCs w:val="16"/>
      </w:rPr>
      <w:t>https://makersmakingchange.com/project/</w:t>
    </w:r>
    <w:r w:rsidR="00602F77">
      <w:rPr>
        <w:color w:val="404040" w:themeColor="text1" w:themeTint="BF"/>
        <w:sz w:val="16"/>
        <w:szCs w:val="16"/>
      </w:rPr>
      <w:t>trigger-extender-joy-con</w:t>
    </w:r>
    <w:r w:rsidR="00452CF4" w:rsidRPr="00856045">
      <w:rPr>
        <w:color w:val="404040" w:themeColor="text1" w:themeTint="BF"/>
        <w:sz w:val="16"/>
        <w:szCs w:val="16"/>
      </w:rPr>
      <w:t>/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0422" w14:textId="77777777" w:rsidR="00372ECA" w:rsidRDefault="00372ECA">
      <w:pPr>
        <w:spacing w:after="0" w:line="240" w:lineRule="auto"/>
      </w:pPr>
      <w:r>
        <w:separator/>
      </w:r>
    </w:p>
  </w:footnote>
  <w:footnote w:type="continuationSeparator" w:id="0">
    <w:p w14:paraId="651AE277" w14:textId="77777777" w:rsidR="00372ECA" w:rsidRDefault="00372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72494437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ED36A7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ED36A7">
      <w:rPr>
        <w:b/>
        <w:bCs/>
        <w:color w:val="646464"/>
        <w:sz w:val="16"/>
        <w:szCs w:val="16"/>
      </w:rPr>
      <w:t>October 2022</w:t>
    </w:r>
  </w:p>
  <w:p w14:paraId="265C4134" w14:textId="123A6ED6" w:rsidR="00BE2C76" w:rsidRPr="00ED36A7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5B26">
      <w:rPr>
        <w:rFonts w:ascii="Roboto" w:hAnsi="Roboto"/>
        <w:b/>
        <w:bCs/>
        <w:color w:val="646464"/>
        <w:sz w:val="36"/>
        <w:szCs w:val="36"/>
      </w:rPr>
      <w:t>Trigger Extender for Joy-Con Controller</w:t>
    </w:r>
  </w:p>
  <w:p w14:paraId="43A61820" w14:textId="075A0B00" w:rsidR="51F8DA5B" w:rsidRPr="004F04B1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 w:rsidRPr="004F04B1"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4F04B1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F4261"/>
    <w:rsid w:val="00106422"/>
    <w:rsid w:val="00142EAF"/>
    <w:rsid w:val="00180231"/>
    <w:rsid w:val="001A13A3"/>
    <w:rsid w:val="001D4111"/>
    <w:rsid w:val="001E4FAF"/>
    <w:rsid w:val="00261B45"/>
    <w:rsid w:val="002B6D9F"/>
    <w:rsid w:val="002C0ECA"/>
    <w:rsid w:val="002C24F4"/>
    <w:rsid w:val="002E2A4C"/>
    <w:rsid w:val="00303EF1"/>
    <w:rsid w:val="00372ECA"/>
    <w:rsid w:val="0039222C"/>
    <w:rsid w:val="00452CF4"/>
    <w:rsid w:val="00482E09"/>
    <w:rsid w:val="004B1075"/>
    <w:rsid w:val="004F04B1"/>
    <w:rsid w:val="005C3A3A"/>
    <w:rsid w:val="00602F77"/>
    <w:rsid w:val="00660409"/>
    <w:rsid w:val="0068766B"/>
    <w:rsid w:val="006F77FF"/>
    <w:rsid w:val="00704DC1"/>
    <w:rsid w:val="007068CA"/>
    <w:rsid w:val="00716064"/>
    <w:rsid w:val="00745A15"/>
    <w:rsid w:val="007555FB"/>
    <w:rsid w:val="007D141F"/>
    <w:rsid w:val="007F178B"/>
    <w:rsid w:val="00885A77"/>
    <w:rsid w:val="008A3B98"/>
    <w:rsid w:val="008D07FD"/>
    <w:rsid w:val="0094054B"/>
    <w:rsid w:val="00970AF2"/>
    <w:rsid w:val="009D10FB"/>
    <w:rsid w:val="00A03A33"/>
    <w:rsid w:val="00A260D9"/>
    <w:rsid w:val="00A2701F"/>
    <w:rsid w:val="00A673DF"/>
    <w:rsid w:val="00A9707C"/>
    <w:rsid w:val="00AD3F5C"/>
    <w:rsid w:val="00BD34A5"/>
    <w:rsid w:val="00BE2C76"/>
    <w:rsid w:val="00C0639B"/>
    <w:rsid w:val="00CE7917"/>
    <w:rsid w:val="00D06321"/>
    <w:rsid w:val="00D07A26"/>
    <w:rsid w:val="00DD27EF"/>
    <w:rsid w:val="00DE5C58"/>
    <w:rsid w:val="00E36F0C"/>
    <w:rsid w:val="00E52A9A"/>
    <w:rsid w:val="00ED36A7"/>
    <w:rsid w:val="00EF308E"/>
    <w:rsid w:val="00F1552A"/>
    <w:rsid w:val="00F45B26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51</cp:revision>
  <cp:lastPrinted>2022-11-22T23:41:00Z</cp:lastPrinted>
  <dcterms:created xsi:type="dcterms:W3CDTF">2021-05-05T16:53:00Z</dcterms:created>
  <dcterms:modified xsi:type="dcterms:W3CDTF">2022-11-22T23:42:00Z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