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D987" w14:textId="425697AD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  <w:t>◆AI勉強会：構成案</w:t>
      </w:r>
    </w:p>
    <w:p w14:paraId="1F52E2B1" w14:textId="77777777" w:rsidR="001B3656" w:rsidRPr="001B3656" w:rsidRDefault="00000000" w:rsidP="001B365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pict w14:anchorId="6B2877C9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9CF6130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  <w:t>0. はじめに（会の趣旨・位置づけ）</w:t>
      </w:r>
    </w:p>
    <w:p w14:paraId="33D053D1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この会の目的</w:t>
      </w:r>
    </w:p>
    <w:p w14:paraId="5A2C498C" w14:textId="77777777" w:rsidR="001B3656" w:rsidRPr="001B3656" w:rsidRDefault="001B3656" w:rsidP="001B3656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私自身が「AIとは何か？」を1年間学んできた内容の共有</w:t>
      </w:r>
    </w:p>
    <w:p w14:paraId="700E6AC8" w14:textId="0F05A55D" w:rsidR="001B3656" w:rsidRPr="001B3656" w:rsidRDefault="001B3656" w:rsidP="001B3656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 xml:space="preserve">ChatGPT・Gemini の“使い方”ではなく、　</w:t>
      </w: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 w:val="20"/>
          <w:szCs w:val="20"/>
        </w:rPr>
        <w:t>AIそのものの仕組み・構造に迫る</w:t>
      </w: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ことが目的</w:t>
      </w:r>
    </w:p>
    <w:p w14:paraId="74235C36" w14:textId="77777777" w:rsidR="001B3656" w:rsidRPr="001B3656" w:rsidRDefault="001B3656" w:rsidP="001B3656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i/>
          <w:iCs/>
          <w:kern w:val="0"/>
          <w:sz w:val="20"/>
          <w:szCs w:val="20"/>
        </w:rPr>
        <w:t>「なぜAIがここまでの能力を発揮できるのか？」</w:t>
      </w: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 xml:space="preserve"> を理解する機会</w:t>
      </w:r>
    </w:p>
    <w:p w14:paraId="0B9570A4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本日のゴール</w:t>
      </w:r>
    </w:p>
    <w:p w14:paraId="7F0F0224" w14:textId="77777777" w:rsidR="001B3656" w:rsidRPr="001B3656" w:rsidRDefault="001B3656" w:rsidP="001B3656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AIは脳を模倣して作られたという根本原理を理解する</w:t>
      </w:r>
    </w:p>
    <w:p w14:paraId="7DD2129D" w14:textId="77777777" w:rsidR="001B3656" w:rsidRPr="001B3656" w:rsidRDefault="001B3656" w:rsidP="001B3656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LLMや画像AIがどう動いているかの</w:t>
      </w: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 w:val="20"/>
          <w:szCs w:val="20"/>
        </w:rPr>
        <w:t>直感</w:t>
      </w: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を持つ</w:t>
      </w:r>
    </w:p>
    <w:p w14:paraId="7F2114D5" w14:textId="77777777" w:rsidR="001B3656" w:rsidRPr="001B3656" w:rsidRDefault="001B3656" w:rsidP="001B3656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今後、自前のAI開発＝基盤モデル開発の可能性を考える</w:t>
      </w:r>
    </w:p>
    <w:p w14:paraId="33291CB3" w14:textId="77777777" w:rsidR="001B3656" w:rsidRPr="001B3656" w:rsidRDefault="00000000" w:rsidP="001B365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pict w14:anchorId="0A884146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4B3ED977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  <w:t>1. AIの基本原理：人間の脳から着想された仕組み（大脳皮質→ニューラルネット）</w:t>
      </w:r>
    </w:p>
    <w:p w14:paraId="45298D49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脳科学とAIの関係</w:t>
      </w:r>
    </w:p>
    <w:p w14:paraId="661E084D" w14:textId="77777777" w:rsidR="001B3656" w:rsidRPr="001B3656" w:rsidRDefault="001B3656" w:rsidP="001B3656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語られにくいが、AIの原点は「生物の脳」</w:t>
      </w:r>
    </w:p>
    <w:p w14:paraId="2931698F" w14:textId="77777777" w:rsidR="001B3656" w:rsidRPr="001B3656" w:rsidRDefault="001B3656" w:rsidP="001B3656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特に大脳皮質の構造（シート状の層）をモデル化した</w:t>
      </w:r>
    </w:p>
    <w:p w14:paraId="67AB68E4" w14:textId="77777777" w:rsidR="001B3656" w:rsidRPr="001B3656" w:rsidRDefault="001B3656" w:rsidP="001B3656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 xml:space="preserve">ニューロン・シナプスを数学的に抽象化したのが </w:t>
      </w: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 w:val="20"/>
          <w:szCs w:val="20"/>
        </w:rPr>
        <w:t>人工ニューラルネットワーク</w:t>
      </w:r>
    </w:p>
    <w:p w14:paraId="35E3D9C8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人間の脳との違い</w:t>
      </w:r>
    </w:p>
    <w:p w14:paraId="2969BE13" w14:textId="77777777" w:rsidR="00155333" w:rsidRPr="001B3656" w:rsidRDefault="00155333" w:rsidP="0015533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脳：電気信号・化学物質で動く</w:t>
      </w:r>
    </w:p>
    <w:p w14:paraId="0126972A" w14:textId="5A45F36F" w:rsidR="001B3656" w:rsidRPr="001B3656" w:rsidRDefault="001B3656" w:rsidP="001B3656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AI：数式・行列・計算で動く</w:t>
      </w:r>
    </w:p>
    <w:p w14:paraId="51A1A66D" w14:textId="4F0B4DDB" w:rsidR="001B3656" w:rsidRPr="001B3656" w:rsidRDefault="001B3656" w:rsidP="001B3656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共通点：</w:t>
      </w: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br/>
        <w:t>→「入力 → 伝達 → 重み調整 → 出力」という構造</w:t>
      </w:r>
    </w:p>
    <w:p w14:paraId="417A7857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ここで</w:t>
      </w: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br/>
        <w:t xml:space="preserve">→ </w:t>
      </w:r>
      <w:r w:rsidRPr="001B3656">
        <w:rPr>
          <w:rFonts w:ascii="ＭＳ Ｐゴシック" w:eastAsia="ＭＳ Ｐゴシック" w:hAnsi="ＭＳ Ｐゴシック" w:cs="ＭＳ Ｐゴシック"/>
          <w:i/>
          <w:iCs/>
          <w:kern w:val="0"/>
          <w:sz w:val="20"/>
          <w:szCs w:val="20"/>
        </w:rPr>
        <w:t>AIの仕組みは“ブラックボックスではない”ことを実感させる</w:t>
      </w:r>
    </w:p>
    <w:p w14:paraId="12678C28" w14:textId="77777777" w:rsidR="001B3656" w:rsidRPr="001B3656" w:rsidRDefault="00000000" w:rsidP="001B365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pict w14:anchorId="283CD999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2978993F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  <w:lastRenderedPageBreak/>
        <w:t>2. ニューラルネットの仕組み（1年間の学びの核）</w:t>
      </w:r>
    </w:p>
    <w:p w14:paraId="129BE101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単純なニューロン</w:t>
      </w:r>
    </w:p>
    <w:p w14:paraId="0113920C" w14:textId="77777777" w:rsidR="001B3656" w:rsidRPr="001B3656" w:rsidRDefault="001B3656" w:rsidP="001B3656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入力に重みをかけて足し合わせる</w:t>
      </w:r>
    </w:p>
    <w:p w14:paraId="66D6900D" w14:textId="77777777" w:rsidR="001B3656" w:rsidRPr="001B3656" w:rsidRDefault="001B3656" w:rsidP="001B3656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活性化関数でON/OFFを決める</w:t>
      </w:r>
    </w:p>
    <w:p w14:paraId="50613DAE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ニューラルネットワークとは？</w:t>
      </w:r>
    </w:p>
    <w:p w14:paraId="3D882449" w14:textId="77777777" w:rsidR="001B3656" w:rsidRPr="001B3656" w:rsidRDefault="001B3656" w:rsidP="001B3656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ニューロンを数百〜数十億単位で接続した構造</w:t>
      </w:r>
    </w:p>
    <w:p w14:paraId="2AE4E9D3" w14:textId="77777777" w:rsidR="001B3656" w:rsidRPr="001B3656" w:rsidRDefault="001B3656" w:rsidP="001B3656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“どのニューロンとつながるか”で表現力が変わる</w:t>
      </w:r>
    </w:p>
    <w:p w14:paraId="2AEB0D4F" w14:textId="77777777" w:rsidR="001B3656" w:rsidRPr="001B3656" w:rsidRDefault="001B3656" w:rsidP="001B3656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学習とは何か？</w:t>
      </w: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br/>
        <w:t xml:space="preserve">　→ </w:t>
      </w: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 w:val="20"/>
          <w:szCs w:val="20"/>
        </w:rPr>
        <w:t>重みを最適化すること</w:t>
      </w: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br/>
        <w:t xml:space="preserve">　→ 小説も、画像も、音声も、すべて「重み」に変換されて内部表現化</w:t>
      </w:r>
    </w:p>
    <w:p w14:paraId="166A5862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自分が試した内容（差し支えない範囲で）</w:t>
      </w:r>
    </w:p>
    <w:p w14:paraId="08CD626D" w14:textId="77777777" w:rsidR="001B3656" w:rsidRPr="001B3656" w:rsidRDefault="001B3656" w:rsidP="001B3656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自作ニューロンモデル</w:t>
      </w:r>
    </w:p>
    <w:p w14:paraId="4A459343" w14:textId="77777777" w:rsidR="001B3656" w:rsidRPr="001B3656" w:rsidRDefault="001B3656" w:rsidP="001B3656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自作ニューラルネットの構築</w:t>
      </w:r>
    </w:p>
    <w:p w14:paraId="6A2F5CDC" w14:textId="77777777" w:rsidR="001B3656" w:rsidRPr="001B3656" w:rsidRDefault="001B3656" w:rsidP="001B3656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GPUによる高速学習の重要性</w:t>
      </w:r>
    </w:p>
    <w:p w14:paraId="360A56DD" w14:textId="77777777" w:rsidR="001B3656" w:rsidRPr="001B3656" w:rsidRDefault="001B3656" w:rsidP="001B3656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音声AI（Whisper）・画像AI（Stable Diffusion）の実験</w:t>
      </w:r>
    </w:p>
    <w:p w14:paraId="45B32830" w14:textId="77777777" w:rsidR="001B3656" w:rsidRPr="001B3656" w:rsidRDefault="001B3656" w:rsidP="001B3656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LLMの基本構造（Transformer）の理解</w:t>
      </w:r>
    </w:p>
    <w:p w14:paraId="0519935B" w14:textId="77777777" w:rsidR="001B3656" w:rsidRPr="001B3656" w:rsidRDefault="00000000" w:rsidP="001B365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pict w14:anchorId="41747AC7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4136BC56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  <w:t>3. LLMはどう“意味”を理解しているのか（小説の例で）</w:t>
      </w:r>
    </w:p>
    <w:p w14:paraId="6BE40482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小説の学習で何が起きるか</w:t>
      </w:r>
    </w:p>
    <w:p w14:paraId="258DE431" w14:textId="77777777" w:rsidR="001B3656" w:rsidRPr="001B3656" w:rsidRDefault="001B3656" w:rsidP="001B3656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「登場人物の関係」</w:t>
      </w:r>
    </w:p>
    <w:p w14:paraId="4F77F41B" w14:textId="77777777" w:rsidR="001B3656" w:rsidRPr="001B3656" w:rsidRDefault="001B3656" w:rsidP="001B3656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「文体の癖」</w:t>
      </w:r>
    </w:p>
    <w:p w14:paraId="47DC9483" w14:textId="77777777" w:rsidR="001B3656" w:rsidRPr="001B3656" w:rsidRDefault="001B3656" w:rsidP="001B3656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「世界観・語彙」</w:t>
      </w:r>
    </w:p>
    <w:p w14:paraId="743A4439" w14:textId="77777777" w:rsidR="001B3656" w:rsidRPr="001B3656" w:rsidRDefault="001B3656" w:rsidP="001B3656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「感情表現の構造」</w:t>
      </w: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br/>
        <w:t xml:space="preserve">これらが </w:t>
      </w: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 w:val="20"/>
          <w:szCs w:val="20"/>
        </w:rPr>
        <w:t>数値として内部表現に圧縮される</w:t>
      </w:r>
    </w:p>
    <w:p w14:paraId="7A58285A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例：小説の世界観を持った回答ができる理由</w:t>
      </w:r>
    </w:p>
    <w:p w14:paraId="23110965" w14:textId="77777777" w:rsidR="001B3656" w:rsidRPr="001B3656" w:rsidRDefault="001B3656" w:rsidP="001B3656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小説そのものは記憶していない</w:t>
      </w:r>
    </w:p>
    <w:p w14:paraId="5FA2358A" w14:textId="77777777" w:rsidR="001B3656" w:rsidRPr="001B3656" w:rsidRDefault="001B3656" w:rsidP="001B3656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しかし、</w:t>
      </w: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br/>
        <w:t xml:space="preserve">　</w:t>
      </w: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 w:val="20"/>
          <w:szCs w:val="20"/>
        </w:rPr>
        <w:t>物語構造を再構成できるレベルでパターンを学習している</w:t>
      </w:r>
    </w:p>
    <w:p w14:paraId="6CECE4C5" w14:textId="77777777" w:rsidR="001B3656" w:rsidRPr="001B3656" w:rsidRDefault="001B3656" w:rsidP="001B3656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→ 新しい物語を生成可能</w:t>
      </w:r>
    </w:p>
    <w:p w14:paraId="57113A26" w14:textId="77777777" w:rsidR="001B3656" w:rsidRPr="001B3656" w:rsidRDefault="001B3656" w:rsidP="001B3656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→ 設定に合わせて一貫した回答が可能</w:t>
      </w:r>
    </w:p>
    <w:p w14:paraId="4AF0A2E3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lastRenderedPageBreak/>
        <w:t>● Transformer とAttentionの超概要</w:t>
      </w:r>
    </w:p>
    <w:p w14:paraId="0CA5CB90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（脳科学に寄せすぎないよう、あくまで“仕組み理解用”に軽く）</w:t>
      </w:r>
    </w:p>
    <w:p w14:paraId="4F7F18C5" w14:textId="77777777" w:rsidR="001B3656" w:rsidRPr="001B3656" w:rsidRDefault="00000000" w:rsidP="001B365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pict w14:anchorId="2C9706FA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9E62604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  <w:t>4. “ローカルで動くAI”と“身近なAIの正体”</w:t>
      </w:r>
    </w:p>
    <w:p w14:paraId="6D4D493B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ここは「小ネタ枠」「でも本質を理解するうえで大事な実例」。</w:t>
      </w:r>
    </w:p>
    <w:p w14:paraId="48FF5E36" w14:textId="77777777" w:rsidR="001B3656" w:rsidRPr="001B3656" w:rsidRDefault="00000000" w:rsidP="001B365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pict w14:anchorId="38F360C4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07CE082D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音声認識AI：Whisper</w:t>
      </w:r>
    </w:p>
    <w:p w14:paraId="061C4F90" w14:textId="77777777" w:rsidR="001B3656" w:rsidRPr="001B3656" w:rsidRDefault="001B3656" w:rsidP="001B3656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AIの仕組みが直に触れる事例</w:t>
      </w:r>
    </w:p>
    <w:p w14:paraId="0724F70C" w14:textId="77777777" w:rsidR="001B3656" w:rsidRPr="001B3656" w:rsidRDefault="001B3656" w:rsidP="001B3656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数GBのモデルで、人間並みの認識精度</w:t>
      </w:r>
    </w:p>
    <w:p w14:paraId="30262F86" w14:textId="77777777" w:rsidR="001B3656" w:rsidRPr="001B3656" w:rsidRDefault="001B3656" w:rsidP="001B3656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ローカルPCで動かせる</w:t>
      </w:r>
    </w:p>
    <w:p w14:paraId="43F9E8F1" w14:textId="77777777" w:rsidR="001B3656" w:rsidRPr="001B3656" w:rsidRDefault="001B3656" w:rsidP="001B3656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音声をスペクトログラムに変換し、NNで処理している</w:t>
      </w: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br/>
        <w:t xml:space="preserve">　→ “AIは万能ではなく、入力形式を整える必要がある”という理解につながる</w:t>
      </w:r>
    </w:p>
    <w:p w14:paraId="656A4768" w14:textId="77777777" w:rsidR="001B3656" w:rsidRPr="001B3656" w:rsidRDefault="00000000" w:rsidP="001B365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pict w14:anchorId="6BD3FEAA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3942432A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画像生成AI：Stable Diffusion</w:t>
      </w:r>
    </w:p>
    <w:p w14:paraId="3E1768B1" w14:textId="77777777" w:rsidR="001B3656" w:rsidRPr="001B3656" w:rsidRDefault="001B3656" w:rsidP="001B3656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画像は「ノイズ」→「意味のある絵」に変換する仕組み</w:t>
      </w:r>
    </w:p>
    <w:p w14:paraId="23181E40" w14:textId="77777777" w:rsidR="001B3656" w:rsidRPr="001B3656" w:rsidRDefault="001B3656" w:rsidP="001B3656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数学的には“拡散方程式の逆”</w:t>
      </w:r>
    </w:p>
    <w:p w14:paraId="6F4D4FD2" w14:textId="77777777" w:rsidR="001B3656" w:rsidRPr="001B3656" w:rsidRDefault="001B3656" w:rsidP="001B3656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これもローカルで動く</w:t>
      </w:r>
    </w:p>
    <w:p w14:paraId="03FC0B93" w14:textId="77777777" w:rsidR="001B3656" w:rsidRPr="001B3656" w:rsidRDefault="001B3656" w:rsidP="001B3656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内部では、画像特徴を数値の空間（latent space）に変換している</w:t>
      </w:r>
    </w:p>
    <w:p w14:paraId="7754C99C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※AIが理解しているのは「ピクセル」ではなく「概念」だと伝えられる</w:t>
      </w:r>
    </w:p>
    <w:p w14:paraId="0AC76341" w14:textId="77777777" w:rsidR="001B3656" w:rsidRPr="001B3656" w:rsidRDefault="00000000" w:rsidP="001B365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pict w14:anchorId="3EDDBA31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1E377893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  <w:t>5. いまのAIが抱える課題（重要メッセージ）</w:t>
      </w:r>
    </w:p>
    <w:p w14:paraId="51196F93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電力・計算資源の巨大さ</w:t>
      </w:r>
    </w:p>
    <w:p w14:paraId="57DA41E1" w14:textId="77777777" w:rsidR="001B3656" w:rsidRPr="001B3656" w:rsidRDefault="001B3656" w:rsidP="001B3656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LLMの学習には電気代が莫大</w:t>
      </w:r>
    </w:p>
    <w:p w14:paraId="6B1E28A8" w14:textId="77777777" w:rsidR="001B3656" w:rsidRPr="001B3656" w:rsidRDefault="001B3656" w:rsidP="001B3656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データセンターの環境負荷</w:t>
      </w:r>
    </w:p>
    <w:p w14:paraId="7F0A9FA7" w14:textId="77777777" w:rsidR="001B3656" w:rsidRPr="001B3656" w:rsidRDefault="001B3656" w:rsidP="001B3656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モデル巨大化の限界</w:t>
      </w:r>
    </w:p>
    <w:p w14:paraId="559BB5CA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記憶量・推論速度の限界</w:t>
      </w:r>
    </w:p>
    <w:p w14:paraId="5199E46B" w14:textId="77777777" w:rsidR="001B3656" w:rsidRPr="001B3656" w:rsidRDefault="001B3656" w:rsidP="001B3656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メモリ消費の大きさ</w:t>
      </w:r>
    </w:p>
    <w:p w14:paraId="17DCB524" w14:textId="77777777" w:rsidR="001B3656" w:rsidRPr="001B3656" w:rsidRDefault="001B3656" w:rsidP="001B3656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lastRenderedPageBreak/>
        <w:t>同時処理の壁</w:t>
      </w:r>
    </w:p>
    <w:p w14:paraId="091DD882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幻覚（Hallucination）問題</w:t>
      </w:r>
    </w:p>
    <w:p w14:paraId="5907B011" w14:textId="77777777" w:rsidR="001B3656" w:rsidRPr="001B3656" w:rsidRDefault="001B3656" w:rsidP="001B3656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内部表現の“統計的な偏り”が原因</w:t>
      </w:r>
    </w:p>
    <w:p w14:paraId="16FA68E6" w14:textId="77777777" w:rsidR="001B3656" w:rsidRPr="001B3656" w:rsidRDefault="001B3656" w:rsidP="001B3656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小説のような世界観では許容されるが、業務利用では注意</w:t>
      </w:r>
    </w:p>
    <w:p w14:paraId="1F97088A" w14:textId="77777777" w:rsidR="001B3656" w:rsidRPr="001B3656" w:rsidRDefault="00000000" w:rsidP="001B365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pict w14:anchorId="5B3CBC25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002F4677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  <w:t>6. 自前でAIを作るという未来（基盤モデル開発の可能性）</w:t>
      </w:r>
    </w:p>
    <w:p w14:paraId="30AEFCC7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“既製AIを使う時代”から“自前AIを持つ時代”へ</w:t>
      </w:r>
    </w:p>
    <w:p w14:paraId="442424F4" w14:textId="77777777" w:rsidR="001B3656" w:rsidRPr="001B3656" w:rsidRDefault="001B3656" w:rsidP="001B3656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多くの企業は API利用 → カスタムLLM → 独自基盤モデルの流れへ</w:t>
      </w:r>
    </w:p>
    <w:p w14:paraId="39AA7185" w14:textId="77777777" w:rsidR="001B3656" w:rsidRPr="001B3656" w:rsidRDefault="001B3656" w:rsidP="001B3656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基盤モデル開発は難しいが、</w:t>
      </w: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br/>
        <w:t xml:space="preserve">　</w:t>
      </w: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 w:val="20"/>
          <w:szCs w:val="20"/>
        </w:rPr>
        <w:t>小規模からでも世界が変わる</w:t>
      </w:r>
    </w:p>
    <w:p w14:paraId="5AD1BCBA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なぜ自前のAIが未来を拓くのか</w:t>
      </w:r>
    </w:p>
    <w:p w14:paraId="3B421B5D" w14:textId="77777777" w:rsidR="001B3656" w:rsidRPr="001B3656" w:rsidRDefault="001B3656" w:rsidP="001B3656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データの独自性</w:t>
      </w:r>
    </w:p>
    <w:p w14:paraId="722098EC" w14:textId="77777777" w:rsidR="001B3656" w:rsidRPr="001B3656" w:rsidRDefault="001B3656" w:rsidP="001B3656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セキュリティ（社外に出ない）</w:t>
      </w:r>
    </w:p>
    <w:p w14:paraId="67978347" w14:textId="77777777" w:rsidR="001B3656" w:rsidRPr="001B3656" w:rsidRDefault="001B3656" w:rsidP="001B3656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独自の文体・ルール・専門知識を内蔵可能</w:t>
      </w:r>
    </w:p>
    <w:p w14:paraId="3A942A36" w14:textId="77777777" w:rsidR="001B3656" w:rsidRPr="001B3656" w:rsidRDefault="001B3656" w:rsidP="001B3656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社員の思考プロセスに合うAIを作れる</w:t>
      </w:r>
    </w:p>
    <w:p w14:paraId="61243747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（話せる範囲で）自分が計画している方向性</w:t>
      </w:r>
    </w:p>
    <w:p w14:paraId="45697A95" w14:textId="77777777" w:rsidR="001B3656" w:rsidRPr="001B3656" w:rsidRDefault="001B3656" w:rsidP="001B3656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自作ニューラルネットの改良</w:t>
      </w:r>
    </w:p>
    <w:p w14:paraId="7A906D28" w14:textId="77777777" w:rsidR="001B3656" w:rsidRPr="001B3656" w:rsidRDefault="001B3656" w:rsidP="001B3656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分散型巨大ネットの設計（左右脳モデル等）</w:t>
      </w:r>
    </w:p>
    <w:p w14:paraId="11B89F3B" w14:textId="77777777" w:rsidR="001B3656" w:rsidRPr="001B3656" w:rsidRDefault="001B3656" w:rsidP="001B3656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家庭向けAI「Eva-chan」構想（触れてよければ）</w:t>
      </w:r>
    </w:p>
    <w:p w14:paraId="72C14C1C" w14:textId="77777777" w:rsidR="001B3656" w:rsidRPr="001B3656" w:rsidRDefault="001B3656" w:rsidP="001B3656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小規模で始める自前LLMへの挑戦</w:t>
      </w:r>
    </w:p>
    <w:p w14:paraId="7C91B86B" w14:textId="77777777" w:rsidR="001B3656" w:rsidRPr="001B3656" w:rsidRDefault="00000000" w:rsidP="001B365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pict w14:anchorId="440AC92F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7D5CD096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  <w:t>7. AIとサイバーセキュリティ（最後に軽く触れる）</w:t>
      </w:r>
    </w:p>
    <w:p w14:paraId="6CBB0419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※本勉強会の主題ではないが、“AIの仕組み”を理解した後だと逆に刺さる内容。</w:t>
      </w:r>
    </w:p>
    <w:p w14:paraId="5D992BCA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攻撃者側のAI活用</w:t>
      </w:r>
    </w:p>
    <w:p w14:paraId="5831D633" w14:textId="77777777" w:rsidR="001B3656" w:rsidRPr="001B3656" w:rsidRDefault="001B3656" w:rsidP="001B3656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自動フィッシング生成</w:t>
      </w:r>
    </w:p>
    <w:p w14:paraId="0AF33900" w14:textId="77777777" w:rsidR="001B3656" w:rsidRPr="001B3656" w:rsidRDefault="001B3656" w:rsidP="001B3656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マルウェアコードの自動生成</w:t>
      </w:r>
    </w:p>
    <w:p w14:paraId="2FDE59A4" w14:textId="77777777" w:rsidR="001B3656" w:rsidRPr="001B3656" w:rsidRDefault="001B3656" w:rsidP="001B3656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標的企業の情報収集自動化</w:t>
      </w:r>
    </w:p>
    <w:p w14:paraId="0021BB9A" w14:textId="77777777" w:rsidR="001B3656" w:rsidRPr="001B3656" w:rsidRDefault="001B3656" w:rsidP="001B3656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攻撃シナリオ生成AI</w:t>
      </w:r>
    </w:p>
    <w:p w14:paraId="2926C050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lastRenderedPageBreak/>
        <w:t>● 守る側のAI活用</w:t>
      </w:r>
    </w:p>
    <w:p w14:paraId="4EAC8DD6" w14:textId="77777777" w:rsidR="001B3656" w:rsidRPr="001B3656" w:rsidRDefault="001B3656" w:rsidP="001B3656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ログ異常検知</w:t>
      </w:r>
    </w:p>
    <w:p w14:paraId="4CCA2BA0" w14:textId="77777777" w:rsidR="001B3656" w:rsidRPr="001B3656" w:rsidRDefault="001B3656" w:rsidP="001B3656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EDRの行動分析</w:t>
      </w:r>
    </w:p>
    <w:p w14:paraId="02F86DA6" w14:textId="77777777" w:rsidR="001B3656" w:rsidRPr="001B3656" w:rsidRDefault="001B3656" w:rsidP="001B3656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SIEM＋AI（自動相関分析）</w:t>
      </w:r>
    </w:p>
    <w:p w14:paraId="0F932896" w14:textId="77777777" w:rsidR="001B3656" w:rsidRPr="001B3656" w:rsidRDefault="001B3656" w:rsidP="001B3656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セキュリティOps自動化</w:t>
      </w:r>
    </w:p>
    <w:p w14:paraId="1B88CD93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“仕組み理解”が武器になる</w:t>
      </w:r>
    </w:p>
    <w:p w14:paraId="6A434B07" w14:textId="77777777" w:rsidR="001B3656" w:rsidRPr="001B3656" w:rsidRDefault="001B3656" w:rsidP="001B3656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AIの内部構造を理解すると、攻撃AI／防御AIが見える</w:t>
      </w:r>
    </w:p>
    <w:p w14:paraId="32A24873" w14:textId="77777777" w:rsidR="001B3656" w:rsidRPr="001B3656" w:rsidRDefault="001B3656" w:rsidP="001B3656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 w:rsidRPr="001B3656"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t>→ 本日のテーマと自然につながる</w:t>
      </w:r>
    </w:p>
    <w:p w14:paraId="16C235C0" w14:textId="77777777" w:rsidR="001B3656" w:rsidRPr="001B3656" w:rsidRDefault="00000000" w:rsidP="001B365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ＭＳ Ｐゴシック"/>
          <w:kern w:val="0"/>
          <w:sz w:val="20"/>
          <w:szCs w:val="20"/>
        </w:rPr>
        <w:pict w14:anchorId="6CD4DF92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3394D5A7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36"/>
          <w:sz w:val="36"/>
          <w:szCs w:val="36"/>
        </w:rPr>
        <w:t>8. まとめ</w:t>
      </w:r>
    </w:p>
    <w:p w14:paraId="6FD52568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今日の主旨は“1年間の学びの集大成”</w:t>
      </w:r>
    </w:p>
    <w:p w14:paraId="5F08FA65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AIは脳をヒントに作られた“計算の仕組み”</w:t>
      </w:r>
    </w:p>
    <w:p w14:paraId="767AD904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小説も音声も画像も、すべては「数値化された世界」</w:t>
      </w:r>
    </w:p>
    <w:p w14:paraId="61E476F9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ローカルでも動くAIは、仕組み理解の最高の教材</w:t>
      </w:r>
    </w:p>
    <w:p w14:paraId="14B50680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自前AIの未来は企業にも個人にも大きな価値</w:t>
      </w:r>
    </w:p>
    <w:p w14:paraId="7FC72062" w14:textId="77777777" w:rsidR="001B3656" w:rsidRPr="001B3656" w:rsidRDefault="001B3656" w:rsidP="001B365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</w:pPr>
      <w:r w:rsidRPr="001B3656">
        <w:rPr>
          <w:rFonts w:ascii="ＭＳ Ｐゴシック" w:eastAsia="ＭＳ Ｐゴシック" w:hAnsi="ＭＳ Ｐゴシック" w:cs="ＭＳ Ｐゴシック"/>
          <w:b/>
          <w:bCs/>
          <w:kern w:val="0"/>
          <w:szCs w:val="21"/>
        </w:rPr>
        <w:t>● だからこそ、今後も理解を深め続けたい</w:t>
      </w:r>
    </w:p>
    <w:p w14:paraId="5827BA87" w14:textId="77777777" w:rsidR="001B3656" w:rsidRPr="001B3656" w:rsidRDefault="001B3656">
      <w:pPr>
        <w:rPr>
          <w:sz w:val="16"/>
          <w:szCs w:val="18"/>
        </w:rPr>
      </w:pPr>
    </w:p>
    <w:sectPr w:rsidR="001B3656" w:rsidRPr="001B3656" w:rsidSect="001B365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DA8"/>
    <w:multiLevelType w:val="multilevel"/>
    <w:tmpl w:val="BBB2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4045"/>
    <w:multiLevelType w:val="multilevel"/>
    <w:tmpl w:val="8BB8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C5828"/>
    <w:multiLevelType w:val="multilevel"/>
    <w:tmpl w:val="6250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C4276"/>
    <w:multiLevelType w:val="multilevel"/>
    <w:tmpl w:val="B55E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30EAE"/>
    <w:multiLevelType w:val="multilevel"/>
    <w:tmpl w:val="B01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74561"/>
    <w:multiLevelType w:val="multilevel"/>
    <w:tmpl w:val="A8B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41038"/>
    <w:multiLevelType w:val="multilevel"/>
    <w:tmpl w:val="C1CA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D769A"/>
    <w:multiLevelType w:val="multilevel"/>
    <w:tmpl w:val="77AA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64F8F"/>
    <w:multiLevelType w:val="multilevel"/>
    <w:tmpl w:val="CCD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25B3A"/>
    <w:multiLevelType w:val="multilevel"/>
    <w:tmpl w:val="2F46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74AAE"/>
    <w:multiLevelType w:val="multilevel"/>
    <w:tmpl w:val="69EC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D4EA9"/>
    <w:multiLevelType w:val="multilevel"/>
    <w:tmpl w:val="E1B0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85C86"/>
    <w:multiLevelType w:val="multilevel"/>
    <w:tmpl w:val="853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A188B"/>
    <w:multiLevelType w:val="multilevel"/>
    <w:tmpl w:val="68B8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D276C"/>
    <w:multiLevelType w:val="multilevel"/>
    <w:tmpl w:val="3E22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E2BDB"/>
    <w:multiLevelType w:val="multilevel"/>
    <w:tmpl w:val="4716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52E33"/>
    <w:multiLevelType w:val="multilevel"/>
    <w:tmpl w:val="312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419BE"/>
    <w:multiLevelType w:val="multilevel"/>
    <w:tmpl w:val="9AD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86340"/>
    <w:multiLevelType w:val="multilevel"/>
    <w:tmpl w:val="B34A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578CB"/>
    <w:multiLevelType w:val="multilevel"/>
    <w:tmpl w:val="A320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81186"/>
    <w:multiLevelType w:val="multilevel"/>
    <w:tmpl w:val="F812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76C89"/>
    <w:multiLevelType w:val="multilevel"/>
    <w:tmpl w:val="0D6C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25592"/>
    <w:multiLevelType w:val="multilevel"/>
    <w:tmpl w:val="FD12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262FC"/>
    <w:multiLevelType w:val="multilevel"/>
    <w:tmpl w:val="40DE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873AB"/>
    <w:multiLevelType w:val="multilevel"/>
    <w:tmpl w:val="5E8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B3985"/>
    <w:multiLevelType w:val="multilevel"/>
    <w:tmpl w:val="DD0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47666"/>
    <w:multiLevelType w:val="multilevel"/>
    <w:tmpl w:val="ED7C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55F8F"/>
    <w:multiLevelType w:val="multilevel"/>
    <w:tmpl w:val="8748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60F02"/>
    <w:multiLevelType w:val="multilevel"/>
    <w:tmpl w:val="FA8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53243D"/>
    <w:multiLevelType w:val="multilevel"/>
    <w:tmpl w:val="FCE6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D74C1"/>
    <w:multiLevelType w:val="multilevel"/>
    <w:tmpl w:val="ACBE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27545"/>
    <w:multiLevelType w:val="multilevel"/>
    <w:tmpl w:val="4D80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501C62"/>
    <w:multiLevelType w:val="multilevel"/>
    <w:tmpl w:val="116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511736"/>
    <w:multiLevelType w:val="multilevel"/>
    <w:tmpl w:val="623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ED0187"/>
    <w:multiLevelType w:val="multilevel"/>
    <w:tmpl w:val="79FE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4A76A8"/>
    <w:multiLevelType w:val="multilevel"/>
    <w:tmpl w:val="CF0E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8542DB"/>
    <w:multiLevelType w:val="multilevel"/>
    <w:tmpl w:val="1EA6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E2201"/>
    <w:multiLevelType w:val="multilevel"/>
    <w:tmpl w:val="6C16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EC1D95"/>
    <w:multiLevelType w:val="multilevel"/>
    <w:tmpl w:val="398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17C8D"/>
    <w:multiLevelType w:val="multilevel"/>
    <w:tmpl w:val="1C0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869804">
    <w:abstractNumId w:val="21"/>
  </w:num>
  <w:num w:numId="2" w16cid:durableId="1112089887">
    <w:abstractNumId w:val="28"/>
  </w:num>
  <w:num w:numId="3" w16cid:durableId="423888103">
    <w:abstractNumId w:val="25"/>
  </w:num>
  <w:num w:numId="4" w16cid:durableId="1035890248">
    <w:abstractNumId w:val="30"/>
  </w:num>
  <w:num w:numId="5" w16cid:durableId="237905615">
    <w:abstractNumId w:val="3"/>
  </w:num>
  <w:num w:numId="6" w16cid:durableId="352919925">
    <w:abstractNumId w:val="5"/>
  </w:num>
  <w:num w:numId="7" w16cid:durableId="681783886">
    <w:abstractNumId w:val="22"/>
  </w:num>
  <w:num w:numId="8" w16cid:durableId="766777849">
    <w:abstractNumId w:val="14"/>
  </w:num>
  <w:num w:numId="9" w16cid:durableId="1064448062">
    <w:abstractNumId w:val="10"/>
  </w:num>
  <w:num w:numId="10" w16cid:durableId="960653529">
    <w:abstractNumId w:val="37"/>
  </w:num>
  <w:num w:numId="11" w16cid:durableId="592789015">
    <w:abstractNumId w:val="11"/>
  </w:num>
  <w:num w:numId="12" w16cid:durableId="75591670">
    <w:abstractNumId w:val="26"/>
  </w:num>
  <w:num w:numId="13" w16cid:durableId="722943298">
    <w:abstractNumId w:val="2"/>
  </w:num>
  <w:num w:numId="14" w16cid:durableId="273366816">
    <w:abstractNumId w:val="34"/>
  </w:num>
  <w:num w:numId="15" w16cid:durableId="18043752">
    <w:abstractNumId w:val="36"/>
  </w:num>
  <w:num w:numId="16" w16cid:durableId="1156263345">
    <w:abstractNumId w:val="8"/>
  </w:num>
  <w:num w:numId="17" w16cid:durableId="1312951786">
    <w:abstractNumId w:val="16"/>
  </w:num>
  <w:num w:numId="18" w16cid:durableId="950355935">
    <w:abstractNumId w:val="1"/>
  </w:num>
  <w:num w:numId="19" w16cid:durableId="592011080">
    <w:abstractNumId w:val="0"/>
  </w:num>
  <w:num w:numId="20" w16cid:durableId="1949317023">
    <w:abstractNumId w:val="15"/>
  </w:num>
  <w:num w:numId="21" w16cid:durableId="22362786">
    <w:abstractNumId w:val="6"/>
  </w:num>
  <w:num w:numId="22" w16cid:durableId="1790466788">
    <w:abstractNumId w:val="9"/>
  </w:num>
  <w:num w:numId="23" w16cid:durableId="453716669">
    <w:abstractNumId w:val="12"/>
  </w:num>
  <w:num w:numId="24" w16cid:durableId="409355811">
    <w:abstractNumId w:val="20"/>
  </w:num>
  <w:num w:numId="25" w16cid:durableId="1151142520">
    <w:abstractNumId w:val="39"/>
  </w:num>
  <w:num w:numId="26" w16cid:durableId="74864971">
    <w:abstractNumId w:val="29"/>
  </w:num>
  <w:num w:numId="27" w16cid:durableId="2129622965">
    <w:abstractNumId w:val="32"/>
  </w:num>
  <w:num w:numId="28" w16cid:durableId="1670522079">
    <w:abstractNumId w:val="18"/>
  </w:num>
  <w:num w:numId="29" w16cid:durableId="1305311274">
    <w:abstractNumId w:val="24"/>
  </w:num>
  <w:num w:numId="30" w16cid:durableId="455413250">
    <w:abstractNumId w:val="27"/>
  </w:num>
  <w:num w:numId="31" w16cid:durableId="497812750">
    <w:abstractNumId w:val="13"/>
  </w:num>
  <w:num w:numId="32" w16cid:durableId="1420518335">
    <w:abstractNumId w:val="4"/>
  </w:num>
  <w:num w:numId="33" w16cid:durableId="804658368">
    <w:abstractNumId w:val="31"/>
  </w:num>
  <w:num w:numId="34" w16cid:durableId="337999008">
    <w:abstractNumId w:val="19"/>
  </w:num>
  <w:num w:numId="35" w16cid:durableId="1071582317">
    <w:abstractNumId w:val="38"/>
  </w:num>
  <w:num w:numId="36" w16cid:durableId="1754467012">
    <w:abstractNumId w:val="35"/>
  </w:num>
  <w:num w:numId="37" w16cid:durableId="1060639274">
    <w:abstractNumId w:val="17"/>
  </w:num>
  <w:num w:numId="38" w16cid:durableId="429275668">
    <w:abstractNumId w:val="7"/>
  </w:num>
  <w:num w:numId="39" w16cid:durableId="401102067">
    <w:abstractNumId w:val="33"/>
  </w:num>
  <w:num w:numId="40" w16cid:durableId="247926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2E"/>
    <w:rsid w:val="00155333"/>
    <w:rsid w:val="001B3656"/>
    <w:rsid w:val="0039662E"/>
    <w:rsid w:val="00430410"/>
    <w:rsid w:val="007A26C3"/>
    <w:rsid w:val="009F29BD"/>
    <w:rsid w:val="00E65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4932706"/>
  <w15:chartTrackingRefBased/>
  <w15:docId w15:val="{0B0210F0-BC76-414D-A58D-F7C62FD8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66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6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6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6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6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6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6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6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966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966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9662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96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96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96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96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966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966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966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96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66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966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66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966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662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9662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96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9662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96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1075</Words>
  <Characters>1216</Characters>
  <Application>Microsoft Office Word</Application>
  <DocSecurity>0</DocSecurity>
  <Lines>76</Lines>
  <Paragraphs>109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功 牧野</dc:creator>
  <cp:keywords/>
  <dc:description/>
  <cp:lastModifiedBy>功 牧野</cp:lastModifiedBy>
  <cp:revision>4</cp:revision>
  <dcterms:created xsi:type="dcterms:W3CDTF">2025-11-29T12:00:00Z</dcterms:created>
  <dcterms:modified xsi:type="dcterms:W3CDTF">2025-11-29T14:08:00Z</dcterms:modified>
</cp:coreProperties>
</file>