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574" w:rsidRDefault="00D2267C">
      <w:r>
        <w:t>Задание из ДЭМО 2025</w:t>
      </w:r>
    </w:p>
    <w:p w:rsidR="00D2267C" w:rsidRDefault="00D2267C">
      <w:r>
        <w:rPr>
          <w:noProof/>
          <w:lang w:eastAsia="ru-RU"/>
        </w:rPr>
        <w:drawing>
          <wp:inline distT="0" distB="0" distL="0" distR="0" wp14:anchorId="6D2193B9" wp14:editId="035EB262">
            <wp:extent cx="5940425" cy="3541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7C" w:rsidRPr="00D2267C" w:rsidRDefault="00D2267C" w:rsidP="00D226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</w:pPr>
      <w:r w:rsidRPr="00D2267C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  <w:t>BR-SRV</w:t>
      </w:r>
    </w:p>
    <w:p w:rsidR="00D2267C" w:rsidRPr="00D2267C" w:rsidRDefault="00D2267C" w:rsidP="00D22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lsblk</w:t>
      </w:r>
      <w:proofErr w:type="spellEnd"/>
      <w:proofErr w:type="gramEnd"/>
    </w:p>
    <w:p w:rsidR="00D2267C" w:rsidRDefault="00D2267C" w:rsidP="00D22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EF99235" wp14:editId="7D318A57">
            <wp:extent cx="4733925" cy="2171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7C" w:rsidRPr="00D2267C" w:rsidRDefault="00D2267C" w:rsidP="00D22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mdadm</w:t>
      </w:r>
      <w:proofErr w:type="spellEnd"/>
      <w:proofErr w:type="gramEnd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--create /dev/md0 --level=5 --raid-devices=3 /dev/</w:t>
      </w:r>
      <w:proofErr w:type="spellStart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sdb</w:t>
      </w:r>
      <w:proofErr w:type="spellEnd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/dev/</w:t>
      </w:r>
      <w:proofErr w:type="spellStart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sdc</w:t>
      </w:r>
      <w:proofErr w:type="spellEnd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/dev/</w:t>
      </w:r>
      <w:proofErr w:type="spellStart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sdd</w:t>
      </w:r>
      <w:proofErr w:type="spellEnd"/>
    </w:p>
    <w:p w:rsidR="00D2267C" w:rsidRDefault="00D2267C" w:rsidP="00D22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6EDCA6D" wp14:editId="030BBB4F">
            <wp:extent cx="5940425" cy="944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7C" w:rsidRPr="00D2267C" w:rsidRDefault="00D2267C" w:rsidP="00D22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watch</w:t>
      </w:r>
      <w:proofErr w:type="gramEnd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cat /</w:t>
      </w:r>
      <w:proofErr w:type="spellStart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proc</w:t>
      </w:r>
      <w:proofErr w:type="spellEnd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mdstat</w:t>
      </w:r>
      <w:proofErr w:type="spellEnd"/>
    </w:p>
    <w:p w:rsidR="00D2267C" w:rsidRDefault="00D2267C" w:rsidP="00D22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:rsidR="00D2267C" w:rsidRPr="00D2267C" w:rsidRDefault="00D2267C" w:rsidP="00D22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mkfs.ext4 /dev/md0</w:t>
      </w:r>
    </w:p>
    <w:p w:rsidR="00D2267C" w:rsidRPr="00D2267C" w:rsidRDefault="00D2267C" w:rsidP="00D22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mkdir</w:t>
      </w:r>
      <w:proofErr w:type="spellEnd"/>
      <w:proofErr w:type="gramEnd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/</w:t>
      </w:r>
      <w:proofErr w:type="spellStart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mnt</w:t>
      </w:r>
      <w:proofErr w:type="spellEnd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/raid5</w:t>
      </w:r>
    </w:p>
    <w:p w:rsidR="00D2267C" w:rsidRPr="00D2267C" w:rsidRDefault="00D2267C" w:rsidP="00D22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mount</w:t>
      </w:r>
      <w:proofErr w:type="gramEnd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/dev/md0 /</w:t>
      </w:r>
      <w:proofErr w:type="spellStart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mnt</w:t>
      </w:r>
      <w:proofErr w:type="spellEnd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/raid5</w:t>
      </w:r>
    </w:p>
    <w:p w:rsidR="00D2267C" w:rsidRPr="00D2267C" w:rsidRDefault="00D2267C" w:rsidP="00D22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nano</w:t>
      </w:r>
      <w:proofErr w:type="spellEnd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/</w:t>
      </w:r>
      <w:proofErr w:type="spellStart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etc</w:t>
      </w:r>
      <w:proofErr w:type="spellEnd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D2267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fstab</w:t>
      </w:r>
      <w:proofErr w:type="spellEnd"/>
    </w:p>
    <w:p w:rsidR="001C2876" w:rsidRDefault="001C2876" w:rsidP="00D226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584A287" wp14:editId="6A845C0F">
            <wp:extent cx="5940425" cy="1911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7C" w:rsidRPr="00D2267C" w:rsidRDefault="00D2267C" w:rsidP="00D226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2267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Проверяем работоспособность:</w:t>
      </w:r>
      <w:r w:rsidRPr="00D2267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</w:r>
    </w:p>
    <w:p w:rsidR="00D2267C" w:rsidRDefault="001C2876">
      <w:r>
        <w:rPr>
          <w:noProof/>
          <w:lang w:eastAsia="ru-RU"/>
        </w:rPr>
        <w:drawing>
          <wp:inline distT="0" distB="0" distL="0" distR="0" wp14:anchorId="76A65153" wp14:editId="2AEDD0F8">
            <wp:extent cx="3228975" cy="1333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76" w:rsidRPr="00D8251A" w:rsidRDefault="001C2876" w:rsidP="00D8251A">
      <w:pPr>
        <w:jc w:val="center"/>
        <w:rPr>
          <w:b/>
        </w:rPr>
      </w:pPr>
      <w:r w:rsidRPr="00D8251A">
        <w:rPr>
          <w:b/>
        </w:rPr>
        <w:t>Далее вам необходимо сделать папку сетевой.</w:t>
      </w:r>
    </w:p>
    <w:p w:rsidR="00D8251A" w:rsidRPr="00D8251A" w:rsidRDefault="00D8251A" w:rsidP="00D8251A">
      <w:pPr>
        <w:jc w:val="center"/>
        <w:rPr>
          <w:b/>
        </w:rPr>
      </w:pPr>
      <w:r w:rsidRPr="00D8251A">
        <w:rPr>
          <w:b/>
        </w:rPr>
        <w:t>пример настройки</w:t>
      </w:r>
    </w:p>
    <w:p w:rsidR="00D8251A" w:rsidRDefault="00D8251A" w:rsidP="00D8251A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Установка сервера:</w:t>
      </w:r>
    </w:p>
    <w:p w:rsidR="00D8251A" w:rsidRDefault="00D8251A" w:rsidP="00D825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r>
        <w:rPr>
          <w:color w:val="000000"/>
          <w:sz w:val="21"/>
          <w:szCs w:val="21"/>
        </w:rPr>
        <w:t>apt-get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install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nfs-server</w:t>
      </w:r>
      <w:bookmarkStart w:id="0" w:name="_GoBack"/>
      <w:bookmarkEnd w:id="0"/>
      <w:proofErr w:type="spellEnd"/>
    </w:p>
    <w:p w:rsidR="00D8251A" w:rsidRPr="00D8251A" w:rsidRDefault="00D8251A" w:rsidP="00D8251A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color w:val="202122"/>
          <w:sz w:val="21"/>
          <w:szCs w:val="21"/>
        </w:rPr>
        <w:t>Запуск</w:t>
      </w:r>
      <w:r w:rsidRPr="00D8251A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службы</w:t>
      </w:r>
      <w:r w:rsidRPr="00D8251A">
        <w:rPr>
          <w:rFonts w:ascii="Arial" w:hAnsi="Arial" w:cs="Arial"/>
          <w:color w:val="202122"/>
          <w:sz w:val="21"/>
          <w:szCs w:val="21"/>
          <w:lang w:val="en-US"/>
        </w:rPr>
        <w:t>:</w:t>
      </w:r>
    </w:p>
    <w:p w:rsidR="00D8251A" w:rsidRPr="00D8251A" w:rsidRDefault="00D8251A" w:rsidP="00D825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D8251A">
        <w:rPr>
          <w:color w:val="000000"/>
          <w:sz w:val="21"/>
          <w:szCs w:val="21"/>
          <w:lang w:val="en-US"/>
        </w:rPr>
        <w:t xml:space="preserve"># </w:t>
      </w:r>
      <w:proofErr w:type="gramStart"/>
      <w:r w:rsidRPr="00D8251A">
        <w:rPr>
          <w:color w:val="000000"/>
          <w:sz w:val="21"/>
          <w:szCs w:val="21"/>
          <w:lang w:val="en-US"/>
        </w:rPr>
        <w:t>systemctl</w:t>
      </w:r>
      <w:proofErr w:type="gramEnd"/>
      <w:r w:rsidRPr="00D8251A">
        <w:rPr>
          <w:color w:val="000000"/>
          <w:sz w:val="21"/>
          <w:szCs w:val="21"/>
          <w:lang w:val="en-US"/>
        </w:rPr>
        <w:t xml:space="preserve"> enable --now nfs</w:t>
      </w:r>
    </w:p>
    <w:p w:rsidR="00D8251A" w:rsidRDefault="00D8251A" w:rsidP="00D8251A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Настройка подключаемых каталогов:</w:t>
      </w:r>
    </w:p>
    <w:p w:rsidR="00D8251A" w:rsidRDefault="00D8251A" w:rsidP="00D8251A">
      <w:pPr>
        <w:numPr>
          <w:ilvl w:val="0"/>
          <w:numId w:val="1"/>
        </w:numPr>
        <w:shd w:val="clear" w:color="auto" w:fill="FFFFFF"/>
        <w:spacing w:before="48" w:after="120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Первым делом, нужно создать каталог, который мы хотим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расшарить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>:</w:t>
      </w:r>
    </w:p>
    <w:p w:rsidR="00D8251A" w:rsidRDefault="00D8251A" w:rsidP="00D825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home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share</w:t>
      </w:r>
      <w:proofErr w:type="spellEnd"/>
    </w:p>
    <w:p w:rsidR="00D8251A" w:rsidRDefault="00D8251A" w:rsidP="00D8251A">
      <w:pPr>
        <w:numPr>
          <w:ilvl w:val="0"/>
          <w:numId w:val="1"/>
        </w:numPr>
        <w:shd w:val="clear" w:color="auto" w:fill="FFFFFF"/>
        <w:spacing w:before="48" w:after="120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После этого нужно отредактировать файл /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etc</w:t>
      </w:r>
      <w:proofErr w:type="spellEnd"/>
      <w:r>
        <w:rPr>
          <w:rFonts w:ascii="Arial" w:hAnsi="Arial" w:cs="Arial"/>
          <w:color w:val="202122"/>
          <w:sz w:val="21"/>
          <w:szCs w:val="21"/>
        </w:rPr>
        <w:t>/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exports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в котором хранятся настройки каталогов NFS.</w:t>
      </w:r>
    </w:p>
    <w:p w:rsidR="00D8251A" w:rsidRDefault="00D8251A" w:rsidP="00D825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mcedit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exports</w:t>
      </w:r>
      <w:proofErr w:type="spellEnd"/>
    </w:p>
    <w:p w:rsidR="00D8251A" w:rsidRDefault="00D8251A" w:rsidP="00D8251A">
      <w:pPr>
        <w:numPr>
          <w:ilvl w:val="0"/>
          <w:numId w:val="1"/>
        </w:numPr>
        <w:shd w:val="clear" w:color="auto" w:fill="FFFFFF"/>
        <w:spacing w:before="48" w:after="120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файле /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etc</w:t>
      </w:r>
      <w:proofErr w:type="spellEnd"/>
      <w:r>
        <w:rPr>
          <w:rFonts w:ascii="Arial" w:hAnsi="Arial" w:cs="Arial"/>
          <w:color w:val="202122"/>
          <w:sz w:val="21"/>
          <w:szCs w:val="21"/>
        </w:rPr>
        <w:t>/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exports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следует указать экспортируемые каталоги (каталоги, которые будет разрешено монтировать с других машин) и IP, с которых будет доступ:</w:t>
      </w:r>
    </w:p>
    <w:p w:rsidR="00D8251A" w:rsidRPr="00D8251A" w:rsidRDefault="00D8251A" w:rsidP="00D825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color w:val="000000"/>
          <w:lang w:val="en-US"/>
        </w:rPr>
      </w:pPr>
      <w:r w:rsidRPr="00D8251A">
        <w:rPr>
          <w:color w:val="000000"/>
          <w:lang w:val="en-US"/>
        </w:rPr>
        <w:t>/home/share 10.0.2.0/</w:t>
      </w:r>
      <w:proofErr w:type="gramStart"/>
      <w:r w:rsidRPr="00D8251A">
        <w:rPr>
          <w:color w:val="000000"/>
          <w:lang w:val="en-US"/>
        </w:rPr>
        <w:t>24(</w:t>
      </w:r>
      <w:proofErr w:type="gramEnd"/>
      <w:r w:rsidRPr="00D8251A">
        <w:rPr>
          <w:color w:val="000000"/>
          <w:lang w:val="en-US"/>
        </w:rPr>
        <w:t>rw,subtree_check)</w:t>
      </w:r>
    </w:p>
    <w:p w:rsidR="00D8251A" w:rsidRDefault="00D8251A" w:rsidP="00D8251A">
      <w:pPr>
        <w:shd w:val="clear" w:color="auto" w:fill="F0FAFF"/>
        <w:ind w:left="720"/>
        <w:rPr>
          <w:rFonts w:ascii="Arial" w:hAnsi="Arial" w:cs="Arial"/>
          <w:color w:val="00008B"/>
          <w:sz w:val="21"/>
          <w:szCs w:val="21"/>
        </w:rPr>
      </w:pPr>
      <w:r>
        <w:rPr>
          <w:rStyle w:val="a3"/>
          <w:rFonts w:ascii="Arial" w:hAnsi="Arial" w:cs="Arial"/>
          <w:color w:val="00008B"/>
          <w:sz w:val="21"/>
          <w:szCs w:val="21"/>
        </w:rPr>
        <w:t>Примечание:</w:t>
      </w:r>
      <w:r>
        <w:rPr>
          <w:rFonts w:ascii="Arial" w:hAnsi="Arial" w:cs="Arial"/>
          <w:color w:val="00008B"/>
          <w:sz w:val="21"/>
          <w:szCs w:val="21"/>
        </w:rPr>
        <w:t> Между адресом и скобками с параметрами не должно быть пробела</w:t>
      </w:r>
    </w:p>
    <w:p w:rsidR="00D8251A" w:rsidRDefault="00D8251A" w:rsidP="00D8251A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- </w:t>
      </w:r>
      <w:r>
        <w:rPr>
          <w:rFonts w:ascii="Arial" w:hAnsi="Arial" w:cs="Arial"/>
          <w:b/>
          <w:bCs/>
          <w:color w:val="202122"/>
          <w:sz w:val="21"/>
          <w:szCs w:val="21"/>
        </w:rPr>
        <w:t>/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home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>/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share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- каталог для общего доступа</w:t>
      </w:r>
    </w:p>
    <w:p w:rsidR="00D8251A" w:rsidRDefault="00D8251A" w:rsidP="00D8251A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- </w:t>
      </w:r>
      <w:r>
        <w:rPr>
          <w:rFonts w:ascii="Arial" w:hAnsi="Arial" w:cs="Arial"/>
          <w:b/>
          <w:bCs/>
          <w:color w:val="202122"/>
          <w:sz w:val="21"/>
          <w:szCs w:val="21"/>
        </w:rPr>
        <w:t>10.0.2.0/24</w:t>
      </w:r>
      <w:r>
        <w:rPr>
          <w:rFonts w:ascii="Arial" w:hAnsi="Arial" w:cs="Arial"/>
          <w:color w:val="202122"/>
          <w:sz w:val="21"/>
          <w:szCs w:val="21"/>
        </w:rPr>
        <w:t> - адрес сети, для которой разрешен доступ</w:t>
      </w:r>
    </w:p>
    <w:p w:rsidR="00D8251A" w:rsidRDefault="00D8251A" w:rsidP="00D8251A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- </w:t>
      </w:r>
      <w:r>
        <w:rPr>
          <w:rFonts w:ascii="Arial" w:hAnsi="Arial" w:cs="Arial"/>
          <w:b/>
          <w:bCs/>
          <w:color w:val="202122"/>
          <w:sz w:val="21"/>
          <w:szCs w:val="21"/>
        </w:rPr>
        <w:t>(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rw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>)</w:t>
      </w:r>
      <w:r>
        <w:rPr>
          <w:rFonts w:ascii="Arial" w:hAnsi="Arial" w:cs="Arial"/>
          <w:color w:val="202122"/>
          <w:sz w:val="21"/>
          <w:szCs w:val="21"/>
        </w:rPr>
        <w:t> - параметры доступа</w:t>
      </w:r>
    </w:p>
    <w:p w:rsidR="00D8251A" w:rsidRDefault="00D8251A" w:rsidP="00D8251A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- без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subtree_check</w:t>
      </w:r>
      <w:proofErr w:type="spellEnd"/>
      <w:r>
        <w:rPr>
          <w:rFonts w:ascii="Arial" w:hAnsi="Arial" w:cs="Arial"/>
          <w:color w:val="202122"/>
          <w:sz w:val="21"/>
          <w:szCs w:val="21"/>
        </w:rPr>
        <w:t>/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no_subtree_check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доступа не будет</w:t>
      </w:r>
    </w:p>
    <w:p w:rsidR="00D8251A" w:rsidRDefault="00D8251A" w:rsidP="00D8251A">
      <w:pPr>
        <w:numPr>
          <w:ilvl w:val="0"/>
          <w:numId w:val="1"/>
        </w:numPr>
        <w:shd w:val="clear" w:color="auto" w:fill="FFFFFF"/>
        <w:spacing w:before="48" w:after="120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После внесения изменений в файл /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etc</w:t>
      </w:r>
      <w:proofErr w:type="spellEnd"/>
      <w:r>
        <w:rPr>
          <w:rFonts w:ascii="Arial" w:hAnsi="Arial" w:cs="Arial"/>
          <w:color w:val="202122"/>
          <w:sz w:val="21"/>
          <w:szCs w:val="21"/>
        </w:rPr>
        <w:t>/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exports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для применения параметров, необходимо перезапустить сервер:</w:t>
      </w:r>
    </w:p>
    <w:p w:rsidR="00D8251A" w:rsidRDefault="00D8251A" w:rsidP="00D825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restart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nfs.service</w:t>
      </w:r>
      <w:proofErr w:type="spellEnd"/>
      <w:proofErr w:type="gramEnd"/>
    </w:p>
    <w:p w:rsidR="00D8251A" w:rsidRDefault="00D8251A" w:rsidP="00D8251A">
      <w:pPr>
        <w:numPr>
          <w:ilvl w:val="0"/>
          <w:numId w:val="1"/>
        </w:numPr>
        <w:shd w:val="clear" w:color="auto" w:fill="FFFFFF"/>
        <w:spacing w:before="48" w:after="120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Проверить список экспортируемых файловых систем можно, выполнив команду:</w:t>
      </w:r>
    </w:p>
    <w:p w:rsidR="00D8251A" w:rsidRDefault="00D8251A" w:rsidP="00D825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exportfs</w:t>
      </w:r>
      <w:proofErr w:type="spellEnd"/>
    </w:p>
    <w:p w:rsidR="00D8251A" w:rsidRDefault="00D8251A" w:rsidP="00D8251A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Вывод:</w:t>
      </w:r>
    </w:p>
    <w:p w:rsidR="00D8251A" w:rsidRDefault="00D8251A" w:rsidP="00D825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/>
        <w:rPr>
          <w:color w:val="000000"/>
        </w:rPr>
      </w:pPr>
      <w:r>
        <w:rPr>
          <w:color w:val="000000"/>
        </w:rPr>
        <w:t>/</w:t>
      </w:r>
      <w:proofErr w:type="spellStart"/>
      <w:r>
        <w:rPr>
          <w:color w:val="000000"/>
        </w:rPr>
        <w:t>home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share</w:t>
      </w:r>
      <w:proofErr w:type="spellEnd"/>
      <w:r>
        <w:rPr>
          <w:color w:val="000000"/>
        </w:rPr>
        <w:t xml:space="preserve"> 10.0.2.0/24</w:t>
      </w:r>
    </w:p>
    <w:p w:rsidR="00D8251A" w:rsidRDefault="00D8251A" w:rsidP="00D8251A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Параметры доступа</w:t>
      </w:r>
    </w:p>
    <w:p w:rsidR="00D8251A" w:rsidRDefault="00D8251A" w:rsidP="00D8251A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скобках можно указать следующие параметры:</w:t>
      </w:r>
    </w:p>
    <w:p w:rsidR="00D8251A" w:rsidRDefault="00D8251A" w:rsidP="00D8251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rw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- разрешить чтение и запись в этой папке;</w:t>
      </w:r>
    </w:p>
    <w:p w:rsidR="00D8251A" w:rsidRDefault="00D8251A" w:rsidP="00D8251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ro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- разрешить только чтение;</w:t>
      </w:r>
    </w:p>
    <w:p w:rsidR="00D8251A" w:rsidRDefault="00D8251A" w:rsidP="00D8251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sync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- отвечать на следующие запросы только тогда, когда данные будут сохранены на диск (по умолчанию);</w:t>
      </w:r>
    </w:p>
    <w:p w:rsidR="00D8251A" w:rsidRDefault="00D8251A" w:rsidP="00D8251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async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- не блокировать подключения пока данные записываются на диск;</w:t>
      </w:r>
    </w:p>
    <w:p w:rsidR="00D8251A" w:rsidRDefault="00D8251A" w:rsidP="00D8251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secure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- использовать для соединения только порты ниже 1024;</w:t>
      </w:r>
    </w:p>
    <w:p w:rsidR="00D8251A" w:rsidRDefault="00D8251A" w:rsidP="00D8251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insecure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- использовать любые порты;</w:t>
      </w:r>
    </w:p>
    <w:p w:rsidR="00D8251A" w:rsidRDefault="00D8251A" w:rsidP="00D8251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nohide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- не скрывать поддиректории при открытии доступа к нескольким директориям;</w:t>
      </w:r>
    </w:p>
    <w:p w:rsidR="00D8251A" w:rsidRDefault="00D8251A" w:rsidP="00D8251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root_squash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- подменять запросы от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root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на анонимные, используется по умолчанию;</w:t>
      </w:r>
    </w:p>
    <w:p w:rsidR="00D8251A" w:rsidRDefault="00D8251A" w:rsidP="00D8251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no_root_squash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- не подменять запросы от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root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на анонимные;</w:t>
      </w:r>
    </w:p>
    <w:p w:rsidR="00D8251A" w:rsidRDefault="00D8251A" w:rsidP="00D8251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all_squash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- превращать все запросы в анонимные;</w:t>
      </w:r>
    </w:p>
    <w:p w:rsidR="00D8251A" w:rsidRDefault="00D8251A" w:rsidP="00D8251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subtree_check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- проверять не пытается ли пользователь выйти за пределы экспортированной папки;</w:t>
      </w:r>
    </w:p>
    <w:p w:rsidR="00D8251A" w:rsidRDefault="00D8251A" w:rsidP="00D8251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no_subtree_check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- отключить проверку обращения к экспортированной папке, улучшает производительность, но снижает безопасность, можно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использовать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когда экспортируется раздел диска;</w:t>
      </w:r>
    </w:p>
    <w:p w:rsidR="00D8251A" w:rsidRDefault="00D8251A" w:rsidP="00D8251A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Команды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exportfs</w:t>
      </w:r>
      <w:proofErr w:type="spellEnd"/>
    </w:p>
    <w:p w:rsidR="00D8251A" w:rsidRDefault="00D8251A" w:rsidP="00D825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r>
        <w:rPr>
          <w:color w:val="000000"/>
          <w:sz w:val="21"/>
          <w:szCs w:val="21"/>
        </w:rPr>
        <w:t>exportfs</w:t>
      </w:r>
      <w:proofErr w:type="spellEnd"/>
      <w:r>
        <w:rPr>
          <w:color w:val="000000"/>
          <w:sz w:val="21"/>
          <w:szCs w:val="21"/>
        </w:rPr>
        <w:t xml:space="preserve"> -u 10.0.2.0/24:/</w:t>
      </w:r>
      <w:proofErr w:type="spellStart"/>
      <w:r>
        <w:rPr>
          <w:color w:val="000000"/>
          <w:sz w:val="21"/>
          <w:szCs w:val="21"/>
        </w:rPr>
        <w:t>home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share</w:t>
      </w:r>
      <w:proofErr w:type="spellEnd"/>
      <w:r>
        <w:rPr>
          <w:color w:val="000000"/>
          <w:sz w:val="21"/>
          <w:szCs w:val="21"/>
        </w:rPr>
        <w:t xml:space="preserve"> - удаляет из файла конфигурации все или указанные каталоги</w:t>
      </w:r>
    </w:p>
    <w:p w:rsidR="00D8251A" w:rsidRDefault="00D8251A" w:rsidP="00D825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r>
        <w:rPr>
          <w:color w:val="000000"/>
          <w:sz w:val="21"/>
          <w:szCs w:val="21"/>
        </w:rPr>
        <w:t>exportfs</w:t>
      </w:r>
      <w:proofErr w:type="spellEnd"/>
      <w:r>
        <w:rPr>
          <w:color w:val="000000"/>
          <w:sz w:val="21"/>
          <w:szCs w:val="21"/>
        </w:rPr>
        <w:t xml:space="preserve"> -a - экспорт или отзыв каталогов из экспорта, в зависимости от указанных опций</w:t>
      </w:r>
    </w:p>
    <w:p w:rsidR="00D8251A" w:rsidRDefault="00D8251A" w:rsidP="00D825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r>
        <w:rPr>
          <w:color w:val="000000"/>
          <w:sz w:val="21"/>
          <w:szCs w:val="21"/>
        </w:rPr>
        <w:t>exportfs</w:t>
      </w:r>
      <w:proofErr w:type="spellEnd"/>
      <w:r>
        <w:rPr>
          <w:color w:val="000000"/>
          <w:sz w:val="21"/>
          <w:szCs w:val="21"/>
        </w:rPr>
        <w:t xml:space="preserve"> -r - применение параметров после изменения файла конфигурации</w:t>
      </w:r>
    </w:p>
    <w:p w:rsidR="00D8251A" w:rsidRDefault="00D8251A" w:rsidP="00D825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r>
        <w:rPr>
          <w:color w:val="000000"/>
          <w:sz w:val="21"/>
          <w:szCs w:val="21"/>
        </w:rPr>
        <w:t>exportfs</w:t>
      </w:r>
      <w:proofErr w:type="spellEnd"/>
      <w:r>
        <w:rPr>
          <w:color w:val="000000"/>
          <w:sz w:val="21"/>
          <w:szCs w:val="21"/>
        </w:rPr>
        <w:t xml:space="preserve"> -i - игнорирование 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exports</w:t>
      </w:r>
      <w:proofErr w:type="spellEnd"/>
      <w:r>
        <w:rPr>
          <w:color w:val="000000"/>
          <w:sz w:val="21"/>
          <w:szCs w:val="21"/>
        </w:rPr>
        <w:t xml:space="preserve"> и использование только опций командной строки</w:t>
      </w:r>
    </w:p>
    <w:p w:rsidR="00D8251A" w:rsidRDefault="00D8251A" w:rsidP="00D825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r>
        <w:rPr>
          <w:color w:val="000000"/>
          <w:sz w:val="21"/>
          <w:szCs w:val="21"/>
        </w:rPr>
        <w:t>exportfs</w:t>
      </w:r>
      <w:proofErr w:type="spellEnd"/>
      <w:r>
        <w:rPr>
          <w:color w:val="000000"/>
          <w:sz w:val="21"/>
          <w:szCs w:val="21"/>
        </w:rPr>
        <w:t xml:space="preserve"> -o - отзыв из экспорта всех предоставленных в общий доступ каталогов</w:t>
      </w:r>
    </w:p>
    <w:p w:rsidR="00D8251A" w:rsidRDefault="00D8251A" w:rsidP="00D825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r>
        <w:rPr>
          <w:color w:val="000000"/>
          <w:sz w:val="21"/>
          <w:szCs w:val="21"/>
        </w:rPr>
        <w:t>exportfs</w:t>
      </w:r>
      <w:proofErr w:type="spellEnd"/>
      <w:r>
        <w:rPr>
          <w:color w:val="000000"/>
          <w:sz w:val="21"/>
          <w:szCs w:val="21"/>
        </w:rPr>
        <w:t xml:space="preserve"> -v - детальный вывод информации</w:t>
      </w:r>
    </w:p>
    <w:p w:rsidR="00D8251A" w:rsidRDefault="00D8251A" w:rsidP="00D8251A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eastAsiaTheme="majorEastAsia" w:hAnsi="Georgia"/>
          <w:b w:val="0"/>
          <w:bCs w:val="0"/>
          <w:color w:val="000000"/>
        </w:rPr>
        <w:t>Подключение клиента</w:t>
      </w:r>
    </w:p>
    <w:p w:rsidR="00D8251A" w:rsidRDefault="00D8251A" w:rsidP="00D8251A">
      <w:pPr>
        <w:pStyle w:val="3"/>
        <w:shd w:val="clear" w:color="auto" w:fill="FFFFFF"/>
        <w:spacing w:before="72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Консоль</w:t>
      </w:r>
    </w:p>
    <w:p w:rsidR="00D8251A" w:rsidRDefault="00D8251A" w:rsidP="00D8251A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Для того, чтобы смонтировать NFS-каталог в консоли, нужно создать каталог, куда будет монтироваться папка, и выполнить следующую команду:</w:t>
      </w:r>
    </w:p>
    <w:p w:rsidR="00D8251A" w:rsidRPr="00D8251A" w:rsidRDefault="00D8251A" w:rsidP="00D825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D8251A">
        <w:rPr>
          <w:color w:val="000000"/>
          <w:sz w:val="21"/>
          <w:szCs w:val="21"/>
          <w:lang w:val="en-US"/>
        </w:rPr>
        <w:t xml:space="preserve">$ </w:t>
      </w:r>
      <w:proofErr w:type="gramStart"/>
      <w:r w:rsidRPr="00D8251A">
        <w:rPr>
          <w:color w:val="000000"/>
          <w:sz w:val="21"/>
          <w:szCs w:val="21"/>
          <w:lang w:val="en-US"/>
        </w:rPr>
        <w:t>su</w:t>
      </w:r>
      <w:proofErr w:type="gramEnd"/>
      <w:r w:rsidRPr="00D8251A">
        <w:rPr>
          <w:color w:val="000000"/>
          <w:sz w:val="21"/>
          <w:szCs w:val="21"/>
          <w:lang w:val="en-US"/>
        </w:rPr>
        <w:t xml:space="preserve"> -</w:t>
      </w:r>
    </w:p>
    <w:p w:rsidR="00D8251A" w:rsidRPr="00D8251A" w:rsidRDefault="00D8251A" w:rsidP="00D825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D8251A">
        <w:rPr>
          <w:color w:val="000000"/>
          <w:sz w:val="21"/>
          <w:szCs w:val="21"/>
          <w:lang w:val="en-US"/>
        </w:rPr>
        <w:t xml:space="preserve"># </w:t>
      </w:r>
      <w:proofErr w:type="gramStart"/>
      <w:r w:rsidRPr="00D8251A">
        <w:rPr>
          <w:color w:val="000000"/>
          <w:sz w:val="21"/>
          <w:szCs w:val="21"/>
          <w:lang w:val="en-US"/>
        </w:rPr>
        <w:t>mkdir</w:t>
      </w:r>
      <w:proofErr w:type="gramEnd"/>
      <w:r w:rsidRPr="00D8251A">
        <w:rPr>
          <w:color w:val="000000"/>
          <w:sz w:val="21"/>
          <w:szCs w:val="21"/>
          <w:lang w:val="en-US"/>
        </w:rPr>
        <w:t xml:space="preserve"> /mnt/share</w:t>
      </w:r>
    </w:p>
    <w:p w:rsidR="00D8251A" w:rsidRPr="00D8251A" w:rsidRDefault="00D8251A" w:rsidP="00D825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D8251A">
        <w:rPr>
          <w:color w:val="000000"/>
          <w:sz w:val="21"/>
          <w:szCs w:val="21"/>
          <w:lang w:val="en-US"/>
        </w:rPr>
        <w:t># mount 10.0.2.6:/home/share /mnt/share</w:t>
      </w:r>
    </w:p>
    <w:p w:rsidR="00D8251A" w:rsidRDefault="00D8251A" w:rsidP="00D8251A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Fstab</w:t>
      </w:r>
      <w:proofErr w:type="spellEnd"/>
    </w:p>
    <w:p w:rsidR="00D8251A" w:rsidRDefault="00D8251A" w:rsidP="00D8251A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Для монтирования через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Fstab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нужно создать каталог, куда будет монтироваться папка, и отредактировать соответствующий файл:</w:t>
      </w:r>
    </w:p>
    <w:p w:rsidR="00D8251A" w:rsidRPr="00D8251A" w:rsidRDefault="00D8251A" w:rsidP="00D825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D8251A">
        <w:rPr>
          <w:color w:val="000000"/>
          <w:sz w:val="21"/>
          <w:szCs w:val="21"/>
          <w:lang w:val="en-US"/>
        </w:rPr>
        <w:t xml:space="preserve">$ </w:t>
      </w:r>
      <w:proofErr w:type="gramStart"/>
      <w:r w:rsidRPr="00D8251A">
        <w:rPr>
          <w:color w:val="000000"/>
          <w:sz w:val="21"/>
          <w:szCs w:val="21"/>
          <w:lang w:val="en-US"/>
        </w:rPr>
        <w:t>su</w:t>
      </w:r>
      <w:proofErr w:type="gramEnd"/>
      <w:r w:rsidRPr="00D8251A">
        <w:rPr>
          <w:color w:val="000000"/>
          <w:sz w:val="21"/>
          <w:szCs w:val="21"/>
          <w:lang w:val="en-US"/>
        </w:rPr>
        <w:t xml:space="preserve"> -</w:t>
      </w:r>
    </w:p>
    <w:p w:rsidR="00D8251A" w:rsidRPr="00D8251A" w:rsidRDefault="00D8251A" w:rsidP="00D825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D8251A">
        <w:rPr>
          <w:color w:val="000000"/>
          <w:sz w:val="21"/>
          <w:szCs w:val="21"/>
          <w:lang w:val="en-US"/>
        </w:rPr>
        <w:t xml:space="preserve"># </w:t>
      </w:r>
      <w:proofErr w:type="gramStart"/>
      <w:r w:rsidRPr="00D8251A">
        <w:rPr>
          <w:color w:val="000000"/>
          <w:sz w:val="21"/>
          <w:szCs w:val="21"/>
          <w:lang w:val="en-US"/>
        </w:rPr>
        <w:t>mkdir</w:t>
      </w:r>
      <w:proofErr w:type="gramEnd"/>
      <w:r w:rsidRPr="00D8251A">
        <w:rPr>
          <w:color w:val="000000"/>
          <w:sz w:val="21"/>
          <w:szCs w:val="21"/>
          <w:lang w:val="en-US"/>
        </w:rPr>
        <w:t xml:space="preserve"> /mnt/Share</w:t>
      </w:r>
    </w:p>
    <w:p w:rsidR="00D8251A" w:rsidRPr="00D8251A" w:rsidRDefault="00D8251A" w:rsidP="00D825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D8251A">
        <w:rPr>
          <w:color w:val="000000"/>
          <w:sz w:val="21"/>
          <w:szCs w:val="21"/>
          <w:lang w:val="en-US"/>
        </w:rPr>
        <w:t xml:space="preserve"># </w:t>
      </w:r>
      <w:proofErr w:type="gramStart"/>
      <w:r w:rsidRPr="00D8251A">
        <w:rPr>
          <w:color w:val="000000"/>
          <w:sz w:val="21"/>
          <w:szCs w:val="21"/>
          <w:lang w:val="en-US"/>
        </w:rPr>
        <w:t>mcedit</w:t>
      </w:r>
      <w:proofErr w:type="gramEnd"/>
      <w:r w:rsidRPr="00D8251A">
        <w:rPr>
          <w:color w:val="000000"/>
          <w:sz w:val="21"/>
          <w:szCs w:val="21"/>
          <w:lang w:val="en-US"/>
        </w:rPr>
        <w:t xml:space="preserve"> /etc/fstab</w:t>
      </w:r>
    </w:p>
    <w:p w:rsidR="00D8251A" w:rsidRDefault="00D8251A" w:rsidP="00D8251A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Вставляем следующую строчку:</w:t>
      </w:r>
    </w:p>
    <w:p w:rsidR="00D8251A" w:rsidRDefault="00D8251A" w:rsidP="00D825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10.0.2.6:/</w:t>
      </w:r>
      <w:proofErr w:type="spellStart"/>
      <w:r>
        <w:rPr>
          <w:color w:val="000000"/>
          <w:sz w:val="21"/>
          <w:szCs w:val="21"/>
        </w:rPr>
        <w:t>home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share</w:t>
      </w:r>
      <w:proofErr w:type="spellEnd"/>
      <w:r>
        <w:rPr>
          <w:color w:val="000000"/>
          <w:sz w:val="21"/>
          <w:szCs w:val="21"/>
        </w:rPr>
        <w:t xml:space="preserve"> /</w:t>
      </w:r>
      <w:proofErr w:type="spellStart"/>
      <w:r>
        <w:rPr>
          <w:color w:val="000000"/>
          <w:sz w:val="21"/>
          <w:szCs w:val="21"/>
        </w:rPr>
        <w:t>mnt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Share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nfs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rw</w:t>
      </w:r>
      <w:proofErr w:type="spellEnd"/>
      <w:r>
        <w:rPr>
          <w:color w:val="000000"/>
          <w:sz w:val="21"/>
          <w:szCs w:val="21"/>
        </w:rPr>
        <w:t xml:space="preserve"> 0 0</w:t>
      </w:r>
    </w:p>
    <w:p w:rsidR="00D8251A" w:rsidRDefault="00D8251A" w:rsidP="00D8251A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И сохраняем файл.</w:t>
      </w:r>
    </w:p>
    <w:p w:rsidR="00D8251A" w:rsidRPr="001C2876" w:rsidRDefault="00D8251A"/>
    <w:sectPr w:rsidR="00D8251A" w:rsidRPr="001C2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504F5"/>
    <w:multiLevelType w:val="multilevel"/>
    <w:tmpl w:val="D844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6628BA"/>
    <w:multiLevelType w:val="multilevel"/>
    <w:tmpl w:val="66B4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7C"/>
    <w:rsid w:val="000E5D82"/>
    <w:rsid w:val="001C2876"/>
    <w:rsid w:val="00981574"/>
    <w:rsid w:val="00D2267C"/>
    <w:rsid w:val="00D8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41F5"/>
  <w15:chartTrackingRefBased/>
  <w15:docId w15:val="{637EAAB1-7A66-4397-B7BC-8FC82D43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26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26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2267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2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26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267C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D2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25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D82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5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2040">
          <w:marLeft w:val="0"/>
          <w:marRight w:val="0"/>
          <w:marTop w:val="90"/>
          <w:marBottom w:val="90"/>
          <w:divBdr>
            <w:top w:val="single" w:sz="2" w:space="11" w:color="2590B7"/>
            <w:left w:val="single" w:sz="36" w:space="11" w:color="2590B7"/>
            <w:bottom w:val="single" w:sz="2" w:space="11" w:color="2590B7"/>
            <w:right w:val="single" w:sz="36" w:space="11" w:color="2590B7"/>
          </w:divBdr>
        </w:div>
      </w:divsChild>
    </w:div>
    <w:div w:id="19539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Yezy</dc:creator>
  <cp:keywords/>
  <dc:description/>
  <cp:lastModifiedBy>Yezy</cp:lastModifiedBy>
  <cp:revision>3</cp:revision>
  <dcterms:created xsi:type="dcterms:W3CDTF">2024-09-26T06:41:00Z</dcterms:created>
  <dcterms:modified xsi:type="dcterms:W3CDTF">2024-09-26T07:09:00Z</dcterms:modified>
</cp:coreProperties>
</file>