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《数据结构</w:t>
      </w:r>
      <w:r>
        <w:rPr>
          <w:rFonts w:hint="eastAsia" w:ascii="黑体" w:eastAsia="黑体"/>
          <w:sz w:val="36"/>
        </w:rPr>
        <w:t>》实验</w:t>
      </w:r>
      <w:r>
        <w:rPr>
          <w:rFonts w:hint="eastAsia" w:eastAsia="黑体"/>
          <w:sz w:val="36"/>
        </w:rPr>
        <w:t>报告</w:t>
      </w:r>
    </w:p>
    <w:p>
      <w:pPr>
        <w:adjustRightInd w:val="0"/>
        <w:spacing w:line="440" w:lineRule="exact"/>
        <w:jc w:val="center"/>
        <w:outlineLvl w:val="0"/>
        <w:rPr>
          <w:rFonts w:hint="eastAsia" w:ascii="仿宋" w:hAnsi="仿宋" w:eastAsia="仿宋" w:cs="仿宋"/>
          <w:b/>
          <w:bCs/>
          <w:sz w:val="28"/>
          <w:szCs w:val="28"/>
        </w:rPr>
      </w:pPr>
      <w:bookmarkStart w:id="0" w:name="_Toc14588"/>
      <w:r>
        <w:rPr>
          <w:rFonts w:hint="eastAsia" w:ascii="仿宋" w:hAnsi="仿宋" w:eastAsia="仿宋" w:cs="仿宋"/>
          <w:b/>
          <w:bCs/>
          <w:sz w:val="28"/>
          <w:szCs w:val="28"/>
        </w:rPr>
        <w:t>实验一 顺序表</w:t>
      </w:r>
      <w:bookmarkEnd w:id="0"/>
    </w:p>
    <w:p>
      <w:pPr>
        <w:spacing w:after="312" w:afterLines="100"/>
        <w:jc w:val="center"/>
        <w:rPr>
          <w:rFonts w:hint="eastAsia" w:eastAsia="黑体"/>
          <w:sz w:val="36"/>
        </w:rPr>
      </w:pPr>
    </w:p>
    <w:tbl>
      <w:tblPr>
        <w:tblStyle w:val="7"/>
        <w:tblW w:w="90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661"/>
        <w:gridCol w:w="1108"/>
        <w:gridCol w:w="2400"/>
        <w:gridCol w:w="932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刘奕霏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22数字媒体技术专升本1班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2206851503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顺序表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实验时间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2022年10月20日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333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成绩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9067" w:type="dxa"/>
            <w:gridSpan w:val="6"/>
            <w:vAlign w:val="center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>实验目的：</w:t>
            </w:r>
          </w:p>
          <w:p>
            <w:pPr>
              <w:adjustRightInd w:val="0"/>
              <w:spacing w:line="440" w:lineRule="exact"/>
              <w:ind w:firstLine="560" w:firstLineChars="200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1.掌握线性表的顺序存储结构；</w:t>
            </w:r>
          </w:p>
          <w:p>
            <w:pPr>
              <w:adjustRightInd w:val="0"/>
              <w:spacing w:line="440" w:lineRule="exact"/>
              <w:ind w:firstLine="560" w:firstLineChars="200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2.验证顺序表及其基本操作的实现；</w:t>
            </w:r>
          </w:p>
          <w:p>
            <w:pPr>
              <w:adjustRightInd w:val="0"/>
              <w:spacing w:line="440" w:lineRule="exact"/>
              <w:ind w:firstLine="560" w:firstLineChars="200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3.理解算法与程序的关系，能够将顺序表算法转换为对应的程序。</w:t>
            </w:r>
          </w:p>
          <w:p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>二、实验工具：</w:t>
            </w:r>
          </w:p>
          <w:p>
            <w:pPr>
              <w:adjustRightInd w:val="0"/>
              <w:spacing w:line="440" w:lineRule="exact"/>
              <w:ind w:firstLine="560" w:firstLineChars="200"/>
              <w:jc w:val="left"/>
              <w:outlineLvl w:val="2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软件平台：Windows7或以上版本，Visual Studio 2019</w:t>
            </w:r>
          </w:p>
          <w:p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>三、实验原理：</w:t>
            </w:r>
          </w:p>
          <w:p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</w:rPr>
              <w:t>、算法描述：</w:t>
            </w:r>
          </w:p>
          <w:p>
            <w:pPr>
              <w:ind w:firstLine="570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</w:rPr>
              <w:t>（1）显示函数：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  <w:lang w:val="en-US" w:eastAsia="zh-CN"/>
              </w:rPr>
              <w:t>在我们定义的指针的长度中使用for循环，用%4d表示输出一个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  <w:lang w:val="en-US" w:eastAsia="zh-CN"/>
              </w:rPr>
              <w:instrText xml:space="preserve"> HYPERLINK "https://so.csdn.net/so/search?q=%E6%95%B4%E5%9E%8B&amp;spm=1001.2101.3001.7020" \t "https://blog.csdn.net/super_iron_man/article/details/_blank" </w:instrTex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  <w:lang w:val="en-US" w:eastAsia="zh-CN"/>
              </w:rPr>
              <w:t>整型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  <w:lang w:val="en-US" w:eastAsia="zh-CN"/>
              </w:rPr>
              <w:t>数值，输出宽度为4。</w:t>
            </w:r>
          </w:p>
          <w:p>
            <w:pPr>
              <w:ind w:firstLine="570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</w:rPr>
              <w:t>（2）查找函数：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  <w:lang w:val="en-US" w:eastAsia="zh-CN"/>
              </w:rPr>
              <w:t>用指针输入需要查找元素的位置，然后来判断如果指针是小于0或者大于指针的长度就返回0.否则我们就输出查找位置的元素。</w:t>
            </w:r>
          </w:p>
          <w:p>
            <w:pPr>
              <w:ind w:firstLine="570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</w:rPr>
              <w:t>（3）插入函数：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  <w:lang w:val="en-US" w:eastAsia="zh-CN"/>
              </w:rPr>
              <w:t>如果指针长度超过最大容量就输出溢出，否则就再判断如果指针元素小于1或者大于指针长度就返回0，否则就将指针元素和它后面的所有元素都后移一个位置，然后将新的元素写入到空出的下标为指针元素-1的位置上，线性长度将增加1。</w:t>
            </w:r>
          </w:p>
          <w:p>
            <w:pPr>
              <w:ind w:firstLine="570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</w:rPr>
              <w:t>（4）删除函数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1"/>
                <w:lang w:val="en-US" w:eastAsia="zh-CN"/>
              </w:rPr>
              <w:t>首先定义i为删除元素的位序号，删除元素的值通过我们定义的字符代出，如果i超出范围就输出删除位置不正确，否则就将i赋值给指针元素，把第i个元素后的所有元素依次向前移动一个位置，线性表长度减1.</w:t>
            </w:r>
          </w:p>
          <w:p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>
            <w:pPr>
              <w:adjustRightInd w:val="0"/>
              <w:spacing w:line="440" w:lineRule="exact"/>
              <w:jc w:val="left"/>
              <w:outlineLvl w:val="2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1.建立一个顺序表，随机产生10个100以内的整数，并按要求完成：</w:t>
            </w:r>
          </w:p>
          <w:p>
            <w:pPr>
              <w:adjustRightInd w:val="0"/>
              <w:spacing w:line="440" w:lineRule="exact"/>
              <w:ind w:firstLine="560" w:firstLineChars="200"/>
              <w:jc w:val="left"/>
              <w:outlineLvl w:val="2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（1）编写显示函数，在屏幕上显示顺序表中的10个整数；</w:t>
            </w:r>
          </w:p>
          <w:p>
            <w:pPr>
              <w:adjustRightInd w:val="0"/>
              <w:spacing w:line="440" w:lineRule="exact"/>
              <w:ind w:firstLine="560" w:firstLineChars="200"/>
              <w:jc w:val="left"/>
              <w:outlineLvl w:val="2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（2）编写查找函数，从键盘输入任一整数在顺序表中查找，若找到，返回该元素在顺序表中的位置，否则提示无此元素；</w:t>
            </w:r>
          </w:p>
          <w:p>
            <w:pPr>
              <w:adjustRightInd w:val="0"/>
              <w:spacing w:line="440" w:lineRule="exact"/>
              <w:ind w:firstLine="560" w:firstLineChars="200"/>
              <w:jc w:val="left"/>
              <w:outlineLvl w:val="2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（3）编写插入函数，从键盘输入待插入元素及插入位置，将完成插入后的顺序表输出；</w:t>
            </w:r>
          </w:p>
          <w:p>
            <w:pPr>
              <w:adjustRightInd w:val="0"/>
              <w:spacing w:line="440" w:lineRule="exact"/>
              <w:ind w:firstLine="560" w:firstLineChars="200"/>
              <w:jc w:val="left"/>
              <w:outlineLvl w:val="2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（4）编写删除函数，从键盘输入待删除元素位置，将该位置元素删除后的顺序表输出。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10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elemtype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elemtype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elemtype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/*L为sqlist顺序表类型指针变量,i为插入元素的位序号，x为插入元素的值*/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).len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/*判断线性表的存储空间是否已满*/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"溢出!\n"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1) ||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).len + 1))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/*检查i值是否超出所允许的范围*/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"插入位置不正确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).len - 1; j &gt;=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j--)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/*将第i个元素和它后面的所有元素均后移一个位置*/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).v[j + 1] =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).v[j];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).v[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将新的元素写入到空出的下标为i-1的位置上*/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).len =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).len + 1;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/*线性表的长度增加1*/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elemtype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/*L为sqlist顺序表类型指针变量,i为删除元素的位序号，删除元素的值通过y代出*/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1) ||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).len))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判断i值是否超出所允许的范围*/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"删除位置不正确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).v[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- 1];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把第i个元素赋给*y 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j &lt;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).len;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把第i个元素后的所有元素依次向前移动一个位置*/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).v[j - 1] =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).v[j];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).len =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).len - 1;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线性表长度减1*/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"%4d"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).v[i]);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creat(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x,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srand((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)time(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"列表初始化顺序表随机数据为:\n"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).v[i] = rand() % 101;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).len++;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).len =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getElem(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"请输入要查找元素的位置:\n"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(p&lt;0 || p&gt;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 - 1)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.v[p - 1];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第p个元素对应数组中的L.data[p-1]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"你要查找的元素为：%d\n"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//InitList(&amp;a);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x, result;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creat(&amp;a);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print(&amp;a);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//creat(&amp;a);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getElem(a);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"请输入要删除数据的位置：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result = delet(&amp;a, i, &amp;x);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(result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print(&amp;a);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"删除的数据是： 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"请输入要插入的位置和数据\n"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&amp;i, &amp;x);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result = insert(&amp;a, i, 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(result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print(&amp;a);</w:t>
            </w:r>
          </w:p>
          <w:p>
            <w:pPr>
              <w:rPr>
                <w:b/>
                <w:bCs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drawing>
                <wp:inline distT="0" distB="0" distL="114300" distR="114300">
                  <wp:extent cx="5614670" cy="2933700"/>
                  <wp:effectExtent l="0" t="0" r="8890" b="7620"/>
                  <wp:docPr id="1" name="图片 1" descr="S@YP}BM@Y~71LVA~54]0Q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@YP}BM@Y~71LVA~54]0QF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67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五、实验总结：</w:t>
            </w:r>
          </w:p>
          <w:p>
            <w:pPr>
              <w:spacing w:line="288" w:lineRule="auto"/>
              <w:rPr>
                <w:rFonts w:hint="eastAsia"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sz w:val="24"/>
              </w:rPr>
              <w:t>在本次实验中，构建了顺序表，实现了顺序存储结构，在实验过程中，出现很多错误，有由于粗心造成的单词拼写错误，还有中英文状态的符号不正确，还有函数没有写完整，通过本次实验，对各种函数的实现和功能有了初步了解，通过实验运行结果体会顺序表的顺序存储，能够帮助我们更好的理解知识点，学习。</w:t>
            </w:r>
            <w:bookmarkStart w:id="1" w:name="_GoBack"/>
            <w:bookmarkEnd w:id="1"/>
          </w:p>
          <w:p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六、教师评语：</w:t>
            </w:r>
          </w:p>
          <w:p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spacing w:line="20" w:lineRule="exac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B753D"/>
    <w:multiLevelType w:val="multilevel"/>
    <w:tmpl w:val="6C2B753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2ZTkyZmQ5OTZlMTkyOWEyNTBjZWYwMzVmYTI2YjEifQ=="/>
  </w:docVars>
  <w:rsids>
    <w:rsidRoot w:val="00172A27"/>
    <w:rsid w:val="00017925"/>
    <w:rsid w:val="00061874"/>
    <w:rsid w:val="000B04A5"/>
    <w:rsid w:val="000B1D9B"/>
    <w:rsid w:val="0013250A"/>
    <w:rsid w:val="0016788E"/>
    <w:rsid w:val="002A5115"/>
    <w:rsid w:val="002A5FC4"/>
    <w:rsid w:val="00363647"/>
    <w:rsid w:val="00385BB5"/>
    <w:rsid w:val="0040067C"/>
    <w:rsid w:val="00443F7A"/>
    <w:rsid w:val="004F7F54"/>
    <w:rsid w:val="005505F0"/>
    <w:rsid w:val="005A26C9"/>
    <w:rsid w:val="005B2A1F"/>
    <w:rsid w:val="005F4829"/>
    <w:rsid w:val="006075E9"/>
    <w:rsid w:val="00622C11"/>
    <w:rsid w:val="00647051"/>
    <w:rsid w:val="006577E3"/>
    <w:rsid w:val="006931EE"/>
    <w:rsid w:val="006D47AB"/>
    <w:rsid w:val="006F157B"/>
    <w:rsid w:val="006F284D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419D4"/>
    <w:rsid w:val="00B5224C"/>
    <w:rsid w:val="00C71E37"/>
    <w:rsid w:val="00C74A90"/>
    <w:rsid w:val="00C83C76"/>
    <w:rsid w:val="00CB3F55"/>
    <w:rsid w:val="00CE1F4F"/>
    <w:rsid w:val="00D4520C"/>
    <w:rsid w:val="00D566C2"/>
    <w:rsid w:val="00D60026"/>
    <w:rsid w:val="00D8611B"/>
    <w:rsid w:val="00DE40AC"/>
    <w:rsid w:val="00EB19D2"/>
    <w:rsid w:val="00F477E8"/>
    <w:rsid w:val="00F57391"/>
    <w:rsid w:val="00F9210C"/>
    <w:rsid w:val="00FA04DF"/>
    <w:rsid w:val="00FF2A40"/>
    <w:rsid w:val="07475CFB"/>
    <w:rsid w:val="0D39237B"/>
    <w:rsid w:val="115B1ECD"/>
    <w:rsid w:val="12F31678"/>
    <w:rsid w:val="15D05D41"/>
    <w:rsid w:val="1FC114CF"/>
    <w:rsid w:val="23C57E60"/>
    <w:rsid w:val="2FA27529"/>
    <w:rsid w:val="35557BA9"/>
    <w:rsid w:val="3C2C61D8"/>
    <w:rsid w:val="3E6A1222"/>
    <w:rsid w:val="44674BB8"/>
    <w:rsid w:val="4D9A17CF"/>
    <w:rsid w:val="514C6C56"/>
    <w:rsid w:val="535D3E93"/>
    <w:rsid w:val="53D16617"/>
    <w:rsid w:val="54F94D5E"/>
    <w:rsid w:val="55F4025A"/>
    <w:rsid w:val="61482130"/>
    <w:rsid w:val="62064BE4"/>
    <w:rsid w:val="638513E6"/>
    <w:rsid w:val="6CCA7B49"/>
    <w:rsid w:val="70C10827"/>
    <w:rsid w:val="75D20920"/>
    <w:rsid w:val="7611748A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0"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字符"/>
    <w:basedOn w:val="8"/>
    <w:link w:val="2"/>
    <w:uiPriority w:val="0"/>
    <w:rPr>
      <w:rFonts w:ascii="Times New Roman" w:hAnsi="Times New Roman" w:eastAsia="宋体" w:cs="Times New Roman"/>
      <w:b/>
      <w:bCs/>
      <w:kern w:val="0"/>
      <w:sz w:val="28"/>
      <w:szCs w:val="28"/>
      <w:lang w:val="zh-CN"/>
    </w:rPr>
  </w:style>
  <w:style w:type="character" w:customStyle="1" w:styleId="12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19437-1ACE-4373-AE98-E4D1A5E675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成都工业学院</Company>
  <Pages>5</Pages>
  <Words>1273</Words>
  <Characters>2271</Characters>
  <Lines>3</Lines>
  <Paragraphs>1</Paragraphs>
  <TotalTime>0</TotalTime>
  <ScaleCrop>false</ScaleCrop>
  <LinksUpToDate>false</LinksUpToDate>
  <CharactersWithSpaces>3049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2022-10-07T07:52:00Z</dcterms:created>
  <dc:creator>张启军</dc:creator>
  <cp:lastModifiedBy>WPS_1609228003</cp:lastModifiedBy>
  <dcterms:modified xsi:type="dcterms:W3CDTF">2022-10-26T08:49:13Z</dcterms:modified>
  <dc:title>实验报告模板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2B894519060A4153A3FD5E9FCC472B9D</vt:lpwstr>
  </property>
</Properties>
</file>