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1"/>
        <w:widowControl w:val="0"/>
        <w:contextualSpacing w:val="0"/>
      </w:pPr>
      <w:bookmarkStart w:id="0" w:colFirst="0" w:name="h.9sj19eh8ae45" w:colLast="0"/>
      <w:bookmarkEnd w:id="0"/>
      <w:r w:rsidRPr="00000000" w:rsidR="00000000" w:rsidDel="00000000">
        <w:rPr>
          <w:rtl w:val="0"/>
        </w:rPr>
        <w:t xml:space="preserve">Active attacks on CPA-secure encryption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This module: encryption secure against </w:t>
      </w:r>
      <w:r w:rsidRPr="00000000" w:rsidR="00000000" w:rsidDel="00000000">
        <w:rPr>
          <w:b w:val="1"/>
          <w:rtl w:val="0"/>
        </w:rPr>
        <w:t xml:space="preserve">tampering</w:t>
      </w:r>
      <w:r w:rsidRPr="00000000" w:rsidR="00000000" w:rsidDel="00000000">
        <w:rPr>
          <w:rtl w:val="0"/>
        </w:rPr>
        <w:t xml:space="preserve">: ensuring both </w:t>
      </w:r>
      <w:r w:rsidRPr="00000000" w:rsidR="00000000" w:rsidDel="00000000">
        <w:rPr>
          <w:b w:val="1"/>
          <w:rtl w:val="0"/>
        </w:rPr>
        <w:t xml:space="preserve">confidentiality</w:t>
      </w:r>
      <w:r w:rsidRPr="00000000" w:rsidR="00000000" w:rsidDel="00000000">
        <w:rPr>
          <w:rtl w:val="0"/>
        </w:rPr>
        <w:t xml:space="preserve"> </w:t>
      </w:r>
      <w:r w:rsidRPr="00000000" w:rsidR="00000000" w:rsidDel="00000000">
        <w:rPr>
          <w:b w:val="1"/>
          <w:rtl w:val="0"/>
        </w:rPr>
        <w:t xml:space="preserve">and</w:t>
      </w:r>
      <w:r w:rsidRPr="00000000" w:rsidR="00000000" w:rsidDel="00000000">
        <w:rPr>
          <w:rtl w:val="0"/>
        </w:rPr>
        <w:t xml:space="preserve"> </w:t>
      </w:r>
      <w:r w:rsidRPr="00000000" w:rsidR="00000000" w:rsidDel="00000000">
        <w:rPr>
          <w:b w:val="1"/>
          <w:rtl w:val="0"/>
        </w:rPr>
        <w:t xml:space="preserve">integrity</w:t>
      </w:r>
      <w:r w:rsidRPr="00000000" w:rsidR="00000000" w:rsidDel="00000000">
        <w:rPr>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Example: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Remote terminal app: each keystroke encrypted with CTR mode</w:t>
      </w:r>
    </w:p>
    <w:p w:rsidP="00000000" w:rsidRPr="00000000" w:rsidR="00000000" w:rsidDel="00000000" w:rsidRDefault="00000000">
      <w:pPr>
        <w:keepNext w:val="0"/>
        <w:keepLines w:val="0"/>
        <w:widowControl w:val="0"/>
        <w:contextualSpacing w:val="0"/>
      </w:pPr>
      <w:r w:rsidRPr="00000000" w:rsidR="00000000" w:rsidDel="00000000">
        <w:rPr>
          <w:rtl w:val="0"/>
        </w:rPr>
        <w:t xml:space="preserve">In CTR cipher if we xor the original message with a value t the resulting ciphered message is the original ciphered message xored with the same 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044700" cx="5943600"/>
            <wp:effectExtent t="0" b="0" r="0" l="0"/>
            <wp:docPr id="17" name="image33.png"/>
            <a:graphic>
              <a:graphicData uri="http://schemas.openxmlformats.org/drawingml/2006/picture">
                <pic:pic>
                  <pic:nvPicPr>
                    <pic:cNvPr id="0" name="image33.png"/>
                    <pic:cNvPicPr preferRelativeResize="0"/>
                  </pic:nvPicPr>
                  <pic:blipFill>
                    <a:blip r:embed="rId5"/>
                    <a:srcRect t="0" b="0" r="0" l="0"/>
                    <a:stretch>
                      <a:fillRect/>
                    </a:stretch>
                  </pic:blipFill>
                  <pic:spPr>
                    <a:xfrm>
                      <a:off y="0" x="0"/>
                      <a:ext cy="20447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If we do this with many t,s we can get many valid combinations (the server computes the checksum and respond with an ACK if valid)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checksum(hdr,D) = t xor checksum(hdr, D xor s) } ⇒ can find 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 w:colFirst="0" w:name="h.dcctmqe5ev8" w:colLast="0"/>
      <w:bookmarkEnd w:id="1"/>
      <w:r w:rsidRPr="00000000" w:rsidR="00000000" w:rsidDel="00000000">
        <w:rPr>
          <w:rtl w:val="0"/>
        </w:rPr>
        <w:t xml:space="preserve">In resume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CPA security cannot guarantee secrecy under active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Only use one of two modes: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 If message needs </w:t>
      </w:r>
      <w:r w:rsidRPr="00000000" w:rsidR="00000000" w:rsidDel="00000000">
        <w:rPr>
          <w:b w:val="1"/>
          <w:rtl w:val="0"/>
        </w:rPr>
        <w:t xml:space="preserve">integrity</w:t>
      </w:r>
      <w:r w:rsidRPr="00000000" w:rsidR="00000000" w:rsidDel="00000000">
        <w:rPr>
          <w:rtl w:val="0"/>
        </w:rPr>
        <w:t xml:space="preserve"> but no confidentiality ⇒ Use a </w:t>
      </w:r>
      <w:r w:rsidRPr="00000000" w:rsidR="00000000" w:rsidDel="00000000">
        <w:rPr>
          <w:b w:val="1"/>
          <w:rtl w:val="0"/>
        </w:rPr>
        <w:t xml:space="preserve">MAC</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If message needs both </w:t>
      </w:r>
      <w:r w:rsidRPr="00000000" w:rsidR="00000000" w:rsidDel="00000000">
        <w:rPr>
          <w:b w:val="1"/>
          <w:rtl w:val="0"/>
        </w:rPr>
        <w:t xml:space="preserve">integrity and confidentiality</w:t>
      </w:r>
      <w:r w:rsidRPr="00000000" w:rsidR="00000000" w:rsidDel="00000000">
        <w:rPr>
          <w:rtl w:val="0"/>
        </w:rPr>
        <w:t xml:space="preserve"> ⇒ use </w:t>
      </w:r>
      <w:r w:rsidRPr="00000000" w:rsidR="00000000" w:rsidDel="00000000">
        <w:rPr>
          <w:b w:val="1"/>
          <w:rtl w:val="0"/>
        </w:rPr>
        <w:t xml:space="preserve">authenticated encryption modes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widowControl w:val="0"/>
        <w:contextualSpacing w:val="0"/>
      </w:pPr>
      <w:bookmarkStart w:id="2" w:colFirst="0" w:name="h.luvt96yolety" w:colLast="0"/>
      <w:bookmarkEnd w:id="2"/>
      <w:r w:rsidRPr="00000000" w:rsidR="00000000" w:rsidDel="00000000">
        <w:rPr>
          <w:rtl w:val="0"/>
        </w:rPr>
        <w:t xml:space="preserve">Authenticated Encryption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An authenticated encryption system (E,D) is a cipher where:</w:t>
      </w:r>
    </w:p>
    <w:p w:rsidP="00000000" w:rsidRPr="00000000" w:rsidR="00000000" w:rsidDel="00000000" w:rsidRDefault="00000000">
      <w:pPr>
        <w:keepNext w:val="0"/>
        <w:keepLines w:val="0"/>
        <w:widowControl w:val="0"/>
        <w:contextualSpacing w:val="0"/>
      </w:pPr>
      <w:r w:rsidRPr="00000000" w:rsidR="00000000" w:rsidDel="00000000">
        <w:rPr>
          <w:rtl w:val="0"/>
        </w:rPr>
        <w:t xml:space="preserve">  As usual: E: K x M x N → C</w:t>
      </w:r>
    </w:p>
    <w:p w:rsidP="00000000" w:rsidRPr="00000000" w:rsidR="00000000" w:rsidDel="00000000" w:rsidRDefault="00000000">
      <w:pPr>
        <w:keepNext w:val="0"/>
        <w:keepLines w:val="0"/>
        <w:widowControl w:val="0"/>
        <w:contextualSpacing w:val="0"/>
      </w:pPr>
      <w:r w:rsidRPr="00000000" w:rsidR="00000000" w:rsidDel="00000000">
        <w:rPr>
          <w:rtl w:val="0"/>
        </w:rPr>
        <w:t xml:space="preserve">  but           D: K x C x N → M U {bot}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Security: the system must provide</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Semantically security under a CPA attack</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ciphertext integrity: attacker cannot create new ciphertexts that decrypts properly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3" w:colFirst="0" w:name="h.lst0exrs33sa" w:colLast="0"/>
      <w:bookmarkEnd w:id="3"/>
      <w:r w:rsidRPr="00000000" w:rsidR="00000000" w:rsidDel="00000000">
        <w:rPr>
          <w:rtl w:val="0"/>
        </w:rPr>
        <w:t xml:space="preserve">Ciphertext integrity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Let (E,D) be a cipher with message space M</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943100" cx="5943600"/>
            <wp:effectExtent t="0" b="0" r="0" l="0"/>
            <wp:docPr id="8" name="image17.png"/>
            <a:graphic>
              <a:graphicData uri="http://schemas.openxmlformats.org/drawingml/2006/picture">
                <pic:pic>
                  <pic:nvPicPr>
                    <pic:cNvPr id="0" name="image17.png"/>
                    <pic:cNvPicPr preferRelativeResize="0"/>
                  </pic:nvPicPr>
                  <pic:blipFill>
                    <a:blip r:embed="rId6"/>
                    <a:srcRect t="0" b="0" r="0" l="0"/>
                    <a:stretch>
                      <a:fillRect/>
                    </a:stretch>
                  </pic:blipFill>
                  <pic:spPr>
                    <a:xfrm>
                      <a:off y="0" x="0"/>
                      <a:ext cy="19431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Def: (E,D) has </w:t>
      </w:r>
      <w:r w:rsidRPr="00000000" w:rsidR="00000000" w:rsidDel="00000000">
        <w:rPr>
          <w:b w:val="1"/>
          <w:rtl w:val="0"/>
        </w:rPr>
        <w:t xml:space="preserve">ciphertext integrity</w:t>
      </w:r>
      <w:r w:rsidRPr="00000000" w:rsidR="00000000" w:rsidDel="00000000">
        <w:rPr>
          <w:rtl w:val="0"/>
        </w:rPr>
        <w:t xml:space="preserve"> if for all “efficient” A:</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Adv</w:t>
      </w:r>
      <w:r w:rsidRPr="00000000" w:rsidR="00000000" w:rsidDel="00000000">
        <w:rPr>
          <w:vertAlign w:val="subscript"/>
          <w:rtl w:val="0"/>
        </w:rPr>
        <w:t xml:space="preserve">CI</w:t>
      </w:r>
      <w:r w:rsidRPr="00000000" w:rsidR="00000000" w:rsidDel="00000000">
        <w:rPr>
          <w:rtl w:val="0"/>
        </w:rPr>
        <w:t xml:space="preserve">[A,E] = Pr[Chal. outputs 1] is “negligible”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Def: cipher (E,D) provides </w:t>
      </w:r>
      <w:r w:rsidRPr="00000000" w:rsidR="00000000" w:rsidDel="00000000">
        <w:rPr>
          <w:b w:val="1"/>
          <w:rtl w:val="0"/>
        </w:rPr>
        <w:t xml:space="preserve">authenticates encryption</w:t>
      </w:r>
      <w:r w:rsidRPr="00000000" w:rsidR="00000000" w:rsidDel="00000000">
        <w:rPr>
          <w:rtl w:val="0"/>
        </w:rPr>
        <w:t xml:space="preserve"> (AE) if it is: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1.- semantically secure under CPA,</w:t>
      </w:r>
    </w:p>
    <w:p w:rsidP="00000000" w:rsidRPr="00000000" w:rsidR="00000000" w:rsidDel="00000000" w:rsidRDefault="00000000">
      <w:pPr>
        <w:keepNext w:val="0"/>
        <w:keepLines w:val="0"/>
        <w:widowControl w:val="0"/>
        <w:contextualSpacing w:val="0"/>
      </w:pPr>
      <w:r w:rsidRPr="00000000" w:rsidR="00000000" w:rsidDel="00000000">
        <w:rPr>
          <w:rtl w:val="0"/>
        </w:rPr>
        <w:t xml:space="preserve">2.- has ciphertext integrity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Bad example: CBC with random IV does not provide AE</w:t>
      </w:r>
    </w:p>
    <w:p w:rsidP="00000000" w:rsidRPr="00000000" w:rsidR="00000000" w:rsidDel="00000000" w:rsidRDefault="00000000">
      <w:pPr>
        <w:keepNext w:val="0"/>
        <w:keepLines w:val="0"/>
        <w:widowControl w:val="0"/>
        <w:contextualSpacing w:val="0"/>
      </w:pPr>
      <w:r w:rsidRPr="00000000" w:rsidR="00000000" w:rsidDel="00000000">
        <w:rPr>
          <w:rtl w:val="0"/>
        </w:rPr>
        <w:t xml:space="preserve">D(k,·) never outputs (bottom), hence adversary easily wins CI game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Implication 1: Authenticity = Attacker cannot fool Bob into thinking a message was sent from Alice. If the receiver gets a valid message then it must come from someone who knows the key.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Implication 2: Security against </w:t>
      </w:r>
      <w:r w:rsidRPr="00000000" w:rsidR="00000000" w:rsidDel="00000000">
        <w:rPr>
          <w:b w:val="1"/>
          <w:rtl w:val="0"/>
        </w:rPr>
        <w:t xml:space="preserve">chosen ciphertext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widowControl w:val="0"/>
        <w:contextualSpacing w:val="0"/>
      </w:pPr>
      <w:bookmarkStart w:id="4" w:colFirst="0" w:name="h.y3hih52piep2" w:colLast="0"/>
      <w:bookmarkEnd w:id="4"/>
      <w:r w:rsidRPr="00000000" w:rsidR="00000000" w:rsidDel="00000000">
        <w:rPr>
          <w:rtl w:val="0"/>
        </w:rPr>
        <w:t xml:space="preserve">Chosen ciphertext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Adversary has ciphertext c that it wants to decrypt: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Often, adversary can fool server into decrypting certain ciphertexts (not c)</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Often, adversary can learn partial information about plaintext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Adversary’s power: both CPA (Chosen Plain text Attack) and CCA (Chosen Cipher text Attack)</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Can obtain the encryption of arbitrary messages of his choice</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Can decrypt any ciphertext of his choice, other than challenge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Adversary’s goal: Break semantic security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5" w:colFirst="0" w:name="h.k3ggxzx1tjmn" w:colLast="0"/>
      <w:bookmarkEnd w:id="5"/>
      <w:r w:rsidRPr="00000000" w:rsidR="00000000" w:rsidDel="00000000">
        <w:rPr>
          <w:rtl w:val="0"/>
        </w:rPr>
        <w:t xml:space="preserve">Chosen ciphertext security: Definition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w:t>
      </w:r>
      <w:r w:rsidRPr="00000000" w:rsidR="00000000" w:rsidDel="00000000">
        <w:rPr>
          <w:vertAlign w:val="subscript"/>
          <w:rtl w:val="0"/>
        </w:rPr>
        <w:t xml:space="preserve">BIG</w:t>
      </w:r>
      <w:r w:rsidRPr="00000000" w:rsidR="00000000" w:rsidDel="00000000">
        <w:rPr>
          <w:rtl w:val="0"/>
        </w:rPr>
        <w:t xml:space="preserve"> = (E,D) cipher defined over (K,M,C). For b=0,1 define EXP(b):</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654300" cx="5943600"/>
            <wp:effectExtent t="0" b="0" r="0" l="0"/>
            <wp:docPr id="14" name="image28.png"/>
            <a:graphic>
              <a:graphicData uri="http://schemas.openxmlformats.org/drawingml/2006/picture">
                <pic:pic>
                  <pic:nvPicPr>
                    <pic:cNvPr id="0" name="image28.png"/>
                    <pic:cNvPicPr preferRelativeResize="0"/>
                  </pic:nvPicPr>
                  <pic:blipFill>
                    <a:blip r:embed="rId7"/>
                    <a:srcRect t="0" b="0" r="0" l="0"/>
                    <a:stretch>
                      <a:fillRect/>
                    </a:stretch>
                  </pic:blipFill>
                  <pic:spPr>
                    <a:xfrm>
                      <a:off y="0" x="0"/>
                      <a:ext cy="26543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w:t>
      </w:r>
      <w:r w:rsidRPr="00000000" w:rsidR="00000000" w:rsidDel="00000000">
        <w:rPr>
          <w:vertAlign w:val="subscript"/>
          <w:rtl w:val="0"/>
        </w:rPr>
        <w:t xml:space="preserve">BIG</w:t>
      </w:r>
      <w:r w:rsidRPr="00000000" w:rsidR="00000000" w:rsidDel="00000000">
        <w:rPr>
          <w:rtl w:val="0"/>
        </w:rPr>
        <w:t xml:space="preserve"> is CCA secure if for all “efficient” A:</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  Adv</w:t>
      </w:r>
      <w:r w:rsidRPr="00000000" w:rsidR="00000000" w:rsidDel="00000000">
        <w:rPr>
          <w:vertAlign w:val="subscript"/>
          <w:rtl w:val="0"/>
        </w:rPr>
        <w:t xml:space="preserve">CCA</w:t>
      </w:r>
      <w:r w:rsidRPr="00000000" w:rsidR="00000000" w:rsidDel="00000000">
        <w:rPr>
          <w:rtl w:val="0"/>
        </w:rPr>
        <w:t xml:space="preserve">[A,E</w:t>
      </w:r>
      <w:r w:rsidRPr="00000000" w:rsidR="00000000" w:rsidDel="00000000">
        <w:rPr>
          <w:vertAlign w:val="subscript"/>
          <w:rtl w:val="0"/>
        </w:rPr>
        <w:t xml:space="preserve">BIG</w:t>
      </w:r>
      <w:r w:rsidRPr="00000000" w:rsidR="00000000" w:rsidDel="00000000">
        <w:rPr>
          <w:rtl w:val="0"/>
        </w:rPr>
        <w:t xml:space="preserve">] = | Pr[EXP(0)=1] - Pr[EXP(1)=1] | is “negligible”</w:t>
      </w:r>
    </w:p>
    <w:p w:rsidP="00000000" w:rsidRPr="00000000" w:rsidR="00000000" w:rsidDel="00000000" w:rsidRDefault="00000000">
      <w:pPr>
        <w:keepNext w:val="0"/>
        <w:keepLines w:val="0"/>
        <w:widowControl w:val="0"/>
        <w:contextualSpacing w:val="0"/>
      </w:pPr>
      <w:r w:rsidRPr="00000000" w:rsidR="00000000" w:rsidDel="00000000">
        <w:rPr>
          <w:rtl w:val="0"/>
        </w:rPr>
        <w:t xml:space="preserve">Example: CBC with random IV is no CCA-secure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422400" cx="5943600"/>
            <wp:effectExtent t="0" b="0" r="0" l="0"/>
            <wp:docPr id="11" name="image22.png"/>
            <a:graphic>
              <a:graphicData uri="http://schemas.openxmlformats.org/drawingml/2006/picture">
                <pic:pic>
                  <pic:nvPicPr>
                    <pic:cNvPr id="0" name="image22.png"/>
                    <pic:cNvPicPr preferRelativeResize="0"/>
                  </pic:nvPicPr>
                  <pic:blipFill>
                    <a:blip r:embed="rId8"/>
                    <a:srcRect t="0" b="0" r="0" l="0"/>
                    <a:stretch>
                      <a:fillRect/>
                    </a:stretch>
                  </pic:blipFill>
                  <pic:spPr>
                    <a:xfrm>
                      <a:off y="0" x="0"/>
                      <a:ext cy="14224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Note thar the cipher text c’ the attacker sends to the challenger is different from c → the IV part is changed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Advantage is 1, the attacker always correcty guess the experiment.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6" w:colFirst="0" w:name="h.d87jsf7voy3q" w:colLast="0"/>
      <w:bookmarkEnd w:id="6"/>
      <w:r w:rsidRPr="00000000" w:rsidR="00000000" w:rsidDel="00000000">
        <w:rPr>
          <w:rtl w:val="0"/>
        </w:rPr>
        <w:t xml:space="preserve">Authenticated encryption ⇒ CCA security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Theorem: Let (E,D) be a cipher that provides Authenticated Encryption</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Then (E,D) is CCA (Chosen Ciphertext Attacks) secure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In particular, for any q-query efficient A there exist efficient B</w:t>
      </w:r>
      <w:r w:rsidRPr="00000000" w:rsidR="00000000" w:rsidDel="00000000">
        <w:rPr>
          <w:vertAlign w:val="subscript"/>
          <w:rtl w:val="0"/>
        </w:rPr>
        <w:t xml:space="preserve">1</w:t>
      </w:r>
      <w:r w:rsidRPr="00000000" w:rsidR="00000000" w:rsidDel="00000000">
        <w:rPr>
          <w:rtl w:val="0"/>
        </w:rPr>
        <w:t xml:space="preserve">, B</w:t>
      </w:r>
      <w:r w:rsidRPr="00000000" w:rsidR="00000000" w:rsidDel="00000000">
        <w:rPr>
          <w:vertAlign w:val="subscript"/>
          <w:rtl w:val="0"/>
        </w:rPr>
        <w:t xml:space="preserve">2</w:t>
      </w:r>
      <w:r w:rsidRPr="00000000" w:rsidR="00000000" w:rsidDel="00000000">
        <w:rPr>
          <w:rtl w:val="0"/>
        </w:rPr>
        <w:t xml:space="preserve"> such that: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Adv</w:t>
      </w:r>
      <w:r w:rsidRPr="00000000" w:rsidR="00000000" w:rsidDel="00000000">
        <w:rPr>
          <w:vertAlign w:val="subscript"/>
          <w:rtl w:val="0"/>
        </w:rPr>
        <w:t xml:space="preserve">CCA</w:t>
      </w:r>
      <w:r w:rsidRPr="00000000" w:rsidR="00000000" w:rsidDel="00000000">
        <w:rPr>
          <w:rtl w:val="0"/>
        </w:rPr>
        <w:t xml:space="preserve">[A,E] &lt;= 2q Adv</w:t>
      </w:r>
      <w:r w:rsidRPr="00000000" w:rsidR="00000000" w:rsidDel="00000000">
        <w:rPr>
          <w:vertAlign w:val="subscript"/>
          <w:rtl w:val="0"/>
        </w:rPr>
        <w:t xml:space="preserve">CI</w:t>
      </w:r>
      <w:r w:rsidRPr="00000000" w:rsidR="00000000" w:rsidDel="00000000">
        <w:rPr>
          <w:rtl w:val="0"/>
        </w:rPr>
        <w:t xml:space="preserve">[B</w:t>
      </w:r>
      <w:r w:rsidRPr="00000000" w:rsidR="00000000" w:rsidDel="00000000">
        <w:rPr>
          <w:vertAlign w:val="subscript"/>
          <w:rtl w:val="0"/>
        </w:rPr>
        <w:t xml:space="preserve">1</w:t>
      </w:r>
      <w:r w:rsidRPr="00000000" w:rsidR="00000000" w:rsidDel="00000000">
        <w:rPr>
          <w:rtl w:val="0"/>
        </w:rPr>
        <w:t xml:space="preserve">,E] + Adv</w:t>
      </w:r>
      <w:r w:rsidRPr="00000000" w:rsidR="00000000" w:rsidDel="00000000">
        <w:rPr>
          <w:vertAlign w:val="subscript"/>
          <w:rtl w:val="0"/>
        </w:rPr>
        <w:t xml:space="preserve">CPA</w:t>
      </w:r>
      <w:r w:rsidRPr="00000000" w:rsidR="00000000" w:rsidDel="00000000">
        <w:rPr>
          <w:rtl w:val="0"/>
        </w:rPr>
        <w:t xml:space="preserve">[B</w:t>
      </w:r>
      <w:r w:rsidRPr="00000000" w:rsidR="00000000" w:rsidDel="00000000">
        <w:rPr>
          <w:vertAlign w:val="subscript"/>
          <w:rtl w:val="0"/>
        </w:rPr>
        <w:t xml:space="preserve">2</w:t>
      </w:r>
      <w:r w:rsidRPr="00000000" w:rsidR="00000000" w:rsidDel="00000000">
        <w:rPr>
          <w:rtl w:val="0"/>
        </w:rPr>
        <w:t xml:space="preserve">,E]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CI = Ciphertext integrity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7" w:colFirst="0" w:name="h.jrf2yeg90x11" w:colLast="0"/>
      <w:bookmarkEnd w:id="7"/>
      <w:r w:rsidRPr="00000000" w:rsidR="00000000" w:rsidDel="00000000">
        <w:rPr>
          <w:rtl w:val="0"/>
        </w:rPr>
        <w:t xml:space="preserve">Proof AE ⇒ CCA security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Proof by pictures:</w:t>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098800" cx="5943600"/>
            <wp:effectExtent t="0" b="0" r="0" l="0"/>
            <wp:docPr id="1" name="image10.png"/>
            <a:graphic>
              <a:graphicData uri="http://schemas.openxmlformats.org/drawingml/2006/picture">
                <pic:pic>
                  <pic:nvPicPr>
                    <pic:cNvPr id="0" name="image10.png"/>
                    <pic:cNvPicPr preferRelativeResize="0"/>
                  </pic:nvPicPr>
                  <pic:blipFill>
                    <a:blip r:embed="rId9"/>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CCA query  responses can be replaced by a bottom response. That’s because the Adversary can’t generate a valid ciphertext, so the response will always be bottom.</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If the adversary always receive the bottom result then that step provides no information to him, so we can remove these queries. Without them the game looks exactly the same as the CPA game.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8" w:colFirst="0" w:name="h.5nt007jjqk2i" w:colLast="0"/>
      <w:bookmarkEnd w:id="8"/>
      <w:r w:rsidRPr="00000000" w:rsidR="00000000" w:rsidDel="00000000">
        <w:rPr>
          <w:rtl w:val="0"/>
        </w:rPr>
        <w:t xml:space="preserve">Cons: Authenticated Security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Limitations:</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does not prevent replay attacks</w:t>
      </w:r>
    </w:p>
    <w:p w:rsidP="00000000" w:rsidRPr="00000000" w:rsidR="00000000" w:rsidDel="00000000" w:rsidRDefault="00000000">
      <w:pPr>
        <w:keepNext w:val="0"/>
        <w:keepLines w:val="0"/>
        <w:widowControl w:val="0"/>
        <w:contextualSpacing w:val="0"/>
      </w:pPr>
      <w:r w:rsidRPr="00000000" w:rsidR="00000000" w:rsidDel="00000000">
        <w:rPr>
          <w:rtl w:val="0"/>
        </w:rPr>
        <w:t xml:space="preserve">  - does not account for side channels (timing)</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widowControl w:val="0"/>
        <w:contextualSpacing w:val="0"/>
      </w:pPr>
      <w:bookmarkStart w:id="9" w:colFirst="0" w:name="h.713v0317x8hw" w:colLast="0"/>
      <w:bookmarkEnd w:id="9"/>
      <w:r w:rsidRPr="00000000" w:rsidR="00000000" w:rsidDel="00000000">
        <w:rPr>
          <w:rtl w:val="0"/>
        </w:rPr>
        <w:t xml:space="preserve">Construction from ciphers and MACs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Authenticated Encryption (AE) introduced in 2000</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Before that date some crypto APIs provided the two requirements for AE but separately:</w:t>
      </w:r>
    </w:p>
    <w:p w:rsidP="00000000" w:rsidRPr="00000000" w:rsidR="00000000" w:rsidDel="00000000" w:rsidRDefault="00000000">
      <w:pPr>
        <w:keepNext w:val="0"/>
        <w:keepLines w:val="0"/>
        <w:widowControl w:val="0"/>
        <w:contextualSpacing w:val="0"/>
      </w:pPr>
      <w:r w:rsidRPr="00000000" w:rsidR="00000000" w:rsidDel="00000000">
        <w:rPr>
          <w:rtl w:val="0"/>
        </w:rPr>
        <w:t xml:space="preserve">- Provide API for CPA-secure encryption (e.g. CBC with random IV)</w:t>
      </w:r>
    </w:p>
    <w:p w:rsidP="00000000" w:rsidRPr="00000000" w:rsidR="00000000" w:rsidDel="00000000" w:rsidRDefault="00000000">
      <w:pPr>
        <w:keepNext w:val="0"/>
        <w:keepLines w:val="0"/>
        <w:widowControl w:val="0"/>
        <w:contextualSpacing w:val="0"/>
      </w:pPr>
      <w:r w:rsidRPr="00000000" w:rsidR="00000000" w:rsidDel="00000000">
        <w:rPr>
          <w:rtl w:val="0"/>
        </w:rPr>
        <w:t xml:space="preserve">- Provide API for MAC (e.g. HMAC)</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Every project had to combine the two itself without a well defined goal ⇒ not all combinations provide Authenticated Encryption (AE)</w:t>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most common mistake was incorrectly combine encryption and integrity mechanisms.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819400" cx="5943600"/>
            <wp:effectExtent t="0" b="0" r="0" l="0"/>
            <wp:docPr id="9" name="image18.png"/>
            <a:graphic>
              <a:graphicData uri="http://schemas.openxmlformats.org/drawingml/2006/picture">
                <pic:pic>
                  <pic:nvPicPr>
                    <pic:cNvPr id="0" name="image18.png"/>
                    <pic:cNvPicPr preferRelativeResize="0"/>
                  </pic:nvPicPr>
                  <pic:blipFill>
                    <a:blip r:embed="rId10"/>
                    <a:srcRect t="0" b="0" r="0" l="0"/>
                    <a:stretch>
                      <a:fillRect/>
                    </a:stretch>
                  </pic:blipFill>
                  <pic:spPr>
                    <a:xfrm>
                      <a:off y="0" x="0"/>
                      <a:ext cy="28194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0" w:colFirst="0" w:name="h.ejwvlei5priv" w:colLast="0"/>
      <w:bookmarkEnd w:id="10"/>
      <w:r w:rsidRPr="00000000" w:rsidR="00000000" w:rsidDel="00000000">
        <w:rPr>
          <w:rtl w:val="0"/>
        </w:rPr>
        <w:t xml:space="preserve">AE Theorems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Let (E,D) be CPA secure cipher and (S,V) secure MAC. Then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1.- Encrypt-then-MAC: always provides A.E.</w:t>
      </w:r>
    </w:p>
    <w:p w:rsidP="00000000" w:rsidRPr="00000000" w:rsidR="00000000" w:rsidDel="00000000" w:rsidRDefault="00000000">
      <w:pPr>
        <w:keepNext w:val="0"/>
        <w:keepLines w:val="0"/>
        <w:widowControl w:val="0"/>
        <w:contextualSpacing w:val="0"/>
      </w:pPr>
      <w:r w:rsidRPr="00000000" w:rsidR="00000000" w:rsidDel="00000000">
        <w:rPr>
          <w:rtl w:val="0"/>
        </w:rPr>
        <w:t xml:space="preserve">2.- MAC-then-encrypt: may be insecure against CCA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However:  when (E,D) is rand-CTR mode or rand-CBC MAC-then-Encrypt provides A.E.</w:t>
      </w:r>
    </w:p>
    <w:p w:rsidP="00000000" w:rsidRPr="00000000" w:rsidR="00000000" w:rsidDel="00000000" w:rsidRDefault="00000000">
      <w:pPr>
        <w:keepNext w:val="0"/>
        <w:keepLines w:val="0"/>
        <w:widowControl w:val="0"/>
        <w:contextualSpacing w:val="0"/>
      </w:pPr>
      <w:r w:rsidRPr="00000000" w:rsidR="00000000" w:rsidDel="00000000">
        <w:rPr>
          <w:rtl w:val="0"/>
        </w:rPr>
        <w:t xml:space="preserve">for rand-CTR mode, one-time MAC is sufficient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1" w:colFirst="0" w:name="h.748yhowarjqv" w:colLast="0"/>
      <w:bookmarkEnd w:id="11"/>
      <w:r w:rsidRPr="00000000" w:rsidR="00000000" w:rsidDel="00000000">
        <w:rPr>
          <w:rtl w:val="0"/>
        </w:rPr>
        <w:t xml:space="preserve">Standards (at a high level)</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GCM</w:t>
      </w:r>
      <w:r w:rsidRPr="00000000" w:rsidR="00000000" w:rsidDel="00000000">
        <w:rPr>
          <w:rtl w:val="0"/>
        </w:rPr>
        <w:t xml:space="preserve">:  CTR mode encryption then CW-MAC (accelerated via Intel’s instruccion)</w:t>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CCM</w:t>
      </w:r>
      <w:r w:rsidRPr="00000000" w:rsidR="00000000" w:rsidDel="00000000">
        <w:rPr>
          <w:rtl w:val="0"/>
        </w:rPr>
        <w:t xml:space="preserve">:   CBC-MAC then CTR mode encryption (802.11i) → AES in both mechanisms.</w:t>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EAX</w:t>
      </w:r>
      <w:r w:rsidRPr="00000000" w:rsidR="00000000" w:rsidDel="00000000">
        <w:rPr>
          <w:rtl w:val="0"/>
        </w:rPr>
        <w:t xml:space="preserve">:   CTR mode encryption then CMAC</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All support AEAD: (authenticated encryption with associated data). All are nonce-based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895350" cx="3581400"/>
            <wp:effectExtent t="0" b="0" r="0" l="0"/>
            <wp:docPr id="18" name="image34.png"/>
            <a:graphic>
              <a:graphicData uri="http://schemas.openxmlformats.org/drawingml/2006/picture">
                <pic:pic>
                  <pic:nvPicPr>
                    <pic:cNvPr id="0" name="image34.png"/>
                    <pic:cNvPicPr preferRelativeResize="0"/>
                  </pic:nvPicPr>
                  <pic:blipFill>
                    <a:blip r:embed="rId11"/>
                    <a:srcRect t="0" b="0" r="0" l="0"/>
                    <a:stretch>
                      <a:fillRect/>
                    </a:stretch>
                  </pic:blipFill>
                  <pic:spPr>
                    <a:xfrm>
                      <a:off y="0" x="0"/>
                      <a:ext cy="895350" cx="35814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Only a part of the message is intended to be encrypted but all of the message is intended to be authenticated.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2" w:colFirst="0" w:name="h.jjyt3nmla0yw" w:colLast="0"/>
      <w:bookmarkEnd w:id="12"/>
      <w:r w:rsidRPr="00000000" w:rsidR="00000000" w:rsidDel="00000000">
        <w:rPr>
          <w:rtl w:val="0"/>
        </w:rPr>
        <w:t xml:space="preserve">An example API (OpenSSL)</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int </w:t>
      </w:r>
      <w:r w:rsidRPr="00000000" w:rsidR="00000000" w:rsidDel="00000000">
        <w:rPr>
          <w:rFonts w:cs="Consolas" w:hAnsi="Consolas" w:eastAsia="Consolas" w:ascii="Consolas"/>
          <w:b w:val="1"/>
          <w:rtl w:val="0"/>
        </w:rPr>
        <w:t xml:space="preserve">AES_GCM_Init</w:t>
      </w:r>
      <w:r w:rsidRPr="00000000" w:rsidR="00000000" w:rsidDel="00000000">
        <w:rPr>
          <w:rFonts w:cs="Consolas" w:hAnsi="Consolas" w:eastAsia="Consolas" w:ascii="Consolas"/>
          <w:rtl w:val="0"/>
        </w:rPr>
        <w:t xml:space="preserve"> (AES_GCM_CTX *ain,</w:t>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       unsigned char *</w:t>
      </w:r>
      <w:r w:rsidRPr="00000000" w:rsidR="00000000" w:rsidDel="00000000">
        <w:rPr>
          <w:rFonts w:cs="Consolas" w:hAnsi="Consolas" w:eastAsia="Consolas" w:ascii="Consolas"/>
          <w:b w:val="1"/>
          <w:rtl w:val="0"/>
        </w:rPr>
        <w:t xml:space="preserve">nonce</w:t>
      </w:r>
      <w:r w:rsidRPr="00000000" w:rsidR="00000000" w:rsidDel="00000000">
        <w:rPr>
          <w:rFonts w:cs="Consolas" w:hAnsi="Consolas" w:eastAsia="Consolas" w:ascii="Consolas"/>
          <w:rtl w:val="0"/>
        </w:rPr>
        <w:t xml:space="preserve">, unsigned long noncelen,</w:t>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       unsigned char *</w:t>
      </w:r>
      <w:r w:rsidRPr="00000000" w:rsidR="00000000" w:rsidDel="00000000">
        <w:rPr>
          <w:rFonts w:cs="Consolas" w:hAnsi="Consolas" w:eastAsia="Consolas" w:ascii="Consolas"/>
          <w:b w:val="1"/>
          <w:rtl w:val="0"/>
        </w:rPr>
        <w:t xml:space="preserve">key</w:t>
      </w:r>
      <w:r w:rsidRPr="00000000" w:rsidR="00000000" w:rsidDel="00000000">
        <w:rPr>
          <w:rFonts w:cs="Consolas" w:hAnsi="Consolas" w:eastAsia="Consolas" w:ascii="Consolas"/>
          <w:rtl w:val="0"/>
        </w:rPr>
        <w:t xml:space="preserve">, unsigned int klen)</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int </w:t>
      </w:r>
      <w:r w:rsidRPr="00000000" w:rsidR="00000000" w:rsidDel="00000000">
        <w:rPr>
          <w:rFonts w:cs="Consolas" w:hAnsi="Consolas" w:eastAsia="Consolas" w:ascii="Consolas"/>
          <w:b w:val="1"/>
          <w:rtl w:val="0"/>
        </w:rPr>
        <w:t xml:space="preserve">AES_GCM_EncryptUpdate</w:t>
      </w:r>
      <w:r w:rsidRPr="00000000" w:rsidR="00000000" w:rsidDel="00000000">
        <w:rPr>
          <w:rFonts w:cs="Consolas" w:hAnsi="Consolas" w:eastAsia="Consolas" w:ascii="Consolas"/>
          <w:rtl w:val="0"/>
        </w:rPr>
        <w:t xml:space="preserve"> (AES_GCM_CTX *a,</w:t>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       unsigned char *</w:t>
      </w:r>
      <w:r w:rsidRPr="00000000" w:rsidR="00000000" w:rsidDel="00000000">
        <w:rPr>
          <w:rFonts w:cs="Consolas" w:hAnsi="Consolas" w:eastAsia="Consolas" w:ascii="Consolas"/>
          <w:b w:val="1"/>
          <w:rtl w:val="0"/>
        </w:rPr>
        <w:t xml:space="preserve">aad</w:t>
      </w:r>
      <w:r w:rsidRPr="00000000" w:rsidR="00000000" w:rsidDel="00000000">
        <w:rPr>
          <w:rFonts w:cs="Consolas" w:hAnsi="Consolas" w:eastAsia="Consolas" w:ascii="Consolas"/>
          <w:rtl w:val="0"/>
        </w:rPr>
        <w:t xml:space="preserve">, unsigned long aadlen,</w:t>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       unsigned char *</w:t>
      </w:r>
      <w:r w:rsidRPr="00000000" w:rsidR="00000000" w:rsidDel="00000000">
        <w:rPr>
          <w:rFonts w:cs="Consolas" w:hAnsi="Consolas" w:eastAsia="Consolas" w:ascii="Consolas"/>
          <w:b w:val="1"/>
          <w:rtl w:val="0"/>
        </w:rPr>
        <w:t xml:space="preserve">data</w:t>
      </w:r>
      <w:r w:rsidRPr="00000000" w:rsidR="00000000" w:rsidDel="00000000">
        <w:rPr>
          <w:rFonts w:cs="Consolas" w:hAnsi="Consolas" w:eastAsia="Consolas" w:ascii="Consolas"/>
          <w:rtl w:val="0"/>
        </w:rPr>
        <w:t xml:space="preserve">, unsigned long datalen,</w:t>
      </w:r>
    </w:p>
    <w:p w:rsidP="00000000" w:rsidRPr="00000000" w:rsidR="00000000" w:rsidDel="00000000" w:rsidRDefault="00000000">
      <w:pPr>
        <w:keepNext w:val="0"/>
        <w:keepLines w:val="0"/>
        <w:widowControl w:val="0"/>
        <w:ind w:left="720" w:firstLine="0"/>
        <w:contextualSpacing w:val="0"/>
      </w:pPr>
      <w:r w:rsidRPr="00000000" w:rsidR="00000000" w:rsidDel="00000000">
        <w:rPr>
          <w:rFonts w:cs="Consolas" w:hAnsi="Consolas" w:eastAsia="Consolas" w:ascii="Consolas"/>
          <w:rtl w:val="0"/>
        </w:rPr>
        <w:t xml:space="preserve">       unsigned char *</w:t>
      </w:r>
      <w:r w:rsidRPr="00000000" w:rsidR="00000000" w:rsidDel="00000000">
        <w:rPr>
          <w:rFonts w:cs="Consolas" w:hAnsi="Consolas" w:eastAsia="Consolas" w:ascii="Consolas"/>
          <w:b w:val="1"/>
          <w:rtl w:val="0"/>
        </w:rPr>
        <w:t xml:space="preserve">out</w:t>
      </w:r>
      <w:r w:rsidRPr="00000000" w:rsidR="00000000" w:rsidDel="00000000">
        <w:rPr>
          <w:rFonts w:cs="Consolas" w:hAnsi="Consolas" w:eastAsia="Consolas" w:ascii="Consolas"/>
          <w:rtl w:val="0"/>
        </w:rPr>
        <w:t xml:space="preserve">, unsigned long *outlen)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3" w:colFirst="0" w:name="h.qcoed9kuplsc" w:colLast="0"/>
      <w:bookmarkEnd w:id="13"/>
      <w:r w:rsidRPr="00000000" w:rsidR="00000000" w:rsidDel="00000000">
        <w:rPr>
          <w:rtl w:val="0"/>
        </w:rPr>
        <w:t xml:space="preserve">MAC Security -- an explanation</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Recall: MAC security implies (m,t) =/=&gt; (m, t’)   t != t’</w:t>
      </w:r>
    </w:p>
    <w:p w:rsidP="00000000" w:rsidRPr="00000000" w:rsidR="00000000" w:rsidDel="00000000" w:rsidRDefault="00000000">
      <w:pPr>
        <w:widowControl w:val="0"/>
        <w:contextualSpacing w:val="0"/>
      </w:pPr>
      <w:r w:rsidRPr="00000000" w:rsidR="00000000" w:rsidDel="00000000">
        <w:rPr>
          <w:rtl w:val="0"/>
        </w:rPr>
        <w:t xml:space="preserve">Why is this?</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Suppose not:  (m, t) → (m,t’)</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Then Encrypt then MAC would not have Ciphertext Integrity!!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422400" cx="5943600"/>
            <wp:effectExtent t="0" b="0" r="0" l="0"/>
            <wp:docPr id="7" name="image16.png"/>
            <a:graphic>
              <a:graphicData uri="http://schemas.openxmlformats.org/drawingml/2006/picture">
                <pic:pic>
                  <pic:nvPicPr>
                    <pic:cNvPr id="0" name="image16.png"/>
                    <pic:cNvPicPr preferRelativeResize="0"/>
                  </pic:nvPicPr>
                  <pic:blipFill>
                    <a:blip r:embed="rId12"/>
                    <a:srcRect t="0" b="0" r="0" l="0"/>
                    <a:stretch>
                      <a:fillRect/>
                    </a:stretch>
                  </pic:blipFill>
                  <pic:spPr>
                    <a:xfrm>
                      <a:off y="0" x="0"/>
                      <a:ext cy="14224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Adversary can always determine the experiment, so the Adv = 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4" w:colFirst="0" w:name="h.79cz3paodgta" w:colLast="0"/>
      <w:bookmarkEnd w:id="14"/>
      <w:r w:rsidRPr="00000000" w:rsidR="00000000" w:rsidDel="00000000">
        <w:rPr>
          <w:rtl w:val="0"/>
        </w:rPr>
        <w:t xml:space="preserve">OCB: a direct construction from a PRP</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More efficient authenticated encryption: one E() operation per block.</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057400" cx="5943600"/>
            <wp:effectExtent t="0" b="0" r="0" l="0"/>
            <wp:docPr id="10" name="image19.png"/>
            <a:graphic>
              <a:graphicData uri="http://schemas.openxmlformats.org/drawingml/2006/picture">
                <pic:pic>
                  <pic:nvPicPr>
                    <pic:cNvPr id="0" name="image19.png"/>
                    <pic:cNvPicPr preferRelativeResize="0"/>
                  </pic:nvPicPr>
                  <pic:blipFill>
                    <a:blip r:embed="rId13"/>
                    <a:srcRect t="0" b="0" r="0" l="0"/>
                    <a:stretch>
                      <a:fillRect/>
                    </a:stretch>
                  </pic:blipFill>
                  <pic:spPr>
                    <a:xfrm>
                      <a:off y="0" x="0"/>
                      <a:ext cy="20574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5" w:colFirst="0" w:name="h.9bkf7i56f9sh" w:colLast="0"/>
      <w:bookmarkEnd w:id="15"/>
      <w:r w:rsidRPr="00000000" w:rsidR="00000000" w:rsidDel="00000000">
        <w:rPr>
          <w:rtl w:val="0"/>
        </w:rPr>
        <w:t xml:space="preserve">Performance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tbl>
      <w:tblPr>
        <w:tblStyle w:val="Table1"/>
        <w:bidiVisual w:val="0"/>
        <w:tblW w:w="3645.0" w:type="dxa"/>
        <w:jc w:val="center"/>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500"/>
        <w:gridCol w:w="1125"/>
        <w:gridCol w:w="1020"/>
        <w:tblGridChange w:id="0">
          <w:tblGrid>
            <w:gridCol w:w="1500"/>
            <w:gridCol w:w="1125"/>
            <w:gridCol w:w="102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b w:val="1"/>
                <w:rtl w:val="0"/>
              </w:rPr>
              <w:t xml:space="preserve">Cipher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b w:val="1"/>
                <w:rtl w:val="0"/>
              </w:rPr>
              <w:t xml:space="preserve">Code size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b w:val="1"/>
                <w:rtl w:val="0"/>
              </w:rPr>
              <w:t xml:space="preserve">Speed (MB/s)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AES/GCM</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large</w:t>
            </w:r>
            <w:r w:rsidRPr="00000000" w:rsidR="00000000" w:rsidDel="00000000">
              <w:rPr>
                <w:vertAlign w:val="superscript"/>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rtl w:val="0"/>
              </w:rPr>
              <w:t xml:space="preserve">108</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AES/CCM</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smaller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rtl w:val="0"/>
              </w:rPr>
              <w:t xml:space="preserve">61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AES/EAX</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smaller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rtl w:val="0"/>
              </w:rPr>
              <w:t xml:space="preserve">61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AES/OCB</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jc w:val="center"/>
            </w:pPr>
            <w:r w:rsidRPr="00000000" w:rsidR="00000000" w:rsidDel="00000000">
              <w:rPr>
                <w:rtl w:val="0"/>
              </w:rPr>
              <w:t xml:space="preserve">129</w:t>
            </w:r>
          </w:p>
        </w:tc>
      </w:tr>
    </w:tbl>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Never use:</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AES/CTR</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AES/CBC</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AES/CMAC</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HMAC/SHA1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recommended mode is the first: AES/GCM</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widowControl w:val="0"/>
        <w:contextualSpacing w:val="0"/>
      </w:pPr>
      <w:bookmarkStart w:id="16" w:colFirst="0" w:name="h.4bbmeftth6fm" w:colLast="0"/>
      <w:bookmarkEnd w:id="16"/>
      <w:r w:rsidRPr="00000000" w:rsidR="00000000" w:rsidDel="00000000">
        <w:rPr>
          <w:rtl w:val="0"/>
        </w:rPr>
        <w:t xml:space="preserve">Case study: TLS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143000" cx="5943600"/>
            <wp:effectExtent t="0" b="0" r="0" l="0"/>
            <wp:docPr id="4" name="image13.png"/>
            <a:graphic>
              <a:graphicData uri="http://schemas.openxmlformats.org/drawingml/2006/picture">
                <pic:pic>
                  <pic:nvPicPr>
                    <pic:cNvPr id="0" name="image13.png"/>
                    <pic:cNvPicPr preferRelativeResize="0"/>
                  </pic:nvPicPr>
                  <pic:blipFill>
                    <a:blip r:embed="rId14"/>
                    <a:srcRect t="0" b="0" r="0" l="0"/>
                    <a:stretch>
                      <a:fillRect/>
                    </a:stretch>
                  </pic:blipFill>
                  <pic:spPr>
                    <a:xfrm>
                      <a:off y="0" x="0"/>
                      <a:ext cy="11430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Unidirectional keys: k</w:t>
      </w:r>
      <w:r w:rsidRPr="00000000" w:rsidR="00000000" w:rsidDel="00000000">
        <w:rPr>
          <w:vertAlign w:val="subscript"/>
          <w:rtl w:val="0"/>
        </w:rPr>
        <w:t xml:space="preserve">b→s</w:t>
      </w:r>
      <w:r w:rsidRPr="00000000" w:rsidR="00000000" w:rsidDel="00000000">
        <w:rPr>
          <w:rtl w:val="0"/>
        </w:rPr>
        <w:t xml:space="preserve"> and k</w:t>
      </w:r>
      <w:r w:rsidRPr="00000000" w:rsidR="00000000" w:rsidDel="00000000">
        <w:rPr>
          <w:vertAlign w:val="subscript"/>
          <w:rtl w:val="0"/>
        </w:rPr>
        <w:t xml:space="preserve">s→b</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TLS record &lt; 16KB</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Stateful encryption:</w:t>
      </w:r>
    </w:p>
    <w:p w:rsidP="00000000" w:rsidRPr="00000000" w:rsidR="00000000" w:rsidDel="00000000" w:rsidRDefault="00000000">
      <w:pPr>
        <w:keepNext w:val="0"/>
        <w:keepLines w:val="0"/>
        <w:widowControl w:val="0"/>
        <w:numPr>
          <w:ilvl w:val="0"/>
          <w:numId w:val="3"/>
        </w:numPr>
        <w:ind w:left="720" w:hanging="359"/>
        <w:contextualSpacing w:val="1"/>
        <w:rPr>
          <w:u w:val="none"/>
        </w:rPr>
      </w:pPr>
      <w:r w:rsidRPr="00000000" w:rsidR="00000000" w:rsidDel="00000000">
        <w:rPr>
          <w:rtl w:val="0"/>
        </w:rPr>
        <w:t xml:space="preserve">Each side maintains two 64-bit counters: ctr</w:t>
      </w:r>
      <w:r w:rsidRPr="00000000" w:rsidR="00000000" w:rsidDel="00000000">
        <w:rPr>
          <w:vertAlign w:val="subscript"/>
          <w:rtl w:val="0"/>
        </w:rPr>
        <w:t xml:space="preserve">b→s</w:t>
      </w:r>
      <w:r w:rsidRPr="00000000" w:rsidR="00000000" w:rsidDel="00000000">
        <w:rPr>
          <w:rtl w:val="0"/>
        </w:rPr>
        <w:t xml:space="preserve"> , ctr</w:t>
      </w:r>
      <w:r w:rsidRPr="00000000" w:rsidR="00000000" w:rsidDel="00000000">
        <w:rPr>
          <w:vertAlign w:val="subscript"/>
          <w:rtl w:val="0"/>
        </w:rPr>
        <w:t xml:space="preserve">s→b</w:t>
      </w:r>
      <w:r w:rsidRPr="00000000" w:rsidR="00000000" w:rsidDel="00000000">
        <w:rPr>
          <w:rtl w:val="0"/>
        </w:rPr>
      </w:r>
    </w:p>
    <w:p w:rsidP="00000000" w:rsidRPr="00000000" w:rsidR="00000000" w:rsidDel="00000000" w:rsidRDefault="00000000">
      <w:pPr>
        <w:keepNext w:val="0"/>
        <w:keepLines w:val="0"/>
        <w:widowControl w:val="0"/>
        <w:numPr>
          <w:ilvl w:val="0"/>
          <w:numId w:val="3"/>
        </w:numPr>
        <w:ind w:left="720" w:hanging="359"/>
        <w:contextualSpacing w:val="1"/>
        <w:rPr>
          <w:u w:val="none"/>
        </w:rPr>
      </w:pPr>
      <w:r w:rsidRPr="00000000" w:rsidR="00000000" w:rsidDel="00000000">
        <w:rPr>
          <w:rtl w:val="0"/>
        </w:rPr>
        <w:t xml:space="preserve">Initialize to 0 when session started. ctr++ for every record</w:t>
      </w:r>
    </w:p>
    <w:p w:rsidP="00000000" w:rsidRPr="00000000" w:rsidR="00000000" w:rsidDel="00000000" w:rsidRDefault="00000000">
      <w:pPr>
        <w:keepNext w:val="0"/>
        <w:keepLines w:val="0"/>
        <w:widowControl w:val="0"/>
        <w:numPr>
          <w:ilvl w:val="0"/>
          <w:numId w:val="3"/>
        </w:numPr>
        <w:ind w:left="720" w:hanging="359"/>
        <w:contextualSpacing w:val="1"/>
        <w:rPr>
          <w:u w:val="none"/>
        </w:rPr>
      </w:pPr>
      <w:r w:rsidRPr="00000000" w:rsidR="00000000" w:rsidDel="00000000">
        <w:rPr>
          <w:rtl w:val="0"/>
        </w:rPr>
        <w:t xml:space="preserve">Purpose: replay defense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7" w:colFirst="0" w:name="h.p40l8cnmhbrr" w:colLast="0"/>
      <w:bookmarkEnd w:id="17"/>
      <w:r w:rsidRPr="00000000" w:rsidR="00000000" w:rsidDel="00000000">
        <w:rPr>
          <w:rtl w:val="0"/>
        </w:rPr>
        <w:t xml:space="preserve">TLS record: encryption (CBC AES-128, HMAC-SHA1)</w:t>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1733550</wp:posOffset>
            </wp:positionH>
            <wp:positionV relativeFrom="paragraph">
              <wp:posOffset>123825</wp:posOffset>
            </wp:positionV>
            <wp:extent cy="986068" cx="2247900"/>
            <wp:effectExtent t="0" b="0" r="0" l="0"/>
            <wp:wrapSquare distR="114300" distT="114300" distB="114300" wrapText="bothSides" distL="114300"/>
            <wp:docPr id="12" name="image23.png"/>
            <a:graphic>
              <a:graphicData uri="http://schemas.openxmlformats.org/drawingml/2006/picture">
                <pic:pic>
                  <pic:nvPicPr>
                    <pic:cNvPr id="0" name="image23.png"/>
                    <pic:cNvPicPr preferRelativeResize="0"/>
                  </pic:nvPicPr>
                  <pic:blipFill>
                    <a:blip r:embed="rId15"/>
                    <a:srcRect t="0" b="0" r="0" l="0"/>
                    <a:stretch>
                      <a:fillRect/>
                    </a:stretch>
                  </pic:blipFill>
                  <pic:spPr>
                    <a:xfrm>
                      <a:off y="0" x="0"/>
                      <a:ext cy="986068" cx="2247900"/>
                    </a:xfrm>
                    <a:prstGeom prst="rect"/>
                    <a:ln/>
                  </pic:spPr>
                </pic:pic>
              </a:graphicData>
            </a:graphic>
          </wp:anchor>
        </w:drawing>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k</w:t>
      </w:r>
      <w:r w:rsidRPr="00000000" w:rsidR="00000000" w:rsidDel="00000000">
        <w:rPr>
          <w:vertAlign w:val="subscript"/>
          <w:rtl w:val="0"/>
        </w:rPr>
        <w:t xml:space="preserve">b→s</w:t>
      </w:r>
      <w:r w:rsidRPr="00000000" w:rsidR="00000000" w:rsidDel="00000000">
        <w:rPr>
          <w:rtl w:val="0"/>
        </w:rPr>
        <w:t xml:space="preserve">=(k</w:t>
      </w:r>
      <w:r w:rsidRPr="00000000" w:rsidR="00000000" w:rsidDel="00000000">
        <w:rPr>
          <w:vertAlign w:val="subscript"/>
          <w:rtl w:val="0"/>
        </w:rPr>
        <w:t xml:space="preserve">mac</w:t>
      </w:r>
      <w:r w:rsidRPr="00000000" w:rsidR="00000000" w:rsidDel="00000000">
        <w:rPr>
          <w:rtl w:val="0"/>
        </w:rPr>
        <w:t xml:space="preserve">, k</w:t>
      </w:r>
      <w:r w:rsidRPr="00000000" w:rsidR="00000000" w:rsidDel="00000000">
        <w:rPr>
          <w:vertAlign w:val="subscript"/>
          <w:rtl w:val="0"/>
        </w:rPr>
        <w:t xml:space="preserve">enc</w:t>
      </w: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Browser side  </w:t>
      </w:r>
      <w:r w:rsidRPr="00000000" w:rsidR="00000000" w:rsidDel="00000000">
        <w:rPr>
          <w:b w:val="1"/>
          <w:rtl w:val="0"/>
        </w:rPr>
        <w:t xml:space="preserve">enc (k</w:t>
      </w:r>
      <w:r w:rsidRPr="00000000" w:rsidR="00000000" w:rsidDel="00000000">
        <w:rPr>
          <w:b w:val="1"/>
          <w:vertAlign w:val="subscript"/>
          <w:rtl w:val="0"/>
        </w:rPr>
        <w:t xml:space="preserve">b→s</w:t>
      </w:r>
      <w:r w:rsidRPr="00000000" w:rsidR="00000000" w:rsidDel="00000000">
        <w:rPr>
          <w:b w:val="1"/>
          <w:rtl w:val="0"/>
        </w:rPr>
        <w:t xml:space="preserve">, data, ctr</w:t>
      </w:r>
      <w:r w:rsidRPr="00000000" w:rsidR="00000000" w:rsidDel="00000000">
        <w:rPr>
          <w:b w:val="1"/>
          <w:vertAlign w:val="subscript"/>
          <w:rtl w:val="0"/>
        </w:rPr>
        <w:t xml:space="preserve">b→s</w:t>
      </w:r>
      <w:r w:rsidRPr="00000000" w:rsidR="00000000" w:rsidDel="00000000">
        <w:rPr>
          <w:b w:val="1"/>
          <w:rtl w:val="0"/>
        </w:rPr>
        <w:t xml:space="preserve">)</w:t>
      </w:r>
      <w:r w:rsidRPr="00000000" w:rsidR="00000000" w:rsidDel="00000000">
        <w:rPr>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1:  tag ← S( k</w:t>
      </w:r>
      <w:r w:rsidRPr="00000000" w:rsidR="00000000" w:rsidDel="00000000">
        <w:rPr>
          <w:vertAlign w:val="subscript"/>
          <w:rtl w:val="0"/>
        </w:rPr>
        <w:t xml:space="preserve">mac</w:t>
      </w:r>
      <w:r w:rsidRPr="00000000" w:rsidR="00000000" w:rsidDel="00000000">
        <w:rPr>
          <w:rtl w:val="0"/>
        </w:rPr>
        <w:t xml:space="preserve">, [++ctr</w:t>
      </w:r>
      <w:r w:rsidRPr="00000000" w:rsidR="00000000" w:rsidDel="00000000">
        <w:rPr>
          <w:vertAlign w:val="subscript"/>
          <w:rtl w:val="0"/>
        </w:rPr>
        <w:t xml:space="preserve">b→s</w:t>
      </w:r>
      <w:r w:rsidRPr="00000000" w:rsidR="00000000" w:rsidDel="00000000">
        <w:rPr>
          <w:rtl w:val="0"/>
        </w:rPr>
        <w:t xml:space="preserve">] || header || data] )</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2: pad [ header || data || tag ] to AES block size</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3: CBC encrypt with k</w:t>
      </w:r>
      <w:r w:rsidRPr="00000000" w:rsidR="00000000" w:rsidDel="00000000">
        <w:rPr>
          <w:vertAlign w:val="subscript"/>
          <w:rtl w:val="0"/>
        </w:rPr>
        <w:t xml:space="preserve">enc</w:t>
      </w:r>
      <w:r w:rsidRPr="00000000" w:rsidR="00000000" w:rsidDel="00000000">
        <w:rPr>
          <w:rtl w:val="0"/>
        </w:rPr>
        <w:t xml:space="preserve"> and new random IV</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4: prepend header</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18" w:colFirst="0" w:name="h.5zef87h27813" w:colLast="0"/>
      <w:bookmarkEnd w:id="18"/>
      <w:r w:rsidRPr="00000000" w:rsidR="00000000" w:rsidDel="00000000">
        <w:rPr>
          <w:rtl w:val="0"/>
        </w:rPr>
        <w:t xml:space="preserve">TLS record: Decryption (CBC AES-128, HMAC-SHA1)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Server side </w:t>
      </w:r>
      <w:r w:rsidRPr="00000000" w:rsidR="00000000" w:rsidDel="00000000">
        <w:rPr>
          <w:b w:val="1"/>
          <w:rtl w:val="0"/>
        </w:rPr>
        <w:t xml:space="preserve">dec (k</w:t>
      </w:r>
      <w:r w:rsidRPr="00000000" w:rsidR="00000000" w:rsidDel="00000000">
        <w:rPr>
          <w:b w:val="1"/>
          <w:vertAlign w:val="subscript"/>
          <w:rtl w:val="0"/>
        </w:rPr>
        <w:t xml:space="preserve">b→s</w:t>
      </w:r>
      <w:r w:rsidRPr="00000000" w:rsidR="00000000" w:rsidDel="00000000">
        <w:rPr>
          <w:b w:val="1"/>
          <w:rtl w:val="0"/>
        </w:rPr>
        <w:t xml:space="preserve">, record, ctr</w:t>
      </w:r>
      <w:r w:rsidRPr="00000000" w:rsidR="00000000" w:rsidDel="00000000">
        <w:rPr>
          <w:b w:val="1"/>
          <w:vertAlign w:val="subscript"/>
          <w:rtl w:val="0"/>
        </w:rPr>
        <w:t xml:space="preserve">b→s</w:t>
      </w:r>
      <w:r w:rsidRPr="00000000" w:rsidR="00000000" w:rsidDel="00000000">
        <w:rPr>
          <w:b w:val="1"/>
          <w:rtl w:val="0"/>
        </w:rPr>
        <w:t xml:space="preserve">)</w:t>
      </w:r>
      <w:r w:rsidRPr="00000000" w:rsidR="00000000" w:rsidDel="00000000">
        <w:rPr>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step 1: CBC decrypt record using k</w:t>
      </w:r>
      <w:r w:rsidRPr="00000000" w:rsidR="00000000" w:rsidDel="00000000">
        <w:rPr>
          <w:vertAlign w:val="subscript"/>
          <w:rtl w:val="0"/>
        </w:rPr>
        <w:t xml:space="preserve">enc</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step 2: check pad format: send </w:t>
      </w:r>
      <w:r w:rsidRPr="00000000" w:rsidR="00000000" w:rsidDel="00000000">
        <w:rPr>
          <w:b w:val="1"/>
          <w:color w:val="0000ff"/>
          <w:rtl w:val="0"/>
        </w:rPr>
        <w:t xml:space="preserve">bad_record_mac</w:t>
      </w:r>
      <w:r w:rsidRPr="00000000" w:rsidR="00000000" w:rsidDel="00000000">
        <w:rPr>
          <w:rtl w:val="0"/>
        </w:rPr>
        <w:t xml:space="preserve"> if invalid</w:t>
      </w:r>
    </w:p>
    <w:p w:rsidP="00000000" w:rsidRPr="00000000" w:rsidR="00000000" w:rsidDel="00000000" w:rsidRDefault="00000000">
      <w:pPr>
        <w:keepNext w:val="0"/>
        <w:keepLines w:val="0"/>
        <w:widowControl w:val="0"/>
        <w:contextualSpacing w:val="0"/>
      </w:pPr>
      <w:r w:rsidRPr="00000000" w:rsidR="00000000" w:rsidDel="00000000">
        <w:rPr>
          <w:rtl w:val="0"/>
        </w:rPr>
        <w:t xml:space="preserve">step 3: check tag on [ ++ctr</w:t>
      </w:r>
      <w:r w:rsidRPr="00000000" w:rsidR="00000000" w:rsidDel="00000000">
        <w:rPr>
          <w:vertAlign w:val="subscript"/>
          <w:rtl w:val="0"/>
        </w:rPr>
        <w:t xml:space="preserve">b→s</w:t>
      </w:r>
      <w:r w:rsidRPr="00000000" w:rsidR="00000000" w:rsidDel="00000000">
        <w:rPr>
          <w:rtl w:val="0"/>
        </w:rPr>
        <w:t xml:space="preserve"> || header || data ]: send </w:t>
      </w:r>
      <w:r w:rsidRPr="00000000" w:rsidR="00000000" w:rsidDel="00000000">
        <w:rPr>
          <w:b w:val="1"/>
          <w:color w:val="0000ff"/>
          <w:rtl w:val="0"/>
        </w:rPr>
        <w:t xml:space="preserve">bad_record_mac</w:t>
      </w:r>
      <w:r w:rsidRPr="00000000" w:rsidR="00000000" w:rsidDel="00000000">
        <w:rPr>
          <w:rtl w:val="0"/>
        </w:rPr>
        <w:t xml:space="preserve"> if invalid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Provides authenticated encryption. No other information is leaked during decryption.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bad_record_mac is the bottom symbol. The fact that bad_record_mac doesn’t reveal the step at which the record was rejected provides AE. If TLS differentiated each reject point then there would be some attacks that an adversary could try.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p>
    <w:p w:rsidP="00000000" w:rsidRPr="00000000" w:rsidR="00000000" w:rsidDel="00000000" w:rsidRDefault="00000000">
      <w:pPr>
        <w:pStyle w:val="Heading2"/>
        <w:widowControl w:val="0"/>
        <w:contextualSpacing w:val="0"/>
      </w:pPr>
      <w:bookmarkStart w:id="19" w:colFirst="0" w:name="h.o78fl8dodxgf" w:colLast="0"/>
      <w:bookmarkEnd w:id="19"/>
      <w:r w:rsidRPr="00000000" w:rsidR="00000000" w:rsidDel="00000000">
        <w:rPr>
          <w:rtl w:val="0"/>
        </w:rPr>
        <w:t xml:space="preserve">Bugs in older version (prior to TLS 1.1)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IV for CBC is predictable</w:t>
      </w:r>
      <w:r w:rsidRPr="00000000" w:rsidR="00000000" w:rsidDel="00000000">
        <w:rPr>
          <w:rtl w:val="0"/>
        </w:rPr>
        <w:t xml:space="preserve">: (chained IV)</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IV for next record is last ciphertext block of current record</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Not CPA secure. (a practical attack: BEAST attack)</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Padding oracle</w:t>
      </w:r>
      <w:r w:rsidRPr="00000000" w:rsidR="00000000" w:rsidDel="00000000">
        <w:rPr>
          <w:rtl w:val="0"/>
        </w:rPr>
        <w:t xml:space="preserve">: during encryption</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if pad is invalid send </w:t>
      </w:r>
      <w:r w:rsidRPr="00000000" w:rsidR="00000000" w:rsidDel="00000000">
        <w:rPr>
          <w:color w:val="0000ff"/>
          <w:rtl w:val="0"/>
        </w:rPr>
        <w:t xml:space="preserve">decryption failed</w:t>
      </w:r>
      <w:r w:rsidRPr="00000000" w:rsidR="00000000" w:rsidDel="00000000">
        <w:rPr>
          <w:rtl w:val="0"/>
        </w:rPr>
        <w:t xml:space="preserve"> alert</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if mac is invalid send </w:t>
      </w:r>
      <w:r w:rsidRPr="00000000" w:rsidR="00000000" w:rsidDel="00000000">
        <w:rPr>
          <w:color w:val="0000ff"/>
          <w:rtl w:val="0"/>
        </w:rPr>
        <w:t xml:space="preserve">bad_record_mac</w:t>
      </w:r>
      <w:r w:rsidRPr="00000000" w:rsidR="00000000" w:rsidDel="00000000">
        <w:rPr>
          <w:rtl w:val="0"/>
        </w:rPr>
        <w:t xml:space="preserve"> alert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attacker learns info about plaintext (attack in next segment)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Lesson: when decryption fails, do not explain why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0" w:colFirst="0" w:name="h.gbe64fy89yt5" w:colLast="0"/>
      <w:bookmarkEnd w:id="20"/>
      <w:r w:rsidRPr="00000000" w:rsidR="00000000" w:rsidDel="00000000">
        <w:rPr>
          <w:rtl w:val="0"/>
        </w:rPr>
        <w:t xml:space="preserve">802.11b WEP:  how not to do it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460500" cx="5943600"/>
            <wp:effectExtent t="0" b="0" r="0" l="0"/>
            <wp:docPr id="16" name="image32.png"/>
            <a:graphic>
              <a:graphicData uri="http://schemas.openxmlformats.org/drawingml/2006/picture">
                <pic:pic>
                  <pic:nvPicPr>
                    <pic:cNvPr id="0" name="image32.png"/>
                    <pic:cNvPicPr preferRelativeResize="0"/>
                  </pic:nvPicPr>
                  <pic:blipFill>
                    <a:blip r:embed="rId16"/>
                    <a:srcRect t="0" b="0" r="0" l="0"/>
                    <a:stretch>
                      <a:fillRect/>
                    </a:stretch>
                  </pic:blipFill>
                  <pic:spPr>
                    <a:xfrm>
                      <a:off y="0" x="0"/>
                      <a:ext cy="14605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IV is repeated and the entry to the PRG is very similar always: [ IV || k ]</w:t>
      </w:r>
    </w:p>
    <w:p w:rsidP="00000000" w:rsidRPr="00000000" w:rsidR="00000000" w:rsidDel="00000000" w:rsidRDefault="00000000">
      <w:pPr>
        <w:keepNext w:val="0"/>
        <w:keepLines w:val="0"/>
        <w:widowControl w:val="0"/>
        <w:contextualSpacing w:val="0"/>
      </w:pPr>
      <w:r w:rsidRPr="00000000" w:rsidR="00000000" w:rsidDel="00000000">
        <w:rPr>
          <w:rtl w:val="0"/>
        </w:rPr>
        <w:t xml:space="preserve">Problems: two time pad and related PRG seeds.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3"/>
        <w:widowControl w:val="0"/>
        <w:contextualSpacing w:val="0"/>
      </w:pPr>
      <w:bookmarkStart w:id="21" w:colFirst="0" w:name="h.lzfewpewzu7e" w:colLast="0"/>
      <w:bookmarkEnd w:id="21"/>
      <w:r w:rsidRPr="00000000" w:rsidR="00000000" w:rsidDel="00000000">
        <w:rPr>
          <w:rtl w:val="0"/>
        </w:rPr>
        <w:t xml:space="preserve">Active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Fact: CRC is linear, i.e.  </w:t>
      </w:r>
      <m:oMath>
        <m:r>
          <m:t>∀</m:t>
        </m:r>
        <m:r>
          <w:rPr/>
          <m:t xml:space="preserve">m,p: CRC(m</m:t>
        </m:r>
        <m:r>
          <w:rPr/>
          <m:t>⊕</m:t>
        </m:r>
        <m:r>
          <w:rPr/>
          <m:t xml:space="preserve">p) = CRC(m) </m:t>
        </m:r>
        <m:r>
          <w:rPr/>
          <m:t>⊕</m:t>
        </m:r>
        <m:r>
          <w:rPr/>
          <m:t xml:space="preserve">F(p)</m:t>
        </m:r>
      </m:oMath>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F is a well-known public function.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WEP ciphertext:      </w:t>
      </w:r>
      <w:r w:rsidRPr="00000000" w:rsidR="00000000" w:rsidDel="00000000">
        <w:drawing>
          <wp:inline distR="114300" distT="114300" distB="114300" distL="114300">
            <wp:extent cy="295275" cx="2965053"/>
            <wp:effectExtent t="0" b="0" r="0" l="0"/>
            <wp:docPr id="5" name="image14.png"/>
            <a:graphic>
              <a:graphicData uri="http://schemas.openxmlformats.org/drawingml/2006/picture">
                <pic:pic>
                  <pic:nvPicPr>
                    <pic:cNvPr id="0" name="image14.png"/>
                    <pic:cNvPicPr preferRelativeResize="0"/>
                  </pic:nvPicPr>
                  <pic:blipFill>
                    <a:blip r:embed="rId17"/>
                    <a:srcRect t="0" b="0" r="0" l="0"/>
                    <a:stretch>
                      <a:fillRect/>
                    </a:stretch>
                  </pic:blipFill>
                  <pic:spPr>
                    <a:xfrm>
                      <a:off y="0" x="0"/>
                      <a:ext cy="295275" cx="2965053"/>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attacker will modify the message and set the destination port to another value. It will be done xor-ing the message and the CRC</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1362075" cx="4540250"/>
            <wp:effectExtent t="0" b="0" r="0" l="0"/>
            <wp:docPr id="6" name="image15.png"/>
            <a:graphic>
              <a:graphicData uri="http://schemas.openxmlformats.org/drawingml/2006/picture">
                <pic:pic>
                  <pic:nvPicPr>
                    <pic:cNvPr id="0" name="image15.png"/>
                    <pic:cNvPicPr preferRelativeResize="0"/>
                  </pic:nvPicPr>
                  <pic:blipFill>
                    <a:blip r:embed="rId18"/>
                    <a:srcRect t="0" b="0" r="0" l="0"/>
                    <a:stretch>
                      <a:fillRect/>
                    </a:stretch>
                  </pic:blipFill>
                  <pic:spPr>
                    <a:xfrm>
                      <a:off y="0" x="0"/>
                      <a:ext cy="1362075" cx="45402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Upon decryption: CRC is valid, but ciphertext is changed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Remember never use CRC as an integrity mechanism.</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widowControl w:val="0"/>
        <w:contextualSpacing w:val="0"/>
      </w:pPr>
      <w:bookmarkStart w:id="22" w:colFirst="0" w:name="h.1a31q6myrq3k" w:colLast="0"/>
      <w:bookmarkEnd w:id="22"/>
      <w:r w:rsidRPr="00000000" w:rsidR="00000000" w:rsidDel="00000000">
        <w:rPr>
          <w:rtl w:val="0"/>
        </w:rPr>
        <w:t xml:space="preserve">CBC padding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3" w:colFirst="0" w:name="h.f3hvtv4z7ket" w:colLast="0"/>
      <w:bookmarkEnd w:id="23"/>
      <w:r w:rsidRPr="00000000" w:rsidR="00000000" w:rsidDel="00000000">
        <w:rPr>
          <w:rtl w:val="0"/>
        </w:rPr>
        <w:t xml:space="preserve">Recap</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Authenticated Encryption: CPA security + ciphertext integrity</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Confidentiality in presence of active adversary</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Prevents chosen-ciphertext attacks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Limitation: cannot help bad implementations… (this segment)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Authenticated encryption modes:</w:t>
      </w:r>
    </w:p>
    <w:p w:rsidP="00000000" w:rsidRPr="00000000" w:rsidR="00000000" w:rsidDel="00000000" w:rsidRDefault="00000000">
      <w:pPr>
        <w:keepNext w:val="0"/>
        <w:keepLines w:val="0"/>
        <w:widowControl w:val="0"/>
        <w:numPr>
          <w:ilvl w:val="0"/>
          <w:numId w:val="5"/>
        </w:numPr>
        <w:ind w:left="720" w:hanging="359"/>
        <w:contextualSpacing w:val="1"/>
        <w:rPr>
          <w:u w:val="none"/>
        </w:rPr>
      </w:pPr>
      <w:r w:rsidRPr="00000000" w:rsidR="00000000" w:rsidDel="00000000">
        <w:rPr>
          <w:rtl w:val="0"/>
        </w:rPr>
        <w:t xml:space="preserve">Standards: GCM, CCM, EAX</w:t>
      </w:r>
    </w:p>
    <w:p w:rsidP="00000000" w:rsidRPr="00000000" w:rsidR="00000000" w:rsidDel="00000000" w:rsidRDefault="00000000">
      <w:pPr>
        <w:keepNext w:val="0"/>
        <w:keepLines w:val="0"/>
        <w:widowControl w:val="0"/>
        <w:numPr>
          <w:ilvl w:val="0"/>
          <w:numId w:val="5"/>
        </w:numPr>
        <w:ind w:left="720" w:hanging="359"/>
        <w:contextualSpacing w:val="1"/>
        <w:rPr>
          <w:u w:val="none"/>
        </w:rPr>
      </w:pPr>
      <w:r w:rsidRPr="00000000" w:rsidR="00000000" w:rsidDel="00000000">
        <w:rPr>
          <w:rtl w:val="0"/>
        </w:rPr>
        <w:t xml:space="preserve">General construction: encrypt-then-MAC</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4" w:colFirst="0" w:name="h.jg5f7i9car6r" w:colLast="0"/>
      <w:bookmarkEnd w:id="24"/>
      <w:r w:rsidRPr="00000000" w:rsidR="00000000" w:rsidDel="00000000">
        <w:rPr>
          <w:rtl w:val="0"/>
        </w:rPr>
        <w:t xml:space="preserve">The TLS record protocol (CBC encryption)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Decryption: dec(k</w:t>
      </w:r>
      <w:r w:rsidRPr="00000000" w:rsidR="00000000" w:rsidDel="00000000">
        <w:rPr>
          <w:vertAlign w:val="subscript"/>
          <w:rtl w:val="0"/>
        </w:rPr>
        <w:t xml:space="preserve">b→s</w:t>
      </w:r>
      <w:r w:rsidRPr="00000000" w:rsidR="00000000" w:rsidDel="00000000">
        <w:rPr>
          <w:rtl w:val="0"/>
        </w:rPr>
        <w:t xml:space="preserve">, record, ctr</w:t>
      </w:r>
      <w:r w:rsidRPr="00000000" w:rsidR="00000000" w:rsidDel="00000000">
        <w:rPr>
          <w:vertAlign w:val="subscript"/>
          <w:rtl w:val="0"/>
        </w:rPr>
        <w:t xml:space="preserve">b→s</w:t>
      </w:r>
      <w:r w:rsidRPr="00000000" w:rsidR="00000000" w:rsidDel="00000000">
        <w:rPr>
          <w:rtl w:val="0"/>
        </w:rPr>
        <w:t xml:space="preserve">)</w:t>
      </w:r>
      <w:r w:rsidRPr="00000000" w:rsidR="00000000" w:rsidDel="00000000">
        <w:drawing>
          <wp:anchor allowOverlap="0" distR="114300" hidden="0" distT="114300" distB="114300" layoutInCell="0" locked="0" relativeHeight="0" simplePos="0" distL="114300" behindDoc="0">
            <wp:simplePos y="0" x="0"/>
            <wp:positionH relativeFrom="margin">
              <wp:posOffset>3657600</wp:posOffset>
            </wp:positionH>
            <wp:positionV relativeFrom="paragraph">
              <wp:posOffset>123825</wp:posOffset>
            </wp:positionV>
            <wp:extent cy="986068" cx="2247900"/>
            <wp:effectExtent t="0" b="0" r="0" l="0"/>
            <wp:wrapSquare distR="114300" distT="114300" distB="114300" wrapText="bothSides" distL="114300"/>
            <wp:docPr id="13" name="image24.png"/>
            <a:graphic>
              <a:graphicData uri="http://schemas.openxmlformats.org/drawingml/2006/picture">
                <pic:pic>
                  <pic:nvPicPr>
                    <pic:cNvPr id="0" name="image24.png"/>
                    <pic:cNvPicPr preferRelativeResize="0"/>
                  </pic:nvPicPr>
                  <pic:blipFill>
                    <a:blip r:embed="rId19"/>
                    <a:srcRect t="0" b="0" r="0" l="0"/>
                    <a:stretch>
                      <a:fillRect/>
                    </a:stretch>
                  </pic:blipFill>
                  <pic:spPr>
                    <a:xfrm>
                      <a:off y="0" x="0"/>
                      <a:ext cy="986068" cx="2247900"/>
                    </a:xfrm>
                    <a:prstGeom prst="rect"/>
                    <a:ln/>
                  </pic:spPr>
                </pic:pic>
              </a:graphicData>
            </a:graphic>
          </wp:anchor>
        </w:drawing>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1: CBC decrypt record using k</w:t>
      </w:r>
      <w:r w:rsidRPr="00000000" w:rsidR="00000000" w:rsidDel="00000000">
        <w:rPr>
          <w:vertAlign w:val="subscript"/>
          <w:rtl w:val="0"/>
        </w:rPr>
        <w:t xml:space="preserve">enc</w:t>
      </w:r>
      <w:r w:rsidRPr="00000000" w:rsidR="00000000" w:rsidDel="00000000">
        <w:rPr>
          <w:rtl w:val="0"/>
        </w:rPr>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2: check pad format: abort if invalid</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step 3: check tag on [ ++ctr</w:t>
      </w:r>
      <w:r w:rsidRPr="00000000" w:rsidR="00000000" w:rsidDel="00000000">
        <w:rPr>
          <w:vertAlign w:val="subscript"/>
          <w:rtl w:val="0"/>
        </w:rPr>
        <w:t xml:space="preserve">b→s</w:t>
      </w:r>
      <w:r w:rsidRPr="00000000" w:rsidR="00000000" w:rsidDel="00000000">
        <w:rPr>
          <w:rtl w:val="0"/>
        </w:rPr>
        <w:t xml:space="preserve"> || header || data ]: abort if invalid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Two types of error:</w:t>
      </w:r>
    </w:p>
    <w:p w:rsidP="00000000" w:rsidRPr="00000000" w:rsidR="00000000" w:rsidDel="00000000" w:rsidRDefault="00000000">
      <w:pPr>
        <w:keepNext w:val="0"/>
        <w:keepLines w:val="0"/>
        <w:widowControl w:val="0"/>
        <w:numPr>
          <w:ilvl w:val="0"/>
          <w:numId w:val="1"/>
        </w:numPr>
        <w:ind w:left="720" w:hanging="359"/>
        <w:contextualSpacing w:val="1"/>
        <w:rPr>
          <w:u w:val="none"/>
        </w:rPr>
      </w:pPr>
      <w:r w:rsidRPr="00000000" w:rsidR="00000000" w:rsidDel="00000000">
        <w:rPr>
          <w:rtl w:val="0"/>
        </w:rPr>
        <w:t xml:space="preserve">padding error</w:t>
      </w:r>
    </w:p>
    <w:p w:rsidP="00000000" w:rsidRPr="00000000" w:rsidR="00000000" w:rsidDel="00000000" w:rsidRDefault="00000000">
      <w:pPr>
        <w:keepNext w:val="0"/>
        <w:keepLines w:val="0"/>
        <w:widowControl w:val="0"/>
        <w:numPr>
          <w:ilvl w:val="0"/>
          <w:numId w:val="1"/>
        </w:numPr>
        <w:ind w:left="720" w:hanging="359"/>
        <w:contextualSpacing w:val="1"/>
        <w:rPr>
          <w:u w:val="none"/>
        </w:rPr>
      </w:pPr>
      <w:r w:rsidRPr="00000000" w:rsidR="00000000" w:rsidDel="00000000">
        <w:rPr>
          <w:rtl w:val="0"/>
        </w:rPr>
        <w:t xml:space="preserve">MAC error</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It’s very important the attacker doesn’t know which of this two types of errors occurs.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5" w:colFirst="0" w:name="h.t6tswjhcbrly" w:colLast="0"/>
      <w:bookmarkEnd w:id="25"/>
      <w:r w:rsidRPr="00000000" w:rsidR="00000000" w:rsidDel="00000000">
        <w:rPr>
          <w:rtl w:val="0"/>
        </w:rPr>
        <w:t xml:space="preserve">Padding oracle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Suppose attacker can differentiate the two error (pad error, MAC error)</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Padding oracle:</w:t>
      </w:r>
    </w:p>
    <w:p w:rsidP="00000000" w:rsidRPr="00000000" w:rsidR="00000000" w:rsidDel="00000000" w:rsidRDefault="00000000">
      <w:pPr>
        <w:keepNext w:val="0"/>
        <w:keepLines w:val="0"/>
        <w:widowControl w:val="0"/>
        <w:contextualSpacing w:val="0"/>
      </w:pPr>
      <w:r w:rsidRPr="00000000" w:rsidR="00000000" w:rsidDel="00000000">
        <w:rPr>
          <w:rtl w:val="0"/>
        </w:rPr>
        <w:t xml:space="preserve">attacker submits ciphertext and learns if last bytes of plaintext are valid pad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Padding oracle via timing OpenSSL</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Using a padding oracle (CBC encryption)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Attacker has ciphertext c = c(c[0], c[1], c[2]) and it wants m[1]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1844672" cx="4310063"/>
            <wp:effectExtent t="0" b="0" r="0" l="0"/>
            <wp:docPr id="3" name="image12.png"/>
            <a:graphic>
              <a:graphicData uri="http://schemas.openxmlformats.org/drawingml/2006/picture">
                <pic:pic>
                  <pic:nvPicPr>
                    <pic:cNvPr id="0" name="image12.png"/>
                    <pic:cNvPicPr preferRelativeResize="0"/>
                  </pic:nvPicPr>
                  <pic:blipFill>
                    <a:blip r:embed="rId20"/>
                    <a:srcRect t="0" b="0" r="0" l="0"/>
                    <a:stretch>
                      <a:fillRect/>
                    </a:stretch>
                  </pic:blipFill>
                  <pic:spPr>
                    <a:xfrm>
                      <a:off y="0" x="0"/>
                      <a:ext cy="1844672" cx="4310063"/>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step 1: let g be a guess for the last byte of m[1]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1"/>
        <w:widowControl w:val="0"/>
        <w:contextualSpacing w:val="0"/>
      </w:pPr>
      <w:bookmarkStart w:id="26" w:colFirst="0" w:name="h.rbbl6joe122b" w:colLast="0"/>
      <w:bookmarkEnd w:id="26"/>
      <w:r w:rsidRPr="00000000" w:rsidR="00000000" w:rsidDel="00000000">
        <w:rPr>
          <w:rtl w:val="0"/>
        </w:rPr>
        <w:t xml:space="preserve">Attacking non-atomic decryption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7" w:colFirst="0" w:name="h.y1ltq2munhgd" w:colLast="0"/>
      <w:bookmarkEnd w:id="27"/>
      <w:r w:rsidRPr="00000000" w:rsidR="00000000" w:rsidDel="00000000">
        <w:rPr>
          <w:rtl w:val="0"/>
        </w:rPr>
        <w:t xml:space="preserve">SSH Binary Packet Protocol</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549400" cx="5943600"/>
            <wp:effectExtent t="0" b="0" r="0" l="0"/>
            <wp:docPr id="2" name="image11.png"/>
            <a:graphic>
              <a:graphicData uri="http://schemas.openxmlformats.org/drawingml/2006/picture">
                <pic:pic>
                  <pic:nvPicPr>
                    <pic:cNvPr id="0" name="image11.png"/>
                    <pic:cNvPicPr preferRelativeResize="0"/>
                  </pic:nvPicPr>
                  <pic:blipFill>
                    <a:blip r:embed="rId21"/>
                    <a:srcRect t="0" b="0" r="0" l="0"/>
                    <a:stretch>
                      <a:fillRect/>
                    </a:stretch>
                  </pic:blipFill>
                  <pic:spPr>
                    <a:xfrm>
                      <a:off y="0" x="0"/>
                      <a:ext cy="15494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Decryption:</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step 1: decrypt packet length field only (!)</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step 2: read as many packets as length specifies</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step 3: decrypt remaining ciphertext block</w:t>
      </w:r>
    </w:p>
    <w:p w:rsidP="00000000" w:rsidRPr="00000000" w:rsidR="00000000" w:rsidDel="00000000" w:rsidRDefault="00000000">
      <w:pPr>
        <w:keepNext w:val="0"/>
        <w:keepLines w:val="0"/>
        <w:widowControl w:val="0"/>
        <w:numPr>
          <w:ilvl w:val="0"/>
          <w:numId w:val="6"/>
        </w:numPr>
        <w:ind w:left="720" w:hanging="359"/>
        <w:contextualSpacing w:val="1"/>
        <w:rPr>
          <w:u w:val="none"/>
        </w:rPr>
      </w:pPr>
      <w:r w:rsidRPr="00000000" w:rsidR="00000000" w:rsidDel="00000000">
        <w:rPr>
          <w:rtl w:val="0"/>
        </w:rPr>
        <w:t xml:space="preserve">step 4: check MAC tag and send error response if invalid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MAC has no confidentiality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At step 1 it can be seen that the procotol uses the length field before verifying the MAC is valid.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8" w:colFirst="0" w:name="h.9xeiyx60bk9" w:colLast="0"/>
      <w:bookmarkEnd w:id="28"/>
      <w:r w:rsidRPr="00000000" w:rsidR="00000000" w:rsidDel="00000000">
        <w:rPr>
          <w:rtl w:val="0"/>
        </w:rPr>
        <w:t xml:space="preserve">An attack on the encrypted length field (simplified)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Attacker has one cipfertext block c=AES(k,m) and it wants m</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451100" cx="5943600"/>
            <wp:effectExtent t="0" b="0" r="0" l="0"/>
            <wp:docPr id="15" name="image31.png"/>
            <a:graphic>
              <a:graphicData uri="http://schemas.openxmlformats.org/drawingml/2006/picture">
                <pic:pic>
                  <pic:nvPicPr>
                    <pic:cNvPr id="0" name="image31.png"/>
                    <pic:cNvPicPr preferRelativeResize="0"/>
                  </pic:nvPicPr>
                  <pic:blipFill>
                    <a:blip r:embed="rId22"/>
                    <a:srcRect t="0" b="0" r="0" l="0"/>
                    <a:stretch>
                      <a:fillRect/>
                    </a:stretch>
                  </pic:blipFill>
                  <pic:spPr>
                    <a:xfrm>
                      <a:off y="0" x="0"/>
                      <a:ext cy="24511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problem here is:</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1.- non-atomic decrypt</w:t>
      </w:r>
    </w:p>
    <w:p w:rsidP="00000000" w:rsidRPr="00000000" w:rsidR="00000000" w:rsidDel="00000000" w:rsidRDefault="00000000">
      <w:pPr>
        <w:keepNext w:val="0"/>
        <w:keepLines w:val="0"/>
        <w:widowControl w:val="0"/>
        <w:ind w:left="720" w:firstLine="0"/>
        <w:contextualSpacing w:val="0"/>
      </w:pPr>
      <w:r w:rsidRPr="00000000" w:rsidR="00000000" w:rsidDel="00000000">
        <w:rPr>
          <w:rtl w:val="0"/>
        </w:rPr>
        <w:t xml:space="preserve">2.- length field decrypted and used it before it is authenticated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Possible solutions:</w:t>
      </w:r>
    </w:p>
    <w:p w:rsidP="00000000" w:rsidRPr="00000000" w:rsidR="00000000" w:rsidDel="00000000" w:rsidRDefault="00000000">
      <w:pPr>
        <w:keepNext w:val="0"/>
        <w:keepLines w:val="0"/>
        <w:widowControl w:val="0"/>
        <w:numPr>
          <w:ilvl w:val="0"/>
          <w:numId w:val="7"/>
        </w:numPr>
        <w:ind w:left="720" w:hanging="359"/>
        <w:contextualSpacing w:val="1"/>
        <w:rPr>
          <w:u w:val="none"/>
        </w:rPr>
      </w:pPr>
      <w:r w:rsidRPr="00000000" w:rsidR="00000000" w:rsidDel="00000000">
        <w:rPr>
          <w:rtl w:val="0"/>
        </w:rPr>
        <w:t xml:space="preserve">Send the length field unencrypted (but MAC-ed) → for example as TLS does</w:t>
      </w:r>
    </w:p>
    <w:p w:rsidP="00000000" w:rsidRPr="00000000" w:rsidR="00000000" w:rsidDel="00000000" w:rsidRDefault="00000000">
      <w:pPr>
        <w:keepNext w:val="0"/>
        <w:keepLines w:val="0"/>
        <w:widowControl w:val="0"/>
        <w:numPr>
          <w:ilvl w:val="0"/>
          <w:numId w:val="7"/>
        </w:numPr>
        <w:ind w:left="720" w:hanging="359"/>
        <w:contextualSpacing w:val="1"/>
        <w:rPr>
          <w:u w:val="none"/>
        </w:rPr>
      </w:pPr>
      <w:r w:rsidRPr="00000000" w:rsidR="00000000" w:rsidDel="00000000">
        <w:rPr>
          <w:rtl w:val="0"/>
        </w:rPr>
        <w:t xml:space="preserve">Add a MAC of (seq-num, length) right after the len field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Wrong solutions:</w:t>
      </w:r>
    </w:p>
    <w:p w:rsidP="00000000" w:rsidRPr="00000000" w:rsidR="00000000" w:rsidDel="00000000" w:rsidRDefault="00000000">
      <w:pPr>
        <w:keepNext w:val="0"/>
        <w:keepLines w:val="0"/>
        <w:widowControl w:val="0"/>
        <w:numPr>
          <w:ilvl w:val="0"/>
          <w:numId w:val="4"/>
        </w:numPr>
        <w:ind w:left="720" w:hanging="359"/>
        <w:contextualSpacing w:val="1"/>
        <w:rPr>
          <w:u w:val="none"/>
        </w:rPr>
      </w:pPr>
      <w:r w:rsidRPr="00000000" w:rsidR="00000000" w:rsidDel="00000000">
        <w:rPr>
          <w:rtl w:val="0"/>
        </w:rPr>
        <w:t xml:space="preserve">Replace encrypt-and-MAC by encrypt-then-MAC → the problem will still be there, the length will be used before the ciphertext was verified</w:t>
      </w:r>
    </w:p>
    <w:p w:rsidP="00000000" w:rsidRPr="00000000" w:rsidR="00000000" w:rsidDel="00000000" w:rsidRDefault="00000000">
      <w:pPr>
        <w:keepNext w:val="0"/>
        <w:keepLines w:val="0"/>
        <w:widowControl w:val="0"/>
        <w:numPr>
          <w:ilvl w:val="0"/>
          <w:numId w:val="4"/>
        </w:numPr>
        <w:ind w:left="720" w:hanging="359"/>
        <w:contextualSpacing w:val="1"/>
        <w:rPr>
          <w:u w:val="none"/>
        </w:rPr>
      </w:pPr>
      <w:r w:rsidRPr="00000000" w:rsidR="00000000" w:rsidDel="00000000">
        <w:rPr>
          <w:rtl w:val="0"/>
        </w:rPr>
        <w:t xml:space="preserve">Remove the length field and identify packet boundary by verifying the MAC after every received byte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widowControl w:val="0"/>
        <w:contextualSpacing w:val="0"/>
      </w:pPr>
      <w:bookmarkStart w:id="29" w:colFirst="0" w:name="h.jxwavwirkrwg" w:colLast="0"/>
      <w:bookmarkEnd w:id="29"/>
      <w:r w:rsidRPr="00000000" w:rsidR="00000000" w:rsidDel="00000000">
        <w:rPr>
          <w:rtl w:val="0"/>
        </w:rPr>
        <w:t xml:space="preserve">Further reading</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Order of Encryption and Authentication for Protecting Communications, H. Krawczyk, Crypto 2001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Authenticated-Encryption with Associated-Data, P. Rogaway, Proc of CCS 2002</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Password Interception is a SSL/TLS Channel, B. Canvel, A. Hiltgen, S. Vaudenay, M. Vuagnoux, Crypto 2003</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Plaintext Recovery Attacks Against SSH, M. Albrecht, K. Paterson and G. Watson, IEEE S&amp;P 2009</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Problem areas for the IP security protocols, S. Bellovin, Usenix Security 1996</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nsolas"/>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24.png" Type="http://schemas.openxmlformats.org/officeDocument/2006/relationships/image" Id="rId19"/><Relationship Target="media/image15.png" Type="http://schemas.openxmlformats.org/officeDocument/2006/relationships/image" Id="rId18"/><Relationship Target="media/image14.png" Type="http://schemas.openxmlformats.org/officeDocument/2006/relationships/image" Id="rId17"/><Relationship Target="media/image32.png" Type="http://schemas.openxmlformats.org/officeDocument/2006/relationships/image" Id="rId16"/><Relationship Target="media/image23.png" Type="http://schemas.openxmlformats.org/officeDocument/2006/relationships/image" Id="rId15"/><Relationship Target="media/image13.png" Type="http://schemas.openxmlformats.org/officeDocument/2006/relationships/image" Id="rId14"/><Relationship Target="media/image11.png" Type="http://schemas.openxmlformats.org/officeDocument/2006/relationships/image" Id="rId21"/><Relationship Target="fontTable.xml" Type="http://schemas.openxmlformats.org/officeDocument/2006/relationships/fontTable" Id="rId2"/><Relationship Target="media/image16.png" Type="http://schemas.openxmlformats.org/officeDocument/2006/relationships/image" Id="rId12"/><Relationship Target="media/image31.png" Type="http://schemas.openxmlformats.org/officeDocument/2006/relationships/image" Id="rId22"/><Relationship Target="media/image19.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8.png" Type="http://schemas.openxmlformats.org/officeDocument/2006/relationships/image" Id="rId10"/><Relationship Target="numbering.xml" Type="http://schemas.openxmlformats.org/officeDocument/2006/relationships/numbering" Id="rId3"/><Relationship Target="media/image34.png" Type="http://schemas.openxmlformats.org/officeDocument/2006/relationships/image" Id="rId11"/><Relationship Target="media/image12.png" Type="http://schemas.openxmlformats.org/officeDocument/2006/relationships/image" Id="rId20"/><Relationship Target="media/image10.png" Type="http://schemas.openxmlformats.org/officeDocument/2006/relationships/image" Id="rId9"/><Relationship Target="media/image17.png" Type="http://schemas.openxmlformats.org/officeDocument/2006/relationships/image" Id="rId6"/><Relationship Target="media/image33.png" Type="http://schemas.openxmlformats.org/officeDocument/2006/relationships/image" Id="rId5"/><Relationship Target="media/image22.png" Type="http://schemas.openxmlformats.org/officeDocument/2006/relationships/image" Id="rId8"/><Relationship Target="media/image28.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Authenticated Encryption.docx</dc:title>
</cp:coreProperties>
</file>