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0A1D" w14:textId="77777777" w:rsidR="00CA6648" w:rsidRDefault="00CA6648" w:rsidP="00F96E00">
      <w:pPr>
        <w:spacing w:after="0" w:line="360" w:lineRule="auto"/>
        <w:jc w:val="center"/>
        <w:rPr>
          <w:rFonts w:ascii="Bookman Old Style" w:hAnsi="Bookman Old Style"/>
          <w:b/>
          <w:bCs/>
          <w:sz w:val="26"/>
          <w:szCs w:val="26"/>
          <w:lang w:val="en-US"/>
        </w:rPr>
      </w:pPr>
    </w:p>
    <w:p w14:paraId="415D526D" w14:textId="68DCCCA8" w:rsidR="00401072" w:rsidRDefault="0012673D" w:rsidP="00F96E00">
      <w:pPr>
        <w:spacing w:after="0" w:line="360" w:lineRule="auto"/>
        <w:jc w:val="center"/>
        <w:rPr>
          <w:rFonts w:ascii="Bookman Old Style" w:hAnsi="Bookman Old Style"/>
          <w:b/>
          <w:bCs/>
          <w:sz w:val="26"/>
          <w:szCs w:val="26"/>
          <w:lang w:val="en-US"/>
        </w:rPr>
      </w:pPr>
      <w:r w:rsidRPr="00F96E00">
        <w:rPr>
          <w:rFonts w:ascii="Bookman Old Style" w:hAnsi="Bookman Old Style"/>
          <w:b/>
          <w:bCs/>
          <w:sz w:val="26"/>
          <w:szCs w:val="26"/>
          <w:lang w:val="en-US"/>
        </w:rPr>
        <w:t>ABSTRACT</w:t>
      </w:r>
    </w:p>
    <w:p w14:paraId="79A425DD" w14:textId="77777777" w:rsidR="00CA6648" w:rsidRPr="00F96E00" w:rsidRDefault="00CA6648" w:rsidP="00F96E00">
      <w:pPr>
        <w:spacing w:after="0" w:line="360" w:lineRule="auto"/>
        <w:jc w:val="center"/>
        <w:rPr>
          <w:rFonts w:ascii="Bookman Old Style" w:hAnsi="Bookman Old Style"/>
          <w:b/>
          <w:bCs/>
          <w:sz w:val="26"/>
          <w:szCs w:val="26"/>
          <w:lang w:val="en-US"/>
        </w:rPr>
      </w:pPr>
    </w:p>
    <w:p w14:paraId="4AF613AF" w14:textId="6B728718" w:rsidR="0012673D" w:rsidRPr="00F96E00" w:rsidRDefault="0012673D" w:rsidP="00F96E00">
      <w:pPr>
        <w:spacing w:after="0" w:line="360" w:lineRule="auto"/>
        <w:jc w:val="both"/>
        <w:rPr>
          <w:rFonts w:ascii="Bookman Old Style" w:hAnsi="Bookman Old Style"/>
          <w:sz w:val="26"/>
          <w:szCs w:val="26"/>
          <w:lang w:val="en-US"/>
        </w:rPr>
      </w:pPr>
      <w:r w:rsidRPr="00F96E00">
        <w:rPr>
          <w:rFonts w:ascii="Bookman Old Style" w:hAnsi="Bookman Old Style"/>
          <w:b/>
          <w:bCs/>
          <w:sz w:val="26"/>
          <w:szCs w:val="26"/>
          <w:lang w:val="en-US"/>
        </w:rPr>
        <w:tab/>
      </w:r>
      <w:r w:rsidRPr="00F96E00">
        <w:rPr>
          <w:rFonts w:ascii="Bookman Old Style" w:hAnsi="Bookman Old Style"/>
          <w:sz w:val="26"/>
          <w:szCs w:val="26"/>
          <w:lang w:val="en-US"/>
        </w:rPr>
        <w:t>The title of the Main Project is “</w:t>
      </w:r>
      <w:r w:rsidRPr="00F96E00">
        <w:rPr>
          <w:rFonts w:ascii="Bookman Old Style" w:hAnsi="Bookman Old Style"/>
          <w:b/>
          <w:bCs/>
          <w:sz w:val="26"/>
          <w:szCs w:val="26"/>
          <w:lang w:val="en-US"/>
        </w:rPr>
        <w:t>Personal Accounting</w:t>
      </w:r>
      <w:r w:rsidR="00FE304A">
        <w:rPr>
          <w:rFonts w:ascii="Bookman Old Style" w:hAnsi="Bookman Old Style"/>
          <w:b/>
          <w:bCs/>
          <w:sz w:val="26"/>
          <w:szCs w:val="26"/>
          <w:lang w:val="en-US"/>
        </w:rPr>
        <w:t xml:space="preserve"> Application</w:t>
      </w:r>
      <w:r w:rsidRPr="00F96E00">
        <w:rPr>
          <w:rFonts w:ascii="Bookman Old Style" w:hAnsi="Bookman Old Style"/>
          <w:sz w:val="26"/>
          <w:szCs w:val="26"/>
          <w:lang w:val="en-US"/>
        </w:rPr>
        <w:t xml:space="preserve">”. </w:t>
      </w:r>
    </w:p>
    <w:p w14:paraId="29CE75FC" w14:textId="77777777" w:rsidR="007D5E21" w:rsidRDefault="0012673D" w:rsidP="00F96E00">
      <w:pPr>
        <w:spacing w:after="0" w:line="360" w:lineRule="auto"/>
        <w:jc w:val="both"/>
        <w:rPr>
          <w:rFonts w:ascii="Bookman Old Style" w:hAnsi="Bookman Old Style"/>
          <w:sz w:val="26"/>
          <w:szCs w:val="26"/>
          <w:lang w:val="en-US"/>
        </w:rPr>
      </w:pPr>
      <w:r w:rsidRPr="00F96E00">
        <w:rPr>
          <w:rFonts w:ascii="Bookman Old Style" w:hAnsi="Bookman Old Style"/>
          <w:sz w:val="26"/>
          <w:szCs w:val="26"/>
          <w:lang w:val="en-US"/>
        </w:rPr>
        <w:tab/>
        <w:t>It is an Windows application developed with the help of “</w:t>
      </w:r>
      <w:r w:rsidRPr="00F96E00">
        <w:rPr>
          <w:rFonts w:ascii="Bookman Old Style" w:hAnsi="Bookman Old Style"/>
          <w:b/>
          <w:bCs/>
          <w:sz w:val="26"/>
          <w:szCs w:val="26"/>
          <w:lang w:val="en-US"/>
        </w:rPr>
        <w:t>Python</w:t>
      </w:r>
      <w:r w:rsidRPr="00F96E00">
        <w:rPr>
          <w:rFonts w:ascii="Bookman Old Style" w:hAnsi="Bookman Old Style"/>
          <w:sz w:val="26"/>
          <w:szCs w:val="26"/>
          <w:lang w:val="en-US"/>
        </w:rPr>
        <w:t>”. Here we can maintain our</w:t>
      </w:r>
      <w:r w:rsidR="007D5E21">
        <w:rPr>
          <w:rFonts w:ascii="Bookman Old Style" w:hAnsi="Bookman Old Style"/>
          <w:sz w:val="26"/>
          <w:szCs w:val="26"/>
          <w:lang w:val="en-US"/>
        </w:rPr>
        <w:t xml:space="preserve"> </w:t>
      </w:r>
      <w:r w:rsidRPr="00F96E00">
        <w:rPr>
          <w:rFonts w:ascii="Bookman Old Style" w:hAnsi="Bookman Old Style"/>
          <w:sz w:val="26"/>
          <w:szCs w:val="26"/>
          <w:lang w:val="en-US"/>
        </w:rPr>
        <w:t>Accounts day to day, by updating the credits and Debits frequently day to day so that it can calculate the Balance and it will show that result in our desired formats</w:t>
      </w:r>
      <w:r w:rsidR="007D5E21">
        <w:rPr>
          <w:rFonts w:ascii="Bookman Old Style" w:hAnsi="Bookman Old Style"/>
          <w:sz w:val="26"/>
          <w:szCs w:val="26"/>
          <w:lang w:val="en-US"/>
        </w:rPr>
        <w:t>.</w:t>
      </w:r>
    </w:p>
    <w:p w14:paraId="695B9B88" w14:textId="7FA1309B" w:rsidR="007D5E21" w:rsidRDefault="007D5E21"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It is similar to Katha book which is an Android Application there we can maintain our accounts, similarly this is also an application which can be work on our Personal Computers.</w:t>
      </w:r>
    </w:p>
    <w:p w14:paraId="5CFB5FE3" w14:textId="4DA11553" w:rsidR="00310387" w:rsidRPr="005F126A" w:rsidRDefault="00310387" w:rsidP="00310387">
      <w:pPr>
        <w:spacing w:after="0" w:line="360" w:lineRule="auto"/>
        <w:jc w:val="both"/>
        <w:rPr>
          <w:rFonts w:ascii="Consolas" w:eastAsia="Times New Roman" w:hAnsi="Consolas" w:cs="Times New Roman"/>
          <w:color w:val="D4D4D4"/>
          <w:sz w:val="21"/>
          <w:szCs w:val="21"/>
          <w:lang w:eastAsia="en-IN"/>
        </w:rPr>
      </w:pPr>
      <w:r>
        <w:rPr>
          <w:rFonts w:ascii="Bookman Old Style" w:hAnsi="Bookman Old Style"/>
          <w:sz w:val="26"/>
          <w:szCs w:val="26"/>
          <w:lang w:val="en-US"/>
        </w:rPr>
        <w:tab/>
        <w:t xml:space="preserve">Here we can Manage our  all Personal Accounts like one person may contain 3 or 4 Bank accounts then it is hard to maintain all the accounts debit and credit details individual and we cant find the total amount and credits and debits details. To overcome that problem this application will help by entering Debit and credit details to this application while we are free then this application will calculate the total credits and debits etc., and display the Result in predefine </w:t>
      </w:r>
      <w:r w:rsidR="000E3804">
        <w:rPr>
          <w:rFonts w:ascii="Bookman Old Style" w:hAnsi="Bookman Old Style"/>
          <w:sz w:val="26"/>
          <w:szCs w:val="26"/>
          <w:lang w:val="en-US"/>
        </w:rPr>
        <w:t>templets</w:t>
      </w:r>
      <w:r>
        <w:rPr>
          <w:rFonts w:ascii="Bookman Old Style" w:hAnsi="Bookman Old Style"/>
          <w:sz w:val="26"/>
          <w:szCs w:val="26"/>
          <w:lang w:val="en-US"/>
        </w:rPr>
        <w:t xml:space="preserve"> that are in the application.</w:t>
      </w:r>
    </w:p>
    <w:p w14:paraId="52D6B75D" w14:textId="77777777" w:rsidR="007D5E21" w:rsidRDefault="007D5E21"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Here the Key feature is, the data which will be stored in Database will be encoded that will be done with in the code and decoding will be also implemented the code it self.</w:t>
      </w:r>
    </w:p>
    <w:p w14:paraId="5DAF259D" w14:textId="12A34D33" w:rsidR="007D5E21" w:rsidRDefault="007D5E21" w:rsidP="00FE304A">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 xml:space="preserve">The </w:t>
      </w:r>
      <w:r w:rsidR="00FE304A">
        <w:rPr>
          <w:rFonts w:ascii="Bookman Old Style" w:hAnsi="Bookman Old Style"/>
          <w:sz w:val="26"/>
          <w:szCs w:val="26"/>
          <w:lang w:val="en-US"/>
        </w:rPr>
        <w:t xml:space="preserve">Graphic </w:t>
      </w:r>
      <w:r>
        <w:rPr>
          <w:rFonts w:ascii="Bookman Old Style" w:hAnsi="Bookman Old Style"/>
          <w:sz w:val="26"/>
          <w:szCs w:val="26"/>
          <w:lang w:val="en-US"/>
        </w:rPr>
        <w:t xml:space="preserve">User Interface Part will design with the help </w:t>
      </w:r>
      <w:r w:rsidR="00FE304A">
        <w:rPr>
          <w:rFonts w:ascii="Bookman Old Style" w:hAnsi="Bookman Old Style"/>
          <w:sz w:val="26"/>
          <w:szCs w:val="26"/>
          <w:lang w:val="en-US"/>
        </w:rPr>
        <w:t>“</w:t>
      </w:r>
      <w:r w:rsidRPr="00310387">
        <w:rPr>
          <w:rFonts w:ascii="Bookman Old Style" w:hAnsi="Bookman Old Style"/>
          <w:b/>
          <w:bCs/>
          <w:sz w:val="26"/>
          <w:szCs w:val="26"/>
          <w:lang w:val="en-US"/>
        </w:rPr>
        <w:t>Tkinter</w:t>
      </w:r>
      <w:r w:rsidR="00FE304A">
        <w:rPr>
          <w:rFonts w:ascii="Bookman Old Style" w:hAnsi="Bookman Old Style"/>
          <w:sz w:val="26"/>
          <w:szCs w:val="26"/>
          <w:lang w:val="en-US"/>
        </w:rPr>
        <w:t>”</w:t>
      </w:r>
      <w:r>
        <w:rPr>
          <w:rFonts w:ascii="Bookman Old Style" w:hAnsi="Bookman Old Style"/>
          <w:sz w:val="26"/>
          <w:szCs w:val="26"/>
          <w:lang w:val="en-US"/>
        </w:rPr>
        <w:t xml:space="preserve"> which is </w:t>
      </w:r>
      <w:r w:rsidR="00FE304A">
        <w:rPr>
          <w:rFonts w:ascii="Bookman Old Style" w:hAnsi="Bookman Old Style"/>
          <w:sz w:val="26"/>
          <w:szCs w:val="26"/>
          <w:lang w:val="en-US"/>
        </w:rPr>
        <w:t xml:space="preserve">One of the Library of </w:t>
      </w:r>
      <w:r>
        <w:rPr>
          <w:rFonts w:ascii="Bookman Old Style" w:hAnsi="Bookman Old Style"/>
          <w:sz w:val="26"/>
          <w:szCs w:val="26"/>
          <w:lang w:val="en-US"/>
        </w:rPr>
        <w:t>Python</w:t>
      </w:r>
      <w:r w:rsidR="00FE304A">
        <w:rPr>
          <w:rFonts w:ascii="Bookman Old Style" w:hAnsi="Bookman Old Style"/>
          <w:sz w:val="26"/>
          <w:szCs w:val="26"/>
          <w:lang w:val="en-US"/>
        </w:rPr>
        <w:t>.</w:t>
      </w:r>
    </w:p>
    <w:p w14:paraId="6BD179BB" w14:textId="3BCAB975" w:rsidR="005F126A" w:rsidRDefault="00FE304A"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tab/>
        <w:t>‘</w:t>
      </w:r>
      <w:r w:rsidRPr="00310387">
        <w:rPr>
          <w:rFonts w:ascii="Bookman Old Style" w:hAnsi="Bookman Old Style"/>
          <w:b/>
          <w:bCs/>
          <w:sz w:val="26"/>
          <w:szCs w:val="26"/>
          <w:lang w:val="en-US"/>
        </w:rPr>
        <w:t>MySQL Database</w:t>
      </w:r>
      <w:r>
        <w:rPr>
          <w:rFonts w:ascii="Bookman Old Style" w:hAnsi="Bookman Old Style"/>
          <w:sz w:val="26"/>
          <w:szCs w:val="26"/>
          <w:lang w:val="en-US"/>
        </w:rPr>
        <w:t>’ is used to store the daily data like Credit details and Debits details of the User.</w:t>
      </w:r>
      <w:r w:rsidR="005F126A">
        <w:rPr>
          <w:rFonts w:ascii="Bookman Old Style" w:hAnsi="Bookman Old Style"/>
          <w:sz w:val="26"/>
          <w:szCs w:val="26"/>
          <w:lang w:val="en-US"/>
        </w:rPr>
        <w:t xml:space="preserve"> Multiple Users can access this Application from same system with data security it means one user can’t access the other user detail data.</w:t>
      </w:r>
    </w:p>
    <w:p w14:paraId="6B3989DB" w14:textId="2245754B" w:rsidR="005F126A" w:rsidRDefault="005F126A" w:rsidP="00F96E00">
      <w:pPr>
        <w:spacing w:after="0" w:line="360" w:lineRule="auto"/>
        <w:jc w:val="both"/>
        <w:rPr>
          <w:rFonts w:ascii="Bookman Old Style" w:hAnsi="Bookman Old Style"/>
          <w:sz w:val="26"/>
          <w:szCs w:val="26"/>
          <w:lang w:val="en-US"/>
        </w:rPr>
      </w:pPr>
      <w:r>
        <w:rPr>
          <w:rFonts w:ascii="Bookman Old Style" w:hAnsi="Bookman Old Style"/>
          <w:sz w:val="26"/>
          <w:szCs w:val="26"/>
          <w:lang w:val="en-US"/>
        </w:rPr>
        <w:lastRenderedPageBreak/>
        <w:tab/>
        <w:t xml:space="preserve">Here some predefine </w:t>
      </w:r>
      <w:r w:rsidR="000E3804">
        <w:rPr>
          <w:rFonts w:ascii="Bookman Old Style" w:hAnsi="Bookman Old Style"/>
          <w:sz w:val="26"/>
          <w:szCs w:val="26"/>
          <w:lang w:val="en-US"/>
        </w:rPr>
        <w:t>templets</w:t>
      </w:r>
      <w:r>
        <w:rPr>
          <w:rFonts w:ascii="Bookman Old Style" w:hAnsi="Bookman Old Style"/>
          <w:sz w:val="26"/>
          <w:szCs w:val="26"/>
          <w:lang w:val="en-US"/>
        </w:rPr>
        <w:t xml:space="preserve"> are there to see the data like</w:t>
      </w:r>
      <w:r w:rsidR="00100878">
        <w:rPr>
          <w:rFonts w:ascii="Bookman Old Style" w:hAnsi="Bookman Old Style"/>
          <w:sz w:val="26"/>
          <w:szCs w:val="26"/>
          <w:lang w:val="en-US"/>
        </w:rPr>
        <w:t>,</w:t>
      </w:r>
      <w:r>
        <w:rPr>
          <w:rFonts w:ascii="Bookman Old Style" w:hAnsi="Bookman Old Style"/>
          <w:sz w:val="26"/>
          <w:szCs w:val="26"/>
          <w:lang w:val="en-US"/>
        </w:rPr>
        <w:t xml:space="preserve"> we can see the Total Balance and Total Credits, Total Debits with in certain Periods</w:t>
      </w:r>
      <w:r w:rsidR="00100878">
        <w:rPr>
          <w:rFonts w:ascii="Bookman Old Style" w:hAnsi="Bookman Old Style"/>
          <w:sz w:val="26"/>
          <w:szCs w:val="26"/>
          <w:lang w:val="en-US"/>
        </w:rPr>
        <w:t>(Starting Date to End Date)</w:t>
      </w:r>
      <w:r>
        <w:rPr>
          <w:rFonts w:ascii="Bookman Old Style" w:hAnsi="Bookman Old Style"/>
          <w:sz w:val="26"/>
          <w:szCs w:val="26"/>
          <w:lang w:val="en-US"/>
        </w:rPr>
        <w:t>, Converting the Data into Excel sheet, Individual Date Invoice/Accounting Details, etc.</w:t>
      </w:r>
    </w:p>
    <w:p w14:paraId="67E15B84" w14:textId="531C1333" w:rsidR="00310387" w:rsidRDefault="00310387" w:rsidP="00622817">
      <w:pPr>
        <w:spacing w:after="0" w:line="360" w:lineRule="auto"/>
        <w:ind w:left="360"/>
        <w:jc w:val="both"/>
        <w:rPr>
          <w:rFonts w:ascii="Bookman Old Style" w:hAnsi="Bookman Old Style"/>
          <w:b/>
          <w:bCs/>
          <w:sz w:val="26"/>
          <w:szCs w:val="26"/>
          <w:lang w:val="en-US"/>
        </w:rPr>
      </w:pPr>
      <w:r>
        <w:rPr>
          <w:rFonts w:ascii="Bookman Old Style" w:hAnsi="Bookman Old Style"/>
          <w:b/>
          <w:bCs/>
          <w:sz w:val="26"/>
          <w:szCs w:val="26"/>
          <w:lang w:val="en-US"/>
        </w:rPr>
        <w:t>Requirements:-</w:t>
      </w:r>
    </w:p>
    <w:p w14:paraId="605C4975" w14:textId="2E005145" w:rsidR="00310387" w:rsidRDefault="00310387" w:rsidP="00622817">
      <w:pPr>
        <w:pStyle w:val="ListParagraph"/>
        <w:numPr>
          <w:ilvl w:val="0"/>
          <w:numId w:val="2"/>
        </w:numPr>
        <w:spacing w:after="0" w:line="360" w:lineRule="auto"/>
        <w:ind w:left="1080"/>
        <w:jc w:val="both"/>
        <w:rPr>
          <w:rFonts w:ascii="Bookman Old Style" w:hAnsi="Bookman Old Style"/>
          <w:sz w:val="26"/>
          <w:szCs w:val="26"/>
          <w:lang w:val="en-US"/>
        </w:rPr>
      </w:pPr>
      <w:r>
        <w:rPr>
          <w:rFonts w:ascii="Bookman Old Style" w:hAnsi="Bookman Old Style"/>
          <w:sz w:val="26"/>
          <w:szCs w:val="26"/>
          <w:lang w:val="en-US"/>
        </w:rPr>
        <w:t>Windows 7/8/9/10/11</w:t>
      </w:r>
    </w:p>
    <w:p w14:paraId="238C879A" w14:textId="416E2AAA" w:rsidR="00310387" w:rsidRDefault="00310387" w:rsidP="00622817">
      <w:pPr>
        <w:spacing w:after="0" w:line="360" w:lineRule="auto"/>
        <w:ind w:left="360"/>
        <w:jc w:val="both"/>
        <w:rPr>
          <w:rFonts w:ascii="Bookman Old Style" w:hAnsi="Bookman Old Style"/>
          <w:b/>
          <w:bCs/>
          <w:sz w:val="26"/>
          <w:szCs w:val="26"/>
          <w:lang w:val="en-US"/>
        </w:rPr>
      </w:pPr>
      <w:r>
        <w:rPr>
          <w:rFonts w:ascii="Bookman Old Style" w:hAnsi="Bookman Old Style"/>
          <w:b/>
          <w:bCs/>
          <w:sz w:val="26"/>
          <w:szCs w:val="26"/>
          <w:lang w:val="en-US"/>
        </w:rPr>
        <w:t>Developing Tools:-</w:t>
      </w:r>
    </w:p>
    <w:p w14:paraId="3A6792AD" w14:textId="5D17EFB8" w:rsidR="00310387" w:rsidRP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sz w:val="26"/>
          <w:szCs w:val="26"/>
          <w:lang w:val="en-US"/>
        </w:rPr>
        <w:t>Python</w:t>
      </w:r>
    </w:p>
    <w:p w14:paraId="05110A8A" w14:textId="0FD4FBB5" w:rsidR="00310387" w:rsidRP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sz w:val="26"/>
          <w:szCs w:val="26"/>
          <w:lang w:val="en-US"/>
        </w:rPr>
        <w:t>MySQL Database</w:t>
      </w:r>
    </w:p>
    <w:p w14:paraId="317483A1" w14:textId="6272FEA4" w:rsidR="00310387" w:rsidRDefault="00310387" w:rsidP="00622817">
      <w:pPr>
        <w:pStyle w:val="ListParagraph"/>
        <w:numPr>
          <w:ilvl w:val="0"/>
          <w:numId w:val="2"/>
        </w:numPr>
        <w:spacing w:after="0" w:line="360" w:lineRule="auto"/>
        <w:ind w:left="1080"/>
        <w:jc w:val="both"/>
        <w:rPr>
          <w:rFonts w:ascii="Bookman Old Style" w:hAnsi="Bookman Old Style"/>
          <w:b/>
          <w:bCs/>
          <w:sz w:val="26"/>
          <w:szCs w:val="26"/>
          <w:lang w:val="en-US"/>
        </w:rPr>
      </w:pPr>
      <w:r>
        <w:rPr>
          <w:rFonts w:ascii="Bookman Old Style" w:hAnsi="Bookman Old Style"/>
          <w:b/>
          <w:bCs/>
          <w:sz w:val="26"/>
          <w:szCs w:val="26"/>
          <w:lang w:val="en-US"/>
        </w:rPr>
        <w:t>Packages</w:t>
      </w:r>
    </w:p>
    <w:p w14:paraId="709FD6C8" w14:textId="4F6BAEB5" w:rsidR="00310387" w:rsidRPr="00B977EC" w:rsidRDefault="00310387" w:rsidP="00622817">
      <w:pPr>
        <w:pStyle w:val="ListParagraph"/>
        <w:numPr>
          <w:ilvl w:val="1"/>
          <w:numId w:val="2"/>
        </w:numPr>
        <w:spacing w:after="0" w:line="360" w:lineRule="auto"/>
        <w:ind w:left="1800"/>
        <w:jc w:val="both"/>
        <w:rPr>
          <w:rFonts w:ascii="Bookman Old Style" w:hAnsi="Bookman Old Style"/>
          <w:b/>
          <w:bCs/>
          <w:sz w:val="26"/>
          <w:szCs w:val="26"/>
          <w:lang w:val="en-US"/>
        </w:rPr>
      </w:pPr>
      <w:r>
        <w:rPr>
          <w:rFonts w:ascii="Bookman Old Style" w:hAnsi="Bookman Old Style"/>
          <w:sz w:val="26"/>
          <w:szCs w:val="26"/>
          <w:lang w:val="en-US"/>
        </w:rPr>
        <w:t>T</w:t>
      </w:r>
      <w:r w:rsidR="009578A9">
        <w:rPr>
          <w:rFonts w:ascii="Bookman Old Style" w:hAnsi="Bookman Old Style"/>
          <w:sz w:val="26"/>
          <w:szCs w:val="26"/>
          <w:lang w:val="en-US"/>
        </w:rPr>
        <w:t>kinter (Available in Python Library)</w:t>
      </w:r>
    </w:p>
    <w:p w14:paraId="711A3B9E" w14:textId="5E57654C" w:rsidR="00B977EC" w:rsidRDefault="00B977EC" w:rsidP="00B977EC">
      <w:pPr>
        <w:spacing w:after="0" w:line="360" w:lineRule="auto"/>
        <w:jc w:val="both"/>
        <w:rPr>
          <w:rFonts w:ascii="Bookman Old Style" w:hAnsi="Bookman Old Style"/>
          <w:b/>
          <w:bCs/>
          <w:sz w:val="26"/>
          <w:szCs w:val="26"/>
          <w:lang w:val="en-US"/>
        </w:rPr>
      </w:pPr>
    </w:p>
    <w:p w14:paraId="59D5F0D8" w14:textId="7F857F4F" w:rsidR="00B977EC" w:rsidRDefault="00B977EC" w:rsidP="00B977EC">
      <w:pPr>
        <w:spacing w:after="0" w:line="360" w:lineRule="auto"/>
        <w:jc w:val="both"/>
        <w:rPr>
          <w:rFonts w:ascii="Bookman Old Style" w:hAnsi="Bookman Old Style"/>
          <w:b/>
          <w:bCs/>
          <w:sz w:val="26"/>
          <w:szCs w:val="26"/>
          <w:lang w:val="en-US"/>
        </w:rPr>
      </w:pPr>
    </w:p>
    <w:p w14:paraId="3F71E8AB" w14:textId="0FF7C26A" w:rsidR="00B977EC" w:rsidRDefault="00B977EC" w:rsidP="00B977EC">
      <w:pPr>
        <w:spacing w:after="0" w:line="360" w:lineRule="auto"/>
        <w:jc w:val="both"/>
        <w:rPr>
          <w:rFonts w:ascii="Bookman Old Style" w:hAnsi="Bookman Old Style"/>
          <w:b/>
          <w:bCs/>
          <w:sz w:val="26"/>
          <w:szCs w:val="26"/>
          <w:lang w:val="en-US"/>
        </w:rPr>
      </w:pPr>
    </w:p>
    <w:p w14:paraId="2EEA0B44" w14:textId="63BEF05D" w:rsidR="00B977EC" w:rsidRDefault="00B977EC" w:rsidP="00B977EC">
      <w:pPr>
        <w:spacing w:after="0" w:line="360" w:lineRule="auto"/>
        <w:jc w:val="both"/>
        <w:rPr>
          <w:rFonts w:ascii="Bookman Old Style" w:hAnsi="Bookman Old Style"/>
          <w:b/>
          <w:bCs/>
          <w:sz w:val="26"/>
          <w:szCs w:val="26"/>
          <w:lang w:val="en-US"/>
        </w:rPr>
      </w:pPr>
    </w:p>
    <w:p w14:paraId="2F18169F" w14:textId="43CD25CF" w:rsidR="00B977EC" w:rsidRDefault="00B977EC" w:rsidP="00B977EC">
      <w:pPr>
        <w:spacing w:after="0" w:line="360" w:lineRule="auto"/>
        <w:jc w:val="both"/>
        <w:rPr>
          <w:rFonts w:ascii="Bookman Old Style" w:hAnsi="Bookman Old Style"/>
          <w:b/>
          <w:bCs/>
          <w:sz w:val="26"/>
          <w:szCs w:val="26"/>
          <w:lang w:val="en-US"/>
        </w:rPr>
      </w:pPr>
      <w:r>
        <w:rPr>
          <w:rFonts w:ascii="Bookman Old Style" w:hAnsi="Bookman Old Style"/>
          <w:b/>
          <w:bCs/>
          <w:sz w:val="26"/>
          <w:szCs w:val="26"/>
          <w:lang w:val="en-US"/>
        </w:rPr>
        <w:t>Done By</w:t>
      </w:r>
    </w:p>
    <w:p w14:paraId="30305F48" w14:textId="4F630CBC" w:rsidR="00B977EC" w:rsidRDefault="00B977EC" w:rsidP="00B977EC">
      <w:pPr>
        <w:spacing w:after="0" w:line="360" w:lineRule="auto"/>
        <w:jc w:val="both"/>
        <w:rPr>
          <w:rFonts w:ascii="Bookman Old Style" w:hAnsi="Bookman Old Style"/>
          <w:sz w:val="26"/>
          <w:szCs w:val="26"/>
          <w:lang w:val="en-US"/>
        </w:rPr>
      </w:pPr>
      <w:r>
        <w:rPr>
          <w:rFonts w:ascii="Bookman Old Style" w:hAnsi="Bookman Old Style"/>
          <w:sz w:val="26"/>
          <w:szCs w:val="26"/>
          <w:lang w:val="en-US"/>
        </w:rPr>
        <w:t>M. Ram Sai Santhosh Kumar</w:t>
      </w:r>
    </w:p>
    <w:p w14:paraId="25EC5A0C" w14:textId="48E974ED" w:rsidR="00B977EC" w:rsidRPr="00B977EC" w:rsidRDefault="00B977EC" w:rsidP="00B977EC">
      <w:pPr>
        <w:spacing w:after="0" w:line="360" w:lineRule="auto"/>
        <w:jc w:val="both"/>
        <w:rPr>
          <w:rFonts w:ascii="Bookman Old Style" w:hAnsi="Bookman Old Style"/>
          <w:sz w:val="26"/>
          <w:szCs w:val="26"/>
          <w:lang w:val="en-US"/>
        </w:rPr>
      </w:pPr>
      <w:r>
        <w:rPr>
          <w:rFonts w:ascii="Bookman Old Style" w:hAnsi="Bookman Old Style"/>
          <w:sz w:val="26"/>
          <w:szCs w:val="26"/>
          <w:lang w:val="en-US"/>
        </w:rPr>
        <w:t>Hall Ticket No.:- 101019862004</w:t>
      </w:r>
    </w:p>
    <w:sectPr w:rsidR="00B977EC" w:rsidRPr="00B97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138A"/>
    <w:multiLevelType w:val="hybridMultilevel"/>
    <w:tmpl w:val="7BF26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F4DAB"/>
    <w:multiLevelType w:val="hybridMultilevel"/>
    <w:tmpl w:val="64E4F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01"/>
    <w:rsid w:val="000E3804"/>
    <w:rsid w:val="00100878"/>
    <w:rsid w:val="0012673D"/>
    <w:rsid w:val="002F3101"/>
    <w:rsid w:val="00310387"/>
    <w:rsid w:val="00401072"/>
    <w:rsid w:val="005F126A"/>
    <w:rsid w:val="00622817"/>
    <w:rsid w:val="007D5E21"/>
    <w:rsid w:val="009578A9"/>
    <w:rsid w:val="00B977EC"/>
    <w:rsid w:val="00CA6648"/>
    <w:rsid w:val="00F96E00"/>
    <w:rsid w:val="00FE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FAE1"/>
  <w15:chartTrackingRefBased/>
  <w15:docId w15:val="{E52AB8E7-59A4-4B9F-863B-92A049FD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175">
      <w:bodyDiv w:val="1"/>
      <w:marLeft w:val="0"/>
      <w:marRight w:val="0"/>
      <w:marTop w:val="0"/>
      <w:marBottom w:val="0"/>
      <w:divBdr>
        <w:top w:val="none" w:sz="0" w:space="0" w:color="auto"/>
        <w:left w:val="none" w:sz="0" w:space="0" w:color="auto"/>
        <w:bottom w:val="none" w:sz="0" w:space="0" w:color="auto"/>
        <w:right w:val="none" w:sz="0" w:space="0" w:color="auto"/>
      </w:divBdr>
      <w:divsChild>
        <w:div w:id="1475103800">
          <w:marLeft w:val="0"/>
          <w:marRight w:val="0"/>
          <w:marTop w:val="0"/>
          <w:marBottom w:val="0"/>
          <w:divBdr>
            <w:top w:val="none" w:sz="0" w:space="0" w:color="auto"/>
            <w:left w:val="none" w:sz="0" w:space="0" w:color="auto"/>
            <w:bottom w:val="none" w:sz="0" w:space="0" w:color="auto"/>
            <w:right w:val="none" w:sz="0" w:space="0" w:color="auto"/>
          </w:divBdr>
          <w:divsChild>
            <w:div w:id="7942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080">
      <w:bodyDiv w:val="1"/>
      <w:marLeft w:val="0"/>
      <w:marRight w:val="0"/>
      <w:marTop w:val="0"/>
      <w:marBottom w:val="0"/>
      <w:divBdr>
        <w:top w:val="none" w:sz="0" w:space="0" w:color="auto"/>
        <w:left w:val="none" w:sz="0" w:space="0" w:color="auto"/>
        <w:bottom w:val="none" w:sz="0" w:space="0" w:color="auto"/>
        <w:right w:val="none" w:sz="0" w:space="0" w:color="auto"/>
      </w:divBdr>
      <w:divsChild>
        <w:div w:id="108859105">
          <w:marLeft w:val="0"/>
          <w:marRight w:val="0"/>
          <w:marTop w:val="0"/>
          <w:marBottom w:val="0"/>
          <w:divBdr>
            <w:top w:val="none" w:sz="0" w:space="0" w:color="auto"/>
            <w:left w:val="none" w:sz="0" w:space="0" w:color="auto"/>
            <w:bottom w:val="none" w:sz="0" w:space="0" w:color="auto"/>
            <w:right w:val="none" w:sz="0" w:space="0" w:color="auto"/>
          </w:divBdr>
          <w:divsChild>
            <w:div w:id="1649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465">
      <w:bodyDiv w:val="1"/>
      <w:marLeft w:val="0"/>
      <w:marRight w:val="0"/>
      <w:marTop w:val="0"/>
      <w:marBottom w:val="0"/>
      <w:divBdr>
        <w:top w:val="none" w:sz="0" w:space="0" w:color="auto"/>
        <w:left w:val="none" w:sz="0" w:space="0" w:color="auto"/>
        <w:bottom w:val="none" w:sz="0" w:space="0" w:color="auto"/>
        <w:right w:val="none" w:sz="0" w:space="0" w:color="auto"/>
      </w:divBdr>
      <w:divsChild>
        <w:div w:id="436752749">
          <w:marLeft w:val="0"/>
          <w:marRight w:val="0"/>
          <w:marTop w:val="0"/>
          <w:marBottom w:val="0"/>
          <w:divBdr>
            <w:top w:val="none" w:sz="0" w:space="0" w:color="auto"/>
            <w:left w:val="none" w:sz="0" w:space="0" w:color="auto"/>
            <w:bottom w:val="none" w:sz="0" w:space="0" w:color="auto"/>
            <w:right w:val="none" w:sz="0" w:space="0" w:color="auto"/>
          </w:divBdr>
          <w:divsChild>
            <w:div w:id="5615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mallem ram sai santhosh kumar</dc:creator>
  <cp:keywords/>
  <dc:description/>
  <cp:lastModifiedBy>mallem ram sai santhosh kumar</cp:lastModifiedBy>
  <cp:revision>8</cp:revision>
  <dcterms:created xsi:type="dcterms:W3CDTF">2022-03-17T11:26:00Z</dcterms:created>
  <dcterms:modified xsi:type="dcterms:W3CDTF">2022-03-28T05:08:00Z</dcterms:modified>
</cp:coreProperties>
</file>