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ED27" w14:textId="77777777" w:rsidR="00563E9D" w:rsidRPr="00497CB8" w:rsidRDefault="00497CB8" w:rsidP="00497CB8">
      <w:pPr>
        <w:spacing w:line="360" w:lineRule="auto"/>
        <w:ind w:firstLine="0"/>
        <w:jc w:val="center"/>
        <w:rPr>
          <w:b/>
          <w:sz w:val="24"/>
          <w:szCs w:val="24"/>
        </w:rPr>
      </w:pPr>
      <w:r>
        <w:rPr>
          <w:rFonts w:ascii="Verdana" w:eastAsia="Verdana" w:hAnsi="Verdana" w:cs="Verdana"/>
          <w:b/>
          <w:noProof/>
          <w:sz w:val="30"/>
          <w:szCs w:val="30"/>
          <w:vertAlign w:val="subscript"/>
        </w:rPr>
        <w:drawing>
          <wp:anchor distT="0" distB="0" distL="114300" distR="114300" simplePos="0" relativeHeight="251658240" behindDoc="0" locked="0" layoutInCell="1" allowOverlap="1" wp14:anchorId="49348F2A" wp14:editId="00650944">
            <wp:simplePos x="0" y="0"/>
            <wp:positionH relativeFrom="column">
              <wp:posOffset>407035</wp:posOffset>
            </wp:positionH>
            <wp:positionV relativeFrom="paragraph">
              <wp:posOffset>511506</wp:posOffset>
            </wp:positionV>
            <wp:extent cx="2065020" cy="223520"/>
            <wp:effectExtent l="0" t="0" r="0" b="5080"/>
            <wp:wrapNone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7CB8">
        <w:rPr>
          <w:b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07AB282" w14:textId="77777777" w:rsidR="00497CB8" w:rsidRDefault="00497CB8" w:rsidP="00497CB8">
      <w:pPr>
        <w:spacing w:line="360" w:lineRule="auto"/>
        <w:ind w:left="3540" w:firstLine="288"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3F212DD3" wp14:editId="76E7D35D">
                <wp:simplePos x="0" y="0"/>
                <wp:positionH relativeFrom="column">
                  <wp:posOffset>0</wp:posOffset>
                </wp:positionH>
                <wp:positionV relativeFrom="paragraph">
                  <wp:posOffset>390997</wp:posOffset>
                </wp:positionV>
                <wp:extent cx="6131560" cy="35560"/>
                <wp:effectExtent l="0" t="0" r="2540" b="2540"/>
                <wp:wrapTopAndBottom distT="0" dist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560" cy="35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66CA4" w14:textId="77777777" w:rsidR="00497CB8" w:rsidRDefault="00497CB8" w:rsidP="00497CB8">
                            <w:pPr>
                              <w:ind w:firstLine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12DD3" id="Прямоугольник 3" o:spid="_x0000_s1026" style="position:absolute;left:0;text-align:left;margin-left:0;margin-top:30.8pt;width:482.8pt;height:2.8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" fillcolor="black" stroked="f">
                <v:textbox inset="2.53958mm,2.53958mm,2.53958mm,2.53958mm">
                  <w:txbxContent>
                    <w:p w14:paraId="35766CA4" w14:textId="77777777" w:rsidR="00497CB8" w:rsidRDefault="00497CB8" w:rsidP="00497CB8">
                      <w:pPr>
                        <w:ind w:firstLine="0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497CB8">
        <w:rPr>
          <w:b/>
          <w:sz w:val="24"/>
          <w:szCs w:val="24"/>
        </w:rPr>
        <w:t>УЧЕБНЫЙ ЦЕНТР ОБЩЕЙ ФИЗИКИ ФТФ</w:t>
      </w:r>
    </w:p>
    <w:p w14:paraId="4E1EE7B0" w14:textId="77777777" w:rsidR="00497CB8" w:rsidRDefault="00497CB8" w:rsidP="00497CB8">
      <w:pPr>
        <w:spacing w:line="360" w:lineRule="auto"/>
        <w:ind w:firstLine="0"/>
        <w:jc w:val="left"/>
        <w:rPr>
          <w:szCs w:val="28"/>
        </w:rPr>
      </w:pPr>
    </w:p>
    <w:p w14:paraId="12AB2933" w14:textId="5059FD0A" w:rsidR="00497CB8" w:rsidRPr="00497CB8" w:rsidRDefault="00497CB8" w:rsidP="00497CB8">
      <w:pPr>
        <w:spacing w:line="360" w:lineRule="auto"/>
        <w:ind w:firstLine="0"/>
        <w:jc w:val="left"/>
        <w:rPr>
          <w:szCs w:val="28"/>
        </w:rPr>
      </w:pPr>
      <w:r w:rsidRPr="00497CB8">
        <w:rPr>
          <w:szCs w:val="28"/>
        </w:rPr>
        <w:t>Группа</w:t>
      </w:r>
      <w:r w:rsidR="002F6ACF">
        <w:rPr>
          <w:szCs w:val="28"/>
        </w:rPr>
        <w:t>:</w:t>
      </w:r>
      <w:r w:rsidRPr="00497CB8">
        <w:rPr>
          <w:szCs w:val="28"/>
        </w:rPr>
        <w:t xml:space="preserve"> </w:t>
      </w:r>
      <w:r w:rsidRPr="00497CB8">
        <w:rPr>
          <w:szCs w:val="28"/>
          <w:lang w:val="en-US"/>
        </w:rPr>
        <w:t>M</w:t>
      </w:r>
      <w:r w:rsidRPr="00497CB8">
        <w:rPr>
          <w:szCs w:val="28"/>
        </w:rPr>
        <w:t>3204</w:t>
      </w:r>
    </w:p>
    <w:p w14:paraId="4B585056" w14:textId="38E7F441" w:rsidR="00497CB8" w:rsidRDefault="00497CB8" w:rsidP="00497CB8">
      <w:pPr>
        <w:spacing w:line="360" w:lineRule="auto"/>
        <w:ind w:firstLine="0"/>
        <w:jc w:val="left"/>
        <w:rPr>
          <w:szCs w:val="28"/>
        </w:rPr>
      </w:pPr>
      <w:r w:rsidRPr="00497CB8">
        <w:rPr>
          <w:szCs w:val="28"/>
        </w:rPr>
        <w:t>Работ</w:t>
      </w:r>
      <w:r w:rsidR="007B250B">
        <w:rPr>
          <w:szCs w:val="28"/>
        </w:rPr>
        <w:t>у</w:t>
      </w:r>
      <w:r w:rsidRPr="00497CB8">
        <w:rPr>
          <w:szCs w:val="28"/>
        </w:rPr>
        <w:t xml:space="preserve"> выпол</w:t>
      </w:r>
      <w:r w:rsidR="002F6ACF">
        <w:rPr>
          <w:szCs w:val="28"/>
        </w:rPr>
        <w:t>н</w:t>
      </w:r>
      <w:r w:rsidR="00C4149C">
        <w:rPr>
          <w:szCs w:val="28"/>
        </w:rPr>
        <w:t>или</w:t>
      </w:r>
      <w:r w:rsidRPr="00497CB8">
        <w:rPr>
          <w:szCs w:val="28"/>
        </w:rPr>
        <w:t>: Алёхова Мария</w:t>
      </w:r>
      <w:r w:rsidR="002F6ACF">
        <w:rPr>
          <w:szCs w:val="28"/>
        </w:rPr>
        <w:t>, Решетникова Анна</w:t>
      </w:r>
    </w:p>
    <w:p w14:paraId="7E8D7DE0" w14:textId="48CF6F1F" w:rsidR="00C4149C" w:rsidRDefault="00C4149C" w:rsidP="00497CB8">
      <w:pPr>
        <w:spacing w:line="360" w:lineRule="auto"/>
        <w:ind w:firstLine="0"/>
        <w:jc w:val="left"/>
        <w:rPr>
          <w:szCs w:val="28"/>
        </w:rPr>
      </w:pPr>
      <w:r>
        <w:rPr>
          <w:szCs w:val="28"/>
        </w:rPr>
        <w:t xml:space="preserve">Преподаватель: Виктор </w:t>
      </w:r>
      <w:proofErr w:type="spellStart"/>
      <w:r>
        <w:rPr>
          <w:szCs w:val="28"/>
        </w:rPr>
        <w:t>Лабунцов</w:t>
      </w:r>
      <w:proofErr w:type="spellEnd"/>
    </w:p>
    <w:p w14:paraId="160EBFAC" w14:textId="77777777" w:rsidR="00497CB8" w:rsidRDefault="00497CB8" w:rsidP="00497CB8">
      <w:pPr>
        <w:ind w:firstLine="0"/>
        <w:jc w:val="left"/>
        <w:rPr>
          <w:szCs w:val="28"/>
        </w:rPr>
      </w:pPr>
    </w:p>
    <w:p w14:paraId="4EDBE773" w14:textId="77777777" w:rsidR="00497CB8" w:rsidRDefault="00497CB8" w:rsidP="00497CB8">
      <w:pPr>
        <w:ind w:firstLine="0"/>
        <w:jc w:val="left"/>
        <w:rPr>
          <w:szCs w:val="28"/>
        </w:rPr>
      </w:pPr>
    </w:p>
    <w:p w14:paraId="654B08EE" w14:textId="77777777" w:rsidR="00497CB8" w:rsidRPr="00497CB8" w:rsidRDefault="00497CB8" w:rsidP="00497CB8">
      <w:pPr>
        <w:ind w:firstLine="0"/>
        <w:jc w:val="center"/>
        <w:rPr>
          <w:b/>
          <w:sz w:val="44"/>
          <w:szCs w:val="44"/>
        </w:rPr>
      </w:pPr>
      <w:r w:rsidRPr="00497CB8">
        <w:rPr>
          <w:b/>
          <w:sz w:val="44"/>
          <w:szCs w:val="44"/>
        </w:rPr>
        <w:t>Рабочий протокол и отчет</w:t>
      </w:r>
    </w:p>
    <w:p w14:paraId="0AA290B8" w14:textId="2605742A" w:rsidR="00497CB8" w:rsidRDefault="00497CB8" w:rsidP="00497CB8">
      <w:pPr>
        <w:ind w:firstLine="0"/>
        <w:jc w:val="center"/>
        <w:rPr>
          <w:b/>
          <w:sz w:val="44"/>
          <w:szCs w:val="44"/>
        </w:rPr>
      </w:pPr>
      <w:r w:rsidRPr="00497CB8">
        <w:rPr>
          <w:b/>
          <w:sz w:val="44"/>
          <w:szCs w:val="44"/>
        </w:rPr>
        <w:t>по лабораторной работе №</w:t>
      </w:r>
      <w:r w:rsidR="002F6ACF">
        <w:rPr>
          <w:b/>
          <w:sz w:val="44"/>
          <w:szCs w:val="44"/>
        </w:rPr>
        <w:t>5.0</w:t>
      </w:r>
      <w:r w:rsidR="00155226">
        <w:rPr>
          <w:b/>
          <w:sz w:val="44"/>
          <w:szCs w:val="44"/>
        </w:rPr>
        <w:t>8</w:t>
      </w:r>
    </w:p>
    <w:p w14:paraId="199698CB" w14:textId="77777777" w:rsidR="00497CB8" w:rsidRDefault="00497CB8" w:rsidP="00497CB8">
      <w:pPr>
        <w:ind w:firstLine="0"/>
        <w:jc w:val="center"/>
        <w:rPr>
          <w:b/>
          <w:sz w:val="44"/>
          <w:szCs w:val="44"/>
        </w:rPr>
      </w:pPr>
    </w:p>
    <w:p w14:paraId="41707532" w14:textId="25AA03B8" w:rsidR="00497CB8" w:rsidRDefault="00497CB8" w:rsidP="00497CB8">
      <w:pPr>
        <w:ind w:firstLine="0"/>
        <w:jc w:val="center"/>
        <w:rPr>
          <w:sz w:val="32"/>
          <w:szCs w:val="32"/>
        </w:rPr>
      </w:pPr>
      <w:r w:rsidRPr="00497CB8">
        <w:rPr>
          <w:sz w:val="32"/>
          <w:szCs w:val="32"/>
        </w:rPr>
        <w:t>«</w:t>
      </w:r>
      <w:r w:rsidR="00155226">
        <w:rPr>
          <w:sz w:val="32"/>
          <w:szCs w:val="32"/>
        </w:rPr>
        <w:t>Дифракция электронов на кристалле графита</w:t>
      </w:r>
      <w:r w:rsidRPr="00497CB8">
        <w:rPr>
          <w:sz w:val="32"/>
          <w:szCs w:val="32"/>
        </w:rPr>
        <w:t>»</w:t>
      </w:r>
    </w:p>
    <w:p w14:paraId="124CC3A7" w14:textId="77777777" w:rsidR="00497CB8" w:rsidRDefault="00497CB8" w:rsidP="00497CB8">
      <w:pPr>
        <w:ind w:firstLine="0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36A48B99" wp14:editId="618C4D50">
                <wp:simplePos x="0" y="0"/>
                <wp:positionH relativeFrom="column">
                  <wp:posOffset>635</wp:posOffset>
                </wp:positionH>
                <wp:positionV relativeFrom="paragraph">
                  <wp:posOffset>497509</wp:posOffset>
                </wp:positionV>
                <wp:extent cx="6122035" cy="3175"/>
                <wp:effectExtent l="0" t="0" r="0" b="0"/>
                <wp:wrapTopAndBottom distT="0" dist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5030F1" w14:textId="77777777" w:rsidR="00497CB8" w:rsidRPr="00497CB8" w:rsidRDefault="00497CB8" w:rsidP="00497CB8">
                            <w:pPr>
                              <w:jc w:val="center"/>
                              <w:textDirection w:val="btL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48B99" id="Прямоугольник 4" o:spid="_x0000_s1027" style="position:absolute;left:0;text-align:left;margin-left:.05pt;margin-top:39.15pt;width:482.05pt;height:.25pt;z-index:25166438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" fillcolor="black" stroked="f">
                <v:textbox inset="2.53958mm,2.53958mm,2.53958mm,2.53958mm">
                  <w:txbxContent>
                    <w:p w14:paraId="7D5030F1" w14:textId="77777777" w:rsidR="00497CB8" w:rsidRPr="00497CB8" w:rsidRDefault="00497CB8" w:rsidP="00497CB8">
                      <w:pPr>
                        <w:jc w:val="center"/>
                        <w:textDirection w:val="btL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5FA91E5" w14:textId="77777777" w:rsidR="00497CB8" w:rsidRDefault="00497CB8" w:rsidP="00497CB8">
      <w:pPr>
        <w:ind w:firstLine="0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5E7EE302" wp14:editId="44D7A19D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6122035" cy="3600"/>
                <wp:effectExtent l="0" t="0" r="0" b="0"/>
                <wp:wrapTopAndBottom distT="0" dist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035" cy="3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D7754F" w14:textId="77777777" w:rsidR="00497CB8" w:rsidRPr="00497CB8" w:rsidRDefault="00497CB8" w:rsidP="00497CB8">
                            <w:pPr>
                              <w:textDirection w:val="btL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EE302" id="Прямоугольник 1" o:spid="_x0000_s1028" style="position:absolute;left:0;text-align:left;margin-left:0;margin-top:18.1pt;width:482.05pt;height:.3pt;z-index:25166233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" fillcolor="black" stroked="f">
                <v:textbox inset="2.53958mm,2.53958mm,2.53958mm,2.53958mm">
                  <w:txbxContent>
                    <w:p w14:paraId="2DD7754F" w14:textId="77777777" w:rsidR="00497CB8" w:rsidRPr="00497CB8" w:rsidRDefault="00497CB8" w:rsidP="00497CB8">
                      <w:pPr>
                        <w:textDirection w:val="btL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8BBC8D3" w14:textId="77777777" w:rsidR="00497CB8" w:rsidRPr="00497CB8" w:rsidRDefault="00497CB8" w:rsidP="0074237B">
      <w:pPr>
        <w:pStyle w:val="1"/>
      </w:pPr>
      <w:r w:rsidRPr="00497CB8">
        <w:t>Цель работы:</w:t>
      </w:r>
    </w:p>
    <w:p w14:paraId="2E5F5107" w14:textId="47DB8CEB" w:rsidR="002F6ACF" w:rsidRDefault="00155226" w:rsidP="0074237B">
      <w:pPr>
        <w:pStyle w:val="a3"/>
        <w:numPr>
          <w:ilvl w:val="0"/>
          <w:numId w:val="4"/>
        </w:numPr>
        <w:ind w:left="0" w:firstLine="851"/>
      </w:pPr>
      <w:r>
        <w:t>Экспериментально получить дифракционную картину</w:t>
      </w:r>
    </w:p>
    <w:p w14:paraId="124713E1" w14:textId="528155E6" w:rsidR="00155226" w:rsidRDefault="00155226" w:rsidP="0074237B">
      <w:pPr>
        <w:pStyle w:val="a3"/>
        <w:numPr>
          <w:ilvl w:val="0"/>
          <w:numId w:val="4"/>
        </w:numPr>
        <w:ind w:left="0" w:firstLine="851"/>
      </w:pPr>
      <w:r>
        <w:t>Рассчитать межплоскостные расстояния в поликристаллической решетке графита</w:t>
      </w:r>
    </w:p>
    <w:p w14:paraId="31C145CB" w14:textId="4B1C2183" w:rsidR="00155226" w:rsidRDefault="00155226" w:rsidP="0074237B">
      <w:pPr>
        <w:pStyle w:val="a3"/>
        <w:numPr>
          <w:ilvl w:val="0"/>
          <w:numId w:val="4"/>
        </w:numPr>
        <w:ind w:left="0" w:firstLine="851"/>
      </w:pPr>
      <w:r>
        <w:t>Рассчитать постоянную Планка</w:t>
      </w:r>
    </w:p>
    <w:p w14:paraId="63B31ABE" w14:textId="337649AD" w:rsidR="00497CB8" w:rsidRPr="00497CB8" w:rsidRDefault="00497CB8" w:rsidP="0074237B">
      <w:pPr>
        <w:pStyle w:val="1"/>
      </w:pPr>
      <w:r w:rsidRPr="00497CB8">
        <w:t>Задачи, решаемые при выполнении работы</w:t>
      </w:r>
      <w:r w:rsidR="007C6A0B">
        <w:t>:</w:t>
      </w:r>
    </w:p>
    <w:p w14:paraId="2CD6ED69" w14:textId="2326A6C5" w:rsidR="00497CB8" w:rsidRDefault="00155226" w:rsidP="00155226">
      <w:pPr>
        <w:pStyle w:val="a3"/>
        <w:numPr>
          <w:ilvl w:val="0"/>
          <w:numId w:val="5"/>
        </w:numPr>
      </w:pPr>
      <w:r>
        <w:t>Измерение диаметров дифракционных колец</w:t>
      </w:r>
    </w:p>
    <w:p w14:paraId="77E83ADA" w14:textId="51C43649" w:rsidR="00155226" w:rsidRDefault="00155226" w:rsidP="00155226">
      <w:pPr>
        <w:pStyle w:val="a3"/>
        <w:numPr>
          <w:ilvl w:val="0"/>
          <w:numId w:val="5"/>
        </w:numPr>
      </w:pPr>
      <w:r>
        <w:t>Определение зависимости диаметров колец от ускоряющего напряжения электронов</w:t>
      </w:r>
    </w:p>
    <w:p w14:paraId="551A3269" w14:textId="7C9F05D1" w:rsidR="00155226" w:rsidRDefault="00155226" w:rsidP="00155226">
      <w:pPr>
        <w:pStyle w:val="a3"/>
        <w:numPr>
          <w:ilvl w:val="0"/>
          <w:numId w:val="5"/>
        </w:numPr>
      </w:pPr>
      <w:r>
        <w:t>Экспериментальное определение межплоскостных расстояний в графите и определение постоянной Планка</w:t>
      </w:r>
    </w:p>
    <w:p w14:paraId="4C5EAE4F" w14:textId="3F510226" w:rsidR="00497CB8" w:rsidRPr="00497CB8" w:rsidRDefault="00497CB8" w:rsidP="0074237B">
      <w:pPr>
        <w:pStyle w:val="1"/>
      </w:pPr>
      <w:r w:rsidRPr="00497CB8">
        <w:t>Объект исследования</w:t>
      </w:r>
    </w:p>
    <w:p w14:paraId="6751EC61" w14:textId="34C802CF" w:rsidR="00497CB8" w:rsidRDefault="00155226" w:rsidP="00497CB8">
      <w:pPr>
        <w:pStyle w:val="a3"/>
        <w:ind w:left="0"/>
      </w:pPr>
      <w:r>
        <w:t>Дифракция электронов</w:t>
      </w:r>
      <w:r w:rsidR="002F6ACF">
        <w:t>.</w:t>
      </w:r>
    </w:p>
    <w:p w14:paraId="38C0B4B3" w14:textId="2FC54E13" w:rsidR="00497CB8" w:rsidRDefault="00497CB8" w:rsidP="0074237B">
      <w:pPr>
        <w:pStyle w:val="1"/>
      </w:pPr>
      <w:r>
        <w:lastRenderedPageBreak/>
        <w:t>Метод экспериментального исследования</w:t>
      </w:r>
    </w:p>
    <w:p w14:paraId="00E76C5B" w14:textId="5465A65D" w:rsidR="000D1846" w:rsidRDefault="000E2E92" w:rsidP="002F6ACF">
      <w:pPr>
        <w:pStyle w:val="a3"/>
        <w:ind w:left="0"/>
      </w:pPr>
      <w:r>
        <w:t>Проведение прямых и косвенных изменений.</w:t>
      </w:r>
    </w:p>
    <w:p w14:paraId="61529B27" w14:textId="39170D4C" w:rsidR="00470682" w:rsidRPr="000E2E92" w:rsidRDefault="000E2E92" w:rsidP="0074237B">
      <w:pPr>
        <w:pStyle w:val="1"/>
        <w:rPr>
          <w:rFonts w:eastAsiaTheme="minorHAnsi" w:cstheme="minorBidi"/>
          <w:szCs w:val="22"/>
        </w:rPr>
      </w:pPr>
      <w:r>
        <w:t>Оборудование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2062"/>
        <w:gridCol w:w="1591"/>
        <w:gridCol w:w="1825"/>
        <w:gridCol w:w="477"/>
      </w:tblGrid>
      <w:tr w:rsidR="00470682" w:rsidRPr="000E2E92" w14:paraId="57FCF0B5" w14:textId="77777777" w:rsidTr="000E2E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DDED7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AA5F7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Предел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DAF9F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Цена деления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75E1F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Тип прибора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2B2A9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proofErr w:type="spellStart"/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Δ</w:t>
            </w:r>
            <w:r w:rsidRPr="000E2E92">
              <w:rPr>
                <w:rFonts w:eastAsia="Times New Roman" w:cs="Times New Roman"/>
                <w:color w:val="000000"/>
                <w:szCs w:val="28"/>
                <w:vertAlign w:val="subscript"/>
                <w:lang w:val="ru-UA" w:eastAsia="ru-UA"/>
              </w:rPr>
              <w:t>и</w:t>
            </w:r>
            <w:proofErr w:type="spellEnd"/>
          </w:p>
        </w:tc>
      </w:tr>
      <w:tr w:rsidR="00470682" w:rsidRPr="000E2E92" w14:paraId="58BB8F27" w14:textId="77777777" w:rsidTr="000E2E9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FC355" w14:textId="515AA7DD" w:rsidR="000E2E92" w:rsidRPr="000E2E92" w:rsidRDefault="0047068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eastAsia="ru-UA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UA"/>
              </w:rPr>
              <w:t>Экспериментальная установка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5A158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B846A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38902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Электронный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BFBE7" w14:textId="77777777" w:rsidR="000E2E92" w:rsidRPr="000E2E92" w:rsidRDefault="000E2E92" w:rsidP="000E2E92">
            <w:pPr>
              <w:ind w:firstLine="0"/>
              <w:jc w:val="center"/>
              <w:rPr>
                <w:rFonts w:eastAsia="Times New Roman" w:cs="Times New Roman"/>
                <w:szCs w:val="28"/>
                <w:lang w:val="ru-UA" w:eastAsia="ru-UA"/>
              </w:rPr>
            </w:pPr>
            <w:r w:rsidRPr="000E2E92">
              <w:rPr>
                <w:rFonts w:eastAsia="Times New Roman" w:cs="Times New Roman"/>
                <w:color w:val="000000"/>
                <w:szCs w:val="28"/>
                <w:lang w:val="ru-UA" w:eastAsia="ru-UA"/>
              </w:rPr>
              <w:t>-</w:t>
            </w:r>
          </w:p>
        </w:tc>
      </w:tr>
    </w:tbl>
    <w:p w14:paraId="355A454C" w14:textId="0A271C58" w:rsidR="00470682" w:rsidRDefault="00470682" w:rsidP="0074237B">
      <w:pPr>
        <w:pStyle w:val="1"/>
      </w:pPr>
      <w:r>
        <w:t>Схема рабочей установки</w:t>
      </w:r>
    </w:p>
    <w:p w14:paraId="76E9A89B" w14:textId="647077A2" w:rsidR="00470682" w:rsidRDefault="004B0E6C" w:rsidP="00470682">
      <w:pPr>
        <w:ind w:firstLine="0"/>
        <w:jc w:val="center"/>
      </w:pPr>
      <w:r w:rsidRPr="004B0E6C">
        <w:rPr>
          <w:noProof/>
        </w:rPr>
        <w:drawing>
          <wp:inline distT="0" distB="0" distL="0" distR="0" wp14:anchorId="49AA7BAF" wp14:editId="1F359B6B">
            <wp:extent cx="4898625" cy="3440317"/>
            <wp:effectExtent l="0" t="0" r="0" b="8255"/>
            <wp:docPr id="1830658910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58910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823" cy="34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A2ED" w14:textId="2FCB4AF9" w:rsidR="00470682" w:rsidRDefault="00470682" w:rsidP="00470682">
      <w:pPr>
        <w:ind w:firstLine="0"/>
        <w:jc w:val="center"/>
      </w:pPr>
      <w:r>
        <w:t>Рисунок 1 – Схема рабочей установки</w:t>
      </w:r>
    </w:p>
    <w:p w14:paraId="2507F73E" w14:textId="024DBA51" w:rsidR="00470682" w:rsidRDefault="00470682" w:rsidP="00470682">
      <w:pPr>
        <w:ind w:firstLine="0"/>
        <w:jc w:val="center"/>
      </w:pPr>
    </w:p>
    <w:p w14:paraId="7AF17317" w14:textId="77777777" w:rsidR="00470682" w:rsidRDefault="00470682" w:rsidP="00470682">
      <w:pPr>
        <w:ind w:firstLine="0"/>
        <w:jc w:val="center"/>
      </w:pPr>
    </w:p>
    <w:p w14:paraId="77A41544" w14:textId="03C21C3C" w:rsidR="00470682" w:rsidRDefault="004B0E6C" w:rsidP="00470682">
      <w:pPr>
        <w:ind w:firstLine="0"/>
        <w:jc w:val="center"/>
      </w:pPr>
      <w:r w:rsidRPr="004B0E6C">
        <w:rPr>
          <w:noProof/>
        </w:rPr>
        <w:lastRenderedPageBreak/>
        <w:drawing>
          <wp:inline distT="0" distB="0" distL="0" distR="0" wp14:anchorId="48C1CA8A" wp14:editId="4D83F86F">
            <wp:extent cx="5420481" cy="3581900"/>
            <wp:effectExtent l="0" t="0" r="0" b="0"/>
            <wp:docPr id="382148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48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DD82" w14:textId="637DD881" w:rsidR="00470682" w:rsidRPr="00470682" w:rsidRDefault="00470682" w:rsidP="00470682">
      <w:pPr>
        <w:ind w:firstLine="0"/>
        <w:jc w:val="center"/>
      </w:pPr>
      <w:r>
        <w:t xml:space="preserve">Рисунок 2 – </w:t>
      </w:r>
      <w:r w:rsidR="004B0E6C">
        <w:t>Внешний</w:t>
      </w:r>
      <w:r>
        <w:t xml:space="preserve"> вид экспериментальной установки</w:t>
      </w:r>
    </w:p>
    <w:p w14:paraId="1DFF8BDC" w14:textId="30945E38" w:rsidR="002F6ACF" w:rsidRDefault="002F6ACF" w:rsidP="002F6ACF">
      <w:pPr>
        <w:pStyle w:val="a3"/>
        <w:ind w:left="0"/>
      </w:pPr>
    </w:p>
    <w:p w14:paraId="46EF5486" w14:textId="100BCD07" w:rsidR="00470682" w:rsidRDefault="00470682" w:rsidP="0074237B">
      <w:pPr>
        <w:pStyle w:val="1"/>
      </w:pPr>
      <w:r w:rsidRPr="00470682">
        <w:t>Результаты прямых и косвенных измерений, а также результаты их обработки</w:t>
      </w:r>
    </w:p>
    <w:p w14:paraId="7D212651" w14:textId="7A8B31BC" w:rsidR="0074237B" w:rsidRPr="0074237B" w:rsidRDefault="0074237B" w:rsidP="00AA5BA3">
      <w:pPr>
        <w:jc w:val="right"/>
      </w:pPr>
      <w:r>
        <w:t xml:space="preserve">Таблица 1. </w:t>
      </w:r>
      <w:r w:rsidR="00AA5BA3">
        <w:t>Результаты упражнения 1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79"/>
        <w:gridCol w:w="1210"/>
        <w:gridCol w:w="1212"/>
        <w:gridCol w:w="1212"/>
        <w:gridCol w:w="1211"/>
        <w:gridCol w:w="1209"/>
        <w:gridCol w:w="1206"/>
        <w:gridCol w:w="1206"/>
      </w:tblGrid>
      <w:tr w:rsidR="00A71FF1" w14:paraId="3F020C3A" w14:textId="07C2A12F" w:rsidTr="00A71FF1">
        <w:trPr>
          <w:jc w:val="center"/>
        </w:trPr>
        <w:tc>
          <w:tcPr>
            <w:tcW w:w="470" w:type="pct"/>
          </w:tcPr>
          <w:p w14:paraId="6F99FF94" w14:textId="19694470" w:rsidR="00A71FF1" w:rsidRPr="00951B0A" w:rsidRDefault="00A71FF1" w:rsidP="00674705">
            <w:pPr>
              <w:ind w:firstLine="0"/>
              <w:jc w:val="center"/>
              <w:rPr>
                <w:b/>
                <w:bCs/>
              </w:rPr>
            </w:pPr>
            <w:r w:rsidRPr="00951B0A">
              <w:rPr>
                <w:b/>
                <w:bCs/>
                <w:lang w:val="en-US"/>
              </w:rPr>
              <w:t xml:space="preserve">U, </w:t>
            </w:r>
            <w:proofErr w:type="spellStart"/>
            <w:r w:rsidRPr="00951B0A">
              <w:rPr>
                <w:b/>
                <w:bCs/>
              </w:rPr>
              <w:t>кВ</w:t>
            </w:r>
            <w:proofErr w:type="spellEnd"/>
          </w:p>
        </w:tc>
        <w:tc>
          <w:tcPr>
            <w:tcW w:w="647" w:type="pct"/>
          </w:tcPr>
          <w:p w14:paraId="01EEBE2A" w14:textId="52426E90" w:rsidR="00A71FF1" w:rsidRPr="00951B0A" w:rsidRDefault="00A71FF1" w:rsidP="00674705">
            <w:pPr>
              <w:ind w:firstLine="0"/>
              <w:jc w:val="center"/>
              <w:rPr>
                <w:i/>
                <w:iCs/>
              </w:rPr>
            </w:pPr>
            <w:r w:rsidRPr="00951B0A">
              <w:rPr>
                <w:i/>
                <w:iCs/>
                <w:lang w:val="en-US"/>
              </w:rPr>
              <w:t>D</w:t>
            </w:r>
            <w:r w:rsidRPr="00951B0A">
              <w:rPr>
                <w:i/>
                <w:iCs/>
                <w:vertAlign w:val="subscript"/>
                <w:lang w:val="en-US"/>
              </w:rPr>
              <w:t>11</w:t>
            </w:r>
            <w:r w:rsidRPr="00951B0A">
              <w:rPr>
                <w:i/>
                <w:iCs/>
                <w:lang w:val="en-US"/>
              </w:rPr>
              <w:t>,</w:t>
            </w:r>
            <w:r w:rsidRPr="000950F0">
              <w:rPr>
                <w:lang w:val="en-US"/>
              </w:rPr>
              <w:t xml:space="preserve"> </w:t>
            </w:r>
            <w:r w:rsidRPr="000950F0">
              <w:t>мм</w:t>
            </w:r>
          </w:p>
        </w:tc>
        <w:tc>
          <w:tcPr>
            <w:tcW w:w="648" w:type="pct"/>
          </w:tcPr>
          <w:p w14:paraId="5C6D3DBB" w14:textId="54E26617" w:rsidR="00A71FF1" w:rsidRPr="00951B0A" w:rsidRDefault="00A71FF1" w:rsidP="00674705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 w:rsidRPr="00951B0A">
              <w:rPr>
                <w:i/>
                <w:iCs/>
                <w:lang w:val="en-US"/>
              </w:rPr>
              <w:t>D</w:t>
            </w:r>
            <w:r w:rsidRPr="00951B0A">
              <w:rPr>
                <w:i/>
                <w:iCs/>
                <w:vertAlign w:val="subscript"/>
                <w:lang w:val="en-US"/>
              </w:rPr>
              <w:t>1</w:t>
            </w:r>
            <w:r w:rsidRPr="00951B0A">
              <w:rPr>
                <w:i/>
                <w:iCs/>
                <w:vertAlign w:val="subscript"/>
              </w:rPr>
              <w:t>2</w:t>
            </w:r>
            <w:r w:rsidRPr="00951B0A">
              <w:rPr>
                <w:i/>
                <w:iCs/>
                <w:lang w:val="en-US"/>
              </w:rPr>
              <w:t xml:space="preserve">, </w:t>
            </w:r>
            <w:r w:rsidRPr="000950F0">
              <w:t>мм</w:t>
            </w:r>
          </w:p>
        </w:tc>
        <w:tc>
          <w:tcPr>
            <w:tcW w:w="648" w:type="pct"/>
          </w:tcPr>
          <w:p w14:paraId="39CA57E8" w14:textId="108030DE" w:rsidR="00A71FF1" w:rsidRPr="00951B0A" w:rsidRDefault="00A71FF1" w:rsidP="00674705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 w:rsidRPr="00951B0A">
              <w:rPr>
                <w:i/>
                <w:iCs/>
                <w:lang w:val="en-US"/>
              </w:rPr>
              <w:t>D</w:t>
            </w:r>
            <w:r w:rsidRPr="00951B0A">
              <w:rPr>
                <w:i/>
                <w:iCs/>
                <w:vertAlign w:val="subscript"/>
                <w:lang w:val="en-US"/>
              </w:rPr>
              <w:t>1</w:t>
            </w:r>
            <w:r w:rsidRPr="00951B0A">
              <w:rPr>
                <w:i/>
                <w:iCs/>
                <w:lang w:val="en-US"/>
              </w:rPr>
              <w:t xml:space="preserve">, </w:t>
            </w:r>
            <w:r w:rsidRPr="000950F0">
              <w:t>мм</w:t>
            </w:r>
          </w:p>
        </w:tc>
        <w:tc>
          <w:tcPr>
            <w:tcW w:w="648" w:type="pct"/>
          </w:tcPr>
          <w:p w14:paraId="36157DC2" w14:textId="304F739B" w:rsidR="00A71FF1" w:rsidRPr="00951B0A" w:rsidRDefault="00A71FF1" w:rsidP="00674705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951B0A">
              <w:rPr>
                <w:i/>
                <w:iCs/>
                <w:lang w:val="en-US"/>
              </w:rPr>
              <w:t>D</w:t>
            </w:r>
            <w:r w:rsidRPr="00951B0A">
              <w:rPr>
                <w:i/>
                <w:iCs/>
                <w:vertAlign w:val="subscript"/>
              </w:rPr>
              <w:t>21</w:t>
            </w:r>
            <w:r w:rsidRPr="00951B0A">
              <w:rPr>
                <w:i/>
                <w:iCs/>
                <w:lang w:val="en-US"/>
              </w:rPr>
              <w:t xml:space="preserve">, </w:t>
            </w:r>
            <w:r w:rsidRPr="000950F0">
              <w:t>мм</w:t>
            </w:r>
          </w:p>
        </w:tc>
        <w:tc>
          <w:tcPr>
            <w:tcW w:w="647" w:type="pct"/>
          </w:tcPr>
          <w:p w14:paraId="0E83626C" w14:textId="2E06B1F1" w:rsidR="00A71FF1" w:rsidRPr="00951B0A" w:rsidRDefault="00A71FF1" w:rsidP="00674705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951B0A">
              <w:rPr>
                <w:i/>
                <w:iCs/>
                <w:lang w:val="en-US"/>
              </w:rPr>
              <w:t>D</w:t>
            </w:r>
            <w:r w:rsidRPr="00951B0A">
              <w:rPr>
                <w:i/>
                <w:iCs/>
                <w:vertAlign w:val="subscript"/>
              </w:rPr>
              <w:t>22</w:t>
            </w:r>
            <w:r w:rsidRPr="00951B0A">
              <w:rPr>
                <w:i/>
                <w:iCs/>
                <w:lang w:val="en-US"/>
              </w:rPr>
              <w:t xml:space="preserve">, </w:t>
            </w:r>
            <w:r w:rsidRPr="000950F0">
              <w:t>мм</w:t>
            </w:r>
          </w:p>
        </w:tc>
        <w:tc>
          <w:tcPr>
            <w:tcW w:w="645" w:type="pct"/>
          </w:tcPr>
          <w:p w14:paraId="0932958F" w14:textId="5108CAF5" w:rsidR="00A71FF1" w:rsidRPr="00951B0A" w:rsidRDefault="00A71FF1" w:rsidP="00674705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951B0A">
              <w:rPr>
                <w:i/>
                <w:iCs/>
                <w:lang w:val="en-US"/>
              </w:rPr>
              <w:t>D</w:t>
            </w:r>
            <w:r w:rsidRPr="00951B0A">
              <w:rPr>
                <w:i/>
                <w:iCs/>
                <w:vertAlign w:val="subscript"/>
              </w:rPr>
              <w:t>2</w:t>
            </w:r>
            <w:r w:rsidRPr="00951B0A">
              <w:rPr>
                <w:i/>
                <w:iCs/>
                <w:lang w:val="en-US"/>
              </w:rPr>
              <w:t xml:space="preserve">, </w:t>
            </w:r>
            <w:r w:rsidRPr="000950F0">
              <w:t>мм</w:t>
            </w:r>
          </w:p>
        </w:tc>
        <w:tc>
          <w:tcPr>
            <w:tcW w:w="645" w:type="pct"/>
          </w:tcPr>
          <w:p w14:paraId="50AE35DB" w14:textId="729F5087" w:rsidR="00A71FF1" w:rsidRPr="00951B0A" w:rsidRDefault="00A71FF1" w:rsidP="00674705">
            <w:pPr>
              <w:ind w:firstLine="0"/>
              <w:jc w:val="center"/>
              <w:rPr>
                <w:i/>
                <w:iCs/>
              </w:rPr>
            </w:pPr>
            <w:r w:rsidRPr="00951B0A">
              <w:rPr>
                <w:rFonts w:cs="Times New Roman"/>
                <w:i/>
                <w:iCs/>
                <w:lang w:val="en-US"/>
              </w:rPr>
              <w:t>λ</w:t>
            </w:r>
            <w:r w:rsidRPr="00951B0A">
              <w:rPr>
                <w:rFonts w:cs="Times New Roman"/>
                <w:i/>
                <w:iCs/>
              </w:rPr>
              <w:t>,</w:t>
            </w:r>
            <w:r w:rsidRPr="000950F0">
              <w:rPr>
                <w:rFonts w:cs="Times New Roman"/>
              </w:rPr>
              <w:t xml:space="preserve"> пм</w:t>
            </w:r>
          </w:p>
        </w:tc>
      </w:tr>
      <w:tr w:rsidR="00A401B6" w14:paraId="4BA6ED84" w14:textId="4654EBB9" w:rsidTr="00A71FF1">
        <w:trPr>
          <w:jc w:val="center"/>
        </w:trPr>
        <w:tc>
          <w:tcPr>
            <w:tcW w:w="470" w:type="pct"/>
          </w:tcPr>
          <w:p w14:paraId="13AE848E" w14:textId="64E131C5" w:rsidR="00A401B6" w:rsidRDefault="00A401B6" w:rsidP="00A401B6">
            <w:pPr>
              <w:ind w:firstLine="0"/>
              <w:jc w:val="center"/>
            </w:pPr>
            <w:r>
              <w:t>5</w:t>
            </w:r>
          </w:p>
        </w:tc>
        <w:tc>
          <w:tcPr>
            <w:tcW w:w="647" w:type="pct"/>
          </w:tcPr>
          <w:p w14:paraId="291FFFD9" w14:textId="3FFAB5B2" w:rsidR="00A401B6" w:rsidRDefault="00A401B6" w:rsidP="00A401B6">
            <w:pPr>
              <w:ind w:firstLine="0"/>
              <w:jc w:val="center"/>
            </w:pPr>
            <w:r>
              <w:t>23</w:t>
            </w:r>
          </w:p>
        </w:tc>
        <w:tc>
          <w:tcPr>
            <w:tcW w:w="648" w:type="pct"/>
          </w:tcPr>
          <w:p w14:paraId="4602390F" w14:textId="33496383" w:rsidR="00A401B6" w:rsidRPr="00674705" w:rsidRDefault="00A401B6" w:rsidP="00A401B6">
            <w:pPr>
              <w:ind w:firstLine="0"/>
              <w:jc w:val="center"/>
            </w:pPr>
            <w:r>
              <w:t>35,7</w:t>
            </w:r>
          </w:p>
        </w:tc>
        <w:tc>
          <w:tcPr>
            <w:tcW w:w="648" w:type="pct"/>
          </w:tcPr>
          <w:p w14:paraId="3613C125" w14:textId="176BDCF0" w:rsidR="00A401B6" w:rsidRPr="003628E4" w:rsidRDefault="00A401B6" w:rsidP="00A401B6">
            <w:pPr>
              <w:ind w:firstLine="0"/>
              <w:jc w:val="center"/>
              <w:rPr>
                <w:vertAlign w:val="superscript"/>
              </w:rPr>
            </w:pPr>
            <w:r w:rsidRPr="002923EC">
              <w:t>29,35</w:t>
            </w:r>
          </w:p>
        </w:tc>
        <w:tc>
          <w:tcPr>
            <w:tcW w:w="648" w:type="pct"/>
          </w:tcPr>
          <w:p w14:paraId="47AC6B4F" w14:textId="54E114F5" w:rsidR="00A401B6" w:rsidRPr="00A71FF1" w:rsidRDefault="00A401B6" w:rsidP="00A401B6">
            <w:pPr>
              <w:ind w:firstLine="0"/>
              <w:jc w:val="center"/>
            </w:pPr>
            <w:r>
              <w:t>16,1</w:t>
            </w:r>
          </w:p>
        </w:tc>
        <w:tc>
          <w:tcPr>
            <w:tcW w:w="647" w:type="pct"/>
          </w:tcPr>
          <w:p w14:paraId="43EA3ECD" w14:textId="13F4352E" w:rsidR="00A401B6" w:rsidRPr="00A71FF1" w:rsidRDefault="00A401B6" w:rsidP="00A401B6">
            <w:pPr>
              <w:ind w:firstLine="0"/>
              <w:jc w:val="center"/>
            </w:pPr>
            <w:r>
              <w:t>19,6</w:t>
            </w:r>
          </w:p>
        </w:tc>
        <w:tc>
          <w:tcPr>
            <w:tcW w:w="645" w:type="pct"/>
          </w:tcPr>
          <w:p w14:paraId="418613C3" w14:textId="59C0A232" w:rsidR="00A401B6" w:rsidRPr="003628E4" w:rsidRDefault="00A401B6" w:rsidP="00A401B6">
            <w:pPr>
              <w:ind w:firstLine="0"/>
              <w:jc w:val="center"/>
              <w:rPr>
                <w:vertAlign w:val="superscript"/>
              </w:rPr>
            </w:pPr>
            <w:r w:rsidRPr="00A840CA">
              <w:t>17,85</w:t>
            </w:r>
          </w:p>
        </w:tc>
        <w:tc>
          <w:tcPr>
            <w:tcW w:w="645" w:type="pct"/>
          </w:tcPr>
          <w:p w14:paraId="42E3F7E4" w14:textId="63727E84" w:rsidR="00A401B6" w:rsidRPr="00CA5ED4" w:rsidRDefault="00A401B6" w:rsidP="00A401B6">
            <w:pPr>
              <w:ind w:firstLine="0"/>
              <w:jc w:val="center"/>
            </w:pPr>
            <w:r>
              <w:t>17,25</w:t>
            </w:r>
          </w:p>
        </w:tc>
      </w:tr>
      <w:tr w:rsidR="00A401B6" w14:paraId="49D691DC" w14:textId="3EA9BDF2" w:rsidTr="00A71FF1">
        <w:trPr>
          <w:jc w:val="center"/>
        </w:trPr>
        <w:tc>
          <w:tcPr>
            <w:tcW w:w="470" w:type="pct"/>
          </w:tcPr>
          <w:p w14:paraId="43879455" w14:textId="5735D0C8" w:rsidR="00A401B6" w:rsidRDefault="00A401B6" w:rsidP="00A401B6">
            <w:pPr>
              <w:ind w:firstLine="0"/>
              <w:jc w:val="center"/>
            </w:pPr>
            <w:r>
              <w:t>4,5</w:t>
            </w:r>
          </w:p>
        </w:tc>
        <w:tc>
          <w:tcPr>
            <w:tcW w:w="647" w:type="pct"/>
          </w:tcPr>
          <w:p w14:paraId="43525D6A" w14:textId="606D8F6F" w:rsidR="00A401B6" w:rsidRDefault="00A401B6" w:rsidP="00A401B6">
            <w:pPr>
              <w:ind w:firstLine="0"/>
              <w:jc w:val="center"/>
            </w:pPr>
            <w:r>
              <w:t>24,8</w:t>
            </w:r>
          </w:p>
        </w:tc>
        <w:tc>
          <w:tcPr>
            <w:tcW w:w="648" w:type="pct"/>
          </w:tcPr>
          <w:p w14:paraId="4DA27B23" w14:textId="2110F5AE" w:rsidR="00A401B6" w:rsidRPr="00674705" w:rsidRDefault="00A401B6" w:rsidP="00A401B6">
            <w:pPr>
              <w:ind w:firstLine="0"/>
              <w:jc w:val="center"/>
            </w:pPr>
            <w:r>
              <w:t>36,5</w:t>
            </w:r>
          </w:p>
        </w:tc>
        <w:tc>
          <w:tcPr>
            <w:tcW w:w="648" w:type="pct"/>
          </w:tcPr>
          <w:p w14:paraId="337F2FF4" w14:textId="00DDD096" w:rsidR="00A401B6" w:rsidRPr="00674705" w:rsidRDefault="00A401B6" w:rsidP="00A401B6">
            <w:pPr>
              <w:ind w:firstLine="0"/>
              <w:jc w:val="center"/>
            </w:pPr>
            <w:r w:rsidRPr="002923EC">
              <w:t>30,65</w:t>
            </w:r>
          </w:p>
        </w:tc>
        <w:tc>
          <w:tcPr>
            <w:tcW w:w="648" w:type="pct"/>
          </w:tcPr>
          <w:p w14:paraId="01598CAD" w14:textId="067689BA" w:rsidR="00A401B6" w:rsidRPr="00674705" w:rsidRDefault="00A401B6" w:rsidP="00A401B6">
            <w:pPr>
              <w:ind w:firstLine="0"/>
              <w:jc w:val="center"/>
            </w:pPr>
            <w:r>
              <w:t>18</w:t>
            </w:r>
          </w:p>
        </w:tc>
        <w:tc>
          <w:tcPr>
            <w:tcW w:w="647" w:type="pct"/>
          </w:tcPr>
          <w:p w14:paraId="77D07525" w14:textId="4AA3E3BD" w:rsidR="00A401B6" w:rsidRPr="00674705" w:rsidRDefault="00A401B6" w:rsidP="00A401B6">
            <w:pPr>
              <w:ind w:firstLine="0"/>
              <w:jc w:val="center"/>
            </w:pPr>
            <w:r>
              <w:t>20,4</w:t>
            </w:r>
          </w:p>
        </w:tc>
        <w:tc>
          <w:tcPr>
            <w:tcW w:w="645" w:type="pct"/>
          </w:tcPr>
          <w:p w14:paraId="556CC29A" w14:textId="0E091E58" w:rsidR="00A401B6" w:rsidRPr="00674705" w:rsidRDefault="00A401B6" w:rsidP="00A401B6">
            <w:pPr>
              <w:ind w:firstLine="0"/>
              <w:jc w:val="center"/>
            </w:pPr>
            <w:r w:rsidRPr="00A840CA">
              <w:t>19,2</w:t>
            </w:r>
          </w:p>
        </w:tc>
        <w:tc>
          <w:tcPr>
            <w:tcW w:w="645" w:type="pct"/>
          </w:tcPr>
          <w:p w14:paraId="10E8B7C5" w14:textId="4D731791" w:rsidR="00A401B6" w:rsidRPr="00CA5ED4" w:rsidRDefault="00A401B6" w:rsidP="00A401B6">
            <w:pPr>
              <w:ind w:firstLine="0"/>
              <w:jc w:val="center"/>
            </w:pPr>
            <w:r>
              <w:t>18,18</w:t>
            </w:r>
          </w:p>
        </w:tc>
      </w:tr>
      <w:tr w:rsidR="00A401B6" w14:paraId="3AAA79FB" w14:textId="4ADEC5A6" w:rsidTr="00A71FF1">
        <w:trPr>
          <w:jc w:val="center"/>
        </w:trPr>
        <w:tc>
          <w:tcPr>
            <w:tcW w:w="470" w:type="pct"/>
          </w:tcPr>
          <w:p w14:paraId="5A0C087E" w14:textId="46975CE0" w:rsidR="00A401B6" w:rsidRDefault="00A401B6" w:rsidP="00A401B6">
            <w:pPr>
              <w:ind w:firstLine="0"/>
              <w:jc w:val="center"/>
            </w:pPr>
            <w:r>
              <w:t>4</w:t>
            </w:r>
          </w:p>
        </w:tc>
        <w:tc>
          <w:tcPr>
            <w:tcW w:w="647" w:type="pct"/>
          </w:tcPr>
          <w:p w14:paraId="1AAEB034" w14:textId="505CC4E5" w:rsidR="00A401B6" w:rsidRDefault="00A401B6" w:rsidP="00A401B6">
            <w:pPr>
              <w:ind w:firstLine="0"/>
              <w:jc w:val="center"/>
            </w:pPr>
            <w:r>
              <w:t>26</w:t>
            </w:r>
          </w:p>
        </w:tc>
        <w:tc>
          <w:tcPr>
            <w:tcW w:w="648" w:type="pct"/>
          </w:tcPr>
          <w:p w14:paraId="4D16D63C" w14:textId="4F612D74" w:rsidR="00A401B6" w:rsidRPr="00674705" w:rsidRDefault="00A401B6" w:rsidP="00A401B6">
            <w:pPr>
              <w:ind w:firstLine="0"/>
              <w:jc w:val="center"/>
            </w:pPr>
            <w:r>
              <w:t>41,1</w:t>
            </w:r>
          </w:p>
        </w:tc>
        <w:tc>
          <w:tcPr>
            <w:tcW w:w="648" w:type="pct"/>
          </w:tcPr>
          <w:p w14:paraId="3591BE0C" w14:textId="181E9FB8" w:rsidR="00A401B6" w:rsidRPr="00D10808" w:rsidRDefault="00A401B6" w:rsidP="00A401B6">
            <w:pPr>
              <w:ind w:firstLine="0"/>
              <w:jc w:val="center"/>
              <w:rPr>
                <w:lang w:val="en-US"/>
              </w:rPr>
            </w:pPr>
            <w:r w:rsidRPr="002923EC">
              <w:t>33,55</w:t>
            </w:r>
          </w:p>
        </w:tc>
        <w:tc>
          <w:tcPr>
            <w:tcW w:w="648" w:type="pct"/>
          </w:tcPr>
          <w:p w14:paraId="508430BE" w14:textId="6F9C9407" w:rsidR="00A401B6" w:rsidRPr="00674705" w:rsidRDefault="00A401B6" w:rsidP="00A401B6">
            <w:pPr>
              <w:ind w:firstLine="0"/>
              <w:jc w:val="center"/>
            </w:pPr>
            <w:r>
              <w:t>18,7</w:t>
            </w:r>
          </w:p>
        </w:tc>
        <w:tc>
          <w:tcPr>
            <w:tcW w:w="647" w:type="pct"/>
          </w:tcPr>
          <w:p w14:paraId="71FED0D0" w14:textId="2C4B809E" w:rsidR="00A401B6" w:rsidRPr="00674705" w:rsidRDefault="00A401B6" w:rsidP="00A401B6">
            <w:pPr>
              <w:ind w:firstLine="0"/>
              <w:jc w:val="center"/>
            </w:pPr>
            <w:r>
              <w:t>22,7</w:t>
            </w:r>
          </w:p>
        </w:tc>
        <w:tc>
          <w:tcPr>
            <w:tcW w:w="645" w:type="pct"/>
          </w:tcPr>
          <w:p w14:paraId="6BC4707F" w14:textId="66AE3208" w:rsidR="00A401B6" w:rsidRPr="00674705" w:rsidRDefault="00A401B6" w:rsidP="00A401B6">
            <w:pPr>
              <w:ind w:firstLine="0"/>
              <w:jc w:val="center"/>
            </w:pPr>
            <w:r w:rsidRPr="00A840CA">
              <w:t>20,7</w:t>
            </w:r>
          </w:p>
        </w:tc>
        <w:tc>
          <w:tcPr>
            <w:tcW w:w="645" w:type="pct"/>
          </w:tcPr>
          <w:p w14:paraId="5F515D46" w14:textId="43CCAA85" w:rsidR="00A401B6" w:rsidRPr="00CA5ED4" w:rsidRDefault="00A401B6" w:rsidP="00A401B6">
            <w:pPr>
              <w:ind w:firstLine="0"/>
              <w:jc w:val="center"/>
            </w:pPr>
            <w:r>
              <w:t>19,29</w:t>
            </w:r>
          </w:p>
        </w:tc>
      </w:tr>
      <w:tr w:rsidR="00A401B6" w14:paraId="6602A1A2" w14:textId="4F743CD1" w:rsidTr="00A71FF1">
        <w:trPr>
          <w:jc w:val="center"/>
        </w:trPr>
        <w:tc>
          <w:tcPr>
            <w:tcW w:w="470" w:type="pct"/>
          </w:tcPr>
          <w:p w14:paraId="2BE4B7BC" w14:textId="2766E0E0" w:rsidR="00A401B6" w:rsidRDefault="00A401B6" w:rsidP="00A401B6">
            <w:pPr>
              <w:ind w:firstLine="0"/>
              <w:jc w:val="center"/>
            </w:pPr>
            <w:r>
              <w:t>3,5</w:t>
            </w:r>
          </w:p>
        </w:tc>
        <w:tc>
          <w:tcPr>
            <w:tcW w:w="647" w:type="pct"/>
          </w:tcPr>
          <w:p w14:paraId="006962DE" w14:textId="20109A84" w:rsidR="00A401B6" w:rsidRDefault="00A401B6" w:rsidP="00A401B6">
            <w:pPr>
              <w:ind w:firstLine="0"/>
              <w:jc w:val="center"/>
            </w:pPr>
            <w:r>
              <w:t>27,8</w:t>
            </w:r>
          </w:p>
        </w:tc>
        <w:tc>
          <w:tcPr>
            <w:tcW w:w="648" w:type="pct"/>
          </w:tcPr>
          <w:p w14:paraId="3C77650F" w14:textId="1D2BE388" w:rsidR="00A401B6" w:rsidRPr="00674705" w:rsidRDefault="00A401B6" w:rsidP="00A401B6">
            <w:pPr>
              <w:ind w:firstLine="0"/>
              <w:jc w:val="center"/>
            </w:pPr>
            <w:r>
              <w:t>42,1</w:t>
            </w:r>
          </w:p>
        </w:tc>
        <w:tc>
          <w:tcPr>
            <w:tcW w:w="648" w:type="pct"/>
          </w:tcPr>
          <w:p w14:paraId="07C1A690" w14:textId="0C92D39E" w:rsidR="00A401B6" w:rsidRPr="00674705" w:rsidRDefault="00A401B6" w:rsidP="00A401B6">
            <w:pPr>
              <w:ind w:firstLine="0"/>
              <w:jc w:val="center"/>
            </w:pPr>
            <w:r w:rsidRPr="002923EC">
              <w:t>34,95</w:t>
            </w:r>
          </w:p>
        </w:tc>
        <w:tc>
          <w:tcPr>
            <w:tcW w:w="648" w:type="pct"/>
          </w:tcPr>
          <w:p w14:paraId="3C42B6B0" w14:textId="0E505CD4" w:rsidR="00A401B6" w:rsidRPr="00674705" w:rsidRDefault="00A401B6" w:rsidP="00A401B6">
            <w:pPr>
              <w:ind w:firstLine="0"/>
              <w:jc w:val="center"/>
            </w:pPr>
            <w:r>
              <w:t>20,5</w:t>
            </w:r>
          </w:p>
        </w:tc>
        <w:tc>
          <w:tcPr>
            <w:tcW w:w="647" w:type="pct"/>
          </w:tcPr>
          <w:p w14:paraId="555F2C3C" w14:textId="4832B1EC" w:rsidR="00A401B6" w:rsidRPr="00674705" w:rsidRDefault="00A401B6" w:rsidP="00A401B6">
            <w:pPr>
              <w:ind w:firstLine="0"/>
              <w:jc w:val="center"/>
            </w:pPr>
            <w:r>
              <w:t>23,6</w:t>
            </w:r>
          </w:p>
        </w:tc>
        <w:tc>
          <w:tcPr>
            <w:tcW w:w="645" w:type="pct"/>
          </w:tcPr>
          <w:p w14:paraId="65B9EE53" w14:textId="4D81C1A3" w:rsidR="00A401B6" w:rsidRPr="00674705" w:rsidRDefault="00A401B6" w:rsidP="00A401B6">
            <w:pPr>
              <w:ind w:firstLine="0"/>
              <w:jc w:val="center"/>
            </w:pPr>
            <w:r w:rsidRPr="00A840CA">
              <w:t>22,05</w:t>
            </w:r>
          </w:p>
        </w:tc>
        <w:tc>
          <w:tcPr>
            <w:tcW w:w="645" w:type="pct"/>
          </w:tcPr>
          <w:p w14:paraId="394DF777" w14:textId="353D1C3E" w:rsidR="00A401B6" w:rsidRPr="00CA5ED4" w:rsidRDefault="00A401B6" w:rsidP="00A401B6">
            <w:pPr>
              <w:ind w:firstLine="0"/>
              <w:jc w:val="center"/>
            </w:pPr>
            <w:r>
              <w:t>20,62</w:t>
            </w:r>
          </w:p>
        </w:tc>
      </w:tr>
      <w:tr w:rsidR="00A401B6" w14:paraId="56160B36" w14:textId="7F1B6C64" w:rsidTr="00A71FF1">
        <w:trPr>
          <w:jc w:val="center"/>
        </w:trPr>
        <w:tc>
          <w:tcPr>
            <w:tcW w:w="470" w:type="pct"/>
          </w:tcPr>
          <w:p w14:paraId="248A95C1" w14:textId="30CDB8B5" w:rsidR="00A401B6" w:rsidRDefault="00A401B6" w:rsidP="00A401B6">
            <w:pPr>
              <w:ind w:firstLine="0"/>
              <w:jc w:val="center"/>
            </w:pPr>
            <w:r>
              <w:t>3</w:t>
            </w:r>
          </w:p>
        </w:tc>
        <w:tc>
          <w:tcPr>
            <w:tcW w:w="647" w:type="pct"/>
          </w:tcPr>
          <w:p w14:paraId="739FD75D" w14:textId="122C5199" w:rsidR="00A401B6" w:rsidRDefault="00A401B6" w:rsidP="00A401B6">
            <w:pPr>
              <w:ind w:firstLine="0"/>
              <w:jc w:val="center"/>
            </w:pPr>
            <w:r>
              <w:t>29,1</w:t>
            </w:r>
          </w:p>
        </w:tc>
        <w:tc>
          <w:tcPr>
            <w:tcW w:w="648" w:type="pct"/>
          </w:tcPr>
          <w:p w14:paraId="293D0610" w14:textId="2E900F54" w:rsidR="00A401B6" w:rsidRPr="00674705" w:rsidRDefault="00A401B6" w:rsidP="00A401B6">
            <w:pPr>
              <w:ind w:firstLine="0"/>
              <w:jc w:val="center"/>
            </w:pPr>
            <w:r>
              <w:t>47,2</w:t>
            </w:r>
          </w:p>
        </w:tc>
        <w:tc>
          <w:tcPr>
            <w:tcW w:w="648" w:type="pct"/>
          </w:tcPr>
          <w:p w14:paraId="7799A2D8" w14:textId="50AEDF34" w:rsidR="00A401B6" w:rsidRPr="00674705" w:rsidRDefault="00A401B6" w:rsidP="00A401B6">
            <w:pPr>
              <w:ind w:firstLine="0"/>
              <w:jc w:val="center"/>
            </w:pPr>
            <w:r w:rsidRPr="002923EC">
              <w:t>38,15</w:t>
            </w:r>
          </w:p>
        </w:tc>
        <w:tc>
          <w:tcPr>
            <w:tcW w:w="648" w:type="pct"/>
          </w:tcPr>
          <w:p w14:paraId="25884000" w14:textId="25E5DA3C" w:rsidR="00A401B6" w:rsidRPr="00674705" w:rsidRDefault="00A401B6" w:rsidP="00A401B6">
            <w:pPr>
              <w:ind w:firstLine="0"/>
              <w:jc w:val="center"/>
            </w:pPr>
            <w:r>
              <w:t>21,5</w:t>
            </w:r>
          </w:p>
        </w:tc>
        <w:tc>
          <w:tcPr>
            <w:tcW w:w="647" w:type="pct"/>
          </w:tcPr>
          <w:p w14:paraId="4E3F90E1" w14:textId="44F916F8" w:rsidR="00A401B6" w:rsidRPr="00674705" w:rsidRDefault="00A401B6" w:rsidP="00A401B6">
            <w:pPr>
              <w:ind w:firstLine="0"/>
              <w:jc w:val="center"/>
            </w:pPr>
            <w:r>
              <w:t>24,4</w:t>
            </w:r>
          </w:p>
        </w:tc>
        <w:tc>
          <w:tcPr>
            <w:tcW w:w="645" w:type="pct"/>
          </w:tcPr>
          <w:p w14:paraId="6ACD5ABA" w14:textId="620AE38F" w:rsidR="00A401B6" w:rsidRPr="00674705" w:rsidRDefault="00A401B6" w:rsidP="00A401B6">
            <w:pPr>
              <w:ind w:firstLine="0"/>
              <w:jc w:val="center"/>
            </w:pPr>
            <w:r w:rsidRPr="00A840CA">
              <w:t>22,95</w:t>
            </w:r>
          </w:p>
        </w:tc>
        <w:tc>
          <w:tcPr>
            <w:tcW w:w="645" w:type="pct"/>
          </w:tcPr>
          <w:p w14:paraId="5A1A2233" w14:textId="617BF650" w:rsidR="00A401B6" w:rsidRPr="00CA5ED4" w:rsidRDefault="00A401B6" w:rsidP="00A401B6">
            <w:pPr>
              <w:ind w:firstLine="0"/>
              <w:jc w:val="center"/>
              <w:rPr>
                <w:vertAlign w:val="subscript"/>
              </w:rPr>
            </w:pPr>
            <w:r>
              <w:t>22,27</w:t>
            </w:r>
          </w:p>
        </w:tc>
      </w:tr>
      <w:tr w:rsidR="00A401B6" w14:paraId="5820A81F" w14:textId="77777777" w:rsidTr="00A71FF1">
        <w:trPr>
          <w:jc w:val="center"/>
        </w:trPr>
        <w:tc>
          <w:tcPr>
            <w:tcW w:w="470" w:type="pct"/>
          </w:tcPr>
          <w:p w14:paraId="7DCDED1A" w14:textId="6B8EF9C4" w:rsidR="00A401B6" w:rsidRDefault="00A401B6" w:rsidP="00A401B6">
            <w:pPr>
              <w:ind w:firstLine="0"/>
              <w:jc w:val="center"/>
            </w:pPr>
            <w:r>
              <w:t>2,5</w:t>
            </w:r>
          </w:p>
        </w:tc>
        <w:tc>
          <w:tcPr>
            <w:tcW w:w="647" w:type="pct"/>
          </w:tcPr>
          <w:p w14:paraId="600DF8E0" w14:textId="557513AD" w:rsidR="00A401B6" w:rsidRDefault="00A401B6" w:rsidP="00A401B6">
            <w:pPr>
              <w:ind w:firstLine="0"/>
              <w:jc w:val="center"/>
            </w:pPr>
            <w:r>
              <w:t>34,7</w:t>
            </w:r>
          </w:p>
        </w:tc>
        <w:tc>
          <w:tcPr>
            <w:tcW w:w="648" w:type="pct"/>
          </w:tcPr>
          <w:p w14:paraId="1311A216" w14:textId="6F8B3F7C" w:rsidR="00A401B6" w:rsidRPr="00674705" w:rsidRDefault="00A401B6" w:rsidP="00A401B6">
            <w:pPr>
              <w:ind w:firstLine="0"/>
              <w:jc w:val="center"/>
            </w:pPr>
            <w:r>
              <w:t>49,7</w:t>
            </w:r>
          </w:p>
        </w:tc>
        <w:tc>
          <w:tcPr>
            <w:tcW w:w="648" w:type="pct"/>
          </w:tcPr>
          <w:p w14:paraId="2683F15F" w14:textId="0715118E" w:rsidR="00A401B6" w:rsidRPr="00674705" w:rsidRDefault="00A401B6" w:rsidP="00A401B6">
            <w:pPr>
              <w:ind w:firstLine="0"/>
              <w:jc w:val="center"/>
            </w:pPr>
            <w:r w:rsidRPr="002923EC">
              <w:t>42,2</w:t>
            </w:r>
          </w:p>
        </w:tc>
        <w:tc>
          <w:tcPr>
            <w:tcW w:w="648" w:type="pct"/>
          </w:tcPr>
          <w:p w14:paraId="2ECF9903" w14:textId="72CFA910" w:rsidR="00A401B6" w:rsidRPr="00674705" w:rsidRDefault="00A401B6" w:rsidP="00A401B6">
            <w:pPr>
              <w:ind w:firstLine="0"/>
              <w:jc w:val="center"/>
            </w:pPr>
            <w:r>
              <w:t>23,1</w:t>
            </w:r>
          </w:p>
        </w:tc>
        <w:tc>
          <w:tcPr>
            <w:tcW w:w="647" w:type="pct"/>
          </w:tcPr>
          <w:p w14:paraId="6D2DD736" w14:textId="437AB722" w:rsidR="00A401B6" w:rsidRPr="00674705" w:rsidRDefault="00A401B6" w:rsidP="00A401B6">
            <w:pPr>
              <w:ind w:firstLine="0"/>
              <w:jc w:val="center"/>
            </w:pPr>
            <w:r>
              <w:t>26,8</w:t>
            </w:r>
          </w:p>
        </w:tc>
        <w:tc>
          <w:tcPr>
            <w:tcW w:w="645" w:type="pct"/>
          </w:tcPr>
          <w:p w14:paraId="12A62BA1" w14:textId="3778684B" w:rsidR="00A401B6" w:rsidRPr="00674705" w:rsidRDefault="00A401B6" w:rsidP="00A401B6">
            <w:pPr>
              <w:ind w:firstLine="0"/>
              <w:jc w:val="center"/>
            </w:pPr>
            <w:r w:rsidRPr="00A840CA">
              <w:t>24,95</w:t>
            </w:r>
          </w:p>
        </w:tc>
        <w:tc>
          <w:tcPr>
            <w:tcW w:w="645" w:type="pct"/>
          </w:tcPr>
          <w:p w14:paraId="0BE48074" w14:textId="7C1C7E61" w:rsidR="00A401B6" w:rsidRPr="00CA5ED4" w:rsidRDefault="00A401B6" w:rsidP="00A401B6">
            <w:pPr>
              <w:ind w:firstLine="0"/>
              <w:jc w:val="center"/>
            </w:pPr>
            <w:r>
              <w:t>24,4</w:t>
            </w:r>
          </w:p>
        </w:tc>
      </w:tr>
    </w:tbl>
    <w:p w14:paraId="710CBDFE" w14:textId="77777777" w:rsidR="00A401B6" w:rsidRDefault="00A401B6" w:rsidP="003628E4"/>
    <w:p w14:paraId="466D5515" w14:textId="5C405EAC" w:rsidR="00AA5BA3" w:rsidRDefault="00AA5BA3" w:rsidP="00AA5BA3">
      <w:pPr>
        <w:jc w:val="right"/>
      </w:pPr>
      <w:r>
        <w:t>Таблица 2. Результаты упражнени</w:t>
      </w:r>
      <w:r w:rsidR="00217F9E">
        <w:t>й</w:t>
      </w:r>
      <w:r w:rsidR="009F7936">
        <w:t xml:space="preserve"> для первого кольца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79"/>
        <w:gridCol w:w="1210"/>
        <w:gridCol w:w="1212"/>
        <w:gridCol w:w="1212"/>
        <w:gridCol w:w="1211"/>
        <w:gridCol w:w="1209"/>
        <w:gridCol w:w="1206"/>
        <w:gridCol w:w="1206"/>
      </w:tblGrid>
      <w:tr w:rsidR="00F32F1B" w14:paraId="18CF3039" w14:textId="77777777" w:rsidTr="00324C70">
        <w:trPr>
          <w:jc w:val="center"/>
        </w:trPr>
        <w:tc>
          <w:tcPr>
            <w:tcW w:w="470" w:type="pct"/>
          </w:tcPr>
          <w:p w14:paraId="7A4D1C4C" w14:textId="77777777" w:rsidR="00F32F1B" w:rsidRPr="00155226" w:rsidRDefault="00F32F1B" w:rsidP="00324C70">
            <w:pPr>
              <w:ind w:firstLine="0"/>
              <w:jc w:val="center"/>
            </w:pPr>
            <w:r w:rsidRPr="00951B0A">
              <w:rPr>
                <w:b/>
                <w:bCs/>
                <w:lang w:val="en-US"/>
              </w:rPr>
              <w:t xml:space="preserve">U, </w:t>
            </w:r>
            <w:proofErr w:type="spellStart"/>
            <w:r w:rsidRPr="00951B0A">
              <w:rPr>
                <w:b/>
                <w:bCs/>
              </w:rPr>
              <w:t>кВ</w:t>
            </w:r>
            <w:proofErr w:type="spellEnd"/>
          </w:p>
        </w:tc>
        <w:tc>
          <w:tcPr>
            <w:tcW w:w="647" w:type="pct"/>
          </w:tcPr>
          <w:p w14:paraId="7B438A44" w14:textId="77777777" w:rsidR="00F32F1B" w:rsidRPr="009F7936" w:rsidRDefault="00F32F1B" w:rsidP="00324C70">
            <w:pPr>
              <w:ind w:firstLine="0"/>
              <w:jc w:val="center"/>
              <w:rPr>
                <w:vertAlign w:val="subscript"/>
              </w:rPr>
            </w:pPr>
            <w:proofErr w:type="spellStart"/>
            <w:r w:rsidRPr="00951B0A">
              <w:rPr>
                <w:i/>
                <w:iCs/>
                <w:lang w:val="en-US"/>
              </w:rPr>
              <w:t>sinV</w:t>
            </w:r>
            <w:proofErr w:type="spellEnd"/>
            <w:r w:rsidRPr="00951B0A">
              <w:rPr>
                <w:i/>
                <w:iCs/>
                <w:lang w:val="en-US"/>
              </w:rPr>
              <w:softHyphen/>
            </w:r>
            <w:r w:rsidRPr="00951B0A">
              <w:rPr>
                <w:i/>
                <w:iCs/>
                <w:lang w:val="en-US"/>
              </w:rPr>
              <w:softHyphen/>
            </w:r>
            <w:r>
              <w:rPr>
                <w:i/>
                <w:iCs/>
                <w:lang w:val="en-US"/>
              </w:rPr>
              <w:softHyphen/>
            </w:r>
            <w:r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648" w:type="pct"/>
          </w:tcPr>
          <w:p w14:paraId="691C39E1" w14:textId="77777777" w:rsidR="00F32F1B" w:rsidRPr="00674705" w:rsidRDefault="00F32F1B" w:rsidP="00324C70">
            <w:pPr>
              <w:ind w:firstLine="0"/>
              <w:jc w:val="center"/>
              <w:rPr>
                <w:rFonts w:cs="Times New Roman"/>
              </w:rPr>
            </w:pPr>
            <w:r w:rsidRPr="00951B0A"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1</w:t>
            </w:r>
            <w:r w:rsidRPr="00951B0A">
              <w:rPr>
                <w:i/>
                <w:iCs/>
                <w:lang w:val="en-US"/>
              </w:rPr>
              <w:t xml:space="preserve">, </w:t>
            </w:r>
            <w:r w:rsidRPr="00951B0A">
              <w:t>пм</w:t>
            </w:r>
          </w:p>
        </w:tc>
        <w:tc>
          <w:tcPr>
            <w:tcW w:w="648" w:type="pct"/>
          </w:tcPr>
          <w:p w14:paraId="7AE54B38" w14:textId="77777777" w:rsidR="00F32F1B" w:rsidRPr="00674705" w:rsidRDefault="00F32F1B" w:rsidP="00324C70">
            <w:pPr>
              <w:ind w:firstLine="0"/>
              <w:jc w:val="center"/>
              <w:rPr>
                <w:rFonts w:cs="Times New Roman"/>
              </w:rPr>
            </w:pPr>
            <w:r w:rsidRPr="00951B0A">
              <w:rPr>
                <w:rFonts w:cs="Times New Roman"/>
                <w:i/>
                <w:iCs/>
                <w:lang w:val="en-US"/>
              </w:rPr>
              <w:t>λ</w:t>
            </w:r>
            <w:r>
              <w:rPr>
                <w:i/>
                <w:iCs/>
                <w:vertAlign w:val="subscript"/>
              </w:rPr>
              <w:t>1</w:t>
            </w:r>
            <w:r w:rsidRPr="00951B0A">
              <w:rPr>
                <w:i/>
                <w:iCs/>
                <w:lang w:val="en-US"/>
              </w:rPr>
              <w:t xml:space="preserve">, </w:t>
            </w:r>
            <w:r w:rsidRPr="00951B0A">
              <w:t>пм</w:t>
            </w:r>
          </w:p>
        </w:tc>
        <w:tc>
          <w:tcPr>
            <w:tcW w:w="648" w:type="pct"/>
          </w:tcPr>
          <w:p w14:paraId="4983A56B" w14:textId="77777777" w:rsidR="00F32F1B" w:rsidRPr="009F7936" w:rsidRDefault="00F32F1B" w:rsidP="00324C70">
            <w:pPr>
              <w:ind w:firstLine="0"/>
              <w:jc w:val="center"/>
            </w:pPr>
            <w:proofErr w:type="spellStart"/>
            <w:r w:rsidRPr="000950F0">
              <w:rPr>
                <w:rFonts w:cs="Times New Roman"/>
                <w:lang w:val="en-US"/>
              </w:rPr>
              <w:t>log</w:t>
            </w:r>
            <w:r w:rsidRPr="000950F0">
              <w:rPr>
                <w:rFonts w:cs="Times New Roman"/>
                <w:i/>
                <w:iCs/>
                <w:lang w:val="en-US"/>
              </w:rPr>
              <w:t>λ</w:t>
            </w:r>
            <w:proofErr w:type="spellEnd"/>
            <w:r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647" w:type="pct"/>
          </w:tcPr>
          <w:p w14:paraId="5A6DE04C" w14:textId="77777777" w:rsidR="00F32F1B" w:rsidRDefault="00F32F1B" w:rsidP="00324C70">
            <w:pPr>
              <w:ind w:firstLine="0"/>
              <w:jc w:val="center"/>
              <w:rPr>
                <w:lang w:val="en-US"/>
              </w:rPr>
            </w:pPr>
            <w:r w:rsidRPr="00951B0A">
              <w:rPr>
                <w:i/>
                <w:iCs/>
                <w:lang w:val="en-US"/>
              </w:rPr>
              <w:t>p</w:t>
            </w:r>
            <w:r>
              <w:rPr>
                <w:i/>
                <w:iCs/>
                <w:vertAlign w:val="subscript"/>
              </w:rPr>
              <w:t>1</w:t>
            </w:r>
            <w:r w:rsidRPr="00951B0A">
              <w:rPr>
                <w:i/>
                <w:iCs/>
                <w:lang w:val="en-US"/>
              </w:rPr>
              <w:t xml:space="preserve">, </w:t>
            </w:r>
            <w:r w:rsidRPr="000950F0">
              <w:t>кг*м/с</w:t>
            </w:r>
          </w:p>
        </w:tc>
        <w:tc>
          <w:tcPr>
            <w:tcW w:w="645" w:type="pct"/>
          </w:tcPr>
          <w:p w14:paraId="4442A910" w14:textId="77777777" w:rsidR="00F32F1B" w:rsidRPr="009F7936" w:rsidRDefault="00F32F1B" w:rsidP="00324C70">
            <w:pPr>
              <w:ind w:firstLine="0"/>
              <w:jc w:val="center"/>
            </w:pPr>
            <w:proofErr w:type="spellStart"/>
            <w:r w:rsidRPr="000950F0">
              <w:rPr>
                <w:rFonts w:cs="Times New Roman"/>
                <w:lang w:val="en-US"/>
              </w:rPr>
              <w:t>log</w:t>
            </w:r>
            <w:r w:rsidRPr="00951B0A">
              <w:rPr>
                <w:rFonts w:cs="Times New Roman"/>
                <w:i/>
                <w:iCs/>
                <w:lang w:val="en-US"/>
              </w:rPr>
              <w:t>p</w:t>
            </w:r>
            <w:proofErr w:type="spellEnd"/>
            <w:r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645" w:type="pct"/>
          </w:tcPr>
          <w:p w14:paraId="4C5CA267" w14:textId="77777777" w:rsidR="00F32F1B" w:rsidRPr="00A71FF1" w:rsidRDefault="00F32F1B" w:rsidP="00324C70">
            <w:pPr>
              <w:ind w:firstLine="0"/>
              <w:jc w:val="center"/>
            </w:pPr>
            <w:r w:rsidRPr="00951B0A">
              <w:rPr>
                <w:rFonts w:cs="Times New Roman"/>
                <w:i/>
                <w:iCs/>
                <w:lang w:val="en-US"/>
              </w:rPr>
              <w:t>h</w:t>
            </w:r>
            <w:r w:rsidRPr="00951B0A">
              <w:rPr>
                <w:rFonts w:cs="Times New Roman"/>
                <w:i/>
                <w:iCs/>
              </w:rPr>
              <w:t xml:space="preserve">, </w:t>
            </w:r>
            <w:r w:rsidRPr="000950F0">
              <w:rPr>
                <w:rFonts w:cs="Times New Roman"/>
              </w:rPr>
              <w:t>Дж</w:t>
            </w:r>
            <w:r w:rsidRPr="000950F0">
              <w:rPr>
                <w:rFonts w:cs="Times New Roman"/>
                <w:lang w:val="en-US"/>
              </w:rPr>
              <w:t>*c</w:t>
            </w:r>
          </w:p>
        </w:tc>
      </w:tr>
      <w:tr w:rsidR="00F32F1B" w14:paraId="2E62FA18" w14:textId="77777777" w:rsidTr="00324C70">
        <w:trPr>
          <w:jc w:val="center"/>
        </w:trPr>
        <w:tc>
          <w:tcPr>
            <w:tcW w:w="470" w:type="pct"/>
          </w:tcPr>
          <w:p w14:paraId="5F79B646" w14:textId="77777777" w:rsidR="00F32F1B" w:rsidRDefault="00F32F1B" w:rsidP="00324C70">
            <w:pPr>
              <w:ind w:firstLine="0"/>
              <w:jc w:val="center"/>
            </w:pPr>
            <w:r>
              <w:t>5</w:t>
            </w:r>
          </w:p>
        </w:tc>
        <w:tc>
          <w:tcPr>
            <w:tcW w:w="647" w:type="pct"/>
          </w:tcPr>
          <w:p w14:paraId="5B5284C7" w14:textId="77777777" w:rsidR="00F32F1B" w:rsidRDefault="00F32F1B" w:rsidP="00324C70">
            <w:pPr>
              <w:ind w:firstLine="0"/>
              <w:jc w:val="center"/>
            </w:pPr>
            <w:r>
              <w:t>0,056</w:t>
            </w:r>
          </w:p>
        </w:tc>
        <w:tc>
          <w:tcPr>
            <w:tcW w:w="648" w:type="pct"/>
          </w:tcPr>
          <w:p w14:paraId="07BCAEF9" w14:textId="77777777" w:rsidR="00F32F1B" w:rsidRPr="00C84802" w:rsidRDefault="00F32F1B" w:rsidP="00324C70">
            <w:pPr>
              <w:ind w:firstLine="0"/>
              <w:jc w:val="center"/>
              <w:rPr>
                <w:lang w:val="en-US"/>
              </w:rPr>
            </w:pPr>
            <w:r>
              <w:t>307,14</w:t>
            </w:r>
          </w:p>
        </w:tc>
        <w:tc>
          <w:tcPr>
            <w:tcW w:w="648" w:type="pct"/>
          </w:tcPr>
          <w:p w14:paraId="6C91306A" w14:textId="77777777" w:rsidR="00F32F1B" w:rsidRPr="0074551F" w:rsidRDefault="00F32F1B" w:rsidP="00324C7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11,97</w:t>
            </w:r>
          </w:p>
        </w:tc>
        <w:tc>
          <w:tcPr>
            <w:tcW w:w="648" w:type="pct"/>
          </w:tcPr>
          <w:p w14:paraId="18FB47EC" w14:textId="77777777" w:rsidR="00F32F1B" w:rsidRPr="006706BE" w:rsidRDefault="00F32F1B" w:rsidP="00324C7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-25,15</w:t>
            </w:r>
          </w:p>
        </w:tc>
        <w:tc>
          <w:tcPr>
            <w:tcW w:w="647" w:type="pct"/>
          </w:tcPr>
          <w:p w14:paraId="7B02F47C" w14:textId="77777777" w:rsidR="00F32F1B" w:rsidRPr="00A71FF1" w:rsidRDefault="00F32F1B" w:rsidP="00324C70">
            <w:pPr>
              <w:ind w:firstLine="0"/>
              <w:jc w:val="center"/>
            </w:pPr>
            <w:r>
              <w:rPr>
                <w:lang w:val="en-US"/>
              </w:rPr>
              <w:t>3,82</w:t>
            </w:r>
          </w:p>
        </w:tc>
        <w:tc>
          <w:tcPr>
            <w:tcW w:w="645" w:type="pct"/>
          </w:tcPr>
          <w:p w14:paraId="3B6A2B63" w14:textId="77777777" w:rsidR="00F32F1B" w:rsidRPr="003628E4" w:rsidRDefault="00F32F1B" w:rsidP="00324C70">
            <w:pPr>
              <w:ind w:firstLine="0"/>
              <w:jc w:val="center"/>
              <w:rPr>
                <w:vertAlign w:val="superscript"/>
              </w:rPr>
            </w:pPr>
            <w:r>
              <w:rPr>
                <w:szCs w:val="28"/>
                <w:lang w:val="en-US"/>
              </w:rPr>
              <w:t>-51,62</w:t>
            </w:r>
          </w:p>
        </w:tc>
        <w:tc>
          <w:tcPr>
            <w:tcW w:w="645" w:type="pct"/>
          </w:tcPr>
          <w:p w14:paraId="730F55FF" w14:textId="77777777" w:rsidR="00F32F1B" w:rsidRPr="003628E4" w:rsidRDefault="00F32F1B" w:rsidP="00324C70">
            <w:pPr>
              <w:ind w:firstLine="0"/>
              <w:jc w:val="center"/>
              <w:rPr>
                <w:vertAlign w:val="superscript"/>
              </w:rPr>
            </w:pPr>
            <w:r>
              <w:t>6,58</w:t>
            </w:r>
            <w:r>
              <w:rPr>
                <w:lang w:val="en-US"/>
              </w:rPr>
              <w:t>e-34</w:t>
            </w:r>
          </w:p>
        </w:tc>
      </w:tr>
      <w:tr w:rsidR="00F32F1B" w14:paraId="06035385" w14:textId="77777777" w:rsidTr="00324C70">
        <w:trPr>
          <w:jc w:val="center"/>
        </w:trPr>
        <w:tc>
          <w:tcPr>
            <w:tcW w:w="470" w:type="pct"/>
          </w:tcPr>
          <w:p w14:paraId="26213845" w14:textId="77777777" w:rsidR="00F32F1B" w:rsidRDefault="00F32F1B" w:rsidP="00324C70">
            <w:pPr>
              <w:ind w:firstLine="0"/>
              <w:jc w:val="center"/>
            </w:pPr>
            <w:r>
              <w:t>4,5</w:t>
            </w:r>
          </w:p>
        </w:tc>
        <w:tc>
          <w:tcPr>
            <w:tcW w:w="647" w:type="pct"/>
          </w:tcPr>
          <w:p w14:paraId="637888D4" w14:textId="77777777" w:rsidR="00F32F1B" w:rsidRDefault="00F32F1B" w:rsidP="00324C70">
            <w:pPr>
              <w:ind w:firstLine="0"/>
              <w:jc w:val="center"/>
            </w:pPr>
            <w:r>
              <w:t>0,059</w:t>
            </w:r>
          </w:p>
        </w:tc>
        <w:tc>
          <w:tcPr>
            <w:tcW w:w="648" w:type="pct"/>
          </w:tcPr>
          <w:p w14:paraId="22261E16" w14:textId="77777777" w:rsidR="00F32F1B" w:rsidRPr="00674705" w:rsidRDefault="00F32F1B" w:rsidP="00324C70">
            <w:pPr>
              <w:ind w:firstLine="0"/>
              <w:jc w:val="center"/>
            </w:pPr>
            <w:r>
              <w:t>310,15</w:t>
            </w:r>
          </w:p>
        </w:tc>
        <w:tc>
          <w:tcPr>
            <w:tcW w:w="648" w:type="pct"/>
          </w:tcPr>
          <w:p w14:paraId="2B5CE924" w14:textId="77777777" w:rsidR="00F32F1B" w:rsidRPr="007449EA" w:rsidRDefault="00F32F1B" w:rsidP="00324C7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12,49</w:t>
            </w:r>
          </w:p>
        </w:tc>
        <w:tc>
          <w:tcPr>
            <w:tcW w:w="648" w:type="pct"/>
          </w:tcPr>
          <w:p w14:paraId="2668D7EE" w14:textId="77777777" w:rsidR="00F32F1B" w:rsidRPr="006706BE" w:rsidRDefault="00F32F1B" w:rsidP="00324C7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-25,11</w:t>
            </w:r>
          </w:p>
        </w:tc>
        <w:tc>
          <w:tcPr>
            <w:tcW w:w="647" w:type="pct"/>
          </w:tcPr>
          <w:p w14:paraId="1F3094BD" w14:textId="77777777" w:rsidR="00F32F1B" w:rsidRPr="00674705" w:rsidRDefault="00F32F1B" w:rsidP="00324C70">
            <w:pPr>
              <w:ind w:firstLine="0"/>
              <w:jc w:val="center"/>
            </w:pPr>
            <w:r>
              <w:rPr>
                <w:lang w:val="en-US"/>
              </w:rPr>
              <w:t>3,62</w:t>
            </w:r>
          </w:p>
        </w:tc>
        <w:tc>
          <w:tcPr>
            <w:tcW w:w="645" w:type="pct"/>
          </w:tcPr>
          <w:p w14:paraId="25C6D0E2" w14:textId="77777777" w:rsidR="00F32F1B" w:rsidRPr="00674705" w:rsidRDefault="00F32F1B" w:rsidP="00324C70">
            <w:pPr>
              <w:ind w:firstLine="0"/>
              <w:jc w:val="center"/>
            </w:pPr>
            <w:r>
              <w:rPr>
                <w:szCs w:val="28"/>
                <w:lang w:val="en-US"/>
              </w:rPr>
              <w:t>-51,67</w:t>
            </w:r>
          </w:p>
        </w:tc>
        <w:tc>
          <w:tcPr>
            <w:tcW w:w="645" w:type="pct"/>
          </w:tcPr>
          <w:p w14:paraId="574826BF" w14:textId="77777777" w:rsidR="00F32F1B" w:rsidRPr="00674705" w:rsidRDefault="00F32F1B" w:rsidP="00324C70">
            <w:pPr>
              <w:ind w:firstLine="0"/>
              <w:jc w:val="center"/>
            </w:pPr>
            <w:r>
              <w:t>6,58</w:t>
            </w:r>
            <w:r>
              <w:rPr>
                <w:lang w:val="en-US"/>
              </w:rPr>
              <w:t>e-34</w:t>
            </w:r>
          </w:p>
        </w:tc>
      </w:tr>
      <w:tr w:rsidR="00F32F1B" w14:paraId="6DCF89F6" w14:textId="77777777" w:rsidTr="00324C70">
        <w:trPr>
          <w:jc w:val="center"/>
        </w:trPr>
        <w:tc>
          <w:tcPr>
            <w:tcW w:w="470" w:type="pct"/>
          </w:tcPr>
          <w:p w14:paraId="48A7B888" w14:textId="77777777" w:rsidR="00F32F1B" w:rsidRDefault="00F32F1B" w:rsidP="00324C70">
            <w:pPr>
              <w:ind w:firstLine="0"/>
              <w:jc w:val="center"/>
            </w:pPr>
            <w:r>
              <w:t>4</w:t>
            </w:r>
          </w:p>
        </w:tc>
        <w:tc>
          <w:tcPr>
            <w:tcW w:w="647" w:type="pct"/>
          </w:tcPr>
          <w:p w14:paraId="655F217B" w14:textId="77777777" w:rsidR="00F32F1B" w:rsidRDefault="00F32F1B" w:rsidP="00324C70">
            <w:pPr>
              <w:ind w:firstLine="0"/>
              <w:jc w:val="center"/>
            </w:pPr>
            <w:r>
              <w:t>0,064</w:t>
            </w:r>
          </w:p>
        </w:tc>
        <w:tc>
          <w:tcPr>
            <w:tcW w:w="648" w:type="pct"/>
          </w:tcPr>
          <w:p w14:paraId="0D9450FD" w14:textId="77777777" w:rsidR="00F32F1B" w:rsidRPr="00674705" w:rsidRDefault="00F32F1B" w:rsidP="00324C70">
            <w:pPr>
              <w:ind w:firstLine="0"/>
              <w:jc w:val="center"/>
            </w:pPr>
            <w:r>
              <w:t>300,84</w:t>
            </w:r>
          </w:p>
        </w:tc>
        <w:tc>
          <w:tcPr>
            <w:tcW w:w="648" w:type="pct"/>
          </w:tcPr>
          <w:p w14:paraId="0DF3C391" w14:textId="77777777" w:rsidR="00F32F1B" w:rsidRPr="007449EA" w:rsidRDefault="00F32F1B" w:rsidP="00324C7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13,66</w:t>
            </w:r>
          </w:p>
        </w:tc>
        <w:tc>
          <w:tcPr>
            <w:tcW w:w="648" w:type="pct"/>
          </w:tcPr>
          <w:p w14:paraId="5BA25A5B" w14:textId="77777777" w:rsidR="00F32F1B" w:rsidRPr="006706BE" w:rsidRDefault="00F32F1B" w:rsidP="00324C7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-25,02</w:t>
            </w:r>
          </w:p>
        </w:tc>
        <w:tc>
          <w:tcPr>
            <w:tcW w:w="647" w:type="pct"/>
          </w:tcPr>
          <w:p w14:paraId="7E71363D" w14:textId="77777777" w:rsidR="00F32F1B" w:rsidRPr="00674705" w:rsidRDefault="00F32F1B" w:rsidP="00324C70">
            <w:pPr>
              <w:ind w:firstLine="0"/>
              <w:jc w:val="center"/>
            </w:pPr>
            <w:r>
              <w:rPr>
                <w:lang w:val="en-US"/>
              </w:rPr>
              <w:t>3,41</w:t>
            </w:r>
          </w:p>
        </w:tc>
        <w:tc>
          <w:tcPr>
            <w:tcW w:w="645" w:type="pct"/>
          </w:tcPr>
          <w:p w14:paraId="583AB28D" w14:textId="77777777" w:rsidR="00F32F1B" w:rsidRPr="00674705" w:rsidRDefault="00F32F1B" w:rsidP="00324C70">
            <w:pPr>
              <w:ind w:firstLine="0"/>
              <w:jc w:val="center"/>
            </w:pPr>
            <w:r>
              <w:rPr>
                <w:szCs w:val="28"/>
                <w:lang w:val="en-US"/>
              </w:rPr>
              <w:t>-51,73</w:t>
            </w:r>
          </w:p>
        </w:tc>
        <w:tc>
          <w:tcPr>
            <w:tcW w:w="645" w:type="pct"/>
          </w:tcPr>
          <w:p w14:paraId="5EE0B6BE" w14:textId="77777777" w:rsidR="00F32F1B" w:rsidRPr="00674705" w:rsidRDefault="00F32F1B" w:rsidP="00324C70">
            <w:pPr>
              <w:ind w:firstLine="0"/>
              <w:jc w:val="center"/>
            </w:pPr>
            <w:r>
              <w:t>6,58</w:t>
            </w:r>
            <w:r>
              <w:rPr>
                <w:lang w:val="en-US"/>
              </w:rPr>
              <w:t>e-34</w:t>
            </w:r>
          </w:p>
        </w:tc>
      </w:tr>
      <w:tr w:rsidR="00F32F1B" w14:paraId="51A152A9" w14:textId="77777777" w:rsidTr="00324C70">
        <w:trPr>
          <w:jc w:val="center"/>
        </w:trPr>
        <w:tc>
          <w:tcPr>
            <w:tcW w:w="470" w:type="pct"/>
          </w:tcPr>
          <w:p w14:paraId="4DEC94A2" w14:textId="77777777" w:rsidR="00F32F1B" w:rsidRDefault="00F32F1B" w:rsidP="00324C70">
            <w:pPr>
              <w:ind w:firstLine="0"/>
              <w:jc w:val="center"/>
            </w:pPr>
            <w:r>
              <w:lastRenderedPageBreak/>
              <w:t>3,5</w:t>
            </w:r>
          </w:p>
        </w:tc>
        <w:tc>
          <w:tcPr>
            <w:tcW w:w="647" w:type="pct"/>
          </w:tcPr>
          <w:p w14:paraId="080EE4D8" w14:textId="77777777" w:rsidR="00F32F1B" w:rsidRDefault="00F32F1B" w:rsidP="00324C70">
            <w:pPr>
              <w:ind w:firstLine="0"/>
              <w:jc w:val="center"/>
            </w:pPr>
            <w:r>
              <w:t>0,067</w:t>
            </w:r>
          </w:p>
        </w:tc>
        <w:tc>
          <w:tcPr>
            <w:tcW w:w="648" w:type="pct"/>
          </w:tcPr>
          <w:p w14:paraId="3E6DEBB7" w14:textId="77777777" w:rsidR="00F32F1B" w:rsidRPr="00674705" w:rsidRDefault="00F32F1B" w:rsidP="00324C70">
            <w:pPr>
              <w:ind w:firstLine="0"/>
              <w:jc w:val="center"/>
            </w:pPr>
            <w:r>
              <w:t>308,89</w:t>
            </w:r>
          </w:p>
        </w:tc>
        <w:tc>
          <w:tcPr>
            <w:tcW w:w="648" w:type="pct"/>
          </w:tcPr>
          <w:p w14:paraId="19F89CA1" w14:textId="77777777" w:rsidR="00F32F1B" w:rsidRPr="007449EA" w:rsidRDefault="00F32F1B" w:rsidP="00324C7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14,22</w:t>
            </w:r>
          </w:p>
        </w:tc>
        <w:tc>
          <w:tcPr>
            <w:tcW w:w="648" w:type="pct"/>
          </w:tcPr>
          <w:p w14:paraId="719D9B76" w14:textId="77777777" w:rsidR="00F32F1B" w:rsidRPr="006706BE" w:rsidRDefault="00F32F1B" w:rsidP="00324C7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-24,98</w:t>
            </w:r>
          </w:p>
        </w:tc>
        <w:tc>
          <w:tcPr>
            <w:tcW w:w="647" w:type="pct"/>
          </w:tcPr>
          <w:p w14:paraId="4661E8F1" w14:textId="77777777" w:rsidR="00F32F1B" w:rsidRPr="00674705" w:rsidRDefault="00F32F1B" w:rsidP="00324C70">
            <w:pPr>
              <w:ind w:firstLine="0"/>
              <w:jc w:val="center"/>
            </w:pPr>
            <w:r>
              <w:rPr>
                <w:lang w:val="en-US"/>
              </w:rPr>
              <w:t>3,19</w:t>
            </w:r>
          </w:p>
        </w:tc>
        <w:tc>
          <w:tcPr>
            <w:tcW w:w="645" w:type="pct"/>
          </w:tcPr>
          <w:p w14:paraId="35322EC2" w14:textId="77777777" w:rsidR="00F32F1B" w:rsidRPr="00674705" w:rsidRDefault="00F32F1B" w:rsidP="00324C70">
            <w:pPr>
              <w:ind w:firstLine="0"/>
              <w:jc w:val="center"/>
            </w:pPr>
            <w:r>
              <w:rPr>
                <w:szCs w:val="28"/>
                <w:lang w:val="en-US"/>
              </w:rPr>
              <w:t>-51,8</w:t>
            </w:r>
          </w:p>
        </w:tc>
        <w:tc>
          <w:tcPr>
            <w:tcW w:w="645" w:type="pct"/>
          </w:tcPr>
          <w:p w14:paraId="61388DB5" w14:textId="77777777" w:rsidR="00F32F1B" w:rsidRPr="00674705" w:rsidRDefault="00F32F1B" w:rsidP="00324C70">
            <w:pPr>
              <w:ind w:firstLine="0"/>
              <w:jc w:val="center"/>
            </w:pPr>
            <w:r>
              <w:t>6,58</w:t>
            </w:r>
            <w:r>
              <w:rPr>
                <w:lang w:val="en-US"/>
              </w:rPr>
              <w:t>e-34</w:t>
            </w:r>
          </w:p>
        </w:tc>
      </w:tr>
      <w:tr w:rsidR="00F32F1B" w14:paraId="29E02472" w14:textId="77777777" w:rsidTr="00324C70">
        <w:trPr>
          <w:jc w:val="center"/>
        </w:trPr>
        <w:tc>
          <w:tcPr>
            <w:tcW w:w="470" w:type="pct"/>
          </w:tcPr>
          <w:p w14:paraId="34ED0B8A" w14:textId="77777777" w:rsidR="00F32F1B" w:rsidRDefault="00F32F1B" w:rsidP="00324C70">
            <w:pPr>
              <w:ind w:firstLine="0"/>
              <w:jc w:val="center"/>
            </w:pPr>
            <w:r>
              <w:t>3</w:t>
            </w:r>
          </w:p>
        </w:tc>
        <w:tc>
          <w:tcPr>
            <w:tcW w:w="647" w:type="pct"/>
          </w:tcPr>
          <w:p w14:paraId="04E0876D" w14:textId="77777777" w:rsidR="00F32F1B" w:rsidRDefault="00F32F1B" w:rsidP="00324C70">
            <w:pPr>
              <w:ind w:firstLine="0"/>
              <w:jc w:val="center"/>
            </w:pPr>
            <w:r>
              <w:t>0,073</w:t>
            </w:r>
          </w:p>
        </w:tc>
        <w:tc>
          <w:tcPr>
            <w:tcW w:w="648" w:type="pct"/>
          </w:tcPr>
          <w:p w14:paraId="34B80F5B" w14:textId="77777777" w:rsidR="00F32F1B" w:rsidRPr="00674705" w:rsidRDefault="00F32F1B" w:rsidP="00324C70">
            <w:pPr>
              <w:ind w:firstLine="0"/>
              <w:jc w:val="center"/>
            </w:pPr>
            <w:r>
              <w:t>306,04</w:t>
            </w:r>
          </w:p>
        </w:tc>
        <w:tc>
          <w:tcPr>
            <w:tcW w:w="648" w:type="pct"/>
          </w:tcPr>
          <w:p w14:paraId="1431D6BA" w14:textId="77777777" w:rsidR="00F32F1B" w:rsidRPr="007449EA" w:rsidRDefault="00F32F1B" w:rsidP="00324C7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15,5</w:t>
            </w:r>
          </w:p>
        </w:tc>
        <w:tc>
          <w:tcPr>
            <w:tcW w:w="648" w:type="pct"/>
          </w:tcPr>
          <w:p w14:paraId="570747AE" w14:textId="77777777" w:rsidR="00F32F1B" w:rsidRPr="006706BE" w:rsidRDefault="00F32F1B" w:rsidP="00324C7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-24,89</w:t>
            </w:r>
          </w:p>
        </w:tc>
        <w:tc>
          <w:tcPr>
            <w:tcW w:w="647" w:type="pct"/>
          </w:tcPr>
          <w:p w14:paraId="4D55BB32" w14:textId="77777777" w:rsidR="00F32F1B" w:rsidRPr="00674705" w:rsidRDefault="00F32F1B" w:rsidP="00324C70">
            <w:pPr>
              <w:ind w:firstLine="0"/>
              <w:jc w:val="center"/>
            </w:pPr>
            <w:r>
              <w:rPr>
                <w:lang w:val="en-US"/>
              </w:rPr>
              <w:t>2,95</w:t>
            </w:r>
          </w:p>
        </w:tc>
        <w:tc>
          <w:tcPr>
            <w:tcW w:w="645" w:type="pct"/>
          </w:tcPr>
          <w:p w14:paraId="6CFB56F6" w14:textId="77777777" w:rsidR="00F32F1B" w:rsidRPr="00674705" w:rsidRDefault="00F32F1B" w:rsidP="00324C70">
            <w:pPr>
              <w:ind w:firstLine="0"/>
              <w:jc w:val="center"/>
            </w:pPr>
            <w:r>
              <w:rPr>
                <w:szCs w:val="28"/>
                <w:lang w:val="en-US"/>
              </w:rPr>
              <w:t>-51,88</w:t>
            </w:r>
          </w:p>
        </w:tc>
        <w:tc>
          <w:tcPr>
            <w:tcW w:w="645" w:type="pct"/>
          </w:tcPr>
          <w:p w14:paraId="0144077E" w14:textId="77777777" w:rsidR="00F32F1B" w:rsidRPr="00674705" w:rsidRDefault="00F32F1B" w:rsidP="00324C70">
            <w:pPr>
              <w:ind w:firstLine="0"/>
              <w:jc w:val="center"/>
            </w:pPr>
            <w:r>
              <w:t>6,58</w:t>
            </w:r>
            <w:r>
              <w:rPr>
                <w:lang w:val="en-US"/>
              </w:rPr>
              <w:t>e-34</w:t>
            </w:r>
          </w:p>
        </w:tc>
      </w:tr>
      <w:tr w:rsidR="00F32F1B" w14:paraId="3B55A9ED" w14:textId="77777777" w:rsidTr="00324C70">
        <w:trPr>
          <w:jc w:val="center"/>
        </w:trPr>
        <w:tc>
          <w:tcPr>
            <w:tcW w:w="470" w:type="pct"/>
          </w:tcPr>
          <w:p w14:paraId="16E301AF" w14:textId="77777777" w:rsidR="00F32F1B" w:rsidRDefault="00F32F1B" w:rsidP="00324C70">
            <w:pPr>
              <w:ind w:firstLine="0"/>
              <w:jc w:val="center"/>
            </w:pPr>
            <w:r>
              <w:t>2,5</w:t>
            </w:r>
          </w:p>
        </w:tc>
        <w:tc>
          <w:tcPr>
            <w:tcW w:w="647" w:type="pct"/>
          </w:tcPr>
          <w:p w14:paraId="1DC45481" w14:textId="77777777" w:rsidR="00F32F1B" w:rsidRDefault="00F32F1B" w:rsidP="00324C70">
            <w:pPr>
              <w:ind w:firstLine="0"/>
              <w:jc w:val="center"/>
            </w:pPr>
            <w:r>
              <w:t>0,08</w:t>
            </w:r>
          </w:p>
        </w:tc>
        <w:tc>
          <w:tcPr>
            <w:tcW w:w="648" w:type="pct"/>
          </w:tcPr>
          <w:p w14:paraId="0FEAA45B" w14:textId="77777777" w:rsidR="00F32F1B" w:rsidRPr="00674705" w:rsidRDefault="00F32F1B" w:rsidP="00324C70">
            <w:pPr>
              <w:ind w:firstLine="0"/>
              <w:jc w:val="center"/>
            </w:pPr>
            <w:r>
              <w:t>303,61</w:t>
            </w:r>
          </w:p>
        </w:tc>
        <w:tc>
          <w:tcPr>
            <w:tcW w:w="648" w:type="pct"/>
          </w:tcPr>
          <w:p w14:paraId="37AFFDD4" w14:textId="77777777" w:rsidR="00F32F1B" w:rsidRPr="007449EA" w:rsidRDefault="00F32F1B" w:rsidP="00324C7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17,12</w:t>
            </w:r>
          </w:p>
        </w:tc>
        <w:tc>
          <w:tcPr>
            <w:tcW w:w="648" w:type="pct"/>
          </w:tcPr>
          <w:p w14:paraId="75A98A23" w14:textId="77777777" w:rsidR="00F32F1B" w:rsidRPr="006706BE" w:rsidRDefault="00F32F1B" w:rsidP="00324C7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-24,79</w:t>
            </w:r>
          </w:p>
        </w:tc>
        <w:tc>
          <w:tcPr>
            <w:tcW w:w="647" w:type="pct"/>
          </w:tcPr>
          <w:p w14:paraId="04255A41" w14:textId="77777777" w:rsidR="00F32F1B" w:rsidRPr="00674705" w:rsidRDefault="00F32F1B" w:rsidP="00324C70">
            <w:pPr>
              <w:ind w:firstLine="0"/>
              <w:jc w:val="center"/>
            </w:pPr>
            <w:r>
              <w:rPr>
                <w:lang w:val="en-US"/>
              </w:rPr>
              <w:t>2,7</w:t>
            </w:r>
          </w:p>
        </w:tc>
        <w:tc>
          <w:tcPr>
            <w:tcW w:w="645" w:type="pct"/>
          </w:tcPr>
          <w:p w14:paraId="280414B4" w14:textId="77777777" w:rsidR="00F32F1B" w:rsidRPr="00674705" w:rsidRDefault="00F32F1B" w:rsidP="00324C70">
            <w:pPr>
              <w:ind w:firstLine="0"/>
              <w:jc w:val="center"/>
            </w:pPr>
            <w:r>
              <w:rPr>
                <w:szCs w:val="28"/>
                <w:lang w:val="en-US"/>
              </w:rPr>
              <w:t>-51,97</w:t>
            </w:r>
          </w:p>
        </w:tc>
        <w:tc>
          <w:tcPr>
            <w:tcW w:w="645" w:type="pct"/>
          </w:tcPr>
          <w:p w14:paraId="3F9B13DC" w14:textId="77777777" w:rsidR="00F32F1B" w:rsidRPr="00674705" w:rsidRDefault="00F32F1B" w:rsidP="00324C70">
            <w:pPr>
              <w:ind w:firstLine="0"/>
              <w:jc w:val="center"/>
            </w:pPr>
            <w:r>
              <w:t>6,58</w:t>
            </w:r>
            <w:r>
              <w:rPr>
                <w:lang w:val="en-US"/>
              </w:rPr>
              <w:t>e-34</w:t>
            </w:r>
          </w:p>
        </w:tc>
      </w:tr>
    </w:tbl>
    <w:p w14:paraId="4D1F7F46" w14:textId="77777777" w:rsidR="00F32F1B" w:rsidRDefault="00F32F1B" w:rsidP="00F32F1B">
      <w:pPr>
        <w:ind w:firstLine="0"/>
        <w:jc w:val="center"/>
      </w:pPr>
    </w:p>
    <w:p w14:paraId="792778AA" w14:textId="1B233FC5" w:rsidR="00F32F1B" w:rsidRPr="0074237B" w:rsidRDefault="00F32F1B" w:rsidP="00F32F1B">
      <w:pPr>
        <w:jc w:val="right"/>
      </w:pPr>
      <w:r>
        <w:t>Таблица 3. Результаты упражнений для второго кольца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79"/>
        <w:gridCol w:w="1210"/>
        <w:gridCol w:w="1212"/>
        <w:gridCol w:w="1212"/>
        <w:gridCol w:w="1211"/>
        <w:gridCol w:w="1209"/>
        <w:gridCol w:w="1206"/>
        <w:gridCol w:w="1206"/>
      </w:tblGrid>
      <w:tr w:rsidR="00AA5BA3" w14:paraId="606ACEF5" w14:textId="77777777" w:rsidTr="0097462C">
        <w:trPr>
          <w:jc w:val="center"/>
        </w:trPr>
        <w:tc>
          <w:tcPr>
            <w:tcW w:w="470" w:type="pct"/>
          </w:tcPr>
          <w:p w14:paraId="6B65EFC0" w14:textId="77777777" w:rsidR="00AA5BA3" w:rsidRPr="00951B0A" w:rsidRDefault="00AA5BA3" w:rsidP="0097462C">
            <w:pPr>
              <w:ind w:firstLine="0"/>
              <w:jc w:val="center"/>
              <w:rPr>
                <w:b/>
                <w:bCs/>
              </w:rPr>
            </w:pPr>
            <w:r w:rsidRPr="00951B0A">
              <w:rPr>
                <w:b/>
                <w:bCs/>
                <w:lang w:val="en-US"/>
              </w:rPr>
              <w:t xml:space="preserve">U, </w:t>
            </w:r>
            <w:proofErr w:type="spellStart"/>
            <w:r w:rsidRPr="00951B0A">
              <w:rPr>
                <w:b/>
                <w:bCs/>
              </w:rPr>
              <w:t>кВ</w:t>
            </w:r>
            <w:proofErr w:type="spellEnd"/>
          </w:p>
        </w:tc>
        <w:tc>
          <w:tcPr>
            <w:tcW w:w="647" w:type="pct"/>
          </w:tcPr>
          <w:p w14:paraId="40AB92E2" w14:textId="1B8D355A" w:rsidR="00AA5BA3" w:rsidRPr="00997CF8" w:rsidRDefault="00951B0A" w:rsidP="0097462C">
            <w:pPr>
              <w:ind w:firstLine="0"/>
              <w:jc w:val="center"/>
              <w:rPr>
                <w:i/>
                <w:iCs/>
                <w:vertAlign w:val="subscript"/>
              </w:rPr>
            </w:pPr>
            <w:proofErr w:type="spellStart"/>
            <w:r w:rsidRPr="00CA5ED4">
              <w:rPr>
                <w:lang w:val="en-US"/>
              </w:rPr>
              <w:t>sin</w:t>
            </w:r>
            <w:r w:rsidRPr="00951B0A">
              <w:rPr>
                <w:i/>
                <w:iCs/>
                <w:lang w:val="en-US"/>
              </w:rPr>
              <w:t>V</w:t>
            </w:r>
            <w:proofErr w:type="spellEnd"/>
            <w:r w:rsidRPr="00951B0A">
              <w:rPr>
                <w:i/>
                <w:iCs/>
                <w:lang w:val="en-US"/>
              </w:rPr>
              <w:softHyphen/>
            </w:r>
            <w:r w:rsidRPr="00951B0A">
              <w:rPr>
                <w:i/>
                <w:iCs/>
                <w:lang w:val="en-US"/>
              </w:rPr>
              <w:softHyphen/>
            </w:r>
            <w:r w:rsidR="00997CF8">
              <w:rPr>
                <w:i/>
                <w:iCs/>
                <w:vertAlign w:val="subscript"/>
              </w:rPr>
              <w:t>2</w:t>
            </w:r>
          </w:p>
        </w:tc>
        <w:tc>
          <w:tcPr>
            <w:tcW w:w="648" w:type="pct"/>
          </w:tcPr>
          <w:p w14:paraId="112EC4F1" w14:textId="457122BD" w:rsidR="00AA5BA3" w:rsidRPr="00951B0A" w:rsidRDefault="00951B0A" w:rsidP="0097462C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 w:rsidRPr="00951B0A">
              <w:rPr>
                <w:i/>
                <w:iCs/>
                <w:lang w:val="en-US"/>
              </w:rPr>
              <w:t>d</w:t>
            </w:r>
            <w:r w:rsidR="00997CF8">
              <w:rPr>
                <w:i/>
                <w:iCs/>
                <w:vertAlign w:val="subscript"/>
              </w:rPr>
              <w:t>2</w:t>
            </w:r>
            <w:r w:rsidR="00AA5BA3" w:rsidRPr="00951B0A">
              <w:rPr>
                <w:i/>
                <w:iCs/>
                <w:lang w:val="en-US"/>
              </w:rPr>
              <w:t xml:space="preserve">, </w:t>
            </w:r>
            <w:r w:rsidRPr="00951B0A">
              <w:t>п</w:t>
            </w:r>
            <w:r w:rsidR="00AA5BA3" w:rsidRPr="00951B0A">
              <w:t>м</w:t>
            </w:r>
          </w:p>
        </w:tc>
        <w:tc>
          <w:tcPr>
            <w:tcW w:w="648" w:type="pct"/>
          </w:tcPr>
          <w:p w14:paraId="4A46070D" w14:textId="021A10B1" w:rsidR="00AA5BA3" w:rsidRPr="00951B0A" w:rsidRDefault="00951B0A" w:rsidP="0097462C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 w:rsidRPr="00951B0A">
              <w:rPr>
                <w:rFonts w:cs="Times New Roman"/>
                <w:i/>
                <w:iCs/>
                <w:lang w:val="en-US"/>
              </w:rPr>
              <w:t>λ</w:t>
            </w:r>
            <w:r w:rsidR="00997CF8">
              <w:rPr>
                <w:i/>
                <w:iCs/>
                <w:vertAlign w:val="subscript"/>
              </w:rPr>
              <w:t>2</w:t>
            </w:r>
            <w:r w:rsidR="00AA5BA3" w:rsidRPr="00951B0A">
              <w:rPr>
                <w:i/>
                <w:iCs/>
                <w:lang w:val="en-US"/>
              </w:rPr>
              <w:t xml:space="preserve">, </w:t>
            </w:r>
            <w:r w:rsidRPr="00951B0A">
              <w:t>п</w:t>
            </w:r>
            <w:r w:rsidR="00AA5BA3" w:rsidRPr="00951B0A">
              <w:t>м</w:t>
            </w:r>
          </w:p>
        </w:tc>
        <w:tc>
          <w:tcPr>
            <w:tcW w:w="648" w:type="pct"/>
          </w:tcPr>
          <w:p w14:paraId="7B894BB8" w14:textId="1C414A56" w:rsidR="00AA5BA3" w:rsidRPr="00997CF8" w:rsidRDefault="00951B0A" w:rsidP="0097462C">
            <w:pPr>
              <w:ind w:firstLine="0"/>
              <w:jc w:val="center"/>
            </w:pPr>
            <w:proofErr w:type="spellStart"/>
            <w:r w:rsidRPr="000950F0">
              <w:rPr>
                <w:rFonts w:cs="Times New Roman"/>
                <w:lang w:val="en-US"/>
              </w:rPr>
              <w:t>log</w:t>
            </w:r>
            <w:r w:rsidRPr="000950F0">
              <w:rPr>
                <w:rFonts w:cs="Times New Roman"/>
                <w:i/>
                <w:iCs/>
                <w:lang w:val="en-US"/>
              </w:rPr>
              <w:t>λ</w:t>
            </w:r>
            <w:proofErr w:type="spellEnd"/>
            <w:r w:rsidR="00997CF8">
              <w:rPr>
                <w:i/>
                <w:iCs/>
                <w:vertAlign w:val="subscript"/>
              </w:rPr>
              <w:t>2</w:t>
            </w:r>
          </w:p>
        </w:tc>
        <w:tc>
          <w:tcPr>
            <w:tcW w:w="647" w:type="pct"/>
          </w:tcPr>
          <w:p w14:paraId="5D2AD56B" w14:textId="5A5A8878" w:rsidR="00AA5BA3" w:rsidRPr="00951B0A" w:rsidRDefault="00951B0A" w:rsidP="0097462C">
            <w:pPr>
              <w:ind w:firstLine="0"/>
              <w:jc w:val="center"/>
              <w:rPr>
                <w:i/>
                <w:iCs/>
              </w:rPr>
            </w:pPr>
            <w:r w:rsidRPr="00951B0A">
              <w:rPr>
                <w:i/>
                <w:iCs/>
                <w:lang w:val="en-US"/>
              </w:rPr>
              <w:t>p</w:t>
            </w:r>
            <w:r w:rsidR="00997CF8">
              <w:rPr>
                <w:i/>
                <w:iCs/>
                <w:vertAlign w:val="subscript"/>
              </w:rPr>
              <w:t>2</w:t>
            </w:r>
            <w:r w:rsidR="00AA5BA3" w:rsidRPr="00951B0A">
              <w:rPr>
                <w:i/>
                <w:iCs/>
                <w:lang w:val="en-US"/>
              </w:rPr>
              <w:t xml:space="preserve">, </w:t>
            </w:r>
            <w:r w:rsidRPr="000950F0">
              <w:t>кг*м/с</w:t>
            </w:r>
          </w:p>
        </w:tc>
        <w:tc>
          <w:tcPr>
            <w:tcW w:w="645" w:type="pct"/>
          </w:tcPr>
          <w:p w14:paraId="4F4A4236" w14:textId="4A5CE69F" w:rsidR="00AA5BA3" w:rsidRPr="00997CF8" w:rsidRDefault="00951B0A" w:rsidP="0097462C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0950F0">
              <w:rPr>
                <w:rFonts w:cs="Times New Roman"/>
                <w:lang w:val="en-US"/>
              </w:rPr>
              <w:t>log</w:t>
            </w:r>
            <w:r w:rsidRPr="00951B0A">
              <w:rPr>
                <w:rFonts w:cs="Times New Roman"/>
                <w:i/>
                <w:iCs/>
                <w:lang w:val="en-US"/>
              </w:rPr>
              <w:t>p</w:t>
            </w:r>
            <w:proofErr w:type="spellEnd"/>
            <w:r w:rsidR="00997CF8">
              <w:rPr>
                <w:i/>
                <w:iCs/>
                <w:vertAlign w:val="subscript"/>
              </w:rPr>
              <w:t>2</w:t>
            </w:r>
          </w:p>
        </w:tc>
        <w:tc>
          <w:tcPr>
            <w:tcW w:w="645" w:type="pct"/>
          </w:tcPr>
          <w:p w14:paraId="6EDAF15F" w14:textId="4E9CD9AB" w:rsidR="00AA5BA3" w:rsidRPr="00951B0A" w:rsidRDefault="00951B0A" w:rsidP="0097462C">
            <w:pPr>
              <w:ind w:firstLine="0"/>
              <w:jc w:val="center"/>
              <w:rPr>
                <w:i/>
                <w:iCs/>
                <w:lang w:val="en-US"/>
              </w:rPr>
            </w:pPr>
            <w:r w:rsidRPr="00951B0A">
              <w:rPr>
                <w:rFonts w:cs="Times New Roman"/>
                <w:i/>
                <w:iCs/>
                <w:lang w:val="en-US"/>
              </w:rPr>
              <w:t>h</w:t>
            </w:r>
            <w:r w:rsidR="00AA5BA3" w:rsidRPr="00951B0A">
              <w:rPr>
                <w:rFonts w:cs="Times New Roman"/>
                <w:i/>
                <w:iCs/>
              </w:rPr>
              <w:t xml:space="preserve">, </w:t>
            </w:r>
            <w:r w:rsidRPr="000950F0">
              <w:rPr>
                <w:rFonts w:cs="Times New Roman"/>
              </w:rPr>
              <w:t>Дж</w:t>
            </w:r>
            <w:r w:rsidRPr="000950F0">
              <w:rPr>
                <w:rFonts w:cs="Times New Roman"/>
                <w:lang w:val="en-US"/>
              </w:rPr>
              <w:t>*c</w:t>
            </w:r>
          </w:p>
        </w:tc>
      </w:tr>
      <w:tr w:rsidR="000E621F" w14:paraId="439B4A1C" w14:textId="77777777" w:rsidTr="0097462C">
        <w:trPr>
          <w:jc w:val="center"/>
        </w:trPr>
        <w:tc>
          <w:tcPr>
            <w:tcW w:w="470" w:type="pct"/>
          </w:tcPr>
          <w:p w14:paraId="7C927A2C" w14:textId="77777777" w:rsidR="000E621F" w:rsidRDefault="000E621F" w:rsidP="000E621F">
            <w:pPr>
              <w:ind w:firstLine="0"/>
              <w:jc w:val="center"/>
            </w:pPr>
            <w:r>
              <w:t>5</w:t>
            </w:r>
          </w:p>
        </w:tc>
        <w:tc>
          <w:tcPr>
            <w:tcW w:w="647" w:type="pct"/>
          </w:tcPr>
          <w:p w14:paraId="1A65DCC7" w14:textId="77A3CD8B" w:rsidR="000E621F" w:rsidRDefault="000E621F" w:rsidP="000E621F">
            <w:pPr>
              <w:ind w:firstLine="0"/>
              <w:jc w:val="center"/>
            </w:pPr>
            <w:r>
              <w:t>0,034</w:t>
            </w:r>
          </w:p>
        </w:tc>
        <w:tc>
          <w:tcPr>
            <w:tcW w:w="648" w:type="pct"/>
          </w:tcPr>
          <w:p w14:paraId="50D37C42" w14:textId="22D9F9AB" w:rsidR="000E621F" w:rsidRPr="00674705" w:rsidRDefault="00C84802" w:rsidP="000E621F">
            <w:pPr>
              <w:ind w:firstLine="0"/>
              <w:jc w:val="center"/>
            </w:pPr>
            <w:r>
              <w:t>251,75</w:t>
            </w:r>
          </w:p>
        </w:tc>
        <w:tc>
          <w:tcPr>
            <w:tcW w:w="648" w:type="pct"/>
          </w:tcPr>
          <w:p w14:paraId="5C52D222" w14:textId="30223633" w:rsidR="000E621F" w:rsidRPr="0074551F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8,43</w:t>
            </w:r>
          </w:p>
        </w:tc>
        <w:tc>
          <w:tcPr>
            <w:tcW w:w="648" w:type="pct"/>
          </w:tcPr>
          <w:p w14:paraId="70543A3D" w14:textId="1E107884" w:rsidR="000E621F" w:rsidRPr="006706BE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-25,5</w:t>
            </w:r>
          </w:p>
        </w:tc>
        <w:tc>
          <w:tcPr>
            <w:tcW w:w="647" w:type="pct"/>
          </w:tcPr>
          <w:p w14:paraId="6A4B38D5" w14:textId="02C945E6" w:rsidR="000E621F" w:rsidRPr="0073284F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3,82</w:t>
            </w:r>
          </w:p>
        </w:tc>
        <w:tc>
          <w:tcPr>
            <w:tcW w:w="645" w:type="pct"/>
          </w:tcPr>
          <w:p w14:paraId="62D03B30" w14:textId="4B84BC28" w:rsidR="000E621F" w:rsidRPr="00217F9E" w:rsidRDefault="0074551F" w:rsidP="000E621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-51,62</w:t>
            </w:r>
          </w:p>
        </w:tc>
        <w:tc>
          <w:tcPr>
            <w:tcW w:w="645" w:type="pct"/>
          </w:tcPr>
          <w:p w14:paraId="697B8B48" w14:textId="6C31C5C2" w:rsidR="000E621F" w:rsidRPr="000B123E" w:rsidRDefault="000B123E" w:rsidP="000E621F">
            <w:pPr>
              <w:ind w:firstLine="0"/>
              <w:jc w:val="center"/>
              <w:rPr>
                <w:lang w:val="en-US"/>
              </w:rPr>
            </w:pPr>
            <w:r>
              <w:t>6,58</w:t>
            </w:r>
            <w:r>
              <w:rPr>
                <w:lang w:val="en-US"/>
              </w:rPr>
              <w:t>e-34</w:t>
            </w:r>
          </w:p>
        </w:tc>
      </w:tr>
      <w:tr w:rsidR="000E621F" w14:paraId="7309C359" w14:textId="77777777" w:rsidTr="0097462C">
        <w:trPr>
          <w:jc w:val="center"/>
        </w:trPr>
        <w:tc>
          <w:tcPr>
            <w:tcW w:w="470" w:type="pct"/>
          </w:tcPr>
          <w:p w14:paraId="3776DECD" w14:textId="77777777" w:rsidR="000E621F" w:rsidRDefault="000E621F" w:rsidP="000E621F">
            <w:pPr>
              <w:ind w:firstLine="0"/>
              <w:jc w:val="center"/>
            </w:pPr>
            <w:r>
              <w:t>4,5</w:t>
            </w:r>
          </w:p>
        </w:tc>
        <w:tc>
          <w:tcPr>
            <w:tcW w:w="647" w:type="pct"/>
          </w:tcPr>
          <w:p w14:paraId="664E3503" w14:textId="48A73A1E" w:rsidR="000E621F" w:rsidRDefault="000E621F" w:rsidP="000E621F">
            <w:pPr>
              <w:ind w:firstLine="0"/>
              <w:jc w:val="center"/>
            </w:pPr>
            <w:r>
              <w:t>0,037</w:t>
            </w:r>
          </w:p>
        </w:tc>
        <w:tc>
          <w:tcPr>
            <w:tcW w:w="648" w:type="pct"/>
          </w:tcPr>
          <w:p w14:paraId="6154AC6C" w14:textId="09F1B4CE" w:rsidR="000E621F" w:rsidRPr="00674705" w:rsidRDefault="00C84802" w:rsidP="000E621F">
            <w:pPr>
              <w:ind w:firstLine="0"/>
              <w:jc w:val="center"/>
            </w:pPr>
            <w:r>
              <w:t>246,78</w:t>
            </w:r>
          </w:p>
        </w:tc>
        <w:tc>
          <w:tcPr>
            <w:tcW w:w="648" w:type="pct"/>
          </w:tcPr>
          <w:p w14:paraId="0867A080" w14:textId="0D81C92A" w:rsidR="000E621F" w:rsidRPr="007449EA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9,06</w:t>
            </w:r>
          </w:p>
        </w:tc>
        <w:tc>
          <w:tcPr>
            <w:tcW w:w="648" w:type="pct"/>
          </w:tcPr>
          <w:p w14:paraId="0A850C3F" w14:textId="13B4BAD1" w:rsidR="000E621F" w:rsidRPr="006706BE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-25,43</w:t>
            </w:r>
          </w:p>
        </w:tc>
        <w:tc>
          <w:tcPr>
            <w:tcW w:w="647" w:type="pct"/>
          </w:tcPr>
          <w:p w14:paraId="2D3373C7" w14:textId="79CE888C" w:rsidR="000E621F" w:rsidRPr="0073284F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3,62</w:t>
            </w:r>
          </w:p>
        </w:tc>
        <w:tc>
          <w:tcPr>
            <w:tcW w:w="645" w:type="pct"/>
          </w:tcPr>
          <w:p w14:paraId="29ED572F" w14:textId="4D516C3E" w:rsidR="000E621F" w:rsidRPr="00217F9E" w:rsidRDefault="0074551F" w:rsidP="000E621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-51,67</w:t>
            </w:r>
          </w:p>
        </w:tc>
        <w:tc>
          <w:tcPr>
            <w:tcW w:w="645" w:type="pct"/>
          </w:tcPr>
          <w:p w14:paraId="11368144" w14:textId="10ECCFD2" w:rsidR="000E621F" w:rsidRPr="00674705" w:rsidRDefault="000B123E" w:rsidP="000E621F">
            <w:pPr>
              <w:ind w:firstLine="0"/>
              <w:jc w:val="center"/>
            </w:pPr>
            <w:r>
              <w:t>6,58</w:t>
            </w:r>
            <w:r>
              <w:rPr>
                <w:lang w:val="en-US"/>
              </w:rPr>
              <w:t>e-34</w:t>
            </w:r>
          </w:p>
        </w:tc>
      </w:tr>
      <w:tr w:rsidR="000E621F" w14:paraId="73A5A65D" w14:textId="77777777" w:rsidTr="0097462C">
        <w:trPr>
          <w:jc w:val="center"/>
        </w:trPr>
        <w:tc>
          <w:tcPr>
            <w:tcW w:w="470" w:type="pct"/>
          </w:tcPr>
          <w:p w14:paraId="58982FA2" w14:textId="77777777" w:rsidR="000E621F" w:rsidRDefault="000E621F" w:rsidP="000E621F">
            <w:pPr>
              <w:ind w:firstLine="0"/>
              <w:jc w:val="center"/>
            </w:pPr>
            <w:r>
              <w:t>4</w:t>
            </w:r>
          </w:p>
        </w:tc>
        <w:tc>
          <w:tcPr>
            <w:tcW w:w="647" w:type="pct"/>
          </w:tcPr>
          <w:p w14:paraId="61682EE5" w14:textId="3D6A3570" w:rsidR="000E621F" w:rsidRDefault="000E621F" w:rsidP="000E621F">
            <w:pPr>
              <w:ind w:firstLine="0"/>
              <w:jc w:val="center"/>
            </w:pPr>
            <w:r>
              <w:t>0,04</w:t>
            </w:r>
          </w:p>
        </w:tc>
        <w:tc>
          <w:tcPr>
            <w:tcW w:w="648" w:type="pct"/>
          </w:tcPr>
          <w:p w14:paraId="74DBE73F" w14:textId="0AFA6BA3" w:rsidR="000E621F" w:rsidRPr="00674705" w:rsidRDefault="00C84802" w:rsidP="000E621F">
            <w:pPr>
              <w:ind w:firstLine="0"/>
              <w:jc w:val="center"/>
            </w:pPr>
            <w:r>
              <w:t>242,86</w:t>
            </w:r>
          </w:p>
        </w:tc>
        <w:tc>
          <w:tcPr>
            <w:tcW w:w="648" w:type="pct"/>
          </w:tcPr>
          <w:p w14:paraId="334356D8" w14:textId="03AC4028" w:rsidR="000E621F" w:rsidRPr="0074551F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9,77</w:t>
            </w:r>
          </w:p>
        </w:tc>
        <w:tc>
          <w:tcPr>
            <w:tcW w:w="648" w:type="pct"/>
          </w:tcPr>
          <w:p w14:paraId="39677928" w14:textId="3D2243B6" w:rsidR="000E621F" w:rsidRPr="006706BE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-25,35</w:t>
            </w:r>
          </w:p>
        </w:tc>
        <w:tc>
          <w:tcPr>
            <w:tcW w:w="647" w:type="pct"/>
          </w:tcPr>
          <w:p w14:paraId="519FC175" w14:textId="6D1FDA7A" w:rsidR="000E621F" w:rsidRPr="0073284F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3,41</w:t>
            </w:r>
          </w:p>
        </w:tc>
        <w:tc>
          <w:tcPr>
            <w:tcW w:w="645" w:type="pct"/>
          </w:tcPr>
          <w:p w14:paraId="78CD7BBE" w14:textId="3B48EAA7" w:rsidR="000E621F" w:rsidRPr="00217F9E" w:rsidRDefault="0074551F" w:rsidP="000E621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-51,73</w:t>
            </w:r>
          </w:p>
        </w:tc>
        <w:tc>
          <w:tcPr>
            <w:tcW w:w="645" w:type="pct"/>
          </w:tcPr>
          <w:p w14:paraId="7E112AD8" w14:textId="43793F9C" w:rsidR="000E621F" w:rsidRPr="00674705" w:rsidRDefault="000B123E" w:rsidP="000E621F">
            <w:pPr>
              <w:ind w:firstLine="0"/>
              <w:jc w:val="center"/>
            </w:pPr>
            <w:r>
              <w:t>6,58</w:t>
            </w:r>
            <w:r>
              <w:rPr>
                <w:lang w:val="en-US"/>
              </w:rPr>
              <w:t>e-34</w:t>
            </w:r>
          </w:p>
        </w:tc>
      </w:tr>
      <w:tr w:rsidR="000E621F" w14:paraId="28BE7947" w14:textId="77777777" w:rsidTr="0097462C">
        <w:trPr>
          <w:jc w:val="center"/>
        </w:trPr>
        <w:tc>
          <w:tcPr>
            <w:tcW w:w="470" w:type="pct"/>
          </w:tcPr>
          <w:p w14:paraId="34EC2E67" w14:textId="77777777" w:rsidR="000E621F" w:rsidRDefault="000E621F" w:rsidP="000E621F">
            <w:pPr>
              <w:ind w:firstLine="0"/>
              <w:jc w:val="center"/>
            </w:pPr>
            <w:r>
              <w:t>3,5</w:t>
            </w:r>
          </w:p>
        </w:tc>
        <w:tc>
          <w:tcPr>
            <w:tcW w:w="647" w:type="pct"/>
          </w:tcPr>
          <w:p w14:paraId="63BCFF8E" w14:textId="494A626C" w:rsidR="000E621F" w:rsidRDefault="00C84802" w:rsidP="000E621F">
            <w:pPr>
              <w:ind w:firstLine="0"/>
              <w:jc w:val="center"/>
            </w:pPr>
            <w:r>
              <w:t>0,042</w:t>
            </w:r>
          </w:p>
        </w:tc>
        <w:tc>
          <w:tcPr>
            <w:tcW w:w="648" w:type="pct"/>
          </w:tcPr>
          <w:p w14:paraId="64A4D821" w14:textId="54D5EAC6" w:rsidR="000E621F" w:rsidRPr="00674705" w:rsidRDefault="00C84802" w:rsidP="000E621F">
            <w:pPr>
              <w:ind w:firstLine="0"/>
              <w:jc w:val="center"/>
            </w:pPr>
            <w:r>
              <w:t>243,81</w:t>
            </w:r>
          </w:p>
        </w:tc>
        <w:tc>
          <w:tcPr>
            <w:tcW w:w="648" w:type="pct"/>
          </w:tcPr>
          <w:p w14:paraId="23045942" w14:textId="6B62C1E7" w:rsidR="000E621F" w:rsidRPr="0074551F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10,4</w:t>
            </w:r>
          </w:p>
        </w:tc>
        <w:tc>
          <w:tcPr>
            <w:tcW w:w="648" w:type="pct"/>
          </w:tcPr>
          <w:p w14:paraId="78E108B2" w14:textId="2C7B180A" w:rsidR="000E621F" w:rsidRPr="006706BE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-25,29</w:t>
            </w:r>
          </w:p>
        </w:tc>
        <w:tc>
          <w:tcPr>
            <w:tcW w:w="647" w:type="pct"/>
          </w:tcPr>
          <w:p w14:paraId="6C179F0E" w14:textId="7EA5C7A9" w:rsidR="000E621F" w:rsidRPr="0073284F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3,19</w:t>
            </w:r>
          </w:p>
        </w:tc>
        <w:tc>
          <w:tcPr>
            <w:tcW w:w="645" w:type="pct"/>
          </w:tcPr>
          <w:p w14:paraId="613DC8CE" w14:textId="15BC71A2" w:rsidR="000E621F" w:rsidRPr="00217F9E" w:rsidRDefault="0074551F" w:rsidP="000E621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-51,8</w:t>
            </w:r>
          </w:p>
        </w:tc>
        <w:tc>
          <w:tcPr>
            <w:tcW w:w="645" w:type="pct"/>
          </w:tcPr>
          <w:p w14:paraId="1A4D7642" w14:textId="4F3BAA79" w:rsidR="000E621F" w:rsidRPr="00674705" w:rsidRDefault="000B123E" w:rsidP="000E621F">
            <w:pPr>
              <w:ind w:firstLine="0"/>
              <w:jc w:val="center"/>
            </w:pPr>
            <w:r>
              <w:t>6,58</w:t>
            </w:r>
            <w:r>
              <w:rPr>
                <w:lang w:val="en-US"/>
              </w:rPr>
              <w:t>e-34</w:t>
            </w:r>
          </w:p>
        </w:tc>
      </w:tr>
      <w:tr w:rsidR="000E621F" w14:paraId="44A04A90" w14:textId="77777777" w:rsidTr="0097462C">
        <w:trPr>
          <w:jc w:val="center"/>
        </w:trPr>
        <w:tc>
          <w:tcPr>
            <w:tcW w:w="470" w:type="pct"/>
          </w:tcPr>
          <w:p w14:paraId="2E3F4E38" w14:textId="77777777" w:rsidR="000E621F" w:rsidRDefault="000E621F" w:rsidP="000E621F">
            <w:pPr>
              <w:ind w:firstLine="0"/>
              <w:jc w:val="center"/>
            </w:pPr>
            <w:r>
              <w:t>3</w:t>
            </w:r>
          </w:p>
        </w:tc>
        <w:tc>
          <w:tcPr>
            <w:tcW w:w="647" w:type="pct"/>
          </w:tcPr>
          <w:p w14:paraId="4DA88160" w14:textId="444D5745" w:rsidR="000E621F" w:rsidRDefault="00C84802" w:rsidP="000E621F">
            <w:pPr>
              <w:ind w:firstLine="0"/>
              <w:jc w:val="center"/>
            </w:pPr>
            <w:r>
              <w:t>0,044</w:t>
            </w:r>
          </w:p>
        </w:tc>
        <w:tc>
          <w:tcPr>
            <w:tcW w:w="648" w:type="pct"/>
          </w:tcPr>
          <w:p w14:paraId="54782135" w14:textId="7F696C3F" w:rsidR="000E621F" w:rsidRPr="00674705" w:rsidRDefault="00C84802" w:rsidP="000E621F">
            <w:pPr>
              <w:ind w:firstLine="0"/>
              <w:jc w:val="center"/>
            </w:pPr>
            <w:r>
              <w:t>253,08</w:t>
            </w:r>
          </w:p>
        </w:tc>
        <w:tc>
          <w:tcPr>
            <w:tcW w:w="648" w:type="pct"/>
          </w:tcPr>
          <w:p w14:paraId="1F9EC639" w14:textId="2D542194" w:rsidR="000E621F" w:rsidRPr="0074551F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10,83</w:t>
            </w:r>
          </w:p>
        </w:tc>
        <w:tc>
          <w:tcPr>
            <w:tcW w:w="648" w:type="pct"/>
          </w:tcPr>
          <w:p w14:paraId="292735A0" w14:textId="371D6FE3" w:rsidR="000E621F" w:rsidRPr="006706BE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-25,25</w:t>
            </w:r>
          </w:p>
        </w:tc>
        <w:tc>
          <w:tcPr>
            <w:tcW w:w="647" w:type="pct"/>
          </w:tcPr>
          <w:p w14:paraId="60410873" w14:textId="246C354B" w:rsidR="000E621F" w:rsidRPr="0073284F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2,95</w:t>
            </w:r>
          </w:p>
        </w:tc>
        <w:tc>
          <w:tcPr>
            <w:tcW w:w="645" w:type="pct"/>
          </w:tcPr>
          <w:p w14:paraId="39EE0F00" w14:textId="1CFD588B" w:rsidR="000E621F" w:rsidRPr="00217F9E" w:rsidRDefault="0074551F" w:rsidP="000E621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-51,88</w:t>
            </w:r>
          </w:p>
        </w:tc>
        <w:tc>
          <w:tcPr>
            <w:tcW w:w="645" w:type="pct"/>
          </w:tcPr>
          <w:p w14:paraId="7CC24A10" w14:textId="6259CB9A" w:rsidR="000E621F" w:rsidRPr="00674705" w:rsidRDefault="000B123E" w:rsidP="000E621F">
            <w:pPr>
              <w:ind w:firstLine="0"/>
              <w:jc w:val="center"/>
            </w:pPr>
            <w:r>
              <w:t>6,58</w:t>
            </w:r>
            <w:r>
              <w:rPr>
                <w:lang w:val="en-US"/>
              </w:rPr>
              <w:t>e-34</w:t>
            </w:r>
          </w:p>
        </w:tc>
      </w:tr>
      <w:tr w:rsidR="000E621F" w14:paraId="32974487" w14:textId="77777777" w:rsidTr="0097462C">
        <w:trPr>
          <w:jc w:val="center"/>
        </w:trPr>
        <w:tc>
          <w:tcPr>
            <w:tcW w:w="470" w:type="pct"/>
          </w:tcPr>
          <w:p w14:paraId="54594ECD" w14:textId="77777777" w:rsidR="000E621F" w:rsidRDefault="000E621F" w:rsidP="000E621F">
            <w:pPr>
              <w:ind w:firstLine="0"/>
              <w:jc w:val="center"/>
            </w:pPr>
            <w:r>
              <w:t>2,5</w:t>
            </w:r>
          </w:p>
        </w:tc>
        <w:tc>
          <w:tcPr>
            <w:tcW w:w="647" w:type="pct"/>
          </w:tcPr>
          <w:p w14:paraId="0130FC2C" w14:textId="7ABA062E" w:rsidR="000E621F" w:rsidRDefault="00C84802" w:rsidP="000E621F">
            <w:pPr>
              <w:ind w:firstLine="0"/>
              <w:jc w:val="center"/>
            </w:pPr>
            <w:r>
              <w:t>0,048</w:t>
            </w:r>
          </w:p>
        </w:tc>
        <w:tc>
          <w:tcPr>
            <w:tcW w:w="648" w:type="pct"/>
          </w:tcPr>
          <w:p w14:paraId="4F46D476" w14:textId="7CAA4E93" w:rsidR="000E621F" w:rsidRPr="00674705" w:rsidRDefault="00C84802" w:rsidP="000E621F">
            <w:pPr>
              <w:ind w:firstLine="0"/>
              <w:jc w:val="center"/>
            </w:pPr>
            <w:r>
              <w:t>255,14</w:t>
            </w:r>
          </w:p>
        </w:tc>
        <w:tc>
          <w:tcPr>
            <w:tcW w:w="648" w:type="pct"/>
          </w:tcPr>
          <w:p w14:paraId="6B51A0B6" w14:textId="04B10815" w:rsidR="000E621F" w:rsidRPr="0074551F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11,76</w:t>
            </w:r>
          </w:p>
        </w:tc>
        <w:tc>
          <w:tcPr>
            <w:tcW w:w="648" w:type="pct"/>
          </w:tcPr>
          <w:p w14:paraId="358F565C" w14:textId="09866163" w:rsidR="000E621F" w:rsidRPr="006706BE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-25,17</w:t>
            </w:r>
          </w:p>
        </w:tc>
        <w:tc>
          <w:tcPr>
            <w:tcW w:w="647" w:type="pct"/>
          </w:tcPr>
          <w:p w14:paraId="56F0E528" w14:textId="49983429" w:rsidR="000E621F" w:rsidRPr="0073284F" w:rsidRDefault="0074551F" w:rsidP="000E621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2,7</w:t>
            </w:r>
          </w:p>
        </w:tc>
        <w:tc>
          <w:tcPr>
            <w:tcW w:w="645" w:type="pct"/>
          </w:tcPr>
          <w:p w14:paraId="72941249" w14:textId="4FAA5B61" w:rsidR="000E621F" w:rsidRPr="00217F9E" w:rsidRDefault="0074551F" w:rsidP="000E621F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-51,97</w:t>
            </w:r>
          </w:p>
        </w:tc>
        <w:tc>
          <w:tcPr>
            <w:tcW w:w="645" w:type="pct"/>
          </w:tcPr>
          <w:p w14:paraId="358E63CB" w14:textId="58415E5B" w:rsidR="000E621F" w:rsidRPr="00674705" w:rsidRDefault="000B123E" w:rsidP="000E621F">
            <w:pPr>
              <w:ind w:firstLine="0"/>
              <w:jc w:val="center"/>
            </w:pPr>
            <w:r>
              <w:t>6,58</w:t>
            </w:r>
            <w:r>
              <w:rPr>
                <w:lang w:val="en-US"/>
              </w:rPr>
              <w:t>e-34</w:t>
            </w:r>
          </w:p>
        </w:tc>
      </w:tr>
    </w:tbl>
    <w:p w14:paraId="78FCD2C4" w14:textId="77777777" w:rsidR="00AA5BA3" w:rsidRDefault="00AA5BA3" w:rsidP="00F32F1B">
      <w:pPr>
        <w:ind w:firstLine="0"/>
      </w:pPr>
    </w:p>
    <w:p w14:paraId="430BBBC3" w14:textId="090F1A4C" w:rsidR="0074551F" w:rsidRPr="000B123E" w:rsidRDefault="0074551F" w:rsidP="0074551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DA54DD" wp14:editId="6BED48CF">
            <wp:extent cx="5263515" cy="3776980"/>
            <wp:effectExtent l="0" t="0" r="0" b="0"/>
            <wp:docPr id="748880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31A9" w14:textId="6F4B93A2" w:rsidR="000B123E" w:rsidRDefault="0074551F" w:rsidP="000B123E">
      <w:pPr>
        <w:ind w:firstLine="0"/>
        <w:jc w:val="center"/>
      </w:pPr>
      <w:r>
        <w:t xml:space="preserve">Рисунок </w:t>
      </w:r>
      <w:r w:rsidR="000B123E">
        <w:t>3</w:t>
      </w:r>
      <w:r>
        <w:t xml:space="preserve"> – График </w:t>
      </w:r>
      <w:r>
        <w:rPr>
          <w:lang w:val="en-US"/>
        </w:rPr>
        <w:t>y</w:t>
      </w:r>
      <w:r w:rsidRPr="0074551F">
        <w:t>(</w:t>
      </w:r>
      <w:r>
        <w:rPr>
          <w:lang w:val="en-US"/>
        </w:rPr>
        <w:t>x</w:t>
      </w:r>
      <w:r w:rsidRPr="0074551F">
        <w:t>)</w:t>
      </w:r>
      <w:r>
        <w:t xml:space="preserve"> для определения постоянной Планка</w:t>
      </w:r>
    </w:p>
    <w:p w14:paraId="1C49480F" w14:textId="77777777" w:rsidR="000B123E" w:rsidRDefault="000B123E" w:rsidP="000B123E">
      <w:pPr>
        <w:ind w:firstLine="0"/>
        <w:jc w:val="center"/>
      </w:pPr>
    </w:p>
    <w:p w14:paraId="2FC001D2" w14:textId="04B5C11B" w:rsidR="000B123E" w:rsidRDefault="000B123E" w:rsidP="000B123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2540FB8" wp14:editId="56D356CC">
            <wp:extent cx="5080635" cy="3776980"/>
            <wp:effectExtent l="0" t="0" r="5715" b="0"/>
            <wp:docPr id="165502568" name="Рисунок 2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2568" name="Рисунок 2" descr="Изображение выглядит как текст, линия, снимок экран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538F" w14:textId="38E87664" w:rsidR="000B123E" w:rsidRPr="000B123E" w:rsidRDefault="000B123E" w:rsidP="000B123E">
      <w:pPr>
        <w:ind w:firstLine="0"/>
        <w:jc w:val="center"/>
      </w:pPr>
      <w:r>
        <w:t>Рисунок 4 – Соотношение теоретических и экспериментальных значений длин волны электронов</w:t>
      </w:r>
    </w:p>
    <w:p w14:paraId="6FF2E6E6" w14:textId="77777777" w:rsidR="000B123E" w:rsidRDefault="000B123E" w:rsidP="003628E4"/>
    <w:p w14:paraId="096F5520" w14:textId="7E4A8CEC" w:rsidR="00C84802" w:rsidRDefault="00C84802" w:rsidP="00C84802">
      <w:pPr>
        <w:rPr>
          <w:b/>
          <w:bCs/>
        </w:rPr>
      </w:pPr>
      <w:r>
        <w:rPr>
          <w:b/>
          <w:bCs/>
        </w:rPr>
        <w:t>Расчет погрешности в расчетах межплоскостных расстояний</w:t>
      </w:r>
    </w:p>
    <w:p w14:paraId="35CB9544" w14:textId="7D26B703" w:rsidR="00B433C7" w:rsidRPr="00C57622" w:rsidRDefault="00000000" w:rsidP="00C5762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1/2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∆L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130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=0,0154 </m:t>
          </m:r>
        </m:oMath>
      </m:oMathPara>
    </w:p>
    <w:p w14:paraId="2B6B78DF" w14:textId="326BA398" w:rsidR="000B123E" w:rsidRPr="003E1BE6" w:rsidRDefault="003E1BE6" w:rsidP="000B123E">
      <w:pPr>
        <w:rPr>
          <w:i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1/2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теор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теор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*100%</m:t>
          </m:r>
        </m:oMath>
      </m:oMathPara>
    </w:p>
    <w:p w14:paraId="0AE06AF0" w14:textId="77777777" w:rsidR="0084514D" w:rsidRPr="0084514D" w:rsidRDefault="0084514D" w:rsidP="00F60831">
      <w:pPr>
        <w:rPr>
          <w:b/>
          <w:bCs/>
          <w:lang w:val="en-US"/>
        </w:rPr>
      </w:pPr>
    </w:p>
    <w:p w14:paraId="5AA8B8BB" w14:textId="46E6AD4B" w:rsidR="00F60831" w:rsidRPr="00886458" w:rsidRDefault="00C43FA6" w:rsidP="000941A7">
      <w:r w:rsidRPr="000941A7">
        <w:rPr>
          <w:b/>
          <w:bCs/>
        </w:rPr>
        <w:t xml:space="preserve">Выводы: </w:t>
      </w:r>
      <w:r>
        <w:t>в результате выполнения лабораторной работы был</w:t>
      </w:r>
      <w:r w:rsidR="000B123E">
        <w:t>а э</w:t>
      </w:r>
      <w:r w:rsidR="000B123E">
        <w:t>кспериментально получ</w:t>
      </w:r>
      <w:r w:rsidR="000B123E">
        <w:t>ена</w:t>
      </w:r>
      <w:r w:rsidR="000B123E">
        <w:t xml:space="preserve"> дифракционн</w:t>
      </w:r>
      <w:r w:rsidR="000B123E">
        <w:t>ая</w:t>
      </w:r>
      <w:r w:rsidR="000B123E">
        <w:t xml:space="preserve"> картин</w:t>
      </w:r>
      <w:r w:rsidR="000B123E">
        <w:t>а, рассчитаны межплоскостные расстояния в поликристаллической решетке графита, а так рассчитана постоянная планка.</w:t>
      </w:r>
    </w:p>
    <w:sectPr w:rsidR="00F60831" w:rsidRPr="00886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346"/>
    <w:multiLevelType w:val="hybridMultilevel"/>
    <w:tmpl w:val="D30E6E2E"/>
    <w:lvl w:ilvl="0" w:tplc="0FAEFA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705126"/>
    <w:multiLevelType w:val="hybridMultilevel"/>
    <w:tmpl w:val="9B00DDDA"/>
    <w:lvl w:ilvl="0" w:tplc="2814FF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CF1733"/>
    <w:multiLevelType w:val="hybridMultilevel"/>
    <w:tmpl w:val="1F2A0F72"/>
    <w:lvl w:ilvl="0" w:tplc="41E449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624212E"/>
    <w:multiLevelType w:val="hybridMultilevel"/>
    <w:tmpl w:val="312A5DF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5336C1E"/>
    <w:multiLevelType w:val="hybridMultilevel"/>
    <w:tmpl w:val="0A9A13FC"/>
    <w:lvl w:ilvl="0" w:tplc="0FAEFAF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05134673">
    <w:abstractNumId w:val="0"/>
  </w:num>
  <w:num w:numId="2" w16cid:durableId="919288557">
    <w:abstractNumId w:val="2"/>
  </w:num>
  <w:num w:numId="3" w16cid:durableId="275062540">
    <w:abstractNumId w:val="3"/>
  </w:num>
  <w:num w:numId="4" w16cid:durableId="278293387">
    <w:abstractNumId w:val="4"/>
  </w:num>
  <w:num w:numId="5" w16cid:durableId="1080830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B8"/>
    <w:rsid w:val="00003491"/>
    <w:rsid w:val="00056715"/>
    <w:rsid w:val="000941A7"/>
    <w:rsid w:val="000950F0"/>
    <w:rsid w:val="000B123E"/>
    <w:rsid w:val="000D1846"/>
    <w:rsid w:val="000E0899"/>
    <w:rsid w:val="000E2E92"/>
    <w:rsid w:val="000E621F"/>
    <w:rsid w:val="00155226"/>
    <w:rsid w:val="001672F4"/>
    <w:rsid w:val="00217F9E"/>
    <w:rsid w:val="00286F34"/>
    <w:rsid w:val="002F6ACF"/>
    <w:rsid w:val="0032146D"/>
    <w:rsid w:val="003628E4"/>
    <w:rsid w:val="003944DA"/>
    <w:rsid w:val="003C0D87"/>
    <w:rsid w:val="003E1BE6"/>
    <w:rsid w:val="00470682"/>
    <w:rsid w:val="00497CB8"/>
    <w:rsid w:val="004B0E6C"/>
    <w:rsid w:val="00515D58"/>
    <w:rsid w:val="00563E9D"/>
    <w:rsid w:val="005E3683"/>
    <w:rsid w:val="006706BE"/>
    <w:rsid w:val="00674705"/>
    <w:rsid w:val="00690C21"/>
    <w:rsid w:val="006F6706"/>
    <w:rsid w:val="0073284F"/>
    <w:rsid w:val="0074237B"/>
    <w:rsid w:val="007449EA"/>
    <w:rsid w:val="0074551F"/>
    <w:rsid w:val="007753A5"/>
    <w:rsid w:val="007B250B"/>
    <w:rsid w:val="007C6A0B"/>
    <w:rsid w:val="0084514D"/>
    <w:rsid w:val="00886458"/>
    <w:rsid w:val="00951B0A"/>
    <w:rsid w:val="00997CF8"/>
    <w:rsid w:val="009F7936"/>
    <w:rsid w:val="00A05A28"/>
    <w:rsid w:val="00A401B6"/>
    <w:rsid w:val="00A5681B"/>
    <w:rsid w:val="00A71FF1"/>
    <w:rsid w:val="00AA5BA3"/>
    <w:rsid w:val="00AD20B9"/>
    <w:rsid w:val="00B433C7"/>
    <w:rsid w:val="00C4149C"/>
    <w:rsid w:val="00C43FA6"/>
    <w:rsid w:val="00C57622"/>
    <w:rsid w:val="00C84802"/>
    <w:rsid w:val="00CA5ED4"/>
    <w:rsid w:val="00CE2EBF"/>
    <w:rsid w:val="00D10808"/>
    <w:rsid w:val="00F00186"/>
    <w:rsid w:val="00F32F1B"/>
    <w:rsid w:val="00F60831"/>
    <w:rsid w:val="00FB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E6EE"/>
  <w15:chartTrackingRefBased/>
  <w15:docId w15:val="{A45D7465-93A8-49BF-B9B0-CAC0A023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1B6"/>
    <w:pPr>
      <w:spacing w:line="30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0682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C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1846"/>
    <w:rPr>
      <w:color w:val="808080"/>
    </w:rPr>
  </w:style>
  <w:style w:type="paragraph" w:styleId="a5">
    <w:name w:val="Normal (Web)"/>
    <w:basedOn w:val="a"/>
    <w:uiPriority w:val="99"/>
    <w:semiHidden/>
    <w:unhideWhenUsed/>
    <w:rsid w:val="000E2E9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10">
    <w:name w:val="Заголовок 1 Знак"/>
    <w:basedOn w:val="a0"/>
    <w:link w:val="1"/>
    <w:uiPriority w:val="9"/>
    <w:rsid w:val="0047068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6">
    <w:name w:val="Table Grid"/>
    <w:basedOn w:val="a1"/>
    <w:uiPriority w:val="39"/>
    <w:rsid w:val="00742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6083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0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7F4DD-6494-46FA-B9E6-9DE6F4306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Алёхова</dc:creator>
  <cp:keywords/>
  <dc:description/>
  <cp:lastModifiedBy>Мария Алёхова</cp:lastModifiedBy>
  <cp:revision>26</cp:revision>
  <dcterms:created xsi:type="dcterms:W3CDTF">2022-10-23T14:54:00Z</dcterms:created>
  <dcterms:modified xsi:type="dcterms:W3CDTF">2023-05-24T13:43:00Z</dcterms:modified>
</cp:coreProperties>
</file>