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A95" w:rsidRDefault="00EB1A95" w:rsidP="00EB1A95">
      <w:pPr>
        <w:pStyle w:val="NoSpacing"/>
        <w:jc w:val="center"/>
        <w:rPr>
          <w:rFonts w:ascii="Times New Roman" w:hAnsi="Times New Roman" w:cs="Times New Roman"/>
          <w:sz w:val="56"/>
          <w:szCs w:val="56"/>
          <w:u w:val="single"/>
        </w:rPr>
      </w:pPr>
      <w:r w:rsidRPr="00EB1A95">
        <w:rPr>
          <w:rFonts w:ascii="Times New Roman" w:hAnsi="Times New Roman" w:cs="Times New Roman"/>
          <w:sz w:val="56"/>
          <w:szCs w:val="56"/>
          <w:u w:val="single"/>
        </w:rPr>
        <w:t>Assignment</w:t>
      </w:r>
      <w:r>
        <w:rPr>
          <w:rFonts w:ascii="Times New Roman" w:hAnsi="Times New Roman" w:cs="Times New Roman"/>
          <w:sz w:val="56"/>
          <w:szCs w:val="56"/>
          <w:u w:val="single"/>
        </w:rPr>
        <w:t xml:space="preserve"> of </w:t>
      </w:r>
    </w:p>
    <w:p w:rsidR="00EB1A95" w:rsidRPr="00EB1A95" w:rsidRDefault="00EB1A95" w:rsidP="00EB1A95">
      <w:pPr>
        <w:pStyle w:val="NoSpacing"/>
        <w:jc w:val="center"/>
        <w:rPr>
          <w:rFonts w:ascii="Times New Roman" w:hAnsi="Times New Roman" w:cs="Times New Roman"/>
          <w:sz w:val="56"/>
          <w:szCs w:val="56"/>
          <w:u w:val="single"/>
        </w:rPr>
      </w:pPr>
      <w:r>
        <w:rPr>
          <w:rFonts w:ascii="Times New Roman" w:hAnsi="Times New Roman" w:cs="Times New Roman"/>
          <w:sz w:val="56"/>
          <w:szCs w:val="56"/>
          <w:u w:val="single"/>
        </w:rPr>
        <w:t xml:space="preserve">Multimedia and Animation </w:t>
      </w:r>
    </w:p>
    <w:p w:rsidR="00EB1A95" w:rsidRPr="00EB1A95" w:rsidRDefault="00EB1A95" w:rsidP="00EB1A95">
      <w:pPr>
        <w:pStyle w:val="NoSpacing"/>
        <w:jc w:val="center"/>
        <w:rPr>
          <w:rFonts w:ascii="Times New Roman" w:hAnsi="Times New Roman" w:cs="Times New Roman"/>
          <w:sz w:val="56"/>
          <w:szCs w:val="56"/>
          <w:u w:val="single"/>
        </w:rPr>
      </w:pPr>
      <w:r w:rsidRPr="00EB1A95">
        <w:rPr>
          <w:rFonts w:ascii="Times New Roman" w:hAnsi="Times New Roman" w:cs="Times New Roman"/>
          <w:sz w:val="56"/>
          <w:szCs w:val="56"/>
          <w:u w:val="single"/>
        </w:rPr>
        <w:t>Unit 4</w:t>
      </w:r>
    </w:p>
    <w:p w:rsidR="00EB1A95" w:rsidRDefault="00EB1A95" w:rsidP="00EB1A95"/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1: What is multimedia?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2: What is the use of Multimedia in Real Life?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3: What is the concept of Multimedia?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4: What is Advantages and Disadvantages of Multimedia?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5: What is CD- Rom in Multimedia?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6: Define multimedia highway in computer Graphics.</w:t>
      </w:r>
    </w:p>
    <w:p w:rsidR="00EB1A95" w:rsidRDefault="00EB1A95" w:rsidP="00EB1A95"/>
    <w:p w:rsidR="00EB1A95" w:rsidRPr="00EB1A95" w:rsidRDefault="00EB1A95" w:rsidP="00EB1A95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EB1A95">
        <w:rPr>
          <w:rFonts w:ascii="Times New Roman" w:hAnsi="Times New Roman" w:cs="Times New Roman"/>
          <w:sz w:val="44"/>
          <w:szCs w:val="44"/>
          <w:u w:val="single"/>
        </w:rPr>
        <w:t>Animation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1: What is Animation in computer Graphics?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2: Define Types of Animation in computer graphics.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3: What is the advantages of computer Graphics?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4: What is the use of Animation design in computer graphics?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5: Define the function of Animation.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6: What is 2D and 3D Animation?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7: Define the Example of Computer Graphics Animation?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8: History of Animation in computer graphics.</w:t>
      </w:r>
    </w:p>
    <w:p w:rsidR="00EB1A95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9: Define the Software name computer Animation.</w:t>
      </w:r>
    </w:p>
    <w:p w:rsidR="0013047F" w:rsidRPr="00EB1A95" w:rsidRDefault="00EB1A95" w:rsidP="00EB1A95">
      <w:pPr>
        <w:rPr>
          <w:rFonts w:ascii="Times New Roman" w:hAnsi="Times New Roman" w:cs="Times New Roman"/>
          <w:sz w:val="28"/>
          <w:szCs w:val="28"/>
        </w:rPr>
      </w:pPr>
      <w:r w:rsidRPr="00EB1A95">
        <w:rPr>
          <w:rFonts w:ascii="Times New Roman" w:hAnsi="Times New Roman" w:cs="Times New Roman"/>
          <w:sz w:val="28"/>
          <w:szCs w:val="28"/>
        </w:rPr>
        <w:t>10: Role of Animation in Real life.</w:t>
      </w:r>
    </w:p>
    <w:sectPr w:rsidR="0013047F" w:rsidRPr="00EB1A95" w:rsidSect="00130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EB1A95"/>
    <w:rsid w:val="0013047F"/>
    <w:rsid w:val="00136F5D"/>
    <w:rsid w:val="006E7FB0"/>
    <w:rsid w:val="00EB1A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4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1A9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Kapil</dc:creator>
  <cp:lastModifiedBy>Kapil</cp:lastModifiedBy>
  <cp:revision>1</cp:revision>
  <dcterms:created xsi:type="dcterms:W3CDTF">2020-03-30T13:22:00Z</dcterms:created>
  <dcterms:modified xsi:type="dcterms:W3CDTF">2020-03-30T13:24:00Z</dcterms:modified>
</cp:coreProperties>
</file>