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5F509" w14:textId="11765AED" w:rsidR="00C503C6" w:rsidRDefault="00C503C6">
      <w:r>
        <w:t>O</w:t>
      </w:r>
      <w:r w:rsidR="00207EB3" w:rsidRPr="00207EB3">
        <w:t xml:space="preserve">bjetivos específicos </w:t>
      </w:r>
    </w:p>
    <w:p w14:paraId="3197D5D8" w14:textId="5E6C4A29" w:rsidR="00C503C6" w:rsidRDefault="00C503C6">
      <w:r>
        <w:br/>
      </w:r>
      <w:r w:rsidR="00207EB3" w:rsidRPr="00207EB3">
        <w:t xml:space="preserve">· Aplicar metodologias de levantamento de requisitos e modelagem de dados para um sistema de suporte técnico. </w:t>
      </w:r>
    </w:p>
    <w:p w14:paraId="25195431" w14:textId="77777777" w:rsidR="00C503C6" w:rsidRDefault="00C503C6">
      <w:r>
        <w:br/>
      </w:r>
      <w:r w:rsidR="00207EB3" w:rsidRPr="00207EB3">
        <w:t xml:space="preserve">· Desenvolver artefatos UML, incluindo diagramas de caso de uso, classe e sequência. </w:t>
      </w:r>
    </w:p>
    <w:p w14:paraId="6CFC3089" w14:textId="77777777" w:rsidR="00C503C6" w:rsidRDefault="00C503C6">
      <w:r>
        <w:br/>
      </w:r>
      <w:r w:rsidR="00207EB3" w:rsidRPr="00207EB3">
        <w:t xml:space="preserve">· Criar protótipos de interface gráfica para desktop, web e mobile, garantindo acessibilidade e usabilidade. </w:t>
      </w:r>
    </w:p>
    <w:p w14:paraId="028575A7" w14:textId="77777777" w:rsidR="00C503C6" w:rsidRDefault="00C503C6">
      <w:r>
        <w:br/>
      </w:r>
      <w:r w:rsidR="00207EB3" w:rsidRPr="00207EB3">
        <w:t xml:space="preserve">· Estruturar o banco de dados com MS SQL Server e definir os principais relacionamentos entre tabelas. </w:t>
      </w:r>
    </w:p>
    <w:p w14:paraId="5EA0EB35" w14:textId="77777777" w:rsidR="00C503C6" w:rsidRDefault="00C503C6">
      <w:r>
        <w:br/>
      </w:r>
      <w:r w:rsidR="00207EB3" w:rsidRPr="00207EB3">
        <w:t>· Avaliar as melhores práticas para integração com IA para classificação automática de chamados.</w:t>
      </w:r>
    </w:p>
    <w:p w14:paraId="40F61C0A" w14:textId="54FF3BAB" w:rsidR="00C44A95" w:rsidRDefault="00207EB3">
      <w:r w:rsidRPr="00207EB3">
        <w:t xml:space="preserve"> </w:t>
      </w:r>
      <w:r w:rsidR="00C503C6">
        <w:br/>
      </w:r>
      <w:r w:rsidRPr="00207EB3">
        <w:t>· Desenvolver estratégias para garantir conformidade com a LGPD na manipulação de dados dos usuários.</w:t>
      </w:r>
    </w:p>
    <w:sectPr w:rsidR="00C4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B3"/>
    <w:rsid w:val="00146303"/>
    <w:rsid w:val="00207EB3"/>
    <w:rsid w:val="00AE7D75"/>
    <w:rsid w:val="00C44A95"/>
    <w:rsid w:val="00C503C6"/>
    <w:rsid w:val="00D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1441"/>
  <w15:chartTrackingRefBased/>
  <w15:docId w15:val="{9DE10692-F49A-459F-A3A5-92723D2E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Mateus Teodoro</cp:lastModifiedBy>
  <cp:revision>3</cp:revision>
  <dcterms:created xsi:type="dcterms:W3CDTF">2025-05-19T23:33:00Z</dcterms:created>
  <dcterms:modified xsi:type="dcterms:W3CDTF">2025-05-19T23:36:00Z</dcterms:modified>
</cp:coreProperties>
</file>