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LISTENING – UNIT 1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Photos of People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Part 1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Thông tin cơ bản về Part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9"/>
        <w:gridCol w:w="4319"/>
      </w:tblGrid>
      <w:tr>
        <w:trPr>
          <w:tblHeader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Tiêu chí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Số liệu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lượng câu hỏi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 câu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đáp án mỗi câu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 đáp án (A, B, C, D)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Tỉ lệ câu hỏi tả người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80% (phần lớn ảnh trong Part 1 là ảnh có người)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Hai dạng ảnh trong Part 1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Photos of people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(ảnh có người) – trọng tâm của bài này.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Photos of objects &amp; scenes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(ảnh vật thể, quang cảnh).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Cấu trúc câu thường gặp (Common Structures)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Cấu trúc chủ đạo để mô tả ảnh trong Part 1 là thì </w:t>
      </w:r>
      <w:r>
        <w:rPr>
          <w:rFonts w:ascii="Arial" w:cs="Arial" w:eastAsia="Arial" w:hAnsi="Arial"/>
          <w:b/>
          <w:bCs/>
        </w:rPr>
        <w:t xml:space="preserve">hiện tại tiếp diễn</w:t>
      </w:r>
      <w:r>
        <w:rPr>
          <w:rFonts w:ascii="Arial" w:cs="Arial" w:eastAsia="Arial" w:hAnsi="Arial"/>
        </w:rPr>
        <w:t xml:space="preserve">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V-ing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She</w:t>
      </w:r>
      <w:r>
        <w:rPr>
          <w:rFonts w:ascii="Arial" w:cs="Arial" w:eastAsia="Arial" w:hAnsi="Arial"/>
          <w:i/>
          <w:iCs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is</w:t>
      </w:r>
      <w:r>
        <w:rPr>
          <w:rFonts w:ascii="Arial" w:cs="Arial" w:eastAsia="Arial" w:hAnsi="Arial"/>
          <w:i/>
          <w:iCs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watering</w:t>
      </w:r>
      <w:r>
        <w:rPr>
          <w:rFonts w:ascii="Arial" w:cs="Arial" w:eastAsia="Arial" w:hAnsi="Arial"/>
          <w:i/>
          <w:iCs/>
        </w:rPr>
        <w:t xml:space="preserve"> a plant.</w:t>
      </w:r>
      <w:r>
        <w:rPr>
          <w:rFonts w:ascii="Arial" w:cs="Arial" w:eastAsia="Arial" w:hAnsi="Arial"/>
        </w:rPr>
        <w:t xml:space="preserve"> (Cô ấy đang tưới cây.)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He</w:t>
      </w:r>
      <w:r>
        <w:rPr>
          <w:rFonts w:ascii="Arial" w:cs="Arial" w:eastAsia="Arial" w:hAnsi="Arial"/>
          <w:i/>
          <w:iCs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is</w:t>
      </w:r>
      <w:r>
        <w:rPr>
          <w:rFonts w:ascii="Arial" w:cs="Arial" w:eastAsia="Arial" w:hAnsi="Arial"/>
          <w:i/>
          <w:iCs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using</w:t>
      </w:r>
      <w:r>
        <w:rPr>
          <w:rFonts w:ascii="Arial" w:cs="Arial" w:eastAsia="Arial" w:hAnsi="Arial"/>
          <w:i/>
          <w:iCs/>
        </w:rPr>
        <w:t xml:space="preserve"> a laptop.</w:t>
      </w:r>
      <w:r>
        <w:rPr>
          <w:rFonts w:ascii="Arial" w:cs="Arial" w:eastAsia="Arial" w:hAnsi="Arial"/>
        </w:rPr>
        <w:t xml:space="preserve"> (Anh ấy đang dùng laptop.)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Chủ ngữ theo số lượng người trong ảnh (Subjects)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3.1. Ảnh có một người (Photo of one person)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Nữ: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She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  <w:i/>
          <w:iCs/>
        </w:rPr>
        <w:t xml:space="preserve">A woman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  <w:i/>
          <w:iCs/>
        </w:rPr>
        <w:t xml:space="preserve">She is watering a plant.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Nam: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He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  <w:i/>
          <w:iCs/>
        </w:rPr>
        <w:t xml:space="preserve">A man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  <w:i/>
          <w:iCs/>
        </w:rPr>
        <w:t xml:space="preserve">He is using a laptop.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3.2. Ảnh có hai người (Photo of two people)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Chủ ngữ: </w:t>
      </w:r>
      <w:r>
        <w:rPr>
          <w:rFonts w:ascii="Arial" w:cs="Arial" w:eastAsia="Arial" w:hAnsi="Arial"/>
          <w:b/>
          <w:bCs/>
          <w:i/>
          <w:iCs/>
        </w:rPr>
        <w:t xml:space="preserve">They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  <w:i/>
          <w:iCs/>
        </w:rPr>
        <w:t xml:space="preserve">The men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  <w:i/>
          <w:iCs/>
        </w:rPr>
        <w:t xml:space="preserve">The women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  <w:i/>
          <w:iCs/>
        </w:rPr>
        <w:t xml:space="preserve">The people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They are looking at a laptop.</w:t>
      </w:r>
      <w:r>
        <w:rPr>
          <w:rFonts w:ascii="Arial" w:cs="Arial" w:eastAsia="Arial" w:hAnsi="Arial"/>
        </w:rPr>
        <w:t xml:space="preserve"> (Họ đang nhìn vào một chiếc laptop.)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3.3. Ảnh có nhiều hơn hai người (Photo of more than two people)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 chủ ngữ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nhiều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(plural)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They / The men / The women / Some (of the) + Ns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 women are having a picnic.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(Vài người phụ nữ đang đi dã ngoại.)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ít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(singular)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man/woman, One of the men/women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of the women is wearing a hat.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(Một trong số những người phụ nữ đang đội mũ.)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3.4. Bảng tổng hợp chủ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Số lượng người trong ảnh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ngữ tương ứng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 người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She / A woman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 / A man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 người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They / The women / The men / The people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&gt; 2 người (số ít)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man/woman, one of the men/women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&gt; 2 người (số nhiều)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They, The men/women, some (of the) + Ns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Từ vựng (Vocabularies)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Từ vựng trong Part 1 chủ yếu là </w:t>
      </w:r>
      <w:r>
        <w:rPr>
          <w:rFonts w:ascii="Arial" w:cs="Arial" w:eastAsia="Arial" w:hAnsi="Arial"/>
          <w:b/>
          <w:bCs/>
        </w:rPr>
        <w:t xml:space="preserve">động từ hành động (action verbs)</w:t>
      </w:r>
      <w:r>
        <w:rPr>
          <w:rFonts w:ascii="Arial" w:cs="Arial" w:eastAsia="Arial" w:hAnsi="Arial"/>
        </w:rPr>
        <w:t xml:space="preserve">, chia theo bộ phận cơ thể/hoạt động: mắt, tay, chân, và tư thế (posture).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4.1. Động từ liên quan đến mắt (nhìn, xem, đọc)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xem lại, rà soát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examine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/ɪɡˈzæmɪn/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xem xét kỹ, kiểm tra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leaf through / leaf through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lật xem (sách, tài liệu)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stare 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/ster/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nhìn chằm chằm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4.2. Động từ liên quan đến tay (làm việc, thao tác)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sign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ký (tên)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point 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chỉ vào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cầm, giữ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chop 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thái, băm nhỏ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đánh máy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arrange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sắp xếp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reach (for)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/riːtʃ/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tới, vươn tới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sweep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/swiːp/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quét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polish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đánh bóng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trưng bày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bốc, chất hàng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hammer a nail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đóng đinh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4.3. Động từ liên quan đến chân (di chuyển)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lên (tàu, xe, máy bay)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ride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cưỡi, đi (xe, ngựa)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hike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bộ đường dài, leo núi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stroll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dạo bộ, đi thong thả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4.4. Động từ chỉ tư thế (Posture)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lie down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/laɪ daʊn/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nằm xuống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lean against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/liːn/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tựa vào, dựa vào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nghỉ ngơi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sit next to each other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ngồi cạnh nhau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4.5. Từ vựng khác xuất hiện trong bài luyện tập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Phiên âm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apron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/ˈeɪprən/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tạp dề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bếp (lò)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furniture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nội thất, đồ đạc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 đẩy chở hàng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binoculars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ống nhòm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rail(ing)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tay vịn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cashier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 ngân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bài thuyết trình (n)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safety helmet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mũ bảo hộ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suitcase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 li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subway platform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sân ga tàu điện ngầm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Một số câu ví dụ minh họa theo dạng ảnh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ảnh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 người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man is lying down on a sofa.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She is reaching for a lamp.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 is sweeping the floor.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 người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They are loading some packages into a truck.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women are carrying trays.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men are leaning against a fence.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&gt; 2 người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workers are moving some furniture.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of the men is pointing at a painting.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 of the shoppers are pushing carts.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Ghi nhớ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Basic information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 câu hỏi — 4 đáp án/câu — 80% ảnh tả người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Common structures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be + V-ing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người: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man/he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woman/she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người: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men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women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2 người: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of the…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some of the...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Vocabularies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(action verbs)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Mắt (eyes): review, examine…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Tay (hand): gesture, type…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Chân (leg): hike, ride…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Tư thế (posture): lean against…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Review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/rɪˈvjuː/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Đánh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Examine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/ɪɡˈzæmɪn/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Kiểm tra, nghiên cứu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Leaf through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/liːvz θruː/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Đọc lướt qua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Stare at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/steə(r) ət/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Nhìn chằm chằm vào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Arrange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/əˈreɪndʒ/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Sắp xếp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/taɪp/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Đánh máy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Chop up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/tʃɒp ʌp/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Chặt, bổ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Point at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/pɔɪnt ət/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Chỉ vào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Push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/pʊʃ/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Đẩy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Pull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/pʊl/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Kéo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Hold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/həʊld/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Nắm, giữ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Gesture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/ˈdʒestʃə(r)/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 hiệu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Sign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/saɪn/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Hike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/haɪk/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bộ đường dài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Ride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Board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/bɔːd/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Lên tàu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Lie down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/laɪ daʊn/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Nằm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Lean against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/liːn əˈɡenst/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Dựa vào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/rest/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Nghỉ ngơi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Reach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/riːtʃ/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tới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Sweep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/swiːp/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Quét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Polish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/ˈpɒlɪʃ/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Đánh bóng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Display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/dɪˈspleɪ/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Trưng bày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Load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/ləʊd/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Bốc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Presentation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/ˌpreznˈteɪʃn/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Bài thuyết trình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Apron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/ˈeɪprən/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Tạp dề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Stove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/stəʊv/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Bếp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Furniture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/ˈfɜːnɪtʃə(r)/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Nội thất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Cart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/kɑːt/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 chở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Binoculars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/bɪˈnɒkjələz/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ống nhòm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Rail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/reɪl/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Tay vịn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Hammer a nail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/ˈhæmə(r) ə neɪl/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Đóng đinh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Safety helmet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/ˈseɪfti ˈhelmɪt/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Mũ bảo hộ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Suitcase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/ˈsuːtkeɪs/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 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Subway platform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/ˈsʌbweɪ ˈplætfɔːm/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Sân ga tàu điện ngầm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1 – Photos of People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Unit 1 - Photos of People - Tóm tắt kiến thức</dc:title>
  <dc:creator>Claude</dc:creator>
  <cp:lastModifiedBy>Un-named</cp:lastModifiedBy>
  <cp:revision>1</cp:revision>
  <dcterms:created xsi:type="dcterms:W3CDTF">2026-09-22T14:02:07.120Z</dcterms:created>
  <dcterms:modified xsi:type="dcterms:W3CDTF">2026-09-22T14:02:07.120Z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