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ptos Display" w:hAnsi="Aptos Display"/>
          <w:b/>
          <w:color w:val="1F374E"/>
          <w:sz w:val="40"/>
        </w:rPr>
        <w:t>When Business Objectives and Product Objectives Tell Two Different Stories</w:t>
      </w:r>
    </w:p>
    <w:p>
      <w:r>
        <w:rPr>
          <w:i w:val="0"/>
        </w:rPr>
        <w:t>One of the fastest ways for a company to lose customer trust is surprisingly simple:</w:t>
      </w:r>
    </w:p>
    <w:p>
      <w:r>
        <w:rPr>
          <w:b/>
        </w:rPr>
        <w:t>Say one thing to the customer while the organization is actually optimizing for something else.</w:t>
      </w:r>
    </w:p>
    <w:p>
      <w:r>
        <w:rPr>
          <w:i w:val="0"/>
        </w:rPr>
        <w:t>This does not necessarily mean anyone is deliberately lying. Often, the problem begins much earlier—with a fundamental conflict between business objectives, key results, and product objectives.</w:t>
      </w:r>
    </w:p>
    <w:p>
      <w:r>
        <w:rPr>
          <w:i w:val="0"/>
        </w:rPr>
        <w:t>The company tells the customer:</w:t>
      </w:r>
    </w:p>
    <w:p>
      <w:pPr>
        <w:spacing w:before="80" w:after="160"/>
        <w:ind w:left="504" w:right="360"/>
      </w:pPr>
      <w:r>
        <w:rPr>
          <w:i/>
          <w:color w:val="464646"/>
        </w:rPr>
        <w:t>“We want to solve your problem.”</w:t>
      </w:r>
    </w:p>
    <w:p>
      <w:r>
        <w:rPr>
          <w:i w:val="0"/>
        </w:rPr>
        <w:t>But internally, the organization may actually mean:</w:t>
      </w:r>
    </w:p>
    <w:p>
      <w:pPr>
        <w:spacing w:before="80" w:after="160"/>
        <w:ind w:left="504" w:right="360"/>
      </w:pPr>
      <w:r>
        <w:rPr>
          <w:i/>
          <w:color w:val="464646"/>
        </w:rPr>
        <w:t>“We want this product to help us achieve our revenue, utilization, staffing, sales, or account-growth targets.”</w:t>
      </w:r>
    </w:p>
    <w:p>
      <w:r>
        <w:rPr>
          <w:i w:val="0"/>
        </w:rPr>
        <w:t>Those two objectives can coexist. The problem begins when the second objective quietly dominates the first while the company continues communicating as though the first is its primary purpose.</w:t>
      </w:r>
    </w:p>
    <w:p>
      <w:pPr>
        <w:pStyle w:val="Heading1"/>
      </w:pPr>
      <w:r>
        <w:t>The Customer Eventually Sees the Contradiction</w:t>
      </w:r>
    </w:p>
    <w:p>
      <w:r>
        <w:rPr>
          <w:i w:val="0"/>
        </w:rPr>
        <w:t>Customers are remarkably good at detecting this.</w:t>
      </w:r>
    </w:p>
    <w:p>
      <w:r>
        <w:rPr>
          <w:i w:val="0"/>
        </w:rPr>
        <w:t>A sales presentation may describe a product as transformational. Product marketing may talk about automation, efficiency, intelligence, and customer outcomes. Leadership may talk about innovation.</w:t>
      </w:r>
    </w:p>
    <w:p>
      <w:r>
        <w:rPr>
          <w:i w:val="0"/>
        </w:rPr>
        <w:t>But then the customer experiences something different.</w:t>
      </w:r>
    </w:p>
    <w:p>
      <w:r>
        <w:rPr>
          <w:i w:val="0"/>
        </w:rPr>
        <w:t>The product may require significant services to operate. It may solve only one narrow part of a larger workflow. It may create additional manual activities. It may be optimized around what the provider already knows how to deliver rather than how the customer actually works.</w:t>
      </w:r>
    </w:p>
    <w:p>
      <w:r>
        <w:rPr>
          <w:i w:val="0"/>
        </w:rPr>
        <w:t>Eventually the customer starts asking:</w:t>
      </w:r>
    </w:p>
    <w:p>
      <w:pPr>
        <w:spacing w:before="80" w:after="160"/>
        <w:ind w:left="504" w:right="360"/>
      </w:pPr>
      <w:r>
        <w:rPr>
          <w:i/>
          <w:color w:val="464646"/>
        </w:rPr>
        <w:t>“What exactly is this company trying to do for us?”</w:t>
      </w:r>
    </w:p>
    <w:p>
      <w:r>
        <w:rPr>
          <w:i w:val="0"/>
        </w:rPr>
        <w:t>And that is a dangerous question.</w:t>
      </w:r>
    </w:p>
    <w:p>
      <w:r>
        <w:rPr>
          <w:i w:val="0"/>
        </w:rPr>
        <w:t>Because once customers cannot reconcile your words, your product, and your behavior, they usually arrive at one of two conclusions:</w:t>
      </w:r>
    </w:p>
    <w:p>
      <w:r>
        <w:rPr>
          <w:b/>
        </w:rPr>
        <w:t>Either you are deliberately saying something different from what you mean, or you do not understand your own business well enough to explain it.</w:t>
      </w:r>
    </w:p>
    <w:p>
      <w:r>
        <w:rPr>
          <w:i w:val="0"/>
        </w:rPr>
        <w:t>Neither creates confidence.</w:t>
      </w:r>
    </w:p>
    <w:p>
      <w:pPr>
        <w:pStyle w:val="Heading1"/>
      </w:pPr>
      <w:r>
        <w:t>The Problem Often Starts With OKRs</w:t>
      </w:r>
    </w:p>
    <w:p>
      <w:r>
        <w:rPr>
          <w:i w:val="0"/>
        </w:rPr>
        <w:t>Imagine a company whose business objective is:</w:t>
      </w:r>
    </w:p>
    <w:p>
      <w:r>
        <w:rPr>
          <w:b/>
        </w:rPr>
        <w:t>Increase account revenue by 20%.</w:t>
      </w:r>
    </w:p>
    <w:p>
      <w:r>
        <w:rPr>
          <w:i w:val="0"/>
        </w:rPr>
        <w:t>The key results might include:</w:t>
      </w:r>
    </w:p>
    <w:p>
      <w:pPr>
        <w:pStyle w:val="ListBullet"/>
      </w:pPr>
      <w:r>
        <w:t>Increase billable utilization.</w:t>
      </w:r>
    </w:p>
    <w:p>
      <w:pPr>
        <w:pStyle w:val="ListBullet"/>
      </w:pPr>
      <w:r>
        <w:t>Expand consulting engagements.</w:t>
      </w:r>
    </w:p>
    <w:p>
      <w:pPr>
        <w:pStyle w:val="ListBullet"/>
      </w:pPr>
      <w:r>
        <w:t>Place additional specialists within customer accounts.</w:t>
      </w:r>
    </w:p>
    <w:p>
      <w:pPr>
        <w:pStyle w:val="ListBullet"/>
      </w:pPr>
      <w:r>
        <w:t>Increase services revenue.</w:t>
      </w:r>
    </w:p>
    <w:p>
      <w:r>
        <w:rPr>
          <w:i w:val="0"/>
        </w:rPr>
        <w:t>None of these objectives are inherently wrong.</w:t>
      </w:r>
    </w:p>
    <w:p>
      <w:r>
        <w:rPr>
          <w:i w:val="0"/>
        </w:rPr>
        <w:t>Now imagine that the product organization has an objective:</w:t>
      </w:r>
    </w:p>
    <w:p>
      <w:r>
        <w:rPr>
          <w:b/>
        </w:rPr>
        <w:t>Reduce the customer's operational workload through automation.</w:t>
      </w:r>
    </w:p>
    <w:p>
      <w:r>
        <w:rPr>
          <w:i w:val="0"/>
        </w:rPr>
        <w:t>Suddenly there is a potential conflict.</w:t>
      </w:r>
    </w:p>
    <w:p>
      <w:r>
        <w:rPr>
          <w:i w:val="0"/>
        </w:rPr>
        <w:t>A truly successful product might reduce the amount of human effort required to perform the work. But the business may financially benefit from increasing the number of people performing that work.</w:t>
      </w:r>
    </w:p>
    <w:p>
      <w:r>
        <w:t xml:space="preserve">The organization is now simultaneously incentivized to </w:t>
      </w:r>
      <w:r>
        <w:rPr>
          <w:b/>
        </w:rPr>
        <w:t>eliminate labor and sell labor</w:t>
      </w:r>
      <w:r>
        <w:t>.</w:t>
      </w:r>
    </w:p>
    <w:p>
      <w:r>
        <w:rPr>
          <w:i w:val="0"/>
        </w:rPr>
        <w:t>That contradiction eventually finds its way into product decisions.</w:t>
      </w:r>
    </w:p>
    <w:p>
      <w:r>
        <w:rPr>
          <w:i w:val="0"/>
        </w:rPr>
        <w:t>Features get prioritized differently. Automation stops at convenient boundaries. Workflows are designed around existing services. Customer problems that do not contribute to internal business metrics receive less attention.</w:t>
      </w:r>
    </w:p>
    <w:p>
      <w:r>
        <w:rPr>
          <w:i w:val="0"/>
        </w:rPr>
        <w:t>Nobody necessarily announces:</w:t>
      </w:r>
    </w:p>
    <w:p>
      <w:pPr>
        <w:spacing w:before="80" w:after="160"/>
        <w:ind w:left="504" w:right="360"/>
      </w:pPr>
      <w:r>
        <w:rPr>
          <w:i/>
          <w:color w:val="464646"/>
        </w:rPr>
        <w:t>“Don't solve too much of the customer's problem.”</w:t>
      </w:r>
    </w:p>
    <w:p>
      <w:r>
        <w:rPr>
          <w:i w:val="0"/>
        </w:rPr>
        <w:t>The incentives can accomplish the same thing without anyone saying it.</w:t>
      </w:r>
    </w:p>
    <w:p>
      <w:pPr>
        <w:pStyle w:val="Heading1"/>
      </w:pPr>
      <w:r>
        <w:t>Your Product Eventually Reveals Your Real Strategy</w:t>
      </w:r>
    </w:p>
    <w:p>
      <w:r>
        <w:rPr>
          <w:i w:val="0"/>
        </w:rPr>
        <w:t>Companies can control presentations, marketing language, sales messaging, and executive talking points.</w:t>
      </w:r>
    </w:p>
    <w:p>
      <w:r>
        <w:rPr>
          <w:i w:val="0"/>
        </w:rPr>
        <w:t>But it is much harder to hide organizational incentives inside a product.</w:t>
      </w:r>
    </w:p>
    <w:p>
      <w:r>
        <w:rPr>
          <w:i w:val="0"/>
        </w:rPr>
        <w:t>Over time, the product reveals what the company truly values.</w:t>
      </w:r>
    </w:p>
    <w:p>
      <w:r>
        <w:rPr>
          <w:i w:val="0"/>
        </w:rPr>
        <w:t>If the product continuously creates opportunities for additional services, customers notice.</w:t>
      </w:r>
    </w:p>
    <w:p>
      <w:r>
        <w:rPr>
          <w:i w:val="0"/>
        </w:rPr>
        <w:t>If every implementation requires armies of consultants, customers notice.</w:t>
      </w:r>
    </w:p>
    <w:p>
      <w:r>
        <w:rPr>
          <w:i w:val="0"/>
        </w:rPr>
        <w:t>If obvious automation opportunities remain unresolved while service offerings expand around them, customers notice.</w:t>
      </w:r>
    </w:p>
    <w:p>
      <w:r>
        <w:rPr>
          <w:i w:val="0"/>
        </w:rPr>
        <w:t>If product capabilities consistently align with the provider's operating model rather than the customer's operating model, customers notice.</w:t>
      </w:r>
    </w:p>
    <w:p>
      <w:r>
        <w:rPr>
          <w:b/>
        </w:rPr>
        <w:t>Your product becomes evidence of your actual business strategy.</w:t>
      </w:r>
    </w:p>
    <w:p>
      <w:r>
        <w:rPr>
          <w:i w:val="0"/>
        </w:rPr>
        <w:t>And when that evidence contradicts your messaging, trust begins to erode.</w:t>
      </w:r>
    </w:p>
    <w:p>
      <w:pPr>
        <w:pStyle w:val="Heading1"/>
      </w:pPr>
      <w:r>
        <w:t>The Communication Problem Becomes an Identity Problem</w:t>
      </w:r>
    </w:p>
    <w:p>
      <w:r>
        <w:rPr>
          <w:i w:val="0"/>
        </w:rPr>
        <w:t>This is where the problem becomes larger than marketing.</w:t>
      </w:r>
    </w:p>
    <w:p>
      <w:r>
        <w:rPr>
          <w:i w:val="0"/>
        </w:rPr>
        <w:t>Ask five people in the organization:</w:t>
      </w:r>
    </w:p>
    <w:p>
      <w:pPr>
        <w:spacing w:before="80" w:after="160"/>
        <w:ind w:left="504" w:right="360"/>
      </w:pPr>
      <w:r>
        <w:rPr>
          <w:i/>
          <w:color w:val="464646"/>
        </w:rPr>
        <w:t>“What business are we actually in?”</w:t>
      </w:r>
    </w:p>
    <w:p>
      <w:r>
        <w:rPr>
          <w:i w:val="0"/>
        </w:rPr>
        <w:t>You may receive five different answers.</w:t>
      </w:r>
    </w:p>
    <w:p>
      <w:r>
        <w:rPr>
          <w:i w:val="0"/>
        </w:rPr>
        <w:t>Sales may say one thing.</w:t>
      </w:r>
    </w:p>
    <w:p>
      <w:r>
        <w:rPr>
          <w:i w:val="0"/>
        </w:rPr>
        <w:t>Product may say another.</w:t>
      </w:r>
    </w:p>
    <w:p>
      <w:r>
        <w:rPr>
          <w:i w:val="0"/>
        </w:rPr>
        <w:t>Delivery may describe something completely different.</w:t>
      </w:r>
    </w:p>
    <w:p>
      <w:r>
        <w:rPr>
          <w:i w:val="0"/>
        </w:rPr>
        <w:t>Executives may describe the company's strategic vision.</w:t>
      </w:r>
    </w:p>
    <w:p>
      <w:r>
        <w:rPr>
          <w:i w:val="0"/>
        </w:rPr>
        <w:t>And customers may have formed an entirely different interpretation based on what they actually experience.</w:t>
      </w:r>
    </w:p>
    <w:p>
      <w:r>
        <w:rPr>
          <w:i w:val="0"/>
        </w:rPr>
        <w:t>At that point, the organization does not merely have a communication problem.</w:t>
      </w:r>
    </w:p>
    <w:p>
      <w:r>
        <w:rPr>
          <w:b/>
        </w:rPr>
        <w:t>It has an identity problem.</w:t>
      </w:r>
    </w:p>
    <w:p>
      <w:r>
        <w:rPr>
          <w:i w:val="0"/>
        </w:rPr>
        <w:t>If employees cannot clearly explain whether the company is primarily selling software, expertise, managed services, staffing, outcomes, or some combination of them, customers certainly cannot be expected to figure it out.</w:t>
      </w:r>
    </w:p>
    <w:p>
      <w:pPr>
        <w:pStyle w:val="Heading1"/>
      </w:pPr>
      <w:r>
        <w:t>There Is Nothing Wrong With Having Multiple Business Objectives</w:t>
      </w:r>
    </w:p>
    <w:p>
      <w:r>
        <w:rPr>
          <w:i w:val="0"/>
        </w:rPr>
        <w:t>A company can absolutely sell software and professional services.</w:t>
      </w:r>
    </w:p>
    <w:p>
      <w:r>
        <w:rPr>
          <w:i w:val="0"/>
        </w:rPr>
        <w:t>A consulting organization can absolutely build products.</w:t>
      </w:r>
    </w:p>
    <w:p>
      <w:r>
        <w:rPr>
          <w:i w:val="0"/>
        </w:rPr>
        <w:t>A staffing company can absolutely develop technology.</w:t>
      </w:r>
    </w:p>
    <w:p>
      <w:r>
        <w:rPr>
          <w:i w:val="0"/>
        </w:rPr>
        <w:t>A product company can absolutely use its software to create consulting opportunities.</w:t>
      </w:r>
    </w:p>
    <w:p>
      <w:r>
        <w:rPr>
          <w:i w:val="0"/>
        </w:rPr>
        <w:t>The problem is not the business model.</w:t>
      </w:r>
    </w:p>
    <w:p>
      <w:r>
        <w:rPr>
          <w:b/>
        </w:rPr>
        <w:t>The problem is pretending the business model is something that it isn't.</w:t>
      </w:r>
    </w:p>
    <w:p>
      <w:r>
        <w:rPr>
          <w:i w:val="0"/>
        </w:rPr>
        <w:t>If the product is primarily an accelerator for consultants, say so.</w:t>
      </w:r>
    </w:p>
    <w:p>
      <w:r>
        <w:rPr>
          <w:i w:val="0"/>
        </w:rPr>
        <w:t>If technology exists to make your experts more effective, say so.</w:t>
      </w:r>
    </w:p>
    <w:p>
      <w:r>
        <w:rPr>
          <w:i w:val="0"/>
        </w:rPr>
        <w:t>If customers are buying an outcome delivered through a combination of software and people, say so.</w:t>
      </w:r>
    </w:p>
    <w:p>
      <w:r>
        <w:rPr>
          <w:i w:val="0"/>
        </w:rPr>
        <w:t>If the product is genuinely intended to eliminate significant amounts of manual customer work, then build and measure it accordingly.</w:t>
      </w:r>
    </w:p>
    <w:p>
      <w:r>
        <w:rPr>
          <w:i w:val="0"/>
        </w:rPr>
        <w:t>Clarity is much more credible than artificial positioning.</w:t>
      </w:r>
    </w:p>
    <w:p>
      <w:pPr>
        <w:pStyle w:val="Heading1"/>
      </w:pPr>
      <w:r>
        <w:t>Align the Three Layers</w:t>
      </w:r>
    </w:p>
    <w:p>
      <w:r>
        <w:rPr>
          <w:i w:val="0"/>
        </w:rPr>
        <w:t>Healthy product organizations should be able to draw a clear line between three things:</w:t>
      </w:r>
    </w:p>
    <w:p>
      <w:r>
        <w:rPr>
          <w:b/>
        </w:rPr>
        <w:t>Business Objective → Product Objective → Customer Outcome</w:t>
      </w:r>
    </w:p>
    <w:p>
      <w:r>
        <w:rPr>
          <w:b/>
        </w:rPr>
        <w:t>Business objective:</w:t>
      </w:r>
      <w:r>
        <w:t xml:space="preserve"> Grow recurring revenue.</w:t>
      </w:r>
    </w:p>
    <w:p>
      <w:r>
        <w:rPr>
          <w:b/>
        </w:rPr>
        <w:t>Product objective:</w:t>
      </w:r>
      <w:r>
        <w:t xml:space="preserve"> Automate a high-friction customer workflow.</w:t>
      </w:r>
    </w:p>
    <w:p>
      <w:r>
        <w:rPr>
          <w:b/>
        </w:rPr>
        <w:t>Customer outcome:</w:t>
      </w:r>
      <w:r>
        <w:t xml:space="preserve"> Reduce the workflow from five days to one day.</w:t>
      </w:r>
    </w:p>
    <w:p>
      <w:r>
        <w:rPr>
          <w:b/>
        </w:rPr>
        <w:t>Business consequence:</w:t>
      </w:r>
      <w:r>
        <w:t xml:space="preserve"> Customers receive measurable value, increasing adoption, retention, expansion, and recurring revenue.</w:t>
      </w:r>
    </w:p>
    <w:p>
      <w:r>
        <w:rPr>
          <w:i w:val="0"/>
        </w:rPr>
        <w:t>Notice the difference.</w:t>
      </w:r>
    </w:p>
    <w:p>
      <w:r>
        <w:t xml:space="preserve">Revenue remains the business objective, but </w:t>
      </w:r>
      <w:r>
        <w:rPr>
          <w:b/>
        </w:rPr>
        <w:t>customer value becomes the mechanism through which the company earns that revenue.</w:t>
      </w:r>
    </w:p>
    <w:p>
      <w:r>
        <w:rPr>
          <w:i w:val="0"/>
        </w:rPr>
        <w:t>That is very different from designing the product primarily as a mechanism for satisfying an internal revenue metric.</w:t>
      </w:r>
    </w:p>
    <w:p>
      <w:pPr>
        <w:pStyle w:val="Heading1"/>
      </w:pPr>
      <w:r>
        <w:t>The Most Dangerous Gap Is Between What You Measure and What You Promise</w:t>
      </w:r>
    </w:p>
    <w:p>
      <w:r>
        <w:rPr>
          <w:i w:val="0"/>
        </w:rPr>
        <w:t>Organizations often spend enormous effort refining their customer messaging while paying far less attention to their internal measurements.</w:t>
      </w:r>
    </w:p>
    <w:p>
      <w:r>
        <w:t xml:space="preserve">But customers ultimately experience what the organization </w:t>
      </w:r>
      <w:r>
        <w:rPr>
          <w:b/>
        </w:rPr>
        <w:t>incentivizes</w:t>
      </w:r>
      <w:r>
        <w:t xml:space="preserve">, not what it </w:t>
      </w:r>
      <w:r>
        <w:rPr>
          <w:b/>
        </w:rPr>
        <w:t>advertises</w:t>
      </w:r>
      <w:r>
        <w:t>.</w:t>
      </w:r>
    </w:p>
    <w:p>
      <w:r>
        <w:rPr>
          <w:i w:val="0"/>
        </w:rPr>
        <w:t>If executives measure utilization, managers will optimize utilization.</w:t>
      </w:r>
    </w:p>
    <w:p>
      <w:r>
        <w:rPr>
          <w:i w:val="0"/>
        </w:rPr>
        <w:t>If executives measure staffing growth, teams will optimize staffing growth.</w:t>
      </w:r>
    </w:p>
    <w:p>
      <w:r>
        <w:rPr>
          <w:i w:val="0"/>
        </w:rPr>
        <w:t>If executives measure licenses sold, teams will optimize license sales.</w:t>
      </w:r>
    </w:p>
    <w:p>
      <w:r>
        <w:rPr>
          <w:i w:val="0"/>
        </w:rPr>
        <w:t>If executives measure customer outcomes, adoption, time saved, problems eliminated, and measurable business impact, the organization begins optimizing something very different.</w:t>
      </w:r>
    </w:p>
    <w:p>
      <w:r>
        <w:rPr>
          <w:i w:val="0"/>
        </w:rPr>
        <w:t>This is why OKRs are not merely management instruments.</w:t>
      </w:r>
    </w:p>
    <w:p>
      <w:r>
        <w:rPr>
          <w:b/>
        </w:rPr>
        <w:t>They eventually become customer experiences.</w:t>
      </w:r>
    </w:p>
    <w:p>
      <w:r>
        <w:rPr>
          <w:i w:val="0"/>
        </w:rPr>
        <w:t>The customer may never see your internal OKR spreadsheet, but sooner or later they will experience its consequences.</w:t>
      </w:r>
    </w:p>
    <w:p>
      <w:pPr>
        <w:pStyle w:val="Heading1"/>
      </w:pPr>
      <w:r>
        <w:t>Trust Requires Strategic Honesty</w:t>
      </w:r>
    </w:p>
    <w:p>
      <w:r>
        <w:rPr>
          <w:i w:val="0"/>
        </w:rPr>
        <w:t>The strongest companies do not necessarily have the simplest business models.</w:t>
      </w:r>
    </w:p>
    <w:p>
      <w:r>
        <w:t xml:space="preserve">They have the clearest alignment between </w:t>
      </w:r>
      <w:r>
        <w:rPr>
          <w:b/>
        </w:rPr>
        <w:t>what they say, what they build, what they measure, and how they make money.</w:t>
      </w:r>
    </w:p>
    <w:p>
      <w:r>
        <w:rPr>
          <w:i w:val="0"/>
        </w:rPr>
        <w:t>Customers do not expect companies to be charitable organizations. They understand that businesses need revenue, margins, growth, and profitability.</w:t>
      </w:r>
    </w:p>
    <w:p>
      <w:r>
        <w:rPr>
          <w:i w:val="0"/>
        </w:rPr>
        <w:t>What damages trust is discovering that the apparent customer objective was merely a wrapper around an entirely different internal objective.</w:t>
      </w:r>
    </w:p>
    <w:p>
      <w:r>
        <w:rPr>
          <w:i w:val="0"/>
        </w:rPr>
        <w:t>When business objectives and product objectives conflict, communication becomes ambiguous.</w:t>
      </w:r>
    </w:p>
    <w:p>
      <w:r>
        <w:rPr>
          <w:i w:val="0"/>
        </w:rPr>
        <w:t>When communication becomes ambiguous, positioning becomes inconsistent.</w:t>
      </w:r>
    </w:p>
    <w:p>
      <w:r>
        <w:rPr>
          <w:i w:val="0"/>
        </w:rPr>
        <w:t>When positioning becomes inconsistent, customers begin questioning intent.</w:t>
      </w:r>
    </w:p>
    <w:p>
      <w:r>
        <w:rPr>
          <w:i w:val="0"/>
        </w:rPr>
        <w:t>And once customers start questioning intent, every subsequent product claim becomes harder to believe.</w:t>
      </w:r>
    </w:p>
    <w:p>
      <w:r>
        <w:rPr>
          <w:i w:val="0"/>
        </w:rPr>
        <w:t>The solution is not better marketing.</w:t>
      </w:r>
    </w:p>
    <w:p>
      <w:r>
        <w:rPr>
          <w:b/>
        </w:rPr>
        <w:t>It is alignment.</w:t>
      </w:r>
    </w:p>
    <w:p>
      <w:r>
        <w:rPr>
          <w:b/>
        </w:rPr>
        <w:t>Say what business you are actually in. Build products consistent with that business. Define OKRs that reward genuine customer outcomes. And make sure the value you promise customers is the same value your organization is internally rewarded for creating.</w:t>
      </w:r>
    </w:p>
    <w:p>
      <w:r>
        <w:rPr>
          <w:i w:val="0"/>
        </w:rPr>
        <w:t>Because eventually, customers figure out what your company really wants.</w:t>
      </w:r>
    </w:p>
    <w:p>
      <w:r>
        <w:rPr>
          <w:b/>
        </w:rPr>
        <w:t>It is far better if what they discover is exactly what you told them.</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4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7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