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D4C1B">
      <w:pPr>
        <w:rPr>
          <w:rFonts w:hint="default"/>
          <w:lang w:val="en-US"/>
        </w:rPr>
      </w:pPr>
      <w:r>
        <w:rPr>
          <w:rFonts w:hint="default"/>
          <w:lang w:val="en-US"/>
        </w:rPr>
        <w:t>DEMO WEBSITE</w:t>
      </w:r>
    </w:p>
    <w:p w14:paraId="16AFCD72">
      <w:pPr>
        <w:rPr>
          <w:rFonts w:hint="default"/>
          <w:lang w:val="en-US"/>
        </w:rPr>
      </w:pPr>
    </w:p>
    <w:p w14:paraId="0E20E1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</w:p>
    <w:p w14:paraId="4D657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</w:p>
    <w:p w14:paraId="3EE764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</w:p>
    <w:p w14:paraId="5DBC76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Chrome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7D112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"https://vinothqaacademy.com/demo-site/"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28B3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2AD4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6965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"Manjushri"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EE12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"vfb-7"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3095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11F48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ACA69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"vfb-31-2"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729D1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is_selected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()):</w:t>
      </w:r>
    </w:p>
    <w:p w14:paraId="071F65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15D99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12D1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84B07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checkboxes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"vfb-checkbox"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24F60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seleniumWebCheck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"vfb-20-0"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2D83C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javaCheck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"vfb-20-1"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DD3E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checkboxes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1C54D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seleniumWebCheck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javaCheck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6F37F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is_selected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 ):</w:t>
      </w:r>
    </w:p>
    <w:p w14:paraId="4A11D3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DDDAE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ADD11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is_selected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()):</w:t>
      </w:r>
    </w:p>
    <w:p w14:paraId="784D61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checkbox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073E75E">
      <w:pPr>
        <w:keepNext w:val="0"/>
        <w:keepLines w:val="0"/>
        <w:widowControl/>
        <w:suppressLineNumbers w:val="0"/>
        <w:jc w:val="left"/>
      </w:pPr>
    </w:p>
    <w:p w14:paraId="3AD3BC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"vfb-13-address"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057FB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"Srinivasa Street"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0B86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"vfb-13-address-2"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3EECA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"venkat flats"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BF7B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"vfb-13-city"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046C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"chennai"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345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"vfb-13-zip"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581E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"600078"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DBF0F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"vfb-13-state"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18B6C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"Tamilnadu"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FA9C0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5EC2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"select2-selection__arrow"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CCD8D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"select2-search__field"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"india"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F3E5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"//li[contains(text(), 'India')]"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81BBA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510E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"vfb-14"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C86AD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"manjushriraja0528@gmail.com"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B13F6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A8FF5B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03B85"/>
    <w:rsid w:val="2870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2026-10-06T06:38:00Z</dcterms:created>
  <dc:creator>Manjushri</dc:creator>
  <cp:lastModifiedBy>Manjushri</cp:lastModifiedBy>
  <dcterms:modified xsi:type="dcterms:W3CDTF">2026-10-06T06:38:37Z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152CF18C1EB443DA9FF92D8B4FFE16AD_11</vt:lpwstr>
  </property>
</Properties>
</file>