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29A3" w14:textId="6EA47820" w:rsidR="001C44E6" w:rsidRDefault="001C44E6" w:rsidP="001C44E6">
      <w:pPr>
        <w:jc w:val="center"/>
        <w:rPr>
          <w:rFonts w:ascii="Times New Roman" w:hAnsi="Times New Roman" w:cs="Times New Roman"/>
          <w:b/>
          <w:bCs/>
          <w:sz w:val="36"/>
          <w:szCs w:val="36"/>
        </w:rPr>
      </w:pPr>
      <w:r w:rsidRPr="001C44E6">
        <w:rPr>
          <w:rFonts w:ascii="Times New Roman" w:hAnsi="Times New Roman" w:cs="Times New Roman"/>
          <w:b/>
          <w:bCs/>
          <w:sz w:val="36"/>
          <w:szCs w:val="36"/>
        </w:rPr>
        <w:t>Image Recognition with IBM Cloud Visual Recognition</w:t>
      </w:r>
    </w:p>
    <w:p w14:paraId="36A315D2" w14:textId="311D33E5" w:rsidR="001A6ED4" w:rsidRDefault="001A6ED4" w:rsidP="001C44E6">
      <w:pPr>
        <w:jc w:val="center"/>
        <w:rPr>
          <w:rFonts w:ascii="Times New Roman" w:hAnsi="Times New Roman" w:cs="Times New Roman"/>
          <w:b/>
          <w:bCs/>
          <w:sz w:val="36"/>
          <w:szCs w:val="36"/>
        </w:rPr>
      </w:pPr>
      <w:r>
        <w:rPr>
          <w:rFonts w:ascii="Times New Roman" w:hAnsi="Times New Roman" w:cs="Times New Roman"/>
          <w:b/>
          <w:bCs/>
          <w:sz w:val="36"/>
          <w:szCs w:val="36"/>
        </w:rPr>
        <w:t>Phase-2</w:t>
      </w:r>
    </w:p>
    <w:p w14:paraId="5FAF9FDC" w14:textId="1AD4D582" w:rsidR="00D24244" w:rsidRPr="001C44E6" w:rsidRDefault="00D24244" w:rsidP="00D24244">
      <w:pPr>
        <w:rPr>
          <w:rFonts w:ascii="Times New Roman" w:hAnsi="Times New Roman" w:cs="Times New Roman"/>
          <w:b/>
          <w:bCs/>
          <w:sz w:val="36"/>
          <w:szCs w:val="36"/>
        </w:rPr>
      </w:pPr>
      <w:r>
        <w:rPr>
          <w:rFonts w:ascii="Times New Roman" w:hAnsi="Times New Roman" w:cs="Times New Roman"/>
          <w:b/>
          <w:bCs/>
          <w:sz w:val="36"/>
          <w:szCs w:val="36"/>
        </w:rPr>
        <w:t>Innovation:</w:t>
      </w:r>
    </w:p>
    <w:p w14:paraId="74FA7EF2" w14:textId="77777777" w:rsidR="00D24244" w:rsidRDefault="00D24244" w:rsidP="00D24244">
      <w:pPr>
        <w:jc w:val="both"/>
        <w:rPr>
          <w:rFonts w:ascii="Times New Roman" w:hAnsi="Times New Roman" w:cs="Times New Roman"/>
          <w:sz w:val="36"/>
          <w:szCs w:val="36"/>
        </w:rPr>
      </w:pPr>
      <w:r>
        <w:rPr>
          <w:rFonts w:ascii="Times New Roman" w:hAnsi="Times New Roman" w:cs="Times New Roman"/>
          <w:sz w:val="36"/>
          <w:szCs w:val="36"/>
        </w:rPr>
        <w:t xml:space="preserve">       </w:t>
      </w:r>
      <w:r w:rsidR="001C44E6" w:rsidRPr="001C44E6">
        <w:rPr>
          <w:rFonts w:ascii="Times New Roman" w:hAnsi="Times New Roman" w:cs="Times New Roman"/>
          <w:sz w:val="36"/>
          <w:szCs w:val="36"/>
        </w:rPr>
        <w:t>Sentiment analysis, also known as opinion mining, is a natural language processing (NLP) technique used to determine the emotional tone or sentiment expressed in text data. It involves classifying text as positive, negative, neutral, or sometimes more fine-grained emotions like happy, sad, angry, etc. However, applying sentiment analysis directly to images is not as straightforward as applying it to text since images are primarily visual data.</w:t>
      </w:r>
    </w:p>
    <w:p w14:paraId="7329150F" w14:textId="4A8F2877" w:rsidR="001C44E6" w:rsidRPr="001C44E6" w:rsidRDefault="00D24244" w:rsidP="00D24244">
      <w:pPr>
        <w:jc w:val="both"/>
        <w:rPr>
          <w:rFonts w:ascii="Times New Roman" w:hAnsi="Times New Roman" w:cs="Times New Roman"/>
          <w:sz w:val="36"/>
          <w:szCs w:val="36"/>
        </w:rPr>
      </w:pPr>
      <w:r>
        <w:rPr>
          <w:rFonts w:ascii="Times New Roman" w:hAnsi="Times New Roman" w:cs="Times New Roman"/>
          <w:sz w:val="36"/>
          <w:szCs w:val="36"/>
        </w:rPr>
        <w:t xml:space="preserve">       </w:t>
      </w:r>
      <w:r w:rsidR="001C44E6" w:rsidRPr="001C44E6">
        <w:rPr>
          <w:rFonts w:ascii="Times New Roman" w:hAnsi="Times New Roman" w:cs="Times New Roman"/>
          <w:sz w:val="36"/>
          <w:szCs w:val="36"/>
        </w:rPr>
        <w:t>To perform sentiment analysis on image recognition results, you typically need to combine visual analysis with subsequent textual analysis. Here's a step-by-step process for sentiment analysis of image recognition results:</w:t>
      </w:r>
    </w:p>
    <w:p w14:paraId="0A19D198" w14:textId="77777777" w:rsidR="001C44E6" w:rsidRPr="001C44E6" w:rsidRDefault="001C44E6" w:rsidP="00D24244">
      <w:pPr>
        <w:jc w:val="both"/>
        <w:rPr>
          <w:rFonts w:ascii="Times New Roman" w:hAnsi="Times New Roman" w:cs="Times New Roman"/>
          <w:sz w:val="36"/>
          <w:szCs w:val="36"/>
        </w:rPr>
      </w:pPr>
    </w:p>
    <w:p w14:paraId="752E3BBF" w14:textId="14E98794" w:rsidR="00D24244" w:rsidRPr="00D24244" w:rsidRDefault="001C44E6" w:rsidP="00D24244">
      <w:pPr>
        <w:jc w:val="both"/>
        <w:rPr>
          <w:rFonts w:ascii="Times New Roman" w:hAnsi="Times New Roman" w:cs="Times New Roman"/>
          <w:b/>
          <w:bCs/>
          <w:sz w:val="36"/>
          <w:szCs w:val="36"/>
        </w:rPr>
      </w:pPr>
      <w:r w:rsidRPr="00D24244">
        <w:rPr>
          <w:rFonts w:ascii="Times New Roman" w:hAnsi="Times New Roman" w:cs="Times New Roman"/>
          <w:b/>
          <w:bCs/>
          <w:sz w:val="36"/>
          <w:szCs w:val="36"/>
        </w:rPr>
        <w:t>Image Recognition:</w:t>
      </w:r>
      <w:r w:rsidRPr="00D24244">
        <w:rPr>
          <w:rFonts w:ascii="Times New Roman" w:hAnsi="Times New Roman" w:cs="Times New Roman"/>
          <w:b/>
          <w:bCs/>
          <w:sz w:val="36"/>
          <w:szCs w:val="36"/>
        </w:rPr>
        <w:t xml:space="preserve"> </w:t>
      </w:r>
    </w:p>
    <w:p w14:paraId="1B8A727D" w14:textId="5EE0E7EC" w:rsidR="001C44E6" w:rsidRPr="001C44E6" w:rsidRDefault="001C44E6" w:rsidP="00D24244">
      <w:pPr>
        <w:jc w:val="both"/>
        <w:rPr>
          <w:rFonts w:ascii="Times New Roman" w:hAnsi="Times New Roman" w:cs="Times New Roman"/>
          <w:sz w:val="36"/>
          <w:szCs w:val="36"/>
        </w:rPr>
      </w:pPr>
      <w:r w:rsidRPr="001C44E6">
        <w:rPr>
          <w:rFonts w:ascii="Times New Roman" w:hAnsi="Times New Roman" w:cs="Times New Roman"/>
          <w:sz w:val="36"/>
          <w:szCs w:val="36"/>
        </w:rPr>
        <w:t>Utilize image recognition techniques to identify and classify objects, scenes, or people within an image. The output of this process will be a list of recognized objects, and their corresponding confidence scores.</w:t>
      </w:r>
    </w:p>
    <w:p w14:paraId="2956D6B7" w14:textId="77777777" w:rsidR="001C44E6" w:rsidRPr="001C44E6" w:rsidRDefault="001C44E6" w:rsidP="00D24244">
      <w:pPr>
        <w:jc w:val="both"/>
        <w:rPr>
          <w:rFonts w:ascii="Times New Roman" w:hAnsi="Times New Roman" w:cs="Times New Roman"/>
          <w:sz w:val="36"/>
          <w:szCs w:val="36"/>
        </w:rPr>
      </w:pPr>
    </w:p>
    <w:p w14:paraId="171D53B4" w14:textId="77777777" w:rsidR="00D24244" w:rsidRPr="00D24244" w:rsidRDefault="001C44E6" w:rsidP="00D24244">
      <w:pPr>
        <w:jc w:val="both"/>
        <w:rPr>
          <w:rFonts w:ascii="Times New Roman" w:hAnsi="Times New Roman" w:cs="Times New Roman"/>
          <w:b/>
          <w:bCs/>
          <w:sz w:val="36"/>
          <w:szCs w:val="36"/>
        </w:rPr>
      </w:pPr>
      <w:r w:rsidRPr="00D24244">
        <w:rPr>
          <w:rFonts w:ascii="Times New Roman" w:hAnsi="Times New Roman" w:cs="Times New Roman"/>
          <w:b/>
          <w:bCs/>
          <w:sz w:val="36"/>
          <w:szCs w:val="36"/>
        </w:rPr>
        <w:t xml:space="preserve">Text Extraction: </w:t>
      </w:r>
    </w:p>
    <w:p w14:paraId="0377F1E4" w14:textId="71103DBC" w:rsidR="001C44E6" w:rsidRPr="001C44E6" w:rsidRDefault="001C44E6" w:rsidP="00D24244">
      <w:pPr>
        <w:jc w:val="both"/>
        <w:rPr>
          <w:rFonts w:ascii="Times New Roman" w:hAnsi="Times New Roman" w:cs="Times New Roman"/>
          <w:sz w:val="36"/>
          <w:szCs w:val="36"/>
        </w:rPr>
      </w:pPr>
      <w:r w:rsidRPr="001C44E6">
        <w:rPr>
          <w:rFonts w:ascii="Times New Roman" w:hAnsi="Times New Roman" w:cs="Times New Roman"/>
          <w:sz w:val="36"/>
          <w:szCs w:val="36"/>
        </w:rPr>
        <w:t>Extract relevant text data from the image, if available. This could include text within the image itself, text annotations, or any associated textual metadata.</w:t>
      </w:r>
    </w:p>
    <w:p w14:paraId="2B876F47" w14:textId="77777777" w:rsidR="001C44E6" w:rsidRDefault="001C44E6" w:rsidP="00D24244">
      <w:pPr>
        <w:jc w:val="both"/>
        <w:rPr>
          <w:rFonts w:ascii="Times New Roman" w:hAnsi="Times New Roman" w:cs="Times New Roman"/>
          <w:sz w:val="36"/>
          <w:szCs w:val="36"/>
        </w:rPr>
      </w:pPr>
    </w:p>
    <w:p w14:paraId="284E0CBA" w14:textId="77777777" w:rsidR="00D24244" w:rsidRPr="001C44E6" w:rsidRDefault="00D24244" w:rsidP="00D24244">
      <w:pPr>
        <w:jc w:val="both"/>
        <w:rPr>
          <w:rFonts w:ascii="Times New Roman" w:hAnsi="Times New Roman" w:cs="Times New Roman"/>
          <w:sz w:val="36"/>
          <w:szCs w:val="36"/>
        </w:rPr>
      </w:pPr>
    </w:p>
    <w:p w14:paraId="17E520DF" w14:textId="77777777" w:rsidR="00D24244" w:rsidRPr="00D24244" w:rsidRDefault="001C44E6" w:rsidP="00D24244">
      <w:pPr>
        <w:jc w:val="both"/>
        <w:rPr>
          <w:rFonts w:ascii="Times New Roman" w:hAnsi="Times New Roman" w:cs="Times New Roman"/>
          <w:b/>
          <w:bCs/>
          <w:sz w:val="36"/>
          <w:szCs w:val="36"/>
        </w:rPr>
      </w:pPr>
      <w:r w:rsidRPr="00D24244">
        <w:rPr>
          <w:rFonts w:ascii="Times New Roman" w:hAnsi="Times New Roman" w:cs="Times New Roman"/>
          <w:b/>
          <w:bCs/>
          <w:sz w:val="36"/>
          <w:szCs w:val="36"/>
        </w:rPr>
        <w:t xml:space="preserve">Contextual Information: </w:t>
      </w:r>
    </w:p>
    <w:p w14:paraId="05C4BA28" w14:textId="5B20E459" w:rsidR="001C44E6" w:rsidRPr="001C44E6" w:rsidRDefault="001C44E6" w:rsidP="00D24244">
      <w:pPr>
        <w:jc w:val="both"/>
        <w:rPr>
          <w:rFonts w:ascii="Times New Roman" w:hAnsi="Times New Roman" w:cs="Times New Roman"/>
          <w:sz w:val="36"/>
          <w:szCs w:val="36"/>
        </w:rPr>
      </w:pPr>
      <w:r w:rsidRPr="001C44E6">
        <w:rPr>
          <w:rFonts w:ascii="Times New Roman" w:hAnsi="Times New Roman" w:cs="Times New Roman"/>
          <w:sz w:val="36"/>
          <w:szCs w:val="36"/>
        </w:rPr>
        <w:t>Use the recognized objects and their context within the image to guide the sentiment analysis. For example, if an image contains a smiling person, a bouquet of flowers, and a birthday cake, the context suggests a positive sentiment.</w:t>
      </w:r>
    </w:p>
    <w:p w14:paraId="67264F52" w14:textId="77777777" w:rsidR="001C44E6" w:rsidRPr="001C44E6" w:rsidRDefault="001C44E6" w:rsidP="00D24244">
      <w:pPr>
        <w:jc w:val="both"/>
        <w:rPr>
          <w:rFonts w:ascii="Times New Roman" w:hAnsi="Times New Roman" w:cs="Times New Roman"/>
          <w:sz w:val="36"/>
          <w:szCs w:val="36"/>
        </w:rPr>
      </w:pPr>
    </w:p>
    <w:p w14:paraId="20E5BB8C" w14:textId="77777777" w:rsidR="00D24244" w:rsidRPr="00D24244" w:rsidRDefault="001C44E6" w:rsidP="00D24244">
      <w:pPr>
        <w:jc w:val="both"/>
        <w:rPr>
          <w:rFonts w:ascii="Times New Roman" w:hAnsi="Times New Roman" w:cs="Times New Roman"/>
          <w:b/>
          <w:bCs/>
          <w:sz w:val="36"/>
          <w:szCs w:val="36"/>
        </w:rPr>
      </w:pPr>
      <w:r w:rsidRPr="00D24244">
        <w:rPr>
          <w:rFonts w:ascii="Times New Roman" w:hAnsi="Times New Roman" w:cs="Times New Roman"/>
          <w:b/>
          <w:bCs/>
          <w:sz w:val="36"/>
          <w:szCs w:val="36"/>
        </w:rPr>
        <w:t xml:space="preserve">Sentiment Analysis of Text: </w:t>
      </w:r>
    </w:p>
    <w:p w14:paraId="43BDDEDF" w14:textId="4C2ACC20" w:rsidR="001C44E6" w:rsidRPr="001C44E6" w:rsidRDefault="001C44E6" w:rsidP="00D24244">
      <w:pPr>
        <w:jc w:val="both"/>
        <w:rPr>
          <w:rFonts w:ascii="Times New Roman" w:hAnsi="Times New Roman" w:cs="Times New Roman"/>
          <w:sz w:val="36"/>
          <w:szCs w:val="36"/>
        </w:rPr>
      </w:pPr>
      <w:r w:rsidRPr="001C44E6">
        <w:rPr>
          <w:rFonts w:ascii="Times New Roman" w:hAnsi="Times New Roman" w:cs="Times New Roman"/>
          <w:sz w:val="36"/>
          <w:szCs w:val="36"/>
        </w:rPr>
        <w:t>Apply sentiment analysis to any extracted text from the image. For example, if the image contains a customer review, analyze the sentiment expressed in the review text. This step can be performed using standard NLP sentiment analysis techniques and tools.</w:t>
      </w:r>
    </w:p>
    <w:p w14:paraId="661BE1EF" w14:textId="77777777" w:rsidR="001C44E6" w:rsidRPr="001C44E6" w:rsidRDefault="001C44E6" w:rsidP="00D24244">
      <w:pPr>
        <w:jc w:val="both"/>
        <w:rPr>
          <w:rFonts w:ascii="Times New Roman" w:hAnsi="Times New Roman" w:cs="Times New Roman"/>
          <w:sz w:val="36"/>
          <w:szCs w:val="36"/>
        </w:rPr>
      </w:pPr>
    </w:p>
    <w:p w14:paraId="6D1CA0F1" w14:textId="77777777" w:rsidR="00D24244" w:rsidRPr="00D24244" w:rsidRDefault="001C44E6" w:rsidP="00D24244">
      <w:pPr>
        <w:jc w:val="both"/>
        <w:rPr>
          <w:rFonts w:ascii="Times New Roman" w:hAnsi="Times New Roman" w:cs="Times New Roman"/>
          <w:b/>
          <w:bCs/>
          <w:sz w:val="36"/>
          <w:szCs w:val="36"/>
        </w:rPr>
      </w:pPr>
      <w:r w:rsidRPr="00D24244">
        <w:rPr>
          <w:rFonts w:ascii="Times New Roman" w:hAnsi="Times New Roman" w:cs="Times New Roman"/>
          <w:b/>
          <w:bCs/>
          <w:sz w:val="36"/>
          <w:szCs w:val="36"/>
        </w:rPr>
        <w:t>Combining Results</w:t>
      </w:r>
      <w:r w:rsidRPr="00D24244">
        <w:rPr>
          <w:rFonts w:ascii="Times New Roman" w:hAnsi="Times New Roman" w:cs="Times New Roman"/>
          <w:b/>
          <w:bCs/>
          <w:sz w:val="36"/>
          <w:szCs w:val="36"/>
        </w:rPr>
        <w:t xml:space="preserve">: </w:t>
      </w:r>
    </w:p>
    <w:p w14:paraId="56B76E42" w14:textId="2858AE1F" w:rsidR="001C44E6" w:rsidRPr="001C44E6" w:rsidRDefault="001C44E6" w:rsidP="00D24244">
      <w:pPr>
        <w:jc w:val="both"/>
        <w:rPr>
          <w:rFonts w:ascii="Times New Roman" w:hAnsi="Times New Roman" w:cs="Times New Roman"/>
          <w:sz w:val="36"/>
          <w:szCs w:val="36"/>
        </w:rPr>
      </w:pPr>
      <w:r w:rsidRPr="001C44E6">
        <w:rPr>
          <w:rFonts w:ascii="Times New Roman" w:hAnsi="Times New Roman" w:cs="Times New Roman"/>
          <w:sz w:val="36"/>
          <w:szCs w:val="36"/>
        </w:rPr>
        <w:t>Combine the sentiment analysis results from both the visual analysis (context) and the textual analysis. For example, if the image recognition identified a sad face and the sentiment analysis of text within the image also expresses sadness, the overall sentiment is negative.</w:t>
      </w:r>
    </w:p>
    <w:p w14:paraId="560DAB0C" w14:textId="77777777" w:rsidR="001C44E6" w:rsidRPr="001C44E6" w:rsidRDefault="001C44E6" w:rsidP="00D24244">
      <w:pPr>
        <w:jc w:val="both"/>
        <w:rPr>
          <w:rFonts w:ascii="Times New Roman" w:hAnsi="Times New Roman" w:cs="Times New Roman"/>
          <w:sz w:val="36"/>
          <w:szCs w:val="36"/>
        </w:rPr>
      </w:pPr>
    </w:p>
    <w:p w14:paraId="737BABC6" w14:textId="77777777" w:rsidR="00D24244" w:rsidRPr="00D24244" w:rsidRDefault="001C44E6" w:rsidP="00D24244">
      <w:pPr>
        <w:jc w:val="both"/>
        <w:rPr>
          <w:rFonts w:ascii="Times New Roman" w:hAnsi="Times New Roman" w:cs="Times New Roman"/>
          <w:b/>
          <w:bCs/>
          <w:sz w:val="36"/>
          <w:szCs w:val="36"/>
        </w:rPr>
      </w:pPr>
      <w:r w:rsidRPr="00D24244">
        <w:rPr>
          <w:rFonts w:ascii="Times New Roman" w:hAnsi="Times New Roman" w:cs="Times New Roman"/>
          <w:b/>
          <w:bCs/>
          <w:sz w:val="36"/>
          <w:szCs w:val="36"/>
        </w:rPr>
        <w:t xml:space="preserve">Aggregate or Interpret: </w:t>
      </w:r>
    </w:p>
    <w:p w14:paraId="6567D9BA" w14:textId="7E573AE7" w:rsidR="001C44E6" w:rsidRPr="001C44E6" w:rsidRDefault="001C44E6" w:rsidP="00D24244">
      <w:pPr>
        <w:jc w:val="both"/>
        <w:rPr>
          <w:rFonts w:ascii="Times New Roman" w:hAnsi="Times New Roman" w:cs="Times New Roman"/>
          <w:sz w:val="36"/>
          <w:szCs w:val="36"/>
        </w:rPr>
      </w:pPr>
      <w:r w:rsidRPr="001C44E6">
        <w:rPr>
          <w:rFonts w:ascii="Times New Roman" w:hAnsi="Times New Roman" w:cs="Times New Roman"/>
          <w:sz w:val="36"/>
          <w:szCs w:val="36"/>
        </w:rPr>
        <w:t>Depending on your application, you can aggregate the sentiment information to obtain an overall sentiment score for the image, or you can interpret the combined results to make decisions or provide insights.</w:t>
      </w:r>
    </w:p>
    <w:p w14:paraId="126EFC98" w14:textId="77777777" w:rsidR="00D24244" w:rsidRDefault="00D24244" w:rsidP="00D24244">
      <w:pPr>
        <w:jc w:val="both"/>
        <w:rPr>
          <w:rFonts w:ascii="Times New Roman" w:hAnsi="Times New Roman" w:cs="Times New Roman"/>
          <w:b/>
          <w:bCs/>
          <w:sz w:val="36"/>
          <w:szCs w:val="36"/>
        </w:rPr>
      </w:pPr>
    </w:p>
    <w:p w14:paraId="388A7C78" w14:textId="77777777" w:rsidR="00D24244" w:rsidRDefault="00D24244" w:rsidP="00D24244">
      <w:pPr>
        <w:jc w:val="both"/>
        <w:rPr>
          <w:rFonts w:ascii="Times New Roman" w:hAnsi="Times New Roman" w:cs="Times New Roman"/>
          <w:b/>
          <w:bCs/>
          <w:sz w:val="36"/>
          <w:szCs w:val="36"/>
        </w:rPr>
      </w:pPr>
    </w:p>
    <w:p w14:paraId="18026B74" w14:textId="554AFAF5" w:rsidR="001C44E6" w:rsidRPr="001C44E6" w:rsidRDefault="001C44E6" w:rsidP="00D24244">
      <w:pPr>
        <w:jc w:val="both"/>
        <w:rPr>
          <w:rFonts w:ascii="Times New Roman" w:hAnsi="Times New Roman" w:cs="Times New Roman"/>
          <w:b/>
          <w:bCs/>
          <w:sz w:val="36"/>
          <w:szCs w:val="36"/>
        </w:rPr>
      </w:pPr>
      <w:r w:rsidRPr="001C44E6">
        <w:rPr>
          <w:rFonts w:ascii="Times New Roman" w:hAnsi="Times New Roman" w:cs="Times New Roman"/>
          <w:b/>
          <w:bCs/>
          <w:sz w:val="36"/>
          <w:szCs w:val="36"/>
        </w:rPr>
        <w:t>Conclusion:</w:t>
      </w:r>
    </w:p>
    <w:p w14:paraId="7EE5B2BE" w14:textId="36E3648C" w:rsidR="0037643F" w:rsidRPr="001C44E6" w:rsidRDefault="001C44E6" w:rsidP="00D24244">
      <w:pPr>
        <w:jc w:val="both"/>
        <w:rPr>
          <w:rFonts w:ascii="Times New Roman" w:hAnsi="Times New Roman" w:cs="Times New Roman"/>
          <w:sz w:val="36"/>
          <w:szCs w:val="36"/>
        </w:rPr>
      </w:pPr>
      <w:r w:rsidRPr="001C44E6">
        <w:rPr>
          <w:rFonts w:ascii="Times New Roman" w:hAnsi="Times New Roman" w:cs="Times New Roman"/>
          <w:sz w:val="36"/>
          <w:szCs w:val="36"/>
        </w:rPr>
        <w:t>It's important to note that the accuracy of sentiment analysis for images may not be as high as that for text, and results can vary depending on the complexity of the image content and the quality of text extraction. The combination of visual and textual analysis can provide more nuanced sentiment insights, but it also adds complexity to the overall analysis pipeline.</w:t>
      </w:r>
    </w:p>
    <w:sectPr w:rsidR="0037643F" w:rsidRPr="001C4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E6"/>
    <w:rsid w:val="001A6ED4"/>
    <w:rsid w:val="001C44E6"/>
    <w:rsid w:val="0037643F"/>
    <w:rsid w:val="00475448"/>
    <w:rsid w:val="007D0996"/>
    <w:rsid w:val="00BA51AB"/>
    <w:rsid w:val="00D24244"/>
    <w:rsid w:val="00D90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5396"/>
  <w15:chartTrackingRefBased/>
  <w15:docId w15:val="{F55C6C43-D399-49BC-B524-4A1FB695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Pottapalli</dc:creator>
  <cp:keywords/>
  <dc:description/>
  <cp:lastModifiedBy>Abhinaya Pottapalli</cp:lastModifiedBy>
  <cp:revision>4</cp:revision>
  <dcterms:created xsi:type="dcterms:W3CDTF">2023-10-11T07:52:00Z</dcterms:created>
  <dcterms:modified xsi:type="dcterms:W3CDTF">2023-10-11T07:57:00Z</dcterms:modified>
</cp:coreProperties>
</file>