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742F6" w14:textId="4A656B47" w:rsidR="00050083" w:rsidRPr="00050083" w:rsidRDefault="00050083" w:rsidP="00050083">
      <w:pPr>
        <w:pStyle w:val="Ttulo1"/>
      </w:pPr>
      <w:r w:rsidRPr="00050083">
        <w:t xml:space="preserve">Tema </w:t>
      </w:r>
      <w:r w:rsidR="00941789">
        <w:t>3</w:t>
      </w:r>
    </w:p>
    <w:p w14:paraId="51F36236" w14:textId="77777777" w:rsidR="00941789" w:rsidRDefault="00941789" w:rsidP="00941789">
      <w:pPr>
        <w:jc w:val="both"/>
      </w:pPr>
      <w:r>
        <w:t>Principales características:</w:t>
      </w:r>
    </w:p>
    <w:p w14:paraId="27FCA52E" w14:textId="77777777" w:rsidR="00941789" w:rsidRDefault="00941789" w:rsidP="00941789">
      <w:pPr>
        <w:pStyle w:val="Prrafodelista"/>
        <w:numPr>
          <w:ilvl w:val="0"/>
          <w:numId w:val="4"/>
        </w:numPr>
        <w:jc w:val="both"/>
      </w:pPr>
      <w:r>
        <w:t xml:space="preserve">Es una base de datos orientada a documentos. </w:t>
      </w:r>
    </w:p>
    <w:p w14:paraId="2BCD5276" w14:textId="36FDD9A4" w:rsidR="00941789" w:rsidRDefault="00941789" w:rsidP="00941789">
      <w:pPr>
        <w:pStyle w:val="Prrafodelista"/>
        <w:numPr>
          <w:ilvl w:val="0"/>
          <w:numId w:val="4"/>
        </w:numPr>
        <w:jc w:val="both"/>
      </w:pPr>
      <w:r>
        <w:t xml:space="preserve">No tiene esquemas fijos al ser NoSQL. </w:t>
      </w:r>
    </w:p>
    <w:p w14:paraId="3BA8687C" w14:textId="77777777" w:rsidR="00941789" w:rsidRDefault="00941789" w:rsidP="00941789">
      <w:pPr>
        <w:pStyle w:val="Prrafodelista"/>
        <w:numPr>
          <w:ilvl w:val="0"/>
          <w:numId w:val="4"/>
        </w:numPr>
        <w:jc w:val="both"/>
      </w:pPr>
      <w:r>
        <w:t xml:space="preserve">Se organiza en colecciones de documentos. </w:t>
      </w:r>
    </w:p>
    <w:p w14:paraId="2791F3D4" w14:textId="7504FBFC" w:rsidR="00941789" w:rsidRDefault="00941789" w:rsidP="00941789">
      <w:pPr>
        <w:pStyle w:val="Prrafodelista"/>
        <w:numPr>
          <w:ilvl w:val="1"/>
          <w:numId w:val="4"/>
        </w:numPr>
        <w:jc w:val="both"/>
      </w:pPr>
      <w:r>
        <w:t>Las colecciones son conceptualmente similares a las tablas de las bases SQL.</w:t>
      </w:r>
    </w:p>
    <w:p w14:paraId="6DEB3D4D" w14:textId="4DC7C04A" w:rsidR="00A055DE" w:rsidRDefault="00A055DE" w:rsidP="00A055DE">
      <w:pPr>
        <w:pStyle w:val="Prrafodelista"/>
        <w:numPr>
          <w:ilvl w:val="2"/>
          <w:numId w:val="4"/>
        </w:numPr>
        <w:jc w:val="both"/>
      </w:pPr>
      <w:r>
        <w:t>No tienen esquema.</w:t>
      </w:r>
    </w:p>
    <w:p w14:paraId="4983CCBA" w14:textId="6FF558D4" w:rsidR="00A055DE" w:rsidRDefault="00A055DE" w:rsidP="00A055DE">
      <w:pPr>
        <w:pStyle w:val="Prrafodelista"/>
        <w:numPr>
          <w:ilvl w:val="2"/>
          <w:numId w:val="4"/>
        </w:numPr>
        <w:jc w:val="both"/>
      </w:pPr>
      <w:r>
        <w:t>Todos sus elementos tienen una clave _id.</w:t>
      </w:r>
    </w:p>
    <w:p w14:paraId="7393D67F" w14:textId="3C6B7455" w:rsidR="00AB3ECA" w:rsidRDefault="00AB3ECA" w:rsidP="00941789">
      <w:pPr>
        <w:pStyle w:val="Prrafodelista"/>
        <w:numPr>
          <w:ilvl w:val="1"/>
          <w:numId w:val="4"/>
        </w:numPr>
        <w:jc w:val="both"/>
      </w:pPr>
      <w:r>
        <w:t>Los documentos tienen formato BSON: representación binaria de JSON para mejor eficiencia en espacio, almacenar diferentes tipos de datos y búsquedas más eficientes.</w:t>
      </w:r>
    </w:p>
    <w:p w14:paraId="3F471B1C" w14:textId="39F81685" w:rsidR="00E63FA2" w:rsidRDefault="00E63FA2" w:rsidP="00E63FA2">
      <w:pPr>
        <w:pStyle w:val="Prrafodelista"/>
        <w:numPr>
          <w:ilvl w:val="2"/>
          <w:numId w:val="4"/>
        </w:numPr>
        <w:jc w:val="both"/>
      </w:pPr>
      <w:r>
        <w:t>No tienen esquema predefinido.</w:t>
      </w:r>
    </w:p>
    <w:p w14:paraId="69B2BE33" w14:textId="1C55C668" w:rsidR="00E63FA2" w:rsidRDefault="00E63FA2" w:rsidP="00E63FA2">
      <w:pPr>
        <w:pStyle w:val="Prrafodelista"/>
        <w:numPr>
          <w:ilvl w:val="2"/>
          <w:numId w:val="4"/>
        </w:numPr>
        <w:jc w:val="both"/>
      </w:pPr>
      <w:r>
        <w:t>Pueden contener otros documentos</w:t>
      </w:r>
      <w:r w:rsidR="00A055DE">
        <w:t xml:space="preserve"> (documentos embebidos).</w:t>
      </w:r>
    </w:p>
    <w:p w14:paraId="79215914" w14:textId="73939FA9" w:rsidR="00A055DE" w:rsidRDefault="00A055DE" w:rsidP="00A055DE">
      <w:pPr>
        <w:pStyle w:val="Prrafodelista"/>
        <w:numPr>
          <w:ilvl w:val="0"/>
          <w:numId w:val="4"/>
        </w:numPr>
        <w:jc w:val="both"/>
      </w:pPr>
      <w:r>
        <w:t>No acepta JOINS, claves foráneas ni transacciones.</w:t>
      </w:r>
    </w:p>
    <w:p w14:paraId="00C46A57" w14:textId="38225132" w:rsidR="00A055DE" w:rsidRDefault="00A055DE" w:rsidP="00A055DE">
      <w:pPr>
        <w:pStyle w:val="Prrafodelista"/>
        <w:numPr>
          <w:ilvl w:val="0"/>
          <w:numId w:val="4"/>
        </w:numPr>
        <w:jc w:val="both"/>
      </w:pPr>
      <w:r>
        <w:t>Existen diferentes tipos de relaciones:</w:t>
      </w:r>
    </w:p>
    <w:p w14:paraId="4AB8F1A5" w14:textId="127E57AA" w:rsidR="00A055DE" w:rsidRDefault="00A055DE" w:rsidP="00A055DE">
      <w:pPr>
        <w:pStyle w:val="Prrafodelista"/>
        <w:numPr>
          <w:ilvl w:val="1"/>
          <w:numId w:val="4"/>
        </w:numPr>
        <w:jc w:val="both"/>
      </w:pPr>
      <w:proofErr w:type="spellStart"/>
      <w:r>
        <w:t>One-to-one</w:t>
      </w:r>
      <w:proofErr w:type="spellEnd"/>
      <w:r>
        <w:t>: un documento embebido dentro de otro.</w:t>
      </w:r>
    </w:p>
    <w:p w14:paraId="3C229B50" w14:textId="5651C001" w:rsidR="00A055DE" w:rsidRDefault="00A055DE" w:rsidP="00A055DE">
      <w:pPr>
        <w:pStyle w:val="Prrafodelista"/>
        <w:numPr>
          <w:ilvl w:val="1"/>
          <w:numId w:val="4"/>
        </w:numPr>
        <w:jc w:val="both"/>
      </w:pPr>
      <w:proofErr w:type="spellStart"/>
      <w:r>
        <w:t>One-to-many</w:t>
      </w:r>
      <w:proofErr w:type="spellEnd"/>
      <w:r>
        <w:t>: un array de documentos.</w:t>
      </w:r>
    </w:p>
    <w:p w14:paraId="6F689675" w14:textId="3E305764" w:rsidR="00A055DE" w:rsidRDefault="00A055DE" w:rsidP="00A055DE">
      <w:pPr>
        <w:pStyle w:val="Prrafodelista"/>
        <w:numPr>
          <w:ilvl w:val="1"/>
          <w:numId w:val="4"/>
        </w:numPr>
        <w:jc w:val="both"/>
      </w:pPr>
      <w:proofErr w:type="spellStart"/>
      <w:r>
        <w:t>One-to-many</w:t>
      </w:r>
      <w:proofErr w:type="spellEnd"/>
      <w:r>
        <w:t xml:space="preserve"> con referencias: el array está formado por los </w:t>
      </w:r>
      <w:proofErr w:type="spellStart"/>
      <w:r>
        <w:t>IDs</w:t>
      </w:r>
      <w:proofErr w:type="spellEnd"/>
      <w:r>
        <w:t>.</w:t>
      </w:r>
    </w:p>
    <w:p w14:paraId="5ECDCC4E" w14:textId="1D6F29EC" w:rsidR="00A055DE" w:rsidRDefault="00A055DE" w:rsidP="00A055DE">
      <w:pPr>
        <w:pStyle w:val="Prrafodelista"/>
        <w:numPr>
          <w:ilvl w:val="1"/>
          <w:numId w:val="4"/>
        </w:numPr>
        <w:jc w:val="both"/>
      </w:pPr>
      <w:r>
        <w:t>Many-</w:t>
      </w:r>
      <w:proofErr w:type="spellStart"/>
      <w:r>
        <w:t>to</w:t>
      </w:r>
      <w:proofErr w:type="spellEnd"/>
      <w:r>
        <w:t>-</w:t>
      </w:r>
      <w:proofErr w:type="spellStart"/>
      <w:r>
        <w:t>many</w:t>
      </w:r>
      <w:proofErr w:type="spellEnd"/>
      <w:r>
        <w:t>: dos casos</w:t>
      </w:r>
      <w:r w:rsidR="001958AF">
        <w:t>:</w:t>
      </w:r>
    </w:p>
    <w:p w14:paraId="666E9B51" w14:textId="6E99E009" w:rsidR="001958AF" w:rsidRDefault="001958AF" w:rsidP="001958AF">
      <w:pPr>
        <w:pStyle w:val="Prrafodelista"/>
        <w:numPr>
          <w:ilvl w:val="2"/>
          <w:numId w:val="4"/>
        </w:numPr>
        <w:jc w:val="both"/>
      </w:pPr>
      <w:r>
        <w:t xml:space="preserve">Si la relación es de muchos a pocos: se crea un array en la colección de la parte muchos y se añade los </w:t>
      </w:r>
      <w:proofErr w:type="spellStart"/>
      <w:r>
        <w:t>IDs</w:t>
      </w:r>
      <w:proofErr w:type="spellEnd"/>
      <w:r>
        <w:t>.</w:t>
      </w:r>
    </w:p>
    <w:p w14:paraId="1EB40BA0" w14:textId="49990A84" w:rsidR="001958AF" w:rsidRDefault="001958AF" w:rsidP="001958AF">
      <w:pPr>
        <w:pStyle w:val="Prrafodelista"/>
        <w:numPr>
          <w:ilvl w:val="2"/>
          <w:numId w:val="4"/>
        </w:numPr>
        <w:jc w:val="both"/>
      </w:pPr>
      <w:r>
        <w:t>Si es de muchos a muchos: se crea una tercera colección donde se añada la información.</w:t>
      </w:r>
    </w:p>
    <w:p w14:paraId="76B0B7C7" w14:textId="2441BD5E" w:rsidR="00AB3ECA" w:rsidRDefault="00AB3ECA" w:rsidP="00AB3ECA">
      <w:pPr>
        <w:pStyle w:val="Prrafodelista"/>
        <w:numPr>
          <w:ilvl w:val="0"/>
          <w:numId w:val="4"/>
        </w:numPr>
        <w:jc w:val="both"/>
      </w:pPr>
      <w:r>
        <w:t xml:space="preserve">Se usa en </w:t>
      </w:r>
      <w:proofErr w:type="spellStart"/>
      <w:r>
        <w:t>IoT</w:t>
      </w:r>
      <w:proofErr w:type="spellEnd"/>
      <w:r>
        <w:t>, gestión de contenidos, aplicaciones móviles, videojuegos, log de eventos, etc.</w:t>
      </w:r>
    </w:p>
    <w:p w14:paraId="33B899D4" w14:textId="4BF21FB3" w:rsidR="00AB3ECA" w:rsidRDefault="00000000" w:rsidP="00AB3ECA">
      <w:pPr>
        <w:jc w:val="both"/>
      </w:pPr>
      <w:r>
        <w:pict w14:anchorId="22B6ED05">
          <v:rect id="_x0000_i1027" style="width:0;height:1.5pt" o:hralign="center" o:hrstd="t" o:hr="t" fillcolor="#a0a0a0" stroked="f"/>
        </w:pict>
      </w:r>
    </w:p>
    <w:p w14:paraId="597216DC" w14:textId="59176888" w:rsidR="00AB3ECA" w:rsidRDefault="00AB3ECA" w:rsidP="00AB3ECA">
      <w:pPr>
        <w:jc w:val="both"/>
      </w:pPr>
      <w:r w:rsidRPr="00AB3ECA">
        <w:rPr>
          <w:b/>
          <w:bCs/>
        </w:rPr>
        <w:t>Modelo de datos</w:t>
      </w:r>
      <w:r>
        <w:t>. Los tipos de datos aceptados son:</w:t>
      </w:r>
    </w:p>
    <w:p w14:paraId="3BF5ECD0" w14:textId="6AD5D38D" w:rsidR="00AB3ECA" w:rsidRDefault="00AB3ECA" w:rsidP="00AB3ECA">
      <w:pPr>
        <w:pStyle w:val="Prrafodelista"/>
        <w:numPr>
          <w:ilvl w:val="0"/>
          <w:numId w:val="4"/>
        </w:numPr>
        <w:jc w:val="both"/>
      </w:pPr>
      <w:r w:rsidRPr="00AB3ECA">
        <w:rPr>
          <w:b/>
          <w:bCs/>
        </w:rPr>
        <w:t>Numéricos</w:t>
      </w:r>
      <w:r>
        <w:t xml:space="preserve">: </w:t>
      </w:r>
      <w:proofErr w:type="spellStart"/>
      <w:r>
        <w:t>double</w:t>
      </w:r>
      <w:proofErr w:type="spellEnd"/>
      <w:r>
        <w:t xml:space="preserve">, decimal (flotante de 128 bits), </w:t>
      </w:r>
      <w:proofErr w:type="spellStart"/>
      <w:r>
        <w:t>int</w:t>
      </w:r>
      <w:proofErr w:type="spellEnd"/>
      <w:r>
        <w:t xml:space="preserve">, </w:t>
      </w:r>
      <w:proofErr w:type="spellStart"/>
      <w:r>
        <w:t>long</w:t>
      </w:r>
      <w:proofErr w:type="spellEnd"/>
      <w:r>
        <w:t>.</w:t>
      </w:r>
    </w:p>
    <w:p w14:paraId="315DE301" w14:textId="2BFC2872" w:rsidR="00AB3ECA" w:rsidRDefault="00AB3ECA" w:rsidP="00AB3ECA">
      <w:pPr>
        <w:pStyle w:val="Prrafodelista"/>
        <w:numPr>
          <w:ilvl w:val="0"/>
          <w:numId w:val="4"/>
        </w:numPr>
        <w:jc w:val="both"/>
      </w:pPr>
      <w:r w:rsidRPr="00AB3ECA">
        <w:rPr>
          <w:b/>
          <w:bCs/>
        </w:rPr>
        <w:t>Texto</w:t>
      </w:r>
      <w:r>
        <w:t xml:space="preserve">: en utf-8 o </w:t>
      </w:r>
      <w:proofErr w:type="spellStart"/>
      <w:r>
        <w:t>Regex</w:t>
      </w:r>
      <w:proofErr w:type="spellEnd"/>
      <w:r>
        <w:t>.</w:t>
      </w:r>
    </w:p>
    <w:p w14:paraId="6D89F199" w14:textId="74A0A096" w:rsidR="00AB3ECA" w:rsidRDefault="00AB3ECA" w:rsidP="00AB3ECA">
      <w:pPr>
        <w:pStyle w:val="Prrafodelista"/>
        <w:numPr>
          <w:ilvl w:val="0"/>
          <w:numId w:val="4"/>
        </w:numPr>
        <w:jc w:val="both"/>
      </w:pPr>
      <w:r w:rsidRPr="00AB3ECA">
        <w:rPr>
          <w:b/>
          <w:bCs/>
        </w:rPr>
        <w:t>Fechas</w:t>
      </w:r>
      <w:r>
        <w:t>: o bien Date (32 bits, milisegundos desde el 1 de enero del 70) o Timestamp (milisegundos desde el 1 de enero del 70 seguido de 32 bits de ordinales incrementales).</w:t>
      </w:r>
    </w:p>
    <w:p w14:paraId="415947F3" w14:textId="6D350079" w:rsidR="00AB3ECA" w:rsidRDefault="00AB3ECA" w:rsidP="00AB3ECA">
      <w:pPr>
        <w:pStyle w:val="Prrafodelista"/>
        <w:numPr>
          <w:ilvl w:val="0"/>
          <w:numId w:val="4"/>
        </w:numPr>
        <w:jc w:val="both"/>
      </w:pPr>
      <w:r>
        <w:rPr>
          <w:b/>
          <w:bCs/>
        </w:rPr>
        <w:t>Tipos especiales</w:t>
      </w:r>
      <w:r w:rsidRPr="00AB3ECA">
        <w:t>:</w:t>
      </w:r>
    </w:p>
    <w:p w14:paraId="740B50A3" w14:textId="468060DD" w:rsidR="00AB3ECA" w:rsidRDefault="00AB3ECA" w:rsidP="00AB3ECA">
      <w:pPr>
        <w:pStyle w:val="Prrafodelista"/>
        <w:numPr>
          <w:ilvl w:val="1"/>
          <w:numId w:val="4"/>
        </w:numPr>
        <w:jc w:val="both"/>
      </w:pPr>
      <w:r>
        <w:rPr>
          <w:b/>
          <w:bCs/>
        </w:rPr>
        <w:t>Array</w:t>
      </w:r>
      <w:r w:rsidRPr="00AB3ECA">
        <w:t>.</w:t>
      </w:r>
    </w:p>
    <w:p w14:paraId="10C703B6" w14:textId="67DFB08E" w:rsidR="00AB3ECA" w:rsidRDefault="00AB3ECA" w:rsidP="00AB3ECA">
      <w:pPr>
        <w:pStyle w:val="Prrafodelista"/>
        <w:numPr>
          <w:ilvl w:val="1"/>
          <w:numId w:val="4"/>
        </w:numPr>
        <w:jc w:val="both"/>
      </w:pPr>
      <w:proofErr w:type="spellStart"/>
      <w:r>
        <w:rPr>
          <w:b/>
          <w:bCs/>
        </w:rPr>
        <w:t>ObjectId</w:t>
      </w:r>
      <w:proofErr w:type="spellEnd"/>
      <w:r w:rsidRPr="00AB3ECA">
        <w:t>.</w:t>
      </w:r>
      <w:r>
        <w:t xml:space="preserve"> Id del documento.</w:t>
      </w:r>
    </w:p>
    <w:p w14:paraId="0C2DE66F" w14:textId="1283FE9F" w:rsidR="00AB3ECA" w:rsidRDefault="00AB3ECA" w:rsidP="00AB3ECA">
      <w:pPr>
        <w:pStyle w:val="Prrafodelista"/>
        <w:numPr>
          <w:ilvl w:val="1"/>
          <w:numId w:val="4"/>
        </w:numPr>
        <w:jc w:val="both"/>
      </w:pPr>
      <w:proofErr w:type="spellStart"/>
      <w:r>
        <w:rPr>
          <w:b/>
          <w:bCs/>
        </w:rPr>
        <w:lastRenderedPageBreak/>
        <w:t>Javascript</w:t>
      </w:r>
      <w:proofErr w:type="spellEnd"/>
      <w:r w:rsidRPr="00AB3ECA">
        <w:t>.</w:t>
      </w:r>
      <w:r>
        <w:t xml:space="preserve"> Código en crudo.</w:t>
      </w:r>
    </w:p>
    <w:p w14:paraId="62CF6059" w14:textId="0582633E" w:rsidR="00AB3ECA" w:rsidRDefault="00AB3ECA" w:rsidP="00AB3ECA">
      <w:pPr>
        <w:pStyle w:val="Prrafodelista"/>
        <w:numPr>
          <w:ilvl w:val="1"/>
          <w:numId w:val="4"/>
        </w:numPr>
        <w:jc w:val="both"/>
      </w:pPr>
      <w:r>
        <w:rPr>
          <w:b/>
          <w:bCs/>
        </w:rPr>
        <w:t>Null</w:t>
      </w:r>
      <w:r w:rsidRPr="00AB3ECA">
        <w:t>.</w:t>
      </w:r>
    </w:p>
    <w:p w14:paraId="2B683953" w14:textId="365EDAD2" w:rsidR="00AB3ECA" w:rsidRDefault="00AB3ECA" w:rsidP="00AB3ECA">
      <w:pPr>
        <w:pStyle w:val="Prrafodelista"/>
        <w:numPr>
          <w:ilvl w:val="1"/>
          <w:numId w:val="4"/>
        </w:numPr>
        <w:jc w:val="both"/>
      </w:pPr>
      <w:r>
        <w:rPr>
          <w:b/>
          <w:bCs/>
        </w:rPr>
        <w:t>Booleano</w:t>
      </w:r>
      <w:r w:rsidRPr="00AB3ECA">
        <w:t>.</w:t>
      </w:r>
    </w:p>
    <w:p w14:paraId="3F1EEDE9" w14:textId="01434573" w:rsidR="00CF0906" w:rsidRDefault="00000000" w:rsidP="00CF0906">
      <w:pPr>
        <w:jc w:val="both"/>
      </w:pPr>
      <w:r>
        <w:pict w14:anchorId="2106143E">
          <v:rect id="_x0000_i1028" style="width:0;height:1.5pt" o:hralign="center" o:bullet="t" o:hrstd="t" o:hr="t" fillcolor="#a0a0a0" stroked="f"/>
        </w:pict>
      </w:r>
    </w:p>
    <w:p w14:paraId="3DE88F72" w14:textId="2A2DF194" w:rsidR="00905F91" w:rsidRDefault="00CF0906" w:rsidP="00CF0906">
      <w:pPr>
        <w:jc w:val="both"/>
      </w:pPr>
      <w:r w:rsidRPr="00CF0906">
        <w:rPr>
          <w:b/>
          <w:bCs/>
        </w:rPr>
        <w:t>Arquitectura de Mongo</w:t>
      </w:r>
      <w:r>
        <w:t>.</w:t>
      </w:r>
    </w:p>
    <w:p w14:paraId="7F600D13" w14:textId="53788F67" w:rsidR="00905F91" w:rsidRDefault="00905F91" w:rsidP="00CF0906">
      <w:pPr>
        <w:jc w:val="both"/>
      </w:pPr>
      <w:r>
        <w:t>Mongo se basa en diferentes procesos:</w:t>
      </w:r>
    </w:p>
    <w:p w14:paraId="64FB2FCD" w14:textId="22DE0D7E" w:rsidR="00905F91" w:rsidRDefault="00905F91" w:rsidP="00905F91">
      <w:pPr>
        <w:pStyle w:val="Prrafodelista"/>
        <w:numPr>
          <w:ilvl w:val="0"/>
          <w:numId w:val="4"/>
        </w:numPr>
        <w:jc w:val="both"/>
      </w:pPr>
      <w:proofErr w:type="spellStart"/>
      <w:r w:rsidRPr="008B2A2F">
        <w:rPr>
          <w:rFonts w:ascii="Consolas" w:hAnsi="Consolas"/>
          <w:b/>
          <w:bCs/>
        </w:rPr>
        <w:t>mongod</w:t>
      </w:r>
      <w:proofErr w:type="spellEnd"/>
      <w:r>
        <w:t>. Proceso primario para el acceso a datos.</w:t>
      </w:r>
    </w:p>
    <w:p w14:paraId="29C111DD" w14:textId="125D9649" w:rsidR="00905F91" w:rsidRDefault="00905F91" w:rsidP="00905F91">
      <w:pPr>
        <w:pStyle w:val="Prrafodelista"/>
        <w:numPr>
          <w:ilvl w:val="0"/>
          <w:numId w:val="4"/>
        </w:numPr>
        <w:jc w:val="both"/>
      </w:pPr>
      <w:r w:rsidRPr="008B2A2F">
        <w:rPr>
          <w:rFonts w:ascii="Consolas" w:hAnsi="Consolas"/>
          <w:b/>
          <w:bCs/>
        </w:rPr>
        <w:t>mongos</w:t>
      </w:r>
      <w:r>
        <w:t>. Servicio de enrutado entre la aplicación</w:t>
      </w:r>
      <w:r w:rsidR="008B2A2F">
        <w:t xml:space="preserve"> y la base de datos.</w:t>
      </w:r>
    </w:p>
    <w:p w14:paraId="65FCB9B9" w14:textId="2BE14D4F" w:rsidR="008B2A2F" w:rsidRDefault="008B2A2F" w:rsidP="00905F91">
      <w:pPr>
        <w:pStyle w:val="Prrafodelista"/>
        <w:numPr>
          <w:ilvl w:val="0"/>
          <w:numId w:val="4"/>
        </w:numPr>
        <w:jc w:val="both"/>
      </w:pPr>
      <w:proofErr w:type="spellStart"/>
      <w:r w:rsidRPr="008B2A2F">
        <w:rPr>
          <w:rFonts w:ascii="Consolas" w:hAnsi="Consolas"/>
          <w:b/>
          <w:bCs/>
        </w:rPr>
        <w:t>config.server</w:t>
      </w:r>
      <w:proofErr w:type="spellEnd"/>
      <w:r>
        <w:t>. Servidor de metadatos.</w:t>
      </w:r>
    </w:p>
    <w:p w14:paraId="56742D48" w14:textId="64B49BF4" w:rsidR="008B2A2F" w:rsidRDefault="008B2A2F" w:rsidP="00905F91">
      <w:pPr>
        <w:pStyle w:val="Prrafodelista"/>
        <w:numPr>
          <w:ilvl w:val="0"/>
          <w:numId w:val="4"/>
        </w:numPr>
        <w:jc w:val="both"/>
      </w:pPr>
      <w:r w:rsidRPr="008B2A2F">
        <w:rPr>
          <w:b/>
          <w:bCs/>
        </w:rPr>
        <w:t>Replica set</w:t>
      </w:r>
      <w:r>
        <w:t xml:space="preserve">. Grupo de procesos </w:t>
      </w:r>
      <w:proofErr w:type="spellStart"/>
      <w:r>
        <w:t>mongod</w:t>
      </w:r>
      <w:proofErr w:type="spellEnd"/>
      <w:r>
        <w:t xml:space="preserve"> con el mismo </w:t>
      </w:r>
      <w:proofErr w:type="spellStart"/>
      <w:r>
        <w:t>dataset</w:t>
      </w:r>
      <w:proofErr w:type="spellEnd"/>
      <w:r>
        <w:t xml:space="preserve"> para proporcionar redundancia y alta disponibilidad. Cada réplica está en un </w:t>
      </w:r>
      <w:proofErr w:type="spellStart"/>
      <w:r>
        <w:t>shard</w:t>
      </w:r>
      <w:proofErr w:type="spellEnd"/>
      <w:r>
        <w:t>.</w:t>
      </w:r>
    </w:p>
    <w:p w14:paraId="610B1E55" w14:textId="22E37464" w:rsidR="008B2A2F" w:rsidRDefault="008B2A2F" w:rsidP="008B2A2F">
      <w:pPr>
        <w:pStyle w:val="Prrafodelista"/>
        <w:numPr>
          <w:ilvl w:val="0"/>
          <w:numId w:val="4"/>
        </w:numPr>
        <w:jc w:val="both"/>
      </w:pPr>
      <w:r w:rsidRPr="008B2A2F">
        <w:rPr>
          <w:b/>
          <w:bCs/>
        </w:rPr>
        <w:t>Shard</w:t>
      </w:r>
      <w:r>
        <w:t>. Fragmento de código asociado a un clúster. Los datos se almacenan en muchos clústeres.</w:t>
      </w:r>
    </w:p>
    <w:p w14:paraId="50CF3F15" w14:textId="42130E3B" w:rsidR="00323BCA" w:rsidRDefault="00000000" w:rsidP="00323BCA">
      <w:pPr>
        <w:jc w:val="both"/>
      </w:pPr>
      <w:r>
        <w:pict w14:anchorId="2ACAD325">
          <v:rect id="_x0000_i1029" style="width:0;height:1.5pt" o:hralign="center" o:bullet="t" o:hrstd="t" o:hr="t" fillcolor="#a0a0a0" stroked="f"/>
        </w:pict>
      </w:r>
    </w:p>
    <w:p w14:paraId="02F43A60" w14:textId="064455A5" w:rsidR="00323BCA" w:rsidRDefault="00323BCA" w:rsidP="00323BCA">
      <w:pPr>
        <w:jc w:val="both"/>
      </w:pPr>
      <w:r w:rsidRPr="00323BCA">
        <w:rPr>
          <w:b/>
          <w:bCs/>
        </w:rPr>
        <w:t>Shard</w:t>
      </w:r>
      <w:r>
        <w:t>.</w:t>
      </w:r>
    </w:p>
    <w:p w14:paraId="725C3EBB" w14:textId="7772E64E" w:rsidR="008B2A2F" w:rsidRDefault="008B2A2F" w:rsidP="00323BCA">
      <w:pPr>
        <w:pStyle w:val="Prrafodelista"/>
        <w:numPr>
          <w:ilvl w:val="0"/>
          <w:numId w:val="4"/>
        </w:numPr>
        <w:jc w:val="both"/>
      </w:pPr>
      <w:r>
        <w:t>Contienen un elemento primario y varios secundarios. Los secundarios corresponden a copias de otros principales.</w:t>
      </w:r>
    </w:p>
    <w:p w14:paraId="0D5FD509" w14:textId="005D7E4B" w:rsidR="0052722B" w:rsidRDefault="0052722B" w:rsidP="0052722B">
      <w:pPr>
        <w:pStyle w:val="Prrafodelista"/>
        <w:numPr>
          <w:ilvl w:val="1"/>
          <w:numId w:val="4"/>
        </w:numPr>
        <w:jc w:val="both"/>
      </w:pPr>
      <w:r>
        <w:t>El primario escritura y lectura.</w:t>
      </w:r>
    </w:p>
    <w:p w14:paraId="1B39F1BB" w14:textId="158D1B28" w:rsidR="0052722B" w:rsidRDefault="0052722B" w:rsidP="0052722B">
      <w:pPr>
        <w:pStyle w:val="Prrafodelista"/>
        <w:numPr>
          <w:ilvl w:val="2"/>
          <w:numId w:val="4"/>
        </w:numPr>
        <w:jc w:val="both"/>
      </w:pPr>
      <w:r>
        <w:t>Cuando hay un cambio se propaga a los secundarios</w:t>
      </w:r>
    </w:p>
    <w:p w14:paraId="52FC9C77" w14:textId="06936A79" w:rsidR="0052722B" w:rsidRDefault="0052722B" w:rsidP="0052722B">
      <w:pPr>
        <w:pStyle w:val="Prrafodelista"/>
        <w:numPr>
          <w:ilvl w:val="1"/>
          <w:numId w:val="4"/>
        </w:numPr>
        <w:jc w:val="both"/>
      </w:pPr>
      <w:r>
        <w:t>Los secundarios solo lectura.</w:t>
      </w:r>
    </w:p>
    <w:p w14:paraId="2033B4E0" w14:textId="4CD69B30" w:rsidR="0052722B" w:rsidRDefault="0052722B" w:rsidP="0052722B">
      <w:pPr>
        <w:pStyle w:val="Prrafodelista"/>
        <w:numPr>
          <w:ilvl w:val="2"/>
          <w:numId w:val="4"/>
        </w:numPr>
        <w:jc w:val="both"/>
      </w:pPr>
      <w:r>
        <w:t xml:space="preserve">Entre ellos comprueban si siguen activos mediante un </w:t>
      </w:r>
      <w:proofErr w:type="spellStart"/>
      <w:r>
        <w:t>heartbeat</w:t>
      </w:r>
      <w:proofErr w:type="spellEnd"/>
      <w:r>
        <w:t>.</w:t>
      </w:r>
    </w:p>
    <w:p w14:paraId="373C9F85" w14:textId="65452205" w:rsidR="00B537A1" w:rsidRDefault="00B537A1" w:rsidP="00B537A1">
      <w:pPr>
        <w:pStyle w:val="Prrafodelista"/>
        <w:numPr>
          <w:ilvl w:val="1"/>
          <w:numId w:val="4"/>
        </w:numPr>
        <w:jc w:val="both"/>
      </w:pPr>
      <w:r>
        <w:t xml:space="preserve">Cuando un primario cae, se decide por votación quien de los secundarios será el primario. En caso de empate existe el nodo </w:t>
      </w:r>
      <w:proofErr w:type="spellStart"/>
      <w:r w:rsidRPr="00B537A1">
        <w:rPr>
          <w:b/>
          <w:bCs/>
        </w:rPr>
        <w:t>arbiter</w:t>
      </w:r>
      <w:proofErr w:type="spellEnd"/>
      <w:r>
        <w:t xml:space="preserve"> para decidir (no contiene datos y no puede cambiar de rol).</w:t>
      </w:r>
    </w:p>
    <w:p w14:paraId="02B3BFD3" w14:textId="7B46DB5E" w:rsidR="00C97E2E" w:rsidRDefault="00C97E2E" w:rsidP="00C97E2E">
      <w:pPr>
        <w:pStyle w:val="Prrafodelista"/>
        <w:numPr>
          <w:ilvl w:val="2"/>
          <w:numId w:val="4"/>
        </w:numPr>
        <w:jc w:val="both"/>
      </w:pPr>
      <w:r>
        <w:t>Solo 7 miembros pueden votar como máximo.</w:t>
      </w:r>
    </w:p>
    <w:p w14:paraId="6313B8D3" w14:textId="3482B769" w:rsidR="00B537A1" w:rsidRDefault="00B537A1" w:rsidP="00B537A1">
      <w:pPr>
        <w:pStyle w:val="Prrafodelista"/>
        <w:numPr>
          <w:ilvl w:val="1"/>
          <w:numId w:val="4"/>
        </w:numPr>
        <w:jc w:val="both"/>
      </w:pPr>
      <w:r>
        <w:t>Cuando el primario original vuelve pasa a ser secundario.</w:t>
      </w:r>
    </w:p>
    <w:p w14:paraId="548BA276" w14:textId="4DF7E8FF" w:rsidR="008B2A2F" w:rsidRDefault="008B2A2F" w:rsidP="00323BCA">
      <w:pPr>
        <w:pStyle w:val="Prrafodelista"/>
        <w:numPr>
          <w:ilvl w:val="0"/>
          <w:numId w:val="4"/>
        </w:numPr>
        <w:jc w:val="both"/>
      </w:pPr>
      <w:r>
        <w:t xml:space="preserve">Cada </w:t>
      </w:r>
      <w:proofErr w:type="spellStart"/>
      <w:r>
        <w:t>shard</w:t>
      </w:r>
      <w:proofErr w:type="spellEnd"/>
      <w:r>
        <w:t xml:space="preserve"> tiene un proceso </w:t>
      </w:r>
      <w:proofErr w:type="spellStart"/>
      <w:r>
        <w:t>mongod</w:t>
      </w:r>
      <w:proofErr w:type="spellEnd"/>
      <w:r>
        <w:t xml:space="preserve"> primario y varios secundarios.</w:t>
      </w:r>
    </w:p>
    <w:p w14:paraId="20BCE676" w14:textId="35FD3570" w:rsidR="008B2A2F" w:rsidRDefault="008B2A2F" w:rsidP="00323BCA">
      <w:pPr>
        <w:pStyle w:val="Prrafodelista"/>
        <w:numPr>
          <w:ilvl w:val="0"/>
          <w:numId w:val="4"/>
        </w:numPr>
        <w:jc w:val="both"/>
      </w:pPr>
      <w:r>
        <w:t xml:space="preserve">Cada documento se encuentra en un único </w:t>
      </w:r>
      <w:proofErr w:type="spellStart"/>
      <w:r>
        <w:t>shard</w:t>
      </w:r>
      <w:proofErr w:type="spellEnd"/>
      <w:r>
        <w:t>.</w:t>
      </w:r>
    </w:p>
    <w:p w14:paraId="2465A239" w14:textId="64DA17B1" w:rsidR="00323BCA" w:rsidRDefault="00323BCA" w:rsidP="00323BCA">
      <w:pPr>
        <w:pStyle w:val="Prrafodelista"/>
        <w:numPr>
          <w:ilvl w:val="0"/>
          <w:numId w:val="4"/>
        </w:numPr>
        <w:jc w:val="both"/>
      </w:pPr>
      <w:r>
        <w:t xml:space="preserve">Los documentos se pueden distribuir según la </w:t>
      </w:r>
      <w:proofErr w:type="spellStart"/>
      <w:r w:rsidRPr="00323BCA">
        <w:rPr>
          <w:b/>
          <w:bCs/>
        </w:rPr>
        <w:t>shard</w:t>
      </w:r>
      <w:proofErr w:type="spellEnd"/>
      <w:r w:rsidRPr="00323BCA">
        <w:rPr>
          <w:b/>
          <w:bCs/>
        </w:rPr>
        <w:t xml:space="preserve"> </w:t>
      </w:r>
      <w:proofErr w:type="spellStart"/>
      <w:r w:rsidRPr="00323BCA">
        <w:rPr>
          <w:b/>
          <w:bCs/>
        </w:rPr>
        <w:t>key</w:t>
      </w:r>
      <w:proofErr w:type="spellEnd"/>
      <w:r>
        <w:t>: uno o varios campos que exista en todos los documentos deben estar indexados.</w:t>
      </w:r>
    </w:p>
    <w:p w14:paraId="573CDE5A" w14:textId="086D082A" w:rsidR="00323BCA" w:rsidRDefault="00323BCA" w:rsidP="00323BCA">
      <w:pPr>
        <w:pStyle w:val="Prrafodelista"/>
        <w:numPr>
          <w:ilvl w:val="1"/>
          <w:numId w:val="4"/>
        </w:numPr>
        <w:jc w:val="both"/>
      </w:pPr>
      <w:r>
        <w:t xml:space="preserve">Si se incluye en una consulta hace que solo se consulten los </w:t>
      </w:r>
      <w:proofErr w:type="spellStart"/>
      <w:r>
        <w:t>shards</w:t>
      </w:r>
      <w:proofErr w:type="spellEnd"/>
      <w:r>
        <w:t xml:space="preserve"> que contengan eso documentos.</w:t>
      </w:r>
    </w:p>
    <w:p w14:paraId="69F4BD01" w14:textId="32CF01F2" w:rsidR="00905F91" w:rsidRDefault="00323BCA" w:rsidP="00323BCA">
      <w:pPr>
        <w:pStyle w:val="Prrafodelista"/>
        <w:numPr>
          <w:ilvl w:val="0"/>
          <w:numId w:val="4"/>
        </w:numPr>
        <w:jc w:val="both"/>
      </w:pPr>
      <w:r>
        <w:t xml:space="preserve">Cada una de las particiones de documentos hechas sobre una colección se denomina </w:t>
      </w:r>
      <w:proofErr w:type="spellStart"/>
      <w:r w:rsidRPr="00323BCA">
        <w:rPr>
          <w:b/>
          <w:bCs/>
        </w:rPr>
        <w:t>chunk</w:t>
      </w:r>
      <w:proofErr w:type="spellEnd"/>
      <w:r>
        <w:t>.</w:t>
      </w:r>
    </w:p>
    <w:p w14:paraId="3C607DA0" w14:textId="4FFE84FD" w:rsidR="00323BCA" w:rsidRDefault="00323BCA" w:rsidP="00323BCA">
      <w:pPr>
        <w:pStyle w:val="Prrafodelista"/>
        <w:numPr>
          <w:ilvl w:val="1"/>
          <w:numId w:val="4"/>
        </w:numPr>
        <w:jc w:val="both"/>
      </w:pPr>
      <w:r>
        <w:t xml:space="preserve">Cada </w:t>
      </w:r>
      <w:proofErr w:type="spellStart"/>
      <w:r>
        <w:t>chunk</w:t>
      </w:r>
      <w:proofErr w:type="spellEnd"/>
      <w:r>
        <w:t xml:space="preserve"> tiene un valor mínimo y máximo para la </w:t>
      </w:r>
      <w:proofErr w:type="spellStart"/>
      <w:r>
        <w:t>shard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(</w:t>
      </w:r>
      <w:proofErr w:type="spellStart"/>
      <w:r>
        <w:t>range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sharding</w:t>
      </w:r>
      <w:proofErr w:type="spellEnd"/>
      <w:r>
        <w:t>).</w:t>
      </w:r>
    </w:p>
    <w:p w14:paraId="37911587" w14:textId="4994A897" w:rsidR="00323BCA" w:rsidRDefault="00323BCA" w:rsidP="00323BCA">
      <w:pPr>
        <w:pStyle w:val="Prrafodelista"/>
        <w:numPr>
          <w:ilvl w:val="1"/>
          <w:numId w:val="4"/>
        </w:numPr>
        <w:jc w:val="both"/>
      </w:pPr>
      <w:r>
        <w:lastRenderedPageBreak/>
        <w:t xml:space="preserve">También pueden separarse según el hash de la clave (hash 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sharding</w:t>
      </w:r>
      <w:proofErr w:type="spellEnd"/>
      <w:r>
        <w:t>).</w:t>
      </w:r>
    </w:p>
    <w:p w14:paraId="41A44769" w14:textId="2A2DF7F5" w:rsidR="0052722B" w:rsidRDefault="0052722B" w:rsidP="0052722B">
      <w:pPr>
        <w:pStyle w:val="Prrafodelista"/>
        <w:numPr>
          <w:ilvl w:val="0"/>
          <w:numId w:val="4"/>
        </w:numPr>
        <w:jc w:val="both"/>
      </w:pPr>
      <w:r>
        <w:t xml:space="preserve">Para que se pueda dar el </w:t>
      </w:r>
      <w:proofErr w:type="spellStart"/>
      <w:r>
        <w:t>sharding</w:t>
      </w:r>
      <w:proofErr w:type="spellEnd"/>
      <w:r>
        <w:t>:</w:t>
      </w:r>
    </w:p>
    <w:p w14:paraId="2C570248" w14:textId="11C3415D" w:rsidR="0052722B" w:rsidRDefault="0052722B" w:rsidP="0052722B">
      <w:pPr>
        <w:pStyle w:val="Prrafodelista"/>
        <w:numPr>
          <w:ilvl w:val="1"/>
          <w:numId w:val="4"/>
        </w:numPr>
        <w:jc w:val="both"/>
      </w:pPr>
      <w:r>
        <w:t>Un replica set debe tener 3 miembros mínimo (1 primario, 2 secundarios).</w:t>
      </w:r>
      <w:r w:rsidR="00C97E2E">
        <w:t xml:space="preserve"> Cómo máximo 50.</w:t>
      </w:r>
    </w:p>
    <w:p w14:paraId="4ECDEFF5" w14:textId="354AF185" w:rsidR="0052722B" w:rsidRDefault="0052722B" w:rsidP="0052722B">
      <w:pPr>
        <w:pStyle w:val="Prrafodelista"/>
        <w:numPr>
          <w:ilvl w:val="1"/>
          <w:numId w:val="4"/>
        </w:numPr>
        <w:jc w:val="both"/>
      </w:pPr>
      <w:r>
        <w:t>3 servidores de configuración como replica set.</w:t>
      </w:r>
    </w:p>
    <w:p w14:paraId="4E58B23D" w14:textId="41248BEF" w:rsidR="0052722B" w:rsidRDefault="0052722B" w:rsidP="0052722B">
      <w:pPr>
        <w:pStyle w:val="Prrafodelista"/>
        <w:numPr>
          <w:ilvl w:val="1"/>
          <w:numId w:val="4"/>
        </w:numPr>
        <w:jc w:val="both"/>
      </w:pPr>
      <w:r>
        <w:t>Un servicio mongos como mínimo.</w:t>
      </w:r>
    </w:p>
    <w:p w14:paraId="083E0901" w14:textId="1D843D89" w:rsidR="0052722B" w:rsidRDefault="0052722B" w:rsidP="0052722B">
      <w:pPr>
        <w:jc w:val="both"/>
      </w:pPr>
      <w:r>
        <w:t>Las réplicas:</w:t>
      </w:r>
    </w:p>
    <w:p w14:paraId="331F72C4" w14:textId="6FC4349F" w:rsidR="0052722B" w:rsidRDefault="0052722B" w:rsidP="0052722B">
      <w:pPr>
        <w:pStyle w:val="Prrafodelista"/>
        <w:numPr>
          <w:ilvl w:val="0"/>
          <w:numId w:val="4"/>
        </w:numPr>
        <w:jc w:val="both"/>
      </w:pPr>
      <w:r>
        <w:t xml:space="preserve">Cada réplica la controla un servicio </w:t>
      </w:r>
      <w:proofErr w:type="spellStart"/>
      <w:r>
        <w:t>mongod</w:t>
      </w:r>
      <w:proofErr w:type="spellEnd"/>
      <w:r>
        <w:t>.</w:t>
      </w:r>
    </w:p>
    <w:p w14:paraId="52479F3D" w14:textId="748B4D4C" w:rsidR="0052722B" w:rsidRDefault="00C97E2E" w:rsidP="0052722B">
      <w:pPr>
        <w:pStyle w:val="Prrafodelista"/>
        <w:numPr>
          <w:ilvl w:val="0"/>
          <w:numId w:val="4"/>
        </w:numPr>
        <w:jc w:val="both"/>
      </w:pPr>
      <w:r>
        <w:t xml:space="preserve">Se encuentran dentro de un </w:t>
      </w:r>
      <w:proofErr w:type="spellStart"/>
      <w:r>
        <w:t>shard</w:t>
      </w:r>
      <w:proofErr w:type="spellEnd"/>
      <w:r>
        <w:t xml:space="preserve"> y contienen todos los datos de ese </w:t>
      </w:r>
      <w:proofErr w:type="spellStart"/>
      <w:r>
        <w:t>shard</w:t>
      </w:r>
      <w:proofErr w:type="spellEnd"/>
      <w:r>
        <w:t>.</w:t>
      </w:r>
    </w:p>
    <w:p w14:paraId="1BB6B03B" w14:textId="62E398D5" w:rsidR="00C97E2E" w:rsidRDefault="00C97E2E" w:rsidP="0052722B">
      <w:pPr>
        <w:pStyle w:val="Prrafodelista"/>
        <w:numPr>
          <w:ilvl w:val="0"/>
          <w:numId w:val="4"/>
        </w:numPr>
        <w:jc w:val="both"/>
      </w:pPr>
      <w:r>
        <w:t>El primario es elegido según la prioridad asignada:</w:t>
      </w:r>
    </w:p>
    <w:p w14:paraId="39019FA6" w14:textId="415561C6" w:rsidR="00C97E2E" w:rsidRDefault="00C97E2E" w:rsidP="00C97E2E">
      <w:pPr>
        <w:pStyle w:val="Prrafodelista"/>
        <w:numPr>
          <w:ilvl w:val="1"/>
          <w:numId w:val="4"/>
        </w:numPr>
        <w:jc w:val="both"/>
      </w:pPr>
      <w:r>
        <w:t>Prioridad 1, opción por defecto.</w:t>
      </w:r>
    </w:p>
    <w:p w14:paraId="7D684C94" w14:textId="655B7572" w:rsidR="00C97E2E" w:rsidRDefault="00C97E2E" w:rsidP="00C97E2E">
      <w:pPr>
        <w:pStyle w:val="Prrafodelista"/>
        <w:numPr>
          <w:ilvl w:val="1"/>
          <w:numId w:val="4"/>
        </w:numPr>
        <w:jc w:val="both"/>
      </w:pPr>
      <w:r>
        <w:t>Prioridad 0, no pueden ser elegidos.</w:t>
      </w:r>
    </w:p>
    <w:p w14:paraId="50D60347" w14:textId="04F70053" w:rsidR="00C97E2E" w:rsidRDefault="00C97E2E" w:rsidP="00C97E2E">
      <w:pPr>
        <w:pStyle w:val="Prrafodelista"/>
        <w:numPr>
          <w:ilvl w:val="0"/>
          <w:numId w:val="4"/>
        </w:numPr>
        <w:jc w:val="both"/>
      </w:pPr>
      <w:r>
        <w:t>Hay casos especiales:</w:t>
      </w:r>
    </w:p>
    <w:p w14:paraId="70142166" w14:textId="14CDB565" w:rsidR="00C97E2E" w:rsidRDefault="00C97E2E" w:rsidP="00C97E2E">
      <w:pPr>
        <w:pStyle w:val="Prrafodelista"/>
        <w:numPr>
          <w:ilvl w:val="1"/>
          <w:numId w:val="4"/>
        </w:numPr>
        <w:jc w:val="both"/>
      </w:pPr>
      <w:r w:rsidRPr="00C97E2E">
        <w:rPr>
          <w:b/>
          <w:bCs/>
        </w:rPr>
        <w:t>Hidden replica</w:t>
      </w:r>
      <w:r>
        <w:t>:</w:t>
      </w:r>
    </w:p>
    <w:p w14:paraId="5596989A" w14:textId="0239699A" w:rsidR="00C97E2E" w:rsidRDefault="00C97E2E" w:rsidP="00C97E2E">
      <w:pPr>
        <w:pStyle w:val="Prrafodelista"/>
        <w:numPr>
          <w:ilvl w:val="2"/>
          <w:numId w:val="4"/>
        </w:numPr>
        <w:jc w:val="both"/>
      </w:pPr>
      <w:r>
        <w:t>No pueden ser elegidos como primarios.</w:t>
      </w:r>
    </w:p>
    <w:p w14:paraId="3C2B2058" w14:textId="4D0BEBA5" w:rsidR="00C97E2E" w:rsidRDefault="00C97E2E" w:rsidP="00C97E2E">
      <w:pPr>
        <w:pStyle w:val="Prrafodelista"/>
        <w:numPr>
          <w:ilvl w:val="2"/>
          <w:numId w:val="4"/>
        </w:numPr>
        <w:jc w:val="both"/>
      </w:pPr>
      <w:r>
        <w:t>No pueden ser leídos por la aplicación cliente.</w:t>
      </w:r>
    </w:p>
    <w:p w14:paraId="2B277836" w14:textId="60D63603" w:rsidR="00C97E2E" w:rsidRDefault="00C97E2E" w:rsidP="00C97E2E">
      <w:pPr>
        <w:pStyle w:val="Prrafodelista"/>
        <w:numPr>
          <w:ilvl w:val="2"/>
          <w:numId w:val="4"/>
        </w:numPr>
        <w:jc w:val="both"/>
      </w:pPr>
      <w:r>
        <w:t xml:space="preserve">Útiles para </w:t>
      </w:r>
      <w:proofErr w:type="spellStart"/>
      <w:r>
        <w:t>backups</w:t>
      </w:r>
      <w:proofErr w:type="spellEnd"/>
      <w:r>
        <w:t>.</w:t>
      </w:r>
    </w:p>
    <w:p w14:paraId="63ED9501" w14:textId="3FB4C9AC" w:rsidR="00C97E2E" w:rsidRDefault="00C97E2E" w:rsidP="00C97E2E">
      <w:pPr>
        <w:pStyle w:val="Prrafodelista"/>
        <w:numPr>
          <w:ilvl w:val="1"/>
          <w:numId w:val="4"/>
        </w:numPr>
        <w:jc w:val="both"/>
      </w:pPr>
      <w:proofErr w:type="spellStart"/>
      <w:r w:rsidRPr="00C97E2E">
        <w:rPr>
          <w:b/>
          <w:bCs/>
        </w:rPr>
        <w:t>Delayed</w:t>
      </w:r>
      <w:proofErr w:type="spellEnd"/>
      <w:r w:rsidRPr="00C97E2E">
        <w:rPr>
          <w:b/>
          <w:bCs/>
        </w:rPr>
        <w:t xml:space="preserve"> replica</w:t>
      </w:r>
      <w:r>
        <w:t>:</w:t>
      </w:r>
    </w:p>
    <w:p w14:paraId="29774479" w14:textId="74574A32" w:rsidR="00C97E2E" w:rsidRDefault="00C97E2E" w:rsidP="00C97E2E">
      <w:pPr>
        <w:pStyle w:val="Prrafodelista"/>
        <w:numPr>
          <w:ilvl w:val="2"/>
          <w:numId w:val="4"/>
        </w:numPr>
        <w:jc w:val="both"/>
      </w:pPr>
      <w:r>
        <w:t xml:space="preserve">Similar a los </w:t>
      </w:r>
      <w:proofErr w:type="spellStart"/>
      <w:r>
        <w:t>hidden</w:t>
      </w:r>
      <w:proofErr w:type="spellEnd"/>
      <w:r>
        <w:t>, solo que almacenan los datos con cierto retraso.</w:t>
      </w:r>
    </w:p>
    <w:p w14:paraId="7A2CE1C2" w14:textId="0A21AE1C" w:rsidR="00C97E2E" w:rsidRDefault="00C97E2E" w:rsidP="00C97E2E">
      <w:pPr>
        <w:pStyle w:val="Prrafodelista"/>
        <w:numPr>
          <w:ilvl w:val="1"/>
          <w:numId w:val="4"/>
        </w:numPr>
        <w:jc w:val="both"/>
      </w:pPr>
      <w:r>
        <w:t>Ambos casos pueden votar</w:t>
      </w:r>
      <w:r w:rsidR="000E2568">
        <w:t>.</w:t>
      </w:r>
    </w:p>
    <w:p w14:paraId="18C0C35D" w14:textId="0E6931D8" w:rsidR="000E2568" w:rsidRDefault="000E2568" w:rsidP="000E2568">
      <w:pPr>
        <w:pStyle w:val="Prrafodelista"/>
        <w:numPr>
          <w:ilvl w:val="0"/>
          <w:numId w:val="4"/>
        </w:numPr>
        <w:jc w:val="both"/>
      </w:pPr>
      <w:r>
        <w:t>A la hora de las lecturas se puede especificar de qué partición se quiere leer.</w:t>
      </w:r>
    </w:p>
    <w:p w14:paraId="36F417E5" w14:textId="09C285E7" w:rsidR="000E2568" w:rsidRDefault="000E2568" w:rsidP="000E2568">
      <w:pPr>
        <w:pStyle w:val="Prrafodelista"/>
        <w:numPr>
          <w:ilvl w:val="1"/>
          <w:numId w:val="4"/>
        </w:numPr>
        <w:jc w:val="both"/>
      </w:pPr>
      <w:proofErr w:type="spellStart"/>
      <w:r w:rsidRPr="000E2568">
        <w:rPr>
          <w:rFonts w:ascii="Consolas" w:hAnsi="Consolas"/>
        </w:rPr>
        <w:t>db</w:t>
      </w:r>
      <w:proofErr w:type="spellEnd"/>
      <w:r w:rsidRPr="000E2568">
        <w:rPr>
          <w:rFonts w:ascii="Consolas" w:hAnsi="Consolas"/>
        </w:rPr>
        <w:t>.&lt;colección&gt;.</w:t>
      </w:r>
      <w:proofErr w:type="spellStart"/>
      <w:r w:rsidRPr="000E2568">
        <w:rPr>
          <w:rFonts w:ascii="Consolas" w:hAnsi="Consolas"/>
        </w:rPr>
        <w:t>find</w:t>
      </w:r>
      <w:proofErr w:type="spellEnd"/>
      <w:r w:rsidRPr="000E2568">
        <w:rPr>
          <w:rFonts w:ascii="Consolas" w:hAnsi="Consolas"/>
        </w:rPr>
        <w:t>(...).</w:t>
      </w:r>
      <w:proofErr w:type="spellStart"/>
      <w:r w:rsidRPr="000E2568">
        <w:rPr>
          <w:rFonts w:ascii="Consolas" w:hAnsi="Consolas"/>
        </w:rPr>
        <w:t>readPef</w:t>
      </w:r>
      <w:proofErr w:type="spellEnd"/>
      <w:r w:rsidRPr="000E2568">
        <w:rPr>
          <w:rFonts w:ascii="Consolas" w:hAnsi="Consolas"/>
        </w:rPr>
        <w:t>(&lt;opción&gt;)</w:t>
      </w:r>
      <w:r>
        <w:t>.</w:t>
      </w:r>
    </w:p>
    <w:p w14:paraId="1FADBD31" w14:textId="33E645A3" w:rsidR="000E2568" w:rsidRDefault="000E2568" w:rsidP="000E2568">
      <w:pPr>
        <w:pStyle w:val="Prrafodelista"/>
        <w:numPr>
          <w:ilvl w:val="0"/>
          <w:numId w:val="4"/>
        </w:numPr>
        <w:jc w:val="both"/>
      </w:pPr>
      <w:r>
        <w:t xml:space="preserve">Los datos se almacenan </w:t>
      </w:r>
      <w:proofErr w:type="spellStart"/>
      <w:r>
        <w:t>snapshots</w:t>
      </w:r>
      <w:proofErr w:type="spellEnd"/>
      <w:r>
        <w:t xml:space="preserve"> de los datos en el disco cada cierto tiempo o tamaño (</w:t>
      </w:r>
      <w:proofErr w:type="spellStart"/>
      <w:r>
        <w:t>checkpoints</w:t>
      </w:r>
      <w:proofErr w:type="spellEnd"/>
      <w:r>
        <w:t xml:space="preserve">). Todas las transacciones del </w:t>
      </w:r>
      <w:proofErr w:type="spellStart"/>
      <w:r>
        <w:t>snapshot</w:t>
      </w:r>
      <w:proofErr w:type="spellEnd"/>
      <w:r>
        <w:t xml:space="preserve"> se escribe en un log para poder recuperar los datos.</w:t>
      </w:r>
    </w:p>
    <w:p w14:paraId="3D0055D3" w14:textId="5C3C2067" w:rsidR="000E2568" w:rsidRDefault="000E2568" w:rsidP="000E2568">
      <w:pPr>
        <w:pStyle w:val="Prrafodelista"/>
        <w:numPr>
          <w:ilvl w:val="0"/>
          <w:numId w:val="4"/>
        </w:numPr>
        <w:jc w:val="both"/>
      </w:pPr>
      <w:r>
        <w:t>Se puede configurar la escritura de los datos en distintos niveles:</w:t>
      </w:r>
    </w:p>
    <w:p w14:paraId="5A9491BC" w14:textId="07157E81" w:rsidR="000E2568" w:rsidRDefault="000E2568" w:rsidP="000E2568">
      <w:pPr>
        <w:pStyle w:val="Prrafodelista"/>
        <w:numPr>
          <w:ilvl w:val="1"/>
          <w:numId w:val="4"/>
        </w:numPr>
        <w:jc w:val="both"/>
      </w:pPr>
      <w:r>
        <w:t>Sin confirmación.</w:t>
      </w:r>
    </w:p>
    <w:p w14:paraId="2617D9AF" w14:textId="77CD53DD" w:rsidR="000E2568" w:rsidRDefault="000E2568" w:rsidP="000E2568">
      <w:pPr>
        <w:pStyle w:val="Prrafodelista"/>
        <w:numPr>
          <w:ilvl w:val="1"/>
          <w:numId w:val="4"/>
        </w:numPr>
        <w:jc w:val="both"/>
      </w:pPr>
      <w:r>
        <w:t>Confirmación de escritura en el primario.</w:t>
      </w:r>
    </w:p>
    <w:p w14:paraId="64C395BF" w14:textId="3B1DA598" w:rsidR="000E2568" w:rsidRDefault="000E2568" w:rsidP="000E2568">
      <w:pPr>
        <w:pStyle w:val="Prrafodelista"/>
        <w:numPr>
          <w:ilvl w:val="1"/>
          <w:numId w:val="4"/>
        </w:numPr>
        <w:jc w:val="both"/>
      </w:pPr>
      <w:r>
        <w:t>Confirmación de escritura en el primario y en al menos un secundario.</w:t>
      </w:r>
    </w:p>
    <w:p w14:paraId="28154599" w14:textId="0ACE760F" w:rsidR="000E2568" w:rsidRDefault="000E2568" w:rsidP="000E2568">
      <w:pPr>
        <w:pStyle w:val="Prrafodelista"/>
        <w:numPr>
          <w:ilvl w:val="1"/>
          <w:numId w:val="4"/>
        </w:numPr>
        <w:jc w:val="both"/>
      </w:pPr>
      <w:r>
        <w:t xml:space="preserve">Confirmación de escritura en el </w:t>
      </w:r>
      <w:proofErr w:type="spellStart"/>
      <w:r>
        <w:t>journal</w:t>
      </w:r>
      <w:proofErr w:type="spellEnd"/>
      <w:r>
        <w:t>.</w:t>
      </w:r>
    </w:p>
    <w:p w14:paraId="7821BB36" w14:textId="7A7EF750" w:rsidR="001958AF" w:rsidRDefault="00000000" w:rsidP="001958AF">
      <w:pPr>
        <w:jc w:val="both"/>
      </w:pPr>
      <w:r>
        <w:pict w14:anchorId="20B5D37C">
          <v:rect id="_x0000_i1030" style="width:0;height:1.5pt" o:hralign="center" o:hrstd="t" o:hr="t" fillcolor="#a0a0a0" stroked="f"/>
        </w:pict>
      </w:r>
    </w:p>
    <w:p w14:paraId="08C17C92" w14:textId="19D03E19" w:rsidR="001958AF" w:rsidRDefault="001958AF" w:rsidP="001958AF">
      <w:pPr>
        <w:jc w:val="both"/>
      </w:pPr>
      <w:r>
        <w:t>Uso de mongo:</w:t>
      </w:r>
    </w:p>
    <w:p w14:paraId="2919EBE9" w14:textId="25D6ABD8" w:rsidR="001958AF" w:rsidRDefault="001958AF" w:rsidP="001958AF">
      <w:pPr>
        <w:pStyle w:val="Prrafodelista"/>
        <w:numPr>
          <w:ilvl w:val="0"/>
          <w:numId w:val="4"/>
        </w:numPr>
        <w:jc w:val="both"/>
      </w:pPr>
      <w:r w:rsidRPr="00C8326F">
        <w:rPr>
          <w:b/>
          <w:bCs/>
        </w:rPr>
        <w:t>Acceso a la BD</w:t>
      </w:r>
      <w:r>
        <w:t xml:space="preserve">: </w:t>
      </w:r>
      <w:r w:rsidRPr="00D34D3D">
        <w:rPr>
          <w:rFonts w:ascii="Consolas" w:hAnsi="Consolas"/>
        </w:rPr>
        <w:t>mongo</w:t>
      </w:r>
      <w:r>
        <w:t>.</w:t>
      </w:r>
    </w:p>
    <w:p w14:paraId="74C1647A" w14:textId="66E9ACFE" w:rsidR="001958AF" w:rsidRDefault="001958AF" w:rsidP="001958AF">
      <w:pPr>
        <w:pStyle w:val="Prrafodelista"/>
        <w:numPr>
          <w:ilvl w:val="0"/>
          <w:numId w:val="4"/>
        </w:numPr>
        <w:jc w:val="both"/>
      </w:pPr>
      <w:r w:rsidRPr="00C8326F">
        <w:rPr>
          <w:b/>
          <w:bCs/>
        </w:rPr>
        <w:t>Crear</w:t>
      </w:r>
      <w:r>
        <w:t xml:space="preserve"> base de datos: </w:t>
      </w:r>
      <w:r w:rsidRPr="00D34D3D">
        <w:rPr>
          <w:rFonts w:ascii="Consolas" w:hAnsi="Consolas"/>
        </w:rPr>
        <w:t>use &lt;nombre&gt;</w:t>
      </w:r>
      <w:r w:rsidR="00D34D3D">
        <w:t>.</w:t>
      </w:r>
    </w:p>
    <w:p w14:paraId="544D31DD" w14:textId="2D9E8B5A" w:rsidR="001958AF" w:rsidRDefault="001958AF" w:rsidP="001958AF">
      <w:pPr>
        <w:pStyle w:val="Prrafodelista"/>
        <w:numPr>
          <w:ilvl w:val="0"/>
          <w:numId w:val="4"/>
        </w:numPr>
        <w:jc w:val="both"/>
      </w:pPr>
      <w:r w:rsidRPr="00C8326F">
        <w:rPr>
          <w:b/>
          <w:bCs/>
        </w:rPr>
        <w:t>Usar</w:t>
      </w:r>
      <w:r>
        <w:t xml:space="preserve"> la base de datos: </w:t>
      </w:r>
      <w:r w:rsidRPr="00D34D3D">
        <w:rPr>
          <w:rFonts w:ascii="Consolas" w:hAnsi="Consolas"/>
        </w:rPr>
        <w:t>use &lt;nombre&gt;</w:t>
      </w:r>
      <w:r w:rsidR="00D34D3D">
        <w:t>.</w:t>
      </w:r>
    </w:p>
    <w:p w14:paraId="22C1AD57" w14:textId="5ED59865" w:rsidR="001958AF" w:rsidRDefault="00A24C33" w:rsidP="001958AF">
      <w:pPr>
        <w:pStyle w:val="Prrafodelista"/>
        <w:numPr>
          <w:ilvl w:val="0"/>
          <w:numId w:val="4"/>
        </w:numPr>
        <w:jc w:val="both"/>
      </w:pPr>
      <w:r w:rsidRPr="00C8326F">
        <w:rPr>
          <w:b/>
          <w:bCs/>
        </w:rPr>
        <w:lastRenderedPageBreak/>
        <w:t>Insertar</w:t>
      </w:r>
      <w:r>
        <w:t xml:space="preserve"> en colección: </w:t>
      </w:r>
      <w:proofErr w:type="spellStart"/>
      <w:r w:rsidRPr="00D34D3D">
        <w:rPr>
          <w:rFonts w:ascii="Consolas" w:hAnsi="Consolas"/>
        </w:rPr>
        <w:t>db</w:t>
      </w:r>
      <w:proofErr w:type="spellEnd"/>
      <w:r w:rsidRPr="00D34D3D">
        <w:rPr>
          <w:rFonts w:ascii="Consolas" w:hAnsi="Consolas"/>
        </w:rPr>
        <w:t>.&lt;colección&gt;.</w:t>
      </w:r>
      <w:proofErr w:type="spellStart"/>
      <w:r w:rsidRPr="00D34D3D">
        <w:rPr>
          <w:rFonts w:ascii="Consolas" w:hAnsi="Consolas"/>
        </w:rPr>
        <w:t>insert</w:t>
      </w:r>
      <w:proofErr w:type="spellEnd"/>
      <w:r w:rsidRPr="00D34D3D">
        <w:rPr>
          <w:rFonts w:ascii="Consolas" w:hAnsi="Consolas"/>
        </w:rPr>
        <w:t>(elemento, &lt;opciones&gt;)</w:t>
      </w:r>
      <w:r>
        <w:t>.</w:t>
      </w:r>
    </w:p>
    <w:p w14:paraId="701050D5" w14:textId="59E43790" w:rsidR="00A24C33" w:rsidRDefault="00A24C33" w:rsidP="00A24C33">
      <w:pPr>
        <w:pStyle w:val="Prrafodelista"/>
        <w:numPr>
          <w:ilvl w:val="1"/>
          <w:numId w:val="4"/>
        </w:numPr>
        <w:jc w:val="both"/>
      </w:pPr>
      <w:r>
        <w:t>La colección se crea al insertar el primer elemento.</w:t>
      </w:r>
    </w:p>
    <w:p w14:paraId="2E3C9D20" w14:textId="334C6AD7" w:rsidR="00A24C33" w:rsidRDefault="00A24C33" w:rsidP="00A24C33">
      <w:pPr>
        <w:pStyle w:val="Prrafodelista"/>
        <w:numPr>
          <w:ilvl w:val="1"/>
          <w:numId w:val="4"/>
        </w:numPr>
        <w:jc w:val="both"/>
      </w:pPr>
      <w:r>
        <w:t>Algunas opciones que opciones:</w:t>
      </w:r>
    </w:p>
    <w:p w14:paraId="6FF90EE0" w14:textId="250E3400" w:rsidR="00A24C33" w:rsidRDefault="00A24C33" w:rsidP="00A24C33">
      <w:pPr>
        <w:pStyle w:val="Prrafodelista"/>
        <w:numPr>
          <w:ilvl w:val="2"/>
          <w:numId w:val="4"/>
        </w:numPr>
        <w:jc w:val="both"/>
      </w:pPr>
      <w:proofErr w:type="spellStart"/>
      <w:r w:rsidRPr="00D34D3D">
        <w:rPr>
          <w:rFonts w:ascii="Consolas" w:hAnsi="Consolas"/>
        </w:rPr>
        <w:t>capped</w:t>
      </w:r>
      <w:proofErr w:type="spellEnd"/>
      <w:r>
        <w:t>: para determinar si la colección tiene el tamaño máximo.</w:t>
      </w:r>
    </w:p>
    <w:p w14:paraId="36879F10" w14:textId="331BD7AA" w:rsidR="00A24C33" w:rsidRDefault="00A24C33" w:rsidP="00A24C33">
      <w:pPr>
        <w:pStyle w:val="Prrafodelista"/>
        <w:numPr>
          <w:ilvl w:val="2"/>
          <w:numId w:val="4"/>
        </w:numPr>
        <w:jc w:val="both"/>
      </w:pPr>
      <w:proofErr w:type="spellStart"/>
      <w:r w:rsidRPr="00D34D3D">
        <w:rPr>
          <w:rFonts w:ascii="Consolas" w:hAnsi="Consolas"/>
        </w:rPr>
        <w:t>autoIndexId</w:t>
      </w:r>
      <w:proofErr w:type="spellEnd"/>
      <w:r>
        <w:t>: para determinar el _id manual o automático.</w:t>
      </w:r>
    </w:p>
    <w:p w14:paraId="3E74A6B7" w14:textId="414CE17B" w:rsidR="00A24C33" w:rsidRDefault="00A24C33" w:rsidP="00A24C33">
      <w:pPr>
        <w:pStyle w:val="Prrafodelista"/>
        <w:numPr>
          <w:ilvl w:val="2"/>
          <w:numId w:val="4"/>
        </w:numPr>
        <w:jc w:val="both"/>
      </w:pPr>
      <w:proofErr w:type="spellStart"/>
      <w:r w:rsidRPr="00D34D3D">
        <w:rPr>
          <w:rFonts w:ascii="Consolas" w:hAnsi="Consolas"/>
        </w:rPr>
        <w:t>max</w:t>
      </w:r>
      <w:proofErr w:type="spellEnd"/>
      <w:r>
        <w:t>: para indicar número máximo de documentos en la colección.</w:t>
      </w:r>
    </w:p>
    <w:p w14:paraId="3DA165F8" w14:textId="2C2E7101" w:rsidR="00A06739" w:rsidRDefault="00A06739" w:rsidP="00A06739">
      <w:pPr>
        <w:pStyle w:val="Prrafodelista"/>
        <w:numPr>
          <w:ilvl w:val="0"/>
          <w:numId w:val="4"/>
        </w:numPr>
        <w:jc w:val="both"/>
      </w:pPr>
      <w:r w:rsidRPr="00C8326F">
        <w:rPr>
          <w:b/>
          <w:bCs/>
        </w:rPr>
        <w:t>Conteo</w:t>
      </w:r>
      <w:r>
        <w:t xml:space="preserve"> de elementos: </w:t>
      </w:r>
      <w:proofErr w:type="spellStart"/>
      <w:r w:rsidRPr="00A06739">
        <w:rPr>
          <w:rFonts w:ascii="Consolas" w:hAnsi="Consolas"/>
        </w:rPr>
        <w:t>db</w:t>
      </w:r>
      <w:proofErr w:type="spellEnd"/>
      <w:r w:rsidRPr="00A06739">
        <w:rPr>
          <w:rFonts w:ascii="Consolas" w:hAnsi="Consolas"/>
        </w:rPr>
        <w:t>.&lt;colección&gt;.</w:t>
      </w:r>
      <w:proofErr w:type="spellStart"/>
      <w:r w:rsidRPr="00A06739">
        <w:rPr>
          <w:rFonts w:ascii="Consolas" w:hAnsi="Consolas"/>
        </w:rPr>
        <w:t>count</w:t>
      </w:r>
      <w:proofErr w:type="spellEnd"/>
      <w:r w:rsidRPr="00A06739">
        <w:rPr>
          <w:rFonts w:ascii="Consolas" w:hAnsi="Consolas"/>
        </w:rPr>
        <w:t>(&lt;{clave: valor}&gt; condición}</w:t>
      </w:r>
      <w:r>
        <w:t>.</w:t>
      </w:r>
    </w:p>
    <w:p w14:paraId="1696F5C0" w14:textId="07939E7C" w:rsidR="00A06739" w:rsidRDefault="00A06739" w:rsidP="00A06739">
      <w:pPr>
        <w:pStyle w:val="Prrafodelista"/>
        <w:numPr>
          <w:ilvl w:val="0"/>
          <w:numId w:val="4"/>
        </w:numPr>
        <w:jc w:val="both"/>
      </w:pPr>
      <w:r w:rsidRPr="00C8326F">
        <w:rPr>
          <w:b/>
          <w:bCs/>
        </w:rPr>
        <w:t>Valores distintos</w:t>
      </w:r>
      <w:r>
        <w:t xml:space="preserve"> para una clave: </w:t>
      </w:r>
      <w:proofErr w:type="spellStart"/>
      <w:r w:rsidRPr="00A06739">
        <w:rPr>
          <w:rFonts w:ascii="Consolas" w:hAnsi="Consolas"/>
        </w:rPr>
        <w:t>db</w:t>
      </w:r>
      <w:proofErr w:type="spellEnd"/>
      <w:r w:rsidRPr="00A06739">
        <w:rPr>
          <w:rFonts w:ascii="Consolas" w:hAnsi="Consolas"/>
        </w:rPr>
        <w:t>.&lt;colección&gt;.</w:t>
      </w:r>
      <w:proofErr w:type="spellStart"/>
      <w:r w:rsidRPr="00A06739">
        <w:rPr>
          <w:rFonts w:ascii="Consolas" w:hAnsi="Consolas"/>
        </w:rPr>
        <w:t>distinct</w:t>
      </w:r>
      <w:proofErr w:type="spellEnd"/>
      <w:r w:rsidRPr="00A06739">
        <w:rPr>
          <w:rFonts w:ascii="Consolas" w:hAnsi="Consolas"/>
        </w:rPr>
        <w:t>(&lt;clave&gt;)</w:t>
      </w:r>
      <w:r>
        <w:t>.</w:t>
      </w:r>
    </w:p>
    <w:p w14:paraId="5892A2DF" w14:textId="62FA906A" w:rsidR="00D34D3D" w:rsidRDefault="00D34D3D" w:rsidP="00D34D3D">
      <w:pPr>
        <w:pStyle w:val="Prrafodelista"/>
        <w:numPr>
          <w:ilvl w:val="0"/>
          <w:numId w:val="4"/>
        </w:numPr>
        <w:jc w:val="both"/>
      </w:pPr>
      <w:r w:rsidRPr="00C8326F">
        <w:rPr>
          <w:b/>
          <w:bCs/>
        </w:rPr>
        <w:t>Buscar</w:t>
      </w:r>
      <w:r>
        <w:t xml:space="preserve"> elementos: </w:t>
      </w:r>
      <w:proofErr w:type="spellStart"/>
      <w:r w:rsidRPr="00D34D3D">
        <w:rPr>
          <w:rFonts w:ascii="Consolas" w:hAnsi="Consolas"/>
        </w:rPr>
        <w:t>db</w:t>
      </w:r>
      <w:proofErr w:type="spellEnd"/>
      <w:r w:rsidRPr="00D34D3D">
        <w:rPr>
          <w:rFonts w:ascii="Consolas" w:hAnsi="Consolas"/>
        </w:rPr>
        <w:t>.&lt;colección&gt;.</w:t>
      </w:r>
      <w:proofErr w:type="spellStart"/>
      <w:r w:rsidRPr="00D34D3D">
        <w:rPr>
          <w:rFonts w:ascii="Consolas" w:hAnsi="Consolas"/>
        </w:rPr>
        <w:t>find</w:t>
      </w:r>
      <w:proofErr w:type="spellEnd"/>
      <w:r w:rsidRPr="00D34D3D">
        <w:rPr>
          <w:rFonts w:ascii="Consolas" w:hAnsi="Consolas"/>
        </w:rPr>
        <w:t>(&lt;</w:t>
      </w:r>
      <w:r>
        <w:rPr>
          <w:rFonts w:ascii="Consolas" w:hAnsi="Consolas"/>
        </w:rPr>
        <w:t>{condición}</w:t>
      </w:r>
      <w:r w:rsidRPr="00D34D3D">
        <w:rPr>
          <w:rFonts w:ascii="Consolas" w:hAnsi="Consolas"/>
        </w:rPr>
        <w:t>&gt;</w:t>
      </w:r>
      <w:r>
        <w:rPr>
          <w:rFonts w:ascii="Consolas" w:hAnsi="Consolas"/>
        </w:rPr>
        <w:t>, &lt;{calve : 1, clave_2: 1} para seleccionar las claves de la proyección&gt;</w:t>
      </w:r>
      <w:r w:rsidRPr="00D34D3D">
        <w:rPr>
          <w:rFonts w:ascii="Consolas" w:hAnsi="Consolas"/>
        </w:rPr>
        <w:t>)</w:t>
      </w:r>
      <w:r>
        <w:t>.</w:t>
      </w:r>
    </w:p>
    <w:p w14:paraId="75BE0DB1" w14:textId="0F9621B7" w:rsidR="00D34D3D" w:rsidRDefault="00D34D3D" w:rsidP="00D34D3D">
      <w:pPr>
        <w:pStyle w:val="Prrafodelista"/>
        <w:numPr>
          <w:ilvl w:val="1"/>
          <w:numId w:val="4"/>
        </w:numPr>
        <w:jc w:val="both"/>
      </w:pPr>
      <w:r>
        <w:t xml:space="preserve">Se puede </w:t>
      </w:r>
      <w:proofErr w:type="spellStart"/>
      <w:r>
        <w:t>liminar</w:t>
      </w:r>
      <w:proofErr w:type="spellEnd"/>
      <w:r>
        <w:t xml:space="preserve"> el número de documentos buscados añadiendo </w:t>
      </w:r>
      <w:r w:rsidRPr="00D34D3D">
        <w:rPr>
          <w:rFonts w:ascii="Consolas" w:hAnsi="Consolas"/>
        </w:rPr>
        <w:t>.</w:t>
      </w:r>
      <w:proofErr w:type="spellStart"/>
      <w:r w:rsidRPr="00D34D3D">
        <w:rPr>
          <w:rFonts w:ascii="Consolas" w:hAnsi="Consolas"/>
        </w:rPr>
        <w:t>limit</w:t>
      </w:r>
      <w:proofErr w:type="spellEnd"/>
      <w:r w:rsidRPr="00D34D3D">
        <w:rPr>
          <w:rFonts w:ascii="Consolas" w:hAnsi="Consolas"/>
        </w:rPr>
        <w:t>(n)</w:t>
      </w:r>
      <w:r>
        <w:t>.</w:t>
      </w:r>
    </w:p>
    <w:p w14:paraId="056D317E" w14:textId="0DC450A6" w:rsidR="00A06739" w:rsidRDefault="00A06739" w:rsidP="00D34D3D">
      <w:pPr>
        <w:pStyle w:val="Prrafodelista"/>
        <w:numPr>
          <w:ilvl w:val="1"/>
          <w:numId w:val="4"/>
        </w:numPr>
        <w:jc w:val="both"/>
      </w:pPr>
      <w:r>
        <w:t>Para mostrar el elemento 1 para no mostrarlo 0. Por defecto es 1 para todos los campos. El _id se muestra siempre a no ser que se especifique lo contrario explícitamente.</w:t>
      </w:r>
    </w:p>
    <w:p w14:paraId="237CB7FA" w14:textId="5439B427" w:rsidR="00A06739" w:rsidRDefault="00A06739" w:rsidP="00A06739">
      <w:pPr>
        <w:pStyle w:val="Prrafodelista"/>
        <w:numPr>
          <w:ilvl w:val="1"/>
          <w:numId w:val="4"/>
        </w:numPr>
        <w:jc w:val="both"/>
      </w:pPr>
      <w:r>
        <w:t xml:space="preserve">Se puede realizar una ordenación con la función </w:t>
      </w:r>
      <w:r w:rsidRPr="00A06739">
        <w:rPr>
          <w:rFonts w:ascii="Consolas" w:hAnsi="Consolas"/>
        </w:rPr>
        <w:t>.</w:t>
      </w:r>
      <w:proofErr w:type="spellStart"/>
      <w:r w:rsidRPr="00A06739">
        <w:rPr>
          <w:rFonts w:ascii="Consolas" w:hAnsi="Consolas"/>
        </w:rPr>
        <w:t>sort</w:t>
      </w:r>
      <w:proofErr w:type="spellEnd"/>
      <w:r w:rsidRPr="00A06739">
        <w:rPr>
          <w:rFonts w:ascii="Consolas" w:hAnsi="Consolas"/>
        </w:rPr>
        <w:t>()</w:t>
      </w:r>
      <w:r>
        <w:t>.</w:t>
      </w:r>
    </w:p>
    <w:p w14:paraId="027D5E26" w14:textId="4CDB2624" w:rsidR="00D34D3D" w:rsidRDefault="00D34D3D" w:rsidP="00D34D3D">
      <w:pPr>
        <w:pStyle w:val="Prrafodelista"/>
        <w:numPr>
          <w:ilvl w:val="0"/>
          <w:numId w:val="4"/>
        </w:numPr>
        <w:jc w:val="both"/>
      </w:pPr>
      <w:r w:rsidRPr="00C8326F">
        <w:rPr>
          <w:b/>
          <w:bCs/>
        </w:rPr>
        <w:t>Actualizar</w:t>
      </w:r>
      <w:r>
        <w:t xml:space="preserve">: </w:t>
      </w:r>
      <w:proofErr w:type="spellStart"/>
      <w:r w:rsidRPr="00D34D3D">
        <w:rPr>
          <w:rFonts w:ascii="Consolas" w:hAnsi="Consolas"/>
        </w:rPr>
        <w:t>db</w:t>
      </w:r>
      <w:proofErr w:type="spellEnd"/>
      <w:r w:rsidRPr="00D34D3D">
        <w:rPr>
          <w:rFonts w:ascii="Consolas" w:hAnsi="Consolas"/>
        </w:rPr>
        <w:t>.&lt;colección&gt;.</w:t>
      </w:r>
      <w:proofErr w:type="spellStart"/>
      <w:r w:rsidRPr="00D34D3D">
        <w:rPr>
          <w:rFonts w:ascii="Consolas" w:hAnsi="Consolas"/>
        </w:rPr>
        <w:t>update</w:t>
      </w:r>
      <w:proofErr w:type="spellEnd"/>
      <w:r w:rsidRPr="00D34D3D">
        <w:rPr>
          <w:rFonts w:ascii="Consolas" w:hAnsi="Consolas"/>
        </w:rPr>
        <w:t xml:space="preserve">(&lt;{clave : valor} para seleccionar el </w:t>
      </w:r>
      <w:r>
        <w:rPr>
          <w:rFonts w:ascii="Consolas" w:hAnsi="Consolas"/>
        </w:rPr>
        <w:t>documento</w:t>
      </w:r>
      <w:r w:rsidRPr="00D34D3D">
        <w:rPr>
          <w:rFonts w:ascii="Consolas" w:hAnsi="Consolas"/>
        </w:rPr>
        <w:t>&gt;, &lt;{$set clave : nuevo valor} para actualizar el valor&gt;, {&lt;opciones&gt;})</w:t>
      </w:r>
      <w:r>
        <w:t>.</w:t>
      </w:r>
    </w:p>
    <w:p w14:paraId="0B234A32" w14:textId="2E29A200" w:rsidR="00D34D3D" w:rsidRDefault="00D34D3D" w:rsidP="00D34D3D">
      <w:pPr>
        <w:pStyle w:val="Prrafodelista"/>
        <w:numPr>
          <w:ilvl w:val="1"/>
          <w:numId w:val="4"/>
        </w:numPr>
        <w:jc w:val="both"/>
      </w:pPr>
      <w:r>
        <w:t>multi = true para modificar varios a la vez.</w:t>
      </w:r>
    </w:p>
    <w:p w14:paraId="2E5B5EAC" w14:textId="47093736" w:rsidR="00D34D3D" w:rsidRDefault="00D34D3D" w:rsidP="00D34D3D">
      <w:pPr>
        <w:pStyle w:val="Prrafodelista"/>
        <w:numPr>
          <w:ilvl w:val="1"/>
          <w:numId w:val="4"/>
        </w:numPr>
        <w:jc w:val="both"/>
      </w:pPr>
      <w:proofErr w:type="spellStart"/>
      <w:r>
        <w:t>upsert</w:t>
      </w:r>
      <w:proofErr w:type="spellEnd"/>
      <w:r>
        <w:t xml:space="preserve"> = true para crear un nuevo documento si no existe.</w:t>
      </w:r>
    </w:p>
    <w:p w14:paraId="2482A874" w14:textId="42D93602" w:rsidR="00D34D3D" w:rsidRDefault="00D34D3D" w:rsidP="00D34D3D">
      <w:pPr>
        <w:pStyle w:val="Prrafodelista"/>
        <w:numPr>
          <w:ilvl w:val="0"/>
          <w:numId w:val="4"/>
        </w:numPr>
        <w:jc w:val="both"/>
      </w:pPr>
      <w:r w:rsidRPr="00C8326F">
        <w:rPr>
          <w:b/>
          <w:bCs/>
        </w:rPr>
        <w:t>Eliminar</w:t>
      </w:r>
      <w:r>
        <w:t xml:space="preserve">: </w:t>
      </w:r>
      <w:proofErr w:type="spellStart"/>
      <w:r w:rsidRPr="00D34D3D">
        <w:rPr>
          <w:rFonts w:ascii="Consolas" w:hAnsi="Consolas"/>
        </w:rPr>
        <w:t>db</w:t>
      </w:r>
      <w:proofErr w:type="spellEnd"/>
      <w:r w:rsidRPr="00D34D3D">
        <w:rPr>
          <w:rFonts w:ascii="Consolas" w:hAnsi="Consolas"/>
        </w:rPr>
        <w:t>.&lt;colección&gt;.</w:t>
      </w:r>
      <w:proofErr w:type="spellStart"/>
      <w:r w:rsidRPr="00D34D3D">
        <w:rPr>
          <w:rFonts w:ascii="Consolas" w:hAnsi="Consolas"/>
        </w:rPr>
        <w:t>remove</w:t>
      </w:r>
      <w:proofErr w:type="spellEnd"/>
      <w:r w:rsidRPr="00D34D3D">
        <w:rPr>
          <w:rFonts w:ascii="Consolas" w:hAnsi="Consolas"/>
        </w:rPr>
        <w:t>(&lt;{condición}&gt;)</w:t>
      </w:r>
      <w:r>
        <w:t>.</w:t>
      </w:r>
    </w:p>
    <w:p w14:paraId="087AA362" w14:textId="21DA0143" w:rsidR="00D34D3D" w:rsidRDefault="00D34D3D" w:rsidP="00D34D3D">
      <w:pPr>
        <w:pStyle w:val="Prrafodelista"/>
        <w:numPr>
          <w:ilvl w:val="0"/>
          <w:numId w:val="4"/>
        </w:numPr>
        <w:jc w:val="both"/>
      </w:pPr>
      <w:r w:rsidRPr="00C8326F">
        <w:rPr>
          <w:b/>
          <w:bCs/>
        </w:rPr>
        <w:t>Eliminar colección</w:t>
      </w:r>
      <w:r>
        <w:t xml:space="preserve"> completa: </w:t>
      </w:r>
      <w:proofErr w:type="spellStart"/>
      <w:r w:rsidRPr="00D34D3D">
        <w:rPr>
          <w:rFonts w:ascii="Consolas" w:hAnsi="Consolas"/>
        </w:rPr>
        <w:t>db</w:t>
      </w:r>
      <w:proofErr w:type="spellEnd"/>
      <w:r w:rsidRPr="00D34D3D">
        <w:rPr>
          <w:rFonts w:ascii="Consolas" w:hAnsi="Consolas"/>
        </w:rPr>
        <w:t>.&lt;colección&gt;.</w:t>
      </w:r>
      <w:proofErr w:type="spellStart"/>
      <w:r w:rsidRPr="00D34D3D">
        <w:rPr>
          <w:rFonts w:ascii="Consolas" w:hAnsi="Consolas"/>
        </w:rPr>
        <w:t>drop</w:t>
      </w:r>
      <w:proofErr w:type="spellEnd"/>
      <w:r w:rsidRPr="00D34D3D">
        <w:rPr>
          <w:rFonts w:ascii="Consolas" w:hAnsi="Consolas"/>
        </w:rPr>
        <w:t>()</w:t>
      </w:r>
      <w:r>
        <w:t>.</w:t>
      </w:r>
    </w:p>
    <w:p w14:paraId="6C676914" w14:textId="179B4EFA" w:rsidR="00A06739" w:rsidRDefault="00A06739" w:rsidP="00D34D3D">
      <w:pPr>
        <w:pStyle w:val="Prrafodelista"/>
        <w:numPr>
          <w:ilvl w:val="0"/>
          <w:numId w:val="4"/>
        </w:numPr>
        <w:jc w:val="both"/>
      </w:pPr>
      <w:r w:rsidRPr="00C8326F">
        <w:rPr>
          <w:b/>
          <w:bCs/>
        </w:rPr>
        <w:t>Consultas anidadas</w:t>
      </w:r>
      <w:r>
        <w:t xml:space="preserve">: </w:t>
      </w:r>
      <w:proofErr w:type="spellStart"/>
      <w:r w:rsidRPr="00A06739">
        <w:t>db</w:t>
      </w:r>
      <w:proofErr w:type="spellEnd"/>
      <w:r w:rsidRPr="00A06739">
        <w:t>.</w:t>
      </w:r>
      <w:r>
        <w:t>&lt;colección&gt;</w:t>
      </w:r>
      <w:r w:rsidRPr="00A06739">
        <w:t>.</w:t>
      </w:r>
      <w:proofErr w:type="spellStart"/>
      <w:r w:rsidRPr="00A06739">
        <w:t>aggregate</w:t>
      </w:r>
      <w:proofErr w:type="spellEnd"/>
      <w:r w:rsidRPr="00A06739">
        <w:t>(</w:t>
      </w:r>
      <w:r>
        <w:t>&lt;pipeline&gt;</w:t>
      </w:r>
      <w:r w:rsidRPr="00A06739">
        <w:t>)</w:t>
      </w:r>
      <w:r>
        <w:t>.</w:t>
      </w:r>
    </w:p>
    <w:p w14:paraId="1D7ABF58" w14:textId="7A6027EA" w:rsidR="00C8326F" w:rsidRDefault="00C8326F" w:rsidP="00C8326F">
      <w:pPr>
        <w:pStyle w:val="Prrafodelista"/>
        <w:numPr>
          <w:ilvl w:val="1"/>
          <w:numId w:val="4"/>
        </w:numPr>
        <w:jc w:val="both"/>
      </w:pPr>
      <w:r w:rsidRPr="00C8326F">
        <w:t xml:space="preserve">Permite realizar </w:t>
      </w:r>
      <w:r>
        <w:t>distintas operaciones usando expresiones. Cierta equivalencia con SQL: WHERE/HAVING =&gt; $match, GROUP BY =&gt; $</w:t>
      </w:r>
      <w:proofErr w:type="spellStart"/>
      <w:r>
        <w:t>group</w:t>
      </w:r>
      <w:proofErr w:type="spellEnd"/>
      <w:r>
        <w:t>, SELECT =&gt; $</w:t>
      </w:r>
      <w:proofErr w:type="spellStart"/>
      <w:r>
        <w:t>project</w:t>
      </w:r>
      <w:proofErr w:type="spellEnd"/>
      <w:r>
        <w:t>, ORDER BY =&gt; $</w:t>
      </w:r>
      <w:proofErr w:type="spellStart"/>
      <w:r>
        <w:t>sort</w:t>
      </w:r>
      <w:proofErr w:type="spellEnd"/>
      <w:r>
        <w:t>, LIMIT =&gt; $</w:t>
      </w:r>
      <w:proofErr w:type="spellStart"/>
      <w:r>
        <w:t>limit</w:t>
      </w:r>
      <w:proofErr w:type="spellEnd"/>
      <w:r>
        <w:t>, JOIN =&gt; $</w:t>
      </w:r>
      <w:proofErr w:type="spellStart"/>
      <w:r>
        <w:t>lookup</w:t>
      </w:r>
      <w:proofErr w:type="spellEnd"/>
      <w:r>
        <w:t>.</w:t>
      </w:r>
    </w:p>
    <w:p w14:paraId="49CDB031" w14:textId="6E00E58C" w:rsidR="00C8326F" w:rsidRDefault="00C8326F" w:rsidP="00C8326F">
      <w:pPr>
        <w:pStyle w:val="Prrafodelista"/>
        <w:numPr>
          <w:ilvl w:val="1"/>
          <w:numId w:val="4"/>
        </w:numPr>
        <w:jc w:val="both"/>
      </w:pPr>
      <w:r>
        <w:t>Se fusionan comandos automáticamente.</w:t>
      </w:r>
    </w:p>
    <w:p w14:paraId="609A0B1F" w14:textId="3D1EE5A5" w:rsidR="00C8326F" w:rsidRDefault="00C8326F" w:rsidP="00C8326F">
      <w:pPr>
        <w:pStyle w:val="Prrafodelista"/>
        <w:numPr>
          <w:ilvl w:val="1"/>
          <w:numId w:val="4"/>
        </w:numPr>
        <w:jc w:val="both"/>
      </w:pPr>
      <w:r>
        <w:t>Se debe usar $match antes que $</w:t>
      </w:r>
      <w:proofErr w:type="spellStart"/>
      <w:r>
        <w:t>sort</w:t>
      </w:r>
      <w:proofErr w:type="spellEnd"/>
      <w:r>
        <w:t>.</w:t>
      </w:r>
    </w:p>
    <w:p w14:paraId="335A99CE" w14:textId="51AA3CEA" w:rsidR="00C8326F" w:rsidRDefault="00C8326F" w:rsidP="00C8326F">
      <w:pPr>
        <w:pStyle w:val="Prrafodelista"/>
        <w:numPr>
          <w:ilvl w:val="1"/>
          <w:numId w:val="4"/>
        </w:numPr>
        <w:jc w:val="both"/>
      </w:pPr>
      <w:r>
        <w:t>Mejor anidar $match con $and que varios $match en operaciones diferentes.</w:t>
      </w:r>
    </w:p>
    <w:p w14:paraId="284F3FA1" w14:textId="30E6F25F" w:rsidR="00C8326F" w:rsidRDefault="00C8326F" w:rsidP="00C8326F">
      <w:pPr>
        <w:pStyle w:val="Prrafodelista"/>
        <w:numPr>
          <w:ilvl w:val="1"/>
          <w:numId w:val="4"/>
        </w:numPr>
        <w:jc w:val="both"/>
      </w:pPr>
      <w:r>
        <w:t xml:space="preserve">También se puede usar </w:t>
      </w:r>
      <w:proofErr w:type="spellStart"/>
      <w:r>
        <w:t>db</w:t>
      </w:r>
      <w:proofErr w:type="spellEnd"/>
      <w:r>
        <w:t>.&lt;colección&gt;.</w:t>
      </w:r>
      <w:proofErr w:type="spellStart"/>
      <w:r>
        <w:t>mapReduce</w:t>
      </w:r>
      <w:proofErr w:type="spellEnd"/>
      <w:r>
        <w:t>(&lt;función MAP&gt;, &lt;función REDUCE&gt;, &lt;</w:t>
      </w:r>
      <w:r w:rsidR="00CF0906">
        <w:t>salida</w:t>
      </w:r>
      <w:r>
        <w:t>&gt;)</w:t>
      </w:r>
      <w:r w:rsidR="00CF0906">
        <w:t>.</w:t>
      </w:r>
    </w:p>
    <w:p w14:paraId="6CBD73AB" w14:textId="6D67E7FA" w:rsidR="00CF0906" w:rsidRPr="00C8326F" w:rsidRDefault="00CF0906" w:rsidP="00CF0906">
      <w:pPr>
        <w:pStyle w:val="Prrafodelista"/>
        <w:numPr>
          <w:ilvl w:val="2"/>
          <w:numId w:val="4"/>
        </w:numPr>
        <w:jc w:val="both"/>
      </w:pPr>
      <w:r>
        <w:t xml:space="preserve">Debe recibir una función escrita en </w:t>
      </w:r>
      <w:proofErr w:type="spellStart"/>
      <w:r>
        <w:t>javascript</w:t>
      </w:r>
      <w:proofErr w:type="spellEnd"/>
      <w:r>
        <w:t>.</w:t>
      </w:r>
    </w:p>
    <w:p w14:paraId="688B3BDE" w14:textId="312D6B1C" w:rsidR="00C20E37" w:rsidRDefault="00C20E37" w:rsidP="00C20E37">
      <w:pPr>
        <w:jc w:val="both"/>
      </w:pPr>
      <w:r>
        <w:t>Operaciones lógicas:</w:t>
      </w:r>
    </w:p>
    <w:p w14:paraId="1B1E7683" w14:textId="2CD8A624" w:rsidR="00C20E37" w:rsidRDefault="00C20E37" w:rsidP="00C20E37">
      <w:pPr>
        <w:pStyle w:val="Prrafodelista"/>
        <w:numPr>
          <w:ilvl w:val="0"/>
          <w:numId w:val="4"/>
        </w:numPr>
        <w:jc w:val="both"/>
      </w:pPr>
      <w:r>
        <w:lastRenderedPageBreak/>
        <w:t>Igualdad, menor o mayor: $</w:t>
      </w:r>
      <w:proofErr w:type="spellStart"/>
      <w:r>
        <w:t>eq</w:t>
      </w:r>
      <w:proofErr w:type="spellEnd"/>
      <w:r>
        <w:t>, $</w:t>
      </w:r>
      <w:proofErr w:type="spellStart"/>
      <w:r>
        <w:t>gt</w:t>
      </w:r>
      <w:proofErr w:type="spellEnd"/>
      <w:r>
        <w:t>, $</w:t>
      </w:r>
      <w:proofErr w:type="spellStart"/>
      <w:r>
        <w:t>gte</w:t>
      </w:r>
      <w:proofErr w:type="spellEnd"/>
      <w:r>
        <w:t>, $</w:t>
      </w:r>
      <w:proofErr w:type="spellStart"/>
      <w:r>
        <w:t>lt</w:t>
      </w:r>
      <w:proofErr w:type="spellEnd"/>
      <w:r>
        <w:t>, $</w:t>
      </w:r>
      <w:proofErr w:type="spellStart"/>
      <w:r>
        <w:t>lte</w:t>
      </w:r>
      <w:proofErr w:type="spellEnd"/>
      <w:r>
        <w:t>, $</w:t>
      </w:r>
      <w:proofErr w:type="spellStart"/>
      <w:r>
        <w:t>ne</w:t>
      </w:r>
      <w:proofErr w:type="spellEnd"/>
      <w:r>
        <w:t>.</w:t>
      </w:r>
    </w:p>
    <w:p w14:paraId="70E56CD0" w14:textId="1B771B72" w:rsidR="00C20E37" w:rsidRDefault="00C20E37" w:rsidP="00C20E37">
      <w:pPr>
        <w:pStyle w:val="Prrafodelista"/>
        <w:numPr>
          <w:ilvl w:val="0"/>
          <w:numId w:val="4"/>
        </w:numPr>
        <w:jc w:val="both"/>
      </w:pPr>
      <w:r>
        <w:t>Pertenencia: $in, $</w:t>
      </w:r>
      <w:proofErr w:type="spellStart"/>
      <w:r>
        <w:t>nin</w:t>
      </w:r>
      <w:proofErr w:type="spellEnd"/>
      <w:r>
        <w:t>.</w:t>
      </w:r>
    </w:p>
    <w:p w14:paraId="24295909" w14:textId="7945B114" w:rsidR="00C20E37" w:rsidRDefault="00C20E37" w:rsidP="00C20E37">
      <w:pPr>
        <w:pStyle w:val="Prrafodelista"/>
        <w:numPr>
          <w:ilvl w:val="0"/>
          <w:numId w:val="4"/>
        </w:numPr>
        <w:jc w:val="both"/>
      </w:pPr>
      <w:r>
        <w:t>Operadores: $and, $</w:t>
      </w:r>
      <w:proofErr w:type="spellStart"/>
      <w:r>
        <w:t>or</w:t>
      </w:r>
      <w:proofErr w:type="spellEnd"/>
      <w:r>
        <w:t>, $</w:t>
      </w:r>
      <w:proofErr w:type="spellStart"/>
      <w:r>
        <w:t>not</w:t>
      </w:r>
      <w:proofErr w:type="spellEnd"/>
      <w:r>
        <w:t>, $</w:t>
      </w:r>
      <w:proofErr w:type="spellStart"/>
      <w:r>
        <w:t>nor</w:t>
      </w:r>
      <w:proofErr w:type="spellEnd"/>
      <w:r>
        <w:t>.</w:t>
      </w:r>
    </w:p>
    <w:p w14:paraId="27AACEE9" w14:textId="7B558841" w:rsidR="00A06739" w:rsidRDefault="00A06739" w:rsidP="00C20E37">
      <w:pPr>
        <w:pStyle w:val="Prrafodelista"/>
        <w:numPr>
          <w:ilvl w:val="0"/>
          <w:numId w:val="4"/>
        </w:numPr>
        <w:jc w:val="both"/>
      </w:pPr>
      <w:r>
        <w:t>Existencia: $</w:t>
      </w:r>
      <w:proofErr w:type="spellStart"/>
      <w:r>
        <w:t>exists</w:t>
      </w:r>
      <w:proofErr w:type="spellEnd"/>
      <w:r>
        <w:t>.</w:t>
      </w:r>
    </w:p>
    <w:p w14:paraId="43DEEDC3" w14:textId="5C627CC4" w:rsidR="00A06739" w:rsidRDefault="00A06739" w:rsidP="00C20E37">
      <w:pPr>
        <w:pStyle w:val="Prrafodelista"/>
        <w:numPr>
          <w:ilvl w:val="0"/>
          <w:numId w:val="4"/>
        </w:numPr>
        <w:jc w:val="both"/>
      </w:pPr>
      <w:r>
        <w:t>Tipo: $</w:t>
      </w:r>
      <w:proofErr w:type="spellStart"/>
      <w:r>
        <w:t>type</w:t>
      </w:r>
      <w:proofErr w:type="spellEnd"/>
      <w:r w:rsidR="005D3DCC">
        <w:t>.</w:t>
      </w:r>
    </w:p>
    <w:p w14:paraId="4246B476" w14:textId="0ED13014" w:rsidR="00A06739" w:rsidRDefault="00A06739" w:rsidP="00C20E37">
      <w:pPr>
        <w:pStyle w:val="Prrafodelista"/>
        <w:numPr>
          <w:ilvl w:val="0"/>
          <w:numId w:val="4"/>
        </w:numPr>
        <w:jc w:val="both"/>
      </w:pPr>
      <w:r>
        <w:t xml:space="preserve">Condiciones sobre </w:t>
      </w:r>
      <w:proofErr w:type="spellStart"/>
      <w:r>
        <w:t>arrays</w:t>
      </w:r>
      <w:proofErr w:type="spellEnd"/>
      <w:r>
        <w:t>: $</w:t>
      </w:r>
      <w:proofErr w:type="spellStart"/>
      <w:r>
        <w:t>all</w:t>
      </w:r>
      <w:proofErr w:type="spellEnd"/>
      <w:r>
        <w:t>, $</w:t>
      </w:r>
      <w:proofErr w:type="spellStart"/>
      <w:r>
        <w:t>elemMatch</w:t>
      </w:r>
      <w:proofErr w:type="spellEnd"/>
      <w:r>
        <w:t>, $</w:t>
      </w:r>
      <w:proofErr w:type="spellStart"/>
      <w:r>
        <w:t>size</w:t>
      </w:r>
      <w:proofErr w:type="spellEnd"/>
      <w:r>
        <w:t>.</w:t>
      </w:r>
    </w:p>
    <w:p w14:paraId="6EADD79D" w14:textId="7616B624" w:rsidR="00CF0906" w:rsidRDefault="00000000" w:rsidP="00CF0906">
      <w:pPr>
        <w:jc w:val="both"/>
      </w:pPr>
      <w:r>
        <w:pict w14:anchorId="0452C330">
          <v:rect id="_x0000_i1031" style="width:0;height:1.5pt" o:hralign="center" o:bullet="t" o:hrstd="t" o:hr="t" fillcolor="#a0a0a0" stroked="f"/>
        </w:pict>
      </w:r>
    </w:p>
    <w:p w14:paraId="70D20017" w14:textId="5697CC98" w:rsidR="00CF0906" w:rsidRDefault="00CF0906" w:rsidP="00CF0906">
      <w:pPr>
        <w:jc w:val="both"/>
      </w:pPr>
      <w:r w:rsidRPr="00CF0906">
        <w:rPr>
          <w:b/>
          <w:bCs/>
        </w:rPr>
        <w:t>Índices</w:t>
      </w:r>
      <w:r>
        <w:t>. Estructuras auxiliares usadas para la optimización de consultas en bases de datos muy grandes.</w:t>
      </w:r>
    </w:p>
    <w:p w14:paraId="02A94606" w14:textId="16C9E6F8" w:rsidR="00CF0906" w:rsidRDefault="00CF0906" w:rsidP="00CF0906">
      <w:pPr>
        <w:jc w:val="both"/>
      </w:pPr>
      <w:r>
        <w:tab/>
      </w:r>
      <w:proofErr w:type="spellStart"/>
      <w:r>
        <w:t>db</w:t>
      </w:r>
      <w:proofErr w:type="spellEnd"/>
      <w:r>
        <w:t>.&lt;colección&gt;.</w:t>
      </w:r>
      <w:proofErr w:type="spellStart"/>
      <w:r>
        <w:t>createIndex</w:t>
      </w:r>
      <w:proofErr w:type="spellEnd"/>
      <w:r>
        <w:t xml:space="preserve">(&lt;{campo: orden (1 </w:t>
      </w:r>
      <w:proofErr w:type="spellStart"/>
      <w:r>
        <w:t>asc</w:t>
      </w:r>
      <w:proofErr w:type="spellEnd"/>
      <w:r>
        <w:t xml:space="preserve">, -1 </w:t>
      </w:r>
      <w:proofErr w:type="spellStart"/>
      <w:r>
        <w:t>desc</w:t>
      </w:r>
      <w:proofErr w:type="spellEnd"/>
      <w:r>
        <w:t>)}&gt;</w:t>
      </w:r>
      <w:r w:rsidR="003F2A66">
        <w:t>, &lt;opciones&gt;</w:t>
      </w:r>
      <w:r>
        <w:t>)</w:t>
      </w:r>
    </w:p>
    <w:p w14:paraId="323780B2" w14:textId="7F5225BC" w:rsidR="003F2A66" w:rsidRDefault="003F2A66" w:rsidP="00CF0906">
      <w:pPr>
        <w:jc w:val="both"/>
      </w:pPr>
      <w:r>
        <w:t>Opciones:</w:t>
      </w:r>
    </w:p>
    <w:p w14:paraId="4A25AF02" w14:textId="74ABD3AB" w:rsidR="003F2A66" w:rsidRDefault="003F2A66" w:rsidP="003F2A66">
      <w:pPr>
        <w:pStyle w:val="Prrafodelista"/>
        <w:numPr>
          <w:ilvl w:val="0"/>
          <w:numId w:val="4"/>
        </w:numPr>
        <w:jc w:val="both"/>
      </w:pPr>
      <w:proofErr w:type="spellStart"/>
      <w:r>
        <w:t>unique</w:t>
      </w:r>
      <w:proofErr w:type="spellEnd"/>
      <w:r>
        <w:t>. Solo valores únicos indexados.</w:t>
      </w:r>
    </w:p>
    <w:p w14:paraId="16129298" w14:textId="2BFECD4A" w:rsidR="003F2A66" w:rsidRDefault="003F2A66" w:rsidP="003F2A66">
      <w:pPr>
        <w:pStyle w:val="Prrafodelista"/>
        <w:numPr>
          <w:ilvl w:val="0"/>
          <w:numId w:val="4"/>
        </w:numPr>
        <w:jc w:val="both"/>
      </w:pPr>
      <w:proofErr w:type="spellStart"/>
      <w:r>
        <w:t>sparse</w:t>
      </w:r>
      <w:proofErr w:type="spellEnd"/>
      <w:r>
        <w:t>. Solo se incluyen documentos para los que exista el campo indicado.</w:t>
      </w:r>
    </w:p>
    <w:p w14:paraId="74248662" w14:textId="3AB97486" w:rsidR="003F2A66" w:rsidRDefault="003F2A66" w:rsidP="003F2A66">
      <w:pPr>
        <w:pStyle w:val="Prrafodelista"/>
        <w:numPr>
          <w:ilvl w:val="0"/>
          <w:numId w:val="4"/>
        </w:numPr>
        <w:jc w:val="both"/>
      </w:pPr>
      <w:proofErr w:type="spellStart"/>
      <w:r>
        <w:t>expireAfterSeconds</w:t>
      </w:r>
      <w:proofErr w:type="spellEnd"/>
      <w:r>
        <w:t>. Tiempo de vida del índice.</w:t>
      </w:r>
    </w:p>
    <w:p w14:paraId="69300691" w14:textId="407A5262" w:rsidR="003F2A66" w:rsidRDefault="003F2A66" w:rsidP="003F2A66">
      <w:pPr>
        <w:pStyle w:val="Prrafodelista"/>
        <w:numPr>
          <w:ilvl w:val="0"/>
          <w:numId w:val="4"/>
        </w:numPr>
        <w:jc w:val="both"/>
      </w:pPr>
      <w:proofErr w:type="spellStart"/>
      <w:r>
        <w:t>partialFilterExpression</w:t>
      </w:r>
      <w:proofErr w:type="spellEnd"/>
      <w:r>
        <w:t>. Se crea únicamente sobre documentos que cumplan la condición.</w:t>
      </w:r>
    </w:p>
    <w:p w14:paraId="70B23740" w14:textId="77777777" w:rsidR="00BD4458" w:rsidRDefault="00CF0906" w:rsidP="00BD4458">
      <w:pPr>
        <w:jc w:val="both"/>
      </w:pPr>
      <w:r>
        <w:t>Existen</w:t>
      </w:r>
      <w:r w:rsidR="00BD4458">
        <w:t>:</w:t>
      </w:r>
    </w:p>
    <w:p w14:paraId="5387337F" w14:textId="2628B768" w:rsidR="00BD4458" w:rsidRDefault="00BD4458" w:rsidP="00BD4458">
      <w:pPr>
        <w:pStyle w:val="Prrafodelista"/>
        <w:numPr>
          <w:ilvl w:val="0"/>
          <w:numId w:val="4"/>
        </w:numPr>
        <w:jc w:val="both"/>
      </w:pPr>
      <w:r>
        <w:t>Í</w:t>
      </w:r>
      <w:r w:rsidR="00CF0906">
        <w:t>ndices simples: aplicados sobre solo un campo</w:t>
      </w:r>
      <w:r>
        <w:t>.</w:t>
      </w:r>
    </w:p>
    <w:p w14:paraId="104E5D97" w14:textId="36205FD2" w:rsidR="00CF0906" w:rsidRDefault="00BD4458" w:rsidP="00BD4458">
      <w:pPr>
        <w:pStyle w:val="Prrafodelista"/>
        <w:numPr>
          <w:ilvl w:val="0"/>
          <w:numId w:val="4"/>
        </w:numPr>
        <w:jc w:val="both"/>
      </w:pPr>
      <w:r>
        <w:t>Í</w:t>
      </w:r>
      <w:r w:rsidR="00CF0906">
        <w:t>ndices compuestos: sobre varios campos cada uno con su orden y los datos agrupados por cada campo definido.</w:t>
      </w:r>
    </w:p>
    <w:p w14:paraId="5DFDB867" w14:textId="7A7EF0A5" w:rsidR="003F2A66" w:rsidRDefault="00CF0906" w:rsidP="00CF0906">
      <w:pPr>
        <w:jc w:val="both"/>
      </w:pPr>
      <w:r>
        <w:t>Se puede declarar un índice sobre un array y se creará un índice sobre cada elemento del array</w:t>
      </w:r>
      <w:r w:rsidR="009C019F">
        <w:t xml:space="preserve"> (índices </w:t>
      </w:r>
      <w:proofErr w:type="spellStart"/>
      <w:r w:rsidR="009C019F">
        <w:t>multikey</w:t>
      </w:r>
      <w:proofErr w:type="spellEnd"/>
      <w:r w:rsidR="009C019F">
        <w:t>)</w:t>
      </w:r>
      <w:r>
        <w:t>.</w:t>
      </w:r>
    </w:p>
    <w:p w14:paraId="2FF3758D" w14:textId="0A725054" w:rsidR="00BD4458" w:rsidRDefault="00BD4458" w:rsidP="00CF0906">
      <w:pPr>
        <w:jc w:val="both"/>
      </w:pPr>
      <w:r>
        <w:t xml:space="preserve">Se puede generar índices sobre texto (poniendo </w:t>
      </w:r>
      <w:proofErr w:type="spellStart"/>
      <w:r>
        <w:t>text</w:t>
      </w:r>
      <w:proofErr w:type="spellEnd"/>
      <w:r>
        <w:t xml:space="preserve"> en el orden).</w:t>
      </w:r>
    </w:p>
    <w:p w14:paraId="7F64DBC9" w14:textId="0834C08D" w:rsidR="00BD4458" w:rsidRDefault="00BD4458" w:rsidP="00CF0906">
      <w:pPr>
        <w:jc w:val="both"/>
      </w:pPr>
      <w:r>
        <w:t xml:space="preserve">Los índices se actualizan tras cada </w:t>
      </w:r>
      <w:proofErr w:type="spellStart"/>
      <w:r>
        <w:t>insert</w:t>
      </w:r>
      <w:proofErr w:type="spellEnd"/>
      <w:r>
        <w:t>/</w:t>
      </w:r>
      <w:proofErr w:type="spellStart"/>
      <w:r>
        <w:t>update</w:t>
      </w:r>
      <w:proofErr w:type="spellEnd"/>
      <w:r>
        <w:t>/</w:t>
      </w:r>
      <w:proofErr w:type="spellStart"/>
      <w:r>
        <w:t>delete</w:t>
      </w:r>
      <w:proofErr w:type="spellEnd"/>
      <w:r>
        <w:t>.</w:t>
      </w:r>
    </w:p>
    <w:p w14:paraId="1C47DE12" w14:textId="0056B00D" w:rsidR="000E2568" w:rsidRDefault="00000000" w:rsidP="00A06739">
      <w:pPr>
        <w:jc w:val="both"/>
      </w:pPr>
      <w:r>
        <w:pict w14:anchorId="1186ED9F">
          <v:rect id="_x0000_i1032" style="width:0;height:1.5pt" o:hralign="center" o:bullet="t" o:hrstd="t" o:hr="t" fillcolor="#a0a0a0" stroked="f"/>
        </w:pict>
      </w:r>
    </w:p>
    <w:p w14:paraId="29F1626D" w14:textId="6A475403" w:rsidR="00A06739" w:rsidRDefault="000E2568" w:rsidP="00A06739">
      <w:pPr>
        <w:jc w:val="both"/>
      </w:pPr>
      <w:r>
        <w:t>Motores de almacenamiento:</w:t>
      </w:r>
    </w:p>
    <w:p w14:paraId="5AF7B6F4" w14:textId="03A56FEC" w:rsidR="000E2568" w:rsidRDefault="000E2568" w:rsidP="000E2568">
      <w:pPr>
        <w:pStyle w:val="Prrafodelista"/>
        <w:numPr>
          <w:ilvl w:val="0"/>
          <w:numId w:val="4"/>
        </w:numPr>
        <w:jc w:val="both"/>
      </w:pPr>
      <w:r w:rsidRPr="000E2568">
        <w:rPr>
          <w:b/>
          <w:bCs/>
        </w:rPr>
        <w:t>MMAPv1</w:t>
      </w:r>
      <w:r>
        <w:t>. Hasta versión 3.2.</w:t>
      </w:r>
    </w:p>
    <w:p w14:paraId="356684DA" w14:textId="7C23C765" w:rsidR="000E2568" w:rsidRDefault="000E2568" w:rsidP="000E2568">
      <w:pPr>
        <w:pStyle w:val="Prrafodelista"/>
        <w:numPr>
          <w:ilvl w:val="0"/>
          <w:numId w:val="4"/>
        </w:numPr>
        <w:jc w:val="both"/>
      </w:pPr>
      <w:proofErr w:type="spellStart"/>
      <w:r w:rsidRPr="000E2568">
        <w:rPr>
          <w:b/>
          <w:bCs/>
        </w:rPr>
        <w:t>Wired</w:t>
      </w:r>
      <w:proofErr w:type="spellEnd"/>
      <w:r w:rsidRPr="000E2568">
        <w:rPr>
          <w:b/>
          <w:bCs/>
        </w:rPr>
        <w:t xml:space="preserve"> Tiger</w:t>
      </w:r>
      <w:r>
        <w:t>. Hasta versión 3.2.6.</w:t>
      </w:r>
    </w:p>
    <w:p w14:paraId="6D27D176" w14:textId="0CA3287F" w:rsidR="000E2568" w:rsidRDefault="000E2568" w:rsidP="000E2568">
      <w:pPr>
        <w:pStyle w:val="Prrafodelista"/>
        <w:numPr>
          <w:ilvl w:val="0"/>
          <w:numId w:val="4"/>
        </w:numPr>
        <w:jc w:val="both"/>
      </w:pPr>
      <w:r>
        <w:rPr>
          <w:b/>
          <w:bCs/>
        </w:rPr>
        <w:t>In</w:t>
      </w:r>
      <w:r w:rsidRPr="000E2568">
        <w:rPr>
          <w:b/>
          <w:bCs/>
        </w:rPr>
        <w:t>-Memory</w:t>
      </w:r>
      <w:r>
        <w:t>. A partir de 3.2.6.</w:t>
      </w:r>
    </w:p>
    <w:p w14:paraId="2EDDC8FF" w14:textId="581CB2EC" w:rsidR="000E2568" w:rsidRDefault="00000000" w:rsidP="000E2568">
      <w:pPr>
        <w:jc w:val="both"/>
      </w:pPr>
      <w:r>
        <w:pict w14:anchorId="19D694F1">
          <v:rect id="_x0000_i1033" style="width:0;height:1.5pt" o:hralign="center" o:bullet="t" o:hrstd="t" o:hr="t" fillcolor="#a0a0a0" stroked="f"/>
        </w:pict>
      </w:r>
    </w:p>
    <w:p w14:paraId="65126411" w14:textId="4301214D" w:rsidR="000E2568" w:rsidRDefault="000E2568" w:rsidP="000E2568">
      <w:pPr>
        <w:jc w:val="both"/>
      </w:pPr>
      <w:r>
        <w:t>Monitorización de consultas.</w:t>
      </w:r>
    </w:p>
    <w:p w14:paraId="21BAA015" w14:textId="24973B9C" w:rsidR="000E2568" w:rsidRDefault="000E2568" w:rsidP="000E2568">
      <w:pPr>
        <w:pStyle w:val="Prrafodelista"/>
        <w:numPr>
          <w:ilvl w:val="0"/>
          <w:numId w:val="4"/>
        </w:numPr>
        <w:jc w:val="both"/>
      </w:pPr>
      <w:r>
        <w:t xml:space="preserve">Se usa el método </w:t>
      </w:r>
      <w:proofErr w:type="spellStart"/>
      <w:r w:rsidRPr="000E2568">
        <w:rPr>
          <w:rFonts w:ascii="Consolas" w:hAnsi="Consolas"/>
        </w:rPr>
        <w:t>explain</w:t>
      </w:r>
      <w:proofErr w:type="spellEnd"/>
      <w:r w:rsidRPr="000E2568">
        <w:rPr>
          <w:rFonts w:ascii="Consolas" w:hAnsi="Consolas"/>
        </w:rPr>
        <w:t>(&lt;detalle&gt;)</w:t>
      </w:r>
      <w:r>
        <w:t>.</w:t>
      </w:r>
    </w:p>
    <w:p w14:paraId="4B225632" w14:textId="3453D158" w:rsidR="000E2568" w:rsidRDefault="000E2568" w:rsidP="000E2568">
      <w:pPr>
        <w:pStyle w:val="Prrafodelista"/>
        <w:numPr>
          <w:ilvl w:val="1"/>
          <w:numId w:val="4"/>
        </w:numPr>
        <w:jc w:val="both"/>
      </w:pPr>
      <w:r>
        <w:t>Se puede especificar el nivel de detalle:</w:t>
      </w:r>
    </w:p>
    <w:p w14:paraId="33504032" w14:textId="0B3A4FA3" w:rsidR="000E2568" w:rsidRDefault="000E2568" w:rsidP="000E2568">
      <w:pPr>
        <w:pStyle w:val="Prrafodelista"/>
        <w:numPr>
          <w:ilvl w:val="2"/>
          <w:numId w:val="4"/>
        </w:numPr>
        <w:jc w:val="both"/>
      </w:pPr>
      <w:proofErr w:type="spellStart"/>
      <w:r>
        <w:lastRenderedPageBreak/>
        <w:t>queryPlanner</w:t>
      </w:r>
      <w:proofErr w:type="spellEnd"/>
      <w:r>
        <w:t>, por defecto.</w:t>
      </w:r>
      <w:r w:rsidR="005F1C99">
        <w:t xml:space="preserve"> Devuelve un JSON con el plan ejecutado y los tenidos en cuenta pero no ejecutados.</w:t>
      </w:r>
    </w:p>
    <w:p w14:paraId="118130A8" w14:textId="5586698F" w:rsidR="000E2568" w:rsidRDefault="000E2568" w:rsidP="000E2568">
      <w:pPr>
        <w:pStyle w:val="Prrafodelista"/>
        <w:numPr>
          <w:ilvl w:val="2"/>
          <w:numId w:val="4"/>
        </w:numPr>
        <w:jc w:val="both"/>
      </w:pPr>
      <w:proofErr w:type="spellStart"/>
      <w:r>
        <w:t>executionstats</w:t>
      </w:r>
      <w:proofErr w:type="spellEnd"/>
      <w:r w:rsidR="005F1C99">
        <w:t>.</w:t>
      </w:r>
    </w:p>
    <w:p w14:paraId="25371B0C" w14:textId="7AD89BF6" w:rsidR="005F1C99" w:rsidRPr="000B721F" w:rsidRDefault="005F1C99" w:rsidP="000E2568">
      <w:pPr>
        <w:pStyle w:val="Prrafodelista"/>
        <w:numPr>
          <w:ilvl w:val="2"/>
          <w:numId w:val="4"/>
        </w:numPr>
        <w:jc w:val="both"/>
      </w:pPr>
      <w:proofErr w:type="spellStart"/>
      <w:r>
        <w:t>allPlansExecution</w:t>
      </w:r>
      <w:proofErr w:type="spellEnd"/>
      <w:r>
        <w:t>.</w:t>
      </w:r>
    </w:p>
    <w:sectPr w:rsidR="005F1C99" w:rsidRPr="000B721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01430AD0"/>
    <w:multiLevelType w:val="hybridMultilevel"/>
    <w:tmpl w:val="97FE8C28"/>
    <w:lvl w:ilvl="0" w:tplc="E4C4F278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0D0B9A"/>
    <w:multiLevelType w:val="hybridMultilevel"/>
    <w:tmpl w:val="7CAE9EBE"/>
    <w:lvl w:ilvl="0" w:tplc="3314D52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8E73DE"/>
    <w:multiLevelType w:val="hybridMultilevel"/>
    <w:tmpl w:val="57FE1ADA"/>
    <w:lvl w:ilvl="0" w:tplc="F086FD9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6D2EFF"/>
    <w:multiLevelType w:val="hybridMultilevel"/>
    <w:tmpl w:val="E548924A"/>
    <w:lvl w:ilvl="0" w:tplc="6922D52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A926B2"/>
    <w:multiLevelType w:val="hybridMultilevel"/>
    <w:tmpl w:val="7FB61210"/>
    <w:lvl w:ilvl="0" w:tplc="5ED6D01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469558">
    <w:abstractNumId w:val="4"/>
  </w:num>
  <w:num w:numId="2" w16cid:durableId="80415774">
    <w:abstractNumId w:val="1"/>
  </w:num>
  <w:num w:numId="3" w16cid:durableId="1386444206">
    <w:abstractNumId w:val="2"/>
  </w:num>
  <w:num w:numId="4" w16cid:durableId="1064914596">
    <w:abstractNumId w:val="3"/>
  </w:num>
  <w:num w:numId="5" w16cid:durableId="9280045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083"/>
    <w:rsid w:val="00020200"/>
    <w:rsid w:val="00050083"/>
    <w:rsid w:val="00065008"/>
    <w:rsid w:val="000708E5"/>
    <w:rsid w:val="000B721F"/>
    <w:rsid w:val="000E2568"/>
    <w:rsid w:val="0015428D"/>
    <w:rsid w:val="001958AF"/>
    <w:rsid w:val="001C00B2"/>
    <w:rsid w:val="002203BA"/>
    <w:rsid w:val="00240DF3"/>
    <w:rsid w:val="00245FCF"/>
    <w:rsid w:val="002714C2"/>
    <w:rsid w:val="002A65C4"/>
    <w:rsid w:val="00323BCA"/>
    <w:rsid w:val="00330935"/>
    <w:rsid w:val="003B49F4"/>
    <w:rsid w:val="003C1106"/>
    <w:rsid w:val="003F2A66"/>
    <w:rsid w:val="00406D6A"/>
    <w:rsid w:val="004262F6"/>
    <w:rsid w:val="004722F1"/>
    <w:rsid w:val="004A2C58"/>
    <w:rsid w:val="0052722B"/>
    <w:rsid w:val="00563029"/>
    <w:rsid w:val="005D3DCC"/>
    <w:rsid w:val="005F1C99"/>
    <w:rsid w:val="00630CC2"/>
    <w:rsid w:val="006548C2"/>
    <w:rsid w:val="00676E51"/>
    <w:rsid w:val="00683FC3"/>
    <w:rsid w:val="006E7D53"/>
    <w:rsid w:val="00734AE9"/>
    <w:rsid w:val="00831362"/>
    <w:rsid w:val="008878DB"/>
    <w:rsid w:val="008B2A2F"/>
    <w:rsid w:val="008B2F9A"/>
    <w:rsid w:val="00905F91"/>
    <w:rsid w:val="00926B5A"/>
    <w:rsid w:val="00941789"/>
    <w:rsid w:val="00951ADF"/>
    <w:rsid w:val="009C019F"/>
    <w:rsid w:val="009D23C3"/>
    <w:rsid w:val="00A055DE"/>
    <w:rsid w:val="00A06739"/>
    <w:rsid w:val="00A24C33"/>
    <w:rsid w:val="00AB3ECA"/>
    <w:rsid w:val="00B537A1"/>
    <w:rsid w:val="00B66C19"/>
    <w:rsid w:val="00BD4458"/>
    <w:rsid w:val="00C11CAD"/>
    <w:rsid w:val="00C171F5"/>
    <w:rsid w:val="00C20E37"/>
    <w:rsid w:val="00C63ECD"/>
    <w:rsid w:val="00C8326F"/>
    <w:rsid w:val="00C97E2E"/>
    <w:rsid w:val="00CC3E14"/>
    <w:rsid w:val="00CD77AE"/>
    <w:rsid w:val="00CF0906"/>
    <w:rsid w:val="00D34D3D"/>
    <w:rsid w:val="00DE043C"/>
    <w:rsid w:val="00DE1F75"/>
    <w:rsid w:val="00E61235"/>
    <w:rsid w:val="00E63FA2"/>
    <w:rsid w:val="00F27797"/>
    <w:rsid w:val="00F86AEB"/>
    <w:rsid w:val="00F96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98F73E"/>
  <w15:chartTrackingRefBased/>
  <w15:docId w15:val="{D1DBD5D3-F32A-48A1-AE1A-82B269830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50083"/>
    <w:pPr>
      <w:keepNext/>
      <w:keepLines/>
      <w:spacing w:before="360" w:after="80"/>
      <w:jc w:val="both"/>
      <w:outlineLvl w:val="0"/>
    </w:pPr>
    <w:rPr>
      <w:rFonts w:asciiTheme="majorHAnsi" w:eastAsiaTheme="majorEastAsia" w:hAnsiTheme="majorHAnsi" w:cstheme="majorBidi"/>
      <w:b/>
      <w:bCs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500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500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500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500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500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500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500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500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50083"/>
    <w:rPr>
      <w:rFonts w:asciiTheme="majorHAnsi" w:eastAsiaTheme="majorEastAsia" w:hAnsiTheme="majorHAnsi" w:cstheme="majorBidi"/>
      <w:b/>
      <w:bCs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500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500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5008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5008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5008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5008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5008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5008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500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500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500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500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500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5008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5008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5008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500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5008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500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11124</TotalTime>
  <Pages>6</Pages>
  <Words>1198</Words>
  <Characters>6594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Suano Gallardo</dc:creator>
  <cp:keywords/>
  <dc:description/>
  <cp:lastModifiedBy>Manuel Suano Gallardo</cp:lastModifiedBy>
  <cp:revision>14</cp:revision>
  <dcterms:created xsi:type="dcterms:W3CDTF">2026-03-08T12:40:00Z</dcterms:created>
  <dcterms:modified xsi:type="dcterms:W3CDTF">2026-04-07T14:38:00Z</dcterms:modified>
</cp:coreProperties>
</file>