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6BDE" w14:textId="53529BC5" w:rsidR="00F76B6F" w:rsidRDefault="00F76B6F" w:rsidP="00F76B6F">
      <w:pPr>
        <w:spacing w:after="60" w:line="240" w:lineRule="auto"/>
        <w:rPr>
          <w:rFonts w:ascii="Roboto" w:eastAsia="Times New Roman" w:hAnsi="Roboto" w:cs="Times New Roman"/>
          <w:kern w:val="0"/>
          <w:sz w:val="24"/>
          <w:szCs w:val="24"/>
          <w:lang w:eastAsia="es-ES"/>
          <w14:ligatures w14:val="none"/>
        </w:rPr>
      </w:pPr>
      <w:r w:rsidRPr="00F76B6F">
        <w:rPr>
          <w:rFonts w:ascii="Arial" w:eastAsia="Times New Roman" w:hAnsi="Arial" w:cs="Arial"/>
          <w:color w:val="000000"/>
          <w:kern w:val="0"/>
          <w:sz w:val="52"/>
          <w:szCs w:val="52"/>
          <w:lang w:eastAsia="es-ES"/>
          <w14:ligatures w14:val="none"/>
        </w:rPr>
        <w:t>Brainstorm</w:t>
      </w:r>
      <w:r w:rsidRPr="00F76B6F">
        <w:rPr>
          <w:rFonts w:ascii="Times New Roman" w:eastAsia="Times New Roman" w:hAnsi="Times New Roman" w:cs="Times New Roman"/>
          <w:kern w:val="0"/>
          <w:sz w:val="24"/>
          <w:szCs w:val="24"/>
          <w:lang w:eastAsia="es-ES"/>
          <w14:ligatures w14:val="none"/>
        </w:rPr>
        <w:br/>
      </w:r>
      <w:r w:rsidRPr="00F76B6F">
        <w:rPr>
          <w:rFonts w:ascii="Times New Roman" w:eastAsia="Times New Roman" w:hAnsi="Times New Roman" w:cs="Times New Roman"/>
          <w:kern w:val="0"/>
          <w:sz w:val="24"/>
          <w:szCs w:val="24"/>
          <w:lang w:eastAsia="es-ES"/>
          <w14:ligatures w14:val="none"/>
        </w:rPr>
        <w:br/>
      </w:r>
      <w:r w:rsidR="007641C9">
        <w:rPr>
          <w:rFonts w:ascii="Roboto" w:eastAsia="Times New Roman" w:hAnsi="Roboto" w:cs="Times New Roman"/>
          <w:kern w:val="0"/>
          <w:sz w:val="24"/>
          <w:szCs w:val="24"/>
          <w:lang w:eastAsia="es-ES"/>
          <w14:ligatures w14:val="none"/>
        </w:rPr>
        <w:t xml:space="preserve">Se va a montar un entorno </w:t>
      </w:r>
      <w:r w:rsidR="004D544C" w:rsidRPr="004D544C">
        <w:rPr>
          <w:rFonts w:ascii="Roboto" w:eastAsia="Times New Roman" w:hAnsi="Roboto" w:cs="Times New Roman"/>
          <w:kern w:val="0"/>
          <w:sz w:val="24"/>
          <w:szCs w:val="24"/>
          <w:u w:val="single"/>
          <w:lang w:eastAsia="es-ES"/>
          <w14:ligatures w14:val="none"/>
        </w:rPr>
        <w:t>utilizando</w:t>
      </w:r>
      <w:r w:rsidR="007641C9" w:rsidRPr="004D544C">
        <w:rPr>
          <w:rFonts w:ascii="Roboto" w:eastAsia="Times New Roman" w:hAnsi="Roboto" w:cs="Times New Roman"/>
          <w:kern w:val="0"/>
          <w:sz w:val="24"/>
          <w:szCs w:val="24"/>
          <w:u w:val="single"/>
          <w:lang w:eastAsia="es-ES"/>
          <w14:ligatures w14:val="none"/>
        </w:rPr>
        <w:t xml:space="preserve"> </w:t>
      </w:r>
      <w:r w:rsidR="007641C9" w:rsidRPr="004D544C">
        <w:rPr>
          <w:rFonts w:ascii="Roboto" w:eastAsia="Times New Roman" w:hAnsi="Roboto" w:cs="Times New Roman"/>
          <w:b/>
          <w:bCs/>
          <w:kern w:val="0"/>
          <w:sz w:val="24"/>
          <w:szCs w:val="24"/>
          <w:u w:val="single"/>
          <w:lang w:eastAsia="es-ES"/>
          <w14:ligatures w14:val="none"/>
        </w:rPr>
        <w:t>Google Cloud</w:t>
      </w:r>
      <w:r w:rsidR="007641C9">
        <w:rPr>
          <w:rFonts w:ascii="Roboto" w:eastAsia="Times New Roman" w:hAnsi="Roboto" w:cs="Times New Roman"/>
          <w:kern w:val="0"/>
          <w:sz w:val="24"/>
          <w:szCs w:val="24"/>
          <w:lang w:eastAsia="es-ES"/>
          <w14:ligatures w14:val="none"/>
        </w:rPr>
        <w:t xml:space="preserve">, para </w:t>
      </w:r>
      <w:r w:rsidR="004D544C">
        <w:rPr>
          <w:rFonts w:ascii="Roboto" w:eastAsia="Times New Roman" w:hAnsi="Roboto" w:cs="Times New Roman"/>
          <w:kern w:val="0"/>
          <w:sz w:val="24"/>
          <w:szCs w:val="24"/>
          <w:lang w:eastAsia="es-ES"/>
          <w14:ligatures w14:val="none"/>
        </w:rPr>
        <w:t xml:space="preserve">poder realizar </w:t>
      </w:r>
      <w:r w:rsidR="007641C9">
        <w:rPr>
          <w:rFonts w:ascii="Roboto" w:eastAsia="Times New Roman" w:hAnsi="Roboto" w:cs="Times New Roman"/>
          <w:kern w:val="0"/>
          <w:sz w:val="24"/>
          <w:szCs w:val="24"/>
          <w:lang w:eastAsia="es-ES"/>
          <w14:ligatures w14:val="none"/>
        </w:rPr>
        <w:t xml:space="preserve">el </w:t>
      </w:r>
      <w:r w:rsidR="007641C9" w:rsidRPr="004D544C">
        <w:rPr>
          <w:rFonts w:ascii="Roboto" w:eastAsia="Times New Roman" w:hAnsi="Roboto" w:cs="Times New Roman"/>
          <w:kern w:val="0"/>
          <w:sz w:val="24"/>
          <w:szCs w:val="24"/>
          <w:u w:val="single"/>
          <w:lang w:eastAsia="es-ES"/>
          <w14:ligatures w14:val="none"/>
        </w:rPr>
        <w:t>e</w:t>
      </w:r>
      <w:r w:rsidRPr="004D544C">
        <w:rPr>
          <w:rFonts w:ascii="Roboto" w:eastAsia="Times New Roman" w:hAnsi="Roboto" w:cs="Times New Roman"/>
          <w:kern w:val="0"/>
          <w:sz w:val="24"/>
          <w:szCs w:val="24"/>
          <w:u w:val="single"/>
          <w:lang w:eastAsia="es-ES"/>
          <w14:ligatures w14:val="none"/>
        </w:rPr>
        <w:t>studio de precios de mercado</w:t>
      </w:r>
      <w:r w:rsidRPr="00F76B6F">
        <w:rPr>
          <w:rFonts w:ascii="Roboto" w:eastAsia="Times New Roman" w:hAnsi="Roboto" w:cs="Times New Roman"/>
          <w:kern w:val="0"/>
          <w:sz w:val="24"/>
          <w:szCs w:val="24"/>
          <w:lang w:eastAsia="es-ES"/>
          <w14:ligatures w14:val="none"/>
        </w:rPr>
        <w:t xml:space="preserve"> de </w:t>
      </w:r>
      <w:r>
        <w:rPr>
          <w:rFonts w:ascii="Roboto" w:eastAsia="Times New Roman" w:hAnsi="Roboto" w:cs="Times New Roman"/>
          <w:kern w:val="0"/>
          <w:sz w:val="24"/>
          <w:szCs w:val="24"/>
          <w:lang w:eastAsia="es-ES"/>
          <w14:ligatures w14:val="none"/>
        </w:rPr>
        <w:t xml:space="preserve">la </w:t>
      </w:r>
      <w:r w:rsidRPr="00F76B6F">
        <w:rPr>
          <w:rFonts w:ascii="Roboto" w:eastAsia="Times New Roman" w:hAnsi="Roboto" w:cs="Times New Roman"/>
          <w:kern w:val="0"/>
          <w:sz w:val="24"/>
          <w:szCs w:val="24"/>
          <w:lang w:eastAsia="es-ES"/>
          <w14:ligatures w14:val="none"/>
        </w:rPr>
        <w:t>energía</w:t>
      </w:r>
      <w:r>
        <w:rPr>
          <w:rFonts w:ascii="Roboto" w:eastAsia="Times New Roman" w:hAnsi="Roboto" w:cs="Times New Roman"/>
          <w:kern w:val="0"/>
          <w:sz w:val="24"/>
          <w:szCs w:val="24"/>
          <w:lang w:eastAsia="es-ES"/>
          <w14:ligatures w14:val="none"/>
        </w:rPr>
        <w:t xml:space="preserve"> en el mundo, conociendo precios Históricos, precios Forecast y precios Forward</w:t>
      </w:r>
      <w:r w:rsidR="004D544C">
        <w:rPr>
          <w:rFonts w:ascii="Roboto" w:eastAsia="Times New Roman" w:hAnsi="Roboto" w:cs="Times New Roman"/>
          <w:kern w:val="0"/>
          <w:sz w:val="24"/>
          <w:szCs w:val="24"/>
          <w:lang w:eastAsia="es-ES"/>
          <w14:ligatures w14:val="none"/>
        </w:rPr>
        <w:t xml:space="preserve"> </w:t>
      </w:r>
      <w:r w:rsidR="004D544C" w:rsidRPr="004D544C">
        <w:rPr>
          <w:rFonts w:ascii="Roboto" w:eastAsia="Times New Roman" w:hAnsi="Roboto" w:cs="Times New Roman"/>
          <w:kern w:val="0"/>
          <w:sz w:val="24"/>
          <w:szCs w:val="24"/>
          <w:u w:val="single"/>
          <w:lang w:eastAsia="es-ES"/>
          <w14:ligatures w14:val="none"/>
        </w:rPr>
        <w:t xml:space="preserve">de forma </w:t>
      </w:r>
      <w:r w:rsidR="004D544C" w:rsidRPr="004D544C">
        <w:rPr>
          <w:rFonts w:ascii="Roboto" w:eastAsia="Times New Roman" w:hAnsi="Roboto" w:cs="Times New Roman"/>
          <w:b/>
          <w:bCs/>
          <w:kern w:val="0"/>
          <w:sz w:val="24"/>
          <w:szCs w:val="24"/>
          <w:u w:val="single"/>
          <w:lang w:eastAsia="es-ES"/>
          <w14:ligatures w14:val="none"/>
        </w:rPr>
        <w:t>automatizada</w:t>
      </w:r>
      <w:r w:rsidR="004D544C" w:rsidRPr="004D544C">
        <w:rPr>
          <w:rFonts w:ascii="Roboto" w:eastAsia="Times New Roman" w:hAnsi="Roboto" w:cs="Times New Roman"/>
          <w:kern w:val="0"/>
          <w:sz w:val="24"/>
          <w:szCs w:val="24"/>
          <w:u w:val="single"/>
          <w:lang w:eastAsia="es-ES"/>
          <w14:ligatures w14:val="none"/>
        </w:rPr>
        <w:t xml:space="preserve">, para </w:t>
      </w:r>
      <w:r w:rsidR="004D544C" w:rsidRPr="004D544C">
        <w:rPr>
          <w:rFonts w:ascii="Roboto" w:eastAsia="Times New Roman" w:hAnsi="Roboto" w:cs="Times New Roman"/>
          <w:b/>
          <w:bCs/>
          <w:kern w:val="0"/>
          <w:sz w:val="24"/>
          <w:szCs w:val="24"/>
          <w:u w:val="single"/>
          <w:lang w:eastAsia="es-ES"/>
          <w14:ligatures w14:val="none"/>
        </w:rPr>
        <w:t>mejorar</w:t>
      </w:r>
      <w:r w:rsidR="004D544C" w:rsidRPr="004D544C">
        <w:rPr>
          <w:rFonts w:ascii="Roboto" w:eastAsia="Times New Roman" w:hAnsi="Roboto" w:cs="Times New Roman"/>
          <w:kern w:val="0"/>
          <w:sz w:val="24"/>
          <w:szCs w:val="24"/>
          <w:u w:val="single"/>
          <w:lang w:eastAsia="es-ES"/>
          <w14:ligatures w14:val="none"/>
        </w:rPr>
        <w:t xml:space="preserve"> el sistema actual</w:t>
      </w:r>
      <w:r w:rsidR="004D544C">
        <w:rPr>
          <w:rFonts w:ascii="Roboto" w:eastAsia="Times New Roman" w:hAnsi="Roboto" w:cs="Times New Roman"/>
          <w:kern w:val="0"/>
          <w:sz w:val="24"/>
          <w:szCs w:val="24"/>
          <w:lang w:eastAsia="es-ES"/>
          <w14:ligatures w14:val="none"/>
        </w:rPr>
        <w:t xml:space="preserve"> de la empresa, que descarga, organiza y prepara millones de datos </w:t>
      </w:r>
      <w:r w:rsidR="004D544C" w:rsidRPr="004D544C">
        <w:rPr>
          <w:rFonts w:ascii="Roboto" w:eastAsia="Times New Roman" w:hAnsi="Roboto" w:cs="Times New Roman"/>
          <w:kern w:val="0"/>
          <w:sz w:val="24"/>
          <w:szCs w:val="24"/>
          <w:u w:val="single"/>
          <w:lang w:eastAsia="es-ES"/>
          <w14:ligatures w14:val="none"/>
        </w:rPr>
        <w:t>de forma manual</w:t>
      </w:r>
      <w:r w:rsidR="004D544C">
        <w:rPr>
          <w:rFonts w:ascii="Roboto" w:eastAsia="Times New Roman" w:hAnsi="Roboto" w:cs="Times New Roman"/>
          <w:kern w:val="0"/>
          <w:sz w:val="24"/>
          <w:szCs w:val="24"/>
          <w:lang w:eastAsia="es-ES"/>
          <w14:ligatures w14:val="none"/>
        </w:rPr>
        <w:t xml:space="preserve">, siendo un trabajo </w:t>
      </w:r>
      <w:r w:rsidR="004D544C" w:rsidRPr="004D544C">
        <w:rPr>
          <w:rFonts w:ascii="Roboto" w:eastAsia="Times New Roman" w:hAnsi="Roboto" w:cs="Times New Roman"/>
          <w:kern w:val="0"/>
          <w:sz w:val="24"/>
          <w:szCs w:val="24"/>
          <w:u w:val="single"/>
          <w:lang w:eastAsia="es-ES"/>
          <w14:ligatures w14:val="none"/>
        </w:rPr>
        <w:t>muy tedioso</w:t>
      </w:r>
      <w:r w:rsidR="004D544C">
        <w:rPr>
          <w:rFonts w:ascii="Roboto" w:eastAsia="Times New Roman" w:hAnsi="Roboto" w:cs="Times New Roman"/>
          <w:kern w:val="0"/>
          <w:sz w:val="24"/>
          <w:szCs w:val="24"/>
          <w:lang w:eastAsia="es-ES"/>
          <w14:ligatures w14:val="none"/>
        </w:rPr>
        <w:t>.</w:t>
      </w:r>
    </w:p>
    <w:p w14:paraId="381BF86F" w14:textId="77777777" w:rsidR="00F76B6F" w:rsidRPr="00F76B6F" w:rsidRDefault="00F76B6F" w:rsidP="00F76B6F">
      <w:pPr>
        <w:spacing w:after="60" w:line="240" w:lineRule="auto"/>
        <w:rPr>
          <w:rFonts w:ascii="Times New Roman" w:eastAsia="Times New Roman" w:hAnsi="Times New Roman" w:cs="Times New Roman"/>
          <w:kern w:val="0"/>
          <w:sz w:val="24"/>
          <w:szCs w:val="24"/>
          <w:lang w:eastAsia="es-ES"/>
          <w14:ligatures w14:val="none"/>
        </w:rPr>
      </w:pPr>
    </w:p>
    <w:p w14:paraId="31E62174" w14:textId="77777777" w:rsidR="00F76B6F" w:rsidRPr="00F76B6F" w:rsidRDefault="00F76B6F" w:rsidP="00F76B6F">
      <w:pPr>
        <w:spacing w:after="60" w:line="240" w:lineRule="auto"/>
        <w:rPr>
          <w:rFonts w:ascii="Times New Roman" w:eastAsia="Times New Roman" w:hAnsi="Times New Roman" w:cs="Times New Roman"/>
          <w:kern w:val="0"/>
          <w:sz w:val="24"/>
          <w:szCs w:val="24"/>
          <w:lang w:eastAsia="es-ES"/>
          <w14:ligatures w14:val="none"/>
        </w:rPr>
      </w:pPr>
      <w:r w:rsidRPr="00F76B6F">
        <w:rPr>
          <w:rFonts w:ascii="Arial" w:eastAsia="Times New Roman" w:hAnsi="Arial" w:cs="Arial"/>
          <w:color w:val="000000"/>
          <w:kern w:val="0"/>
          <w:sz w:val="52"/>
          <w:szCs w:val="52"/>
          <w:lang w:eastAsia="es-ES"/>
          <w14:ligatures w14:val="none"/>
        </w:rPr>
        <w:t>Diseño del DAaaS</w:t>
      </w:r>
    </w:p>
    <w:p w14:paraId="649E3814" w14:textId="77777777" w:rsidR="00F76B6F" w:rsidRPr="00F76B6F" w:rsidRDefault="00F76B6F" w:rsidP="00F76B6F">
      <w:pPr>
        <w:shd w:val="clear" w:color="auto" w:fill="FFFFFF"/>
        <w:spacing w:after="0" w:line="240" w:lineRule="auto"/>
        <w:outlineLvl w:val="2"/>
        <w:rPr>
          <w:rFonts w:ascii="Times New Roman" w:eastAsia="Times New Roman" w:hAnsi="Times New Roman" w:cs="Times New Roman"/>
          <w:b/>
          <w:bCs/>
          <w:kern w:val="0"/>
          <w:sz w:val="27"/>
          <w:szCs w:val="27"/>
          <w:lang w:eastAsia="es-ES"/>
          <w14:ligatures w14:val="none"/>
        </w:rPr>
      </w:pPr>
      <w:r w:rsidRPr="00F76B6F">
        <w:rPr>
          <w:rFonts w:ascii="Roboto" w:eastAsia="Times New Roman" w:hAnsi="Roboto" w:cs="Times New Roman"/>
          <w:color w:val="212121"/>
          <w:kern w:val="0"/>
          <w:sz w:val="30"/>
          <w:szCs w:val="30"/>
          <w:lang w:eastAsia="es-ES"/>
          <w14:ligatures w14:val="none"/>
        </w:rPr>
        <w:t>Definición la estrategia del DAaaS</w:t>
      </w:r>
    </w:p>
    <w:p w14:paraId="6518A242" w14:textId="77777777" w:rsidR="00F76B6F" w:rsidRDefault="00F76B6F" w:rsidP="00F76B6F">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0E1B0CBA" w14:textId="1D830C58" w:rsidR="00F76B6F" w:rsidRDefault="00F76B6F" w:rsidP="00F76B6F">
      <w:pPr>
        <w:shd w:val="clear" w:color="auto" w:fill="FFFFFF"/>
        <w:spacing w:after="0" w:line="240" w:lineRule="auto"/>
        <w:rPr>
          <w:rFonts w:ascii="Roboto" w:eastAsia="Times New Roman" w:hAnsi="Roboto" w:cs="Times New Roman"/>
          <w:kern w:val="0"/>
          <w:sz w:val="24"/>
          <w:szCs w:val="24"/>
          <w:lang w:eastAsia="es-ES"/>
          <w14:ligatures w14:val="none"/>
        </w:rPr>
      </w:pPr>
      <w:r w:rsidRPr="00F76B6F">
        <w:rPr>
          <w:rFonts w:ascii="Roboto" w:eastAsia="Times New Roman" w:hAnsi="Roboto" w:cs="Times New Roman"/>
          <w:kern w:val="0"/>
          <w:sz w:val="24"/>
          <w:szCs w:val="24"/>
          <w:lang w:eastAsia="es-ES"/>
          <w14:ligatures w14:val="none"/>
        </w:rPr>
        <w:t xml:space="preserve">Para este </w:t>
      </w:r>
      <w:r>
        <w:rPr>
          <w:rFonts w:ascii="Roboto" w:eastAsia="Times New Roman" w:hAnsi="Roboto" w:cs="Times New Roman"/>
          <w:kern w:val="0"/>
          <w:sz w:val="24"/>
          <w:szCs w:val="24"/>
          <w:lang w:eastAsia="es-ES"/>
          <w14:ligatures w14:val="none"/>
        </w:rPr>
        <w:t>proyecto, vamos a realizar la siguiente estrategia:</w:t>
      </w:r>
    </w:p>
    <w:p w14:paraId="0508FE44" w14:textId="77777777" w:rsidR="00567AF7" w:rsidRDefault="00567AF7" w:rsidP="00567AF7">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37E68F34" w14:textId="0681CD2E" w:rsidR="00C548D4" w:rsidRDefault="00F76B6F" w:rsidP="00F76B6F">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Crear un software</w:t>
      </w:r>
      <w:r w:rsidR="00021530">
        <w:rPr>
          <w:rFonts w:ascii="Roboto" w:eastAsia="Times New Roman" w:hAnsi="Roboto" w:cs="Times New Roman"/>
          <w:kern w:val="0"/>
          <w:sz w:val="24"/>
          <w:szCs w:val="24"/>
          <w:lang w:eastAsia="es-ES"/>
          <w14:ligatures w14:val="none"/>
        </w:rPr>
        <w:t xml:space="preserve">, mediante </w:t>
      </w:r>
      <w:r w:rsidR="00021530" w:rsidRPr="00021530">
        <w:rPr>
          <w:rFonts w:ascii="Roboto" w:eastAsia="Times New Roman" w:hAnsi="Roboto" w:cs="Times New Roman"/>
          <w:b/>
          <w:bCs/>
          <w:kern w:val="0"/>
          <w:sz w:val="24"/>
          <w:szCs w:val="24"/>
          <w:lang w:eastAsia="es-ES"/>
          <w14:ligatures w14:val="none"/>
        </w:rPr>
        <w:t>Google Cloud Fun</w:t>
      </w:r>
      <w:r w:rsidR="00021530">
        <w:rPr>
          <w:rFonts w:ascii="Roboto" w:eastAsia="Times New Roman" w:hAnsi="Roboto" w:cs="Times New Roman"/>
          <w:b/>
          <w:bCs/>
          <w:kern w:val="0"/>
          <w:sz w:val="24"/>
          <w:szCs w:val="24"/>
          <w:lang w:eastAsia="es-ES"/>
          <w14:ligatures w14:val="none"/>
        </w:rPr>
        <w:t>c</w:t>
      </w:r>
      <w:r w:rsidR="00021530" w:rsidRPr="00021530">
        <w:rPr>
          <w:rFonts w:ascii="Roboto" w:eastAsia="Times New Roman" w:hAnsi="Roboto" w:cs="Times New Roman"/>
          <w:b/>
          <w:bCs/>
          <w:kern w:val="0"/>
          <w:sz w:val="24"/>
          <w:szCs w:val="24"/>
          <w:lang w:eastAsia="es-ES"/>
          <w14:ligatures w14:val="none"/>
        </w:rPr>
        <w:t>tions</w:t>
      </w:r>
      <w:r w:rsidR="00021530">
        <w:rPr>
          <w:rFonts w:ascii="Roboto" w:eastAsia="Times New Roman" w:hAnsi="Roboto" w:cs="Times New Roman"/>
          <w:kern w:val="0"/>
          <w:sz w:val="24"/>
          <w:szCs w:val="24"/>
          <w:lang w:eastAsia="es-ES"/>
          <w14:ligatures w14:val="none"/>
        </w:rPr>
        <w:t>,</w:t>
      </w:r>
      <w:r>
        <w:rPr>
          <w:rFonts w:ascii="Roboto" w:eastAsia="Times New Roman" w:hAnsi="Roboto" w:cs="Times New Roman"/>
          <w:kern w:val="0"/>
          <w:sz w:val="24"/>
          <w:szCs w:val="24"/>
          <w:lang w:eastAsia="es-ES"/>
          <w14:ligatures w14:val="none"/>
        </w:rPr>
        <w:t xml:space="preserve"> que conectará </w:t>
      </w:r>
      <w:r w:rsidR="00567AF7">
        <w:rPr>
          <w:rFonts w:ascii="Roboto" w:eastAsia="Times New Roman" w:hAnsi="Roboto" w:cs="Times New Roman"/>
          <w:kern w:val="0"/>
          <w:sz w:val="24"/>
          <w:szCs w:val="24"/>
          <w:lang w:eastAsia="es-ES"/>
          <w14:ligatures w14:val="none"/>
        </w:rPr>
        <w:t>a la</w:t>
      </w:r>
      <w:r>
        <w:rPr>
          <w:rFonts w:ascii="Roboto" w:eastAsia="Times New Roman" w:hAnsi="Roboto" w:cs="Times New Roman"/>
          <w:kern w:val="0"/>
          <w:sz w:val="24"/>
          <w:szCs w:val="24"/>
          <w:lang w:eastAsia="es-ES"/>
          <w14:ligatures w14:val="none"/>
        </w:rPr>
        <w:t xml:space="preserve"> API de datos</w:t>
      </w:r>
      <w:r w:rsidR="00567AF7">
        <w:rPr>
          <w:rFonts w:ascii="Roboto" w:eastAsia="Times New Roman" w:hAnsi="Roboto" w:cs="Times New Roman"/>
          <w:kern w:val="0"/>
          <w:sz w:val="24"/>
          <w:szCs w:val="24"/>
          <w:lang w:eastAsia="es-ES"/>
          <w14:ligatures w14:val="none"/>
        </w:rPr>
        <w:t xml:space="preserve"> de mercados energéticos del mundo</w:t>
      </w:r>
      <w:r w:rsidR="005C4B63">
        <w:rPr>
          <w:rFonts w:ascii="Roboto" w:eastAsia="Times New Roman" w:hAnsi="Roboto" w:cs="Times New Roman"/>
          <w:kern w:val="0"/>
          <w:sz w:val="24"/>
          <w:szCs w:val="24"/>
          <w:lang w:eastAsia="es-ES"/>
          <w14:ligatures w14:val="none"/>
        </w:rPr>
        <w:t xml:space="preserve"> (</w:t>
      </w:r>
      <w:r w:rsidR="005C4B63" w:rsidRPr="00021530">
        <w:rPr>
          <w:rFonts w:ascii="Roboto" w:eastAsia="Times New Roman" w:hAnsi="Roboto" w:cs="Times New Roman"/>
          <w:kern w:val="0"/>
          <w:sz w:val="24"/>
          <w:szCs w:val="24"/>
          <w:u w:val="single"/>
          <w:lang w:eastAsia="es-ES"/>
          <w14:ligatures w14:val="none"/>
        </w:rPr>
        <w:t>marco Data</w:t>
      </w:r>
      <w:r w:rsidR="009E6AA9">
        <w:rPr>
          <w:rFonts w:ascii="Roboto" w:eastAsia="Times New Roman" w:hAnsi="Roboto" w:cs="Times New Roman"/>
          <w:kern w:val="0"/>
          <w:sz w:val="24"/>
          <w:szCs w:val="24"/>
          <w:u w:val="single"/>
          <w:lang w:eastAsia="es-ES"/>
          <w14:ligatures w14:val="none"/>
        </w:rPr>
        <w:t xml:space="preserve"> Source</w:t>
      </w:r>
      <w:r w:rsidR="005C4B63">
        <w:rPr>
          <w:rFonts w:ascii="Roboto" w:eastAsia="Times New Roman" w:hAnsi="Roboto" w:cs="Times New Roman"/>
          <w:kern w:val="0"/>
          <w:sz w:val="24"/>
          <w:szCs w:val="24"/>
          <w:lang w:eastAsia="es-ES"/>
          <w14:ligatures w14:val="none"/>
        </w:rPr>
        <w:t>),</w:t>
      </w:r>
      <w:r w:rsidR="00567AF7">
        <w:rPr>
          <w:rFonts w:ascii="Roboto" w:eastAsia="Times New Roman" w:hAnsi="Roboto" w:cs="Times New Roman"/>
          <w:kern w:val="0"/>
          <w:sz w:val="24"/>
          <w:szCs w:val="24"/>
          <w:lang w:eastAsia="es-ES"/>
          <w14:ligatures w14:val="none"/>
        </w:rPr>
        <w:t xml:space="preserve"> y </w:t>
      </w:r>
      <w:r w:rsidR="005C4B63">
        <w:rPr>
          <w:rFonts w:ascii="Roboto" w:eastAsia="Times New Roman" w:hAnsi="Roboto" w:cs="Times New Roman"/>
          <w:kern w:val="0"/>
          <w:sz w:val="24"/>
          <w:szCs w:val="24"/>
          <w:lang w:eastAsia="es-ES"/>
          <w14:ligatures w14:val="none"/>
        </w:rPr>
        <w:t xml:space="preserve">los </w:t>
      </w:r>
      <w:r w:rsidR="002B790B">
        <w:rPr>
          <w:rFonts w:ascii="Roboto" w:eastAsia="Times New Roman" w:hAnsi="Roboto" w:cs="Times New Roman"/>
          <w:kern w:val="0"/>
          <w:sz w:val="24"/>
          <w:szCs w:val="24"/>
          <w:lang w:eastAsia="es-ES"/>
          <w14:ligatures w14:val="none"/>
        </w:rPr>
        <w:t>d</w:t>
      </w:r>
      <w:r w:rsidR="00567AF7">
        <w:rPr>
          <w:rFonts w:ascii="Roboto" w:eastAsia="Times New Roman" w:hAnsi="Roboto" w:cs="Times New Roman"/>
          <w:kern w:val="0"/>
          <w:sz w:val="24"/>
          <w:szCs w:val="24"/>
          <w:lang w:eastAsia="es-ES"/>
          <w14:ligatures w14:val="none"/>
        </w:rPr>
        <w:t xml:space="preserve">escargará </w:t>
      </w:r>
      <w:r w:rsidR="002B790B">
        <w:rPr>
          <w:rFonts w:ascii="Roboto" w:eastAsia="Times New Roman" w:hAnsi="Roboto" w:cs="Times New Roman"/>
          <w:kern w:val="0"/>
          <w:sz w:val="24"/>
          <w:szCs w:val="24"/>
          <w:lang w:eastAsia="es-ES"/>
          <w14:ligatures w14:val="none"/>
        </w:rPr>
        <w:t xml:space="preserve">en </w:t>
      </w:r>
      <w:r w:rsidR="00C548D4">
        <w:rPr>
          <w:rFonts w:ascii="Roboto" w:eastAsia="Times New Roman" w:hAnsi="Roboto" w:cs="Times New Roman"/>
          <w:kern w:val="0"/>
          <w:sz w:val="24"/>
          <w:szCs w:val="24"/>
          <w:lang w:eastAsia="es-ES"/>
          <w14:ligatures w14:val="none"/>
        </w:rPr>
        <w:t>“</w:t>
      </w:r>
      <w:r w:rsidR="002B790B">
        <w:rPr>
          <w:rFonts w:ascii="Roboto" w:eastAsia="Times New Roman" w:hAnsi="Roboto" w:cs="Times New Roman"/>
          <w:kern w:val="0"/>
          <w:sz w:val="24"/>
          <w:szCs w:val="24"/>
          <w:lang w:eastAsia="es-ES"/>
          <w14:ligatures w14:val="none"/>
        </w:rPr>
        <w:t>raw</w:t>
      </w:r>
      <w:r w:rsidR="00C548D4">
        <w:rPr>
          <w:rFonts w:ascii="Roboto" w:eastAsia="Times New Roman" w:hAnsi="Roboto" w:cs="Times New Roman"/>
          <w:kern w:val="0"/>
          <w:sz w:val="24"/>
          <w:szCs w:val="24"/>
          <w:lang w:eastAsia="es-ES"/>
          <w14:ligatures w14:val="none"/>
        </w:rPr>
        <w:t>”</w:t>
      </w:r>
      <w:r w:rsidR="002B790B">
        <w:rPr>
          <w:rFonts w:ascii="Roboto" w:eastAsia="Times New Roman" w:hAnsi="Roboto" w:cs="Times New Roman"/>
          <w:kern w:val="0"/>
          <w:sz w:val="24"/>
          <w:szCs w:val="24"/>
          <w:lang w:eastAsia="es-ES"/>
          <w14:ligatures w14:val="none"/>
        </w:rPr>
        <w:t>, sin tratar</w:t>
      </w:r>
      <w:r w:rsidR="005C4B63">
        <w:rPr>
          <w:rFonts w:ascii="Roboto" w:eastAsia="Times New Roman" w:hAnsi="Roboto" w:cs="Times New Roman"/>
          <w:kern w:val="0"/>
          <w:sz w:val="24"/>
          <w:szCs w:val="24"/>
          <w:lang w:eastAsia="es-ES"/>
          <w14:ligatures w14:val="none"/>
        </w:rPr>
        <w:t>,</w:t>
      </w:r>
      <w:r w:rsidR="002B790B">
        <w:rPr>
          <w:rFonts w:ascii="Roboto" w:eastAsia="Times New Roman" w:hAnsi="Roboto" w:cs="Times New Roman"/>
          <w:kern w:val="0"/>
          <w:sz w:val="24"/>
          <w:szCs w:val="24"/>
          <w:lang w:eastAsia="es-ES"/>
          <w14:ligatures w14:val="none"/>
        </w:rPr>
        <w:t xml:space="preserve"> todos los ficheros </w:t>
      </w:r>
      <w:r w:rsidR="005C4B63">
        <w:rPr>
          <w:rFonts w:ascii="Roboto" w:eastAsia="Times New Roman" w:hAnsi="Roboto" w:cs="Times New Roman"/>
          <w:kern w:val="0"/>
          <w:sz w:val="24"/>
          <w:szCs w:val="24"/>
          <w:lang w:eastAsia="es-ES"/>
          <w14:ligatures w14:val="none"/>
        </w:rPr>
        <w:t xml:space="preserve">siempre vendrán </w:t>
      </w:r>
      <w:r w:rsidR="002B790B">
        <w:rPr>
          <w:rFonts w:ascii="Roboto" w:eastAsia="Times New Roman" w:hAnsi="Roboto" w:cs="Times New Roman"/>
          <w:kern w:val="0"/>
          <w:sz w:val="24"/>
          <w:szCs w:val="24"/>
          <w:lang w:eastAsia="es-ES"/>
          <w14:ligatures w14:val="none"/>
        </w:rPr>
        <w:t xml:space="preserve">en formato CSV </w:t>
      </w:r>
      <w:r w:rsidR="005C4B63">
        <w:rPr>
          <w:rFonts w:ascii="Roboto" w:eastAsia="Times New Roman" w:hAnsi="Roboto" w:cs="Times New Roman"/>
          <w:kern w:val="0"/>
          <w:sz w:val="24"/>
          <w:szCs w:val="24"/>
          <w:lang w:eastAsia="es-ES"/>
          <w14:ligatures w14:val="none"/>
        </w:rPr>
        <w:t xml:space="preserve">y se almacenarán </w:t>
      </w:r>
      <w:r w:rsidR="00567AF7">
        <w:rPr>
          <w:rFonts w:ascii="Roboto" w:eastAsia="Times New Roman" w:hAnsi="Roboto" w:cs="Times New Roman"/>
          <w:kern w:val="0"/>
          <w:sz w:val="24"/>
          <w:szCs w:val="24"/>
          <w:lang w:eastAsia="es-ES"/>
          <w14:ligatures w14:val="none"/>
        </w:rPr>
        <w:t>en un</w:t>
      </w:r>
      <w:r w:rsidR="00C548D4">
        <w:rPr>
          <w:rFonts w:ascii="Roboto" w:eastAsia="Times New Roman" w:hAnsi="Roboto" w:cs="Times New Roman"/>
          <w:kern w:val="0"/>
          <w:sz w:val="24"/>
          <w:szCs w:val="24"/>
          <w:lang w:eastAsia="es-ES"/>
          <w14:ligatures w14:val="none"/>
        </w:rPr>
        <w:t>a instancia</w:t>
      </w:r>
      <w:r w:rsidR="00567AF7">
        <w:rPr>
          <w:rFonts w:ascii="Roboto" w:eastAsia="Times New Roman" w:hAnsi="Roboto" w:cs="Times New Roman"/>
          <w:kern w:val="0"/>
          <w:sz w:val="24"/>
          <w:szCs w:val="24"/>
          <w:lang w:eastAsia="es-ES"/>
          <w14:ligatures w14:val="none"/>
        </w:rPr>
        <w:t xml:space="preserve"> </w:t>
      </w:r>
      <w:r w:rsidR="002B790B" w:rsidRPr="00021530">
        <w:rPr>
          <w:rFonts w:ascii="Roboto" w:eastAsia="Times New Roman" w:hAnsi="Roboto" w:cs="Times New Roman"/>
          <w:b/>
          <w:bCs/>
          <w:kern w:val="0"/>
          <w:sz w:val="24"/>
          <w:szCs w:val="24"/>
          <w:lang w:eastAsia="es-ES"/>
          <w14:ligatures w14:val="none"/>
        </w:rPr>
        <w:t>Google Cloud Storage</w:t>
      </w:r>
      <w:r w:rsidR="00C548D4">
        <w:rPr>
          <w:rFonts w:ascii="Roboto" w:eastAsia="Times New Roman" w:hAnsi="Roboto" w:cs="Times New Roman"/>
          <w:kern w:val="0"/>
          <w:sz w:val="24"/>
          <w:szCs w:val="24"/>
          <w:lang w:eastAsia="es-ES"/>
          <w14:ligatures w14:val="none"/>
        </w:rPr>
        <w:t xml:space="preserve">, </w:t>
      </w:r>
      <w:r w:rsidR="00021530">
        <w:rPr>
          <w:rFonts w:ascii="Roboto" w:eastAsia="Times New Roman" w:hAnsi="Roboto" w:cs="Times New Roman"/>
          <w:kern w:val="0"/>
          <w:sz w:val="24"/>
          <w:szCs w:val="24"/>
          <w:lang w:eastAsia="es-ES"/>
          <w14:ligatures w14:val="none"/>
        </w:rPr>
        <w:t xml:space="preserve">y dicho </w:t>
      </w:r>
      <w:r w:rsidR="00021530" w:rsidRPr="00021530">
        <w:rPr>
          <w:rFonts w:ascii="Roboto" w:eastAsia="Times New Roman" w:hAnsi="Roboto" w:cs="Times New Roman"/>
          <w:b/>
          <w:bCs/>
          <w:kern w:val="0"/>
          <w:sz w:val="24"/>
          <w:szCs w:val="24"/>
          <w:lang w:eastAsia="es-ES"/>
          <w14:ligatures w14:val="none"/>
        </w:rPr>
        <w:t>Google Cloud Storage</w:t>
      </w:r>
      <w:r w:rsidR="00021530">
        <w:rPr>
          <w:rFonts w:ascii="Roboto" w:eastAsia="Times New Roman" w:hAnsi="Roboto" w:cs="Times New Roman"/>
          <w:kern w:val="0"/>
          <w:sz w:val="24"/>
          <w:szCs w:val="24"/>
          <w:lang w:eastAsia="es-ES"/>
          <w14:ligatures w14:val="none"/>
        </w:rPr>
        <w:t xml:space="preserve"> </w:t>
      </w:r>
      <w:r w:rsidR="00C548D4">
        <w:rPr>
          <w:rFonts w:ascii="Roboto" w:eastAsia="Times New Roman" w:hAnsi="Roboto" w:cs="Times New Roman"/>
          <w:kern w:val="0"/>
          <w:sz w:val="24"/>
          <w:szCs w:val="24"/>
          <w:lang w:eastAsia="es-ES"/>
          <w14:ligatures w14:val="none"/>
        </w:rPr>
        <w:t xml:space="preserve">estará dentro de un </w:t>
      </w:r>
      <w:r w:rsidR="00C548D4" w:rsidRPr="00021530">
        <w:rPr>
          <w:rFonts w:ascii="Roboto" w:eastAsia="Times New Roman" w:hAnsi="Roboto" w:cs="Times New Roman"/>
          <w:kern w:val="0"/>
          <w:sz w:val="24"/>
          <w:szCs w:val="24"/>
          <w:u w:val="single"/>
          <w:lang w:eastAsia="es-ES"/>
          <w14:ligatures w14:val="none"/>
        </w:rPr>
        <w:t>marco SIT (Stor</w:t>
      </w:r>
      <w:r w:rsidR="005C4B63" w:rsidRPr="00021530">
        <w:rPr>
          <w:rFonts w:ascii="Roboto" w:eastAsia="Times New Roman" w:hAnsi="Roboto" w:cs="Times New Roman"/>
          <w:kern w:val="0"/>
          <w:sz w:val="24"/>
          <w:szCs w:val="24"/>
          <w:u w:val="single"/>
          <w:lang w:eastAsia="es-ES"/>
          <w14:ligatures w14:val="none"/>
        </w:rPr>
        <w:t>age</w:t>
      </w:r>
      <w:r w:rsidR="00C548D4" w:rsidRPr="00021530">
        <w:rPr>
          <w:rFonts w:ascii="Roboto" w:eastAsia="Times New Roman" w:hAnsi="Roboto" w:cs="Times New Roman"/>
          <w:kern w:val="0"/>
          <w:sz w:val="24"/>
          <w:szCs w:val="24"/>
          <w:u w:val="single"/>
          <w:lang w:eastAsia="es-ES"/>
          <w14:ligatures w14:val="none"/>
        </w:rPr>
        <w:t>, Ingest, Transform)</w:t>
      </w:r>
      <w:r w:rsidR="002B790B">
        <w:rPr>
          <w:rFonts w:ascii="Roboto" w:eastAsia="Times New Roman" w:hAnsi="Roboto" w:cs="Times New Roman"/>
          <w:kern w:val="0"/>
          <w:sz w:val="24"/>
          <w:szCs w:val="24"/>
          <w:lang w:eastAsia="es-ES"/>
          <w14:ligatures w14:val="none"/>
        </w:rPr>
        <w:t xml:space="preserve">. </w:t>
      </w:r>
    </w:p>
    <w:p w14:paraId="673F57B3" w14:textId="77777777" w:rsidR="005C4B63" w:rsidRDefault="005C4B63" w:rsidP="005C4B63">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32E936F5" w14:textId="3290088F" w:rsidR="00567AF7" w:rsidRDefault="002B790B" w:rsidP="00C548D4">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 xml:space="preserve">Para ello se </w:t>
      </w:r>
      <w:r w:rsidR="00C548D4">
        <w:rPr>
          <w:rFonts w:ascii="Roboto" w:eastAsia="Times New Roman" w:hAnsi="Roboto" w:cs="Times New Roman"/>
          <w:kern w:val="0"/>
          <w:sz w:val="24"/>
          <w:szCs w:val="24"/>
          <w:lang w:eastAsia="es-ES"/>
          <w14:ligatures w14:val="none"/>
        </w:rPr>
        <w:t xml:space="preserve">hará uso de </w:t>
      </w:r>
      <w:r>
        <w:rPr>
          <w:rFonts w:ascii="Roboto" w:eastAsia="Times New Roman" w:hAnsi="Roboto" w:cs="Times New Roman"/>
          <w:kern w:val="0"/>
          <w:sz w:val="24"/>
          <w:szCs w:val="24"/>
          <w:lang w:eastAsia="es-ES"/>
          <w14:ligatures w14:val="none"/>
        </w:rPr>
        <w:t xml:space="preserve">las API´s </w:t>
      </w:r>
      <w:r w:rsidR="00F76B6F">
        <w:rPr>
          <w:rFonts w:ascii="Roboto" w:eastAsia="Times New Roman" w:hAnsi="Roboto" w:cs="Times New Roman"/>
          <w:kern w:val="0"/>
          <w:sz w:val="24"/>
          <w:szCs w:val="24"/>
          <w:lang w:eastAsia="es-ES"/>
          <w14:ligatures w14:val="none"/>
        </w:rPr>
        <w:t>de Consultores especializados en el negocio, como pueden ser</w:t>
      </w:r>
      <w:r w:rsidR="00567AF7">
        <w:rPr>
          <w:rFonts w:ascii="Roboto" w:eastAsia="Times New Roman" w:hAnsi="Roboto" w:cs="Times New Roman"/>
          <w:kern w:val="0"/>
          <w:sz w:val="24"/>
          <w:szCs w:val="24"/>
          <w:lang w:eastAsia="es-ES"/>
          <w14:ligatures w14:val="none"/>
        </w:rPr>
        <w:t xml:space="preserve"> entre otros:</w:t>
      </w:r>
    </w:p>
    <w:p w14:paraId="12E2E93F" w14:textId="77777777" w:rsidR="00567AF7" w:rsidRDefault="00567AF7" w:rsidP="00567AF7">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58CD129A" w14:textId="77777777" w:rsidR="00567AF7" w:rsidRDefault="00F76B6F" w:rsidP="00567AF7">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Aurora EOS (</w:t>
      </w:r>
      <w:hyperlink r:id="rId5" w:history="1">
        <w:r w:rsidR="00567AF7" w:rsidRPr="004A22BA">
          <w:rPr>
            <w:rStyle w:val="Hipervnculo"/>
            <w:rFonts w:ascii="Roboto" w:eastAsia="Times New Roman" w:hAnsi="Roboto" w:cs="Times New Roman"/>
            <w:kern w:val="0"/>
            <w:sz w:val="24"/>
            <w:szCs w:val="24"/>
            <w:lang w:eastAsia="es-ES"/>
            <w14:ligatures w14:val="none"/>
          </w:rPr>
          <w:t>https://api.auroraer.com</w:t>
        </w:r>
      </w:hyperlink>
      <w:r>
        <w:rPr>
          <w:rFonts w:ascii="Roboto" w:eastAsia="Times New Roman" w:hAnsi="Roboto" w:cs="Times New Roman"/>
          <w:kern w:val="0"/>
          <w:sz w:val="24"/>
          <w:szCs w:val="24"/>
          <w:lang w:eastAsia="es-ES"/>
          <w14:ligatures w14:val="none"/>
        </w:rPr>
        <w:t>)</w:t>
      </w:r>
    </w:p>
    <w:p w14:paraId="2AC12C8B" w14:textId="5A3C5D1D" w:rsidR="00F76B6F" w:rsidRDefault="00F76B6F" w:rsidP="00567AF7">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Standard &amp; Poor’s (</w:t>
      </w:r>
      <w:hyperlink r:id="rId6" w:history="1">
        <w:r w:rsidRPr="003F59B8">
          <w:rPr>
            <w:rStyle w:val="Hipervnculo"/>
            <w:rFonts w:ascii="Roboto" w:eastAsia="Times New Roman" w:hAnsi="Roboto" w:cs="Times New Roman"/>
            <w:kern w:val="0"/>
            <w:sz w:val="24"/>
            <w:szCs w:val="24"/>
            <w:lang w:eastAsia="es-ES"/>
            <w14:ligatures w14:val="none"/>
          </w:rPr>
          <w:t>https://api.connect.ihsmarkit.com</w:t>
        </w:r>
      </w:hyperlink>
      <w:r>
        <w:rPr>
          <w:rFonts w:ascii="Roboto" w:eastAsia="Times New Roman" w:hAnsi="Roboto" w:cs="Times New Roman"/>
          <w:kern w:val="0"/>
          <w:sz w:val="24"/>
          <w:szCs w:val="24"/>
          <w:lang w:eastAsia="es-ES"/>
          <w14:ligatures w14:val="none"/>
        </w:rPr>
        <w:t>)</w:t>
      </w:r>
    </w:p>
    <w:p w14:paraId="4D972A51" w14:textId="77777777" w:rsidR="00567AF7" w:rsidRDefault="00567AF7" w:rsidP="00567AF7">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6D77DD46" w14:textId="7F1E7A2B" w:rsidR="00567AF7" w:rsidRDefault="00567AF7" w:rsidP="00567AF7">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 xml:space="preserve">Una vez </w:t>
      </w:r>
      <w:r w:rsidR="005C4B63">
        <w:rPr>
          <w:rFonts w:ascii="Roboto" w:eastAsia="Times New Roman" w:hAnsi="Roboto" w:cs="Times New Roman"/>
          <w:kern w:val="0"/>
          <w:sz w:val="24"/>
          <w:szCs w:val="24"/>
          <w:lang w:eastAsia="es-ES"/>
          <w14:ligatures w14:val="none"/>
        </w:rPr>
        <w:t>se ejecute</w:t>
      </w:r>
      <w:r>
        <w:rPr>
          <w:rFonts w:ascii="Roboto" w:eastAsia="Times New Roman" w:hAnsi="Roboto" w:cs="Times New Roman"/>
          <w:kern w:val="0"/>
          <w:sz w:val="24"/>
          <w:szCs w:val="24"/>
          <w:lang w:eastAsia="es-ES"/>
          <w14:ligatures w14:val="none"/>
        </w:rPr>
        <w:t xml:space="preserve"> dicho software</w:t>
      </w:r>
      <w:r w:rsidR="005C4B63">
        <w:rPr>
          <w:rFonts w:ascii="Roboto" w:eastAsia="Times New Roman" w:hAnsi="Roboto" w:cs="Times New Roman"/>
          <w:kern w:val="0"/>
          <w:sz w:val="24"/>
          <w:szCs w:val="24"/>
          <w:lang w:eastAsia="es-ES"/>
          <w14:ligatures w14:val="none"/>
        </w:rPr>
        <w:t xml:space="preserve"> y ya los datos estén en el </w:t>
      </w:r>
      <w:r w:rsidR="00021530" w:rsidRPr="00021530">
        <w:rPr>
          <w:rFonts w:ascii="Roboto" w:eastAsia="Times New Roman" w:hAnsi="Roboto" w:cs="Times New Roman"/>
          <w:b/>
          <w:bCs/>
          <w:kern w:val="0"/>
          <w:sz w:val="24"/>
          <w:szCs w:val="24"/>
          <w:lang w:eastAsia="es-ES"/>
          <w14:ligatures w14:val="none"/>
        </w:rPr>
        <w:t xml:space="preserve">Google Cloud </w:t>
      </w:r>
      <w:r w:rsidR="005C4B63" w:rsidRPr="00021530">
        <w:rPr>
          <w:rFonts w:ascii="Roboto" w:eastAsia="Times New Roman" w:hAnsi="Roboto" w:cs="Times New Roman"/>
          <w:b/>
          <w:bCs/>
          <w:kern w:val="0"/>
          <w:sz w:val="24"/>
          <w:szCs w:val="24"/>
          <w:lang w:eastAsia="es-ES"/>
          <w14:ligatures w14:val="none"/>
        </w:rPr>
        <w:t>Storage</w:t>
      </w:r>
      <w:r w:rsidR="002B790B">
        <w:rPr>
          <w:rFonts w:ascii="Roboto" w:eastAsia="Times New Roman" w:hAnsi="Roboto" w:cs="Times New Roman"/>
          <w:kern w:val="0"/>
          <w:sz w:val="24"/>
          <w:szCs w:val="24"/>
          <w:lang w:eastAsia="es-ES"/>
          <w14:ligatures w14:val="none"/>
        </w:rPr>
        <w:t>,</w:t>
      </w:r>
      <w:r w:rsidR="005C4B63">
        <w:rPr>
          <w:rFonts w:ascii="Roboto" w:eastAsia="Times New Roman" w:hAnsi="Roboto" w:cs="Times New Roman"/>
          <w:kern w:val="0"/>
          <w:sz w:val="24"/>
          <w:szCs w:val="24"/>
          <w:lang w:eastAsia="es-ES"/>
          <w14:ligatures w14:val="none"/>
        </w:rPr>
        <w:t xml:space="preserve"> </w:t>
      </w:r>
      <w:r w:rsidR="002B790B">
        <w:rPr>
          <w:rFonts w:ascii="Roboto" w:eastAsia="Times New Roman" w:hAnsi="Roboto" w:cs="Times New Roman"/>
          <w:kern w:val="0"/>
          <w:sz w:val="24"/>
          <w:szCs w:val="24"/>
          <w:lang w:eastAsia="es-ES"/>
          <w14:ligatures w14:val="none"/>
        </w:rPr>
        <w:t xml:space="preserve">mediante herramientas </w:t>
      </w:r>
      <w:r w:rsidR="005C4B63">
        <w:rPr>
          <w:rFonts w:ascii="Roboto" w:eastAsia="Times New Roman" w:hAnsi="Roboto" w:cs="Times New Roman"/>
          <w:kern w:val="0"/>
          <w:sz w:val="24"/>
          <w:szCs w:val="24"/>
          <w:lang w:eastAsia="es-ES"/>
          <w14:ligatures w14:val="none"/>
        </w:rPr>
        <w:t>como</w:t>
      </w:r>
      <w:r w:rsidR="002B790B">
        <w:rPr>
          <w:rFonts w:ascii="Roboto" w:eastAsia="Times New Roman" w:hAnsi="Roboto" w:cs="Times New Roman"/>
          <w:kern w:val="0"/>
          <w:sz w:val="24"/>
          <w:szCs w:val="24"/>
          <w:lang w:eastAsia="es-ES"/>
          <w14:ligatures w14:val="none"/>
        </w:rPr>
        <w:t xml:space="preserve"> </w:t>
      </w:r>
      <w:r w:rsidR="002B790B" w:rsidRPr="00021530">
        <w:rPr>
          <w:rFonts w:ascii="Roboto" w:eastAsia="Times New Roman" w:hAnsi="Roboto" w:cs="Times New Roman"/>
          <w:b/>
          <w:bCs/>
          <w:kern w:val="0"/>
          <w:sz w:val="24"/>
          <w:szCs w:val="24"/>
          <w:lang w:eastAsia="es-ES"/>
          <w14:ligatures w14:val="none"/>
        </w:rPr>
        <w:t>Google Data Fusion</w:t>
      </w:r>
      <w:r w:rsidR="002B790B">
        <w:rPr>
          <w:rFonts w:ascii="Roboto" w:eastAsia="Times New Roman" w:hAnsi="Roboto" w:cs="Times New Roman"/>
          <w:kern w:val="0"/>
          <w:sz w:val="24"/>
          <w:szCs w:val="24"/>
          <w:lang w:eastAsia="es-ES"/>
          <w14:ligatures w14:val="none"/>
        </w:rPr>
        <w:t xml:space="preserve"> </w:t>
      </w:r>
      <w:r w:rsidR="005C4B63">
        <w:rPr>
          <w:rFonts w:ascii="Roboto" w:eastAsia="Times New Roman" w:hAnsi="Roboto" w:cs="Times New Roman"/>
          <w:kern w:val="0"/>
          <w:sz w:val="24"/>
          <w:szCs w:val="24"/>
          <w:lang w:eastAsia="es-ES"/>
          <w14:ligatures w14:val="none"/>
        </w:rPr>
        <w:t xml:space="preserve">y </w:t>
      </w:r>
      <w:r w:rsidR="00C548D4">
        <w:rPr>
          <w:rFonts w:ascii="Roboto" w:eastAsia="Times New Roman" w:hAnsi="Roboto" w:cs="Times New Roman"/>
          <w:kern w:val="0"/>
          <w:sz w:val="24"/>
          <w:szCs w:val="24"/>
          <w:lang w:eastAsia="es-ES"/>
          <w14:ligatures w14:val="none"/>
        </w:rPr>
        <w:t xml:space="preserve">ayudándose </w:t>
      </w:r>
      <w:r w:rsidR="005C4B63">
        <w:rPr>
          <w:rFonts w:ascii="Roboto" w:eastAsia="Times New Roman" w:hAnsi="Roboto" w:cs="Times New Roman"/>
          <w:kern w:val="0"/>
          <w:sz w:val="24"/>
          <w:szCs w:val="24"/>
          <w:lang w:eastAsia="es-ES"/>
          <w14:ligatures w14:val="none"/>
        </w:rPr>
        <w:t>de</w:t>
      </w:r>
      <w:r w:rsidR="00C548D4">
        <w:rPr>
          <w:rFonts w:ascii="Roboto" w:eastAsia="Times New Roman" w:hAnsi="Roboto" w:cs="Times New Roman"/>
          <w:kern w:val="0"/>
          <w:sz w:val="24"/>
          <w:szCs w:val="24"/>
          <w:lang w:eastAsia="es-ES"/>
          <w14:ligatures w14:val="none"/>
        </w:rPr>
        <w:t xml:space="preserve"> </w:t>
      </w:r>
      <w:r w:rsidR="00C548D4" w:rsidRPr="00021530">
        <w:rPr>
          <w:rFonts w:ascii="Roboto" w:eastAsia="Times New Roman" w:hAnsi="Roboto" w:cs="Times New Roman"/>
          <w:b/>
          <w:bCs/>
          <w:kern w:val="0"/>
          <w:sz w:val="24"/>
          <w:szCs w:val="24"/>
          <w:lang w:eastAsia="es-ES"/>
          <w14:ligatures w14:val="none"/>
        </w:rPr>
        <w:t>Google Data Catalog</w:t>
      </w:r>
      <w:r w:rsidR="00C548D4">
        <w:rPr>
          <w:rFonts w:ascii="Roboto" w:eastAsia="Times New Roman" w:hAnsi="Roboto" w:cs="Times New Roman"/>
          <w:kern w:val="0"/>
          <w:sz w:val="24"/>
          <w:szCs w:val="24"/>
          <w:lang w:eastAsia="es-ES"/>
          <w14:ligatures w14:val="none"/>
        </w:rPr>
        <w:t xml:space="preserve"> (como servicio de administración de metadatos) </w:t>
      </w:r>
      <w:r w:rsidR="005C4B63">
        <w:rPr>
          <w:rFonts w:ascii="Roboto" w:eastAsia="Times New Roman" w:hAnsi="Roboto" w:cs="Times New Roman"/>
          <w:kern w:val="0"/>
          <w:sz w:val="24"/>
          <w:szCs w:val="24"/>
          <w:lang w:eastAsia="es-ES"/>
          <w14:ligatures w14:val="none"/>
        </w:rPr>
        <w:t>se podrán</w:t>
      </w:r>
      <w:r w:rsidR="00C548D4">
        <w:rPr>
          <w:rFonts w:ascii="Roboto" w:eastAsia="Times New Roman" w:hAnsi="Roboto" w:cs="Times New Roman"/>
          <w:kern w:val="0"/>
          <w:sz w:val="24"/>
          <w:szCs w:val="24"/>
          <w:lang w:eastAsia="es-ES"/>
          <w14:ligatures w14:val="none"/>
        </w:rPr>
        <w:t xml:space="preserve"> realizar todas las funciones del proceso ETL para tratar los datos “raw”.</w:t>
      </w:r>
    </w:p>
    <w:p w14:paraId="1CA23875" w14:textId="77777777" w:rsidR="005C4B63" w:rsidRDefault="005C4B63" w:rsidP="005C4B63">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0717258C" w14:textId="77E33FAE" w:rsidR="005C4B63" w:rsidRPr="005C4B63" w:rsidRDefault="00C548D4" w:rsidP="005C4B63">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 xml:space="preserve">Cuando ya se han tratado los datos, se volverán a llevar a una nueva instancia de </w:t>
      </w:r>
      <w:r w:rsidRPr="00021530">
        <w:rPr>
          <w:rFonts w:ascii="Roboto" w:eastAsia="Times New Roman" w:hAnsi="Roboto" w:cs="Times New Roman"/>
          <w:b/>
          <w:bCs/>
          <w:kern w:val="0"/>
          <w:sz w:val="24"/>
          <w:szCs w:val="24"/>
          <w:lang w:eastAsia="es-ES"/>
          <w14:ligatures w14:val="none"/>
        </w:rPr>
        <w:t>Google Cloud Storage</w:t>
      </w:r>
    </w:p>
    <w:p w14:paraId="78E51302" w14:textId="77777777" w:rsidR="005C4B63" w:rsidRDefault="005C4B63" w:rsidP="005C4B63">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30E12A41" w14:textId="668B205F" w:rsidR="00C548D4" w:rsidRDefault="00C548D4" w:rsidP="00567AF7">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 xml:space="preserve">Por otro lado, y aun dentro del mismo </w:t>
      </w:r>
      <w:r w:rsidRPr="00021530">
        <w:rPr>
          <w:rFonts w:ascii="Roboto" w:eastAsia="Times New Roman" w:hAnsi="Roboto" w:cs="Times New Roman"/>
          <w:kern w:val="0"/>
          <w:sz w:val="24"/>
          <w:szCs w:val="24"/>
          <w:u w:val="single"/>
          <w:lang w:eastAsia="es-ES"/>
          <w14:ligatures w14:val="none"/>
        </w:rPr>
        <w:t>marco SIT</w:t>
      </w:r>
      <w:r>
        <w:rPr>
          <w:rFonts w:ascii="Roboto" w:eastAsia="Times New Roman" w:hAnsi="Roboto" w:cs="Times New Roman"/>
          <w:kern w:val="0"/>
          <w:sz w:val="24"/>
          <w:szCs w:val="24"/>
          <w:lang w:eastAsia="es-ES"/>
          <w14:ligatures w14:val="none"/>
        </w:rPr>
        <w:t>, se procederá a la carga de dichos datos tratados a un</w:t>
      </w:r>
      <w:r w:rsidR="00021530">
        <w:rPr>
          <w:rFonts w:ascii="Roboto" w:eastAsia="Times New Roman" w:hAnsi="Roboto" w:cs="Times New Roman"/>
          <w:kern w:val="0"/>
          <w:sz w:val="24"/>
          <w:szCs w:val="24"/>
          <w:lang w:eastAsia="es-ES"/>
          <w14:ligatures w14:val="none"/>
        </w:rPr>
        <w:t xml:space="preserve"> </w:t>
      </w:r>
      <w:r w:rsidR="005C4B63" w:rsidRPr="00021530">
        <w:rPr>
          <w:rFonts w:ascii="Roboto" w:eastAsia="Times New Roman" w:hAnsi="Roboto" w:cs="Times New Roman"/>
          <w:b/>
          <w:bCs/>
          <w:kern w:val="0"/>
          <w:sz w:val="24"/>
          <w:szCs w:val="24"/>
          <w:lang w:eastAsia="es-ES"/>
          <w14:ligatures w14:val="none"/>
        </w:rPr>
        <w:t>Snowflake</w:t>
      </w:r>
      <w:r w:rsidR="00021530" w:rsidRPr="00021530">
        <w:rPr>
          <w:rFonts w:ascii="Roboto" w:eastAsia="Times New Roman" w:hAnsi="Roboto" w:cs="Times New Roman"/>
          <w:b/>
          <w:bCs/>
          <w:kern w:val="0"/>
          <w:sz w:val="24"/>
          <w:szCs w:val="24"/>
          <w:lang w:eastAsia="es-ES"/>
          <w14:ligatures w14:val="none"/>
        </w:rPr>
        <w:t xml:space="preserve"> Data Cloud</w:t>
      </w:r>
    </w:p>
    <w:p w14:paraId="7D655B26" w14:textId="77777777" w:rsidR="005C4B63" w:rsidRPr="005C4B63" w:rsidRDefault="005C4B63" w:rsidP="005C4B63">
      <w:pPr>
        <w:pStyle w:val="Prrafodelista"/>
        <w:rPr>
          <w:rFonts w:ascii="Roboto" w:eastAsia="Times New Roman" w:hAnsi="Roboto" w:cs="Times New Roman"/>
          <w:kern w:val="0"/>
          <w:sz w:val="24"/>
          <w:szCs w:val="24"/>
          <w:lang w:eastAsia="es-ES"/>
          <w14:ligatures w14:val="none"/>
        </w:rPr>
      </w:pPr>
    </w:p>
    <w:p w14:paraId="3B0657DC" w14:textId="68A2A9DD" w:rsidR="005C4B63" w:rsidRDefault="005C4B63" w:rsidP="00567AF7">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Finalmente</w:t>
      </w:r>
      <w:r w:rsidR="00021530">
        <w:rPr>
          <w:rFonts w:ascii="Roboto" w:eastAsia="Times New Roman" w:hAnsi="Roboto" w:cs="Times New Roman"/>
          <w:kern w:val="0"/>
          <w:sz w:val="24"/>
          <w:szCs w:val="24"/>
          <w:lang w:eastAsia="es-ES"/>
          <w14:ligatures w14:val="none"/>
        </w:rPr>
        <w:t>,</w:t>
      </w:r>
      <w:r>
        <w:rPr>
          <w:rFonts w:ascii="Roboto" w:eastAsia="Times New Roman" w:hAnsi="Roboto" w:cs="Times New Roman"/>
          <w:kern w:val="0"/>
          <w:sz w:val="24"/>
          <w:szCs w:val="24"/>
          <w:lang w:eastAsia="es-ES"/>
          <w14:ligatures w14:val="none"/>
        </w:rPr>
        <w:t xml:space="preserve"> y ya en un nuevo </w:t>
      </w:r>
      <w:r w:rsidRPr="00021530">
        <w:rPr>
          <w:rFonts w:ascii="Roboto" w:eastAsia="Times New Roman" w:hAnsi="Roboto" w:cs="Times New Roman"/>
          <w:kern w:val="0"/>
          <w:sz w:val="24"/>
          <w:szCs w:val="24"/>
          <w:u w:val="single"/>
          <w:lang w:eastAsia="es-ES"/>
          <w14:ligatures w14:val="none"/>
        </w:rPr>
        <w:t>marco Visualize</w:t>
      </w:r>
      <w:r>
        <w:rPr>
          <w:rFonts w:ascii="Roboto" w:eastAsia="Times New Roman" w:hAnsi="Roboto" w:cs="Times New Roman"/>
          <w:kern w:val="0"/>
          <w:sz w:val="24"/>
          <w:szCs w:val="24"/>
          <w:lang w:eastAsia="es-ES"/>
          <w14:ligatures w14:val="none"/>
        </w:rPr>
        <w:t xml:space="preserve">, </w:t>
      </w:r>
      <w:r w:rsidR="00021530">
        <w:rPr>
          <w:rFonts w:ascii="Roboto" w:eastAsia="Times New Roman" w:hAnsi="Roboto" w:cs="Times New Roman"/>
          <w:kern w:val="0"/>
          <w:sz w:val="24"/>
          <w:szCs w:val="24"/>
          <w:lang w:eastAsia="es-ES"/>
          <w14:ligatures w14:val="none"/>
        </w:rPr>
        <w:t xml:space="preserve">mediante la herramienta </w:t>
      </w:r>
      <w:r w:rsidR="00021530" w:rsidRPr="00021530">
        <w:rPr>
          <w:rFonts w:ascii="Roboto" w:eastAsia="Times New Roman" w:hAnsi="Roboto" w:cs="Times New Roman"/>
          <w:b/>
          <w:bCs/>
          <w:kern w:val="0"/>
          <w:sz w:val="24"/>
          <w:szCs w:val="24"/>
          <w:lang w:eastAsia="es-ES"/>
          <w14:ligatures w14:val="none"/>
        </w:rPr>
        <w:t>Tableau</w:t>
      </w:r>
      <w:r w:rsidR="00021530">
        <w:rPr>
          <w:rFonts w:ascii="Roboto" w:eastAsia="Times New Roman" w:hAnsi="Roboto" w:cs="Times New Roman"/>
          <w:kern w:val="0"/>
          <w:sz w:val="24"/>
          <w:szCs w:val="24"/>
          <w:lang w:eastAsia="es-ES"/>
          <w14:ligatures w14:val="none"/>
        </w:rPr>
        <w:t xml:space="preserve">, </w:t>
      </w:r>
      <w:r>
        <w:rPr>
          <w:rFonts w:ascii="Roboto" w:eastAsia="Times New Roman" w:hAnsi="Roboto" w:cs="Times New Roman"/>
          <w:kern w:val="0"/>
          <w:sz w:val="24"/>
          <w:szCs w:val="24"/>
          <w:lang w:eastAsia="es-ES"/>
          <w14:ligatures w14:val="none"/>
        </w:rPr>
        <w:t xml:space="preserve">se construirán dashboards </w:t>
      </w:r>
      <w:r w:rsidR="00021530">
        <w:rPr>
          <w:rFonts w:ascii="Roboto" w:eastAsia="Times New Roman" w:hAnsi="Roboto" w:cs="Times New Roman"/>
          <w:kern w:val="0"/>
          <w:sz w:val="24"/>
          <w:szCs w:val="24"/>
          <w:lang w:eastAsia="es-ES"/>
          <w14:ligatures w14:val="none"/>
        </w:rPr>
        <w:t>“</w:t>
      </w:r>
      <w:r>
        <w:rPr>
          <w:rFonts w:ascii="Roboto" w:eastAsia="Times New Roman" w:hAnsi="Roboto" w:cs="Times New Roman"/>
          <w:kern w:val="0"/>
          <w:sz w:val="24"/>
          <w:szCs w:val="24"/>
          <w:lang w:eastAsia="es-ES"/>
          <w14:ligatures w14:val="none"/>
        </w:rPr>
        <w:t>Ad-Hoc</w:t>
      </w:r>
      <w:r w:rsidR="00021530">
        <w:rPr>
          <w:rFonts w:ascii="Roboto" w:eastAsia="Times New Roman" w:hAnsi="Roboto" w:cs="Times New Roman"/>
          <w:kern w:val="0"/>
          <w:sz w:val="24"/>
          <w:szCs w:val="24"/>
          <w:lang w:eastAsia="es-ES"/>
          <w14:ligatures w14:val="none"/>
        </w:rPr>
        <w:t>”</w:t>
      </w:r>
      <w:r>
        <w:rPr>
          <w:rFonts w:ascii="Roboto" w:eastAsia="Times New Roman" w:hAnsi="Roboto" w:cs="Times New Roman"/>
          <w:kern w:val="0"/>
          <w:sz w:val="24"/>
          <w:szCs w:val="24"/>
          <w:lang w:eastAsia="es-ES"/>
          <w14:ligatures w14:val="none"/>
        </w:rPr>
        <w:t xml:space="preserve"> para que los puedan utilizar y visualizar los analistas de mercado energético.</w:t>
      </w:r>
    </w:p>
    <w:p w14:paraId="1A7FE9A5" w14:textId="77777777" w:rsidR="00021530" w:rsidRPr="00021530" w:rsidRDefault="00021530" w:rsidP="00021530">
      <w:pPr>
        <w:pStyle w:val="Prrafodelista"/>
        <w:rPr>
          <w:rFonts w:ascii="Roboto" w:eastAsia="Times New Roman" w:hAnsi="Roboto" w:cs="Times New Roman"/>
          <w:kern w:val="0"/>
          <w:sz w:val="24"/>
          <w:szCs w:val="24"/>
          <w:lang w:eastAsia="es-ES"/>
          <w14:ligatures w14:val="none"/>
        </w:rPr>
      </w:pPr>
    </w:p>
    <w:p w14:paraId="0608CBD2" w14:textId="77777777" w:rsidR="00021530" w:rsidRDefault="00021530" w:rsidP="00021530">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4ED434E7" w14:textId="77777777" w:rsidR="003E7F00" w:rsidRDefault="003E7F00" w:rsidP="00021530">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63B0E086" w14:textId="77777777" w:rsidR="003E7F00" w:rsidRDefault="003E7F00" w:rsidP="00021530">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57A7B396" w14:textId="77777777" w:rsidR="003E7F00" w:rsidRDefault="003E7F00" w:rsidP="00021530">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5FF8A995" w14:textId="77777777" w:rsidR="00021530" w:rsidRPr="007641C9" w:rsidRDefault="00021530" w:rsidP="007641C9">
      <w:pPr>
        <w:shd w:val="clear" w:color="auto" w:fill="FFFFFF"/>
        <w:spacing w:after="0" w:line="240" w:lineRule="auto"/>
        <w:rPr>
          <w:rFonts w:ascii="Roboto" w:eastAsia="Times New Roman" w:hAnsi="Roboto" w:cs="Times New Roman"/>
          <w:kern w:val="0"/>
          <w:sz w:val="24"/>
          <w:szCs w:val="24"/>
          <w:lang w:eastAsia="es-ES"/>
          <w14:ligatures w14:val="none"/>
        </w:rPr>
      </w:pPr>
    </w:p>
    <w:p w14:paraId="7D15AE11" w14:textId="77777777" w:rsidR="00F76B6F" w:rsidRPr="00F76B6F" w:rsidRDefault="00F76B6F" w:rsidP="00F76B6F">
      <w:pPr>
        <w:shd w:val="clear" w:color="auto" w:fill="FFFFFF"/>
        <w:spacing w:after="0" w:line="240" w:lineRule="auto"/>
        <w:outlineLvl w:val="2"/>
        <w:rPr>
          <w:rFonts w:ascii="Times New Roman" w:eastAsia="Times New Roman" w:hAnsi="Times New Roman" w:cs="Times New Roman"/>
          <w:b/>
          <w:bCs/>
          <w:kern w:val="0"/>
          <w:sz w:val="27"/>
          <w:szCs w:val="27"/>
          <w:lang w:eastAsia="es-ES"/>
          <w14:ligatures w14:val="none"/>
        </w:rPr>
      </w:pPr>
      <w:r w:rsidRPr="00F76B6F">
        <w:rPr>
          <w:rFonts w:ascii="Roboto" w:eastAsia="Times New Roman" w:hAnsi="Roboto" w:cs="Times New Roman"/>
          <w:color w:val="212121"/>
          <w:kern w:val="0"/>
          <w:sz w:val="30"/>
          <w:szCs w:val="30"/>
          <w:lang w:eastAsia="es-ES"/>
          <w14:ligatures w14:val="none"/>
        </w:rPr>
        <w:t>Arquitectura DAaaS</w:t>
      </w:r>
    </w:p>
    <w:p w14:paraId="467DE693" w14:textId="77777777" w:rsidR="00F76B6F" w:rsidRDefault="00F76B6F" w:rsidP="00F76B6F">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060BA433" w14:textId="2059B311" w:rsidR="00021530" w:rsidRDefault="00021530" w:rsidP="00021530">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sidRPr="00021530">
        <w:rPr>
          <w:rFonts w:ascii="Roboto" w:eastAsia="Times New Roman" w:hAnsi="Roboto" w:cs="Times New Roman"/>
          <w:kern w:val="0"/>
          <w:sz w:val="24"/>
          <w:szCs w:val="24"/>
          <w:lang w:eastAsia="es-ES"/>
          <w14:ligatures w14:val="none"/>
        </w:rPr>
        <w:t>Fuentes de datos:</w:t>
      </w:r>
    </w:p>
    <w:p w14:paraId="1A4556DD" w14:textId="77777777" w:rsidR="003E7F00" w:rsidRDefault="003E7F00" w:rsidP="003E7F00">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5809E010" w14:textId="18DD0CBF" w:rsid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API´s de consultores de mercados energético del mundo</w:t>
      </w:r>
    </w:p>
    <w:p w14:paraId="19EFD740" w14:textId="77777777" w:rsidR="003E7F00" w:rsidRDefault="003E7F00" w:rsidP="003E7F00">
      <w:pPr>
        <w:pStyle w:val="Prrafodelista"/>
        <w:shd w:val="clear" w:color="auto" w:fill="FFFFFF"/>
        <w:spacing w:after="0" w:line="240" w:lineRule="auto"/>
        <w:ind w:left="1440"/>
        <w:rPr>
          <w:rFonts w:ascii="Roboto" w:eastAsia="Times New Roman" w:hAnsi="Roboto" w:cs="Times New Roman"/>
          <w:kern w:val="0"/>
          <w:sz w:val="24"/>
          <w:szCs w:val="24"/>
          <w:lang w:eastAsia="es-ES"/>
          <w14:ligatures w14:val="none"/>
        </w:rPr>
      </w:pPr>
    </w:p>
    <w:p w14:paraId="48BB4F74" w14:textId="57BDD3E7" w:rsidR="00021530" w:rsidRDefault="00021530" w:rsidP="00021530">
      <w:pPr>
        <w:pStyle w:val="Prrafodelista"/>
        <w:numPr>
          <w:ilvl w:val="0"/>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Componentes:</w:t>
      </w:r>
    </w:p>
    <w:p w14:paraId="45D71A14" w14:textId="77777777" w:rsidR="003E7F00" w:rsidRDefault="003E7F00" w:rsidP="003E7F00">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07D745C1" w14:textId="289F4648" w:rsid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Cloud Functions</w:t>
      </w:r>
    </w:p>
    <w:p w14:paraId="518EB9F7" w14:textId="77777777" w:rsidR="003E7F00" w:rsidRDefault="003E7F00" w:rsidP="003E7F00">
      <w:pPr>
        <w:pStyle w:val="Prrafodelista"/>
        <w:shd w:val="clear" w:color="auto" w:fill="FFFFFF"/>
        <w:spacing w:after="0" w:line="240" w:lineRule="auto"/>
        <w:ind w:left="1440"/>
        <w:rPr>
          <w:rFonts w:ascii="Roboto" w:eastAsia="Times New Roman" w:hAnsi="Roboto" w:cs="Times New Roman"/>
          <w:kern w:val="0"/>
          <w:sz w:val="24"/>
          <w:szCs w:val="24"/>
          <w:lang w:eastAsia="es-ES"/>
          <w14:ligatures w14:val="none"/>
        </w:rPr>
      </w:pPr>
    </w:p>
    <w:p w14:paraId="015616F1" w14:textId="03CA98B0" w:rsid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Cloud Storage</w:t>
      </w:r>
    </w:p>
    <w:p w14:paraId="54755CE5" w14:textId="77777777" w:rsidR="003E7F00" w:rsidRPr="003E7F00" w:rsidRDefault="003E7F00" w:rsidP="003E7F00">
      <w:pPr>
        <w:shd w:val="clear" w:color="auto" w:fill="FFFFFF"/>
        <w:spacing w:after="0" w:line="240" w:lineRule="auto"/>
        <w:rPr>
          <w:rFonts w:ascii="Roboto" w:eastAsia="Times New Roman" w:hAnsi="Roboto" w:cs="Times New Roman"/>
          <w:kern w:val="0"/>
          <w:sz w:val="24"/>
          <w:szCs w:val="24"/>
          <w:lang w:eastAsia="es-ES"/>
          <w14:ligatures w14:val="none"/>
        </w:rPr>
      </w:pPr>
    </w:p>
    <w:p w14:paraId="39DCEE02" w14:textId="573D25E1" w:rsid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Data Fusion</w:t>
      </w:r>
    </w:p>
    <w:p w14:paraId="002A850A" w14:textId="77777777" w:rsidR="003E7F00" w:rsidRPr="003E7F00" w:rsidRDefault="003E7F00" w:rsidP="003E7F00">
      <w:pPr>
        <w:shd w:val="clear" w:color="auto" w:fill="FFFFFF"/>
        <w:spacing w:after="0" w:line="240" w:lineRule="auto"/>
        <w:rPr>
          <w:rFonts w:ascii="Roboto" w:eastAsia="Times New Roman" w:hAnsi="Roboto" w:cs="Times New Roman"/>
          <w:kern w:val="0"/>
          <w:sz w:val="24"/>
          <w:szCs w:val="24"/>
          <w:lang w:eastAsia="es-ES"/>
          <w14:ligatures w14:val="none"/>
        </w:rPr>
      </w:pPr>
    </w:p>
    <w:p w14:paraId="253F7E69" w14:textId="03C9770D" w:rsid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Data Catalog</w:t>
      </w:r>
    </w:p>
    <w:p w14:paraId="15633014" w14:textId="77777777" w:rsidR="003E7F00" w:rsidRPr="003E7F00" w:rsidRDefault="003E7F00" w:rsidP="003E7F00">
      <w:pPr>
        <w:shd w:val="clear" w:color="auto" w:fill="FFFFFF"/>
        <w:spacing w:after="0" w:line="240" w:lineRule="auto"/>
        <w:rPr>
          <w:rFonts w:ascii="Roboto" w:eastAsia="Times New Roman" w:hAnsi="Roboto" w:cs="Times New Roman"/>
          <w:kern w:val="0"/>
          <w:sz w:val="24"/>
          <w:szCs w:val="24"/>
          <w:lang w:eastAsia="es-ES"/>
          <w14:ligatures w14:val="none"/>
        </w:rPr>
      </w:pPr>
    </w:p>
    <w:p w14:paraId="16028A7D" w14:textId="76EB1AEE" w:rsid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SnowFlake Data Cloud</w:t>
      </w:r>
    </w:p>
    <w:p w14:paraId="377E8604" w14:textId="77777777" w:rsidR="003E7F00" w:rsidRPr="003E7F00" w:rsidRDefault="003E7F00" w:rsidP="003E7F00">
      <w:pPr>
        <w:shd w:val="clear" w:color="auto" w:fill="FFFFFF"/>
        <w:spacing w:after="0" w:line="240" w:lineRule="auto"/>
        <w:rPr>
          <w:rFonts w:ascii="Roboto" w:eastAsia="Times New Roman" w:hAnsi="Roboto" w:cs="Times New Roman"/>
          <w:kern w:val="0"/>
          <w:sz w:val="24"/>
          <w:szCs w:val="24"/>
          <w:lang w:eastAsia="es-ES"/>
          <w14:ligatures w14:val="none"/>
        </w:rPr>
      </w:pPr>
    </w:p>
    <w:p w14:paraId="2BE1188D" w14:textId="1053F116" w:rsidR="00021530" w:rsidRPr="00021530" w:rsidRDefault="00021530" w:rsidP="00021530">
      <w:pPr>
        <w:pStyle w:val="Prrafodelista"/>
        <w:numPr>
          <w:ilvl w:val="1"/>
          <w:numId w:val="2"/>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Tableau</w:t>
      </w:r>
    </w:p>
    <w:p w14:paraId="154B3436" w14:textId="77777777" w:rsidR="00021530" w:rsidRPr="00021530" w:rsidRDefault="00021530" w:rsidP="00F76B6F">
      <w:pPr>
        <w:shd w:val="clear" w:color="auto" w:fill="FFFFFF"/>
        <w:spacing w:after="0" w:line="240" w:lineRule="auto"/>
        <w:rPr>
          <w:rFonts w:ascii="Roboto" w:eastAsia="Times New Roman" w:hAnsi="Roboto" w:cs="Times New Roman"/>
          <w:kern w:val="0"/>
          <w:sz w:val="24"/>
          <w:szCs w:val="24"/>
          <w:lang w:eastAsia="es-ES"/>
          <w14:ligatures w14:val="none"/>
        </w:rPr>
      </w:pPr>
    </w:p>
    <w:p w14:paraId="37161558" w14:textId="77777777" w:rsidR="00021530" w:rsidRPr="00F76B6F" w:rsidRDefault="00021530" w:rsidP="00F76B6F">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670366C6" w14:textId="77777777" w:rsidR="00F76B6F" w:rsidRPr="00F76B6F" w:rsidRDefault="00F76B6F" w:rsidP="00F76B6F">
      <w:pPr>
        <w:shd w:val="clear" w:color="auto" w:fill="FFFFFF"/>
        <w:spacing w:after="0" w:line="240" w:lineRule="auto"/>
        <w:outlineLvl w:val="2"/>
        <w:rPr>
          <w:rFonts w:ascii="Times New Roman" w:eastAsia="Times New Roman" w:hAnsi="Times New Roman" w:cs="Times New Roman"/>
          <w:b/>
          <w:bCs/>
          <w:kern w:val="0"/>
          <w:sz w:val="27"/>
          <w:szCs w:val="27"/>
          <w:lang w:eastAsia="es-ES"/>
          <w14:ligatures w14:val="none"/>
        </w:rPr>
      </w:pPr>
      <w:r w:rsidRPr="00F76B6F">
        <w:rPr>
          <w:rFonts w:ascii="Roboto" w:eastAsia="Times New Roman" w:hAnsi="Roboto" w:cs="Times New Roman"/>
          <w:color w:val="212121"/>
          <w:kern w:val="0"/>
          <w:sz w:val="30"/>
          <w:szCs w:val="30"/>
          <w:lang w:eastAsia="es-ES"/>
          <w14:ligatures w14:val="none"/>
        </w:rPr>
        <w:t>DAaaS Operating Model Design and Rollout</w:t>
      </w:r>
    </w:p>
    <w:p w14:paraId="48D4ECE9" w14:textId="77777777" w:rsidR="00F76B6F" w:rsidRDefault="00F76B6F" w:rsidP="00F76B6F">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3BA56599" w14:textId="3DA882DD" w:rsidR="00385A7C" w:rsidRDefault="00571FBF" w:rsidP="00385A7C">
      <w:pPr>
        <w:pStyle w:val="Prrafodelista"/>
        <w:numPr>
          <w:ilvl w:val="0"/>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D</w:t>
      </w:r>
      <w:r w:rsidR="00385A7C" w:rsidRPr="00385A7C">
        <w:rPr>
          <w:rFonts w:ascii="Roboto" w:eastAsia="Times New Roman" w:hAnsi="Roboto" w:cs="Times New Roman"/>
          <w:kern w:val="0"/>
          <w:sz w:val="24"/>
          <w:szCs w:val="24"/>
          <w:lang w:eastAsia="es-ES"/>
          <w14:ligatures w14:val="none"/>
        </w:rPr>
        <w:t>elimitar que se van a tener 3 marcos</w:t>
      </w:r>
    </w:p>
    <w:p w14:paraId="39C0B81E" w14:textId="77777777" w:rsidR="00385A7C" w:rsidRPr="00385A7C" w:rsidRDefault="00385A7C" w:rsidP="00385A7C">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7D40F7A7" w14:textId="17719F9D" w:rsidR="00385A7C" w:rsidRP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sidRPr="00385A7C">
        <w:rPr>
          <w:rFonts w:ascii="Roboto" w:eastAsia="Times New Roman" w:hAnsi="Roboto" w:cs="Times New Roman"/>
          <w:kern w:val="0"/>
          <w:sz w:val="24"/>
          <w:szCs w:val="24"/>
          <w:lang w:eastAsia="es-ES"/>
          <w14:ligatures w14:val="none"/>
        </w:rPr>
        <w:t xml:space="preserve">El primero, con las fuentes de origen, </w:t>
      </w:r>
      <w:r w:rsidRPr="00385A7C">
        <w:rPr>
          <w:rFonts w:ascii="Roboto" w:eastAsia="Times New Roman" w:hAnsi="Roboto" w:cs="Times New Roman"/>
          <w:kern w:val="0"/>
          <w:sz w:val="24"/>
          <w:szCs w:val="24"/>
          <w:u w:val="single"/>
          <w:lang w:eastAsia="es-ES"/>
          <w14:ligatures w14:val="none"/>
        </w:rPr>
        <w:t>marco Data</w:t>
      </w:r>
      <w:r w:rsidR="009E6AA9">
        <w:rPr>
          <w:rFonts w:ascii="Roboto" w:eastAsia="Times New Roman" w:hAnsi="Roboto" w:cs="Times New Roman"/>
          <w:kern w:val="0"/>
          <w:sz w:val="24"/>
          <w:szCs w:val="24"/>
          <w:u w:val="single"/>
          <w:lang w:eastAsia="es-ES"/>
          <w14:ligatures w14:val="none"/>
        </w:rPr>
        <w:t xml:space="preserve"> Source</w:t>
      </w:r>
    </w:p>
    <w:p w14:paraId="6C806AE4" w14:textId="77777777" w:rsidR="00385A7C" w:rsidRPr="00385A7C" w:rsidRDefault="00385A7C" w:rsidP="00385A7C">
      <w:pPr>
        <w:pStyle w:val="Prrafodelista"/>
        <w:shd w:val="clear" w:color="auto" w:fill="FFFFFF"/>
        <w:spacing w:after="0" w:line="240" w:lineRule="auto"/>
        <w:ind w:left="1440"/>
        <w:rPr>
          <w:rFonts w:ascii="Roboto" w:eastAsia="Times New Roman" w:hAnsi="Roboto" w:cs="Times New Roman"/>
          <w:kern w:val="0"/>
          <w:sz w:val="24"/>
          <w:szCs w:val="24"/>
          <w:lang w:eastAsia="es-ES"/>
          <w14:ligatures w14:val="none"/>
        </w:rPr>
      </w:pPr>
    </w:p>
    <w:p w14:paraId="6BBC44CB" w14:textId="671583FA" w:rsid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 xml:space="preserve">A continuación, donde estará la ingesta, tratamiento y almacenamiento de los datos, </w:t>
      </w:r>
      <w:r w:rsidRPr="00385A7C">
        <w:rPr>
          <w:rFonts w:ascii="Roboto" w:eastAsia="Times New Roman" w:hAnsi="Roboto" w:cs="Times New Roman"/>
          <w:kern w:val="0"/>
          <w:sz w:val="24"/>
          <w:szCs w:val="24"/>
          <w:u w:val="single"/>
          <w:lang w:eastAsia="es-ES"/>
          <w14:ligatures w14:val="none"/>
        </w:rPr>
        <w:t>marco SIT (Storage, Ingest, Transform</w:t>
      </w:r>
      <w:r>
        <w:rPr>
          <w:rFonts w:ascii="Roboto" w:eastAsia="Times New Roman" w:hAnsi="Roboto" w:cs="Times New Roman"/>
          <w:kern w:val="0"/>
          <w:sz w:val="24"/>
          <w:szCs w:val="24"/>
          <w:lang w:eastAsia="es-ES"/>
          <w14:ligatures w14:val="none"/>
        </w:rPr>
        <w:t>)</w:t>
      </w:r>
    </w:p>
    <w:p w14:paraId="0BBFB63F" w14:textId="77777777" w:rsidR="00385A7C" w:rsidRPr="00385A7C" w:rsidRDefault="00385A7C" w:rsidP="00385A7C">
      <w:pPr>
        <w:shd w:val="clear" w:color="auto" w:fill="FFFFFF"/>
        <w:spacing w:after="0" w:line="240" w:lineRule="auto"/>
        <w:rPr>
          <w:rFonts w:ascii="Roboto" w:eastAsia="Times New Roman" w:hAnsi="Roboto" w:cs="Times New Roman"/>
          <w:kern w:val="0"/>
          <w:sz w:val="24"/>
          <w:szCs w:val="24"/>
          <w:lang w:eastAsia="es-ES"/>
          <w14:ligatures w14:val="none"/>
        </w:rPr>
      </w:pPr>
    </w:p>
    <w:p w14:paraId="0E02ED05" w14:textId="0210F0D2" w:rsidR="00385A7C" w:rsidRP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 xml:space="preserve">Finalmente, para poder visualizar todos esos datos de forma, limpia, ordenada y personalizada, tendremos el </w:t>
      </w:r>
      <w:r w:rsidRPr="00385A7C">
        <w:rPr>
          <w:rFonts w:ascii="Roboto" w:eastAsia="Times New Roman" w:hAnsi="Roboto" w:cs="Times New Roman"/>
          <w:kern w:val="0"/>
          <w:sz w:val="24"/>
          <w:szCs w:val="24"/>
          <w:u w:val="single"/>
          <w:lang w:eastAsia="es-ES"/>
          <w14:ligatures w14:val="none"/>
        </w:rPr>
        <w:t>marco Visualize</w:t>
      </w:r>
    </w:p>
    <w:p w14:paraId="5785EE7C" w14:textId="77777777" w:rsidR="00385A7C" w:rsidRPr="00385A7C" w:rsidRDefault="00385A7C" w:rsidP="00385A7C">
      <w:pPr>
        <w:shd w:val="clear" w:color="auto" w:fill="FFFFFF"/>
        <w:spacing w:after="0" w:line="240" w:lineRule="auto"/>
        <w:rPr>
          <w:rFonts w:ascii="Roboto" w:eastAsia="Times New Roman" w:hAnsi="Roboto" w:cs="Times New Roman"/>
          <w:kern w:val="0"/>
          <w:sz w:val="24"/>
          <w:szCs w:val="24"/>
          <w:lang w:eastAsia="es-ES"/>
          <w14:ligatures w14:val="none"/>
        </w:rPr>
      </w:pPr>
    </w:p>
    <w:p w14:paraId="61BC1D7E" w14:textId="5428A948" w:rsidR="00385A7C" w:rsidRDefault="00385A7C" w:rsidP="00385A7C">
      <w:pPr>
        <w:pStyle w:val="Prrafodelista"/>
        <w:numPr>
          <w:ilvl w:val="0"/>
          <w:numId w:val="3"/>
        </w:numPr>
        <w:shd w:val="clear" w:color="auto" w:fill="FFFFFF"/>
        <w:spacing w:after="0" w:line="240" w:lineRule="auto"/>
        <w:rPr>
          <w:rFonts w:ascii="Roboto" w:eastAsia="Times New Roman" w:hAnsi="Roboto" w:cs="Times New Roman"/>
          <w:kern w:val="0"/>
          <w:sz w:val="24"/>
          <w:szCs w:val="24"/>
          <w:lang w:eastAsia="es-ES"/>
          <w14:ligatures w14:val="none"/>
        </w:rPr>
      </w:pPr>
      <w:r w:rsidRPr="00385A7C">
        <w:rPr>
          <w:rFonts w:ascii="Roboto" w:eastAsia="Times New Roman" w:hAnsi="Roboto" w:cs="Times New Roman"/>
          <w:kern w:val="0"/>
          <w:sz w:val="24"/>
          <w:szCs w:val="24"/>
          <w:lang w:eastAsia="es-ES"/>
          <w14:ligatures w14:val="none"/>
        </w:rPr>
        <w:t>Crear y preparar el entorno cloud con tod</w:t>
      </w:r>
      <w:r>
        <w:rPr>
          <w:rFonts w:ascii="Roboto" w:eastAsia="Times New Roman" w:hAnsi="Roboto" w:cs="Times New Roman"/>
          <w:kern w:val="0"/>
          <w:sz w:val="24"/>
          <w:szCs w:val="24"/>
          <w:lang w:eastAsia="es-ES"/>
          <w14:ligatures w14:val="none"/>
        </w:rPr>
        <w:t>a</w:t>
      </w:r>
      <w:r w:rsidRPr="00385A7C">
        <w:rPr>
          <w:rFonts w:ascii="Roboto" w:eastAsia="Times New Roman" w:hAnsi="Roboto" w:cs="Times New Roman"/>
          <w:kern w:val="0"/>
          <w:sz w:val="24"/>
          <w:szCs w:val="24"/>
          <w:lang w:eastAsia="es-ES"/>
          <w14:ligatures w14:val="none"/>
        </w:rPr>
        <w:t>s las instancias necesarias</w:t>
      </w:r>
      <w:r>
        <w:rPr>
          <w:rFonts w:ascii="Roboto" w:eastAsia="Times New Roman" w:hAnsi="Roboto" w:cs="Times New Roman"/>
          <w:kern w:val="0"/>
          <w:sz w:val="24"/>
          <w:szCs w:val="24"/>
          <w:lang w:eastAsia="es-ES"/>
          <w14:ligatures w14:val="none"/>
        </w:rPr>
        <w:t>, como:</w:t>
      </w:r>
    </w:p>
    <w:p w14:paraId="249E90F5" w14:textId="77777777" w:rsidR="00385A7C" w:rsidRDefault="00385A7C" w:rsidP="00385A7C">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203E8CBA" w14:textId="77777777" w:rsid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Cloud Functions</w:t>
      </w:r>
    </w:p>
    <w:p w14:paraId="792B5819" w14:textId="77777777" w:rsidR="00385A7C" w:rsidRDefault="00385A7C" w:rsidP="00385A7C">
      <w:pPr>
        <w:pStyle w:val="Prrafodelista"/>
        <w:shd w:val="clear" w:color="auto" w:fill="FFFFFF"/>
        <w:spacing w:after="0" w:line="240" w:lineRule="auto"/>
        <w:ind w:left="1440"/>
        <w:rPr>
          <w:rFonts w:ascii="Roboto" w:eastAsia="Times New Roman" w:hAnsi="Roboto" w:cs="Times New Roman"/>
          <w:kern w:val="0"/>
          <w:sz w:val="24"/>
          <w:szCs w:val="24"/>
          <w:lang w:eastAsia="es-ES"/>
          <w14:ligatures w14:val="none"/>
        </w:rPr>
      </w:pPr>
    </w:p>
    <w:p w14:paraId="1AA98826" w14:textId="77777777" w:rsid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Cloud Storage</w:t>
      </w:r>
    </w:p>
    <w:p w14:paraId="347680A6" w14:textId="77777777" w:rsidR="00385A7C" w:rsidRPr="00385A7C" w:rsidRDefault="00385A7C" w:rsidP="00385A7C">
      <w:pPr>
        <w:shd w:val="clear" w:color="auto" w:fill="FFFFFF"/>
        <w:spacing w:after="0" w:line="240" w:lineRule="auto"/>
        <w:rPr>
          <w:rFonts w:ascii="Roboto" w:eastAsia="Times New Roman" w:hAnsi="Roboto" w:cs="Times New Roman"/>
          <w:kern w:val="0"/>
          <w:sz w:val="24"/>
          <w:szCs w:val="24"/>
          <w:lang w:eastAsia="es-ES"/>
          <w14:ligatures w14:val="none"/>
        </w:rPr>
      </w:pPr>
    </w:p>
    <w:p w14:paraId="74D8E5B4" w14:textId="77777777" w:rsid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Data Fusion</w:t>
      </w:r>
    </w:p>
    <w:p w14:paraId="4BB53DF5" w14:textId="77777777" w:rsidR="00385A7C" w:rsidRPr="00385A7C" w:rsidRDefault="00385A7C" w:rsidP="00385A7C">
      <w:pPr>
        <w:shd w:val="clear" w:color="auto" w:fill="FFFFFF"/>
        <w:spacing w:after="0" w:line="240" w:lineRule="auto"/>
        <w:rPr>
          <w:rFonts w:ascii="Roboto" w:eastAsia="Times New Roman" w:hAnsi="Roboto" w:cs="Times New Roman"/>
          <w:kern w:val="0"/>
          <w:sz w:val="24"/>
          <w:szCs w:val="24"/>
          <w:lang w:eastAsia="es-ES"/>
          <w14:ligatures w14:val="none"/>
        </w:rPr>
      </w:pPr>
    </w:p>
    <w:p w14:paraId="3FF12AAB" w14:textId="77777777" w:rsid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Google Data Catalog</w:t>
      </w:r>
    </w:p>
    <w:p w14:paraId="1A06A40C" w14:textId="77777777" w:rsidR="00385A7C" w:rsidRPr="00385A7C" w:rsidRDefault="00385A7C" w:rsidP="00385A7C">
      <w:pPr>
        <w:shd w:val="clear" w:color="auto" w:fill="FFFFFF"/>
        <w:spacing w:after="0" w:line="240" w:lineRule="auto"/>
        <w:rPr>
          <w:rFonts w:ascii="Roboto" w:eastAsia="Times New Roman" w:hAnsi="Roboto" w:cs="Times New Roman"/>
          <w:kern w:val="0"/>
          <w:sz w:val="24"/>
          <w:szCs w:val="24"/>
          <w:lang w:eastAsia="es-ES"/>
          <w14:ligatures w14:val="none"/>
        </w:rPr>
      </w:pPr>
    </w:p>
    <w:p w14:paraId="21FEBAC3" w14:textId="77777777" w:rsidR="00385A7C" w:rsidRDefault="00385A7C" w:rsidP="00385A7C">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SnowFlake Data Cloud</w:t>
      </w:r>
    </w:p>
    <w:p w14:paraId="7317C3E6" w14:textId="77777777" w:rsidR="00571FBF" w:rsidRPr="00571FBF" w:rsidRDefault="00571FBF" w:rsidP="00571FBF">
      <w:pPr>
        <w:pStyle w:val="Prrafodelista"/>
        <w:rPr>
          <w:rFonts w:ascii="Roboto" w:eastAsia="Times New Roman" w:hAnsi="Roboto" w:cs="Times New Roman"/>
          <w:kern w:val="0"/>
          <w:sz w:val="24"/>
          <w:szCs w:val="24"/>
          <w:lang w:eastAsia="es-ES"/>
          <w14:ligatures w14:val="none"/>
        </w:rPr>
      </w:pPr>
    </w:p>
    <w:p w14:paraId="5B5D2AC4" w14:textId="76C7C382" w:rsidR="00385A7C" w:rsidRDefault="00571FBF" w:rsidP="00571FBF">
      <w:pPr>
        <w:pStyle w:val="Prrafodelista"/>
        <w:numPr>
          <w:ilvl w:val="1"/>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Tableau</w:t>
      </w:r>
    </w:p>
    <w:p w14:paraId="04C1F129" w14:textId="77777777" w:rsidR="0085671F" w:rsidRPr="0085671F" w:rsidRDefault="0085671F" w:rsidP="0085671F">
      <w:pPr>
        <w:shd w:val="clear" w:color="auto" w:fill="FFFFFF"/>
        <w:spacing w:after="0" w:line="240" w:lineRule="auto"/>
        <w:rPr>
          <w:rFonts w:ascii="Roboto" w:eastAsia="Times New Roman" w:hAnsi="Roboto" w:cs="Times New Roman"/>
          <w:kern w:val="0"/>
          <w:sz w:val="24"/>
          <w:szCs w:val="24"/>
          <w:lang w:eastAsia="es-ES"/>
          <w14:ligatures w14:val="none"/>
        </w:rPr>
      </w:pPr>
    </w:p>
    <w:p w14:paraId="0051D670" w14:textId="0F324209" w:rsidR="00571FBF" w:rsidRDefault="00571FBF" w:rsidP="00571FBF">
      <w:pPr>
        <w:pStyle w:val="Prrafodelista"/>
        <w:numPr>
          <w:ilvl w:val="0"/>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Con un crontab en nuestro sistema, que se ejecute una vez al día, se disparará un trigger que arrancará todas las instancias del sistema completo que está en el marco SIT, este sistema por defecto, permanecerá apagado para evitar consumos innecesarios de recursos.</w:t>
      </w:r>
    </w:p>
    <w:p w14:paraId="737E9C92" w14:textId="77777777" w:rsidR="0064572C" w:rsidRDefault="0064572C" w:rsidP="0064572C">
      <w:pPr>
        <w:pStyle w:val="Prrafodelista"/>
        <w:shd w:val="clear" w:color="auto" w:fill="FFFFFF"/>
        <w:spacing w:after="0" w:line="240" w:lineRule="auto"/>
        <w:rPr>
          <w:rFonts w:ascii="Roboto" w:eastAsia="Times New Roman" w:hAnsi="Roboto" w:cs="Times New Roman"/>
          <w:kern w:val="0"/>
          <w:sz w:val="24"/>
          <w:szCs w:val="24"/>
          <w:lang w:eastAsia="es-ES"/>
          <w14:ligatures w14:val="none"/>
        </w:rPr>
      </w:pPr>
    </w:p>
    <w:p w14:paraId="4C94BB0D" w14:textId="7CDB4EF9" w:rsidR="00571FBF" w:rsidRDefault="00571FBF" w:rsidP="00571FBF">
      <w:pPr>
        <w:pStyle w:val="Prrafodelista"/>
        <w:numPr>
          <w:ilvl w:val="0"/>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El software desarrollado, consultará las API´s en busca de nuevos datos, omitiendo los ya cargados anteriormente.</w:t>
      </w:r>
    </w:p>
    <w:p w14:paraId="2F325B7B" w14:textId="77777777" w:rsidR="0064572C" w:rsidRPr="0064572C" w:rsidRDefault="0064572C" w:rsidP="0064572C">
      <w:pPr>
        <w:shd w:val="clear" w:color="auto" w:fill="FFFFFF"/>
        <w:spacing w:after="0" w:line="240" w:lineRule="auto"/>
        <w:rPr>
          <w:rFonts w:ascii="Roboto" w:eastAsia="Times New Roman" w:hAnsi="Roboto" w:cs="Times New Roman"/>
          <w:kern w:val="0"/>
          <w:sz w:val="24"/>
          <w:szCs w:val="24"/>
          <w:lang w:eastAsia="es-ES"/>
          <w14:ligatures w14:val="none"/>
        </w:rPr>
      </w:pPr>
    </w:p>
    <w:p w14:paraId="10C36DB5" w14:textId="79588860" w:rsidR="0064572C" w:rsidRDefault="00571FBF" w:rsidP="0064572C">
      <w:pPr>
        <w:pStyle w:val="Prrafodelista"/>
        <w:numPr>
          <w:ilvl w:val="0"/>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Si el sistema detecta nuevos datos, los descargará</w:t>
      </w:r>
      <w:r w:rsidR="0064572C">
        <w:rPr>
          <w:rFonts w:ascii="Roboto" w:eastAsia="Times New Roman" w:hAnsi="Roboto" w:cs="Times New Roman"/>
          <w:kern w:val="0"/>
          <w:sz w:val="24"/>
          <w:szCs w:val="24"/>
          <w:lang w:eastAsia="es-ES"/>
          <w14:ligatures w14:val="none"/>
        </w:rPr>
        <w:t xml:space="preserve"> almacenándolos en la instancia Google Cloud Storage para ficheros “raw”, </w:t>
      </w:r>
      <w:r>
        <w:rPr>
          <w:rFonts w:ascii="Roboto" w:eastAsia="Times New Roman" w:hAnsi="Roboto" w:cs="Times New Roman"/>
          <w:kern w:val="0"/>
          <w:sz w:val="24"/>
          <w:szCs w:val="24"/>
          <w:lang w:eastAsia="es-ES"/>
          <w14:ligatures w14:val="none"/>
        </w:rPr>
        <w:t>los tratará</w:t>
      </w:r>
      <w:r w:rsidR="0064572C">
        <w:rPr>
          <w:rFonts w:ascii="Roboto" w:eastAsia="Times New Roman" w:hAnsi="Roboto" w:cs="Times New Roman"/>
          <w:kern w:val="0"/>
          <w:sz w:val="24"/>
          <w:szCs w:val="24"/>
          <w:lang w:eastAsia="es-ES"/>
          <w14:ligatures w14:val="none"/>
        </w:rPr>
        <w:t xml:space="preserve"> haciendo uso de Google Data Fusion y Google Data Catalog</w:t>
      </w:r>
      <w:r>
        <w:rPr>
          <w:rFonts w:ascii="Roboto" w:eastAsia="Times New Roman" w:hAnsi="Roboto" w:cs="Times New Roman"/>
          <w:kern w:val="0"/>
          <w:sz w:val="24"/>
          <w:szCs w:val="24"/>
          <w:lang w:eastAsia="es-ES"/>
          <w14:ligatures w14:val="none"/>
        </w:rPr>
        <w:t>, y</w:t>
      </w:r>
      <w:r w:rsidR="0064572C">
        <w:rPr>
          <w:rFonts w:ascii="Roboto" w:eastAsia="Times New Roman" w:hAnsi="Roboto" w:cs="Times New Roman"/>
          <w:kern w:val="0"/>
          <w:sz w:val="24"/>
          <w:szCs w:val="24"/>
          <w:lang w:eastAsia="es-ES"/>
          <w14:ligatures w14:val="none"/>
        </w:rPr>
        <w:t xml:space="preserve"> finalmente,</w:t>
      </w:r>
      <w:r>
        <w:rPr>
          <w:rFonts w:ascii="Roboto" w:eastAsia="Times New Roman" w:hAnsi="Roboto" w:cs="Times New Roman"/>
          <w:kern w:val="0"/>
          <w:sz w:val="24"/>
          <w:szCs w:val="24"/>
          <w:lang w:eastAsia="es-ES"/>
          <w14:ligatures w14:val="none"/>
        </w:rPr>
        <w:t xml:space="preserve"> los dejará </w:t>
      </w:r>
      <w:r w:rsidR="0064572C">
        <w:rPr>
          <w:rFonts w:ascii="Roboto" w:eastAsia="Times New Roman" w:hAnsi="Roboto" w:cs="Times New Roman"/>
          <w:kern w:val="0"/>
          <w:sz w:val="24"/>
          <w:szCs w:val="24"/>
          <w:lang w:eastAsia="es-ES"/>
          <w14:ligatures w14:val="none"/>
        </w:rPr>
        <w:t>ya tratados en la instancia Google Cloud Storage de tratados, que mediante otro trigger se encargará de lanzar un proceso para cargar los</w:t>
      </w:r>
      <w:r>
        <w:rPr>
          <w:rFonts w:ascii="Roboto" w:eastAsia="Times New Roman" w:hAnsi="Roboto" w:cs="Times New Roman"/>
          <w:kern w:val="0"/>
          <w:sz w:val="24"/>
          <w:szCs w:val="24"/>
          <w:lang w:eastAsia="es-ES"/>
          <w14:ligatures w14:val="none"/>
        </w:rPr>
        <w:t xml:space="preserve"> nuevos datos en SnowFlake Data Cloud</w:t>
      </w:r>
      <w:r w:rsidR="0064572C">
        <w:rPr>
          <w:rFonts w:ascii="Roboto" w:eastAsia="Times New Roman" w:hAnsi="Roboto" w:cs="Times New Roman"/>
          <w:kern w:val="0"/>
          <w:sz w:val="24"/>
          <w:szCs w:val="24"/>
          <w:lang w:eastAsia="es-ES"/>
          <w14:ligatures w14:val="none"/>
        </w:rPr>
        <w:t>.</w:t>
      </w:r>
    </w:p>
    <w:p w14:paraId="13311705" w14:textId="77777777" w:rsidR="0064572C" w:rsidRPr="0064572C" w:rsidRDefault="0064572C" w:rsidP="0064572C">
      <w:pPr>
        <w:shd w:val="clear" w:color="auto" w:fill="FFFFFF"/>
        <w:spacing w:after="0" w:line="240" w:lineRule="auto"/>
        <w:rPr>
          <w:rFonts w:ascii="Roboto" w:eastAsia="Times New Roman" w:hAnsi="Roboto" w:cs="Times New Roman"/>
          <w:kern w:val="0"/>
          <w:sz w:val="24"/>
          <w:szCs w:val="24"/>
          <w:lang w:eastAsia="es-ES"/>
          <w14:ligatures w14:val="none"/>
        </w:rPr>
      </w:pPr>
    </w:p>
    <w:p w14:paraId="685490AC" w14:textId="1CD5AA35" w:rsidR="0064572C" w:rsidRPr="0064572C" w:rsidRDefault="0064572C" w:rsidP="0064572C">
      <w:pPr>
        <w:pStyle w:val="Prrafodelista"/>
        <w:numPr>
          <w:ilvl w:val="0"/>
          <w:numId w:val="3"/>
        </w:numPr>
        <w:shd w:val="clear" w:color="auto" w:fill="FFFFFF"/>
        <w:spacing w:after="0" w:line="240" w:lineRule="auto"/>
        <w:rPr>
          <w:rFonts w:ascii="Roboto" w:eastAsia="Times New Roman" w:hAnsi="Roboto" w:cs="Times New Roman"/>
          <w:kern w:val="0"/>
          <w:sz w:val="24"/>
          <w:szCs w:val="24"/>
          <w:lang w:eastAsia="es-ES"/>
          <w14:ligatures w14:val="none"/>
        </w:rPr>
      </w:pPr>
      <w:r>
        <w:rPr>
          <w:rFonts w:ascii="Roboto" w:eastAsia="Times New Roman" w:hAnsi="Roboto" w:cs="Times New Roman"/>
          <w:kern w:val="0"/>
          <w:sz w:val="24"/>
          <w:szCs w:val="24"/>
          <w:lang w:eastAsia="es-ES"/>
          <w14:ligatures w14:val="none"/>
        </w:rPr>
        <w:t>Tras el paso anterior, si ha habido nuevos datos, se notificará al usuario mediante correo electrónico personalizado (indicando mercado, valores, etc), que existen nuevos datos.</w:t>
      </w:r>
      <w:r w:rsidR="00B613D4">
        <w:rPr>
          <w:rFonts w:ascii="Roboto" w:eastAsia="Times New Roman" w:hAnsi="Roboto" w:cs="Times New Roman"/>
          <w:kern w:val="0"/>
          <w:sz w:val="24"/>
          <w:szCs w:val="24"/>
          <w:lang w:eastAsia="es-ES"/>
          <w14:ligatures w14:val="none"/>
        </w:rPr>
        <w:t xml:space="preserve"> Para ello se hará uso del </w:t>
      </w:r>
      <w:r w:rsidR="00B613D4" w:rsidRPr="00B613D4">
        <w:rPr>
          <w:rFonts w:ascii="Roboto" w:eastAsia="Times New Roman" w:hAnsi="Roboto" w:cs="Times New Roman"/>
          <w:kern w:val="0"/>
          <w:sz w:val="24"/>
          <w:szCs w:val="24"/>
          <w:lang w:eastAsia="es-ES"/>
          <w14:ligatures w14:val="none"/>
        </w:rPr>
        <w:t>servicio de retransmisión de SMTP</w:t>
      </w:r>
      <w:r w:rsidR="00B613D4">
        <w:rPr>
          <w:rFonts w:ascii="Roboto" w:eastAsia="Times New Roman" w:hAnsi="Roboto" w:cs="Times New Roman"/>
          <w:kern w:val="0"/>
          <w:sz w:val="24"/>
          <w:szCs w:val="24"/>
          <w:lang w:eastAsia="es-ES"/>
          <w14:ligatures w14:val="none"/>
        </w:rPr>
        <w:t xml:space="preserve"> del Google Workspace dentro del software desarrollado.</w:t>
      </w:r>
    </w:p>
    <w:p w14:paraId="649873D8" w14:textId="77777777" w:rsidR="00F76B6F" w:rsidRPr="00F76B6F" w:rsidRDefault="00F76B6F" w:rsidP="00F76B6F">
      <w:pPr>
        <w:spacing w:after="240" w:line="240" w:lineRule="auto"/>
        <w:rPr>
          <w:rFonts w:ascii="Times New Roman" w:eastAsia="Times New Roman" w:hAnsi="Times New Roman" w:cs="Times New Roman"/>
          <w:kern w:val="0"/>
          <w:sz w:val="24"/>
          <w:szCs w:val="24"/>
          <w:lang w:eastAsia="es-ES"/>
          <w14:ligatures w14:val="none"/>
        </w:rPr>
      </w:pPr>
    </w:p>
    <w:p w14:paraId="47A11B2E" w14:textId="77777777" w:rsidR="00F76B6F" w:rsidRPr="00F76B6F" w:rsidRDefault="00F76B6F" w:rsidP="00F76B6F">
      <w:pPr>
        <w:spacing w:after="60" w:line="240" w:lineRule="auto"/>
        <w:rPr>
          <w:rFonts w:ascii="Times New Roman" w:eastAsia="Times New Roman" w:hAnsi="Times New Roman" w:cs="Times New Roman"/>
          <w:kern w:val="0"/>
          <w:sz w:val="24"/>
          <w:szCs w:val="24"/>
          <w:lang w:eastAsia="es-ES"/>
          <w14:ligatures w14:val="none"/>
        </w:rPr>
      </w:pPr>
      <w:r w:rsidRPr="00F76B6F">
        <w:rPr>
          <w:rFonts w:ascii="Arial" w:eastAsia="Times New Roman" w:hAnsi="Arial" w:cs="Arial"/>
          <w:color w:val="000000"/>
          <w:kern w:val="0"/>
          <w:sz w:val="52"/>
          <w:szCs w:val="52"/>
          <w:lang w:eastAsia="es-ES"/>
          <w14:ligatures w14:val="none"/>
        </w:rPr>
        <w:t>Link a Diagrama:</w:t>
      </w:r>
    </w:p>
    <w:p w14:paraId="1EFDFA02" w14:textId="77777777" w:rsidR="009974B2" w:rsidRDefault="009974B2"/>
    <w:p w14:paraId="3C10D0EA" w14:textId="23D2D278" w:rsidR="00B613D4" w:rsidRDefault="00BD78C8">
      <w:r>
        <w:t xml:space="preserve">Adjunto fichero </w:t>
      </w:r>
      <w:proofErr w:type="spellStart"/>
      <w:r>
        <w:t>drawio</w:t>
      </w:r>
      <w:proofErr w:type="spellEnd"/>
      <w:r>
        <w:t xml:space="preserve"> en mi repositorio de la práctica:</w:t>
      </w:r>
    </w:p>
    <w:p w14:paraId="79803986" w14:textId="1C329EAE" w:rsidR="00BD78C8" w:rsidRDefault="00BD78C8">
      <w:r w:rsidRPr="00BD78C8">
        <w:t>https://github.com/manuestevez/big_data_architecture/blob/main/Pr%C3%A1ctica%20Big%20Data%20Architecture%20-%20Manuel%20Est%C3%A9vez%20Simonet.drawio</w:t>
      </w:r>
    </w:p>
    <w:sectPr w:rsidR="00BD7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C7F51"/>
    <w:multiLevelType w:val="hybridMultilevel"/>
    <w:tmpl w:val="1DF247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E14B5A"/>
    <w:multiLevelType w:val="multilevel"/>
    <w:tmpl w:val="13D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01F14"/>
    <w:multiLevelType w:val="hybridMultilevel"/>
    <w:tmpl w:val="7F1E35D4"/>
    <w:lvl w:ilvl="0" w:tplc="1DA8291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2854057">
    <w:abstractNumId w:val="1"/>
  </w:num>
  <w:num w:numId="2" w16cid:durableId="1898203254">
    <w:abstractNumId w:val="2"/>
  </w:num>
  <w:num w:numId="3" w16cid:durableId="208760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6F"/>
    <w:rsid w:val="00021530"/>
    <w:rsid w:val="00192F37"/>
    <w:rsid w:val="001F0702"/>
    <w:rsid w:val="002B790B"/>
    <w:rsid w:val="00385A7C"/>
    <w:rsid w:val="003E7F00"/>
    <w:rsid w:val="004D544C"/>
    <w:rsid w:val="00567AF7"/>
    <w:rsid w:val="00571FBF"/>
    <w:rsid w:val="005C4B63"/>
    <w:rsid w:val="0064572C"/>
    <w:rsid w:val="00660B3B"/>
    <w:rsid w:val="00681DD8"/>
    <w:rsid w:val="007641C9"/>
    <w:rsid w:val="0085671F"/>
    <w:rsid w:val="009179B6"/>
    <w:rsid w:val="009974B2"/>
    <w:rsid w:val="009A3ECB"/>
    <w:rsid w:val="009E6AA9"/>
    <w:rsid w:val="00A45FAE"/>
    <w:rsid w:val="00B613D4"/>
    <w:rsid w:val="00BD78C8"/>
    <w:rsid w:val="00C548D4"/>
    <w:rsid w:val="00F76B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3DB2"/>
  <w15:chartTrackingRefBased/>
  <w15:docId w15:val="{DE3AE2FE-4DBF-45E7-88AB-1FF33E12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4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76B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6B6F"/>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F76B6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F76B6F"/>
    <w:pPr>
      <w:ind w:left="720"/>
      <w:contextualSpacing/>
    </w:pPr>
  </w:style>
  <w:style w:type="character" w:styleId="Hipervnculo">
    <w:name w:val="Hyperlink"/>
    <w:basedOn w:val="Fuentedeprrafopredeter"/>
    <w:uiPriority w:val="99"/>
    <w:unhideWhenUsed/>
    <w:rsid w:val="00F76B6F"/>
    <w:rPr>
      <w:color w:val="0563C1" w:themeColor="hyperlink"/>
      <w:u w:val="single"/>
    </w:rPr>
  </w:style>
  <w:style w:type="character" w:styleId="Mencinsinresolver">
    <w:name w:val="Unresolved Mention"/>
    <w:basedOn w:val="Fuentedeprrafopredeter"/>
    <w:uiPriority w:val="99"/>
    <w:semiHidden/>
    <w:unhideWhenUsed/>
    <w:rsid w:val="00F76B6F"/>
    <w:rPr>
      <w:color w:val="605E5C"/>
      <w:shd w:val="clear" w:color="auto" w:fill="E1DFDD"/>
    </w:rPr>
  </w:style>
  <w:style w:type="character" w:customStyle="1" w:styleId="Ttulo1Car">
    <w:name w:val="Título 1 Car"/>
    <w:basedOn w:val="Fuentedeprrafopredeter"/>
    <w:link w:val="Ttulo1"/>
    <w:uiPriority w:val="9"/>
    <w:rsid w:val="005C4B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38305">
      <w:bodyDiv w:val="1"/>
      <w:marLeft w:val="0"/>
      <w:marRight w:val="0"/>
      <w:marTop w:val="0"/>
      <w:marBottom w:val="0"/>
      <w:divBdr>
        <w:top w:val="none" w:sz="0" w:space="0" w:color="auto"/>
        <w:left w:val="none" w:sz="0" w:space="0" w:color="auto"/>
        <w:bottom w:val="none" w:sz="0" w:space="0" w:color="auto"/>
        <w:right w:val="none" w:sz="0" w:space="0" w:color="auto"/>
      </w:divBdr>
    </w:div>
    <w:div w:id="12855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onnect.ihsmarkit.com" TargetMode="External"/><Relationship Id="rId5" Type="http://schemas.openxmlformats.org/officeDocument/2006/relationships/hyperlink" Target="https://api.aurora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3</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Estévez Simonet</dc:creator>
  <cp:keywords/>
  <dc:description/>
  <cp:lastModifiedBy>Manuel Estévez Simonet</cp:lastModifiedBy>
  <cp:revision>8</cp:revision>
  <dcterms:created xsi:type="dcterms:W3CDTF">2023-10-20T10:30:00Z</dcterms:created>
  <dcterms:modified xsi:type="dcterms:W3CDTF">2023-10-21T22:51:00Z</dcterms:modified>
</cp:coreProperties>
</file>