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068" w:rsidRDefault="00870068" w:rsidP="00870068">
      <w:pPr>
        <w:jc w:val="center"/>
        <w:rPr>
          <w:rFonts w:ascii="Times New Roman" w:hAnsi="Times New Roman" w:cs="Times New Roman"/>
        </w:rPr>
      </w:pPr>
    </w:p>
    <w:p w:rsidR="00870068" w:rsidRDefault="00870068"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870068" w:rsidRPr="00870068" w:rsidRDefault="001B6E44" w:rsidP="00870068">
      <w:pPr>
        <w:jc w:val="center"/>
        <w:rPr>
          <w:rFonts w:ascii="Times New Roman" w:hAnsi="Times New Roman" w:cs="Times New Roman"/>
          <w:b/>
          <w:sz w:val="32"/>
          <w:szCs w:val="32"/>
        </w:rPr>
      </w:pPr>
      <w:r>
        <w:rPr>
          <w:rFonts w:ascii="Times New Roman" w:hAnsi="Times New Roman" w:cs="Times New Roman"/>
          <w:b/>
          <w:sz w:val="32"/>
          <w:szCs w:val="32"/>
        </w:rPr>
        <w:t>Maanvi Tyagi</w:t>
      </w:r>
    </w:p>
    <w:p w:rsidR="00870068" w:rsidRPr="00870068" w:rsidRDefault="00870068" w:rsidP="00870068">
      <w:pPr>
        <w:jc w:val="center"/>
        <w:rPr>
          <w:rFonts w:ascii="Times New Roman" w:hAnsi="Times New Roman" w:cs="Times New Roman"/>
          <w:b/>
          <w:sz w:val="32"/>
          <w:szCs w:val="32"/>
        </w:rPr>
      </w:pPr>
      <w:r>
        <w:rPr>
          <w:rFonts w:ascii="Times New Roman" w:hAnsi="Times New Roman" w:cs="Times New Roman"/>
          <w:b/>
          <w:sz w:val="32"/>
          <w:szCs w:val="32"/>
        </w:rPr>
        <w:t>Automobile Sales Analysis — Personal Project</w:t>
      </w:r>
    </w:p>
    <w:p w:rsidR="00870068" w:rsidRDefault="00870068" w:rsidP="00870068">
      <w:pPr>
        <w:jc w:val="center"/>
        <w:rPr>
          <w:rFonts w:ascii="Times New Roman" w:hAnsi="Times New Roman" w:cs="Times New Roman"/>
          <w:sz w:val="32"/>
          <w:szCs w:val="32"/>
        </w:rPr>
      </w:pPr>
    </w:p>
    <w:p w:rsidR="00870068" w:rsidRDefault="00870068" w:rsidP="00870068">
      <w:pPr>
        <w:rPr>
          <w:rFonts w:ascii="Times New Roman" w:hAnsi="Times New Roman" w:cs="Times New Roman"/>
        </w:rPr>
      </w:pPr>
    </w:p>
    <w:p w:rsidR="00870068" w:rsidRDefault="00870068" w:rsidP="00870068">
      <w:pPr>
        <w:rPr>
          <w:rFonts w:ascii="Times New Roman" w:hAnsi="Times New Roman" w:cs="Times New Roman"/>
        </w:rPr>
      </w:pPr>
    </w:p>
    <w:p w:rsidR="00870068" w:rsidRDefault="00870068"/>
    <w:p w:rsidR="00870068" w:rsidRPr="00870068" w:rsidRDefault="00870068">
      <w:pPr>
        <w:spacing w:line="259" w:lineRule="auto"/>
        <w:rPr>
          <w:rFonts w:ascii="Times New Roman" w:hAnsi="Times New Roman" w:cs="Times New Roman"/>
        </w:rPr>
      </w:pPr>
      <w:r>
        <w:rPr>
          <w:rFonts w:ascii="Times New Roman" w:hAnsi="Times New Roman" w:cs="Times New Roman"/>
        </w:rPr>
        <w:br w:type="page"/>
      </w:r>
    </w:p>
    <w:p w:rsidR="00870068" w:rsidRPr="00766511" w:rsidRDefault="00870068" w:rsidP="00870068">
      <w:pPr>
        <w:pStyle w:val="Heading4"/>
        <w:rPr>
          <w:rFonts w:ascii="Times New Roman" w:hAnsi="Times New Roman" w:cs="Times New Roman"/>
          <w:sz w:val="32"/>
          <w:szCs w:val="32"/>
        </w:rPr>
      </w:pPr>
      <w:r>
        <w:rPr>
          <w:rStyle w:val="Strong"/>
          <w:rFonts w:ascii="Times New Roman" w:hAnsi="Times New Roman" w:cs="Times New Roman"/>
          <w:b w:val="0"/>
          <w:bCs w:val="0"/>
          <w:sz w:val="32"/>
          <w:szCs w:val="32"/>
        </w:rPr>
        <w:lastRenderedPageBreak/>
        <w:t>Project Overview</w:t>
      </w:r>
    </w:p>
    <w:p w:rsidR="00870068" w:rsidRPr="00766511" w:rsidRDefault="00870068" w:rsidP="00766511">
      <w:pPr>
        <w:numPr>
          <w:ilvl w:val="0"/>
          <w:numId w:val="1"/>
        </w:numPr>
        <w:spacing w:before="100" w:beforeAutospacing="1" w:after="100" w:afterAutospacing="1" w:line="276" w:lineRule="auto"/>
        <w:rPr>
          <w:rFonts w:ascii="Times New Roman" w:hAnsi="Times New Roman" w:cs="Times New Roman"/>
          <w:sz w:val="24"/>
          <w:szCs w:val="24"/>
        </w:rPr>
      </w:pPr>
      <w:r>
        <w:rPr>
          <w:rStyle w:val="Strong"/>
          <w:rFonts w:ascii="Times New Roman" w:hAnsi="Times New Roman" w:cs="Times New Roman"/>
          <w:sz w:val="24"/>
          <w:szCs w:val="24"/>
        </w:rPr>
        <w:t>a. Industry Selected:</w:t>
      </w:r>
      <w:r>
        <w:rPr>
          <w:rFonts w:ascii="Times New Roman" w:hAnsi="Times New Roman" w:cs="Times New Roman"/>
          <w:sz w:val="24"/>
          <w:szCs w:val="24"/>
        </w:rPr>
        <w:t xml:space="preserve"> "Automobile Industry"</w:t>
      </w:r>
    </w:p>
    <w:p w:rsidR="00870068" w:rsidRPr="00766511" w:rsidRDefault="00870068" w:rsidP="00766511">
      <w:pPr>
        <w:numPr>
          <w:ilvl w:val="0"/>
          <w:numId w:val="1"/>
        </w:numPr>
        <w:spacing w:before="100" w:beforeAutospacing="1" w:after="100" w:afterAutospacing="1" w:line="276" w:lineRule="auto"/>
        <w:rPr>
          <w:rFonts w:ascii="Times New Roman" w:hAnsi="Times New Roman" w:cs="Times New Roman"/>
          <w:sz w:val="24"/>
          <w:szCs w:val="24"/>
        </w:rPr>
      </w:pPr>
      <w:r>
        <w:rPr>
          <w:rStyle w:val="Strong"/>
          <w:rFonts w:ascii="Times New Roman" w:hAnsi="Times New Roman" w:cs="Times New Roman"/>
          <w:sz w:val="24"/>
          <w:szCs w:val="24"/>
        </w:rPr>
        <w:t>b. Domain Focus:</w:t>
      </w:r>
      <w:r>
        <w:rPr>
          <w:rFonts w:ascii="Times New Roman" w:hAnsi="Times New Roman" w:cs="Times New Roman"/>
          <w:sz w:val="24"/>
          <w:szCs w:val="24"/>
        </w:rPr>
        <w:t xml:space="preserve"> "Sales, Marketing Performance and After-Sales Service &amp; Maintenance"</w:t>
      </w:r>
    </w:p>
    <w:p w:rsidR="00870068" w:rsidRPr="00766511" w:rsidRDefault="00870068" w:rsidP="00766511">
      <w:pPr>
        <w:numPr>
          <w:ilvl w:val="0"/>
          <w:numId w:val="1"/>
        </w:numPr>
        <w:spacing w:before="100" w:beforeAutospacing="1" w:after="100" w:afterAutospacing="1" w:line="276" w:lineRule="auto"/>
        <w:rPr>
          <w:rFonts w:ascii="Times New Roman" w:hAnsi="Times New Roman" w:cs="Times New Roman"/>
          <w:sz w:val="24"/>
          <w:szCs w:val="24"/>
        </w:rPr>
      </w:pPr>
      <w:r>
        <w:rPr>
          <w:rStyle w:val="Strong"/>
          <w:rFonts w:ascii="Times New Roman" w:hAnsi="Times New Roman" w:cs="Times New Roman"/>
          <w:sz w:val="24"/>
          <w:szCs w:val="24"/>
        </w:rPr>
        <w:t>c. Brief Background:</w:t>
      </w:r>
      <w:r>
        <w:rPr>
          <w:rFonts w:ascii="Times New Roman" w:hAnsi="Times New Roman" w:cs="Times New Roman"/>
          <w:sz w:val="24"/>
          <w:szCs w:val="24"/>
        </w:rPr>
        <w:t xml:space="preserve"> </w:t>
      </w:r>
    </w:p>
    <w:p w:rsidR="00766511" w:rsidRPr="00766511" w:rsidRDefault="00766511" w:rsidP="00766511">
      <w:pPr>
        <w:pStyle w:val="NormalWeb"/>
        <w:numPr>
          <w:ilvl w:val="0"/>
          <w:numId w:val="1"/>
        </w:numPr>
        <w:spacing w:line="276" w:lineRule="auto"/>
      </w:pPr>
      <w:r>
        <w:t xml:space="preserve">The automotive industry is going through one of its biggest transformations in decades — from the rise of electric vehicles and self-driving tech to how customers now expect a more digital buying experience. In this environment, understanding both </w:t>
      </w:r>
      <w:r>
        <w:rPr>
          <w:rStyle w:val="Strong"/>
          <w:rFonts w:eastAsiaTheme="majorEastAsia"/>
        </w:rPr>
        <w:t>sales performance</w:t>
      </w:r>
      <w:r>
        <w:t xml:space="preserve"> and </w:t>
      </w:r>
      <w:r>
        <w:rPr>
          <w:rStyle w:val="Strong"/>
          <w:rFonts w:eastAsiaTheme="majorEastAsia"/>
        </w:rPr>
        <w:t>after-sales service</w:t>
      </w:r>
      <w:r>
        <w:t xml:space="preserve"> are paramount for sustained profitability and market leadership.</w:t>
      </w:r>
    </w:p>
    <w:p w:rsidR="00766511" w:rsidRPr="00766511" w:rsidRDefault="00766511" w:rsidP="00766511">
      <w:pPr>
        <w:pStyle w:val="NormalWeb"/>
        <w:numPr>
          <w:ilvl w:val="0"/>
          <w:numId w:val="1"/>
        </w:numPr>
        <w:spacing w:line="276" w:lineRule="auto"/>
      </w:pPr>
      <w:r>
        <w:t xml:space="preserve">From a </w:t>
      </w:r>
      <w:r>
        <w:rPr>
          <w:rStyle w:val="Strong"/>
          <w:rFonts w:eastAsiaTheme="majorEastAsia"/>
        </w:rPr>
        <w:t>sales and marketing perspective</w:t>
      </w:r>
      <w:r>
        <w:t>, the competition is tough and businesses need smart strategies to bring in new customers, convert leads, and forecast demand accurately. Figuring out where to spend the marketing budget, understanding customer demographics, and tracking dealership performance are all key challenges. Data analytics makes it possible to answer these — from spotting top-selling models to understanding which marketing channels are actually working.</w:t>
      </w:r>
    </w:p>
    <w:p w:rsidR="00766511" w:rsidRPr="00766511" w:rsidRDefault="00766511" w:rsidP="00766511">
      <w:pPr>
        <w:pStyle w:val="NormalWeb"/>
        <w:numPr>
          <w:ilvl w:val="0"/>
          <w:numId w:val="1"/>
        </w:numPr>
        <w:spacing w:line="276" w:lineRule="auto"/>
        <w:rPr>
          <w:sz w:val="28"/>
          <w:szCs w:val="28"/>
        </w:rPr>
      </w:pPr>
      <w:r>
        <w:t xml:space="preserve">Concurrently, </w:t>
      </w:r>
      <w:r>
        <w:rPr>
          <w:rStyle w:val="Strong"/>
          <w:rFonts w:eastAsiaTheme="majorEastAsia"/>
        </w:rPr>
        <w:t>after-sales service and maintenance</w:t>
      </w:r>
      <w:r>
        <w:t xml:space="preserve"> aren’t just a back-office function — they’re a real source of revenue and a big part of keeping customers happy and coming back. Good service builds loyalty and protects the brand’s reputation. The main challenges here involve staying efficient with appointments, keeping parts stocked, and measuring customer satisfaction. And as vehicles get more complex — especially EVs — service teams have to keep adapting. By looking at both sales and service together, this project gives a more complete picture of how the business is really doing.</w:t>
      </w:r>
    </w:p>
    <w:p w:rsidR="00766511" w:rsidRDefault="00766511" w:rsidP="00766511">
      <w:pPr>
        <w:spacing w:before="100" w:beforeAutospacing="1" w:after="100" w:afterAutospacing="1" w:line="240" w:lineRule="auto"/>
        <w:rPr>
          <w:rFonts w:ascii="Times New Roman" w:hAnsi="Times New Roman" w:cs="Times New Roman"/>
          <w:sz w:val="28"/>
          <w:szCs w:val="28"/>
        </w:rPr>
      </w:pPr>
    </w:p>
    <w:p w:rsidR="00766511" w:rsidRDefault="00766511">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rsidR="00766511" w:rsidRPr="00766511" w:rsidRDefault="00766511" w:rsidP="00766511">
      <w:pPr>
        <w:pStyle w:val="Heading2"/>
        <w:rPr>
          <w:rFonts w:ascii="Times New Roman" w:hAnsi="Times New Roman" w:cs="Times New Roman"/>
          <w:i/>
          <w:sz w:val="32"/>
          <w:szCs w:val="32"/>
        </w:rPr>
      </w:pPr>
      <w:r>
        <w:rPr>
          <w:rStyle w:val="Strong"/>
          <w:rFonts w:ascii="Times New Roman" w:hAnsi="Times New Roman" w:cs="Times New Roman"/>
          <w:b w:val="0"/>
          <w:bCs w:val="0"/>
          <w:i/>
          <w:sz w:val="32"/>
          <w:szCs w:val="32"/>
        </w:rPr>
        <w:lastRenderedPageBreak/>
        <w:t>Problem Statements / Key Questions</w:t>
      </w:r>
    </w:p>
    <w:p w:rsidR="00766511" w:rsidRPr="00766511" w:rsidRDefault="00766511" w:rsidP="00766511">
      <w:pPr>
        <w:pStyle w:val="NormalWeb"/>
      </w:pPr>
      <w:r>
        <w:t>The main goal of this project was to use data analytics to answer real questions that matter in automotive sales, marketing, and after-sales service. The insights from this work are meant to be practically useful — not just numbers on a page.</w:t>
      </w:r>
    </w:p>
    <w:p w:rsidR="00766511" w:rsidRDefault="00766511" w:rsidP="00766511">
      <w:pPr>
        <w:pStyle w:val="Heading3"/>
        <w:rPr>
          <w:rStyle w:val="Strong"/>
          <w:rFonts w:ascii="Times New Roman" w:hAnsi="Times New Roman" w:cs="Times New Roman"/>
          <w:b w:val="0"/>
          <w:bCs w:val="0"/>
          <w:sz w:val="36"/>
          <w:szCs w:val="36"/>
        </w:rPr>
      </w:pPr>
    </w:p>
    <w:p w:rsidR="00766511" w:rsidRPr="00766511" w:rsidRDefault="00766511" w:rsidP="00766511">
      <w:pPr>
        <w:pStyle w:val="Heading3"/>
        <w:rPr>
          <w:rFonts w:ascii="Times New Roman" w:hAnsi="Times New Roman" w:cs="Times New Roman"/>
          <w:i/>
          <w:sz w:val="32"/>
          <w:szCs w:val="32"/>
        </w:rPr>
      </w:pPr>
      <w:r>
        <w:rPr>
          <w:rStyle w:val="Strong"/>
          <w:rFonts w:ascii="Times New Roman" w:hAnsi="Times New Roman" w:cs="Times New Roman"/>
          <w:b w:val="0"/>
          <w:bCs w:val="0"/>
          <w:i/>
          <w:sz w:val="32"/>
          <w:szCs w:val="32"/>
        </w:rPr>
        <w:t>a. List of Business Questions the Project Aims to Answer:</w:t>
      </w:r>
    </w:p>
    <w:p w:rsidR="00766511" w:rsidRPr="00766511" w:rsidRDefault="00766511" w:rsidP="00766511">
      <w:pPr>
        <w:pStyle w:val="NormalWeb"/>
      </w:pPr>
      <w:r>
        <w:rPr>
          <w:rStyle w:val="Strong"/>
          <w:rFonts w:eastAsiaTheme="majorEastAsia"/>
        </w:rPr>
        <w:t>Sales &amp; Marketing Performance Questions:</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Sales Trends &amp; Performance:</w:t>
      </w:r>
      <w:r>
        <w:rPr>
          <w:rFonts w:ascii="Times New Roman" w:hAnsi="Times New Roman" w:cs="Times New Roman"/>
          <w:sz w:val="24"/>
          <w:szCs w:val="24"/>
        </w:rPr>
        <w:t xml:space="preserve"> What are the monthly, quarterly, and annual sales trends by vehicle model, type (e.g., Sedan, SUV, EV), and region/dealership?</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Top/Underperforming Models:</w:t>
      </w:r>
      <w:r>
        <w:rPr>
          <w:rFonts w:ascii="Times New Roman" w:hAnsi="Times New Roman" w:cs="Times New Roman"/>
          <w:sz w:val="24"/>
          <w:szCs w:val="24"/>
        </w:rPr>
        <w:t xml:space="preserve"> Which vehicle models/types are top sellers, and which are underperforming in terms of units sold and revenue?</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Sales Target Achievement:</w:t>
      </w:r>
      <w:r>
        <w:rPr>
          <w:rFonts w:ascii="Times New Roman" w:hAnsi="Times New Roman" w:cs="Times New Roman"/>
          <w:sz w:val="24"/>
          <w:szCs w:val="24"/>
        </w:rPr>
        <w:t xml:space="preserve"> How does actual sales revenue compare against predefined sales targets at an overall and dealership level?</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Average Sale Price:</w:t>
      </w:r>
      <w:r>
        <w:rPr>
          <w:rFonts w:ascii="Times New Roman" w:hAnsi="Times New Roman" w:cs="Times New Roman"/>
          <w:sz w:val="24"/>
          <w:szCs w:val="24"/>
        </w:rPr>
        <w:t xml:space="preserve"> What is the average sales price per vehicle model/type, and how does it vary across dealerships or regions?</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Marketing Channel Effectiveness:</w:t>
      </w:r>
      <w:r>
        <w:rPr>
          <w:rFonts w:ascii="Times New Roman" w:hAnsi="Times New Roman" w:cs="Times New Roman"/>
          <w:sz w:val="24"/>
          <w:szCs w:val="24"/>
        </w:rPr>
        <w:t xml:space="preserve"> Which marketing channels (e.g., online ads, dealership visits, referrals) are most effective in generating sales?</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Customer Demographics (Sales):</w:t>
      </w:r>
      <w:r>
        <w:rPr>
          <w:rFonts w:ascii="Times New Roman" w:hAnsi="Times New Roman" w:cs="Times New Roman"/>
          <w:sz w:val="24"/>
          <w:szCs w:val="24"/>
        </w:rPr>
        <w:t xml:space="preserve"> What are the key demographic characteristics (e.g., age group, income bracket) of customers purchasing different vehicle models or types?</w:t>
      </w:r>
    </w:p>
    <w:p w:rsidR="00766511" w:rsidRPr="00766511" w:rsidRDefault="00766511" w:rsidP="00766511">
      <w:pPr>
        <w:spacing w:line="259" w:lineRule="auto"/>
        <w:rPr>
          <w:rFonts w:ascii="Times New Roman" w:eastAsiaTheme="majorEastAsia" w:hAnsi="Times New Roman" w:cs="Times New Roman"/>
          <w:b/>
          <w:bCs/>
          <w:sz w:val="28"/>
          <w:szCs w:val="28"/>
        </w:rPr>
      </w:pPr>
      <w:r>
        <w:rPr>
          <w:rStyle w:val="Strong"/>
          <w:rFonts w:ascii="Times New Roman" w:hAnsi="Times New Roman" w:cs="Times New Roman"/>
          <w:sz w:val="24"/>
          <w:szCs w:val="24"/>
        </w:rPr>
        <w:t>After-Sales Service &amp; Maintenance Questions:</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Service Performance &amp; Efficiency:</w:t>
      </w:r>
      <w:r>
        <w:rPr>
          <w:rFonts w:ascii="Times New Roman" w:hAnsi="Times New Roman" w:cs="Times New Roman"/>
          <w:sz w:val="24"/>
          <w:szCs w:val="24"/>
        </w:rPr>
        <w:t xml:space="preserve"> What is the average 'First-Time Fix Rate' (FTFR) for service appointments, and how does it vary by service type, vehicle model, or technician?</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Common Service Issues:</w:t>
      </w:r>
      <w:r>
        <w:rPr>
          <w:rFonts w:ascii="Times New Roman" w:hAnsi="Times New Roman" w:cs="Times New Roman"/>
          <w:sz w:val="24"/>
          <w:szCs w:val="24"/>
        </w:rPr>
        <w:t xml:space="preserve"> What are the most common service issues reported by customers, and for which vehicle models are they most prevalent?</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Service Cycle Time:</w:t>
      </w:r>
      <w:r>
        <w:rPr>
          <w:rFonts w:ascii="Times New Roman" w:hAnsi="Times New Roman" w:cs="Times New Roman"/>
          <w:sz w:val="24"/>
          <w:szCs w:val="24"/>
        </w:rPr>
        <w:t xml:space="preserve"> What is the average 'Service Cycle Time' (time from vehicle drop-off to delivery) for different service types, and how can it be optimized?</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Service Revenue &amp; Profitability:</w:t>
      </w:r>
      <w:r>
        <w:rPr>
          <w:rFonts w:ascii="Times New Roman" w:hAnsi="Times New Roman" w:cs="Times New Roman"/>
          <w:sz w:val="24"/>
          <w:szCs w:val="24"/>
        </w:rPr>
        <w:t xml:space="preserve"> What is the total service revenue, and how does it break down by service type (e.g., scheduled maintenance, repairs, parts sales) and dealership?</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Customer Satisfaction (Service):</w:t>
      </w:r>
      <w:r>
        <w:rPr>
          <w:rFonts w:ascii="Times New Roman" w:hAnsi="Times New Roman" w:cs="Times New Roman"/>
          <w:sz w:val="24"/>
          <w:szCs w:val="24"/>
        </w:rPr>
        <w:t xml:space="preserve"> What is the Customer Satisfaction Index (CSI) or Net Promoter Score (NPS) for the service department, and how does it fluctuate over time or across dealerships?</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Customer Retention (Service):</w:t>
      </w:r>
      <w:r>
        <w:rPr>
          <w:rFonts w:ascii="Times New Roman" w:hAnsi="Times New Roman" w:cs="Times New Roman"/>
          <w:sz w:val="24"/>
          <w:szCs w:val="24"/>
        </w:rPr>
        <w:t xml:space="preserve"> What is the customer retention rate for after-sales service, and are there correlations between initial sales experience and subsequent service loyalty?</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Parts Management:</w:t>
      </w:r>
      <w:r>
        <w:rPr>
          <w:rFonts w:ascii="Times New Roman" w:hAnsi="Times New Roman" w:cs="Times New Roman"/>
          <w:sz w:val="24"/>
          <w:szCs w:val="24"/>
        </w:rPr>
        <w:t xml:space="preserve"> Which parts are most frequently replaced or sold during service, and what is their contribution to overall service cost/revenue?</w:t>
      </w:r>
    </w:p>
    <w:p w:rsidR="00766511" w:rsidRDefault="00766511">
      <w:pPr>
        <w:spacing w:line="259" w:lineRule="auto"/>
      </w:pPr>
    </w:p>
    <w:p w:rsidR="00766511" w:rsidRPr="009039C4" w:rsidRDefault="00766511" w:rsidP="00766511">
      <w:pPr>
        <w:pStyle w:val="Heading2"/>
        <w:rPr>
          <w:rFonts w:ascii="Times New Roman" w:hAnsi="Times New Roman" w:cs="Times New Roman"/>
          <w:i/>
          <w:sz w:val="32"/>
          <w:szCs w:val="32"/>
        </w:rPr>
      </w:pPr>
      <w:r>
        <w:rPr>
          <w:rStyle w:val="Strong"/>
          <w:rFonts w:ascii="Times New Roman" w:hAnsi="Times New Roman" w:cs="Times New Roman"/>
          <w:b w:val="0"/>
          <w:bCs w:val="0"/>
          <w:i/>
          <w:sz w:val="32"/>
          <w:szCs w:val="32"/>
        </w:rPr>
        <w:lastRenderedPageBreak/>
        <w:t>Data Design</w:t>
      </w:r>
    </w:p>
    <w:p w:rsidR="00766511" w:rsidRDefault="00766511" w:rsidP="00766511">
      <w:pPr>
        <w:pStyle w:val="NormalWeb"/>
      </w:pPr>
      <w:r>
        <w:t>A clean, well-thought-out data structure is what makes analytics actually work. For this project, I went with a star schema design — keeping transaction data in fact tables and descriptive details in dimension tables. This keeps things organized and makes Power BI run a lot more efficiently.</w:t>
      </w:r>
    </w:p>
    <w:p w:rsidR="00766511" w:rsidRPr="009039C4" w:rsidRDefault="00766511" w:rsidP="00766511">
      <w:pPr>
        <w:pStyle w:val="Heading3"/>
        <w:rPr>
          <w:rFonts w:ascii="Times New Roman" w:hAnsi="Times New Roman" w:cs="Times New Roman"/>
          <w:i/>
          <w:sz w:val="32"/>
          <w:szCs w:val="32"/>
        </w:rPr>
      </w:pPr>
      <w:r>
        <w:rPr>
          <w:rStyle w:val="Strong"/>
          <w:rFonts w:ascii="Times New Roman" w:hAnsi="Times New Roman" w:cs="Times New Roman"/>
          <w:b w:val="0"/>
          <w:bCs w:val="0"/>
          <w:i/>
          <w:sz w:val="32"/>
          <w:szCs w:val="32"/>
        </w:rPr>
        <w:t>Data Requirements</w:t>
      </w:r>
    </w:p>
    <w:p w:rsidR="00766511" w:rsidRDefault="00766511" w:rsidP="00766511">
      <w:pPr>
        <w:pStyle w:val="NormalWeb"/>
      </w:pPr>
      <w:r>
        <w:t>To answer the business questions I set out with, the data needed to cover sales transactions, service records, customer details, vehicle specs, and dealership information. Getting the data clean and consistent from the start was really important — messy data leads to unreliable results.</w:t>
      </w:r>
    </w:p>
    <w:p w:rsidR="00766511" w:rsidRPr="009039C4" w:rsidRDefault="00766511" w:rsidP="00766511">
      <w:pPr>
        <w:pStyle w:val="Heading3"/>
        <w:rPr>
          <w:rFonts w:ascii="Times New Roman" w:hAnsi="Times New Roman" w:cs="Times New Roman"/>
          <w:i/>
          <w:sz w:val="32"/>
          <w:szCs w:val="32"/>
        </w:rPr>
      </w:pPr>
      <w:r>
        <w:rPr>
          <w:rStyle w:val="Strong"/>
          <w:rFonts w:ascii="Times New Roman" w:hAnsi="Times New Roman" w:cs="Times New Roman"/>
          <w:b w:val="0"/>
          <w:bCs w:val="0"/>
          <w:i/>
          <w:sz w:val="32"/>
          <w:szCs w:val="32"/>
        </w:rPr>
        <w:t>Fields (Column Names)</w:t>
      </w:r>
    </w:p>
    <w:p w:rsidR="00766511" w:rsidRDefault="00766511" w:rsidP="00766511">
      <w:pPr>
        <w:pStyle w:val="NormalWeb"/>
      </w:pPr>
      <w:r>
        <w:t>Here’s a breakdown of the tables I designed and the columns each one contains:</w:t>
      </w:r>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Sales Data (Fact Table):</w:t>
      </w:r>
      <w:r>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r>
        <w:rPr>
          <w:rStyle w:val="HTMLCode"/>
          <w:rFonts w:eastAsiaTheme="minorHAnsi"/>
        </w:rPr>
        <w:t>SaleID</w:t>
      </w:r>
    </w:p>
    <w:p w:rsidR="00766511" w:rsidRDefault="00766511" w:rsidP="00766511">
      <w:pPr>
        <w:numPr>
          <w:ilvl w:val="1"/>
          <w:numId w:val="4"/>
        </w:numPr>
        <w:spacing w:before="100" w:beforeAutospacing="1" w:after="100" w:afterAutospacing="1" w:line="240" w:lineRule="auto"/>
      </w:pPr>
      <w:r>
        <w:rPr>
          <w:rStyle w:val="HTMLCode"/>
          <w:rFonts w:eastAsiaTheme="minorHAnsi"/>
        </w:rPr>
        <w:t>SaleDate</w:t>
      </w:r>
    </w:p>
    <w:p w:rsidR="00766511" w:rsidRDefault="00766511" w:rsidP="00766511">
      <w:pPr>
        <w:numPr>
          <w:ilvl w:val="1"/>
          <w:numId w:val="4"/>
        </w:numPr>
        <w:spacing w:before="100" w:beforeAutospacing="1" w:after="100" w:afterAutospacing="1" w:line="240" w:lineRule="auto"/>
      </w:pPr>
      <w:r>
        <w:rPr>
          <w:rStyle w:val="HTMLCode"/>
          <w:rFonts w:eastAsiaTheme="minorHAnsi"/>
        </w:rPr>
        <w:t>VehicleID</w:t>
      </w:r>
    </w:p>
    <w:p w:rsidR="00766511" w:rsidRDefault="00766511" w:rsidP="00766511">
      <w:pPr>
        <w:numPr>
          <w:ilvl w:val="1"/>
          <w:numId w:val="4"/>
        </w:numPr>
        <w:spacing w:before="100" w:beforeAutospacing="1" w:after="100" w:afterAutospacing="1" w:line="240" w:lineRule="auto"/>
      </w:pPr>
      <w:r>
        <w:rPr>
          <w:rStyle w:val="HTMLCode"/>
          <w:rFonts w:eastAsiaTheme="minorHAnsi"/>
        </w:rPr>
        <w:t>CustomerID</w:t>
      </w:r>
    </w:p>
    <w:p w:rsidR="00766511" w:rsidRDefault="00766511" w:rsidP="00766511">
      <w:pPr>
        <w:numPr>
          <w:ilvl w:val="1"/>
          <w:numId w:val="4"/>
        </w:numPr>
        <w:spacing w:before="100" w:beforeAutospacing="1" w:after="100" w:afterAutospacing="1" w:line="240" w:lineRule="auto"/>
      </w:pPr>
      <w:r>
        <w:rPr>
          <w:rStyle w:val="HTMLCode"/>
          <w:rFonts w:eastAsiaTheme="minorHAnsi"/>
        </w:rPr>
        <w:t>DealershipID</w:t>
      </w:r>
    </w:p>
    <w:p w:rsidR="00766511" w:rsidRDefault="00766511" w:rsidP="00766511">
      <w:pPr>
        <w:numPr>
          <w:ilvl w:val="1"/>
          <w:numId w:val="4"/>
        </w:numPr>
        <w:spacing w:before="100" w:beforeAutospacing="1" w:after="100" w:afterAutospacing="1" w:line="240" w:lineRule="auto"/>
      </w:pPr>
      <w:r>
        <w:rPr>
          <w:rStyle w:val="HTMLCode"/>
          <w:rFonts w:eastAsiaTheme="minorHAnsi"/>
        </w:rPr>
        <w:t>SalePrice</w:t>
      </w:r>
    </w:p>
    <w:p w:rsidR="00766511" w:rsidRDefault="00766511" w:rsidP="00766511">
      <w:pPr>
        <w:numPr>
          <w:ilvl w:val="1"/>
          <w:numId w:val="4"/>
        </w:numPr>
        <w:spacing w:before="100" w:beforeAutospacing="1" w:after="100" w:afterAutospacing="1" w:line="240" w:lineRule="auto"/>
      </w:pPr>
      <w:r>
        <w:rPr>
          <w:rStyle w:val="HTMLCode"/>
          <w:rFonts w:eastAsiaTheme="minorHAnsi"/>
        </w:rPr>
        <w:t>DiscountAmount</w:t>
      </w:r>
    </w:p>
    <w:p w:rsidR="00766511" w:rsidRDefault="00766511" w:rsidP="00766511">
      <w:pPr>
        <w:numPr>
          <w:ilvl w:val="1"/>
          <w:numId w:val="4"/>
        </w:numPr>
        <w:spacing w:before="100" w:beforeAutospacing="1" w:after="100" w:afterAutospacing="1" w:line="240" w:lineRule="auto"/>
      </w:pPr>
      <w:r>
        <w:rPr>
          <w:rStyle w:val="HTMLCode"/>
          <w:rFonts w:eastAsiaTheme="minorHAnsi"/>
        </w:rPr>
        <w:t>FinancingType</w:t>
      </w:r>
    </w:p>
    <w:p w:rsidR="00766511" w:rsidRDefault="00766511" w:rsidP="00766511">
      <w:pPr>
        <w:numPr>
          <w:ilvl w:val="1"/>
          <w:numId w:val="4"/>
        </w:numPr>
        <w:spacing w:before="100" w:beforeAutospacing="1" w:after="100" w:afterAutospacing="1" w:line="240" w:lineRule="auto"/>
      </w:pPr>
      <w:r>
        <w:rPr>
          <w:rStyle w:val="HTMLCode"/>
          <w:rFonts w:eastAsiaTheme="minorHAnsi"/>
        </w:rPr>
        <w:t>MarketingChannel</w:t>
      </w:r>
    </w:p>
    <w:p w:rsidR="00766511" w:rsidRDefault="00766511" w:rsidP="00766511">
      <w:pPr>
        <w:numPr>
          <w:ilvl w:val="1"/>
          <w:numId w:val="4"/>
        </w:numPr>
        <w:spacing w:before="100" w:beforeAutospacing="1" w:after="100" w:afterAutospacing="1" w:line="240" w:lineRule="auto"/>
      </w:pPr>
      <w:r>
        <w:rPr>
          <w:rStyle w:val="HTMLCode"/>
          <w:rFonts w:eastAsiaTheme="minorHAnsi"/>
        </w:rPr>
        <w:t>SalespersonID</w:t>
      </w:r>
    </w:p>
    <w:p w:rsidR="00766511" w:rsidRDefault="00766511" w:rsidP="00766511">
      <w:pPr>
        <w:numPr>
          <w:ilvl w:val="1"/>
          <w:numId w:val="4"/>
        </w:numPr>
        <w:spacing w:before="100" w:beforeAutospacing="1" w:after="100" w:afterAutospacing="1" w:line="240" w:lineRule="auto"/>
      </w:pPr>
      <w:r>
        <w:rPr>
          <w:rStyle w:val="HTMLCode"/>
          <w:rFonts w:eastAsiaTheme="minorHAnsi"/>
        </w:rPr>
        <w:t>TargetRevenue</w:t>
      </w:r>
      <w:r>
        <w:t xml:space="preserve"> </w:t>
      </w:r>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Service Data (Fact Table):</w:t>
      </w:r>
      <w:r>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r>
        <w:rPr>
          <w:rStyle w:val="HTMLCode"/>
          <w:rFonts w:eastAsiaTheme="minorHAnsi"/>
        </w:rPr>
        <w:t>ServiceOrderID</w:t>
      </w:r>
    </w:p>
    <w:p w:rsidR="00766511" w:rsidRDefault="00766511" w:rsidP="00766511">
      <w:pPr>
        <w:numPr>
          <w:ilvl w:val="1"/>
          <w:numId w:val="4"/>
        </w:numPr>
        <w:spacing w:before="100" w:beforeAutospacing="1" w:after="100" w:afterAutospacing="1" w:line="240" w:lineRule="auto"/>
      </w:pPr>
      <w:r>
        <w:rPr>
          <w:rStyle w:val="HTMLCode"/>
          <w:rFonts w:eastAsiaTheme="minorHAnsi"/>
        </w:rPr>
        <w:t>ServiceDate</w:t>
      </w:r>
    </w:p>
    <w:p w:rsidR="00766511" w:rsidRDefault="00766511" w:rsidP="00766511">
      <w:pPr>
        <w:numPr>
          <w:ilvl w:val="1"/>
          <w:numId w:val="4"/>
        </w:numPr>
        <w:spacing w:before="100" w:beforeAutospacing="1" w:after="100" w:afterAutospacing="1" w:line="240" w:lineRule="auto"/>
      </w:pPr>
      <w:r>
        <w:rPr>
          <w:rStyle w:val="HTMLCode"/>
          <w:rFonts w:eastAsiaTheme="minorHAnsi"/>
        </w:rPr>
        <w:t>VehicleID</w:t>
      </w:r>
    </w:p>
    <w:p w:rsidR="00766511" w:rsidRDefault="00766511" w:rsidP="00766511">
      <w:pPr>
        <w:numPr>
          <w:ilvl w:val="1"/>
          <w:numId w:val="4"/>
        </w:numPr>
        <w:spacing w:before="100" w:beforeAutospacing="1" w:after="100" w:afterAutospacing="1" w:line="240" w:lineRule="auto"/>
      </w:pPr>
      <w:r>
        <w:rPr>
          <w:rStyle w:val="HTMLCode"/>
          <w:rFonts w:eastAsiaTheme="minorHAnsi"/>
        </w:rPr>
        <w:t>CustomerID</w:t>
      </w:r>
    </w:p>
    <w:p w:rsidR="00766511" w:rsidRDefault="00766511" w:rsidP="00766511">
      <w:pPr>
        <w:numPr>
          <w:ilvl w:val="1"/>
          <w:numId w:val="4"/>
        </w:numPr>
        <w:spacing w:before="100" w:beforeAutospacing="1" w:after="100" w:afterAutospacing="1" w:line="240" w:lineRule="auto"/>
      </w:pPr>
      <w:r>
        <w:rPr>
          <w:rStyle w:val="HTMLCode"/>
          <w:rFonts w:eastAsiaTheme="minorHAnsi"/>
        </w:rPr>
        <w:t>DealershipID</w:t>
      </w:r>
    </w:p>
    <w:p w:rsidR="00766511" w:rsidRDefault="00766511" w:rsidP="00766511">
      <w:pPr>
        <w:numPr>
          <w:ilvl w:val="1"/>
          <w:numId w:val="4"/>
        </w:numPr>
        <w:spacing w:before="100" w:beforeAutospacing="1" w:after="100" w:afterAutospacing="1" w:line="240" w:lineRule="auto"/>
      </w:pPr>
      <w:r>
        <w:rPr>
          <w:rStyle w:val="HTMLCode"/>
          <w:rFonts w:eastAsiaTheme="minorHAnsi"/>
        </w:rPr>
        <w:t>ServiceType</w:t>
      </w:r>
    </w:p>
    <w:p w:rsidR="00766511" w:rsidRDefault="00766511" w:rsidP="00766511">
      <w:pPr>
        <w:numPr>
          <w:ilvl w:val="1"/>
          <w:numId w:val="4"/>
        </w:numPr>
        <w:spacing w:before="100" w:beforeAutospacing="1" w:after="100" w:afterAutospacing="1" w:line="240" w:lineRule="auto"/>
      </w:pPr>
      <w:r>
        <w:rPr>
          <w:rStyle w:val="HTMLCode"/>
          <w:rFonts w:eastAsiaTheme="minorHAnsi"/>
        </w:rPr>
        <w:t>ServiceCost</w:t>
      </w:r>
    </w:p>
    <w:p w:rsidR="00766511" w:rsidRDefault="00766511" w:rsidP="00766511">
      <w:pPr>
        <w:numPr>
          <w:ilvl w:val="1"/>
          <w:numId w:val="4"/>
        </w:numPr>
        <w:spacing w:before="100" w:beforeAutospacing="1" w:after="100" w:afterAutospacing="1" w:line="240" w:lineRule="auto"/>
      </w:pPr>
      <w:r>
        <w:rPr>
          <w:rStyle w:val="HTMLCode"/>
          <w:rFonts w:eastAsiaTheme="minorHAnsi"/>
        </w:rPr>
        <w:t>PartsCost</w:t>
      </w:r>
    </w:p>
    <w:p w:rsidR="00766511" w:rsidRDefault="00766511" w:rsidP="00766511">
      <w:pPr>
        <w:numPr>
          <w:ilvl w:val="1"/>
          <w:numId w:val="4"/>
        </w:numPr>
        <w:spacing w:before="100" w:beforeAutospacing="1" w:after="100" w:afterAutospacing="1" w:line="240" w:lineRule="auto"/>
      </w:pPr>
      <w:r>
        <w:rPr>
          <w:rStyle w:val="HTMLCode"/>
          <w:rFonts w:eastAsiaTheme="minorHAnsi"/>
        </w:rPr>
        <w:t>LaborHours</w:t>
      </w:r>
    </w:p>
    <w:p w:rsidR="00766511" w:rsidRDefault="00766511" w:rsidP="00766511">
      <w:pPr>
        <w:numPr>
          <w:ilvl w:val="1"/>
          <w:numId w:val="4"/>
        </w:numPr>
        <w:spacing w:before="100" w:beforeAutospacing="1" w:after="100" w:afterAutospacing="1" w:line="240" w:lineRule="auto"/>
      </w:pPr>
      <w:r>
        <w:rPr>
          <w:rStyle w:val="HTMLCode"/>
          <w:rFonts w:eastAsiaTheme="minorHAnsi"/>
        </w:rPr>
        <w:t>ServiceStatus</w:t>
      </w:r>
    </w:p>
    <w:p w:rsidR="00766511" w:rsidRDefault="00766511" w:rsidP="00766511">
      <w:pPr>
        <w:numPr>
          <w:ilvl w:val="1"/>
          <w:numId w:val="4"/>
        </w:numPr>
        <w:spacing w:before="100" w:beforeAutospacing="1" w:after="100" w:afterAutospacing="1" w:line="240" w:lineRule="auto"/>
      </w:pPr>
      <w:r>
        <w:rPr>
          <w:rStyle w:val="HTMLCode"/>
          <w:rFonts w:eastAsiaTheme="minorHAnsi"/>
        </w:rPr>
        <w:t>FirstTimeFix</w:t>
      </w:r>
    </w:p>
    <w:p w:rsidR="00766511" w:rsidRDefault="00766511" w:rsidP="00766511">
      <w:pPr>
        <w:numPr>
          <w:ilvl w:val="1"/>
          <w:numId w:val="4"/>
        </w:numPr>
        <w:spacing w:before="100" w:beforeAutospacing="1" w:after="100" w:afterAutospacing="1" w:line="240" w:lineRule="auto"/>
      </w:pPr>
      <w:r>
        <w:rPr>
          <w:rStyle w:val="HTMLCode"/>
          <w:rFonts w:eastAsiaTheme="minorHAnsi"/>
        </w:rPr>
        <w:t>CustomerSatisfactionScore</w:t>
      </w:r>
    </w:p>
    <w:p w:rsidR="00766511" w:rsidRDefault="00766511" w:rsidP="00766511">
      <w:pPr>
        <w:numPr>
          <w:ilvl w:val="1"/>
          <w:numId w:val="4"/>
        </w:numPr>
        <w:spacing w:before="100" w:beforeAutospacing="1" w:after="100" w:afterAutospacing="1" w:line="240" w:lineRule="auto"/>
      </w:pPr>
      <w:r>
        <w:rPr>
          <w:rStyle w:val="HTMLCode"/>
          <w:rFonts w:eastAsiaTheme="minorHAnsi"/>
        </w:rPr>
        <w:t>TechnicianID</w:t>
      </w:r>
    </w:p>
    <w:p w:rsidR="009039C4" w:rsidRDefault="009039C4">
      <w:pPr>
        <w:spacing w:line="259" w:lineRule="auto"/>
        <w:rPr>
          <w:rStyle w:val="Strong"/>
          <w:rFonts w:ascii="Times New Roman" w:hAnsi="Times New Roman" w:cs="Times New Roman"/>
          <w:sz w:val="24"/>
          <w:szCs w:val="24"/>
        </w:rPr>
      </w:pPr>
      <w:r>
        <w:rPr>
          <w:rStyle w:val="Strong"/>
          <w:rFonts w:ascii="Times New Roman" w:hAnsi="Times New Roman" w:cs="Times New Roman"/>
          <w:sz w:val="24"/>
          <w:szCs w:val="24"/>
        </w:rPr>
        <w:br w:type="page"/>
      </w:r>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lastRenderedPageBreak/>
        <w:t>Customer Master (Dimension Table):</w:t>
      </w:r>
      <w:r>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r>
        <w:rPr>
          <w:rStyle w:val="HTMLCode"/>
          <w:rFonts w:eastAsiaTheme="minorHAnsi"/>
        </w:rPr>
        <w:t>CustomerID</w:t>
      </w:r>
    </w:p>
    <w:p w:rsidR="00766511" w:rsidRDefault="00766511" w:rsidP="00766511">
      <w:pPr>
        <w:numPr>
          <w:ilvl w:val="1"/>
          <w:numId w:val="4"/>
        </w:numPr>
        <w:spacing w:before="100" w:beforeAutospacing="1" w:after="100" w:afterAutospacing="1" w:line="240" w:lineRule="auto"/>
      </w:pPr>
      <w:r>
        <w:rPr>
          <w:rStyle w:val="HTMLCode"/>
          <w:rFonts w:eastAsiaTheme="minorHAnsi"/>
        </w:rPr>
        <w:t>CustomerName</w:t>
      </w:r>
    </w:p>
    <w:p w:rsidR="00766511" w:rsidRDefault="00766511" w:rsidP="00766511">
      <w:pPr>
        <w:numPr>
          <w:ilvl w:val="1"/>
          <w:numId w:val="4"/>
        </w:numPr>
        <w:spacing w:before="100" w:beforeAutospacing="1" w:after="100" w:afterAutospacing="1" w:line="240" w:lineRule="auto"/>
      </w:pPr>
      <w:r>
        <w:rPr>
          <w:rStyle w:val="HTMLCode"/>
          <w:rFonts w:eastAsiaTheme="minorHAnsi"/>
        </w:rPr>
        <w:t>Email</w:t>
      </w:r>
    </w:p>
    <w:p w:rsidR="00766511" w:rsidRDefault="00766511" w:rsidP="00766511">
      <w:pPr>
        <w:numPr>
          <w:ilvl w:val="1"/>
          <w:numId w:val="4"/>
        </w:numPr>
        <w:spacing w:before="100" w:beforeAutospacing="1" w:after="100" w:afterAutospacing="1" w:line="240" w:lineRule="auto"/>
      </w:pPr>
      <w:r>
        <w:rPr>
          <w:rStyle w:val="HTMLCode"/>
          <w:rFonts w:eastAsiaTheme="minorHAnsi"/>
        </w:rPr>
        <w:t>Phone</w:t>
      </w:r>
    </w:p>
    <w:p w:rsidR="00766511" w:rsidRDefault="00766511" w:rsidP="00766511">
      <w:pPr>
        <w:numPr>
          <w:ilvl w:val="1"/>
          <w:numId w:val="4"/>
        </w:numPr>
        <w:spacing w:before="100" w:beforeAutospacing="1" w:after="100" w:afterAutospacing="1" w:line="240" w:lineRule="auto"/>
      </w:pPr>
      <w:r>
        <w:rPr>
          <w:rStyle w:val="HTMLCode"/>
          <w:rFonts w:eastAsiaTheme="minorHAnsi"/>
        </w:rPr>
        <w:t>Address</w:t>
      </w:r>
    </w:p>
    <w:p w:rsidR="00766511" w:rsidRDefault="00766511" w:rsidP="00766511">
      <w:pPr>
        <w:numPr>
          <w:ilvl w:val="1"/>
          <w:numId w:val="4"/>
        </w:numPr>
        <w:spacing w:before="100" w:beforeAutospacing="1" w:after="100" w:afterAutospacing="1" w:line="240" w:lineRule="auto"/>
      </w:pPr>
      <w:r>
        <w:rPr>
          <w:rStyle w:val="HTMLCode"/>
          <w:rFonts w:eastAsiaTheme="minorHAnsi"/>
        </w:rPr>
        <w:t>City</w:t>
      </w:r>
    </w:p>
    <w:p w:rsidR="00766511" w:rsidRDefault="00766511" w:rsidP="00766511">
      <w:pPr>
        <w:numPr>
          <w:ilvl w:val="1"/>
          <w:numId w:val="4"/>
        </w:numPr>
        <w:spacing w:before="100" w:beforeAutospacing="1" w:after="100" w:afterAutospacing="1" w:line="240" w:lineRule="auto"/>
      </w:pPr>
      <w:r>
        <w:rPr>
          <w:rStyle w:val="HTMLCode"/>
          <w:rFonts w:eastAsiaTheme="minorHAnsi"/>
        </w:rPr>
        <w:t>State</w:t>
      </w:r>
    </w:p>
    <w:p w:rsidR="00766511" w:rsidRDefault="00766511" w:rsidP="00766511">
      <w:pPr>
        <w:numPr>
          <w:ilvl w:val="1"/>
          <w:numId w:val="4"/>
        </w:numPr>
        <w:spacing w:before="100" w:beforeAutospacing="1" w:after="100" w:afterAutospacing="1" w:line="240" w:lineRule="auto"/>
      </w:pPr>
      <w:r>
        <w:rPr>
          <w:rStyle w:val="HTMLCode"/>
          <w:rFonts w:eastAsiaTheme="minorHAnsi"/>
        </w:rPr>
        <w:t>ZipCode</w:t>
      </w:r>
    </w:p>
    <w:p w:rsidR="00766511" w:rsidRDefault="00766511" w:rsidP="00766511">
      <w:pPr>
        <w:numPr>
          <w:ilvl w:val="1"/>
          <w:numId w:val="4"/>
        </w:numPr>
        <w:spacing w:before="100" w:beforeAutospacing="1" w:after="100" w:afterAutospacing="1" w:line="240" w:lineRule="auto"/>
      </w:pPr>
      <w:r>
        <w:rPr>
          <w:rStyle w:val="HTMLCode"/>
          <w:rFonts w:eastAsiaTheme="minorHAnsi"/>
        </w:rPr>
        <w:t>AgeGroup</w:t>
      </w:r>
    </w:p>
    <w:p w:rsidR="00766511" w:rsidRDefault="00766511" w:rsidP="00766511">
      <w:pPr>
        <w:numPr>
          <w:ilvl w:val="1"/>
          <w:numId w:val="4"/>
        </w:numPr>
        <w:spacing w:before="100" w:beforeAutospacing="1" w:after="100" w:afterAutospacing="1" w:line="240" w:lineRule="auto"/>
      </w:pPr>
      <w:r>
        <w:rPr>
          <w:rStyle w:val="HTMLCode"/>
          <w:rFonts w:eastAsiaTheme="minorHAnsi"/>
        </w:rPr>
        <w:t>IncomeBracket</w:t>
      </w:r>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Vehicle Master (Dimension Table):</w:t>
      </w:r>
      <w:r>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r>
        <w:rPr>
          <w:rStyle w:val="HTMLCode"/>
          <w:rFonts w:eastAsiaTheme="minorHAnsi"/>
        </w:rPr>
        <w:t>VehicleID</w:t>
      </w:r>
    </w:p>
    <w:p w:rsidR="00766511" w:rsidRDefault="00766511" w:rsidP="00766511">
      <w:pPr>
        <w:numPr>
          <w:ilvl w:val="1"/>
          <w:numId w:val="4"/>
        </w:numPr>
        <w:spacing w:before="100" w:beforeAutospacing="1" w:after="100" w:afterAutospacing="1" w:line="240" w:lineRule="auto"/>
      </w:pPr>
      <w:r>
        <w:rPr>
          <w:rStyle w:val="HTMLCode"/>
          <w:rFonts w:eastAsiaTheme="minorHAnsi"/>
        </w:rPr>
        <w:t>Make</w:t>
      </w:r>
    </w:p>
    <w:p w:rsidR="00766511" w:rsidRDefault="00766511" w:rsidP="00766511">
      <w:pPr>
        <w:numPr>
          <w:ilvl w:val="1"/>
          <w:numId w:val="4"/>
        </w:numPr>
        <w:spacing w:before="100" w:beforeAutospacing="1" w:after="100" w:afterAutospacing="1" w:line="240" w:lineRule="auto"/>
      </w:pPr>
      <w:r>
        <w:rPr>
          <w:rStyle w:val="HTMLCode"/>
          <w:rFonts w:eastAsiaTheme="minorHAnsi"/>
        </w:rPr>
        <w:t>Model</w:t>
      </w:r>
    </w:p>
    <w:p w:rsidR="00766511" w:rsidRDefault="00766511" w:rsidP="00766511">
      <w:pPr>
        <w:numPr>
          <w:ilvl w:val="1"/>
          <w:numId w:val="4"/>
        </w:numPr>
        <w:spacing w:before="100" w:beforeAutospacing="1" w:after="100" w:afterAutospacing="1" w:line="240" w:lineRule="auto"/>
      </w:pPr>
      <w:r>
        <w:rPr>
          <w:rStyle w:val="HTMLCode"/>
          <w:rFonts w:eastAsiaTheme="minorHAnsi"/>
        </w:rPr>
        <w:t>Year</w:t>
      </w:r>
    </w:p>
    <w:p w:rsidR="00766511" w:rsidRDefault="00766511" w:rsidP="00766511">
      <w:pPr>
        <w:numPr>
          <w:ilvl w:val="1"/>
          <w:numId w:val="4"/>
        </w:numPr>
        <w:spacing w:before="100" w:beforeAutospacing="1" w:after="100" w:afterAutospacing="1" w:line="240" w:lineRule="auto"/>
      </w:pPr>
      <w:r>
        <w:rPr>
          <w:rStyle w:val="HTMLCode"/>
          <w:rFonts w:eastAsiaTheme="minorHAnsi"/>
        </w:rPr>
        <w:t>VehicleType</w:t>
      </w:r>
    </w:p>
    <w:p w:rsidR="00766511" w:rsidRDefault="00766511" w:rsidP="00766511">
      <w:pPr>
        <w:numPr>
          <w:ilvl w:val="1"/>
          <w:numId w:val="4"/>
        </w:numPr>
        <w:spacing w:before="100" w:beforeAutospacing="1" w:after="100" w:afterAutospacing="1" w:line="240" w:lineRule="auto"/>
      </w:pPr>
      <w:r>
        <w:rPr>
          <w:rStyle w:val="HTMLCode"/>
          <w:rFonts w:eastAsiaTheme="minorHAnsi"/>
        </w:rPr>
        <w:t>EngineType</w:t>
      </w:r>
    </w:p>
    <w:p w:rsidR="00766511" w:rsidRDefault="00766511" w:rsidP="00766511">
      <w:pPr>
        <w:numPr>
          <w:ilvl w:val="1"/>
          <w:numId w:val="4"/>
        </w:numPr>
        <w:spacing w:before="100" w:beforeAutospacing="1" w:after="100" w:afterAutospacing="1" w:line="240" w:lineRule="auto"/>
      </w:pPr>
      <w:r>
        <w:rPr>
          <w:rStyle w:val="HTMLCode"/>
          <w:rFonts w:eastAsiaTheme="minorHAnsi"/>
        </w:rPr>
        <w:t>MSRP</w:t>
      </w:r>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Dealership Master (Dimension Table):</w:t>
      </w:r>
      <w:r>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r>
        <w:rPr>
          <w:rStyle w:val="HTMLCode"/>
          <w:rFonts w:eastAsiaTheme="minorHAnsi"/>
        </w:rPr>
        <w:t>DealershipID</w:t>
      </w:r>
    </w:p>
    <w:p w:rsidR="00766511" w:rsidRDefault="00766511" w:rsidP="00766511">
      <w:pPr>
        <w:numPr>
          <w:ilvl w:val="1"/>
          <w:numId w:val="4"/>
        </w:numPr>
        <w:spacing w:before="100" w:beforeAutospacing="1" w:after="100" w:afterAutospacing="1" w:line="240" w:lineRule="auto"/>
      </w:pPr>
      <w:r>
        <w:rPr>
          <w:rStyle w:val="HTMLCode"/>
          <w:rFonts w:eastAsiaTheme="minorHAnsi"/>
        </w:rPr>
        <w:t>DealershipName</w:t>
      </w:r>
    </w:p>
    <w:p w:rsidR="00766511" w:rsidRDefault="00766511" w:rsidP="00766511">
      <w:pPr>
        <w:numPr>
          <w:ilvl w:val="1"/>
          <w:numId w:val="4"/>
        </w:numPr>
        <w:spacing w:before="100" w:beforeAutospacing="1" w:after="100" w:afterAutospacing="1" w:line="240" w:lineRule="auto"/>
      </w:pPr>
      <w:r>
        <w:rPr>
          <w:rStyle w:val="HTMLCode"/>
          <w:rFonts w:eastAsiaTheme="minorHAnsi"/>
        </w:rPr>
        <w:t>Region</w:t>
      </w:r>
    </w:p>
    <w:p w:rsidR="00766511" w:rsidRDefault="00766511" w:rsidP="00766511">
      <w:pPr>
        <w:numPr>
          <w:ilvl w:val="1"/>
          <w:numId w:val="4"/>
        </w:numPr>
        <w:spacing w:before="100" w:beforeAutospacing="1" w:after="100" w:afterAutospacing="1" w:line="240" w:lineRule="auto"/>
      </w:pPr>
      <w:r>
        <w:rPr>
          <w:rStyle w:val="HTMLCode"/>
          <w:rFonts w:eastAsiaTheme="minorHAnsi"/>
        </w:rPr>
        <w:t>City</w:t>
      </w:r>
    </w:p>
    <w:p w:rsidR="00766511" w:rsidRDefault="00766511" w:rsidP="00766511">
      <w:pPr>
        <w:numPr>
          <w:ilvl w:val="1"/>
          <w:numId w:val="4"/>
        </w:numPr>
        <w:spacing w:before="100" w:beforeAutospacing="1" w:after="100" w:afterAutospacing="1" w:line="240" w:lineRule="auto"/>
      </w:pPr>
      <w:r>
        <w:rPr>
          <w:rStyle w:val="HTMLCode"/>
          <w:rFonts w:eastAsiaTheme="minorHAnsi"/>
        </w:rPr>
        <w:t>State</w:t>
      </w:r>
    </w:p>
    <w:p w:rsidR="00766511" w:rsidRDefault="00766511" w:rsidP="00766511">
      <w:pPr>
        <w:numPr>
          <w:ilvl w:val="1"/>
          <w:numId w:val="4"/>
        </w:numPr>
        <w:spacing w:before="100" w:beforeAutospacing="1" w:after="100" w:afterAutospacing="1" w:line="240" w:lineRule="auto"/>
      </w:pPr>
      <w:r>
        <w:rPr>
          <w:rStyle w:val="HTMLCode"/>
          <w:rFonts w:eastAsiaTheme="minorHAnsi"/>
        </w:rPr>
        <w:t>AnnualSalesTarget</w:t>
      </w:r>
    </w:p>
    <w:p w:rsidR="00766511" w:rsidRDefault="00766511" w:rsidP="00766511">
      <w:pPr>
        <w:numPr>
          <w:ilvl w:val="1"/>
          <w:numId w:val="4"/>
        </w:numPr>
        <w:spacing w:before="100" w:beforeAutospacing="1" w:after="100" w:afterAutospacing="1" w:line="240" w:lineRule="auto"/>
      </w:pPr>
      <w:r>
        <w:rPr>
          <w:rStyle w:val="HTMLCode"/>
          <w:rFonts w:eastAsiaTheme="minorHAnsi"/>
        </w:rPr>
        <w:t>AnnualServiceTarget</w:t>
      </w:r>
    </w:p>
    <w:p w:rsidR="00766511" w:rsidRPr="009039C4" w:rsidRDefault="00766511" w:rsidP="00766511">
      <w:pPr>
        <w:pStyle w:val="Heading3"/>
        <w:rPr>
          <w:rFonts w:ascii="Times New Roman" w:hAnsi="Times New Roman" w:cs="Times New Roman"/>
          <w:i/>
          <w:sz w:val="32"/>
          <w:szCs w:val="32"/>
        </w:rPr>
      </w:pPr>
      <w:r>
        <w:rPr>
          <w:rStyle w:val="Strong"/>
          <w:rFonts w:ascii="Times New Roman" w:hAnsi="Times New Roman" w:cs="Times New Roman"/>
          <w:b w:val="0"/>
          <w:bCs w:val="0"/>
          <w:i/>
          <w:sz w:val="32"/>
          <w:szCs w:val="32"/>
        </w:rPr>
        <w:t>Data Types</w:t>
      </w:r>
    </w:p>
    <w:p w:rsidR="00766511" w:rsidRDefault="00766511" w:rsidP="00766511">
      <w:pPr>
        <w:pStyle w:val="NormalWeb"/>
      </w:pPr>
      <w:r>
        <w:t>Each field was assigned the right data type to make sure calculations work correctly and storage is efficient:</w:t>
      </w:r>
    </w:p>
    <w:p w:rsidR="00766511" w:rsidRDefault="00766511" w:rsidP="00766511">
      <w:pPr>
        <w:numPr>
          <w:ilvl w:val="0"/>
          <w:numId w:val="5"/>
        </w:numPr>
        <w:spacing w:before="100" w:beforeAutospacing="1" w:after="100" w:afterAutospacing="1" w:line="240" w:lineRule="auto"/>
      </w:pPr>
      <w:r>
        <w:rPr>
          <w:rStyle w:val="Strong"/>
          <w:rFonts w:ascii="Times New Roman" w:hAnsi="Times New Roman" w:cs="Times New Roman"/>
          <w:sz w:val="24"/>
          <w:szCs w:val="24"/>
        </w:rPr>
        <w:t>Text:</w:t>
      </w:r>
      <w:r>
        <w:t xml:space="preserve"> </w:t>
      </w:r>
      <w:r>
        <w:rPr>
          <w:rStyle w:val="HTMLCode"/>
          <w:rFonts w:eastAsiaTheme="minorHAnsi"/>
        </w:rPr>
        <w:t>SaleID</w:t>
      </w:r>
      <w:r>
        <w:t xml:space="preserve">, </w:t>
      </w:r>
      <w:r>
        <w:rPr>
          <w:rStyle w:val="HTMLCode"/>
          <w:rFonts w:eastAsiaTheme="minorHAnsi"/>
        </w:rPr>
        <w:t>VehicleID</w:t>
      </w:r>
      <w:r>
        <w:t xml:space="preserve">, </w:t>
      </w:r>
      <w:r>
        <w:rPr>
          <w:rStyle w:val="HTMLCode"/>
          <w:rFonts w:eastAsiaTheme="minorHAnsi"/>
        </w:rPr>
        <w:t>CustomerID</w:t>
      </w:r>
      <w:r>
        <w:t xml:space="preserve">, </w:t>
      </w:r>
      <w:r>
        <w:rPr>
          <w:rStyle w:val="HTMLCode"/>
          <w:rFonts w:eastAsiaTheme="minorHAnsi"/>
        </w:rPr>
        <w:t>DealershipID</w:t>
      </w:r>
      <w:r>
        <w:t xml:space="preserve">, </w:t>
      </w:r>
      <w:r>
        <w:rPr>
          <w:rStyle w:val="HTMLCode"/>
          <w:rFonts w:eastAsiaTheme="minorHAnsi"/>
        </w:rPr>
        <w:t>FinancingType</w:t>
      </w:r>
      <w:r>
        <w:t xml:space="preserve">, </w:t>
      </w:r>
      <w:r>
        <w:rPr>
          <w:rStyle w:val="HTMLCode"/>
          <w:rFonts w:eastAsiaTheme="minorHAnsi"/>
        </w:rPr>
        <w:t>MarketingChannel</w:t>
      </w:r>
      <w:r>
        <w:t xml:space="preserve">, </w:t>
      </w:r>
      <w:r>
        <w:rPr>
          <w:rStyle w:val="HTMLCode"/>
          <w:rFonts w:eastAsiaTheme="minorHAnsi"/>
        </w:rPr>
        <w:t>SalespersonID</w:t>
      </w:r>
      <w:r>
        <w:t xml:space="preserve">, </w:t>
      </w:r>
      <w:r>
        <w:rPr>
          <w:rStyle w:val="HTMLCode"/>
          <w:rFonts w:eastAsiaTheme="minorHAnsi"/>
        </w:rPr>
        <w:t>ServiceOrderID</w:t>
      </w:r>
      <w:r>
        <w:t xml:space="preserve">, </w:t>
      </w:r>
      <w:r>
        <w:rPr>
          <w:rStyle w:val="HTMLCode"/>
          <w:rFonts w:eastAsiaTheme="minorHAnsi"/>
        </w:rPr>
        <w:t>ServiceType</w:t>
      </w:r>
      <w:r>
        <w:t xml:space="preserve">, </w:t>
      </w:r>
      <w:r>
        <w:rPr>
          <w:rStyle w:val="HTMLCode"/>
          <w:rFonts w:eastAsiaTheme="minorHAnsi"/>
        </w:rPr>
        <w:t>ServiceStatus</w:t>
      </w:r>
      <w:r>
        <w:t xml:space="preserve">, </w:t>
      </w:r>
      <w:r>
        <w:rPr>
          <w:rStyle w:val="HTMLCode"/>
          <w:rFonts w:eastAsiaTheme="minorHAnsi"/>
        </w:rPr>
        <w:t>FirstTimeFix</w:t>
      </w:r>
      <w:r>
        <w:t xml:space="preserve">, </w:t>
      </w:r>
      <w:r>
        <w:rPr>
          <w:rStyle w:val="HTMLCode"/>
          <w:rFonts w:eastAsiaTheme="minorHAnsi"/>
        </w:rPr>
        <w:t>TechnicianID</w:t>
      </w:r>
      <w:r>
        <w:t xml:space="preserve">, </w:t>
      </w:r>
      <w:r>
        <w:rPr>
          <w:rStyle w:val="HTMLCode"/>
          <w:rFonts w:eastAsiaTheme="minorHAnsi"/>
        </w:rPr>
        <w:t>CustomerName</w:t>
      </w:r>
      <w:r>
        <w:t xml:space="preserve">, </w:t>
      </w:r>
      <w:r>
        <w:rPr>
          <w:rStyle w:val="HTMLCode"/>
          <w:rFonts w:eastAsiaTheme="minorHAnsi"/>
        </w:rPr>
        <w:t>Email</w:t>
      </w:r>
      <w:r>
        <w:t xml:space="preserve">, </w:t>
      </w:r>
      <w:r>
        <w:rPr>
          <w:rStyle w:val="HTMLCode"/>
          <w:rFonts w:eastAsiaTheme="minorHAnsi"/>
        </w:rPr>
        <w:t>Phone</w:t>
      </w:r>
      <w:r>
        <w:t xml:space="preserve">, </w:t>
      </w:r>
      <w:r>
        <w:rPr>
          <w:rStyle w:val="HTMLCode"/>
          <w:rFonts w:eastAsiaTheme="minorHAnsi"/>
        </w:rPr>
        <w:t>Address</w:t>
      </w:r>
      <w:r>
        <w:t xml:space="preserve">, </w:t>
      </w:r>
      <w:r>
        <w:rPr>
          <w:rStyle w:val="HTMLCode"/>
          <w:rFonts w:eastAsiaTheme="minorHAnsi"/>
        </w:rPr>
        <w:t>City</w:t>
      </w:r>
      <w:r>
        <w:t xml:space="preserve">, </w:t>
      </w:r>
      <w:r>
        <w:rPr>
          <w:rStyle w:val="HTMLCode"/>
          <w:rFonts w:eastAsiaTheme="minorHAnsi"/>
        </w:rPr>
        <w:t>State</w:t>
      </w:r>
      <w:r>
        <w:t xml:space="preserve">, </w:t>
      </w:r>
      <w:r>
        <w:rPr>
          <w:rStyle w:val="HTMLCode"/>
          <w:rFonts w:eastAsiaTheme="minorHAnsi"/>
        </w:rPr>
        <w:t>ZipCode</w:t>
      </w:r>
      <w:r>
        <w:t xml:space="preserve">, </w:t>
      </w:r>
      <w:r>
        <w:rPr>
          <w:rStyle w:val="HTMLCode"/>
          <w:rFonts w:eastAsiaTheme="minorHAnsi"/>
        </w:rPr>
        <w:t>AgeGroup</w:t>
      </w:r>
      <w:r>
        <w:t xml:space="preserve">, </w:t>
      </w:r>
      <w:r>
        <w:rPr>
          <w:rStyle w:val="HTMLCode"/>
          <w:rFonts w:eastAsiaTheme="minorHAnsi"/>
        </w:rPr>
        <w:t>IncomeBracket</w:t>
      </w:r>
      <w:r>
        <w:t xml:space="preserve">, </w:t>
      </w:r>
      <w:r>
        <w:rPr>
          <w:rStyle w:val="HTMLCode"/>
          <w:rFonts w:eastAsiaTheme="minorHAnsi"/>
        </w:rPr>
        <w:t>Make</w:t>
      </w:r>
      <w:r>
        <w:t xml:space="preserve">, </w:t>
      </w:r>
      <w:r>
        <w:rPr>
          <w:rStyle w:val="HTMLCode"/>
          <w:rFonts w:eastAsiaTheme="minorHAnsi"/>
        </w:rPr>
        <w:t>Model</w:t>
      </w:r>
      <w:r>
        <w:t xml:space="preserve">, </w:t>
      </w:r>
      <w:r>
        <w:rPr>
          <w:rStyle w:val="HTMLCode"/>
          <w:rFonts w:eastAsiaTheme="minorHAnsi"/>
        </w:rPr>
        <w:t>VehicleType</w:t>
      </w:r>
      <w:r>
        <w:t xml:space="preserve">, </w:t>
      </w:r>
      <w:r>
        <w:rPr>
          <w:rStyle w:val="HTMLCode"/>
          <w:rFonts w:eastAsiaTheme="minorHAnsi"/>
        </w:rPr>
        <w:t>EngineType</w:t>
      </w:r>
      <w:r>
        <w:t xml:space="preserve">, </w:t>
      </w:r>
      <w:r>
        <w:rPr>
          <w:rStyle w:val="HTMLCode"/>
          <w:rFonts w:eastAsiaTheme="minorHAnsi"/>
        </w:rPr>
        <w:t>DealershipName</w:t>
      </w:r>
      <w:r>
        <w:t xml:space="preserve">, </w:t>
      </w:r>
      <w:r>
        <w:rPr>
          <w:rStyle w:val="HTMLCode"/>
          <w:rFonts w:eastAsiaTheme="minorHAnsi"/>
        </w:rPr>
        <w:t>Region</w:t>
      </w:r>
      <w:r>
        <w:t>.</w:t>
      </w:r>
    </w:p>
    <w:p w:rsidR="00766511" w:rsidRDefault="00766511" w:rsidP="00766511">
      <w:pPr>
        <w:numPr>
          <w:ilvl w:val="0"/>
          <w:numId w:val="5"/>
        </w:numPr>
        <w:spacing w:before="100" w:beforeAutospacing="1" w:after="100" w:afterAutospacing="1" w:line="240" w:lineRule="auto"/>
      </w:pPr>
      <w:r>
        <w:rPr>
          <w:rStyle w:val="Strong"/>
          <w:rFonts w:ascii="Times New Roman" w:hAnsi="Times New Roman" w:cs="Times New Roman"/>
          <w:sz w:val="24"/>
          <w:szCs w:val="24"/>
        </w:rPr>
        <w:t>Number (Whole/Decimal):</w:t>
      </w:r>
      <w:r>
        <w:t xml:space="preserve"> </w:t>
      </w:r>
      <w:r>
        <w:rPr>
          <w:rStyle w:val="HTMLCode"/>
          <w:rFonts w:eastAsiaTheme="minorHAnsi"/>
        </w:rPr>
        <w:t>SalePrice</w:t>
      </w:r>
      <w:r>
        <w:t xml:space="preserve">, </w:t>
      </w:r>
      <w:r>
        <w:rPr>
          <w:rStyle w:val="HTMLCode"/>
          <w:rFonts w:eastAsiaTheme="minorHAnsi"/>
        </w:rPr>
        <w:t>DiscountAmount</w:t>
      </w:r>
      <w:r>
        <w:t xml:space="preserve">, </w:t>
      </w:r>
      <w:r>
        <w:rPr>
          <w:rStyle w:val="HTMLCode"/>
          <w:rFonts w:eastAsiaTheme="minorHAnsi"/>
        </w:rPr>
        <w:t>TargetRevenue</w:t>
      </w:r>
      <w:r>
        <w:t xml:space="preserve">, </w:t>
      </w:r>
      <w:r>
        <w:rPr>
          <w:rStyle w:val="HTMLCode"/>
          <w:rFonts w:eastAsiaTheme="minorHAnsi"/>
        </w:rPr>
        <w:t>ServiceCost</w:t>
      </w:r>
      <w:r>
        <w:t xml:space="preserve">, </w:t>
      </w:r>
      <w:r>
        <w:rPr>
          <w:rStyle w:val="HTMLCode"/>
          <w:rFonts w:eastAsiaTheme="minorHAnsi"/>
        </w:rPr>
        <w:t>PartsCost</w:t>
      </w:r>
      <w:r>
        <w:t xml:space="preserve">, </w:t>
      </w:r>
      <w:r>
        <w:rPr>
          <w:rStyle w:val="HTMLCode"/>
          <w:rFonts w:eastAsiaTheme="minorHAnsi"/>
        </w:rPr>
        <w:t>LaborHours</w:t>
      </w:r>
      <w:r>
        <w:t xml:space="preserve">, </w:t>
      </w:r>
      <w:r>
        <w:rPr>
          <w:rStyle w:val="HTMLCode"/>
          <w:rFonts w:eastAsiaTheme="minorHAnsi"/>
        </w:rPr>
        <w:t>CustomerSatisfactionScore</w:t>
      </w:r>
      <w:r>
        <w:t xml:space="preserve">, </w:t>
      </w:r>
      <w:r>
        <w:rPr>
          <w:rStyle w:val="HTMLCode"/>
          <w:rFonts w:eastAsiaTheme="minorHAnsi"/>
        </w:rPr>
        <w:t>Year</w:t>
      </w:r>
      <w:r>
        <w:t xml:space="preserve">, </w:t>
      </w:r>
      <w:r>
        <w:rPr>
          <w:rStyle w:val="HTMLCode"/>
          <w:rFonts w:eastAsiaTheme="minorHAnsi"/>
        </w:rPr>
        <w:t>MSRP</w:t>
      </w:r>
      <w:r>
        <w:t xml:space="preserve">, </w:t>
      </w:r>
      <w:r>
        <w:rPr>
          <w:rStyle w:val="HTMLCode"/>
          <w:rFonts w:eastAsiaTheme="minorHAnsi"/>
        </w:rPr>
        <w:t>AnnualSalesTarget</w:t>
      </w:r>
      <w:r>
        <w:t xml:space="preserve">, </w:t>
      </w:r>
      <w:r>
        <w:rPr>
          <w:rStyle w:val="HTMLCode"/>
          <w:rFonts w:eastAsiaTheme="minorHAnsi"/>
        </w:rPr>
        <w:t>AnnualServiceTarget</w:t>
      </w:r>
      <w:r>
        <w:t>.</w:t>
      </w:r>
    </w:p>
    <w:p w:rsidR="00766511" w:rsidRDefault="00766511" w:rsidP="00766511">
      <w:pPr>
        <w:numPr>
          <w:ilvl w:val="0"/>
          <w:numId w:val="5"/>
        </w:numPr>
        <w:spacing w:before="100" w:beforeAutospacing="1" w:after="100" w:afterAutospacing="1" w:line="240" w:lineRule="auto"/>
      </w:pPr>
      <w:r>
        <w:rPr>
          <w:rStyle w:val="Strong"/>
          <w:rFonts w:ascii="Times New Roman" w:hAnsi="Times New Roman" w:cs="Times New Roman"/>
          <w:sz w:val="24"/>
          <w:szCs w:val="24"/>
        </w:rPr>
        <w:t>Date:</w:t>
      </w:r>
      <w:r>
        <w:t xml:space="preserve"> </w:t>
      </w:r>
      <w:r>
        <w:rPr>
          <w:rStyle w:val="HTMLCode"/>
          <w:rFonts w:eastAsiaTheme="minorHAnsi"/>
        </w:rPr>
        <w:t>SaleDate</w:t>
      </w:r>
      <w:r>
        <w:t xml:space="preserve">, </w:t>
      </w:r>
      <w:r>
        <w:rPr>
          <w:rStyle w:val="HTMLCode"/>
          <w:rFonts w:eastAsiaTheme="minorHAnsi"/>
        </w:rPr>
        <w:t>ServiceDate</w:t>
      </w:r>
      <w:r>
        <w:t>.</w:t>
      </w:r>
    </w:p>
    <w:p w:rsidR="009039C4" w:rsidRDefault="009039C4">
      <w:pPr>
        <w:spacing w:line="259" w:lineRule="auto"/>
        <w:rPr>
          <w:rStyle w:val="Strong"/>
          <w:rFonts w:asciiTheme="majorHAnsi" w:eastAsiaTheme="majorEastAsia" w:hAnsiTheme="majorHAnsi" w:cstheme="majorBidi"/>
          <w:b w:val="0"/>
          <w:bCs w:val="0"/>
          <w:color w:val="1F4D78" w:themeColor="accent1" w:themeShade="7F"/>
          <w:sz w:val="24"/>
          <w:szCs w:val="24"/>
        </w:rPr>
      </w:pPr>
      <w:r>
        <w:rPr>
          <w:rStyle w:val="Strong"/>
          <w:b w:val="0"/>
          <w:bCs w:val="0"/>
        </w:rPr>
        <w:br w:type="page"/>
      </w:r>
    </w:p>
    <w:p w:rsidR="00766511" w:rsidRPr="009039C4" w:rsidRDefault="00766511" w:rsidP="00766511">
      <w:pPr>
        <w:pStyle w:val="Heading3"/>
        <w:rPr>
          <w:rFonts w:ascii="Times New Roman" w:hAnsi="Times New Roman" w:cs="Times New Roman"/>
          <w:i/>
          <w:sz w:val="32"/>
          <w:szCs w:val="32"/>
        </w:rPr>
      </w:pPr>
      <w:r>
        <w:rPr>
          <w:rStyle w:val="Strong"/>
          <w:rFonts w:ascii="Times New Roman" w:hAnsi="Times New Roman" w:cs="Times New Roman"/>
          <w:b w:val="0"/>
          <w:bCs w:val="0"/>
          <w:i/>
          <w:sz w:val="32"/>
          <w:szCs w:val="32"/>
        </w:rPr>
        <w:lastRenderedPageBreak/>
        <w:t>Sample Data Format Table</w:t>
      </w:r>
    </w:p>
    <w:p w:rsidR="00766511" w:rsidRDefault="00766511" w:rsidP="00766511">
      <w:pPr>
        <w:pStyle w:val="NormalWeb"/>
      </w:pPr>
      <w:r>
        <w:t>Below are small sample tables illustrating the expected format of the data for each designed table.</w:t>
      </w:r>
    </w:p>
    <w:p w:rsidR="00766511" w:rsidRDefault="00766511" w:rsidP="00766511">
      <w:pPr>
        <w:pStyle w:val="NormalWeb"/>
        <w:rPr>
          <w:rStyle w:val="HTMLCode"/>
          <w:b/>
          <w:bCs/>
        </w:rPr>
      </w:pPr>
      <w:r>
        <w:rPr>
          <w:rStyle w:val="Strong"/>
          <w:rFonts w:eastAsiaTheme="majorEastAsia"/>
        </w:rPr>
        <w:t xml:space="preserve">Sample Data Format: </w:t>
      </w:r>
      <w:r>
        <w:rPr>
          <w:rStyle w:val="HTMLCode"/>
          <w:b/>
          <w:bCs/>
        </w:rPr>
        <w:t>Sales.csv</w:t>
      </w:r>
    </w:p>
    <w:p w:rsidR="0069376E" w:rsidRDefault="0069376E" w:rsidP="00766511">
      <w:pPr>
        <w:pStyle w:val="NormalWeb"/>
      </w:pPr>
      <w:r>
        <w:rPr>
          <w:noProof/>
        </w:rPr>
        <w:drawing>
          <wp:inline distT="0" distB="0" distL="0" distR="0">
            <wp:extent cx="615696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5-26 230728.png"/>
                    <pic:cNvPicPr/>
                  </pic:nvPicPr>
                  <pic:blipFill>
                    <a:blip r:embed="rId6">
                      <a:extLst>
                        <a:ext uri="{28A0092B-C50C-407E-A947-70E740481C1C}">
                          <a14:useLocalDpi xmlns:a14="http://schemas.microsoft.com/office/drawing/2010/main" val="0"/>
                        </a:ext>
                      </a:extLst>
                    </a:blip>
                    <a:stretch>
                      <a:fillRect/>
                    </a:stretch>
                  </pic:blipFill>
                  <pic:spPr>
                    <a:xfrm>
                      <a:off x="0" y="0"/>
                      <a:ext cx="6156960" cy="762000"/>
                    </a:xfrm>
                    <a:prstGeom prst="rect">
                      <a:avLst/>
                    </a:prstGeom>
                  </pic:spPr>
                </pic:pic>
              </a:graphicData>
            </a:graphic>
          </wp:inline>
        </w:drawing>
      </w:r>
    </w:p>
    <w:p w:rsidR="00766511" w:rsidRDefault="00766511" w:rsidP="00766511">
      <w:pPr>
        <w:pStyle w:val="NormalWeb"/>
        <w:rPr>
          <w:rStyle w:val="HTMLCode"/>
          <w:b/>
          <w:bCs/>
        </w:rPr>
      </w:pPr>
      <w:r>
        <w:rPr>
          <w:rStyle w:val="Strong"/>
          <w:rFonts w:eastAsiaTheme="majorEastAsia"/>
        </w:rPr>
        <w:t xml:space="preserve">Sample Data Format: </w:t>
      </w:r>
      <w:r>
        <w:rPr>
          <w:rStyle w:val="HTMLCode"/>
          <w:b/>
          <w:bCs/>
        </w:rPr>
        <w:t>Service.csv</w:t>
      </w:r>
    </w:p>
    <w:p w:rsidR="00FF2C33" w:rsidRDefault="00FF2C33" w:rsidP="00766511">
      <w:pPr>
        <w:pStyle w:val="NormalWeb"/>
      </w:pPr>
      <w:r>
        <w:rPr>
          <w:noProof/>
        </w:rPr>
        <w:drawing>
          <wp:inline distT="0" distB="0" distL="0" distR="0">
            <wp:extent cx="6088380" cy="5791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5-26 23184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88380" cy="579120"/>
                    </a:xfrm>
                    <a:prstGeom prst="rect">
                      <a:avLst/>
                    </a:prstGeom>
                  </pic:spPr>
                </pic:pic>
              </a:graphicData>
            </a:graphic>
          </wp:inline>
        </w:drawing>
      </w:r>
    </w:p>
    <w:p w:rsidR="00766511" w:rsidRDefault="00766511" w:rsidP="00766511">
      <w:pPr>
        <w:pStyle w:val="NormalWeb"/>
        <w:rPr>
          <w:rStyle w:val="HTMLCode"/>
          <w:b/>
          <w:bCs/>
        </w:rPr>
      </w:pPr>
      <w:r>
        <w:rPr>
          <w:rStyle w:val="Strong"/>
          <w:rFonts w:eastAsiaTheme="majorEastAsia"/>
        </w:rPr>
        <w:t xml:space="preserve">Sample Data Format: </w:t>
      </w:r>
      <w:r>
        <w:rPr>
          <w:rStyle w:val="HTMLCode"/>
          <w:b/>
          <w:bCs/>
        </w:rPr>
        <w:t>Customers.csv</w:t>
      </w:r>
    </w:p>
    <w:p w:rsidR="00FF2C33" w:rsidRDefault="00FF2C33" w:rsidP="00766511">
      <w:pPr>
        <w:pStyle w:val="NormalWeb"/>
      </w:pPr>
      <w:r>
        <w:rPr>
          <w:noProof/>
        </w:rPr>
        <w:drawing>
          <wp:inline distT="0" distB="0" distL="0" distR="0">
            <wp:extent cx="6187440" cy="6248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5-26 232029.png"/>
                    <pic:cNvPicPr/>
                  </pic:nvPicPr>
                  <pic:blipFill>
                    <a:blip r:embed="rId8">
                      <a:extLst>
                        <a:ext uri="{28A0092B-C50C-407E-A947-70E740481C1C}">
                          <a14:useLocalDpi xmlns:a14="http://schemas.microsoft.com/office/drawing/2010/main" val="0"/>
                        </a:ext>
                      </a:extLst>
                    </a:blip>
                    <a:stretch>
                      <a:fillRect/>
                    </a:stretch>
                  </pic:blipFill>
                  <pic:spPr>
                    <a:xfrm>
                      <a:off x="0" y="0"/>
                      <a:ext cx="6187440" cy="624840"/>
                    </a:xfrm>
                    <a:prstGeom prst="rect">
                      <a:avLst/>
                    </a:prstGeom>
                  </pic:spPr>
                </pic:pic>
              </a:graphicData>
            </a:graphic>
          </wp:inline>
        </w:drawing>
      </w:r>
    </w:p>
    <w:p w:rsidR="00766511" w:rsidRDefault="00766511" w:rsidP="00766511">
      <w:pPr>
        <w:pStyle w:val="NormalWeb"/>
        <w:rPr>
          <w:rStyle w:val="HTMLCode"/>
          <w:b/>
          <w:bCs/>
        </w:rPr>
      </w:pPr>
      <w:r>
        <w:rPr>
          <w:rStyle w:val="Strong"/>
          <w:rFonts w:eastAsiaTheme="majorEastAsia"/>
        </w:rPr>
        <w:t xml:space="preserve">Sample Data Format: </w:t>
      </w:r>
      <w:r>
        <w:rPr>
          <w:rStyle w:val="HTMLCode"/>
          <w:b/>
          <w:bCs/>
        </w:rPr>
        <w:t>Vehicles.csv</w:t>
      </w:r>
    </w:p>
    <w:p w:rsidR="00FF2C33" w:rsidRDefault="00FF2C33" w:rsidP="00766511">
      <w:pPr>
        <w:pStyle w:val="NormalWeb"/>
      </w:pPr>
      <w:r>
        <w:rPr>
          <w:noProof/>
        </w:rPr>
        <w:drawing>
          <wp:inline distT="0" distB="0" distL="0" distR="0">
            <wp:extent cx="5943600" cy="739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5-26 232128.png"/>
                    <pic:cNvPicPr/>
                  </pic:nvPicPr>
                  <pic:blipFill>
                    <a:blip r:embed="rId9">
                      <a:extLst>
                        <a:ext uri="{28A0092B-C50C-407E-A947-70E740481C1C}">
                          <a14:useLocalDpi xmlns:a14="http://schemas.microsoft.com/office/drawing/2010/main" val="0"/>
                        </a:ext>
                      </a:extLst>
                    </a:blip>
                    <a:stretch>
                      <a:fillRect/>
                    </a:stretch>
                  </pic:blipFill>
                  <pic:spPr>
                    <a:xfrm>
                      <a:off x="0" y="0"/>
                      <a:ext cx="5943600" cy="739140"/>
                    </a:xfrm>
                    <a:prstGeom prst="rect">
                      <a:avLst/>
                    </a:prstGeom>
                  </pic:spPr>
                </pic:pic>
              </a:graphicData>
            </a:graphic>
          </wp:inline>
        </w:drawing>
      </w:r>
    </w:p>
    <w:p w:rsidR="00766511" w:rsidRDefault="00766511" w:rsidP="00766511">
      <w:pPr>
        <w:pStyle w:val="NormalWeb"/>
      </w:pPr>
      <w:r>
        <w:rPr>
          <w:rStyle w:val="Strong"/>
          <w:rFonts w:eastAsiaTheme="majorEastAsia"/>
        </w:rPr>
        <w:t xml:space="preserve">Sample Data Format: </w:t>
      </w:r>
      <w:r>
        <w:rPr>
          <w:rStyle w:val="HTMLCode"/>
          <w:b/>
          <w:bCs/>
        </w:rPr>
        <w:t>Dealerships.csv</w:t>
      </w:r>
    </w:p>
    <w:p w:rsidR="00FF2C33" w:rsidRDefault="00FF2C33">
      <w:r>
        <w:rPr>
          <w:noProof/>
        </w:rPr>
        <w:drawing>
          <wp:inline distT="0" distB="0" distL="0" distR="0">
            <wp:extent cx="5943600" cy="6813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5-26 23223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1355"/>
                    </a:xfrm>
                    <a:prstGeom prst="rect">
                      <a:avLst/>
                    </a:prstGeom>
                  </pic:spPr>
                </pic:pic>
              </a:graphicData>
            </a:graphic>
          </wp:inline>
        </w:drawing>
      </w:r>
    </w:p>
    <w:p w:rsidR="00FF2C33" w:rsidRPr="00FF2C33" w:rsidRDefault="00FF2C33" w:rsidP="00FF2C33"/>
    <w:p w:rsidR="00FF2C33" w:rsidRDefault="00FF2C33" w:rsidP="00FF2C33"/>
    <w:p w:rsidR="00FF2C33" w:rsidRDefault="00FF2C33" w:rsidP="00FF2C33">
      <w:pPr>
        <w:tabs>
          <w:tab w:val="left" w:pos="924"/>
        </w:tabs>
      </w:pPr>
      <w:r>
        <w:tab/>
      </w:r>
    </w:p>
    <w:p w:rsidR="00FF2C33" w:rsidRDefault="00FF2C33">
      <w:pPr>
        <w:spacing w:line="259" w:lineRule="auto"/>
      </w:pPr>
      <w:r>
        <w:br w:type="page"/>
      </w:r>
    </w:p>
    <w:p w:rsidR="00FF2C33" w:rsidRPr="00FF2C33" w:rsidRDefault="00FF2C33" w:rsidP="00FF2C33">
      <w:pPr>
        <w:pStyle w:val="Heading2"/>
        <w:rPr>
          <w:rFonts w:ascii="Times New Roman" w:hAnsi="Times New Roman" w:cs="Times New Roman"/>
          <w:i/>
          <w:sz w:val="32"/>
          <w:szCs w:val="32"/>
        </w:rPr>
      </w:pPr>
      <w:r>
        <w:rPr>
          <w:rStyle w:val="Strong"/>
          <w:rFonts w:ascii="Times New Roman" w:hAnsi="Times New Roman" w:cs="Times New Roman"/>
          <w:b w:val="0"/>
          <w:bCs w:val="0"/>
          <w:i/>
          <w:sz w:val="32"/>
          <w:szCs w:val="32"/>
        </w:rPr>
        <w:lastRenderedPageBreak/>
        <w:t>Data Acquisition</w:t>
      </w:r>
    </w:p>
    <w:p w:rsidR="00FF2C33" w:rsidRPr="00FF2C33" w:rsidRDefault="00FF2C33" w:rsidP="00FF2C33">
      <w:pPr>
        <w:pStyle w:val="Heading3"/>
        <w:rPr>
          <w:rFonts w:ascii="Times New Roman" w:hAnsi="Times New Roman" w:cs="Times New Roman"/>
          <w:i/>
          <w:sz w:val="32"/>
          <w:szCs w:val="32"/>
        </w:rPr>
      </w:pPr>
      <w:r>
        <w:rPr>
          <w:rStyle w:val="Strong"/>
          <w:rFonts w:ascii="Times New Roman" w:hAnsi="Times New Roman" w:cs="Times New Roman"/>
          <w:b w:val="0"/>
          <w:bCs w:val="0"/>
          <w:i/>
          <w:sz w:val="32"/>
          <w:szCs w:val="32"/>
        </w:rPr>
        <w:t>a. Source of Data:</w:t>
      </w:r>
    </w:p>
    <w:p w:rsidR="00FF2C33" w:rsidRDefault="00FF2C33" w:rsidP="00FF2C33">
      <w:pPr>
        <w:pStyle w:val="NormalWeb"/>
      </w:pPr>
      <w:r>
        <w:t xml:space="preserve">For this project, the data was acquired through </w:t>
      </w:r>
      <w:r>
        <w:rPr>
          <w:rStyle w:val="Strong"/>
          <w:rFonts w:eastAsiaTheme="majorEastAsia"/>
        </w:rPr>
        <w:t>Geek for Geeks, Gemini,Keggle</w:t>
      </w:r>
      <w:r>
        <w:t xml:space="preserve">. Since real automotive data is mostly private and hard to access, I built a simulated dataset that closely mirrors what you’d find in an actual business. It was put together using Microsoft Excel and Google Sheets, with references from GeeksforGeeks, Kaggle, and Gemini for structure guidance. This gave me full control over the data’s shape and let me intentionally add some data quality issues to practice realistic cleaning.</w:t>
      </w:r>
    </w:p>
    <w:p w:rsidR="00FF2C33" w:rsidRDefault="00FF2C33" w:rsidP="00FF2C33">
      <w:pPr>
        <w:pStyle w:val="NormalWeb"/>
      </w:pPr>
      <w:r>
        <w:rPr>
          <w:rStyle w:val="Strong"/>
          <w:rFonts w:eastAsiaTheme="majorEastAsia"/>
        </w:rPr>
        <w:t>Explanation:</w:t>
      </w:r>
      <w:r>
        <w:t xml:space="preserve"> The data was created using Microsoft Excel &amp; Google Sheets. This approach allowed for complete control over the dataset's structure, volume, and characteristics, including the intentional introduction of some data quality issues to simulate real-world data challenges and demonstrate robust data transformation capabilities. Approximately [e.g., 8,000] sales records and [e.g., 5,000] service records were generated, spanning a period from [e.g., January 2022 to December 2023], alongside corresponding dimension tables for customers, vehicles, and dealerships.</w:t>
      </w:r>
    </w:p>
    <w:p w:rsidR="00FF2C33" w:rsidRPr="00FF2C33" w:rsidRDefault="00FF2C33" w:rsidP="00FF2C33">
      <w:pPr>
        <w:pStyle w:val="Heading2"/>
        <w:rPr>
          <w:rFonts w:ascii="Times New Roman" w:hAnsi="Times New Roman" w:cs="Times New Roman"/>
          <w:i/>
          <w:sz w:val="32"/>
          <w:szCs w:val="32"/>
        </w:rPr>
      </w:pPr>
      <w:r>
        <w:rPr>
          <w:rStyle w:val="Strong"/>
          <w:rFonts w:ascii="Times New Roman" w:hAnsi="Times New Roman" w:cs="Times New Roman"/>
          <w:b w:val="0"/>
          <w:bCs w:val="0"/>
          <w:i/>
          <w:sz w:val="32"/>
          <w:szCs w:val="32"/>
        </w:rPr>
        <w:t>Data Transformation</w:t>
      </w:r>
    </w:p>
    <w:p w:rsidR="00FF2C33" w:rsidRDefault="00FF2C33" w:rsidP="00FF2C33">
      <w:pPr>
        <w:pStyle w:val="NormalWeb"/>
      </w:pPr>
      <w:r>
        <w:t>Getting the data clean and ready was one of the most important parts of this project. All the transformation work was done inside Power BI using the Power Query Editor, where I could see exactly what changes were being made at each step.</w:t>
      </w:r>
    </w:p>
    <w:p w:rsidR="00FF2C33" w:rsidRPr="00FF2C33" w:rsidRDefault="00FF2C33" w:rsidP="00FF2C33">
      <w:pPr>
        <w:pStyle w:val="Heading3"/>
        <w:rPr>
          <w:rFonts w:ascii="Times New Roman" w:hAnsi="Times New Roman" w:cs="Times New Roman"/>
          <w:i/>
          <w:sz w:val="32"/>
          <w:szCs w:val="32"/>
        </w:rPr>
      </w:pPr>
      <w:r>
        <w:rPr>
          <w:rStyle w:val="Strong"/>
          <w:rFonts w:ascii="Times New Roman" w:hAnsi="Times New Roman" w:cs="Times New Roman"/>
          <w:b w:val="0"/>
          <w:bCs w:val="0"/>
          <w:i/>
          <w:sz w:val="32"/>
          <w:szCs w:val="32"/>
        </w:rPr>
        <w:t>Summary of Cleaning Steps:</w:t>
      </w:r>
    </w:p>
    <w:p w:rsidR="00FF2C33" w:rsidRPr="00FF2C33" w:rsidRDefault="00FF2C33" w:rsidP="00FF2C33">
      <w:pPr>
        <w:pStyle w:val="NormalWeb"/>
      </w:pPr>
      <w:r>
        <w:t>Here’s a summary of the main cleaning and transformation steps I applied to get the data ready:</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Data Loading:</w:t>
      </w:r>
      <w:r>
        <w:rPr>
          <w:rFonts w:ascii="Times New Roman" w:hAnsi="Times New Roman" w:cs="Times New Roman"/>
          <w:sz w:val="24"/>
          <w:szCs w:val="24"/>
        </w:rPr>
        <w:t xml:space="preserve"> Each of the five raw data files (</w:t>
      </w:r>
      <w:r>
        <w:rPr>
          <w:rStyle w:val="HTMLCode"/>
          <w:rFonts w:ascii="Times New Roman" w:eastAsiaTheme="minorHAnsi" w:hAnsi="Times New Roman" w:cs="Times New Roman"/>
          <w:sz w:val="24"/>
          <w:szCs w:val="24"/>
        </w:rPr>
        <w:t>Sales.csv</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Service.csv</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Customers.csv</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Vehicles.csv</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Dealerships.csv</w:t>
      </w:r>
      <w:r>
        <w:rPr>
          <w:rFonts w:ascii="Times New Roman" w:hAnsi="Times New Roman" w:cs="Times New Roman"/>
          <w:sz w:val="24"/>
          <w:szCs w:val="24"/>
        </w:rPr>
        <w:t>) were loaded into Power Query Editor.</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Data Type Correction:</w:t>
      </w:r>
      <w:r>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Ensured all date columns (</w:t>
      </w:r>
      <w:r>
        <w:rPr>
          <w:rStyle w:val="HTMLCode"/>
          <w:rFonts w:ascii="Times New Roman" w:eastAsiaTheme="minorHAnsi" w:hAnsi="Times New Roman" w:cs="Times New Roman"/>
          <w:sz w:val="24"/>
          <w:szCs w:val="24"/>
        </w:rPr>
        <w:t>SaleDate</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ServiceDate</w:t>
      </w:r>
      <w:r>
        <w:rPr>
          <w:rFonts w:ascii="Times New Roman" w:hAnsi="Times New Roman" w:cs="Times New Roman"/>
          <w:sz w:val="24"/>
          <w:szCs w:val="24"/>
        </w:rPr>
        <w:t>) were explicitly set to the 'Date' data type.</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Verified all numerical fields (e.g., </w:t>
      </w:r>
      <w:r>
        <w:rPr>
          <w:rStyle w:val="HTMLCode"/>
          <w:rFonts w:ascii="Times New Roman" w:eastAsiaTheme="minorHAnsi" w:hAnsi="Times New Roman" w:cs="Times New Roman"/>
          <w:sz w:val="24"/>
          <w:szCs w:val="24"/>
        </w:rPr>
        <w:t>SalePrice</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ServiceCost</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MSRP</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CustomerSatisfactionScore</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AnnualSalesTarget</w:t>
      </w:r>
      <w:r>
        <w:rPr>
          <w:rFonts w:ascii="Times New Roman" w:hAnsi="Times New Roman" w:cs="Times New Roman"/>
          <w:sz w:val="24"/>
          <w:szCs w:val="24"/>
        </w:rPr>
        <w:t>) were set to 'Decimal Number' or 'Whole Number' as appropriate.</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Confirmed all ID fields (e.g., </w:t>
      </w:r>
      <w:r>
        <w:rPr>
          <w:rStyle w:val="HTMLCode"/>
          <w:rFonts w:ascii="Times New Roman" w:eastAsiaTheme="minorHAnsi" w:hAnsi="Times New Roman" w:cs="Times New Roman"/>
          <w:sz w:val="24"/>
          <w:szCs w:val="24"/>
        </w:rPr>
        <w:t>SaleID</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CustomerID</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VehicleID</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DealershipID</w:t>
      </w:r>
      <w:r>
        <w:rPr>
          <w:rFonts w:ascii="Times New Roman" w:hAnsi="Times New Roman" w:cs="Times New Roman"/>
          <w:sz w:val="24"/>
          <w:szCs w:val="24"/>
        </w:rPr>
        <w:t>) were treated as 'Text' to prevent accidental aggregation.</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All other descriptive fields were set to 'Text'.</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Handling Missing Values:</w:t>
      </w:r>
      <w:r>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For critical numeric fields such as </w:t>
      </w:r>
      <w:r>
        <w:rPr>
          <w:rStyle w:val="HTMLCode"/>
          <w:rFonts w:ascii="Times New Roman" w:eastAsiaTheme="minorHAnsi" w:hAnsi="Times New Roman" w:cs="Times New Roman"/>
          <w:sz w:val="24"/>
          <w:szCs w:val="24"/>
        </w:rPr>
        <w:t>SalePrice</w:t>
      </w:r>
      <w:r>
        <w:rPr>
          <w:rFonts w:ascii="Times New Roman" w:hAnsi="Times New Roman" w:cs="Times New Roman"/>
          <w:sz w:val="24"/>
          <w:szCs w:val="24"/>
        </w:rPr>
        <w:t xml:space="preserve"> or </w:t>
      </w:r>
      <w:r>
        <w:rPr>
          <w:rStyle w:val="HTMLCode"/>
          <w:rFonts w:ascii="Times New Roman" w:eastAsiaTheme="minorHAnsi" w:hAnsi="Times New Roman" w:cs="Times New Roman"/>
          <w:sz w:val="24"/>
          <w:szCs w:val="24"/>
        </w:rPr>
        <w:t>ServiceCost</w:t>
      </w:r>
      <w:r>
        <w:rPr>
          <w:rFonts w:ascii="Times New Roman" w:hAnsi="Times New Roman" w:cs="Times New Roman"/>
          <w:sz w:val="24"/>
          <w:szCs w:val="24"/>
        </w:rPr>
        <w:t xml:space="preserve">, any rows containing </w:t>
      </w:r>
      <w:r>
        <w:rPr>
          <w:rStyle w:val="HTMLCode"/>
          <w:rFonts w:ascii="Times New Roman" w:eastAsiaTheme="minorHAnsi" w:hAnsi="Times New Roman" w:cs="Times New Roman"/>
          <w:sz w:val="24"/>
          <w:szCs w:val="24"/>
        </w:rPr>
        <w:t>null</w:t>
      </w:r>
      <w:r>
        <w:rPr>
          <w:rFonts w:ascii="Times New Roman" w:hAnsi="Times New Roman" w:cs="Times New Roman"/>
          <w:sz w:val="24"/>
          <w:szCs w:val="24"/>
        </w:rPr>
        <w:t xml:space="preserve"> values were identified and removed, as these transactions would be incomplete for financial analysis.</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For optional fields like </w:t>
      </w:r>
      <w:r>
        <w:rPr>
          <w:rStyle w:val="HTMLCode"/>
          <w:rFonts w:ascii="Times New Roman" w:eastAsiaTheme="minorHAnsi" w:hAnsi="Times New Roman" w:cs="Times New Roman"/>
          <w:sz w:val="24"/>
          <w:szCs w:val="24"/>
        </w:rPr>
        <w:t>DiscountAmount</w:t>
      </w:r>
      <w:r>
        <w:rPr>
          <w:rFonts w:ascii="Times New Roman" w:hAnsi="Times New Roman" w:cs="Times New Roman"/>
          <w:sz w:val="24"/>
          <w:szCs w:val="24"/>
        </w:rPr>
        <w:t xml:space="preserve"> or </w:t>
      </w:r>
      <w:r>
        <w:rPr>
          <w:rStyle w:val="HTMLCode"/>
          <w:rFonts w:ascii="Times New Roman" w:eastAsiaTheme="minorHAnsi" w:hAnsi="Times New Roman" w:cs="Times New Roman"/>
          <w:sz w:val="24"/>
          <w:szCs w:val="24"/>
        </w:rPr>
        <w:t>PartsCost</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null</w:t>
      </w:r>
      <w:r>
        <w:rPr>
          <w:rFonts w:ascii="Times New Roman" w:hAnsi="Times New Roman" w:cs="Times New Roman"/>
          <w:sz w:val="24"/>
          <w:szCs w:val="24"/>
        </w:rPr>
        <w:t xml:space="preserve"> values were replaced with </w:t>
      </w:r>
      <w:r>
        <w:rPr>
          <w:rStyle w:val="HTMLCode"/>
          <w:rFonts w:ascii="Times New Roman" w:eastAsiaTheme="minorHAnsi" w:hAnsi="Times New Roman" w:cs="Times New Roman"/>
          <w:sz w:val="24"/>
          <w:szCs w:val="24"/>
        </w:rPr>
        <w:t>0</w:t>
      </w:r>
      <w:r>
        <w:rPr>
          <w:rFonts w:ascii="Times New Roman" w:hAnsi="Times New Roman" w:cs="Times New Roman"/>
          <w:sz w:val="24"/>
          <w:szCs w:val="24"/>
        </w:rPr>
        <w:t xml:space="preserve"> to ensure numerical integrity without losing records.</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In the </w:t>
      </w:r>
      <w:r>
        <w:rPr>
          <w:rStyle w:val="HTMLCode"/>
          <w:rFonts w:ascii="Times New Roman" w:eastAsiaTheme="minorHAnsi" w:hAnsi="Times New Roman" w:cs="Times New Roman"/>
          <w:sz w:val="24"/>
          <w:szCs w:val="24"/>
        </w:rPr>
        <w:t>Customer</w:t>
      </w:r>
      <w:r>
        <w:rPr>
          <w:rFonts w:ascii="Times New Roman" w:hAnsi="Times New Roman" w:cs="Times New Roman"/>
          <w:sz w:val="24"/>
          <w:szCs w:val="24"/>
        </w:rPr>
        <w:t xml:space="preserve"> table, missing </w:t>
      </w:r>
      <w:r>
        <w:rPr>
          <w:rStyle w:val="HTMLCode"/>
          <w:rFonts w:ascii="Times New Roman" w:eastAsiaTheme="minorHAnsi" w:hAnsi="Times New Roman" w:cs="Times New Roman"/>
          <w:sz w:val="24"/>
          <w:szCs w:val="24"/>
        </w:rPr>
        <w:t>Email</w:t>
      </w:r>
      <w:r>
        <w:rPr>
          <w:rFonts w:ascii="Times New Roman" w:hAnsi="Times New Roman" w:cs="Times New Roman"/>
          <w:sz w:val="24"/>
          <w:szCs w:val="24"/>
        </w:rPr>
        <w:t xml:space="preserve"> or </w:t>
      </w:r>
      <w:r>
        <w:rPr>
          <w:rStyle w:val="HTMLCode"/>
          <w:rFonts w:ascii="Times New Roman" w:eastAsiaTheme="minorHAnsi" w:hAnsi="Times New Roman" w:cs="Times New Roman"/>
          <w:sz w:val="24"/>
          <w:szCs w:val="24"/>
        </w:rPr>
        <w:t>Phone</w:t>
      </w:r>
      <w:r>
        <w:rPr>
          <w:rFonts w:ascii="Times New Roman" w:hAnsi="Times New Roman" w:cs="Times New Roman"/>
          <w:sz w:val="24"/>
          <w:szCs w:val="24"/>
        </w:rPr>
        <w:t xml:space="preserve"> numbers were left as </w:t>
      </w:r>
      <w:r>
        <w:rPr>
          <w:rStyle w:val="HTMLCode"/>
          <w:rFonts w:ascii="Times New Roman" w:eastAsiaTheme="minorHAnsi" w:hAnsi="Times New Roman" w:cs="Times New Roman"/>
          <w:sz w:val="24"/>
          <w:szCs w:val="24"/>
        </w:rPr>
        <w:t>null</w:t>
      </w:r>
      <w:r>
        <w:rPr>
          <w:rFonts w:ascii="Times New Roman" w:hAnsi="Times New Roman" w:cs="Times New Roman"/>
          <w:sz w:val="24"/>
          <w:szCs w:val="24"/>
        </w:rPr>
        <w:t xml:space="preserve"> or empty strings, as they do not hinder core analytical questions.</w:t>
      </w:r>
    </w:p>
    <w:p w:rsidR="00FF2C33" w:rsidRPr="00FF2C33" w:rsidRDefault="00FF2C33" w:rsidP="00FF2C33">
      <w:pPr>
        <w:spacing w:before="100" w:beforeAutospacing="1" w:after="100" w:afterAutospacing="1" w:line="240" w:lineRule="auto"/>
        <w:rPr>
          <w:rStyle w:val="Strong"/>
          <w:rFonts w:ascii="Times New Roman" w:hAnsi="Times New Roman" w:cs="Times New Roman"/>
          <w:b w:val="0"/>
          <w:bCs w:val="0"/>
          <w:sz w:val="24"/>
          <w:szCs w:val="24"/>
        </w:rPr>
      </w:pP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Handling Incorrect Formats:</w:t>
      </w:r>
      <w:r>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Identified and corrected any cells that contained non-numeric characters in numeric columns (e.g., "N/A" in a price column) by either replacing them with a valid numeric value (e.g., 0) or removing the problematic row if correction was not feasible.</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Ensured all date entries were in a consistent </w:t>
      </w:r>
      <w:r>
        <w:rPr>
          <w:rStyle w:val="HTMLCode"/>
          <w:rFonts w:ascii="Times New Roman" w:eastAsiaTheme="minorHAnsi" w:hAnsi="Times New Roman" w:cs="Times New Roman"/>
          <w:sz w:val="24"/>
          <w:szCs w:val="24"/>
        </w:rPr>
        <w:t>YYYY-MM-DD</w:t>
      </w:r>
      <w:r>
        <w:rPr>
          <w:rFonts w:ascii="Times New Roman" w:hAnsi="Times New Roman" w:cs="Times New Roman"/>
          <w:sz w:val="24"/>
          <w:szCs w:val="24"/>
        </w:rPr>
        <w:t xml:space="preserve"> format to prevent parsing errors.</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Removing Duplicates:</w:t>
      </w:r>
      <w:r>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Duplicate rows were identified and removed based on the primary key in each table (e.g., </w:t>
      </w:r>
      <w:r>
        <w:rPr>
          <w:rStyle w:val="HTMLCode"/>
          <w:rFonts w:ascii="Times New Roman" w:eastAsiaTheme="minorHAnsi" w:hAnsi="Times New Roman" w:cs="Times New Roman"/>
          <w:sz w:val="24"/>
          <w:szCs w:val="24"/>
        </w:rPr>
        <w:t>SaleID</w:t>
      </w:r>
      <w:r>
        <w:rPr>
          <w:rFonts w:ascii="Times New Roman" w:hAnsi="Times New Roman" w:cs="Times New Roman"/>
          <w:sz w:val="24"/>
          <w:szCs w:val="24"/>
        </w:rPr>
        <w:t xml:space="preserve"> in the Sales table, </w:t>
      </w:r>
      <w:r>
        <w:rPr>
          <w:rStyle w:val="HTMLCode"/>
          <w:rFonts w:ascii="Times New Roman" w:eastAsiaTheme="minorHAnsi" w:hAnsi="Times New Roman" w:cs="Times New Roman"/>
          <w:sz w:val="24"/>
          <w:szCs w:val="24"/>
        </w:rPr>
        <w:t>ServiceOrderID</w:t>
      </w:r>
      <w:r>
        <w:rPr>
          <w:rFonts w:ascii="Times New Roman" w:hAnsi="Times New Roman" w:cs="Times New Roman"/>
          <w:sz w:val="24"/>
          <w:szCs w:val="24"/>
        </w:rPr>
        <w:t xml:space="preserve"> in the Service table, </w:t>
      </w:r>
      <w:r>
        <w:rPr>
          <w:rStyle w:val="HTMLCode"/>
          <w:rFonts w:ascii="Times New Roman" w:eastAsiaTheme="minorHAnsi" w:hAnsi="Times New Roman" w:cs="Times New Roman"/>
          <w:sz w:val="24"/>
          <w:szCs w:val="24"/>
        </w:rPr>
        <w:t>CustomerID</w:t>
      </w:r>
      <w:r>
        <w:rPr>
          <w:rFonts w:ascii="Times New Roman" w:hAnsi="Times New Roman" w:cs="Times New Roman"/>
          <w:sz w:val="24"/>
          <w:szCs w:val="24"/>
        </w:rPr>
        <w:t xml:space="preserve"> in the Customer Master, </w:t>
      </w:r>
      <w:r>
        <w:rPr>
          <w:rStyle w:val="HTMLCode"/>
          <w:rFonts w:ascii="Times New Roman" w:eastAsiaTheme="minorHAnsi" w:hAnsi="Times New Roman" w:cs="Times New Roman"/>
          <w:sz w:val="24"/>
          <w:szCs w:val="24"/>
        </w:rPr>
        <w:t>VehicleID</w:t>
      </w:r>
      <w:r>
        <w:rPr>
          <w:rFonts w:ascii="Times New Roman" w:hAnsi="Times New Roman" w:cs="Times New Roman"/>
          <w:sz w:val="24"/>
          <w:szCs w:val="24"/>
        </w:rPr>
        <w:t xml:space="preserve"> in the Vehicle Master, and </w:t>
      </w:r>
      <w:r>
        <w:rPr>
          <w:rStyle w:val="HTMLCode"/>
          <w:rFonts w:ascii="Times New Roman" w:eastAsiaTheme="minorHAnsi" w:hAnsi="Times New Roman" w:cs="Times New Roman"/>
          <w:sz w:val="24"/>
          <w:szCs w:val="24"/>
        </w:rPr>
        <w:t>DealershipID</w:t>
      </w:r>
      <w:r>
        <w:rPr>
          <w:rFonts w:ascii="Times New Roman" w:hAnsi="Times New Roman" w:cs="Times New Roman"/>
          <w:sz w:val="24"/>
          <w:szCs w:val="24"/>
        </w:rPr>
        <w:t xml:space="preserve"> in the Dealership Master) to ensure data uniqueness and prevent overcounting.</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Renaming and Standardizing Columns:</w:t>
      </w:r>
      <w:r>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Column names were reviewed and standardized for clarity and consistency (e.g., ensuring no leading/trailing spaces, using PascalCase or similar conventions for easier DAX formula writing).</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Text Cleaning:</w:t>
      </w:r>
      <w:r>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Applied 'Trim' to all text columns to remove any inadvertent leading or trailing whitespace.</w:t>
      </w:r>
    </w:p>
    <w:p w:rsid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Used 'Capitalize Each Word' or 'Proper Case' transformations on descriptive text fields (e.g., </w:t>
      </w:r>
      <w:r>
        <w:rPr>
          <w:rStyle w:val="HTMLCode"/>
          <w:rFonts w:ascii="Times New Roman" w:eastAsiaTheme="minorHAnsi" w:hAnsi="Times New Roman" w:cs="Times New Roman"/>
          <w:sz w:val="24"/>
          <w:szCs w:val="24"/>
        </w:rPr>
        <w:t>Make</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Model</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DealershipName</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ServiceType</w:t>
      </w:r>
      <w:r>
        <w:rPr>
          <w:rFonts w:ascii="Times New Roman" w:hAnsi="Times New Roman" w:cs="Times New Roman"/>
          <w:sz w:val="24"/>
          <w:szCs w:val="24"/>
        </w:rPr>
        <w:t>) to ensure consistent presentation in visuals.</w:t>
      </w:r>
    </w:p>
    <w:p w:rsidR="00FC0EC5" w:rsidRDefault="00FC0EC5">
      <w:pPr>
        <w:spacing w:line="259" w:lineRule="auto"/>
        <w:rPr>
          <w:rStyle w:val="Strong"/>
          <w:rFonts w:ascii="Times New Roman" w:eastAsiaTheme="majorEastAsia" w:hAnsi="Times New Roman" w:cs="Times New Roman"/>
          <w:b w:val="0"/>
          <w:bCs w:val="0"/>
          <w:i/>
          <w:color w:val="2E74B5" w:themeColor="accent1" w:themeShade="BF"/>
          <w:sz w:val="32"/>
          <w:szCs w:val="32"/>
        </w:rPr>
      </w:pPr>
      <w:r>
        <w:rPr>
          <w:rStyle w:val="Strong"/>
          <w:rFonts w:ascii="Times New Roman" w:hAnsi="Times New Roman" w:cs="Times New Roman"/>
          <w:b w:val="0"/>
          <w:bCs w:val="0"/>
          <w:i/>
          <w:sz w:val="32"/>
          <w:szCs w:val="32"/>
        </w:rPr>
        <w:br w:type="page"/>
      </w:r>
    </w:p>
    <w:p w:rsidR="00FC0EC5" w:rsidRPr="00FC0EC5" w:rsidRDefault="00FC0EC5" w:rsidP="00FC0EC5">
      <w:pPr>
        <w:pStyle w:val="Heading2"/>
        <w:rPr>
          <w:rFonts w:ascii="Times New Roman" w:hAnsi="Times New Roman" w:cs="Times New Roman"/>
          <w:i/>
          <w:sz w:val="32"/>
          <w:szCs w:val="32"/>
        </w:rPr>
      </w:pPr>
      <w:r>
        <w:rPr>
          <w:rStyle w:val="Strong"/>
          <w:rFonts w:ascii="Times New Roman" w:hAnsi="Times New Roman" w:cs="Times New Roman"/>
          <w:b w:val="0"/>
          <w:bCs w:val="0"/>
          <w:i/>
          <w:sz w:val="32"/>
          <w:szCs w:val="32"/>
        </w:rPr>
        <w:lastRenderedPageBreak/>
        <w:t>Exploratory Data Analysis (EDA)</w:t>
      </w:r>
    </w:p>
    <w:p w:rsidR="00FC0EC5" w:rsidRDefault="00FC0EC5" w:rsidP="00FC0EC5">
      <w:pPr>
        <w:pStyle w:val="NormalWeb"/>
      </w:pPr>
      <w:r>
        <w:t>Before building any visuals, I spent time just exploring the data — getting familiar with what was in it, spotting any odd patterns, and checking that my assumptions were correct. This step is easy to skip but it really does save a lot of trouble later.</w:t>
      </w:r>
    </w:p>
    <w:p w:rsidR="00FC0EC5" w:rsidRPr="00FC0EC5" w:rsidRDefault="00FC0EC5" w:rsidP="00FC0EC5">
      <w:pPr>
        <w:pStyle w:val="Heading3"/>
        <w:rPr>
          <w:rFonts w:ascii="Times New Roman" w:hAnsi="Times New Roman" w:cs="Times New Roman"/>
          <w:i/>
          <w:sz w:val="32"/>
          <w:szCs w:val="32"/>
        </w:rPr>
      </w:pPr>
      <w:r>
        <w:rPr>
          <w:rStyle w:val="Strong"/>
          <w:rFonts w:ascii="Times New Roman" w:hAnsi="Times New Roman" w:cs="Times New Roman"/>
          <w:b w:val="0"/>
          <w:bCs w:val="0"/>
          <w:i/>
          <w:sz w:val="32"/>
          <w:szCs w:val="32"/>
        </w:rPr>
        <w:t>a. Data Description</w:t>
      </w:r>
    </w:p>
    <w:p w:rsidR="00FC0EC5" w:rsidRPr="00FC0EC5" w:rsidRDefault="00FC0EC5" w:rsidP="00FC0EC5">
      <w:pPr>
        <w:pStyle w:val="NormalWeb"/>
        <w:rPr>
          <w:sz w:val="22"/>
          <w:szCs w:val="22"/>
        </w:rPr>
      </w:pPr>
      <w:r>
        <w:rPr>
          <w:sz w:val="22"/>
          <w:szCs w:val="22"/>
        </w:rPr>
        <w:t>The dataset has five connected tables that together cover both the sales and service sides of the business, spanning two years from January 2022 to December 2023.</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Sales Table:</w:t>
      </w:r>
      <w:r>
        <w:rPr>
          <w:rFonts w:ascii="Times New Roman" w:hAnsi="Times New Roman" w:cs="Times New Roman"/>
        </w:rPr>
        <w:t xml:space="preserve"> Contains [e.g., 8,500] individual vehicle sales records, detailing transaction date, price, customer, vehicle, dealership, and marketing channel.</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Service Table:</w:t>
      </w:r>
      <w:r>
        <w:rPr>
          <w:rFonts w:ascii="Times New Roman" w:hAnsi="Times New Roman" w:cs="Times New Roman"/>
        </w:rPr>
        <w:t xml:space="preserve"> Comprises [e.g., 5,200] service repair orders, including service date, type, cost, labor hours, and customer satisfaction scores.</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Customer Master:</w:t>
      </w:r>
      <w:r>
        <w:rPr>
          <w:rFonts w:ascii="Times New Roman" w:hAnsi="Times New Roman" w:cs="Times New Roman"/>
        </w:rPr>
        <w:t xml:space="preserve"> Includes [e.g., 980] unique customer profiles with demographic information.</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Vehicle Master:</w:t>
      </w:r>
      <w:r>
        <w:rPr>
          <w:rFonts w:ascii="Times New Roman" w:hAnsi="Times New Roman" w:cs="Times New Roman"/>
        </w:rPr>
        <w:t xml:space="preserve"> Lists [e.g., 115] distinct vehicle models with attributes like make, model, year, and type.</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Dealership Master:</w:t>
      </w:r>
      <w:r>
        <w:rPr>
          <w:rFonts w:ascii="Times New Roman" w:hAnsi="Times New Roman" w:cs="Times New Roman"/>
        </w:rPr>
        <w:t xml:space="preserve"> Details [e.g., 8] individual dealerships, including their location and annual sales/service targets.</w:t>
      </w:r>
    </w:p>
    <w:p w:rsidR="00FC0EC5" w:rsidRPr="00FC0EC5" w:rsidRDefault="00FC0EC5" w:rsidP="00FC0EC5">
      <w:pPr>
        <w:pStyle w:val="Heading3"/>
        <w:rPr>
          <w:rFonts w:ascii="Times New Roman" w:hAnsi="Times New Roman" w:cs="Times New Roman"/>
          <w:i/>
          <w:sz w:val="32"/>
          <w:szCs w:val="32"/>
        </w:rPr>
      </w:pPr>
      <w:r>
        <w:rPr>
          <w:rStyle w:val="Strong"/>
          <w:rFonts w:ascii="Times New Roman" w:hAnsi="Times New Roman" w:cs="Times New Roman"/>
          <w:b w:val="0"/>
          <w:bCs w:val="0"/>
          <w:i/>
          <w:sz w:val="32"/>
          <w:szCs w:val="32"/>
        </w:rPr>
        <w:t>Data Statistics and Interpretation</w:t>
      </w:r>
    </w:p>
    <w:p w:rsidR="00FC0EC5" w:rsidRPr="00FC0EC5" w:rsidRDefault="00FC0EC5" w:rsidP="00FC0EC5">
      <w:pPr>
        <w:pStyle w:val="NormalWeb"/>
      </w:pPr>
      <w:r>
        <w:t>Key statistical observations from the cleaned dataset include:</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Total Sales Revenue:</w:t>
      </w:r>
      <w:r>
        <w:rPr>
          <w:rFonts w:ascii="Times New Roman" w:hAnsi="Times New Roman" w:cs="Times New Roman"/>
          <w:sz w:val="24"/>
          <w:szCs w:val="24"/>
        </w:rPr>
        <w:t xml:space="preserve"> The total sales revenue across all dealerships for the period was approximately </w:t>
      </w:r>
      <w:r>
        <w:rPr>
          <w:rStyle w:val="Strong"/>
          <w:rFonts w:ascii="Times New Roman" w:hAnsi="Times New Roman" w:cs="Times New Roman"/>
          <w:sz w:val="24"/>
          <w:szCs w:val="24"/>
        </w:rPr>
        <w:t>[e.g., $350 Million]</w:t>
      </w:r>
      <w:r>
        <w:rPr>
          <w:rFonts w:ascii="Times New Roman" w:hAnsi="Times New Roman" w:cs="Times New Roman"/>
          <w:sz w:val="24"/>
          <w:szCs w:val="24"/>
        </w:rPr>
        <w:t xml:space="preserve">, with an average of </w:t>
      </w:r>
      <w:r>
        <w:rPr>
          <w:rStyle w:val="Strong"/>
          <w:rFonts w:ascii="Times New Roman" w:hAnsi="Times New Roman" w:cs="Times New Roman"/>
          <w:sz w:val="24"/>
          <w:szCs w:val="24"/>
        </w:rPr>
        <w:t>[e.g., $41,176]</w:t>
      </w:r>
      <w:r>
        <w:rPr>
          <w:rFonts w:ascii="Times New Roman" w:hAnsi="Times New Roman" w:cs="Times New Roman"/>
          <w:sz w:val="24"/>
          <w:szCs w:val="24"/>
        </w:rPr>
        <w:t xml:space="preserve"> per vehicle sold. This indicates a focus on [e.g., mid-to-high range] vehicle segments.</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Total Units Sold:</w:t>
      </w:r>
      <w:r>
        <w:rPr>
          <w:rFonts w:ascii="Times New Roman" w:hAnsi="Times New Roman" w:cs="Times New Roman"/>
          <w:sz w:val="24"/>
          <w:szCs w:val="24"/>
        </w:rPr>
        <w:t xml:space="preserve"> A total of </w:t>
      </w:r>
      <w:r>
        <w:rPr>
          <w:rStyle w:val="Strong"/>
          <w:rFonts w:ascii="Times New Roman" w:hAnsi="Times New Roman" w:cs="Times New Roman"/>
          <w:sz w:val="24"/>
          <w:szCs w:val="24"/>
        </w:rPr>
        <w:t>[e.g., 8,500]</w:t>
      </w:r>
      <w:r>
        <w:rPr>
          <w:rFonts w:ascii="Times New Roman" w:hAnsi="Times New Roman" w:cs="Times New Roman"/>
          <w:sz w:val="24"/>
          <w:szCs w:val="24"/>
        </w:rPr>
        <w:t xml:space="preserve"> vehicles were sold. Sedans and SUVs constituted the majority of sales, but there was a noticeable </w:t>
      </w:r>
      <w:r>
        <w:rPr>
          <w:rStyle w:val="Strong"/>
          <w:rFonts w:ascii="Times New Roman" w:hAnsi="Times New Roman" w:cs="Times New Roman"/>
          <w:sz w:val="24"/>
          <w:szCs w:val="24"/>
        </w:rPr>
        <w:t>[e.g., 20% increase]</w:t>
      </w:r>
      <w:r>
        <w:rPr>
          <w:rFonts w:ascii="Times New Roman" w:hAnsi="Times New Roman" w:cs="Times New Roman"/>
          <w:sz w:val="24"/>
          <w:szCs w:val="24"/>
        </w:rPr>
        <w:t xml:space="preserve"> in EV sales year-over-year, hinting at market shifts.</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Sales Performance Distribution:</w:t>
      </w:r>
      <w:r>
        <w:rPr>
          <w:rFonts w:ascii="Times New Roman" w:hAnsi="Times New Roman" w:cs="Times New Roman"/>
          <w:sz w:val="24"/>
          <w:szCs w:val="24"/>
        </w:rPr>
        <w:t xml:space="preserve"> Sales activity was highest in [e.g., Q4] of each year, likely due to seasonal promotions. Dealership </w:t>
      </w:r>
      <w:r>
        <w:rPr>
          <w:rStyle w:val="Strong"/>
          <w:rFonts w:ascii="Times New Roman" w:hAnsi="Times New Roman" w:cs="Times New Roman"/>
          <w:sz w:val="24"/>
          <w:szCs w:val="24"/>
        </w:rPr>
        <w:t>[e.g., "AutoWorld Springfield"]</w:t>
      </w:r>
      <w:r>
        <w:rPr>
          <w:rFonts w:ascii="Times New Roman" w:hAnsi="Times New Roman" w:cs="Times New Roman"/>
          <w:sz w:val="24"/>
          <w:szCs w:val="24"/>
        </w:rPr>
        <w:t xml:space="preserve"> consistently achieved the highest sales volume, but not always the highest average sale price.</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Total Service Revenue:</w:t>
      </w:r>
      <w:r>
        <w:rPr>
          <w:rFonts w:ascii="Times New Roman" w:hAnsi="Times New Roman" w:cs="Times New Roman"/>
          <w:sz w:val="24"/>
          <w:szCs w:val="24"/>
        </w:rPr>
        <w:t xml:space="preserve"> The after-sales service department generated a total revenue of approximately </w:t>
      </w:r>
      <w:r>
        <w:rPr>
          <w:rStyle w:val="Strong"/>
          <w:rFonts w:ascii="Times New Roman" w:hAnsi="Times New Roman" w:cs="Times New Roman"/>
          <w:sz w:val="24"/>
          <w:szCs w:val="24"/>
        </w:rPr>
        <w:t>[e.g., $3.1 Million]</w:t>
      </w:r>
      <w:r>
        <w:rPr>
          <w:rFonts w:ascii="Times New Roman" w:hAnsi="Times New Roman" w:cs="Times New Roman"/>
          <w:sz w:val="24"/>
          <w:szCs w:val="24"/>
        </w:rPr>
        <w:t xml:space="preserve">, with an average service cost per order of </w:t>
      </w:r>
      <w:r>
        <w:rPr>
          <w:rStyle w:val="Strong"/>
          <w:rFonts w:ascii="Times New Roman" w:hAnsi="Times New Roman" w:cs="Times New Roman"/>
          <w:sz w:val="24"/>
          <w:szCs w:val="24"/>
        </w:rPr>
        <w:t>[e.g., $596]</w:t>
      </w:r>
      <w:r>
        <w:rPr>
          <w:rFonts w:ascii="Times New Roman" w:hAnsi="Times New Roman" w:cs="Times New Roman"/>
          <w:sz w:val="24"/>
          <w:szCs w:val="24"/>
        </w:rPr>
        <w:t>.</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Service Order Volume:</w:t>
      </w:r>
      <w:r>
        <w:rPr>
          <w:rFonts w:ascii="Times New Roman" w:hAnsi="Times New Roman" w:cs="Times New Roman"/>
          <w:sz w:val="24"/>
          <w:szCs w:val="24"/>
        </w:rPr>
        <w:t xml:space="preserve"> Scheduled maintenance accounted for the largest volume of service orders, followed by general repairs. Common repairs included [e.g., brake service, oil changes, tire rotations].</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First-Time Fix Rate (FTFR):</w:t>
      </w:r>
      <w:r>
        <w:rPr>
          <w:rFonts w:ascii="Times New Roman" w:hAnsi="Times New Roman" w:cs="Times New Roman"/>
          <w:sz w:val="24"/>
          <w:szCs w:val="24"/>
        </w:rPr>
        <w:t xml:space="preserve"> The overall FTFR across all service orders was </w:t>
      </w:r>
      <w:r>
        <w:rPr>
          <w:rStyle w:val="Strong"/>
          <w:rFonts w:ascii="Times New Roman" w:hAnsi="Times New Roman" w:cs="Times New Roman"/>
          <w:sz w:val="24"/>
          <w:szCs w:val="24"/>
        </w:rPr>
        <w:t>[e.g., 85%]</w:t>
      </w:r>
      <w:r>
        <w:rPr>
          <w:rFonts w:ascii="Times New Roman" w:hAnsi="Times New Roman" w:cs="Times New Roman"/>
          <w:sz w:val="24"/>
          <w:szCs w:val="24"/>
        </w:rPr>
        <w:t>. This suggests a good level of efficiency, but areas for improvement exist, especially in complex repairs where FTFR was lower.</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Customer Satisfaction:</w:t>
      </w:r>
      <w:r>
        <w:rPr>
          <w:rFonts w:ascii="Times New Roman" w:hAnsi="Times New Roman" w:cs="Times New Roman"/>
          <w:sz w:val="24"/>
          <w:szCs w:val="24"/>
        </w:rPr>
        <w:t xml:space="preserve"> The average Customer Satisfaction Score (CSI) for service was </w:t>
      </w:r>
      <w:r>
        <w:rPr>
          <w:rStyle w:val="Strong"/>
          <w:rFonts w:ascii="Times New Roman" w:hAnsi="Times New Roman" w:cs="Times New Roman"/>
          <w:sz w:val="24"/>
          <w:szCs w:val="24"/>
        </w:rPr>
        <w:t>[e.g., 4.2 out of 5]</w:t>
      </w:r>
      <w:r>
        <w:rPr>
          <w:rFonts w:ascii="Times New Roman" w:hAnsi="Times New Roman" w:cs="Times New Roman"/>
          <w:sz w:val="24"/>
          <w:szCs w:val="24"/>
        </w:rPr>
        <w:t>. Dealerships with higher FTFR generally correlated with higher CSI scores.</w:t>
      </w:r>
    </w:p>
    <w:p w:rsidR="00FC0EC5" w:rsidRPr="00FC0EC5" w:rsidRDefault="00FC0EC5" w:rsidP="00FC0EC5">
      <w:pPr>
        <w:pStyle w:val="Heading2"/>
        <w:rPr>
          <w:rFonts w:ascii="Times New Roman" w:hAnsi="Times New Roman" w:cs="Times New Roman"/>
          <w:i/>
          <w:sz w:val="32"/>
          <w:szCs w:val="32"/>
        </w:rPr>
      </w:pPr>
      <w:r>
        <w:rPr>
          <w:rStyle w:val="Strong"/>
          <w:rFonts w:ascii="Times New Roman" w:hAnsi="Times New Roman" w:cs="Times New Roman"/>
          <w:b w:val="0"/>
          <w:bCs w:val="0"/>
          <w:i/>
          <w:sz w:val="32"/>
          <w:szCs w:val="32"/>
        </w:rPr>
        <w:lastRenderedPageBreak/>
        <w:t>Data Model Diagram</w:t>
      </w:r>
    </w:p>
    <w:p w:rsidR="00FC0EC5" w:rsidRPr="00FC0EC5" w:rsidRDefault="00FC0EC5" w:rsidP="00FC0EC5">
      <w:pPr>
        <w:pStyle w:val="NormalWeb"/>
      </w:pPr>
      <w:r>
        <w:t>The Power BI data model is built around a star schema, which works really well for this kind of analysis. It has two fact tables at the center (</w:t>
      </w:r>
      <w:r>
        <w:rPr>
          <w:rStyle w:val="HTMLCode"/>
          <w:rFonts w:ascii="Times New Roman" w:hAnsi="Times New Roman" w:cs="Times New Roman"/>
          <w:sz w:val="24"/>
          <w:szCs w:val="24"/>
        </w:rPr>
        <w:t>Sales</w:t>
      </w:r>
      <w:r>
        <w:t xml:space="preserve"> and </w:t>
      </w:r>
      <w:r>
        <w:rPr>
          <w:rStyle w:val="HTMLCode"/>
          <w:rFonts w:ascii="Times New Roman" w:hAnsi="Times New Roman" w:cs="Times New Roman"/>
          <w:sz w:val="24"/>
          <w:szCs w:val="24"/>
        </w:rPr>
        <w:t>Service</w:t>
      </w:r>
      <w:r>
        <w:t>) at the center, surrounded by relevant dimension tables (</w:t>
      </w:r>
      <w:r>
        <w:rPr>
          <w:rStyle w:val="HTMLCode"/>
          <w:rFonts w:ascii="Times New Roman" w:hAnsi="Times New Roman" w:cs="Times New Roman"/>
          <w:sz w:val="24"/>
          <w:szCs w:val="24"/>
        </w:rPr>
        <w:t>Customers</w:t>
      </w:r>
      <w:r>
        <w:t xml:space="preserve">, </w:t>
      </w:r>
      <w:r>
        <w:rPr>
          <w:rStyle w:val="HTMLCode"/>
          <w:rFonts w:ascii="Times New Roman" w:hAnsi="Times New Roman" w:cs="Times New Roman"/>
          <w:sz w:val="24"/>
          <w:szCs w:val="24"/>
        </w:rPr>
        <w:t>Vehicles</w:t>
      </w:r>
      <w:r>
        <w:t xml:space="preserve">, </w:t>
      </w:r>
      <w:r>
        <w:rPr>
          <w:rStyle w:val="HTMLCode"/>
          <w:rFonts w:ascii="Times New Roman" w:hAnsi="Times New Roman" w:cs="Times New Roman"/>
          <w:sz w:val="24"/>
          <w:szCs w:val="24"/>
        </w:rPr>
        <w:t>Dealerships</w:t>
      </w:r>
      <w:r>
        <w:t>).</w:t>
      </w:r>
    </w:p>
    <w:p w:rsidR="00FC0EC5" w:rsidRPr="00FC0EC5" w:rsidRDefault="00FC0EC5" w:rsidP="00FC0EC5">
      <w:pPr>
        <w:pStyle w:val="Heading3"/>
        <w:rPr>
          <w:rFonts w:ascii="Times New Roman" w:hAnsi="Times New Roman" w:cs="Times New Roman"/>
          <w:i/>
        </w:rPr>
      </w:pPr>
      <w:r>
        <w:rPr>
          <w:rStyle w:val="Strong"/>
          <w:rFonts w:ascii="Times New Roman" w:hAnsi="Times New Roman" w:cs="Times New Roman"/>
          <w:b w:val="0"/>
          <w:bCs w:val="0"/>
          <w:i/>
        </w:rPr>
        <w:t>Fact and Dimension Tables</w:t>
      </w:r>
    </w:p>
    <w:p w:rsidR="00FC0EC5" w:rsidRPr="00FC0EC5" w:rsidRDefault="00FC0EC5" w:rsidP="00FC0EC5">
      <w:pPr>
        <w:numPr>
          <w:ilvl w:val="0"/>
          <w:numId w:val="9"/>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Fact Tables:</w:t>
      </w:r>
      <w:r>
        <w:rPr>
          <w:rFonts w:ascii="Times New Roman" w:hAnsi="Times New Roman" w:cs="Times New Roman"/>
          <w:sz w:val="24"/>
          <w:szCs w:val="24"/>
        </w:rPr>
        <w:t xml:space="preserve"> </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sz w:val="24"/>
          <w:szCs w:val="24"/>
        </w:rPr>
        <w:t>Sales</w:t>
      </w:r>
      <w:r>
        <w:rPr>
          <w:rFonts w:ascii="Times New Roman" w:hAnsi="Times New Roman" w:cs="Times New Roman"/>
          <w:sz w:val="24"/>
          <w:szCs w:val="24"/>
        </w:rPr>
        <w:t>: Contains granular sales transaction data.</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sz w:val="24"/>
          <w:szCs w:val="24"/>
        </w:rPr>
        <w:t>Service</w:t>
      </w:r>
      <w:r>
        <w:rPr>
          <w:rFonts w:ascii="Times New Roman" w:hAnsi="Times New Roman" w:cs="Times New Roman"/>
          <w:sz w:val="24"/>
          <w:szCs w:val="24"/>
        </w:rPr>
        <w:t>: Contains individual service repair order data.</w:t>
      </w:r>
    </w:p>
    <w:p w:rsidR="00FC0EC5" w:rsidRPr="00FC0EC5" w:rsidRDefault="00FC0EC5" w:rsidP="00FC0EC5">
      <w:pPr>
        <w:numPr>
          <w:ilvl w:val="0"/>
          <w:numId w:val="9"/>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Dimension Tables:</w:t>
      </w:r>
      <w:r>
        <w:rPr>
          <w:rFonts w:ascii="Times New Roman" w:hAnsi="Times New Roman" w:cs="Times New Roman"/>
          <w:sz w:val="24"/>
          <w:szCs w:val="24"/>
        </w:rPr>
        <w:t xml:space="preserve"> </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sz w:val="24"/>
          <w:szCs w:val="24"/>
        </w:rPr>
        <w:t>Customers</w:t>
      </w:r>
      <w:r>
        <w:rPr>
          <w:rFonts w:ascii="Times New Roman" w:hAnsi="Times New Roman" w:cs="Times New Roman"/>
          <w:sz w:val="24"/>
          <w:szCs w:val="24"/>
        </w:rPr>
        <w:t>: Provides descriptive attributes about each customer.</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sz w:val="24"/>
          <w:szCs w:val="24"/>
        </w:rPr>
        <w:t>Vehicles</w:t>
      </w:r>
      <w:r>
        <w:rPr>
          <w:rFonts w:ascii="Times New Roman" w:hAnsi="Times New Roman" w:cs="Times New Roman"/>
          <w:sz w:val="24"/>
          <w:szCs w:val="24"/>
        </w:rPr>
        <w:t>: Contains master data for different vehicle models and types.</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sz w:val="24"/>
          <w:szCs w:val="24"/>
        </w:rPr>
        <w:t>Dealerships</w:t>
      </w:r>
      <w:r>
        <w:rPr>
          <w:rFonts w:ascii="Times New Roman" w:hAnsi="Times New Roman" w:cs="Times New Roman"/>
          <w:sz w:val="24"/>
          <w:szCs w:val="24"/>
        </w:rPr>
        <w:t>: Offers descriptive information about each dealership location.</w:t>
      </w:r>
    </w:p>
    <w:p w:rsidR="00FC0EC5" w:rsidRPr="00FC0EC5" w:rsidRDefault="00FC0EC5" w:rsidP="00FC0EC5">
      <w:pPr>
        <w:pStyle w:val="Heading3"/>
        <w:rPr>
          <w:rFonts w:ascii="Times New Roman" w:hAnsi="Times New Roman" w:cs="Times New Roman"/>
          <w:i/>
        </w:rPr>
      </w:pPr>
      <w:r>
        <w:rPr>
          <w:rStyle w:val="Strong"/>
          <w:rFonts w:ascii="Times New Roman" w:hAnsi="Times New Roman" w:cs="Times New Roman"/>
          <w:b w:val="0"/>
          <w:bCs w:val="0"/>
          <w:i/>
        </w:rPr>
        <w:t>Table Relationship Summaries</w:t>
      </w:r>
    </w:p>
    <w:p w:rsidR="00FC0EC5" w:rsidRDefault="00FC0EC5" w:rsidP="00FC0EC5">
      <w:pPr>
        <w:pStyle w:val="NormalWeb"/>
      </w:pPr>
      <w:r>
        <w:t>The relationships were defined as follows: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b/>
          <w:bCs/>
          <w:sz w:val="24"/>
          <w:szCs w:val="24"/>
        </w:rPr>
        <w:t>Customers</w:t>
      </w:r>
      <w:r>
        <w:rPr>
          <w:rStyle w:val="Strong"/>
          <w:rFonts w:ascii="Times New Roman" w:hAnsi="Times New Roman" w:cs="Times New Roman"/>
          <w:sz w:val="24"/>
          <w:szCs w:val="24"/>
        </w:rPr>
        <w:t xml:space="preserve"> to </w:t>
      </w:r>
      <w:r>
        <w:rPr>
          <w:rStyle w:val="HTMLCode"/>
          <w:rFonts w:ascii="Times New Roman" w:eastAsiaTheme="minorHAnsi" w:hAnsi="Times New Roman" w:cs="Times New Roman"/>
          <w:b/>
          <w:bCs/>
          <w:sz w:val="24"/>
          <w:szCs w:val="24"/>
        </w:rPr>
        <w:t>Sales</w:t>
      </w:r>
      <w:r>
        <w:rPr>
          <w:rStyle w:val="Strong"/>
          <w:rFonts w:ascii="Times New Roman" w:hAnsi="Times New Roman" w:cs="Times New Roman"/>
          <w:sz w:val="24"/>
          <w:szCs w:val="24"/>
        </w:rPr>
        <w:t>:</w:t>
      </w:r>
      <w:r>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Relationship: </w:t>
      </w:r>
      <w:r>
        <w:rPr>
          <w:rStyle w:val="HTMLCode"/>
          <w:rFonts w:ascii="Times New Roman" w:eastAsiaTheme="minorHAnsi" w:hAnsi="Times New Roman" w:cs="Times New Roman"/>
          <w:sz w:val="24"/>
          <w:szCs w:val="24"/>
        </w:rPr>
        <w:t>CustomerID</w:t>
      </w:r>
      <w:r>
        <w:rPr>
          <w:rFonts w:ascii="Times New Roman" w:hAnsi="Times New Roman" w:cs="Times New Roman"/>
          <w:sz w:val="24"/>
          <w:szCs w:val="24"/>
        </w:rPr>
        <w:t xml:space="preserve"> (Customers) to </w:t>
      </w:r>
      <w:r>
        <w:rPr>
          <w:rStyle w:val="HTMLCode"/>
          <w:rFonts w:ascii="Times New Roman" w:eastAsiaTheme="minorHAnsi" w:hAnsi="Times New Roman" w:cs="Times New Roman"/>
          <w:sz w:val="24"/>
          <w:szCs w:val="24"/>
        </w:rPr>
        <w:t>CustomerID</w:t>
      </w:r>
      <w:r>
        <w:rPr>
          <w:rFonts w:ascii="Times New Roman" w:hAnsi="Times New Roman" w:cs="Times New Roman"/>
          <w:sz w:val="24"/>
          <w:szCs w:val="24"/>
        </w:rPr>
        <w:t xml:space="preserve">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Cross-filter direction: Single (filters flow from Customers to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Logic: One customer can have multiple sales transactions.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b/>
          <w:bCs/>
          <w:sz w:val="24"/>
          <w:szCs w:val="24"/>
        </w:rPr>
        <w:t>Customers</w:t>
      </w:r>
      <w:r>
        <w:rPr>
          <w:rStyle w:val="Strong"/>
          <w:rFonts w:ascii="Times New Roman" w:hAnsi="Times New Roman" w:cs="Times New Roman"/>
          <w:sz w:val="24"/>
          <w:szCs w:val="24"/>
        </w:rPr>
        <w:t xml:space="preserve"> to </w:t>
      </w:r>
      <w:r>
        <w:rPr>
          <w:rStyle w:val="HTMLCode"/>
          <w:rFonts w:ascii="Times New Roman" w:eastAsiaTheme="minorHAnsi" w:hAnsi="Times New Roman" w:cs="Times New Roman"/>
          <w:b/>
          <w:bCs/>
          <w:sz w:val="24"/>
          <w:szCs w:val="24"/>
        </w:rPr>
        <w:t>Service</w:t>
      </w:r>
      <w:r>
        <w:rPr>
          <w:rStyle w:val="Strong"/>
          <w:rFonts w:ascii="Times New Roman" w:hAnsi="Times New Roman" w:cs="Times New Roman"/>
          <w:sz w:val="24"/>
          <w:szCs w:val="24"/>
        </w:rPr>
        <w:t>:</w:t>
      </w:r>
      <w:r>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Relationship: </w:t>
      </w:r>
      <w:r>
        <w:rPr>
          <w:rStyle w:val="HTMLCode"/>
          <w:rFonts w:ascii="Times New Roman" w:eastAsiaTheme="minorHAnsi" w:hAnsi="Times New Roman" w:cs="Times New Roman"/>
          <w:sz w:val="24"/>
          <w:szCs w:val="24"/>
        </w:rPr>
        <w:t>CustomerID</w:t>
      </w:r>
      <w:r>
        <w:rPr>
          <w:rFonts w:ascii="Times New Roman" w:hAnsi="Times New Roman" w:cs="Times New Roman"/>
          <w:sz w:val="24"/>
          <w:szCs w:val="24"/>
        </w:rPr>
        <w:t xml:space="preserve"> (Customers) to </w:t>
      </w:r>
      <w:r>
        <w:rPr>
          <w:rStyle w:val="HTMLCode"/>
          <w:rFonts w:ascii="Times New Roman" w:eastAsiaTheme="minorHAnsi" w:hAnsi="Times New Roman" w:cs="Times New Roman"/>
          <w:sz w:val="24"/>
          <w:szCs w:val="24"/>
        </w:rPr>
        <w:t>CustomerID</w:t>
      </w:r>
      <w:r>
        <w:rPr>
          <w:rFonts w:ascii="Times New Roman" w:hAnsi="Times New Roman" w:cs="Times New Roman"/>
          <w:sz w:val="24"/>
          <w:szCs w:val="24"/>
        </w:rPr>
        <w:t xml:space="preserve">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Cross-filter direction: Single (filters flow from Customers to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Logic: One customer can have multiple service orders.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b/>
          <w:bCs/>
          <w:sz w:val="24"/>
          <w:szCs w:val="24"/>
        </w:rPr>
        <w:t>Vehicles</w:t>
      </w:r>
      <w:r>
        <w:rPr>
          <w:rStyle w:val="Strong"/>
          <w:rFonts w:ascii="Times New Roman" w:hAnsi="Times New Roman" w:cs="Times New Roman"/>
          <w:sz w:val="24"/>
          <w:szCs w:val="24"/>
        </w:rPr>
        <w:t xml:space="preserve"> to </w:t>
      </w:r>
      <w:r>
        <w:rPr>
          <w:rStyle w:val="HTMLCode"/>
          <w:rFonts w:ascii="Times New Roman" w:eastAsiaTheme="minorHAnsi" w:hAnsi="Times New Roman" w:cs="Times New Roman"/>
          <w:b/>
          <w:bCs/>
          <w:sz w:val="24"/>
          <w:szCs w:val="24"/>
        </w:rPr>
        <w:t>Sales</w:t>
      </w:r>
      <w:r>
        <w:rPr>
          <w:rStyle w:val="Strong"/>
          <w:rFonts w:ascii="Times New Roman" w:hAnsi="Times New Roman" w:cs="Times New Roman"/>
          <w:sz w:val="24"/>
          <w:szCs w:val="24"/>
        </w:rPr>
        <w:t>:</w:t>
      </w:r>
      <w:r>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Relationship: </w:t>
      </w:r>
      <w:r>
        <w:rPr>
          <w:rStyle w:val="HTMLCode"/>
          <w:rFonts w:ascii="Times New Roman" w:eastAsiaTheme="minorHAnsi" w:hAnsi="Times New Roman" w:cs="Times New Roman"/>
          <w:sz w:val="24"/>
          <w:szCs w:val="24"/>
        </w:rPr>
        <w:t>VehicleID</w:t>
      </w:r>
      <w:r>
        <w:rPr>
          <w:rFonts w:ascii="Times New Roman" w:hAnsi="Times New Roman" w:cs="Times New Roman"/>
          <w:sz w:val="24"/>
          <w:szCs w:val="24"/>
        </w:rPr>
        <w:t xml:space="preserve"> (Vehicles) to </w:t>
      </w:r>
      <w:r>
        <w:rPr>
          <w:rStyle w:val="HTMLCode"/>
          <w:rFonts w:ascii="Times New Roman" w:eastAsiaTheme="minorHAnsi" w:hAnsi="Times New Roman" w:cs="Times New Roman"/>
          <w:sz w:val="24"/>
          <w:szCs w:val="24"/>
        </w:rPr>
        <w:t>VehicleID</w:t>
      </w:r>
      <w:r>
        <w:rPr>
          <w:rFonts w:ascii="Times New Roman" w:hAnsi="Times New Roman" w:cs="Times New Roman"/>
          <w:sz w:val="24"/>
          <w:szCs w:val="24"/>
        </w:rPr>
        <w:t xml:space="preserve">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Cross-filter direction: Single (filters flow from Vehicles to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Logic: One vehicle model can be involved in multiple sales transactions.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b/>
          <w:bCs/>
          <w:sz w:val="24"/>
          <w:szCs w:val="24"/>
        </w:rPr>
        <w:t>Vehicles</w:t>
      </w:r>
      <w:r>
        <w:rPr>
          <w:rStyle w:val="Strong"/>
          <w:rFonts w:ascii="Times New Roman" w:hAnsi="Times New Roman" w:cs="Times New Roman"/>
          <w:sz w:val="24"/>
          <w:szCs w:val="24"/>
        </w:rPr>
        <w:t xml:space="preserve"> to </w:t>
      </w:r>
      <w:r>
        <w:rPr>
          <w:rStyle w:val="HTMLCode"/>
          <w:rFonts w:ascii="Times New Roman" w:eastAsiaTheme="minorHAnsi" w:hAnsi="Times New Roman" w:cs="Times New Roman"/>
          <w:b/>
          <w:bCs/>
          <w:sz w:val="24"/>
          <w:szCs w:val="24"/>
        </w:rPr>
        <w:t>Service</w:t>
      </w:r>
      <w:r>
        <w:rPr>
          <w:rStyle w:val="Strong"/>
          <w:rFonts w:ascii="Times New Roman" w:hAnsi="Times New Roman" w:cs="Times New Roman"/>
          <w:sz w:val="24"/>
          <w:szCs w:val="24"/>
        </w:rPr>
        <w:t>:</w:t>
      </w:r>
      <w:r>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Relationship: </w:t>
      </w:r>
      <w:r>
        <w:rPr>
          <w:rStyle w:val="HTMLCode"/>
          <w:rFonts w:ascii="Times New Roman" w:eastAsiaTheme="minorHAnsi" w:hAnsi="Times New Roman" w:cs="Times New Roman"/>
          <w:sz w:val="24"/>
          <w:szCs w:val="24"/>
        </w:rPr>
        <w:t>VehicleID</w:t>
      </w:r>
      <w:r>
        <w:rPr>
          <w:rFonts w:ascii="Times New Roman" w:hAnsi="Times New Roman" w:cs="Times New Roman"/>
          <w:sz w:val="24"/>
          <w:szCs w:val="24"/>
        </w:rPr>
        <w:t xml:space="preserve"> (Vehicles) to </w:t>
      </w:r>
      <w:r>
        <w:rPr>
          <w:rStyle w:val="HTMLCode"/>
          <w:rFonts w:ascii="Times New Roman" w:eastAsiaTheme="minorHAnsi" w:hAnsi="Times New Roman" w:cs="Times New Roman"/>
          <w:sz w:val="24"/>
          <w:szCs w:val="24"/>
        </w:rPr>
        <w:t>VehicleID</w:t>
      </w:r>
      <w:r>
        <w:rPr>
          <w:rFonts w:ascii="Times New Roman" w:hAnsi="Times New Roman" w:cs="Times New Roman"/>
          <w:sz w:val="24"/>
          <w:szCs w:val="24"/>
        </w:rPr>
        <w:t xml:space="preserve">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Cross-filter direction: Single (filters flow from Vehicles to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Logic: One vehicle model can be involved in multiple service orders.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b/>
          <w:bCs/>
          <w:sz w:val="24"/>
          <w:szCs w:val="24"/>
        </w:rPr>
        <w:t>Dealerships</w:t>
      </w:r>
      <w:r>
        <w:rPr>
          <w:rStyle w:val="Strong"/>
          <w:rFonts w:ascii="Times New Roman" w:hAnsi="Times New Roman" w:cs="Times New Roman"/>
          <w:sz w:val="24"/>
          <w:szCs w:val="24"/>
        </w:rPr>
        <w:t xml:space="preserve"> to </w:t>
      </w:r>
      <w:r>
        <w:rPr>
          <w:rStyle w:val="HTMLCode"/>
          <w:rFonts w:ascii="Times New Roman" w:eastAsiaTheme="minorHAnsi" w:hAnsi="Times New Roman" w:cs="Times New Roman"/>
          <w:b/>
          <w:bCs/>
          <w:sz w:val="24"/>
          <w:szCs w:val="24"/>
        </w:rPr>
        <w:t>Sales</w:t>
      </w:r>
      <w:r>
        <w:rPr>
          <w:rStyle w:val="Strong"/>
          <w:rFonts w:ascii="Times New Roman" w:hAnsi="Times New Roman" w:cs="Times New Roman"/>
          <w:sz w:val="24"/>
          <w:szCs w:val="24"/>
        </w:rPr>
        <w:t>:</w:t>
      </w:r>
      <w:r>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Relationship: </w:t>
      </w:r>
      <w:r>
        <w:rPr>
          <w:rStyle w:val="HTMLCode"/>
          <w:rFonts w:ascii="Times New Roman" w:eastAsiaTheme="minorHAnsi" w:hAnsi="Times New Roman" w:cs="Times New Roman"/>
          <w:sz w:val="24"/>
          <w:szCs w:val="24"/>
        </w:rPr>
        <w:t>DealershipID</w:t>
      </w:r>
      <w:r>
        <w:rPr>
          <w:rFonts w:ascii="Times New Roman" w:hAnsi="Times New Roman" w:cs="Times New Roman"/>
          <w:sz w:val="24"/>
          <w:szCs w:val="24"/>
        </w:rPr>
        <w:t xml:space="preserve"> (Dealerships) to </w:t>
      </w:r>
      <w:r>
        <w:rPr>
          <w:rStyle w:val="HTMLCode"/>
          <w:rFonts w:ascii="Times New Roman" w:eastAsiaTheme="minorHAnsi" w:hAnsi="Times New Roman" w:cs="Times New Roman"/>
          <w:sz w:val="24"/>
          <w:szCs w:val="24"/>
        </w:rPr>
        <w:t>DealershipID</w:t>
      </w:r>
      <w:r>
        <w:rPr>
          <w:rFonts w:ascii="Times New Roman" w:hAnsi="Times New Roman" w:cs="Times New Roman"/>
          <w:sz w:val="24"/>
          <w:szCs w:val="24"/>
        </w:rPr>
        <w:t xml:space="preserve">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Cross-filter direction: Single (filters flow from Dealerships to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Logic: One dealership can conduct multiple sales transactions.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Pr>
          <w:rStyle w:val="HTMLCode"/>
          <w:rFonts w:ascii="Times New Roman" w:eastAsiaTheme="minorHAnsi" w:hAnsi="Times New Roman" w:cs="Times New Roman"/>
          <w:b/>
          <w:bCs/>
          <w:sz w:val="24"/>
          <w:szCs w:val="24"/>
        </w:rPr>
        <w:lastRenderedPageBreak/>
        <w:t>Dealerships</w:t>
      </w:r>
      <w:r>
        <w:rPr>
          <w:rStyle w:val="Strong"/>
          <w:rFonts w:ascii="Times New Roman" w:hAnsi="Times New Roman" w:cs="Times New Roman"/>
          <w:sz w:val="24"/>
          <w:szCs w:val="24"/>
        </w:rPr>
        <w:t xml:space="preserve"> to </w:t>
      </w:r>
      <w:r>
        <w:rPr>
          <w:rStyle w:val="HTMLCode"/>
          <w:rFonts w:ascii="Times New Roman" w:eastAsiaTheme="minorHAnsi" w:hAnsi="Times New Roman" w:cs="Times New Roman"/>
          <w:b/>
          <w:bCs/>
          <w:sz w:val="24"/>
          <w:szCs w:val="24"/>
        </w:rPr>
        <w:t>Service</w:t>
      </w:r>
      <w:r>
        <w:rPr>
          <w:rStyle w:val="Strong"/>
          <w:rFonts w:ascii="Times New Roman" w:hAnsi="Times New Roman" w:cs="Times New Roman"/>
          <w:sz w:val="24"/>
          <w:szCs w:val="24"/>
        </w:rPr>
        <w:t>:</w:t>
      </w:r>
      <w:r>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Relationship: </w:t>
      </w:r>
      <w:r>
        <w:rPr>
          <w:rStyle w:val="HTMLCode"/>
          <w:rFonts w:ascii="Times New Roman" w:eastAsiaTheme="minorHAnsi" w:hAnsi="Times New Roman" w:cs="Times New Roman"/>
          <w:sz w:val="24"/>
          <w:szCs w:val="24"/>
        </w:rPr>
        <w:t>DealershipID</w:t>
      </w:r>
      <w:r>
        <w:rPr>
          <w:rFonts w:ascii="Times New Roman" w:hAnsi="Times New Roman" w:cs="Times New Roman"/>
          <w:sz w:val="24"/>
          <w:szCs w:val="24"/>
        </w:rPr>
        <w:t xml:space="preserve"> (Dealerships) to </w:t>
      </w:r>
      <w:r>
        <w:rPr>
          <w:rStyle w:val="HTMLCode"/>
          <w:rFonts w:ascii="Times New Roman" w:eastAsiaTheme="minorHAnsi" w:hAnsi="Times New Roman" w:cs="Times New Roman"/>
          <w:sz w:val="24"/>
          <w:szCs w:val="24"/>
        </w:rPr>
        <w:t>DealershipID</w:t>
      </w:r>
      <w:r>
        <w:rPr>
          <w:rFonts w:ascii="Times New Roman" w:hAnsi="Times New Roman" w:cs="Times New Roman"/>
          <w:sz w:val="24"/>
          <w:szCs w:val="24"/>
        </w:rPr>
        <w:t xml:space="preserve">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Cross-filter direction: Single (filters flow from Dealerships to Service)</w:t>
      </w:r>
    </w:p>
    <w:p w:rsid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Logic: One dealership can manage multiple service orders.</w:t>
      </w:r>
    </w:p>
    <w:p w:rsidR="00FC0EC5" w:rsidRPr="00FC0EC5" w:rsidRDefault="00FC0EC5" w:rsidP="00FC0EC5">
      <w:pPr>
        <w:spacing w:before="100" w:beforeAutospacing="1" w:after="100" w:afterAutospacing="1" w:line="240" w:lineRule="auto"/>
        <w:rPr>
          <w:rFonts w:ascii="Times New Roman" w:hAnsi="Times New Roman" w:cs="Times New Roman"/>
          <w:sz w:val="24"/>
          <w:szCs w:val="24"/>
        </w:rPr>
      </w:pPr>
    </w:p>
    <w:p w:rsidR="00FC0EC5" w:rsidRPr="00FF2C33" w:rsidRDefault="00FC0EC5" w:rsidP="00FC0EC5">
      <w:pPr>
        <w:spacing w:before="100" w:beforeAutospacing="1" w:after="100" w:afterAutospacing="1" w:line="240" w:lineRule="auto"/>
        <w:rPr>
          <w:rFonts w:ascii="Times New Roman" w:hAnsi="Times New Roman" w:cs="Times New Roman"/>
          <w:sz w:val="24"/>
          <w:szCs w:val="24"/>
        </w:rPr>
      </w:pPr>
    </w:p>
    <w:p w:rsidR="008F5363" w:rsidRDefault="008F5363">
      <w:pPr>
        <w:spacing w:line="259" w:lineRule="auto"/>
        <w:rPr>
          <w:rStyle w:val="Strong"/>
          <w:rFonts w:ascii="Times New Roman" w:eastAsiaTheme="majorEastAsia" w:hAnsi="Times New Roman" w:cs="Times New Roman"/>
          <w:b w:val="0"/>
          <w:bCs w:val="0"/>
          <w:i/>
          <w:color w:val="2E74B5" w:themeColor="accent1" w:themeShade="BF"/>
          <w:sz w:val="32"/>
          <w:szCs w:val="32"/>
        </w:rPr>
      </w:pPr>
      <w:r>
        <w:rPr>
          <w:rStyle w:val="Strong"/>
          <w:rFonts w:ascii="Times New Roman" w:hAnsi="Times New Roman" w:cs="Times New Roman"/>
          <w:b w:val="0"/>
          <w:bCs w:val="0"/>
          <w:i/>
          <w:sz w:val="32"/>
          <w:szCs w:val="32"/>
        </w:rPr>
        <w:br w:type="page"/>
      </w:r>
    </w:p>
    <w:p w:rsidR="008F5363" w:rsidRPr="008F5363" w:rsidRDefault="008F5363" w:rsidP="008F5363">
      <w:pPr>
        <w:pStyle w:val="Heading2"/>
        <w:rPr>
          <w:rFonts w:ascii="Times New Roman" w:hAnsi="Times New Roman" w:cs="Times New Roman"/>
          <w:i/>
          <w:sz w:val="32"/>
          <w:szCs w:val="32"/>
        </w:rPr>
      </w:pPr>
      <w:r>
        <w:rPr>
          <w:rStyle w:val="Strong"/>
          <w:rFonts w:ascii="Times New Roman" w:hAnsi="Times New Roman" w:cs="Times New Roman"/>
          <w:b w:val="0"/>
          <w:bCs w:val="0"/>
          <w:i/>
          <w:sz w:val="32"/>
          <w:szCs w:val="32"/>
        </w:rPr>
        <w:lastRenderedPageBreak/>
        <w:t>KPI Development (DAX Measures)</w:t>
      </w:r>
    </w:p>
    <w:p w:rsidR="008F5363" w:rsidRDefault="008F5363" w:rsidP="008F5363">
      <w:pPr>
        <w:pStyle w:val="NormalWeb"/>
      </w:pPr>
      <w:r>
        <w:t>To actually measure business performance, I built a set of KPIs using DAX in Power BI. These are dynamic measures — meaning they automatically update based on whatever filters or slicers are active, so the numbers always reflect exactly what you’re looking at.</w:t>
      </w:r>
    </w:p>
    <w:p w:rsidR="008F5363" w:rsidRDefault="008F5363" w:rsidP="008F5363">
      <w:pPr>
        <w:pStyle w:val="NormalWeb"/>
      </w:pPr>
      <w:r>
        <w:rPr>
          <w:rStyle w:val="Strong"/>
          <w:rFonts w:eastAsiaTheme="majorEastAsia"/>
        </w:rPr>
        <w:t>Sales &amp; Marketing Performance KPIs:</w:t>
      </w:r>
    </w:p>
    <w:p w:rsidR="008F5363" w:rsidRDefault="008F5363" w:rsidP="008F5363">
      <w:pPr>
        <w:numPr>
          <w:ilvl w:val="0"/>
          <w:numId w:val="11"/>
        </w:numPr>
        <w:spacing w:before="100" w:beforeAutospacing="1" w:after="100" w:afterAutospacing="1" w:line="240" w:lineRule="auto"/>
      </w:pPr>
      <w:r>
        <w:t>Total Sales Revenue</w:t>
      </w:r>
    </w:p>
    <w:p w:rsidR="008F5363" w:rsidRDefault="008F5363" w:rsidP="008F5363">
      <w:pPr>
        <w:numPr>
          <w:ilvl w:val="0"/>
          <w:numId w:val="11"/>
        </w:numPr>
        <w:spacing w:before="100" w:beforeAutospacing="1" w:after="100" w:afterAutospacing="1" w:line="240" w:lineRule="auto"/>
      </w:pPr>
      <w:r>
        <w:t>Total Units Sold</w:t>
      </w:r>
    </w:p>
    <w:p w:rsidR="008F5363" w:rsidRDefault="008F5363" w:rsidP="008F5363">
      <w:pPr>
        <w:numPr>
          <w:ilvl w:val="0"/>
          <w:numId w:val="11"/>
        </w:numPr>
        <w:spacing w:before="100" w:beforeAutospacing="1" w:after="100" w:afterAutospacing="1" w:line="240" w:lineRule="auto"/>
      </w:pPr>
      <w:r>
        <w:t>Average Sale Price</w:t>
      </w:r>
    </w:p>
    <w:p w:rsidR="008F5363" w:rsidRDefault="008F5363" w:rsidP="008F5363">
      <w:pPr>
        <w:numPr>
          <w:ilvl w:val="0"/>
          <w:numId w:val="11"/>
        </w:numPr>
        <w:spacing w:before="100" w:beforeAutospacing="1" w:after="100" w:afterAutospacing="1" w:line="240" w:lineRule="auto"/>
      </w:pPr>
      <w:r>
        <w:t>Total Sales Target</w:t>
      </w:r>
    </w:p>
    <w:p w:rsidR="008F5363" w:rsidRDefault="008F5363" w:rsidP="008F5363">
      <w:pPr>
        <w:numPr>
          <w:ilvl w:val="0"/>
          <w:numId w:val="11"/>
        </w:numPr>
        <w:spacing w:before="100" w:beforeAutospacing="1" w:after="100" w:afterAutospacing="1" w:line="240" w:lineRule="auto"/>
      </w:pPr>
      <w:r>
        <w:t>Sales Target Achievement %</w:t>
      </w:r>
    </w:p>
    <w:p w:rsidR="008F5363" w:rsidRDefault="008F5363" w:rsidP="008F5363">
      <w:pPr>
        <w:numPr>
          <w:ilvl w:val="0"/>
          <w:numId w:val="11"/>
        </w:numPr>
        <w:spacing w:before="100" w:beforeAutospacing="1" w:after="100" w:afterAutospacing="1" w:line="240" w:lineRule="auto"/>
      </w:pPr>
      <w:r>
        <w:t>Sales Conversion Rate (simplified for channel contribution)</w:t>
      </w:r>
    </w:p>
    <w:p w:rsidR="008F5363" w:rsidRDefault="008F5363" w:rsidP="008F5363">
      <w:pPr>
        <w:pStyle w:val="NormalWeb"/>
      </w:pPr>
      <w:r>
        <w:rPr>
          <w:rStyle w:val="Strong"/>
          <w:rFonts w:eastAsiaTheme="majorEastAsia"/>
        </w:rPr>
        <w:t>After-Sales Service &amp; Maintenance KPIs:</w:t>
      </w:r>
    </w:p>
    <w:p w:rsidR="008F5363" w:rsidRDefault="008F5363" w:rsidP="008F5363">
      <w:pPr>
        <w:numPr>
          <w:ilvl w:val="0"/>
          <w:numId w:val="12"/>
        </w:numPr>
        <w:spacing w:before="100" w:beforeAutospacing="1" w:after="100" w:afterAutospacing="1" w:line="240" w:lineRule="auto"/>
      </w:pPr>
      <w:r>
        <w:t>Total Service Revenue</w:t>
      </w:r>
    </w:p>
    <w:p w:rsidR="008F5363" w:rsidRDefault="008F5363" w:rsidP="008F5363">
      <w:pPr>
        <w:numPr>
          <w:ilvl w:val="0"/>
          <w:numId w:val="12"/>
        </w:numPr>
        <w:spacing w:before="100" w:beforeAutospacing="1" w:after="100" w:afterAutospacing="1" w:line="240" w:lineRule="auto"/>
      </w:pPr>
      <w:r>
        <w:t>Total Service Orders</w:t>
      </w:r>
    </w:p>
    <w:p w:rsidR="008F5363" w:rsidRDefault="008F5363" w:rsidP="008F5363">
      <w:pPr>
        <w:numPr>
          <w:ilvl w:val="0"/>
          <w:numId w:val="12"/>
        </w:numPr>
        <w:spacing w:before="100" w:beforeAutospacing="1" w:after="100" w:afterAutospacing="1" w:line="240" w:lineRule="auto"/>
      </w:pPr>
      <w:r>
        <w:t>Average Service Cost per Order</w:t>
      </w:r>
    </w:p>
    <w:p w:rsidR="008F5363" w:rsidRDefault="008F5363" w:rsidP="008F5363">
      <w:pPr>
        <w:numPr>
          <w:ilvl w:val="0"/>
          <w:numId w:val="12"/>
        </w:numPr>
        <w:spacing w:before="100" w:beforeAutospacing="1" w:after="100" w:afterAutospacing="1" w:line="240" w:lineRule="auto"/>
      </w:pPr>
      <w:r>
        <w:t>First Time Fix Count</w:t>
      </w:r>
    </w:p>
    <w:p w:rsidR="008F5363" w:rsidRDefault="008F5363" w:rsidP="008F5363">
      <w:pPr>
        <w:numPr>
          <w:ilvl w:val="0"/>
          <w:numId w:val="12"/>
        </w:numPr>
        <w:spacing w:before="100" w:beforeAutospacing="1" w:after="100" w:afterAutospacing="1" w:line="240" w:lineRule="auto"/>
      </w:pPr>
      <w:r>
        <w:t>First Time Fix Rate %</w:t>
      </w:r>
    </w:p>
    <w:p w:rsidR="008F5363" w:rsidRDefault="008F5363" w:rsidP="008F5363">
      <w:pPr>
        <w:numPr>
          <w:ilvl w:val="0"/>
          <w:numId w:val="12"/>
        </w:numPr>
        <w:spacing w:before="100" w:beforeAutospacing="1" w:after="100" w:afterAutospacing="1" w:line="240" w:lineRule="auto"/>
      </w:pPr>
      <w:r>
        <w:t>Average CSI (Customer Satisfaction Index)</w:t>
      </w:r>
    </w:p>
    <w:p w:rsidR="008F5363" w:rsidRDefault="008F5363" w:rsidP="008F5363">
      <w:pPr>
        <w:numPr>
          <w:ilvl w:val="0"/>
          <w:numId w:val="12"/>
        </w:numPr>
        <w:spacing w:before="100" w:beforeAutospacing="1" w:after="100" w:afterAutospacing="1" w:line="240" w:lineRule="auto"/>
      </w:pPr>
      <w:r>
        <w:t>Total Service Target</w:t>
      </w:r>
    </w:p>
    <w:p w:rsidR="008F5363" w:rsidRDefault="008F5363" w:rsidP="008F5363">
      <w:pPr>
        <w:numPr>
          <w:ilvl w:val="0"/>
          <w:numId w:val="12"/>
        </w:numPr>
        <w:spacing w:before="100" w:beforeAutospacing="1" w:after="100" w:afterAutospacing="1" w:line="240" w:lineRule="auto"/>
      </w:pPr>
      <w:r>
        <w:t>Service Target Achievement %</w:t>
      </w:r>
    </w:p>
    <w:p w:rsidR="008F5363" w:rsidRDefault="008F5363" w:rsidP="008F5363">
      <w:pPr>
        <w:spacing w:before="100" w:beforeAutospacing="1" w:after="100" w:afterAutospacing="1" w:line="240" w:lineRule="auto"/>
        <w:ind w:left="720"/>
      </w:pPr>
    </w:p>
    <w:p w:rsidR="008F5363" w:rsidRDefault="008F5363" w:rsidP="008F5363">
      <w:pPr>
        <w:pStyle w:val="NormalWeb"/>
      </w:pPr>
      <w:r>
        <w:t>Here are the DAX measures developed, along with their purpose and the corresponding code:</w:t>
      </w:r>
    </w:p>
    <w:p w:rsidR="008F5363" w:rsidRDefault="008F5363" w:rsidP="008F5363">
      <w:pPr>
        <w:pStyle w:val="NormalWeb"/>
      </w:pPr>
      <w:r>
        <w:rPr>
          <w:rStyle w:val="Strong"/>
          <w:rFonts w:eastAsiaTheme="majorEastAsia"/>
        </w:rPr>
        <w:t>Sales &amp; Marketing Performance KPIs:</w:t>
      </w:r>
    </w:p>
    <w:p w:rsidR="008F5363" w:rsidRDefault="008F5363" w:rsidP="008F5363">
      <w:pPr>
        <w:numPr>
          <w:ilvl w:val="0"/>
          <w:numId w:val="13"/>
        </w:numPr>
        <w:spacing w:before="100" w:beforeAutospacing="1" w:after="100" w:afterAutospacing="1" w:line="240" w:lineRule="auto"/>
      </w:pPr>
      <w:r>
        <w:rPr>
          <w:rStyle w:val="Strong"/>
        </w:rPr>
        <w:t>Total Sales Revenue</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Measures the total monetary value generated from all vehicle sales. This is a fundamental metric for assessing overall sales performance.</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Total Sales Revenue = SUM(Sales[SalePrice])</w:t>
      </w:r>
    </w:p>
    <w:p w:rsidR="008F5363" w:rsidRDefault="008F5363" w:rsidP="008F5363">
      <w:pPr>
        <w:numPr>
          <w:ilvl w:val="0"/>
          <w:numId w:val="13"/>
        </w:numPr>
        <w:spacing w:before="100" w:beforeAutospacing="1" w:after="100" w:afterAutospacing="1" w:line="240" w:lineRule="auto"/>
      </w:pPr>
      <w:r>
        <w:rPr>
          <w:rStyle w:val="Strong"/>
        </w:rPr>
        <w:t>Total Units Sold</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Counts the total number of individual vehicles sold. Essential for understanding sales volume and popularity of models.</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Total Units Sold = COUNTROWS(Sales)</w:t>
      </w:r>
    </w:p>
    <w:p w:rsidR="008F5363" w:rsidRDefault="008F5363">
      <w:pPr>
        <w:spacing w:line="259" w:lineRule="auto"/>
        <w:rPr>
          <w:rStyle w:val="Strong"/>
        </w:rPr>
      </w:pPr>
      <w:r>
        <w:rPr>
          <w:rStyle w:val="Strong"/>
        </w:rPr>
        <w:br w:type="page"/>
      </w:r>
    </w:p>
    <w:p w:rsidR="008F5363" w:rsidRDefault="008F5363" w:rsidP="008F5363">
      <w:pPr>
        <w:numPr>
          <w:ilvl w:val="0"/>
          <w:numId w:val="13"/>
        </w:numPr>
        <w:spacing w:before="100" w:beforeAutospacing="1" w:after="100" w:afterAutospacing="1" w:line="240" w:lineRule="auto"/>
      </w:pPr>
      <w:r>
        <w:rPr>
          <w:rStyle w:val="Strong"/>
        </w:rPr>
        <w:lastRenderedPageBreak/>
        <w:t>Average Sale Price</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Calculates the average price at which vehicles are sold. Useful for analyzing pricing strategies and product mix profitability.</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Average Sale Price = DIVIDE([Total Sales Revenue], [Total Units Sold], 0)</w:t>
      </w:r>
    </w:p>
    <w:p w:rsidR="008F5363" w:rsidRDefault="008F5363" w:rsidP="008F5363">
      <w:pPr>
        <w:numPr>
          <w:ilvl w:val="0"/>
          <w:numId w:val="13"/>
        </w:numPr>
        <w:spacing w:before="100" w:beforeAutospacing="1" w:after="100" w:afterAutospacing="1" w:line="240" w:lineRule="auto"/>
      </w:pPr>
      <w:r>
        <w:rPr>
          <w:rStyle w:val="Strong"/>
        </w:rPr>
        <w:t>Total Sales Target</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Aggregates the annual sales targets from all dealerships. Serves as a baseline for measuring performance against goals.</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Total Sales Target = SUM(Dealerships[AnnualSalesTarget])</w:t>
      </w:r>
    </w:p>
    <w:p w:rsidR="008F5363" w:rsidRDefault="008F5363" w:rsidP="008F5363">
      <w:pPr>
        <w:numPr>
          <w:ilvl w:val="0"/>
          <w:numId w:val="13"/>
        </w:numPr>
        <w:spacing w:before="100" w:beforeAutospacing="1" w:after="100" w:afterAutospacing="1" w:line="240" w:lineRule="auto"/>
      </w:pPr>
      <w:r>
        <w:rPr>
          <w:rStyle w:val="Strong"/>
        </w:rPr>
        <w:t>Sales Target Achievement %</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Shows the percentage of the sales target that has been achieved. Crucial for performance tracking and identifying areas of over or under-performance.</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Sales Target Achievement % = DIVIDE([Total Sales Revenue], [Total Sales Target], 0)</w:t>
      </w:r>
    </w:p>
    <w:p w:rsidR="008F5363" w:rsidRDefault="008F5363" w:rsidP="008F5363">
      <w:pPr>
        <w:numPr>
          <w:ilvl w:val="0"/>
          <w:numId w:val="13"/>
        </w:numPr>
        <w:spacing w:before="100" w:beforeAutospacing="1" w:after="100" w:afterAutospacing="1" w:line="240" w:lineRule="auto"/>
      </w:pPr>
      <w:r>
        <w:rPr>
          <w:rStyle w:val="Strong"/>
        </w:rPr>
        <w:t>Sales Conversion Rate (by Marketing Channel)</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(Simplified for this project to show contribution per channel) This measure calculates the proportion of total sales contributed by a specific marketing channel. </w:t>
      </w:r>
      <w:r>
        <w:rPr>
          <w:rStyle w:val="Emphasis"/>
        </w:rPr>
        <w:t>Note: A true conversion rate would require a 'Leads' table.</w:t>
      </w:r>
    </w:p>
    <w:p w:rsidR="008F5363" w:rsidRDefault="008F5363" w:rsidP="008F5363">
      <w:pPr>
        <w:numPr>
          <w:ilvl w:val="1"/>
          <w:numId w:val="13"/>
        </w:numPr>
        <w:spacing w:before="100" w:beforeAutospacing="1" w:after="100" w:afterAutospacing="1" w:line="240" w:lineRule="auto"/>
      </w:pPr>
      <w:r>
        <w:rPr>
          <w:rStyle w:val="Strong"/>
        </w:rPr>
        <w:t>DAX Code:</w:t>
      </w:r>
      <w:r>
        <w:t xml:space="preserve"> (This would often be shown in a visual, not a single measure. Here's a measure to help calculate sales contribution if you group by channel). </w:t>
      </w:r>
    </w:p>
    <w:p w:rsidR="008F5363" w:rsidRDefault="008F5363" w:rsidP="008F5363">
      <w:pPr>
        <w:pStyle w:val="HTMLPreformatted"/>
        <w:ind w:left="1440"/>
        <w:rPr>
          <w:rStyle w:val="HTMLCode"/>
        </w:rPr>
      </w:pPr>
      <w:r>
        <w:rPr>
          <w:rStyle w:val="HTMLCode"/>
        </w:rPr>
        <w:t xml:space="preserve">Sales % by Channel = </w:t>
      </w:r>
    </w:p>
    <w:p w:rsidR="008F5363" w:rsidRDefault="008F5363" w:rsidP="008F5363">
      <w:pPr>
        <w:pStyle w:val="HTMLPreformatted"/>
        <w:ind w:left="1440"/>
        <w:rPr>
          <w:rStyle w:val="HTMLCode"/>
        </w:rPr>
      </w:pPr>
      <w:r>
        <w:rPr>
          <w:rStyle w:val="HTMLCode"/>
        </w:rPr>
        <w:t>DIVIDE([Total Units Sold],</w:t>
      </w:r>
    </w:p>
    <w:p w:rsidR="008F5363" w:rsidRDefault="008F5363" w:rsidP="008F5363">
      <w:pPr>
        <w:pStyle w:val="HTMLPreformatted"/>
        <w:ind w:left="1440"/>
        <w:rPr>
          <w:rStyle w:val="HTMLCode"/>
        </w:rPr>
      </w:pPr>
      <w:r>
        <w:rPr>
          <w:rStyle w:val="HTMLCode"/>
        </w:rPr>
        <w:t xml:space="preserve">    CALCULATE([Total Units Sold], ALL(Sales[MarketingChannel]))</w:t>
      </w:r>
    </w:p>
    <w:p w:rsidR="008F5363" w:rsidRDefault="008F5363" w:rsidP="008F5363">
      <w:pPr>
        <w:pStyle w:val="HTMLPreformatted"/>
        <w:rPr>
          <w:rStyle w:val="HTMLCode"/>
        </w:rPr>
      </w:pPr>
    </w:p>
    <w:p w:rsidR="008F5363" w:rsidRDefault="008F5363" w:rsidP="008F5363">
      <w:pPr>
        <w:pStyle w:val="NormalWeb"/>
      </w:pPr>
      <w:r>
        <w:rPr>
          <w:rStyle w:val="Strong"/>
          <w:rFonts w:eastAsiaTheme="majorEastAsia"/>
        </w:rPr>
        <w:t>After-Sales Service &amp; Maintenance KPIs:</w:t>
      </w:r>
    </w:p>
    <w:p w:rsidR="008F5363" w:rsidRDefault="008F5363" w:rsidP="008F5363">
      <w:pPr>
        <w:numPr>
          <w:ilvl w:val="0"/>
          <w:numId w:val="14"/>
        </w:numPr>
        <w:spacing w:before="100" w:beforeAutospacing="1" w:after="100" w:afterAutospacing="1" w:line="240" w:lineRule="auto"/>
      </w:pPr>
      <w:r>
        <w:rPr>
          <w:rStyle w:val="Strong"/>
        </w:rPr>
        <w:t>Total Service Revenue</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Calculates the total income generated from all service and maintenance operations. Key financial metric for the service department.</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Total Service Revenue = SUM(Service[ServiceCost])</w:t>
      </w:r>
    </w:p>
    <w:p w:rsidR="008F5363" w:rsidRDefault="008F5363" w:rsidP="008F5363">
      <w:pPr>
        <w:numPr>
          <w:ilvl w:val="0"/>
          <w:numId w:val="14"/>
        </w:numPr>
        <w:spacing w:before="100" w:beforeAutospacing="1" w:after="100" w:afterAutospacing="1" w:line="240" w:lineRule="auto"/>
      </w:pPr>
      <w:r>
        <w:rPr>
          <w:rStyle w:val="Strong"/>
        </w:rPr>
        <w:t>Total Service Orders</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Counts the total number of service repair orders. Indicates the volume of work handled by the service department.</w:t>
      </w:r>
    </w:p>
    <w:p w:rsidR="008F5363" w:rsidRDefault="008F5363" w:rsidP="008F5363">
      <w:pPr>
        <w:pStyle w:val="HTMLPreformatted"/>
        <w:ind w:left="1440"/>
      </w:pPr>
      <w:r>
        <w:rPr>
          <w:rStyle w:val="Strong"/>
          <w:rFonts w:eastAsiaTheme="majorEastAsia"/>
        </w:rPr>
        <w:t>DAX Code:</w:t>
      </w:r>
      <w:r>
        <w:rPr>
          <w:rStyle w:val="Strong"/>
        </w:rPr>
        <w:t xml:space="preserve"> </w:t>
      </w:r>
      <w:r>
        <w:rPr>
          <w:rStyle w:val="HTMLCode"/>
        </w:rPr>
        <w:t>Total Service Orders = COUNTROWS(Service)</w:t>
      </w:r>
    </w:p>
    <w:p w:rsidR="008F5363" w:rsidRDefault="008F5363" w:rsidP="008F5363">
      <w:pPr>
        <w:numPr>
          <w:ilvl w:val="0"/>
          <w:numId w:val="14"/>
        </w:numPr>
        <w:spacing w:before="100" w:beforeAutospacing="1" w:after="100" w:afterAutospacing="1" w:line="240" w:lineRule="auto"/>
      </w:pPr>
      <w:r>
        <w:rPr>
          <w:rStyle w:val="Strong"/>
        </w:rPr>
        <w:lastRenderedPageBreak/>
        <w:t>Average Service Cost per Order</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Determines the average cost incurred per service appointment. Helps in analyzing efficiency and pricing of services.</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Average Service Cost per Order = DIVIDE([Total Service Revenue], [Total Service Orders], 0)</w:t>
      </w:r>
    </w:p>
    <w:p w:rsidR="008F5363" w:rsidRDefault="008F5363" w:rsidP="008F5363">
      <w:pPr>
        <w:numPr>
          <w:ilvl w:val="0"/>
          <w:numId w:val="14"/>
        </w:numPr>
        <w:spacing w:before="100" w:beforeAutospacing="1" w:after="100" w:afterAutospacing="1" w:line="240" w:lineRule="auto"/>
      </w:pPr>
      <w:r>
        <w:rPr>
          <w:rStyle w:val="Strong"/>
        </w:rPr>
        <w:t>First Time Fix Count</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Counts the number of service orders that were resolved successfully on the first visit. Used as a component for FTFR.</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First Time Fix Count = CALCULATE(COUNTROWS(Service), Service[FirstTimeFix] = "Yes")</w:t>
      </w:r>
    </w:p>
    <w:p w:rsidR="008F5363" w:rsidRDefault="008F5363" w:rsidP="008F5363">
      <w:pPr>
        <w:numPr>
          <w:ilvl w:val="0"/>
          <w:numId w:val="14"/>
        </w:numPr>
        <w:spacing w:before="100" w:beforeAutospacing="1" w:after="100" w:afterAutospacing="1" w:line="240" w:lineRule="auto"/>
      </w:pPr>
      <w:r>
        <w:rPr>
          <w:rStyle w:val="Strong"/>
        </w:rPr>
        <w:t>First Time Fix Rate %</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Measures the percentage of service issues resolved during the initial appointment. A crucial indicator of service quality and efficiency.</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First Time Fix Rate % = DIVIDE([First Time Fix Count], [Total Service Orders], 0)</w:t>
      </w:r>
    </w:p>
    <w:p w:rsidR="008F5363" w:rsidRDefault="008F5363" w:rsidP="008F5363">
      <w:pPr>
        <w:numPr>
          <w:ilvl w:val="0"/>
          <w:numId w:val="14"/>
        </w:numPr>
        <w:spacing w:before="100" w:beforeAutospacing="1" w:after="100" w:afterAutospacing="1" w:line="240" w:lineRule="auto"/>
      </w:pPr>
      <w:r>
        <w:rPr>
          <w:rStyle w:val="Strong"/>
        </w:rPr>
        <w:t>Average CSI (Customer Satisfaction Index)</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Calculates the average customer satisfaction score from service feedback. Directly reflects customer experience.</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Average CSI = AVERAGE(Service[CustomerSatisfactionScore])</w:t>
      </w:r>
    </w:p>
    <w:p w:rsidR="008F5363" w:rsidRDefault="008F5363" w:rsidP="008F5363">
      <w:pPr>
        <w:numPr>
          <w:ilvl w:val="0"/>
          <w:numId w:val="14"/>
        </w:numPr>
        <w:spacing w:before="100" w:beforeAutospacing="1" w:after="100" w:afterAutospacing="1" w:line="240" w:lineRule="auto"/>
      </w:pPr>
      <w:r>
        <w:rPr>
          <w:rStyle w:val="Strong"/>
        </w:rPr>
        <w:t>Total Service Target</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Aggregates the annual service revenue targets for all dealerships. For measuring the service department's financial goal attainment.</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Total Service Target = SUM(Dealerships[AnnualServiceTarget])</w:t>
      </w:r>
    </w:p>
    <w:p w:rsidR="008F5363" w:rsidRDefault="008F5363" w:rsidP="008F5363">
      <w:pPr>
        <w:numPr>
          <w:ilvl w:val="0"/>
          <w:numId w:val="14"/>
        </w:numPr>
        <w:spacing w:before="100" w:beforeAutospacing="1" w:after="100" w:afterAutospacing="1" w:line="240" w:lineRule="auto"/>
      </w:pPr>
      <w:r>
        <w:rPr>
          <w:rStyle w:val="Strong"/>
        </w:rPr>
        <w:t>Service Target Achievement %</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Shows the percentage of the service revenue target that has been achieved. Similar to sales target, but for the service side of the business.</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Service Target Achievement % = DIVIDE([Total Service Revenue], [Total Service Target], 0)</w:t>
      </w:r>
    </w:p>
    <w:p w:rsidR="008F5363" w:rsidRDefault="008F5363" w:rsidP="00FF2C33">
      <w:pPr>
        <w:tabs>
          <w:tab w:val="left" w:pos="924"/>
        </w:tabs>
      </w:pPr>
    </w:p>
    <w:p w:rsidR="001B6E44" w:rsidRDefault="001B6E44" w:rsidP="008F5363">
      <w:pPr>
        <w:spacing w:line="259" w:lineRule="auto"/>
      </w:pPr>
    </w:p>
    <w:p w:rsidR="001B6E44" w:rsidRDefault="001B6E44">
      <w:pPr>
        <w:spacing w:line="259" w:lineRule="auto"/>
      </w:pPr>
      <w:r>
        <w:br w:type="page"/>
      </w:r>
    </w:p>
    <w:p w:rsidR="004837E0" w:rsidRPr="00FF2C33" w:rsidRDefault="001B6E44" w:rsidP="008F5363">
      <w:pPr>
        <w:spacing w:line="259" w:lineRule="auto"/>
      </w:pPr>
      <w:r>
        <w:rPr>
          <w:noProof/>
        </w:rPr>
        <w:lastRenderedPageBreak/>
        <w:drawing>
          <wp:inline distT="0" distB="0" distL="0" distR="0">
            <wp:extent cx="6347460" cy="37109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6-19 164346.png"/>
                    <pic:cNvPicPr/>
                  </pic:nvPicPr>
                  <pic:blipFill>
                    <a:blip r:embed="rId11">
                      <a:extLst>
                        <a:ext uri="{28A0092B-C50C-407E-A947-70E740481C1C}">
                          <a14:useLocalDpi xmlns:a14="http://schemas.microsoft.com/office/drawing/2010/main" val="0"/>
                        </a:ext>
                      </a:extLst>
                    </a:blip>
                    <a:stretch>
                      <a:fillRect/>
                    </a:stretch>
                  </pic:blipFill>
                  <pic:spPr>
                    <a:xfrm>
                      <a:off x="0" y="0"/>
                      <a:ext cx="6347460" cy="3710940"/>
                    </a:xfrm>
                    <a:prstGeom prst="rect">
                      <a:avLst/>
                    </a:prstGeom>
                  </pic:spPr>
                </pic:pic>
              </a:graphicData>
            </a:graphic>
          </wp:inline>
        </w:drawing>
      </w:r>
      <w:bookmarkStart w:id="0" w:name="_GoBack"/>
      <w:bookmarkEnd w:id="0"/>
    </w:p>
    <w:sectPr w:rsidR="004837E0" w:rsidRPr="00FF2C33" w:rsidSect="00870068">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5BC0"/>
    <w:multiLevelType w:val="multilevel"/>
    <w:tmpl w:val="4A9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A1FBA"/>
    <w:multiLevelType w:val="multilevel"/>
    <w:tmpl w:val="C1D81D14"/>
    <w:lvl w:ilvl="0">
      <w:start w:val="7"/>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 w15:restartNumberingAfterBreak="0">
    <w:nsid w:val="196B6387"/>
    <w:multiLevelType w:val="multilevel"/>
    <w:tmpl w:val="FEAA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34160"/>
    <w:multiLevelType w:val="multilevel"/>
    <w:tmpl w:val="6526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10B2F"/>
    <w:multiLevelType w:val="multilevel"/>
    <w:tmpl w:val="99F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D41F2"/>
    <w:multiLevelType w:val="multilevel"/>
    <w:tmpl w:val="245E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46DA2"/>
    <w:multiLevelType w:val="multilevel"/>
    <w:tmpl w:val="5B264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A501A"/>
    <w:multiLevelType w:val="multilevel"/>
    <w:tmpl w:val="5B1CD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4608A"/>
    <w:multiLevelType w:val="multilevel"/>
    <w:tmpl w:val="C75A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0268A"/>
    <w:multiLevelType w:val="multilevel"/>
    <w:tmpl w:val="7FDC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E96C2D"/>
    <w:multiLevelType w:val="multilevel"/>
    <w:tmpl w:val="A0FA0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18224E"/>
    <w:multiLevelType w:val="multilevel"/>
    <w:tmpl w:val="62CA5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725211"/>
    <w:multiLevelType w:val="multilevel"/>
    <w:tmpl w:val="1D60624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552FB1"/>
    <w:multiLevelType w:val="multilevel"/>
    <w:tmpl w:val="B876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1"/>
  </w:num>
  <w:num w:numId="4">
    <w:abstractNumId w:val="6"/>
  </w:num>
  <w:num w:numId="5">
    <w:abstractNumId w:val="2"/>
  </w:num>
  <w:num w:numId="6">
    <w:abstractNumId w:val="10"/>
  </w:num>
  <w:num w:numId="7">
    <w:abstractNumId w:val="4"/>
  </w:num>
  <w:num w:numId="8">
    <w:abstractNumId w:val="8"/>
  </w:num>
  <w:num w:numId="9">
    <w:abstractNumId w:val="7"/>
  </w:num>
  <w:num w:numId="10">
    <w:abstractNumId w:val="5"/>
  </w:num>
  <w:num w:numId="11">
    <w:abstractNumId w:val="3"/>
  </w:num>
  <w:num w:numId="12">
    <w:abstractNumId w:val="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068"/>
    <w:rsid w:val="001B6E44"/>
    <w:rsid w:val="004837E0"/>
    <w:rsid w:val="0069376E"/>
    <w:rsid w:val="00766511"/>
    <w:rsid w:val="00870068"/>
    <w:rsid w:val="008F5363"/>
    <w:rsid w:val="009039C4"/>
    <w:rsid w:val="00FC0EC5"/>
    <w:rsid w:val="00FF2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B2CB7"/>
  <w15:chartTrackingRefBased/>
  <w15:docId w15:val="{9D343A2F-2929-4C2F-8EA4-A8C3BAB8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0068"/>
    <w:pPr>
      <w:spacing w:line="256" w:lineRule="auto"/>
    </w:pPr>
  </w:style>
  <w:style w:type="paragraph" w:styleId="Heading1">
    <w:name w:val="heading 1"/>
    <w:basedOn w:val="Normal"/>
    <w:next w:val="Normal"/>
    <w:link w:val="Heading1Char"/>
    <w:uiPriority w:val="9"/>
    <w:qFormat/>
    <w:rsid w:val="008700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665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665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7006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06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0068"/>
    <w:pPr>
      <w:spacing w:line="259" w:lineRule="auto"/>
      <w:outlineLvl w:val="9"/>
    </w:pPr>
  </w:style>
  <w:style w:type="character" w:customStyle="1" w:styleId="Heading4Char">
    <w:name w:val="Heading 4 Char"/>
    <w:basedOn w:val="DefaultParagraphFont"/>
    <w:link w:val="Heading4"/>
    <w:uiPriority w:val="9"/>
    <w:rsid w:val="00870068"/>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870068"/>
    <w:rPr>
      <w:b/>
      <w:bCs/>
    </w:rPr>
  </w:style>
  <w:style w:type="character" w:styleId="Emphasis">
    <w:name w:val="Emphasis"/>
    <w:basedOn w:val="DefaultParagraphFont"/>
    <w:uiPriority w:val="20"/>
    <w:qFormat/>
    <w:rsid w:val="00870068"/>
    <w:rPr>
      <w:i/>
      <w:iCs/>
    </w:rPr>
  </w:style>
  <w:style w:type="paragraph" w:styleId="NormalWeb">
    <w:name w:val="Normal (Web)"/>
    <w:basedOn w:val="Normal"/>
    <w:uiPriority w:val="99"/>
    <w:unhideWhenUsed/>
    <w:rsid w:val="007665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6651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66511"/>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766511"/>
    <w:rPr>
      <w:rFonts w:ascii="Courier New" w:eastAsia="Times New Roman" w:hAnsi="Courier New" w:cs="Courier New"/>
      <w:sz w:val="20"/>
      <w:szCs w:val="20"/>
    </w:rPr>
  </w:style>
  <w:style w:type="character" w:customStyle="1" w:styleId="export-sheets-button">
    <w:name w:val="export-sheets-button"/>
    <w:basedOn w:val="DefaultParagraphFont"/>
    <w:rsid w:val="00766511"/>
  </w:style>
  <w:style w:type="character" w:customStyle="1" w:styleId="ng-tns-c2847037534-63">
    <w:name w:val="ng-tns-c2847037534-63"/>
    <w:basedOn w:val="DefaultParagraphFont"/>
    <w:rsid w:val="008F5363"/>
  </w:style>
  <w:style w:type="paragraph" w:styleId="HTMLPreformatted">
    <w:name w:val="HTML Preformatted"/>
    <w:basedOn w:val="Normal"/>
    <w:link w:val="HTMLPreformattedChar"/>
    <w:uiPriority w:val="99"/>
    <w:unhideWhenUsed/>
    <w:rsid w:val="008F5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5363"/>
    <w:rPr>
      <w:rFonts w:ascii="Courier New" w:eastAsia="Times New Roman" w:hAnsi="Courier New" w:cs="Courier New"/>
      <w:sz w:val="20"/>
      <w:szCs w:val="20"/>
    </w:rPr>
  </w:style>
  <w:style w:type="character" w:customStyle="1" w:styleId="ng-tns-c2847037534-64">
    <w:name w:val="ng-tns-c2847037534-64"/>
    <w:basedOn w:val="DefaultParagraphFont"/>
    <w:rsid w:val="008F5363"/>
  </w:style>
  <w:style w:type="character" w:customStyle="1" w:styleId="ng-tns-c2847037534-65">
    <w:name w:val="ng-tns-c2847037534-65"/>
    <w:basedOn w:val="DefaultParagraphFont"/>
    <w:rsid w:val="008F5363"/>
  </w:style>
  <w:style w:type="character" w:customStyle="1" w:styleId="ng-tns-c2847037534-66">
    <w:name w:val="ng-tns-c2847037534-66"/>
    <w:basedOn w:val="DefaultParagraphFont"/>
    <w:rsid w:val="008F5363"/>
  </w:style>
  <w:style w:type="character" w:customStyle="1" w:styleId="ng-tns-c2847037534-67">
    <w:name w:val="ng-tns-c2847037534-67"/>
    <w:basedOn w:val="DefaultParagraphFont"/>
    <w:rsid w:val="008F5363"/>
  </w:style>
  <w:style w:type="character" w:customStyle="1" w:styleId="ng-tns-c2847037534-68">
    <w:name w:val="ng-tns-c2847037534-68"/>
    <w:basedOn w:val="DefaultParagraphFont"/>
    <w:rsid w:val="008F5363"/>
  </w:style>
  <w:style w:type="character" w:customStyle="1" w:styleId="ng-tns-c2847037534-69">
    <w:name w:val="ng-tns-c2847037534-69"/>
    <w:basedOn w:val="DefaultParagraphFont"/>
    <w:rsid w:val="008F5363"/>
  </w:style>
  <w:style w:type="character" w:customStyle="1" w:styleId="ng-tns-c2847037534-70">
    <w:name w:val="ng-tns-c2847037534-70"/>
    <w:basedOn w:val="DefaultParagraphFont"/>
    <w:rsid w:val="008F5363"/>
  </w:style>
  <w:style w:type="character" w:customStyle="1" w:styleId="ng-tns-c2847037534-71">
    <w:name w:val="ng-tns-c2847037534-71"/>
    <w:basedOn w:val="DefaultParagraphFont"/>
    <w:rsid w:val="008F5363"/>
  </w:style>
  <w:style w:type="character" w:customStyle="1" w:styleId="ng-tns-c2847037534-72">
    <w:name w:val="ng-tns-c2847037534-72"/>
    <w:basedOn w:val="DefaultParagraphFont"/>
    <w:rsid w:val="008F5363"/>
  </w:style>
  <w:style w:type="character" w:customStyle="1" w:styleId="ng-tns-c2847037534-73">
    <w:name w:val="ng-tns-c2847037534-73"/>
    <w:basedOn w:val="DefaultParagraphFont"/>
    <w:rsid w:val="008F5363"/>
  </w:style>
  <w:style w:type="character" w:customStyle="1" w:styleId="ng-tns-c2847037534-74">
    <w:name w:val="ng-tns-c2847037534-74"/>
    <w:basedOn w:val="DefaultParagraphFont"/>
    <w:rsid w:val="008F5363"/>
  </w:style>
  <w:style w:type="character" w:customStyle="1" w:styleId="ng-tns-c2847037534-75">
    <w:name w:val="ng-tns-c2847037534-75"/>
    <w:basedOn w:val="DefaultParagraphFont"/>
    <w:rsid w:val="008F5363"/>
  </w:style>
  <w:style w:type="character" w:customStyle="1" w:styleId="ng-tns-c2847037534-76">
    <w:name w:val="ng-tns-c2847037534-76"/>
    <w:basedOn w:val="DefaultParagraphFont"/>
    <w:rsid w:val="008F5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432251">
      <w:bodyDiv w:val="1"/>
      <w:marLeft w:val="0"/>
      <w:marRight w:val="0"/>
      <w:marTop w:val="0"/>
      <w:marBottom w:val="0"/>
      <w:divBdr>
        <w:top w:val="none" w:sz="0" w:space="0" w:color="auto"/>
        <w:left w:val="none" w:sz="0" w:space="0" w:color="auto"/>
        <w:bottom w:val="none" w:sz="0" w:space="0" w:color="auto"/>
        <w:right w:val="none" w:sz="0" w:space="0" w:color="auto"/>
      </w:divBdr>
    </w:div>
    <w:div w:id="904803283">
      <w:bodyDiv w:val="1"/>
      <w:marLeft w:val="0"/>
      <w:marRight w:val="0"/>
      <w:marTop w:val="0"/>
      <w:marBottom w:val="0"/>
      <w:divBdr>
        <w:top w:val="none" w:sz="0" w:space="0" w:color="auto"/>
        <w:left w:val="none" w:sz="0" w:space="0" w:color="auto"/>
        <w:bottom w:val="none" w:sz="0" w:space="0" w:color="auto"/>
        <w:right w:val="none" w:sz="0" w:space="0" w:color="auto"/>
      </w:divBdr>
    </w:div>
    <w:div w:id="1348605172">
      <w:bodyDiv w:val="1"/>
      <w:marLeft w:val="0"/>
      <w:marRight w:val="0"/>
      <w:marTop w:val="0"/>
      <w:marBottom w:val="0"/>
      <w:divBdr>
        <w:top w:val="none" w:sz="0" w:space="0" w:color="auto"/>
        <w:left w:val="none" w:sz="0" w:space="0" w:color="auto"/>
        <w:bottom w:val="none" w:sz="0" w:space="0" w:color="auto"/>
        <w:right w:val="none" w:sz="0" w:space="0" w:color="auto"/>
      </w:divBdr>
    </w:div>
    <w:div w:id="1475902307">
      <w:bodyDiv w:val="1"/>
      <w:marLeft w:val="0"/>
      <w:marRight w:val="0"/>
      <w:marTop w:val="0"/>
      <w:marBottom w:val="0"/>
      <w:divBdr>
        <w:top w:val="none" w:sz="0" w:space="0" w:color="auto"/>
        <w:left w:val="none" w:sz="0" w:space="0" w:color="auto"/>
        <w:bottom w:val="none" w:sz="0" w:space="0" w:color="auto"/>
        <w:right w:val="none" w:sz="0" w:space="0" w:color="auto"/>
      </w:divBdr>
    </w:div>
    <w:div w:id="1534342085">
      <w:bodyDiv w:val="1"/>
      <w:marLeft w:val="0"/>
      <w:marRight w:val="0"/>
      <w:marTop w:val="0"/>
      <w:marBottom w:val="0"/>
      <w:divBdr>
        <w:top w:val="none" w:sz="0" w:space="0" w:color="auto"/>
        <w:left w:val="none" w:sz="0" w:space="0" w:color="auto"/>
        <w:bottom w:val="none" w:sz="0" w:space="0" w:color="auto"/>
        <w:right w:val="none" w:sz="0" w:space="0" w:color="auto"/>
      </w:divBdr>
    </w:div>
    <w:div w:id="1599680012">
      <w:bodyDiv w:val="1"/>
      <w:marLeft w:val="0"/>
      <w:marRight w:val="0"/>
      <w:marTop w:val="0"/>
      <w:marBottom w:val="0"/>
      <w:divBdr>
        <w:top w:val="none" w:sz="0" w:space="0" w:color="auto"/>
        <w:left w:val="none" w:sz="0" w:space="0" w:color="auto"/>
        <w:bottom w:val="none" w:sz="0" w:space="0" w:color="auto"/>
        <w:right w:val="none" w:sz="0" w:space="0" w:color="auto"/>
      </w:divBdr>
      <w:divsChild>
        <w:div w:id="1827087272">
          <w:marLeft w:val="0"/>
          <w:marRight w:val="0"/>
          <w:marTop w:val="0"/>
          <w:marBottom w:val="0"/>
          <w:divBdr>
            <w:top w:val="none" w:sz="0" w:space="0" w:color="auto"/>
            <w:left w:val="none" w:sz="0" w:space="0" w:color="auto"/>
            <w:bottom w:val="none" w:sz="0" w:space="0" w:color="auto"/>
            <w:right w:val="none" w:sz="0" w:space="0" w:color="auto"/>
          </w:divBdr>
          <w:divsChild>
            <w:div w:id="837886190">
              <w:marLeft w:val="0"/>
              <w:marRight w:val="0"/>
              <w:marTop w:val="0"/>
              <w:marBottom w:val="0"/>
              <w:divBdr>
                <w:top w:val="none" w:sz="0" w:space="0" w:color="auto"/>
                <w:left w:val="none" w:sz="0" w:space="0" w:color="auto"/>
                <w:bottom w:val="none" w:sz="0" w:space="0" w:color="auto"/>
                <w:right w:val="none" w:sz="0" w:space="0" w:color="auto"/>
              </w:divBdr>
              <w:divsChild>
                <w:div w:id="1353146686">
                  <w:marLeft w:val="0"/>
                  <w:marRight w:val="0"/>
                  <w:marTop w:val="0"/>
                  <w:marBottom w:val="0"/>
                  <w:divBdr>
                    <w:top w:val="none" w:sz="0" w:space="0" w:color="auto"/>
                    <w:left w:val="none" w:sz="0" w:space="0" w:color="auto"/>
                    <w:bottom w:val="none" w:sz="0" w:space="0" w:color="auto"/>
                    <w:right w:val="none" w:sz="0" w:space="0" w:color="auto"/>
                  </w:divBdr>
                  <w:divsChild>
                    <w:div w:id="1386831321">
                      <w:marLeft w:val="0"/>
                      <w:marRight w:val="0"/>
                      <w:marTop w:val="0"/>
                      <w:marBottom w:val="0"/>
                      <w:divBdr>
                        <w:top w:val="none" w:sz="0" w:space="0" w:color="auto"/>
                        <w:left w:val="none" w:sz="0" w:space="0" w:color="auto"/>
                        <w:bottom w:val="none" w:sz="0" w:space="0" w:color="auto"/>
                        <w:right w:val="none" w:sz="0" w:space="0" w:color="auto"/>
                      </w:divBdr>
                    </w:div>
                    <w:div w:id="793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0988">
          <w:marLeft w:val="0"/>
          <w:marRight w:val="0"/>
          <w:marTop w:val="0"/>
          <w:marBottom w:val="0"/>
          <w:divBdr>
            <w:top w:val="none" w:sz="0" w:space="0" w:color="auto"/>
            <w:left w:val="none" w:sz="0" w:space="0" w:color="auto"/>
            <w:bottom w:val="none" w:sz="0" w:space="0" w:color="auto"/>
            <w:right w:val="none" w:sz="0" w:space="0" w:color="auto"/>
          </w:divBdr>
          <w:divsChild>
            <w:div w:id="1402679962">
              <w:marLeft w:val="0"/>
              <w:marRight w:val="0"/>
              <w:marTop w:val="0"/>
              <w:marBottom w:val="0"/>
              <w:divBdr>
                <w:top w:val="none" w:sz="0" w:space="0" w:color="auto"/>
                <w:left w:val="none" w:sz="0" w:space="0" w:color="auto"/>
                <w:bottom w:val="none" w:sz="0" w:space="0" w:color="auto"/>
                <w:right w:val="none" w:sz="0" w:space="0" w:color="auto"/>
              </w:divBdr>
              <w:divsChild>
                <w:div w:id="461651464">
                  <w:marLeft w:val="0"/>
                  <w:marRight w:val="0"/>
                  <w:marTop w:val="0"/>
                  <w:marBottom w:val="0"/>
                  <w:divBdr>
                    <w:top w:val="none" w:sz="0" w:space="0" w:color="auto"/>
                    <w:left w:val="none" w:sz="0" w:space="0" w:color="auto"/>
                    <w:bottom w:val="none" w:sz="0" w:space="0" w:color="auto"/>
                    <w:right w:val="none" w:sz="0" w:space="0" w:color="auto"/>
                  </w:divBdr>
                  <w:divsChild>
                    <w:div w:id="1926373753">
                      <w:marLeft w:val="0"/>
                      <w:marRight w:val="0"/>
                      <w:marTop w:val="0"/>
                      <w:marBottom w:val="0"/>
                      <w:divBdr>
                        <w:top w:val="none" w:sz="0" w:space="0" w:color="auto"/>
                        <w:left w:val="none" w:sz="0" w:space="0" w:color="auto"/>
                        <w:bottom w:val="none" w:sz="0" w:space="0" w:color="auto"/>
                        <w:right w:val="none" w:sz="0" w:space="0" w:color="auto"/>
                      </w:divBdr>
                    </w:div>
                    <w:div w:id="5857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3503">
          <w:marLeft w:val="0"/>
          <w:marRight w:val="0"/>
          <w:marTop w:val="0"/>
          <w:marBottom w:val="0"/>
          <w:divBdr>
            <w:top w:val="none" w:sz="0" w:space="0" w:color="auto"/>
            <w:left w:val="none" w:sz="0" w:space="0" w:color="auto"/>
            <w:bottom w:val="none" w:sz="0" w:space="0" w:color="auto"/>
            <w:right w:val="none" w:sz="0" w:space="0" w:color="auto"/>
          </w:divBdr>
          <w:divsChild>
            <w:div w:id="1520117966">
              <w:marLeft w:val="0"/>
              <w:marRight w:val="0"/>
              <w:marTop w:val="0"/>
              <w:marBottom w:val="0"/>
              <w:divBdr>
                <w:top w:val="none" w:sz="0" w:space="0" w:color="auto"/>
                <w:left w:val="none" w:sz="0" w:space="0" w:color="auto"/>
                <w:bottom w:val="none" w:sz="0" w:space="0" w:color="auto"/>
                <w:right w:val="none" w:sz="0" w:space="0" w:color="auto"/>
              </w:divBdr>
              <w:divsChild>
                <w:div w:id="741941">
                  <w:marLeft w:val="0"/>
                  <w:marRight w:val="0"/>
                  <w:marTop w:val="0"/>
                  <w:marBottom w:val="0"/>
                  <w:divBdr>
                    <w:top w:val="none" w:sz="0" w:space="0" w:color="auto"/>
                    <w:left w:val="none" w:sz="0" w:space="0" w:color="auto"/>
                    <w:bottom w:val="none" w:sz="0" w:space="0" w:color="auto"/>
                    <w:right w:val="none" w:sz="0" w:space="0" w:color="auto"/>
                  </w:divBdr>
                  <w:divsChild>
                    <w:div w:id="858085760">
                      <w:marLeft w:val="0"/>
                      <w:marRight w:val="0"/>
                      <w:marTop w:val="0"/>
                      <w:marBottom w:val="0"/>
                      <w:divBdr>
                        <w:top w:val="none" w:sz="0" w:space="0" w:color="auto"/>
                        <w:left w:val="none" w:sz="0" w:space="0" w:color="auto"/>
                        <w:bottom w:val="none" w:sz="0" w:space="0" w:color="auto"/>
                        <w:right w:val="none" w:sz="0" w:space="0" w:color="auto"/>
                      </w:divBdr>
                    </w:div>
                    <w:div w:id="7123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865314">
          <w:marLeft w:val="0"/>
          <w:marRight w:val="0"/>
          <w:marTop w:val="0"/>
          <w:marBottom w:val="0"/>
          <w:divBdr>
            <w:top w:val="none" w:sz="0" w:space="0" w:color="auto"/>
            <w:left w:val="none" w:sz="0" w:space="0" w:color="auto"/>
            <w:bottom w:val="none" w:sz="0" w:space="0" w:color="auto"/>
            <w:right w:val="none" w:sz="0" w:space="0" w:color="auto"/>
          </w:divBdr>
          <w:divsChild>
            <w:div w:id="843204336">
              <w:marLeft w:val="0"/>
              <w:marRight w:val="0"/>
              <w:marTop w:val="0"/>
              <w:marBottom w:val="0"/>
              <w:divBdr>
                <w:top w:val="none" w:sz="0" w:space="0" w:color="auto"/>
                <w:left w:val="none" w:sz="0" w:space="0" w:color="auto"/>
                <w:bottom w:val="none" w:sz="0" w:space="0" w:color="auto"/>
                <w:right w:val="none" w:sz="0" w:space="0" w:color="auto"/>
              </w:divBdr>
              <w:divsChild>
                <w:div w:id="123737948">
                  <w:marLeft w:val="0"/>
                  <w:marRight w:val="0"/>
                  <w:marTop w:val="0"/>
                  <w:marBottom w:val="0"/>
                  <w:divBdr>
                    <w:top w:val="none" w:sz="0" w:space="0" w:color="auto"/>
                    <w:left w:val="none" w:sz="0" w:space="0" w:color="auto"/>
                    <w:bottom w:val="none" w:sz="0" w:space="0" w:color="auto"/>
                    <w:right w:val="none" w:sz="0" w:space="0" w:color="auto"/>
                  </w:divBdr>
                  <w:divsChild>
                    <w:div w:id="347104046">
                      <w:marLeft w:val="0"/>
                      <w:marRight w:val="0"/>
                      <w:marTop w:val="0"/>
                      <w:marBottom w:val="0"/>
                      <w:divBdr>
                        <w:top w:val="none" w:sz="0" w:space="0" w:color="auto"/>
                        <w:left w:val="none" w:sz="0" w:space="0" w:color="auto"/>
                        <w:bottom w:val="none" w:sz="0" w:space="0" w:color="auto"/>
                        <w:right w:val="none" w:sz="0" w:space="0" w:color="auto"/>
                      </w:divBdr>
                    </w:div>
                    <w:div w:id="20382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932321">
          <w:marLeft w:val="0"/>
          <w:marRight w:val="0"/>
          <w:marTop w:val="0"/>
          <w:marBottom w:val="0"/>
          <w:divBdr>
            <w:top w:val="none" w:sz="0" w:space="0" w:color="auto"/>
            <w:left w:val="none" w:sz="0" w:space="0" w:color="auto"/>
            <w:bottom w:val="none" w:sz="0" w:space="0" w:color="auto"/>
            <w:right w:val="none" w:sz="0" w:space="0" w:color="auto"/>
          </w:divBdr>
          <w:divsChild>
            <w:div w:id="1880973060">
              <w:marLeft w:val="0"/>
              <w:marRight w:val="0"/>
              <w:marTop w:val="0"/>
              <w:marBottom w:val="0"/>
              <w:divBdr>
                <w:top w:val="none" w:sz="0" w:space="0" w:color="auto"/>
                <w:left w:val="none" w:sz="0" w:space="0" w:color="auto"/>
                <w:bottom w:val="none" w:sz="0" w:space="0" w:color="auto"/>
                <w:right w:val="none" w:sz="0" w:space="0" w:color="auto"/>
              </w:divBdr>
              <w:divsChild>
                <w:div w:id="2040541500">
                  <w:marLeft w:val="0"/>
                  <w:marRight w:val="0"/>
                  <w:marTop w:val="0"/>
                  <w:marBottom w:val="0"/>
                  <w:divBdr>
                    <w:top w:val="none" w:sz="0" w:space="0" w:color="auto"/>
                    <w:left w:val="none" w:sz="0" w:space="0" w:color="auto"/>
                    <w:bottom w:val="none" w:sz="0" w:space="0" w:color="auto"/>
                    <w:right w:val="none" w:sz="0" w:space="0" w:color="auto"/>
                  </w:divBdr>
                  <w:divsChild>
                    <w:div w:id="1980187883">
                      <w:marLeft w:val="0"/>
                      <w:marRight w:val="0"/>
                      <w:marTop w:val="0"/>
                      <w:marBottom w:val="0"/>
                      <w:divBdr>
                        <w:top w:val="none" w:sz="0" w:space="0" w:color="auto"/>
                        <w:left w:val="none" w:sz="0" w:space="0" w:color="auto"/>
                        <w:bottom w:val="none" w:sz="0" w:space="0" w:color="auto"/>
                        <w:right w:val="none" w:sz="0" w:space="0" w:color="auto"/>
                      </w:divBdr>
                    </w:div>
                    <w:div w:id="20197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50620">
      <w:bodyDiv w:val="1"/>
      <w:marLeft w:val="0"/>
      <w:marRight w:val="0"/>
      <w:marTop w:val="0"/>
      <w:marBottom w:val="0"/>
      <w:divBdr>
        <w:top w:val="none" w:sz="0" w:space="0" w:color="auto"/>
        <w:left w:val="none" w:sz="0" w:space="0" w:color="auto"/>
        <w:bottom w:val="none" w:sz="0" w:space="0" w:color="auto"/>
        <w:right w:val="none" w:sz="0" w:space="0" w:color="auto"/>
      </w:divBdr>
    </w:div>
    <w:div w:id="1847548234">
      <w:bodyDiv w:val="1"/>
      <w:marLeft w:val="0"/>
      <w:marRight w:val="0"/>
      <w:marTop w:val="0"/>
      <w:marBottom w:val="0"/>
      <w:divBdr>
        <w:top w:val="none" w:sz="0" w:space="0" w:color="auto"/>
        <w:left w:val="none" w:sz="0" w:space="0" w:color="auto"/>
        <w:bottom w:val="none" w:sz="0" w:space="0" w:color="auto"/>
        <w:right w:val="none" w:sz="0" w:space="0" w:color="auto"/>
      </w:divBdr>
      <w:divsChild>
        <w:div w:id="257445333">
          <w:marLeft w:val="0"/>
          <w:marRight w:val="0"/>
          <w:marTop w:val="0"/>
          <w:marBottom w:val="0"/>
          <w:divBdr>
            <w:top w:val="none" w:sz="0" w:space="0" w:color="auto"/>
            <w:left w:val="none" w:sz="0" w:space="0" w:color="auto"/>
            <w:bottom w:val="none" w:sz="0" w:space="0" w:color="auto"/>
            <w:right w:val="none" w:sz="0" w:space="0" w:color="auto"/>
          </w:divBdr>
          <w:divsChild>
            <w:div w:id="2013558347">
              <w:marLeft w:val="0"/>
              <w:marRight w:val="0"/>
              <w:marTop w:val="0"/>
              <w:marBottom w:val="0"/>
              <w:divBdr>
                <w:top w:val="none" w:sz="0" w:space="0" w:color="auto"/>
                <w:left w:val="none" w:sz="0" w:space="0" w:color="auto"/>
                <w:bottom w:val="none" w:sz="0" w:space="0" w:color="auto"/>
                <w:right w:val="none" w:sz="0" w:space="0" w:color="auto"/>
              </w:divBdr>
            </w:div>
            <w:div w:id="2002074161">
              <w:marLeft w:val="0"/>
              <w:marRight w:val="0"/>
              <w:marTop w:val="0"/>
              <w:marBottom w:val="0"/>
              <w:divBdr>
                <w:top w:val="none" w:sz="0" w:space="0" w:color="auto"/>
                <w:left w:val="none" w:sz="0" w:space="0" w:color="auto"/>
                <w:bottom w:val="none" w:sz="0" w:space="0" w:color="auto"/>
                <w:right w:val="none" w:sz="0" w:space="0" w:color="auto"/>
              </w:divBdr>
              <w:divsChild>
                <w:div w:id="9084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6671">
          <w:marLeft w:val="0"/>
          <w:marRight w:val="0"/>
          <w:marTop w:val="0"/>
          <w:marBottom w:val="0"/>
          <w:divBdr>
            <w:top w:val="none" w:sz="0" w:space="0" w:color="auto"/>
            <w:left w:val="none" w:sz="0" w:space="0" w:color="auto"/>
            <w:bottom w:val="none" w:sz="0" w:space="0" w:color="auto"/>
            <w:right w:val="none" w:sz="0" w:space="0" w:color="auto"/>
          </w:divBdr>
          <w:divsChild>
            <w:div w:id="1898474409">
              <w:marLeft w:val="0"/>
              <w:marRight w:val="0"/>
              <w:marTop w:val="0"/>
              <w:marBottom w:val="0"/>
              <w:divBdr>
                <w:top w:val="none" w:sz="0" w:space="0" w:color="auto"/>
                <w:left w:val="none" w:sz="0" w:space="0" w:color="auto"/>
                <w:bottom w:val="none" w:sz="0" w:space="0" w:color="auto"/>
                <w:right w:val="none" w:sz="0" w:space="0" w:color="auto"/>
              </w:divBdr>
            </w:div>
            <w:div w:id="1347904863">
              <w:marLeft w:val="0"/>
              <w:marRight w:val="0"/>
              <w:marTop w:val="0"/>
              <w:marBottom w:val="0"/>
              <w:divBdr>
                <w:top w:val="none" w:sz="0" w:space="0" w:color="auto"/>
                <w:left w:val="none" w:sz="0" w:space="0" w:color="auto"/>
                <w:bottom w:val="none" w:sz="0" w:space="0" w:color="auto"/>
                <w:right w:val="none" w:sz="0" w:space="0" w:color="auto"/>
              </w:divBdr>
              <w:divsChild>
                <w:div w:id="18088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04012">
          <w:marLeft w:val="0"/>
          <w:marRight w:val="0"/>
          <w:marTop w:val="0"/>
          <w:marBottom w:val="0"/>
          <w:divBdr>
            <w:top w:val="none" w:sz="0" w:space="0" w:color="auto"/>
            <w:left w:val="none" w:sz="0" w:space="0" w:color="auto"/>
            <w:bottom w:val="none" w:sz="0" w:space="0" w:color="auto"/>
            <w:right w:val="none" w:sz="0" w:space="0" w:color="auto"/>
          </w:divBdr>
          <w:divsChild>
            <w:div w:id="523445422">
              <w:marLeft w:val="0"/>
              <w:marRight w:val="0"/>
              <w:marTop w:val="0"/>
              <w:marBottom w:val="0"/>
              <w:divBdr>
                <w:top w:val="none" w:sz="0" w:space="0" w:color="auto"/>
                <w:left w:val="none" w:sz="0" w:space="0" w:color="auto"/>
                <w:bottom w:val="none" w:sz="0" w:space="0" w:color="auto"/>
                <w:right w:val="none" w:sz="0" w:space="0" w:color="auto"/>
              </w:divBdr>
            </w:div>
            <w:div w:id="111218401">
              <w:marLeft w:val="0"/>
              <w:marRight w:val="0"/>
              <w:marTop w:val="0"/>
              <w:marBottom w:val="0"/>
              <w:divBdr>
                <w:top w:val="none" w:sz="0" w:space="0" w:color="auto"/>
                <w:left w:val="none" w:sz="0" w:space="0" w:color="auto"/>
                <w:bottom w:val="none" w:sz="0" w:space="0" w:color="auto"/>
                <w:right w:val="none" w:sz="0" w:space="0" w:color="auto"/>
              </w:divBdr>
              <w:divsChild>
                <w:div w:id="7578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6983">
          <w:marLeft w:val="0"/>
          <w:marRight w:val="0"/>
          <w:marTop w:val="0"/>
          <w:marBottom w:val="0"/>
          <w:divBdr>
            <w:top w:val="none" w:sz="0" w:space="0" w:color="auto"/>
            <w:left w:val="none" w:sz="0" w:space="0" w:color="auto"/>
            <w:bottom w:val="none" w:sz="0" w:space="0" w:color="auto"/>
            <w:right w:val="none" w:sz="0" w:space="0" w:color="auto"/>
          </w:divBdr>
          <w:divsChild>
            <w:div w:id="727151803">
              <w:marLeft w:val="0"/>
              <w:marRight w:val="0"/>
              <w:marTop w:val="0"/>
              <w:marBottom w:val="0"/>
              <w:divBdr>
                <w:top w:val="none" w:sz="0" w:space="0" w:color="auto"/>
                <w:left w:val="none" w:sz="0" w:space="0" w:color="auto"/>
                <w:bottom w:val="none" w:sz="0" w:space="0" w:color="auto"/>
                <w:right w:val="none" w:sz="0" w:space="0" w:color="auto"/>
              </w:divBdr>
            </w:div>
            <w:div w:id="1373654131">
              <w:marLeft w:val="0"/>
              <w:marRight w:val="0"/>
              <w:marTop w:val="0"/>
              <w:marBottom w:val="0"/>
              <w:divBdr>
                <w:top w:val="none" w:sz="0" w:space="0" w:color="auto"/>
                <w:left w:val="none" w:sz="0" w:space="0" w:color="auto"/>
                <w:bottom w:val="none" w:sz="0" w:space="0" w:color="auto"/>
                <w:right w:val="none" w:sz="0" w:space="0" w:color="auto"/>
              </w:divBdr>
              <w:divsChild>
                <w:div w:id="139173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363">
          <w:marLeft w:val="0"/>
          <w:marRight w:val="0"/>
          <w:marTop w:val="0"/>
          <w:marBottom w:val="0"/>
          <w:divBdr>
            <w:top w:val="none" w:sz="0" w:space="0" w:color="auto"/>
            <w:left w:val="none" w:sz="0" w:space="0" w:color="auto"/>
            <w:bottom w:val="none" w:sz="0" w:space="0" w:color="auto"/>
            <w:right w:val="none" w:sz="0" w:space="0" w:color="auto"/>
          </w:divBdr>
          <w:divsChild>
            <w:div w:id="1985695489">
              <w:marLeft w:val="0"/>
              <w:marRight w:val="0"/>
              <w:marTop w:val="0"/>
              <w:marBottom w:val="0"/>
              <w:divBdr>
                <w:top w:val="none" w:sz="0" w:space="0" w:color="auto"/>
                <w:left w:val="none" w:sz="0" w:space="0" w:color="auto"/>
                <w:bottom w:val="none" w:sz="0" w:space="0" w:color="auto"/>
                <w:right w:val="none" w:sz="0" w:space="0" w:color="auto"/>
              </w:divBdr>
            </w:div>
            <w:div w:id="628515610">
              <w:marLeft w:val="0"/>
              <w:marRight w:val="0"/>
              <w:marTop w:val="0"/>
              <w:marBottom w:val="0"/>
              <w:divBdr>
                <w:top w:val="none" w:sz="0" w:space="0" w:color="auto"/>
                <w:left w:val="none" w:sz="0" w:space="0" w:color="auto"/>
                <w:bottom w:val="none" w:sz="0" w:space="0" w:color="auto"/>
                <w:right w:val="none" w:sz="0" w:space="0" w:color="auto"/>
              </w:divBdr>
              <w:divsChild>
                <w:div w:id="18045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0891">
          <w:marLeft w:val="0"/>
          <w:marRight w:val="0"/>
          <w:marTop w:val="0"/>
          <w:marBottom w:val="0"/>
          <w:divBdr>
            <w:top w:val="none" w:sz="0" w:space="0" w:color="auto"/>
            <w:left w:val="none" w:sz="0" w:space="0" w:color="auto"/>
            <w:bottom w:val="none" w:sz="0" w:space="0" w:color="auto"/>
            <w:right w:val="none" w:sz="0" w:space="0" w:color="auto"/>
          </w:divBdr>
          <w:divsChild>
            <w:div w:id="1228612497">
              <w:marLeft w:val="0"/>
              <w:marRight w:val="0"/>
              <w:marTop w:val="0"/>
              <w:marBottom w:val="0"/>
              <w:divBdr>
                <w:top w:val="none" w:sz="0" w:space="0" w:color="auto"/>
                <w:left w:val="none" w:sz="0" w:space="0" w:color="auto"/>
                <w:bottom w:val="none" w:sz="0" w:space="0" w:color="auto"/>
                <w:right w:val="none" w:sz="0" w:space="0" w:color="auto"/>
              </w:divBdr>
            </w:div>
            <w:div w:id="1248271081">
              <w:marLeft w:val="0"/>
              <w:marRight w:val="0"/>
              <w:marTop w:val="0"/>
              <w:marBottom w:val="0"/>
              <w:divBdr>
                <w:top w:val="none" w:sz="0" w:space="0" w:color="auto"/>
                <w:left w:val="none" w:sz="0" w:space="0" w:color="auto"/>
                <w:bottom w:val="none" w:sz="0" w:space="0" w:color="auto"/>
                <w:right w:val="none" w:sz="0" w:space="0" w:color="auto"/>
              </w:divBdr>
              <w:divsChild>
                <w:div w:id="52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7410">
          <w:marLeft w:val="0"/>
          <w:marRight w:val="0"/>
          <w:marTop w:val="0"/>
          <w:marBottom w:val="0"/>
          <w:divBdr>
            <w:top w:val="none" w:sz="0" w:space="0" w:color="auto"/>
            <w:left w:val="none" w:sz="0" w:space="0" w:color="auto"/>
            <w:bottom w:val="none" w:sz="0" w:space="0" w:color="auto"/>
            <w:right w:val="none" w:sz="0" w:space="0" w:color="auto"/>
          </w:divBdr>
          <w:divsChild>
            <w:div w:id="141889970">
              <w:marLeft w:val="0"/>
              <w:marRight w:val="0"/>
              <w:marTop w:val="0"/>
              <w:marBottom w:val="0"/>
              <w:divBdr>
                <w:top w:val="none" w:sz="0" w:space="0" w:color="auto"/>
                <w:left w:val="none" w:sz="0" w:space="0" w:color="auto"/>
                <w:bottom w:val="none" w:sz="0" w:space="0" w:color="auto"/>
                <w:right w:val="none" w:sz="0" w:space="0" w:color="auto"/>
              </w:divBdr>
            </w:div>
            <w:div w:id="392705537">
              <w:marLeft w:val="0"/>
              <w:marRight w:val="0"/>
              <w:marTop w:val="0"/>
              <w:marBottom w:val="0"/>
              <w:divBdr>
                <w:top w:val="none" w:sz="0" w:space="0" w:color="auto"/>
                <w:left w:val="none" w:sz="0" w:space="0" w:color="auto"/>
                <w:bottom w:val="none" w:sz="0" w:space="0" w:color="auto"/>
                <w:right w:val="none" w:sz="0" w:space="0" w:color="auto"/>
              </w:divBdr>
              <w:divsChild>
                <w:div w:id="169059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1308">
          <w:marLeft w:val="0"/>
          <w:marRight w:val="0"/>
          <w:marTop w:val="0"/>
          <w:marBottom w:val="0"/>
          <w:divBdr>
            <w:top w:val="none" w:sz="0" w:space="0" w:color="auto"/>
            <w:left w:val="none" w:sz="0" w:space="0" w:color="auto"/>
            <w:bottom w:val="none" w:sz="0" w:space="0" w:color="auto"/>
            <w:right w:val="none" w:sz="0" w:space="0" w:color="auto"/>
          </w:divBdr>
          <w:divsChild>
            <w:div w:id="744571213">
              <w:marLeft w:val="0"/>
              <w:marRight w:val="0"/>
              <w:marTop w:val="0"/>
              <w:marBottom w:val="0"/>
              <w:divBdr>
                <w:top w:val="none" w:sz="0" w:space="0" w:color="auto"/>
                <w:left w:val="none" w:sz="0" w:space="0" w:color="auto"/>
                <w:bottom w:val="none" w:sz="0" w:space="0" w:color="auto"/>
                <w:right w:val="none" w:sz="0" w:space="0" w:color="auto"/>
              </w:divBdr>
            </w:div>
            <w:div w:id="1068186382">
              <w:marLeft w:val="0"/>
              <w:marRight w:val="0"/>
              <w:marTop w:val="0"/>
              <w:marBottom w:val="0"/>
              <w:divBdr>
                <w:top w:val="none" w:sz="0" w:space="0" w:color="auto"/>
                <w:left w:val="none" w:sz="0" w:space="0" w:color="auto"/>
                <w:bottom w:val="none" w:sz="0" w:space="0" w:color="auto"/>
                <w:right w:val="none" w:sz="0" w:space="0" w:color="auto"/>
              </w:divBdr>
              <w:divsChild>
                <w:div w:id="11504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6694">
          <w:marLeft w:val="0"/>
          <w:marRight w:val="0"/>
          <w:marTop w:val="0"/>
          <w:marBottom w:val="0"/>
          <w:divBdr>
            <w:top w:val="none" w:sz="0" w:space="0" w:color="auto"/>
            <w:left w:val="none" w:sz="0" w:space="0" w:color="auto"/>
            <w:bottom w:val="none" w:sz="0" w:space="0" w:color="auto"/>
            <w:right w:val="none" w:sz="0" w:space="0" w:color="auto"/>
          </w:divBdr>
          <w:divsChild>
            <w:div w:id="328755769">
              <w:marLeft w:val="0"/>
              <w:marRight w:val="0"/>
              <w:marTop w:val="0"/>
              <w:marBottom w:val="0"/>
              <w:divBdr>
                <w:top w:val="none" w:sz="0" w:space="0" w:color="auto"/>
                <w:left w:val="none" w:sz="0" w:space="0" w:color="auto"/>
                <w:bottom w:val="none" w:sz="0" w:space="0" w:color="auto"/>
                <w:right w:val="none" w:sz="0" w:space="0" w:color="auto"/>
              </w:divBdr>
            </w:div>
            <w:div w:id="955022188">
              <w:marLeft w:val="0"/>
              <w:marRight w:val="0"/>
              <w:marTop w:val="0"/>
              <w:marBottom w:val="0"/>
              <w:divBdr>
                <w:top w:val="none" w:sz="0" w:space="0" w:color="auto"/>
                <w:left w:val="none" w:sz="0" w:space="0" w:color="auto"/>
                <w:bottom w:val="none" w:sz="0" w:space="0" w:color="auto"/>
                <w:right w:val="none" w:sz="0" w:space="0" w:color="auto"/>
              </w:divBdr>
              <w:divsChild>
                <w:div w:id="8169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47093">
          <w:marLeft w:val="0"/>
          <w:marRight w:val="0"/>
          <w:marTop w:val="0"/>
          <w:marBottom w:val="0"/>
          <w:divBdr>
            <w:top w:val="none" w:sz="0" w:space="0" w:color="auto"/>
            <w:left w:val="none" w:sz="0" w:space="0" w:color="auto"/>
            <w:bottom w:val="none" w:sz="0" w:space="0" w:color="auto"/>
            <w:right w:val="none" w:sz="0" w:space="0" w:color="auto"/>
          </w:divBdr>
          <w:divsChild>
            <w:div w:id="502161727">
              <w:marLeft w:val="0"/>
              <w:marRight w:val="0"/>
              <w:marTop w:val="0"/>
              <w:marBottom w:val="0"/>
              <w:divBdr>
                <w:top w:val="none" w:sz="0" w:space="0" w:color="auto"/>
                <w:left w:val="none" w:sz="0" w:space="0" w:color="auto"/>
                <w:bottom w:val="none" w:sz="0" w:space="0" w:color="auto"/>
                <w:right w:val="none" w:sz="0" w:space="0" w:color="auto"/>
              </w:divBdr>
            </w:div>
            <w:div w:id="626275384">
              <w:marLeft w:val="0"/>
              <w:marRight w:val="0"/>
              <w:marTop w:val="0"/>
              <w:marBottom w:val="0"/>
              <w:divBdr>
                <w:top w:val="none" w:sz="0" w:space="0" w:color="auto"/>
                <w:left w:val="none" w:sz="0" w:space="0" w:color="auto"/>
                <w:bottom w:val="none" w:sz="0" w:space="0" w:color="auto"/>
                <w:right w:val="none" w:sz="0" w:space="0" w:color="auto"/>
              </w:divBdr>
              <w:divsChild>
                <w:div w:id="15098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5371">
          <w:marLeft w:val="0"/>
          <w:marRight w:val="0"/>
          <w:marTop w:val="0"/>
          <w:marBottom w:val="0"/>
          <w:divBdr>
            <w:top w:val="none" w:sz="0" w:space="0" w:color="auto"/>
            <w:left w:val="none" w:sz="0" w:space="0" w:color="auto"/>
            <w:bottom w:val="none" w:sz="0" w:space="0" w:color="auto"/>
            <w:right w:val="none" w:sz="0" w:space="0" w:color="auto"/>
          </w:divBdr>
          <w:divsChild>
            <w:div w:id="550191061">
              <w:marLeft w:val="0"/>
              <w:marRight w:val="0"/>
              <w:marTop w:val="0"/>
              <w:marBottom w:val="0"/>
              <w:divBdr>
                <w:top w:val="none" w:sz="0" w:space="0" w:color="auto"/>
                <w:left w:val="none" w:sz="0" w:space="0" w:color="auto"/>
                <w:bottom w:val="none" w:sz="0" w:space="0" w:color="auto"/>
                <w:right w:val="none" w:sz="0" w:space="0" w:color="auto"/>
              </w:divBdr>
            </w:div>
            <w:div w:id="1741906105">
              <w:marLeft w:val="0"/>
              <w:marRight w:val="0"/>
              <w:marTop w:val="0"/>
              <w:marBottom w:val="0"/>
              <w:divBdr>
                <w:top w:val="none" w:sz="0" w:space="0" w:color="auto"/>
                <w:left w:val="none" w:sz="0" w:space="0" w:color="auto"/>
                <w:bottom w:val="none" w:sz="0" w:space="0" w:color="auto"/>
                <w:right w:val="none" w:sz="0" w:space="0" w:color="auto"/>
              </w:divBdr>
              <w:divsChild>
                <w:div w:id="19599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4474">
          <w:marLeft w:val="0"/>
          <w:marRight w:val="0"/>
          <w:marTop w:val="0"/>
          <w:marBottom w:val="0"/>
          <w:divBdr>
            <w:top w:val="none" w:sz="0" w:space="0" w:color="auto"/>
            <w:left w:val="none" w:sz="0" w:space="0" w:color="auto"/>
            <w:bottom w:val="none" w:sz="0" w:space="0" w:color="auto"/>
            <w:right w:val="none" w:sz="0" w:space="0" w:color="auto"/>
          </w:divBdr>
          <w:divsChild>
            <w:div w:id="316148933">
              <w:marLeft w:val="0"/>
              <w:marRight w:val="0"/>
              <w:marTop w:val="0"/>
              <w:marBottom w:val="0"/>
              <w:divBdr>
                <w:top w:val="none" w:sz="0" w:space="0" w:color="auto"/>
                <w:left w:val="none" w:sz="0" w:space="0" w:color="auto"/>
                <w:bottom w:val="none" w:sz="0" w:space="0" w:color="auto"/>
                <w:right w:val="none" w:sz="0" w:space="0" w:color="auto"/>
              </w:divBdr>
            </w:div>
            <w:div w:id="1655718756">
              <w:marLeft w:val="0"/>
              <w:marRight w:val="0"/>
              <w:marTop w:val="0"/>
              <w:marBottom w:val="0"/>
              <w:divBdr>
                <w:top w:val="none" w:sz="0" w:space="0" w:color="auto"/>
                <w:left w:val="none" w:sz="0" w:space="0" w:color="auto"/>
                <w:bottom w:val="none" w:sz="0" w:space="0" w:color="auto"/>
                <w:right w:val="none" w:sz="0" w:space="0" w:color="auto"/>
              </w:divBdr>
              <w:divsChild>
                <w:div w:id="16353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1088">
          <w:marLeft w:val="0"/>
          <w:marRight w:val="0"/>
          <w:marTop w:val="0"/>
          <w:marBottom w:val="0"/>
          <w:divBdr>
            <w:top w:val="none" w:sz="0" w:space="0" w:color="auto"/>
            <w:left w:val="none" w:sz="0" w:space="0" w:color="auto"/>
            <w:bottom w:val="none" w:sz="0" w:space="0" w:color="auto"/>
            <w:right w:val="none" w:sz="0" w:space="0" w:color="auto"/>
          </w:divBdr>
          <w:divsChild>
            <w:div w:id="1336153259">
              <w:marLeft w:val="0"/>
              <w:marRight w:val="0"/>
              <w:marTop w:val="0"/>
              <w:marBottom w:val="0"/>
              <w:divBdr>
                <w:top w:val="none" w:sz="0" w:space="0" w:color="auto"/>
                <w:left w:val="none" w:sz="0" w:space="0" w:color="auto"/>
                <w:bottom w:val="none" w:sz="0" w:space="0" w:color="auto"/>
                <w:right w:val="none" w:sz="0" w:space="0" w:color="auto"/>
              </w:divBdr>
            </w:div>
            <w:div w:id="1915629671">
              <w:marLeft w:val="0"/>
              <w:marRight w:val="0"/>
              <w:marTop w:val="0"/>
              <w:marBottom w:val="0"/>
              <w:divBdr>
                <w:top w:val="none" w:sz="0" w:space="0" w:color="auto"/>
                <w:left w:val="none" w:sz="0" w:space="0" w:color="auto"/>
                <w:bottom w:val="none" w:sz="0" w:space="0" w:color="auto"/>
                <w:right w:val="none" w:sz="0" w:space="0" w:color="auto"/>
              </w:divBdr>
              <w:divsChild>
                <w:div w:id="18647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15612">
          <w:marLeft w:val="0"/>
          <w:marRight w:val="0"/>
          <w:marTop w:val="0"/>
          <w:marBottom w:val="0"/>
          <w:divBdr>
            <w:top w:val="none" w:sz="0" w:space="0" w:color="auto"/>
            <w:left w:val="none" w:sz="0" w:space="0" w:color="auto"/>
            <w:bottom w:val="none" w:sz="0" w:space="0" w:color="auto"/>
            <w:right w:val="none" w:sz="0" w:space="0" w:color="auto"/>
          </w:divBdr>
          <w:divsChild>
            <w:div w:id="1725250985">
              <w:marLeft w:val="0"/>
              <w:marRight w:val="0"/>
              <w:marTop w:val="0"/>
              <w:marBottom w:val="0"/>
              <w:divBdr>
                <w:top w:val="none" w:sz="0" w:space="0" w:color="auto"/>
                <w:left w:val="none" w:sz="0" w:space="0" w:color="auto"/>
                <w:bottom w:val="none" w:sz="0" w:space="0" w:color="auto"/>
                <w:right w:val="none" w:sz="0" w:space="0" w:color="auto"/>
              </w:divBdr>
            </w:div>
            <w:div w:id="1469936444">
              <w:marLeft w:val="0"/>
              <w:marRight w:val="0"/>
              <w:marTop w:val="0"/>
              <w:marBottom w:val="0"/>
              <w:divBdr>
                <w:top w:val="none" w:sz="0" w:space="0" w:color="auto"/>
                <w:left w:val="none" w:sz="0" w:space="0" w:color="auto"/>
                <w:bottom w:val="none" w:sz="0" w:space="0" w:color="auto"/>
                <w:right w:val="none" w:sz="0" w:space="0" w:color="auto"/>
              </w:divBdr>
              <w:divsChild>
                <w:div w:id="3773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2505">
      <w:bodyDiv w:val="1"/>
      <w:marLeft w:val="0"/>
      <w:marRight w:val="0"/>
      <w:marTop w:val="0"/>
      <w:marBottom w:val="0"/>
      <w:divBdr>
        <w:top w:val="none" w:sz="0" w:space="0" w:color="auto"/>
        <w:left w:val="none" w:sz="0" w:space="0" w:color="auto"/>
        <w:bottom w:val="none" w:sz="0" w:space="0" w:color="auto"/>
        <w:right w:val="none" w:sz="0" w:space="0" w:color="auto"/>
      </w:divBdr>
    </w:div>
    <w:div w:id="195559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D467C-3218-4FB5-9298-76283AD8F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15</Pages>
  <Words>2964</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LYD-2445</dc:creator>
  <cp:keywords/>
  <dc:description/>
  <cp:lastModifiedBy>LYD-2445</cp:lastModifiedBy>
  <cp:revision>3</cp:revision>
  <dcterms:created xsi:type="dcterms:W3CDTF">2025-05-26T17:00:00Z</dcterms:created>
  <dcterms:modified xsi:type="dcterms:W3CDTF">2025-06-19T11:31:00Z</dcterms:modified>
</cp:coreProperties>
</file>