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7B" w:rsidRDefault="00E80A7B" w:rsidP="00473377">
      <w:pPr>
        <w:pStyle w:val="1"/>
        <w:spacing w:before="0" w:after="0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27757840"/>
      <w:bookmarkStart w:id="1" w:name="_Toc127757865"/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6A636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контента на заданную тему в открытых источниках</w:t>
      </w:r>
      <w:bookmarkEnd w:id="0"/>
      <w:bookmarkEnd w:id="1"/>
    </w:p>
    <w:p w:rsidR="00473377" w:rsidRPr="00473377" w:rsidRDefault="00473377" w:rsidP="00473377">
      <w:pPr>
        <w:rPr>
          <w:lang w:eastAsia="ru-RU"/>
        </w:rPr>
      </w:pPr>
    </w:p>
    <w:p w:rsidR="007F0885" w:rsidRDefault="00473377" w:rsidP="00E80A7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Стрит фуд в виде фургона (фуд-трак)</w:t>
      </w:r>
    </w:p>
    <w:p w:rsidR="00473377" w:rsidRDefault="00473377" w:rsidP="00E80A7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найденных соц. сетей:</w:t>
      </w:r>
    </w:p>
    <w:p w:rsidR="00473377" w:rsidRDefault="00584B70" w:rsidP="0047337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73377" w:rsidRPr="000C1348">
          <w:rPr>
            <w:rStyle w:val="a4"/>
            <w:rFonts w:ascii="Times New Roman" w:hAnsi="Times New Roman" w:cs="Times New Roman"/>
            <w:sz w:val="28"/>
            <w:szCs w:val="28"/>
          </w:rPr>
          <w:t>https://www.instagram.com/trdlohouse/?hl=ru</w:t>
        </w:r>
      </w:hyperlink>
    </w:p>
    <w:p w:rsidR="00473377" w:rsidRDefault="00584B70" w:rsidP="0047337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73377" w:rsidRPr="000C1348">
          <w:rPr>
            <w:rStyle w:val="a4"/>
            <w:rFonts w:ascii="Times New Roman" w:hAnsi="Times New Roman" w:cs="Times New Roman"/>
            <w:sz w:val="28"/>
            <w:szCs w:val="28"/>
          </w:rPr>
          <w:t>https://www.instagram.com/saltydog.by/?hl=ru</w:t>
        </w:r>
      </w:hyperlink>
    </w:p>
    <w:p w:rsidR="00473377" w:rsidRDefault="00584B70" w:rsidP="0047337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73377" w:rsidRPr="000C1348">
          <w:rPr>
            <w:rStyle w:val="a4"/>
            <w:rFonts w:ascii="Times New Roman" w:hAnsi="Times New Roman" w:cs="Times New Roman"/>
            <w:sz w:val="28"/>
            <w:szCs w:val="28"/>
          </w:rPr>
          <w:t>https://www.instagram.com/bulbafrites.by/</w:t>
        </w:r>
      </w:hyperlink>
    </w:p>
    <w:p w:rsidR="00473377" w:rsidRDefault="00584B70" w:rsidP="0047337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73377" w:rsidRPr="000C1348">
          <w:rPr>
            <w:rStyle w:val="a4"/>
            <w:rFonts w:ascii="Times New Roman" w:hAnsi="Times New Roman" w:cs="Times New Roman"/>
            <w:sz w:val="28"/>
            <w:szCs w:val="28"/>
          </w:rPr>
          <w:t>https://www.instagram.com/burgerbrominsk/</w:t>
        </w:r>
      </w:hyperlink>
    </w:p>
    <w:p w:rsidR="00473377" w:rsidRDefault="00584B70" w:rsidP="0047337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73377" w:rsidRPr="000C1348">
          <w:rPr>
            <w:rStyle w:val="a4"/>
            <w:rFonts w:ascii="Times New Roman" w:hAnsi="Times New Roman" w:cs="Times New Roman"/>
            <w:sz w:val="28"/>
            <w:szCs w:val="28"/>
          </w:rPr>
          <w:t>https://www.instagram.com/rabbit.house.vileyka/</w:t>
        </w:r>
      </w:hyperlink>
    </w:p>
    <w:p w:rsidR="00473377" w:rsidRDefault="00473377" w:rsidP="0047337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анализ выбранных ресурсов:</w:t>
      </w:r>
    </w:p>
    <w:p w:rsidR="00473377" w:rsidRDefault="00473377" w:rsidP="0047337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</w:t>
      </w:r>
      <w:r w:rsidR="00B84E24">
        <w:rPr>
          <w:rFonts w:ascii="Times New Roman" w:hAnsi="Times New Roman" w:cs="Times New Roman"/>
          <w:sz w:val="28"/>
          <w:szCs w:val="28"/>
        </w:rPr>
        <w:t>страница</w:t>
      </w:r>
    </w:p>
    <w:p w:rsidR="00B84E24" w:rsidRPr="003354CB" w:rsidRDefault="00473377" w:rsidP="00B84E2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73377">
        <w:rPr>
          <w:rFonts w:ascii="Times New Roman" w:hAnsi="Times New Roman" w:cs="Times New Roman"/>
          <w:i/>
          <w:sz w:val="28"/>
          <w:szCs w:val="28"/>
          <w:lang w:val="en-US"/>
        </w:rPr>
        <w:t>trdlohouse</w:t>
      </w:r>
      <w:r w:rsidRPr="003354CB">
        <w:rPr>
          <w:rFonts w:ascii="Times New Roman" w:hAnsi="Times New Roman" w:cs="Times New Roman"/>
          <w:sz w:val="28"/>
          <w:szCs w:val="28"/>
        </w:rPr>
        <w:t xml:space="preserve">: </w:t>
      </w:r>
      <w:r w:rsidR="003354CB">
        <w:rPr>
          <w:rFonts w:ascii="Times New Roman" w:hAnsi="Times New Roman" w:cs="Times New Roman"/>
          <w:sz w:val="28"/>
          <w:szCs w:val="28"/>
        </w:rPr>
        <w:t>расположена тезисная информация о фуд-траке. Много тем в актуальных и большое количество публикаций. Указана ссылка на их приложение.</w:t>
      </w:r>
    </w:p>
    <w:p w:rsidR="00B84E24" w:rsidRPr="003354CB" w:rsidRDefault="00B84E24" w:rsidP="00B84E2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84E24">
        <w:rPr>
          <w:rFonts w:ascii="Times New Roman" w:hAnsi="Times New Roman" w:cs="Times New Roman"/>
          <w:i/>
          <w:sz w:val="28"/>
          <w:szCs w:val="28"/>
          <w:lang w:val="en-US"/>
        </w:rPr>
        <w:t>saltydog</w:t>
      </w:r>
      <w:r w:rsidRPr="003354CB">
        <w:rPr>
          <w:rFonts w:ascii="Times New Roman" w:hAnsi="Times New Roman" w:cs="Times New Roman"/>
          <w:sz w:val="28"/>
          <w:szCs w:val="28"/>
        </w:rPr>
        <w:t>:</w:t>
      </w:r>
      <w:r w:rsidR="003354CB">
        <w:rPr>
          <w:rFonts w:ascii="Times New Roman" w:hAnsi="Times New Roman" w:cs="Times New Roman"/>
          <w:sz w:val="28"/>
          <w:szCs w:val="28"/>
        </w:rPr>
        <w:t xml:space="preserve"> подробно указана контактная информация, большое количество информативных публикаций.</w:t>
      </w:r>
    </w:p>
    <w:p w:rsidR="00B84E24" w:rsidRPr="003354CB" w:rsidRDefault="00B84E24" w:rsidP="00B84E2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bulbafrites</w:t>
      </w:r>
      <w:r w:rsidRPr="003354CB">
        <w:rPr>
          <w:rFonts w:ascii="Times New Roman" w:hAnsi="Times New Roman" w:cs="Times New Roman"/>
          <w:sz w:val="28"/>
          <w:szCs w:val="28"/>
        </w:rPr>
        <w:t>:</w:t>
      </w:r>
      <w:r w:rsidR="003354CB">
        <w:rPr>
          <w:rFonts w:ascii="Times New Roman" w:hAnsi="Times New Roman" w:cs="Times New Roman"/>
          <w:sz w:val="28"/>
          <w:szCs w:val="28"/>
        </w:rPr>
        <w:t xml:space="preserve"> краткая тезисная информация, привлекательные  публикации и ссылка на сайт.</w:t>
      </w:r>
    </w:p>
    <w:p w:rsidR="00B84E24" w:rsidRPr="003354CB" w:rsidRDefault="00B84E24" w:rsidP="00B84E2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burgerbro</w:t>
      </w:r>
      <w:r w:rsidRPr="003354CB">
        <w:rPr>
          <w:rFonts w:ascii="Times New Roman" w:hAnsi="Times New Roman" w:cs="Times New Roman"/>
          <w:sz w:val="28"/>
          <w:szCs w:val="28"/>
        </w:rPr>
        <w:t>:</w:t>
      </w:r>
      <w:r w:rsidR="003354CB">
        <w:rPr>
          <w:rFonts w:ascii="Times New Roman" w:hAnsi="Times New Roman" w:cs="Times New Roman"/>
          <w:sz w:val="28"/>
          <w:szCs w:val="28"/>
        </w:rPr>
        <w:t xml:space="preserve"> адреса точек, актуальное с основной информацией и развлекательные публикации. Ссылка на сайт.</w:t>
      </w:r>
    </w:p>
    <w:p w:rsidR="00B84E24" w:rsidRPr="003354CB" w:rsidRDefault="00B84E24" w:rsidP="00B84E2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rabbithouse</w:t>
      </w:r>
      <w:r w:rsidRPr="003354CB">
        <w:rPr>
          <w:rFonts w:ascii="Times New Roman" w:hAnsi="Times New Roman" w:cs="Times New Roman"/>
          <w:sz w:val="28"/>
          <w:szCs w:val="28"/>
        </w:rPr>
        <w:t>:</w:t>
      </w:r>
      <w:r w:rsidR="004E66E7">
        <w:rPr>
          <w:rFonts w:ascii="Times New Roman" w:hAnsi="Times New Roman" w:cs="Times New Roman"/>
          <w:sz w:val="28"/>
          <w:szCs w:val="28"/>
        </w:rPr>
        <w:t xml:space="preserve"> тезисная информация в описании, информация в актуальном и публикациях.</w:t>
      </w:r>
    </w:p>
    <w:p w:rsidR="00B84E24" w:rsidRPr="00666117" w:rsidRDefault="00B84E24" w:rsidP="00B84E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функционирования, целевая аудитория</w:t>
      </w:r>
    </w:p>
    <w:p w:rsidR="00666117" w:rsidRPr="00AE1964" w:rsidRDefault="006B3C6B" w:rsidP="00666117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всех фуд-траков является предоставление </w:t>
      </w:r>
      <w:r w:rsidR="00AE1964">
        <w:rPr>
          <w:rFonts w:ascii="Times New Roman" w:hAnsi="Times New Roman" w:cs="Times New Roman"/>
          <w:sz w:val="28"/>
          <w:szCs w:val="28"/>
        </w:rPr>
        <w:t xml:space="preserve">стрит-фуда («уличной еды») людям. </w:t>
      </w:r>
      <w:r w:rsidR="00AE1964">
        <w:rPr>
          <w:rFonts w:ascii="Times New Roman" w:hAnsi="Times New Roman" w:cs="Times New Roman"/>
          <w:sz w:val="28"/>
          <w:szCs w:val="28"/>
          <w:lang w:val="en-US"/>
        </w:rPr>
        <w:t>Trdlohouse</w:t>
      </w:r>
      <w:r w:rsidR="00AE1964" w:rsidRPr="00AE1964">
        <w:rPr>
          <w:rFonts w:ascii="Times New Roman" w:hAnsi="Times New Roman" w:cs="Times New Roman"/>
          <w:sz w:val="28"/>
          <w:szCs w:val="28"/>
        </w:rPr>
        <w:t xml:space="preserve"> </w:t>
      </w:r>
      <w:r w:rsidR="00AE1964">
        <w:rPr>
          <w:rFonts w:ascii="Times New Roman" w:hAnsi="Times New Roman" w:cs="Times New Roman"/>
          <w:sz w:val="28"/>
          <w:szCs w:val="28"/>
        </w:rPr>
        <w:t xml:space="preserve">специализируются на трдельниках, </w:t>
      </w:r>
      <w:r w:rsidR="00AE1964">
        <w:rPr>
          <w:rFonts w:ascii="Times New Roman" w:hAnsi="Times New Roman" w:cs="Times New Roman"/>
          <w:sz w:val="28"/>
          <w:szCs w:val="28"/>
          <w:lang w:val="en-US"/>
        </w:rPr>
        <w:t>Saltydog</w:t>
      </w:r>
      <w:r w:rsidR="00AE1964" w:rsidRPr="00AE1964">
        <w:rPr>
          <w:rFonts w:ascii="Times New Roman" w:hAnsi="Times New Roman" w:cs="Times New Roman"/>
          <w:sz w:val="28"/>
          <w:szCs w:val="28"/>
        </w:rPr>
        <w:t xml:space="preserve"> </w:t>
      </w:r>
      <w:r w:rsidR="00AE1964">
        <w:rPr>
          <w:rFonts w:ascii="Times New Roman" w:hAnsi="Times New Roman" w:cs="Times New Roman"/>
          <w:sz w:val="28"/>
          <w:szCs w:val="28"/>
        </w:rPr>
        <w:t xml:space="preserve">на хот-догах, </w:t>
      </w:r>
      <w:r w:rsidR="00AE1964">
        <w:rPr>
          <w:rFonts w:ascii="Times New Roman" w:hAnsi="Times New Roman" w:cs="Times New Roman"/>
          <w:sz w:val="28"/>
          <w:szCs w:val="28"/>
          <w:lang w:val="en-US"/>
        </w:rPr>
        <w:t>Bulbafrites</w:t>
      </w:r>
      <w:r w:rsidR="00AE1964" w:rsidRPr="00AE1964">
        <w:rPr>
          <w:rFonts w:ascii="Times New Roman" w:hAnsi="Times New Roman" w:cs="Times New Roman"/>
          <w:sz w:val="28"/>
          <w:szCs w:val="28"/>
        </w:rPr>
        <w:t xml:space="preserve"> </w:t>
      </w:r>
      <w:r w:rsidR="00AE1964">
        <w:rPr>
          <w:rFonts w:ascii="Times New Roman" w:hAnsi="Times New Roman" w:cs="Times New Roman"/>
          <w:sz w:val="28"/>
          <w:szCs w:val="28"/>
        </w:rPr>
        <w:t xml:space="preserve">на различных вариациях картофеля (фри, по-бельгийски), </w:t>
      </w:r>
      <w:r w:rsidR="00AE1964">
        <w:rPr>
          <w:rFonts w:ascii="Times New Roman" w:hAnsi="Times New Roman" w:cs="Times New Roman"/>
          <w:sz w:val="28"/>
          <w:szCs w:val="28"/>
          <w:lang w:val="en-US"/>
        </w:rPr>
        <w:t>Burgerbro</w:t>
      </w:r>
      <w:r w:rsidR="00AE1964" w:rsidRPr="00AE1964">
        <w:rPr>
          <w:rFonts w:ascii="Times New Roman" w:hAnsi="Times New Roman" w:cs="Times New Roman"/>
          <w:sz w:val="28"/>
          <w:szCs w:val="28"/>
        </w:rPr>
        <w:t xml:space="preserve"> </w:t>
      </w:r>
      <w:r w:rsidR="00AE1964">
        <w:rPr>
          <w:rFonts w:ascii="Times New Roman" w:hAnsi="Times New Roman" w:cs="Times New Roman"/>
          <w:sz w:val="28"/>
          <w:szCs w:val="28"/>
        </w:rPr>
        <w:t>на бургерах. Целевая аудитория – люди, желающие относительно недорого и с комфортом поесть на уличных мероприятиях.</w:t>
      </w:r>
    </w:p>
    <w:p w:rsidR="00B84E24" w:rsidRPr="004E66E7" w:rsidRDefault="00B84E24" w:rsidP="004E66E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24">
        <w:rPr>
          <w:rFonts w:ascii="Times New Roman" w:hAnsi="Times New Roman" w:cs="Times New Roman"/>
          <w:sz w:val="28"/>
          <w:szCs w:val="28"/>
        </w:rPr>
        <w:t>Список услуг</w:t>
      </w:r>
    </w:p>
    <w:p w:rsidR="004E66E7" w:rsidRPr="004E66E7" w:rsidRDefault="004E66E7" w:rsidP="004E66E7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услуг приравнивается к меню, так что его можно найти в актуальном. </w:t>
      </w:r>
      <w:r>
        <w:rPr>
          <w:rFonts w:ascii="Times New Roman" w:hAnsi="Times New Roman" w:cs="Times New Roman"/>
          <w:sz w:val="28"/>
          <w:szCs w:val="28"/>
          <w:lang w:val="en-US"/>
        </w:rPr>
        <w:t>Burgerbro</w:t>
      </w:r>
      <w:r>
        <w:rPr>
          <w:rFonts w:ascii="Times New Roman" w:hAnsi="Times New Roman" w:cs="Times New Roman"/>
          <w:sz w:val="28"/>
          <w:szCs w:val="28"/>
        </w:rPr>
        <w:t xml:space="preserve"> также предоставляет услуги доставки, а </w:t>
      </w:r>
      <w:r>
        <w:rPr>
          <w:rFonts w:ascii="Times New Roman" w:hAnsi="Times New Roman" w:cs="Times New Roman"/>
          <w:sz w:val="28"/>
          <w:szCs w:val="28"/>
          <w:lang w:val="en-US"/>
        </w:rPr>
        <w:t>Bulbafrites</w:t>
      </w:r>
      <w:r w:rsidRPr="004E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Rabbithouse</w:t>
      </w:r>
      <w:r w:rsidRPr="004E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выездное обслуживание.</w:t>
      </w:r>
    </w:p>
    <w:p w:rsidR="00B84E24" w:rsidRDefault="00B84E24" w:rsidP="001411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описания услуг (подробность, описания, наличие фотографий, их информативность и качество)</w:t>
      </w:r>
    </w:p>
    <w:p w:rsidR="00CD2DD0" w:rsidRDefault="00AE1964" w:rsidP="00AE196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73377">
        <w:rPr>
          <w:rFonts w:ascii="Times New Roman" w:hAnsi="Times New Roman" w:cs="Times New Roman"/>
          <w:i/>
          <w:sz w:val="28"/>
          <w:szCs w:val="28"/>
          <w:lang w:val="en-US"/>
        </w:rPr>
        <w:t>trdlohouse</w:t>
      </w:r>
      <w:r w:rsidRPr="00CD2DD0">
        <w:rPr>
          <w:rFonts w:ascii="Times New Roman" w:hAnsi="Times New Roman" w:cs="Times New Roman"/>
          <w:sz w:val="28"/>
          <w:szCs w:val="28"/>
        </w:rPr>
        <w:t>:</w:t>
      </w:r>
      <w:r w:rsidR="00CD2DD0">
        <w:rPr>
          <w:rFonts w:ascii="Times New Roman" w:hAnsi="Times New Roman" w:cs="Times New Roman"/>
          <w:sz w:val="28"/>
          <w:szCs w:val="28"/>
        </w:rPr>
        <w:t xml:space="preserve"> описание содержит минимум информации об услугах, местоположении и контактах фуд-трака, в основном она находится в актуальном. В публикациях представлены фотографии трдельников и некоторая дополнительная информация. Сами публикации информативны и качественны.</w:t>
      </w:r>
    </w:p>
    <w:p w:rsidR="00AE1964" w:rsidRPr="00CD2DD0" w:rsidRDefault="00AE1964" w:rsidP="00AE196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84E24">
        <w:rPr>
          <w:rFonts w:ascii="Times New Roman" w:hAnsi="Times New Roman" w:cs="Times New Roman"/>
          <w:i/>
          <w:sz w:val="28"/>
          <w:szCs w:val="28"/>
          <w:lang w:val="en-US"/>
        </w:rPr>
        <w:t>saltydog</w:t>
      </w:r>
      <w:r w:rsidRPr="00CD2DD0">
        <w:rPr>
          <w:rFonts w:ascii="Times New Roman" w:hAnsi="Times New Roman" w:cs="Times New Roman"/>
          <w:sz w:val="28"/>
          <w:szCs w:val="28"/>
        </w:rPr>
        <w:t>:</w:t>
      </w:r>
      <w:r w:rsidR="00CD2DD0">
        <w:rPr>
          <w:rFonts w:ascii="Times New Roman" w:hAnsi="Times New Roman" w:cs="Times New Roman"/>
          <w:sz w:val="28"/>
          <w:szCs w:val="28"/>
        </w:rPr>
        <w:t xml:space="preserve"> описание содержит адреса точек и контактную информацию. В публикациях представлены качественные и </w:t>
      </w:r>
      <w:r w:rsidR="00CD2DD0">
        <w:rPr>
          <w:rFonts w:ascii="Times New Roman" w:hAnsi="Times New Roman" w:cs="Times New Roman"/>
          <w:sz w:val="28"/>
          <w:szCs w:val="28"/>
        </w:rPr>
        <w:lastRenderedPageBreak/>
        <w:t>информативные фотографии продукции, информация про конкретные точки.</w:t>
      </w:r>
    </w:p>
    <w:p w:rsidR="00AE1964" w:rsidRPr="00CD2DD0" w:rsidRDefault="00AE1964" w:rsidP="00AE196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bulbafrites</w:t>
      </w:r>
      <w:r w:rsidRPr="00CD2DD0">
        <w:rPr>
          <w:rFonts w:ascii="Times New Roman" w:hAnsi="Times New Roman" w:cs="Times New Roman"/>
          <w:sz w:val="28"/>
          <w:szCs w:val="28"/>
        </w:rPr>
        <w:t>:</w:t>
      </w:r>
      <w:r w:rsidR="00CD2DD0">
        <w:rPr>
          <w:rFonts w:ascii="Times New Roman" w:hAnsi="Times New Roman" w:cs="Times New Roman"/>
          <w:sz w:val="28"/>
          <w:szCs w:val="28"/>
        </w:rPr>
        <w:t xml:space="preserve"> страница оформлена в одном стиле, что цепляет глаз и придает стиль. Вся основная информация расположена в актуальном. Фотографии продукции выполнены очень качественно и придают желание попробовать что-либо из представленного.</w:t>
      </w:r>
    </w:p>
    <w:p w:rsidR="00AE1964" w:rsidRPr="00CD2DD0" w:rsidRDefault="00AE1964" w:rsidP="00AE196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burgerbro</w:t>
      </w:r>
      <w:r w:rsidRPr="00CD2DD0">
        <w:rPr>
          <w:rFonts w:ascii="Times New Roman" w:hAnsi="Times New Roman" w:cs="Times New Roman"/>
          <w:sz w:val="28"/>
          <w:szCs w:val="28"/>
        </w:rPr>
        <w:t>:</w:t>
      </w:r>
      <w:r w:rsidR="00CD2DD0">
        <w:rPr>
          <w:rFonts w:ascii="Times New Roman" w:hAnsi="Times New Roman" w:cs="Times New Roman"/>
          <w:sz w:val="28"/>
          <w:szCs w:val="28"/>
        </w:rPr>
        <w:t xml:space="preserve"> в описании указаны адреса точек, вся основная информация размещена в актуальном и достаточно подробно. Большинство публикаций неинформативны и имеют развлекательный характер.</w:t>
      </w:r>
    </w:p>
    <w:p w:rsidR="00AE1964" w:rsidRPr="00CD2DD0" w:rsidRDefault="00AE1964" w:rsidP="00AE196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rabbithouse</w:t>
      </w:r>
      <w:r w:rsidRPr="00CD2DD0">
        <w:rPr>
          <w:rFonts w:ascii="Times New Roman" w:hAnsi="Times New Roman" w:cs="Times New Roman"/>
          <w:sz w:val="28"/>
          <w:szCs w:val="28"/>
        </w:rPr>
        <w:t>:</w:t>
      </w:r>
      <w:r w:rsidR="00CD2DD0">
        <w:rPr>
          <w:rFonts w:ascii="Times New Roman" w:hAnsi="Times New Roman" w:cs="Times New Roman"/>
          <w:sz w:val="28"/>
          <w:szCs w:val="28"/>
        </w:rPr>
        <w:t xml:space="preserve"> страница выполнена в одной цветовой гамме, что привлекает и заинтересовывает. Вся основная </w:t>
      </w:r>
      <w:r w:rsidR="003354CB">
        <w:rPr>
          <w:rFonts w:ascii="Times New Roman" w:hAnsi="Times New Roman" w:cs="Times New Roman"/>
          <w:sz w:val="28"/>
          <w:szCs w:val="28"/>
        </w:rPr>
        <w:t>информация находится в актуальном, публикации скорее визуализируют продукцию фуд-трака.</w:t>
      </w:r>
    </w:p>
    <w:p w:rsidR="00B84E24" w:rsidRDefault="00B84E24" w:rsidP="001411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 анализ контента (разделы, рубрики, статьи, объем текстов и т.д.)</w:t>
      </w:r>
    </w:p>
    <w:p w:rsidR="004E66E7" w:rsidRDefault="004E66E7" w:rsidP="004E66E7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фуд-траков достаточно информативные разделы (меню, доставка, акции). Текст написан лаконично и даже в небольшом количестве предоставляет самую необходимую информацию. </w:t>
      </w:r>
    </w:p>
    <w:p w:rsidR="00B84E24" w:rsidRDefault="00B84E24" w:rsidP="001411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социальных сетей, контент в социальных сетях</w:t>
      </w:r>
    </w:p>
    <w:p w:rsidR="00497C47" w:rsidRPr="00CB368F" w:rsidRDefault="00497C47" w:rsidP="00497C47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фуд-траки имеют страничку в </w:t>
      </w:r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497C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Trdlohouse</w:t>
      </w:r>
      <w:r w:rsidRPr="009E1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1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Rabbithouse</w:t>
      </w:r>
      <w:r w:rsidRPr="009E1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368F">
        <w:rPr>
          <w:rFonts w:ascii="Times New Roman" w:hAnsi="Times New Roman" w:cs="Times New Roman"/>
          <w:sz w:val="28"/>
          <w:szCs w:val="28"/>
        </w:rPr>
        <w:t>имеют</w:t>
      </w:r>
      <w:r w:rsidRPr="009E1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Pr="009E12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354CB">
        <w:rPr>
          <w:rFonts w:ascii="Times New Roman" w:hAnsi="Times New Roman" w:cs="Times New Roman"/>
          <w:sz w:val="28"/>
          <w:szCs w:val="28"/>
        </w:rPr>
        <w:t xml:space="preserve">Также информация о фуд-траках размещена на сайтах </w:t>
      </w:r>
      <w:r w:rsidR="003354CB">
        <w:rPr>
          <w:rFonts w:ascii="Times New Roman" w:hAnsi="Times New Roman" w:cs="Times New Roman"/>
          <w:sz w:val="28"/>
          <w:szCs w:val="28"/>
          <w:lang w:val="en-US"/>
        </w:rPr>
        <w:t>Relax</w:t>
      </w:r>
      <w:r w:rsidR="003354CB" w:rsidRPr="003354CB">
        <w:rPr>
          <w:rFonts w:ascii="Times New Roman" w:hAnsi="Times New Roman" w:cs="Times New Roman"/>
          <w:sz w:val="28"/>
          <w:szCs w:val="28"/>
        </w:rPr>
        <w:t>.</w:t>
      </w:r>
      <w:r w:rsidR="003354C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3354CB" w:rsidRPr="003354CB">
        <w:rPr>
          <w:rFonts w:ascii="Times New Roman" w:hAnsi="Times New Roman" w:cs="Times New Roman"/>
          <w:sz w:val="28"/>
          <w:szCs w:val="28"/>
        </w:rPr>
        <w:t xml:space="preserve"> </w:t>
      </w:r>
      <w:r w:rsidR="003354CB">
        <w:rPr>
          <w:rFonts w:ascii="Times New Roman" w:hAnsi="Times New Roman" w:cs="Times New Roman"/>
          <w:sz w:val="28"/>
          <w:szCs w:val="28"/>
        </w:rPr>
        <w:t xml:space="preserve">и </w:t>
      </w:r>
      <w:r w:rsidR="003354CB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3354CB" w:rsidRPr="003354CB">
        <w:rPr>
          <w:rFonts w:ascii="Times New Roman" w:hAnsi="Times New Roman" w:cs="Times New Roman"/>
          <w:sz w:val="28"/>
          <w:szCs w:val="28"/>
        </w:rPr>
        <w:t>.</w:t>
      </w:r>
      <w:r w:rsidR="003354C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354CB" w:rsidRPr="003354CB">
        <w:rPr>
          <w:rFonts w:ascii="Times New Roman" w:hAnsi="Times New Roman" w:cs="Times New Roman"/>
          <w:sz w:val="28"/>
          <w:szCs w:val="28"/>
        </w:rPr>
        <w:t xml:space="preserve">. </w:t>
      </w:r>
      <w:r w:rsidR="00CB368F">
        <w:rPr>
          <w:rFonts w:ascii="Times New Roman" w:hAnsi="Times New Roman" w:cs="Times New Roman"/>
          <w:sz w:val="28"/>
          <w:szCs w:val="28"/>
        </w:rPr>
        <w:t>Все странички активно ведутся</w:t>
      </w:r>
      <w:r w:rsidR="00666117">
        <w:rPr>
          <w:rFonts w:ascii="Times New Roman" w:hAnsi="Times New Roman" w:cs="Times New Roman"/>
          <w:sz w:val="28"/>
          <w:szCs w:val="28"/>
        </w:rPr>
        <w:t>, контент регулярно обновляется.</w:t>
      </w:r>
      <w:r w:rsidR="00CB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E24" w:rsidRDefault="00B84E24" w:rsidP="001411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отзывов</w:t>
      </w:r>
    </w:p>
    <w:p w:rsidR="00B84E24" w:rsidRDefault="00A55991" w:rsidP="00B84E2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фуд-траков на странице в </w:t>
      </w:r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  <w:r>
        <w:rPr>
          <w:rFonts w:ascii="Times New Roman" w:hAnsi="Times New Roman" w:cs="Times New Roman"/>
          <w:sz w:val="28"/>
          <w:szCs w:val="28"/>
        </w:rPr>
        <w:t xml:space="preserve"> в актуальном находится</w:t>
      </w:r>
      <w:r w:rsidRPr="00A55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вкладка с отзывами покупателей/посетителей</w:t>
      </w:r>
      <w:r w:rsidR="00CB368F">
        <w:rPr>
          <w:rFonts w:ascii="Times New Roman" w:hAnsi="Times New Roman" w:cs="Times New Roman"/>
          <w:sz w:val="28"/>
          <w:szCs w:val="28"/>
        </w:rPr>
        <w:t>.</w:t>
      </w:r>
    </w:p>
    <w:p w:rsidR="001117BE" w:rsidRDefault="001117BE" w:rsidP="00B84E2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579E" w:rsidRDefault="001117BE" w:rsidP="005B57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Ключевые</w:t>
      </w:r>
      <w:r w:rsidR="005B579E">
        <w:rPr>
          <w:rFonts w:ascii="Times New Roman" w:hAnsi="Times New Roman" w:cs="Times New Roman"/>
          <w:b/>
          <w:sz w:val="28"/>
          <w:szCs w:val="28"/>
        </w:rPr>
        <w:t xml:space="preserve"> слова</w:t>
      </w:r>
      <w:r w:rsidR="005B579E" w:rsidRPr="001117BE">
        <w:rPr>
          <w:rFonts w:ascii="Times New Roman" w:hAnsi="Times New Roman" w:cs="Times New Roman"/>
          <w:b/>
          <w:sz w:val="28"/>
          <w:szCs w:val="28"/>
        </w:rPr>
        <w:t>:</w:t>
      </w:r>
      <w:r w:rsidR="005B57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фуд-трак, уличная еда, бургерные, фуд-трак на выезд.</w:t>
      </w:r>
    </w:p>
    <w:p w:rsidR="001117BE" w:rsidRDefault="001117BE" w:rsidP="005B57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Поисковые инструменты: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11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111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relax</w:t>
      </w:r>
      <w:r>
        <w:rPr>
          <w:rFonts w:ascii="Times New Roman" w:hAnsi="Times New Roman" w:cs="Times New Roman"/>
          <w:sz w:val="28"/>
          <w:szCs w:val="28"/>
        </w:rPr>
        <w:t>, instagram.</w:t>
      </w:r>
    </w:p>
    <w:p w:rsidR="001117BE" w:rsidRDefault="001117BE" w:rsidP="005B57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7BE" w:rsidRPr="001117BE" w:rsidRDefault="001117BE" w:rsidP="005B57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Отчет: </w:t>
      </w:r>
      <w:r>
        <w:rPr>
          <w:rFonts w:ascii="Times New Roman" w:hAnsi="Times New Roman" w:cs="Times New Roman"/>
          <w:sz w:val="28"/>
          <w:szCs w:val="28"/>
        </w:rPr>
        <w:t>каждая из страниц предоставляет услуги приобретения уличной еды. Удобнее пользоваться страницами, информация на которых размещена упорядоченно. Приятнее смотреть на страницы, имеющие соблюденную цве</w:t>
      </w:r>
      <w:r w:rsidR="006E6299">
        <w:rPr>
          <w:rFonts w:ascii="Times New Roman" w:hAnsi="Times New Roman" w:cs="Times New Roman"/>
          <w:sz w:val="28"/>
          <w:szCs w:val="28"/>
        </w:rPr>
        <w:t>товую гамму. Ссылки в описании позволяют найти более точную информацию, связаться с фуд-траком. Публикации полностью отражают наполнение и предоставляемые услуги компаний.</w:t>
      </w:r>
    </w:p>
    <w:p w:rsidR="00B84E24" w:rsidRPr="00B84E24" w:rsidRDefault="00B84E24" w:rsidP="00B84E2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B84E24" w:rsidRPr="00B84E24" w:rsidSect="00FE38A0">
      <w:headerReference w:type="default" r:id="rId13"/>
      <w:footerReference w:type="default" r:id="rId14"/>
      <w:pgSz w:w="11906" w:h="16838"/>
      <w:pgMar w:top="1134" w:right="1133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B70" w:rsidRDefault="00584B70" w:rsidP="00B84E24">
      <w:pPr>
        <w:spacing w:after="0" w:line="240" w:lineRule="auto"/>
      </w:pPr>
      <w:r>
        <w:separator/>
      </w:r>
    </w:p>
  </w:endnote>
  <w:endnote w:type="continuationSeparator" w:id="0">
    <w:p w:rsidR="00584B70" w:rsidRDefault="00584B70" w:rsidP="00B8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E24" w:rsidRDefault="00B84E24">
    <w:pPr>
      <w:pStyle w:val="a7"/>
    </w:pPr>
    <w:r>
      <w:t>Артюх Милослава</w:t>
    </w:r>
    <w:r>
      <w:ptab w:relativeTo="margin" w:alignment="center" w:leader="none"/>
    </w:r>
    <w:r>
      <w:t>ЦД4-2</w:t>
    </w:r>
    <w:r>
      <w:ptab w:relativeTo="margin" w:alignment="right" w:leader="none"/>
    </w:r>
    <w:r>
      <w:t>11.10.2023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B70" w:rsidRDefault="00584B70" w:rsidP="00B84E24">
      <w:pPr>
        <w:spacing w:after="0" w:line="240" w:lineRule="auto"/>
      </w:pPr>
      <w:r>
        <w:separator/>
      </w:r>
    </w:p>
  </w:footnote>
  <w:footnote w:type="continuationSeparator" w:id="0">
    <w:p w:rsidR="00584B70" w:rsidRDefault="00584B70" w:rsidP="00B84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E24" w:rsidRPr="00B84E24" w:rsidRDefault="00B84E24">
    <w:pPr>
      <w:pStyle w:val="a5"/>
    </w:pPr>
    <w:r>
      <w:t>Контент-менеджмент. Лабораторная работа №2</w:t>
    </w:r>
  </w:p>
  <w:p w:rsidR="00B84E24" w:rsidRDefault="00B84E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12B"/>
    <w:multiLevelType w:val="hybridMultilevel"/>
    <w:tmpl w:val="0A9C3D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3F33C4"/>
    <w:multiLevelType w:val="hybridMultilevel"/>
    <w:tmpl w:val="E3560A68"/>
    <w:lvl w:ilvl="0" w:tplc="9A52A5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B1EAF48C">
      <w:numFmt w:val="bullet"/>
      <w:lvlText w:val="•"/>
      <w:lvlJc w:val="left"/>
      <w:pPr>
        <w:ind w:left="1647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2713440"/>
    <w:multiLevelType w:val="hybridMultilevel"/>
    <w:tmpl w:val="92A6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71DD8"/>
    <w:multiLevelType w:val="hybridMultilevel"/>
    <w:tmpl w:val="40F4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606D"/>
    <w:multiLevelType w:val="hybridMultilevel"/>
    <w:tmpl w:val="FE1E57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85"/>
    <w:rsid w:val="001117BE"/>
    <w:rsid w:val="002C6BA2"/>
    <w:rsid w:val="003354CB"/>
    <w:rsid w:val="00473377"/>
    <w:rsid w:val="00497C47"/>
    <w:rsid w:val="004E66E7"/>
    <w:rsid w:val="00584B70"/>
    <w:rsid w:val="005B579E"/>
    <w:rsid w:val="005E2D67"/>
    <w:rsid w:val="00666117"/>
    <w:rsid w:val="006B3C6B"/>
    <w:rsid w:val="006C45FD"/>
    <w:rsid w:val="006E6299"/>
    <w:rsid w:val="006F45CF"/>
    <w:rsid w:val="007F0885"/>
    <w:rsid w:val="00887F7D"/>
    <w:rsid w:val="00917A62"/>
    <w:rsid w:val="00991445"/>
    <w:rsid w:val="009E1263"/>
    <w:rsid w:val="00A55991"/>
    <w:rsid w:val="00A65469"/>
    <w:rsid w:val="00AE1964"/>
    <w:rsid w:val="00B84E24"/>
    <w:rsid w:val="00CB368F"/>
    <w:rsid w:val="00CD2DD0"/>
    <w:rsid w:val="00D71D0C"/>
    <w:rsid w:val="00D871F5"/>
    <w:rsid w:val="00DB3381"/>
    <w:rsid w:val="00E80A7B"/>
    <w:rsid w:val="00F57130"/>
    <w:rsid w:val="00FE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3A6C4-0119-4C0A-8451-6F00326D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80A7B"/>
    <w:pPr>
      <w:keepNext/>
      <w:keepLines/>
      <w:spacing w:before="480" w:after="120" w:line="240" w:lineRule="auto"/>
      <w:ind w:left="-567" w:firstLine="567"/>
      <w:jc w:val="both"/>
      <w:outlineLvl w:val="0"/>
    </w:pPr>
    <w:rPr>
      <w:rFonts w:ascii="Calibri" w:eastAsia="Calibri" w:hAnsi="Calibri" w:cs="Calibri"/>
      <w:b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0A7B"/>
    <w:rPr>
      <w:rFonts w:ascii="Calibri" w:eastAsia="Calibri" w:hAnsi="Calibri" w:cs="Calibri"/>
      <w:b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17A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337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84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4E24"/>
  </w:style>
  <w:style w:type="paragraph" w:styleId="a7">
    <w:name w:val="footer"/>
    <w:basedOn w:val="a"/>
    <w:link w:val="a8"/>
    <w:uiPriority w:val="99"/>
    <w:unhideWhenUsed/>
    <w:rsid w:val="00B84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E24"/>
  </w:style>
  <w:style w:type="character" w:styleId="a9">
    <w:name w:val="FollowedHyperlink"/>
    <w:basedOn w:val="a0"/>
    <w:uiPriority w:val="99"/>
    <w:semiHidden/>
    <w:unhideWhenUsed/>
    <w:rsid w:val="00F57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trdlohouse/?hl=r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rabbit.house.vileyk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burgerbromins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bulbafrites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saltydog.by/?hl=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3A7A-6DFC-47E3-8F93-4CE48457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2023-09-28T14:01:00Z</dcterms:created>
  <dcterms:modified xsi:type="dcterms:W3CDTF">2023-10-26T13:49:00Z</dcterms:modified>
</cp:coreProperties>
</file>