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第五章：调优分析与实战</w:t>
      </w:r>
    </w:p>
    <w:p>
      <w:pPr>
        <w:numPr>
          <w:ilvl w:val="0"/>
          <w:numId w:val="1"/>
        </w:numPr>
        <w:rPr>
          <w:rFonts w:hint="eastAsia"/>
          <w:lang w:val="en-US" w:eastAsia="zh-CN"/>
        </w:rPr>
      </w:pPr>
      <w:r>
        <w:rPr>
          <w:rFonts w:hint="eastAsia"/>
          <w:b/>
          <w:bCs/>
          <w:lang w:val="en-US" w:eastAsia="zh-CN"/>
        </w:rPr>
        <w:t>大内存硬件</w:t>
      </w:r>
      <w:r>
        <w:rPr>
          <w:rFonts w:hint="eastAsia"/>
          <w:lang w:val="en-US" w:eastAsia="zh-CN"/>
        </w:rPr>
        <w:t>上的程序部署策略</w:t>
      </w:r>
    </w:p>
    <w:p>
      <w:pPr>
        <w:numPr>
          <w:numId w:val="0"/>
        </w:numPr>
        <w:rPr>
          <w:rFonts w:hint="eastAsia"/>
          <w:lang w:val="en-US" w:eastAsia="zh-CN"/>
        </w:rPr>
      </w:pPr>
      <w:r>
        <w:rPr>
          <w:rFonts w:hint="eastAsia"/>
          <w:lang w:val="en-US" w:eastAsia="zh-CN"/>
        </w:rPr>
        <w:t>一个在线文档类型网站更换了硬件系统，物理内存更换为16GB，因此堆内存大小由原来的1.5GB提升到12GB。</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问题：</w:t>
      </w:r>
      <w:r>
        <w:rPr>
          <w:rFonts w:hint="eastAsia"/>
          <w:b/>
          <w:bCs/>
          <w:lang w:val="en-US" w:eastAsia="zh-CN"/>
        </w:rPr>
        <w:t>不定期长时间失去响应</w:t>
      </w:r>
      <w:r>
        <w:rPr>
          <w:rFonts w:hint="eastAsia"/>
          <w:lang w:val="en-US" w:eastAsia="zh-CN"/>
        </w:rPr>
        <w:t>。</w:t>
      </w:r>
    </w:p>
    <w:p>
      <w:pPr>
        <w:numPr>
          <w:numId w:val="0"/>
        </w:numPr>
        <w:rPr>
          <w:rFonts w:hint="eastAsia"/>
          <w:lang w:val="en-US" w:eastAsia="zh-CN"/>
        </w:rPr>
      </w:pPr>
    </w:p>
    <w:p>
      <w:pPr>
        <w:numPr>
          <w:numId w:val="0"/>
        </w:numPr>
        <w:rPr>
          <w:rFonts w:hint="default"/>
          <w:lang w:val="en-US" w:eastAsia="zh-CN"/>
        </w:rPr>
      </w:pPr>
      <w:r>
        <w:rPr>
          <w:rFonts w:hint="eastAsia"/>
          <w:lang w:val="en-US" w:eastAsia="zh-CN"/>
        </w:rPr>
        <w:t>原因：</w:t>
      </w:r>
      <w:r>
        <w:rPr>
          <w:rFonts w:hint="eastAsia"/>
          <w:b/>
          <w:bCs/>
          <w:lang w:val="en-US" w:eastAsia="zh-CN"/>
        </w:rPr>
        <w:t>过大的堆内存回收时长时间停顿。</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垃圾回收停顿导致的，虚拟机以服务端模式运行，默认使用吞吐量优先收集器，回收12GB的堆时，一次Full GC停顿时间高达14s。程序设计原因，访问文档时会把文档从磁盘提取到内存中，导致内存出现许多因文档序列化产生的大对象，直接进入老年代，内存很快耗尽使得Full GC频繁。</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在之前分配1.5GB内存时并没有明显的长时间停顿，修改当前堆内存为2GB也会减少停顿，但是会浪费内存。</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单体应用在较大内存硬件上主要部署方式有两种：</w:t>
      </w:r>
    </w:p>
    <w:p>
      <w:pPr>
        <w:numPr>
          <w:numId w:val="0"/>
        </w:numPr>
        <w:rPr>
          <w:rFonts w:hint="eastAsia"/>
          <w:lang w:val="en-US" w:eastAsia="zh-CN"/>
        </w:rPr>
      </w:pPr>
      <w:r>
        <w:rPr>
          <w:rFonts w:hint="eastAsia"/>
          <w:lang w:val="en-US" w:eastAsia="zh-CN"/>
        </w:rPr>
        <w:t xml:space="preserve">1 </w:t>
      </w:r>
      <w:r>
        <w:rPr>
          <w:rFonts w:hint="eastAsia"/>
          <w:b/>
          <w:bCs/>
          <w:lang w:val="en-US" w:eastAsia="zh-CN"/>
        </w:rPr>
        <w:t>一个单独的虚拟机管理堆内存</w:t>
      </w:r>
    </w:p>
    <w:p>
      <w:pPr>
        <w:numPr>
          <w:numId w:val="0"/>
        </w:numPr>
        <w:rPr>
          <w:rFonts w:hint="eastAsia"/>
          <w:lang w:val="en-US" w:eastAsia="zh-CN"/>
        </w:rPr>
      </w:pPr>
      <w:r>
        <w:rPr>
          <w:rFonts w:hint="eastAsia"/>
          <w:lang w:val="en-US" w:eastAsia="zh-CN"/>
        </w:rPr>
        <w:t xml:space="preserve">2 </w:t>
      </w:r>
      <w:r>
        <w:rPr>
          <w:rFonts w:hint="eastAsia"/>
          <w:b/>
          <w:bCs/>
          <w:lang w:val="en-US" w:eastAsia="zh-CN"/>
        </w:rPr>
        <w:t>同时使用若干虚拟机，建立逻辑集群利用硬件资源</w:t>
      </w:r>
      <w:r>
        <w:rPr>
          <w:rFonts w:hint="eastAsia"/>
          <w:lang w:val="en-US" w:eastAsia="zh-CN"/>
        </w:rPr>
        <w:t>。</w:t>
      </w:r>
    </w:p>
    <w:p>
      <w:pPr>
        <w:numPr>
          <w:numId w:val="0"/>
        </w:numPr>
        <w:rPr>
          <w:rFonts w:hint="eastAsia"/>
          <w:lang w:val="en-US" w:eastAsia="zh-CN"/>
        </w:rPr>
      </w:pPr>
    </w:p>
    <w:p>
      <w:pPr>
        <w:numPr>
          <w:numId w:val="0"/>
        </w:numPr>
        <w:rPr>
          <w:rFonts w:hint="default"/>
          <w:lang w:val="en-US" w:eastAsia="zh-CN"/>
        </w:rPr>
      </w:pPr>
      <w:r>
        <w:rPr>
          <w:rFonts w:hint="eastAsia"/>
          <w:lang w:val="en-US" w:eastAsia="zh-CN"/>
        </w:rPr>
        <w:t>第一种方式：</w:t>
      </w:r>
    </w:p>
    <w:p>
      <w:pPr>
        <w:numPr>
          <w:numId w:val="0"/>
        </w:numPr>
        <w:rPr>
          <w:rFonts w:hint="eastAsia"/>
          <w:lang w:val="en-US" w:eastAsia="zh-CN"/>
        </w:rPr>
      </w:pPr>
      <w:r>
        <w:rPr>
          <w:rFonts w:hint="eastAsia"/>
          <w:lang w:val="en-US" w:eastAsia="zh-CN"/>
        </w:rPr>
        <w:t>可以使用Parallel Scavenge/Old收集器，并分配较大堆内存。前提是把</w:t>
      </w:r>
      <w:r>
        <w:rPr>
          <w:rFonts w:hint="eastAsia"/>
          <w:b/>
          <w:bCs/>
          <w:lang w:val="en-US" w:eastAsia="zh-CN"/>
        </w:rPr>
        <w:t>Full GC频率控制的足够低</w:t>
      </w:r>
      <w:r>
        <w:rPr>
          <w:rFonts w:hint="eastAsia"/>
          <w:lang w:val="en-US" w:eastAsia="zh-CN"/>
        </w:rPr>
        <w:t>，一天只发生一次Full GC，并且</w:t>
      </w:r>
      <w:r>
        <w:rPr>
          <w:rFonts w:hint="eastAsia"/>
          <w:b/>
          <w:bCs/>
          <w:lang w:val="en-US" w:eastAsia="zh-CN"/>
        </w:rPr>
        <w:t>在深夜执行定时任务的方式触发Full GC</w:t>
      </w: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控制Full GC频率关键是老年代稳定，即</w:t>
      </w:r>
      <w:r>
        <w:rPr>
          <w:rFonts w:hint="eastAsia"/>
          <w:b/>
          <w:bCs/>
          <w:lang w:val="en-US" w:eastAsia="zh-CN"/>
        </w:rPr>
        <w:t>不能有太多长时间存活对象和太多的大对</w:t>
      </w:r>
      <w:r>
        <w:rPr>
          <w:rFonts w:hint="eastAsia"/>
          <w:lang w:val="en-US" w:eastAsia="zh-CN"/>
        </w:rPr>
        <w:t>象。</w:t>
      </w:r>
    </w:p>
    <w:p>
      <w:pPr>
        <w:numPr>
          <w:numId w:val="0"/>
        </w:numPr>
        <w:rPr>
          <w:rFonts w:hint="eastAsia"/>
          <w:lang w:val="en-US" w:eastAsia="zh-CN"/>
        </w:rPr>
      </w:pPr>
    </w:p>
    <w:p>
      <w:pPr>
        <w:numPr>
          <w:numId w:val="0"/>
        </w:numPr>
        <w:rPr>
          <w:rFonts w:hint="default"/>
          <w:lang w:val="en-US" w:eastAsia="zh-CN"/>
        </w:rPr>
      </w:pPr>
      <w:r>
        <w:rPr>
          <w:rFonts w:hint="eastAsia"/>
          <w:lang w:val="en-US" w:eastAsia="zh-CN"/>
        </w:rPr>
        <w:t>第二种方式：</w:t>
      </w:r>
      <w:r>
        <w:rPr>
          <w:rFonts w:hint="eastAsia"/>
          <w:b/>
          <w:bCs/>
          <w:lang w:val="en-US" w:eastAsia="zh-CN"/>
        </w:rPr>
        <w:t>建立逻辑集群利用硬件资源。</w:t>
      </w:r>
    </w:p>
    <w:p>
      <w:pPr>
        <w:numPr>
          <w:numId w:val="0"/>
        </w:numPr>
        <w:rPr>
          <w:rFonts w:hint="eastAsia"/>
          <w:lang w:val="en-US" w:eastAsia="zh-CN"/>
        </w:rPr>
      </w:pPr>
      <w:r>
        <w:rPr>
          <w:rFonts w:hint="eastAsia"/>
          <w:lang w:val="en-US" w:eastAsia="zh-CN"/>
        </w:rPr>
        <w:t>在一个物理机器上启动多个服务器进程，分配不同端口，在前端搭建一个负载均衡器，以反向代理模式分配访问请求。需求是利用硬件资源，因此使用无Session复制的亲和式集群，均衡器按照一定规则将固定用户请求永远分配到一个固定集群节点。</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本例解决方案：</w:t>
      </w:r>
      <w:r>
        <w:rPr>
          <w:rFonts w:hint="eastAsia"/>
          <w:b/>
          <w:bCs/>
          <w:lang w:val="en-US" w:eastAsia="zh-CN"/>
        </w:rPr>
        <w:t>建立5个32位JDK的逻辑集群</w:t>
      </w:r>
      <w:r>
        <w:rPr>
          <w:rFonts w:hint="eastAsia"/>
          <w:lang w:val="en-US" w:eastAsia="zh-CN"/>
        </w:rPr>
        <w:t>，每个进程按2GB内存计算（堆为1.5GB），共10GB内存。前端使用Apache服务作为均衡代理访问。用户对响应速度有要求，且文档服务压力集中在</w:t>
      </w:r>
      <w:r>
        <w:rPr>
          <w:rFonts w:hint="eastAsia"/>
          <w:b/>
          <w:bCs/>
          <w:lang w:val="en-US" w:eastAsia="zh-CN"/>
        </w:rPr>
        <w:t>磁盘和内存访问</w:t>
      </w:r>
      <w:r>
        <w:rPr>
          <w:rFonts w:hint="eastAsia"/>
          <w:lang w:val="en-US" w:eastAsia="zh-CN"/>
        </w:rPr>
        <w:t>，因此改用</w:t>
      </w:r>
      <w:r>
        <w:rPr>
          <w:rFonts w:hint="eastAsia"/>
          <w:b/>
          <w:bCs/>
          <w:lang w:val="en-US" w:eastAsia="zh-CN"/>
        </w:rPr>
        <w:t>CMS收集器</w:t>
      </w:r>
      <w:r>
        <w:rPr>
          <w:rFonts w:hint="eastAsia"/>
          <w:lang w:val="en-US" w:eastAsia="zh-CN"/>
        </w:rPr>
        <w:t>。调整后，再没出现长时间停顿。</w:t>
      </w:r>
    </w:p>
    <w:p>
      <w:pPr>
        <w:numPr>
          <w:numId w:val="0"/>
        </w:numPr>
        <w:rPr>
          <w:rFonts w:hint="eastAsia"/>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集群间同步导致内存溢出</w:t>
      </w:r>
    </w:p>
    <w:p>
      <w:pPr>
        <w:widowControl w:val="0"/>
        <w:numPr>
          <w:numId w:val="0"/>
        </w:numPr>
        <w:jc w:val="both"/>
        <w:rPr>
          <w:rFonts w:hint="eastAsia"/>
          <w:lang w:val="en-US" w:eastAsia="zh-CN"/>
        </w:rPr>
      </w:pPr>
      <w:r>
        <w:rPr>
          <w:rFonts w:hint="eastAsia"/>
          <w:lang w:val="en-US" w:eastAsia="zh-CN"/>
        </w:rPr>
        <w:t>使用亲合式集群，节点间无Session同步，但是有需求实现部分数据在各个节点间共享。最开始数据在数据库中，但是读写频繁竞争激烈使用了一个全局缓存。启用后使用了较长一段时间后出现不定期内存溢出问题。</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在溢出后查看了堆转储dump快照，发现存在大量org.jgroups.protocols.pbcast.NAKACK对象，这个对象是JBossCache缓存保障各个包有效顺序及重发。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在服务使用时，一个页面产生数十次请求，导致各个集群节点之间网络交互频繁，网络情况不满足传输要求时，重发数据请求会不断在内存中累计，最终内存溢出。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解决：</w:t>
      </w:r>
      <w:r>
        <w:rPr>
          <w:rFonts w:hint="eastAsia"/>
          <w:b/>
          <w:bCs/>
          <w:lang w:val="en-US" w:eastAsia="zh-CN"/>
        </w:rPr>
        <w:t>可以读操作频繁，避免写操作频繁</w:t>
      </w:r>
      <w:r>
        <w:rPr>
          <w:rFonts w:hint="eastAsia"/>
          <w:lang w:val="en-US" w:eastAsia="zh-CN"/>
        </w:rPr>
        <w:t>。</w:t>
      </w:r>
    </w:p>
    <w:p>
      <w:pPr>
        <w:widowControl w:val="0"/>
        <w:numPr>
          <w:numId w:val="0"/>
        </w:numPr>
        <w:jc w:val="both"/>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堆外内存导致溢出错误</w:t>
      </w:r>
    </w:p>
    <w:p>
      <w:pPr>
        <w:widowControl w:val="0"/>
        <w:numPr>
          <w:numId w:val="0"/>
        </w:numPr>
        <w:jc w:val="both"/>
        <w:rPr>
          <w:rFonts w:hint="eastAsia"/>
          <w:lang w:val="en-US" w:eastAsia="zh-CN"/>
        </w:rPr>
      </w:pPr>
      <w:r>
        <w:rPr>
          <w:rFonts w:hint="eastAsia"/>
          <w:lang w:val="en-US" w:eastAsia="zh-CN"/>
        </w:rPr>
        <w:t>一个B/S电子考试系统，使用了逆向AJAX技术（Comet或Server Side Push）</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问题：服务端不定时抛出内存溢出异常</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尝试把堆内存调到最大，但是没有用，加入-XX:+HeapDumpOnOutOfMemoryError参数没有反应，抛出内存溢出异常时无任何文件产生。挂着jstat，发现垃圾收集器不频繁，各个区域内存都稳定，最后在系统日志中找到异常堆栈异常解释：java.lang.OutOfMemoryError:null，即直接内存溢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这个案例共2GB内存，1.6GB给了堆内存，直接内存只能分配在剩下0.4中的一部分。直接内存不会主动被回收，只能在Full GC时顺带回收，因此直接内存满了会直接抛出异常，本例使用的CometD 1.1.1有大量NIO操作需要使用直接内存，因此会造成溢出。</w:t>
      </w:r>
    </w:p>
    <w:p>
      <w:pPr>
        <w:widowControl w:val="0"/>
        <w:numPr>
          <w:numId w:val="0"/>
        </w:numPr>
        <w:jc w:val="both"/>
        <w:rPr>
          <w:rFonts w:hint="eastAsia"/>
          <w:lang w:val="en-US" w:eastAsia="zh-CN"/>
        </w:rPr>
      </w:pPr>
    </w:p>
    <w:p>
      <w:pPr>
        <w:widowControl w:val="0"/>
        <w:numPr>
          <w:ilvl w:val="0"/>
          <w:numId w:val="2"/>
        </w:numPr>
        <w:jc w:val="both"/>
        <w:rPr>
          <w:rFonts w:hint="eastAsia"/>
          <w:b/>
          <w:bCs/>
          <w:lang w:val="en-US" w:eastAsia="zh-CN"/>
        </w:rPr>
      </w:pPr>
      <w:r>
        <w:rPr>
          <w:rFonts w:hint="eastAsia"/>
          <w:b/>
          <w:bCs/>
          <w:lang w:val="en-US" w:eastAsia="zh-CN"/>
        </w:rPr>
        <w:t>外部命令造成系统缓慢</w:t>
      </w:r>
    </w:p>
    <w:p>
      <w:pPr>
        <w:widowControl w:val="0"/>
        <w:numPr>
          <w:numId w:val="0"/>
        </w:numPr>
        <w:jc w:val="both"/>
        <w:rPr>
          <w:rFonts w:hint="eastAsia"/>
          <w:lang w:val="en-US" w:eastAsia="zh-CN"/>
        </w:rPr>
      </w:pPr>
      <w:r>
        <w:rPr>
          <w:rFonts w:hint="eastAsia"/>
          <w:lang w:val="en-US" w:eastAsia="zh-CN"/>
        </w:rPr>
        <w:t>一个校园应用请求响应慢，通过操作系统mpstat工具发现处理器使用率高，但是占用绝大数处理器资源的不是应用本身。</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通过工具发现是fork系统调用最消耗处理器资源，产生新进程消耗资源。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问题：每个用户请求处理都要执行一个外部Shell脚本获得一些系统信息，调用时会复制一个和当前虚拟机拥有一样环境变量的进程，然后利用这个进程执行外部命令，频繁创建消耗很大。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解决：</w:t>
      </w:r>
      <w:r>
        <w:rPr>
          <w:rFonts w:hint="eastAsia"/>
          <w:b/>
          <w:bCs/>
          <w:lang w:val="en-US" w:eastAsia="zh-CN"/>
        </w:rPr>
        <w:t>去掉这个Shell脚本执行，改用使用JavaAPI获取信息</w:t>
      </w:r>
      <w:r>
        <w:rPr>
          <w:rFonts w:hint="eastAsia"/>
          <w:lang w:val="en-US" w:eastAsia="zh-CN"/>
        </w:rPr>
        <w:t>。</w:t>
      </w:r>
    </w:p>
    <w:p>
      <w:pPr>
        <w:widowControl w:val="0"/>
        <w:numPr>
          <w:numId w:val="0"/>
        </w:numPr>
        <w:jc w:val="both"/>
        <w:rPr>
          <w:rFonts w:hint="eastAsia"/>
          <w:lang w:val="en-US" w:eastAsia="zh-CN"/>
        </w:rPr>
      </w:pPr>
    </w:p>
    <w:p>
      <w:pPr>
        <w:widowControl w:val="0"/>
        <w:numPr>
          <w:ilvl w:val="0"/>
          <w:numId w:val="2"/>
        </w:numPr>
        <w:ind w:left="0" w:leftChars="0" w:firstLine="0" w:firstLineChars="0"/>
        <w:jc w:val="both"/>
        <w:rPr>
          <w:rFonts w:hint="eastAsia"/>
          <w:b/>
          <w:bCs/>
          <w:lang w:val="en-US" w:eastAsia="zh-CN"/>
        </w:rPr>
      </w:pPr>
      <w:r>
        <w:rPr>
          <w:rFonts w:hint="eastAsia"/>
          <w:b/>
          <w:bCs/>
          <w:lang w:val="en-US" w:eastAsia="zh-CN"/>
        </w:rPr>
        <w:t>服务器虚拟机进程崩溃</w:t>
      </w:r>
    </w:p>
    <w:p>
      <w:pPr>
        <w:widowControl w:val="0"/>
        <w:numPr>
          <w:numId w:val="0"/>
        </w:numPr>
        <w:jc w:val="both"/>
        <w:rPr>
          <w:rFonts w:hint="eastAsia"/>
          <w:lang w:val="en-US" w:eastAsia="zh-CN"/>
        </w:rPr>
      </w:pPr>
      <w:r>
        <w:rPr>
          <w:rFonts w:hint="eastAsia"/>
          <w:lang w:val="en-US" w:eastAsia="zh-CN"/>
        </w:rPr>
        <w:t>使用异步方式调用web服务，但是两边服务速度不对等，时间长了累计了大量web服务没有调用，超出虚拟承受能力崩溃。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解决：</w:t>
      </w:r>
      <w:r>
        <w:rPr>
          <w:rFonts w:hint="eastAsia"/>
          <w:b/>
          <w:bCs/>
          <w:lang w:val="en-US" w:eastAsia="zh-CN"/>
        </w:rPr>
        <w:t>将异步调用改为生产者/消费者模式的消息队列实现</w:t>
      </w:r>
      <w:r>
        <w:rPr>
          <w:rFonts w:hint="eastAsia"/>
          <w:lang w:val="en-US" w:eastAsia="zh-CN"/>
        </w:rPr>
        <w:t>。</w:t>
      </w:r>
    </w:p>
    <w:p>
      <w:pPr>
        <w:widowControl w:val="0"/>
        <w:numPr>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不恰当数据结构导致内存占用过大</w:t>
      </w:r>
    </w:p>
    <w:p>
      <w:pPr>
        <w:widowControl w:val="0"/>
        <w:numPr>
          <w:numId w:val="0"/>
        </w:numPr>
        <w:jc w:val="both"/>
        <w:rPr>
          <w:rFonts w:hint="eastAsia"/>
          <w:lang w:val="en-US" w:eastAsia="zh-CN"/>
        </w:rPr>
      </w:pPr>
      <w:r>
        <w:rPr>
          <w:rFonts w:hint="eastAsia"/>
          <w:lang w:val="en-US" w:eastAsia="zh-CN"/>
        </w:rPr>
        <w:t>内存中有超过100万个HashMap&lt;Long,Long&gt;Entry，这个结构储存数据文件空间效率太低。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ongX2=16字节，包装成对象后，分别有8字节MarkWord、8字节Klass指针、8字节储存数据的long值。两个Long组成Map.Entry后，多了16字节对象头，一个8字节next和4字节int型hash字段，对齐还要加4字节对齐填充，还有HashMap对这个Entry的8字节引用，增加两个长整型数字实际耗费内存88字节。16/88=18%，效率太低。</w:t>
      </w:r>
    </w:p>
    <w:p>
      <w:pPr>
        <w:widowControl w:val="0"/>
        <w:numPr>
          <w:numId w:val="0"/>
        </w:numPr>
        <w:jc w:val="both"/>
        <w:rPr>
          <w:rFonts w:hint="eastAsia"/>
          <w:lang w:val="en-US" w:eastAsia="zh-CN"/>
        </w:rPr>
      </w:pPr>
    </w:p>
    <w:p>
      <w:pPr>
        <w:widowControl w:val="0"/>
        <w:numPr>
          <w:ilvl w:val="0"/>
          <w:numId w:val="2"/>
        </w:numPr>
        <w:ind w:left="0" w:leftChars="0" w:firstLine="0" w:firstLineChars="0"/>
        <w:jc w:val="both"/>
        <w:rPr>
          <w:rFonts w:hint="eastAsia"/>
          <w:b/>
          <w:bCs/>
          <w:lang w:val="en-US" w:eastAsia="zh-CN"/>
        </w:rPr>
      </w:pPr>
      <w:r>
        <w:rPr>
          <w:rFonts w:hint="eastAsia"/>
          <w:b/>
          <w:bCs/>
          <w:lang w:val="en-US" w:eastAsia="zh-CN"/>
        </w:rPr>
        <w:t>安全点导致的长时间停顿</w:t>
      </w:r>
    </w:p>
    <w:p>
      <w:pPr>
        <w:widowControl w:val="0"/>
        <w:numPr>
          <w:numId w:val="0"/>
        </w:numPr>
        <w:jc w:val="both"/>
        <w:rPr>
          <w:rFonts w:hint="eastAsia"/>
          <w:lang w:val="en-US" w:eastAsia="zh-CN"/>
        </w:rPr>
      </w:pPr>
      <w:r>
        <w:rPr>
          <w:rFonts w:hint="eastAsia"/>
          <w:lang w:val="en-US" w:eastAsia="zh-CN"/>
        </w:rPr>
        <w:t>User：进程执行用户态代码耗费处理器时间</w:t>
      </w:r>
    </w:p>
    <w:p>
      <w:pPr>
        <w:widowControl w:val="0"/>
        <w:numPr>
          <w:numId w:val="0"/>
        </w:numPr>
        <w:jc w:val="both"/>
        <w:rPr>
          <w:rFonts w:hint="eastAsia"/>
          <w:lang w:val="en-US" w:eastAsia="zh-CN"/>
        </w:rPr>
      </w:pPr>
      <w:r>
        <w:rPr>
          <w:rFonts w:hint="eastAsia"/>
          <w:lang w:val="en-US" w:eastAsia="zh-CN"/>
        </w:rPr>
        <w:t>Sys：进程执行核心态代码所耗费处理器时间（指所有处理器总花费时间）</w:t>
      </w:r>
    </w:p>
    <w:p>
      <w:pPr>
        <w:widowControl w:val="0"/>
        <w:numPr>
          <w:numId w:val="0"/>
        </w:numPr>
        <w:jc w:val="both"/>
        <w:rPr>
          <w:rFonts w:hint="eastAsia"/>
          <w:lang w:val="en-US" w:eastAsia="zh-CN"/>
        </w:rPr>
      </w:pPr>
      <w:r>
        <w:rPr>
          <w:rFonts w:hint="eastAsia"/>
          <w:lang w:val="en-US" w:eastAsia="zh-CN"/>
        </w:rPr>
        <w:t>Real：执行动作从开始到结束耗费的时钟时间（指一共花费多长时间执行完）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这个问题就是部分线程走到了安全点，但是有些特别慢的没到，导致垃圾收集线程无法工作，只能自旋等待。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解决：找出最慢的几个线程，添加-XX：SafepointTimeout和-XX：SafepointTimeoutDelay=2000两个参数，在虚拟机等到线程进入安全点时间超过2000毫秒时认定超时，输出慢线程名称。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安全点选取是以是否具有让程序长期执行特征为标准选取，所以</w:t>
      </w:r>
      <w:r>
        <w:rPr>
          <w:rFonts w:hint="eastAsia"/>
          <w:b/>
          <w:bCs/>
          <w:lang w:val="en-US" w:eastAsia="zh-CN"/>
        </w:rPr>
        <w:t>方法调用、循环跳转、异常跳转</w:t>
      </w:r>
      <w:r>
        <w:rPr>
          <w:rFonts w:hint="eastAsia"/>
          <w:lang w:val="en-US" w:eastAsia="zh-CN"/>
        </w:rPr>
        <w:t>都可能设置安全点。但是虚拟机优化了一条，循环次数较少执行时间不会太长，所以</w:t>
      </w:r>
      <w:r>
        <w:rPr>
          <w:rFonts w:hint="eastAsia"/>
          <w:b/>
          <w:bCs/>
          <w:color w:val="FF0000"/>
          <w:lang w:val="en-US" w:eastAsia="zh-CN"/>
        </w:rPr>
        <w:t>使用int类型或范围更小的数据类型作为索引值的循环默认不会被放置安全点</w:t>
      </w:r>
      <w:r>
        <w:rPr>
          <w:rFonts w:hint="eastAsia"/>
          <w:lang w:val="en-US" w:eastAsia="zh-CN"/>
        </w:rPr>
        <w:t>，这种循环称为</w:t>
      </w:r>
      <w:r>
        <w:rPr>
          <w:rFonts w:hint="eastAsia"/>
          <w:b/>
          <w:bCs/>
          <w:color w:val="FF0000"/>
          <w:lang w:val="en-US" w:eastAsia="zh-CN"/>
        </w:rPr>
        <w:t>可数循环</w:t>
      </w:r>
      <w:r>
        <w:rPr>
          <w:rFonts w:hint="eastAsia"/>
          <w:lang w:val="en-US" w:eastAsia="zh-CN"/>
        </w:rPr>
        <w:t>。</w:t>
      </w:r>
      <w:r>
        <w:rPr>
          <w:rFonts w:hint="eastAsia"/>
          <w:b/>
          <w:bCs/>
          <w:color w:val="FF0000"/>
          <w:lang w:val="en-US" w:eastAsia="zh-CN"/>
        </w:rPr>
        <w:t>使用long或范围更大的数据类型作为索引值的循环</w:t>
      </w:r>
      <w:r>
        <w:rPr>
          <w:rFonts w:hint="eastAsia"/>
          <w:lang w:val="en-US" w:eastAsia="zh-CN"/>
        </w:rPr>
        <w:t>称为</w:t>
      </w:r>
      <w:r>
        <w:rPr>
          <w:rFonts w:hint="eastAsia"/>
          <w:b/>
          <w:bCs/>
          <w:color w:val="FF0000"/>
          <w:lang w:val="en-US" w:eastAsia="zh-CN"/>
        </w:rPr>
        <w:t>不可数循环</w:t>
      </w:r>
      <w:r>
        <w:rPr>
          <w:rFonts w:hint="eastAsia"/>
          <w:lang w:val="en-US" w:eastAsia="zh-CN"/>
        </w:rPr>
        <w:t>，会被放置安全点。通常是可行的，但是</w:t>
      </w:r>
      <w:r>
        <w:rPr>
          <w:rFonts w:hint="eastAsia"/>
          <w:b/>
          <w:bCs/>
          <w:lang w:val="en-US" w:eastAsia="zh-CN"/>
        </w:rPr>
        <w:t>如果循环单体执行很慢，那可数循环也会耗费较多时间</w:t>
      </w: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问题：清理大量链接的</w:t>
      </w:r>
      <w:r>
        <w:rPr>
          <w:rFonts w:hint="eastAsia"/>
          <w:b/>
          <w:bCs/>
          <w:lang w:val="en-US" w:eastAsia="zh-CN"/>
        </w:rPr>
        <w:t>索引值是int类型</w:t>
      </w:r>
      <w:r>
        <w:rPr>
          <w:rFonts w:hint="eastAsia"/>
          <w:lang w:val="en-US" w:eastAsia="zh-CN"/>
        </w:rPr>
        <w:t>，是可数循环，</w:t>
      </w:r>
      <w:r>
        <w:rPr>
          <w:rFonts w:hint="eastAsia"/>
          <w:b/>
          <w:bCs/>
          <w:lang w:val="en-US" w:eastAsia="zh-CN"/>
        </w:rPr>
        <w:t>不会插入安全点</w:t>
      </w:r>
      <w:r>
        <w:rPr>
          <w:rFonts w:hint="eastAsia"/>
          <w:lang w:val="en-US" w:eastAsia="zh-CN"/>
        </w:rPr>
        <w:t>，垃圾回收发生时，</w:t>
      </w:r>
      <w:r>
        <w:rPr>
          <w:rFonts w:hint="eastAsia"/>
          <w:b/>
          <w:bCs/>
          <w:lang w:val="en-US" w:eastAsia="zh-CN"/>
        </w:rPr>
        <w:t>必须等待这个位置的循环跑完才能进入安全点</w:t>
      </w:r>
      <w:r>
        <w:rPr>
          <w:rFonts w:hint="eastAsia"/>
          <w:lang w:val="en-US" w:eastAsia="zh-CN"/>
        </w:rPr>
        <w:t>，此时其他线程也必须等待，现象上看就是长时间停顿。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解决：</w:t>
      </w:r>
      <w:r>
        <w:rPr>
          <w:rFonts w:hint="eastAsia"/>
          <w:b/>
          <w:bCs/>
          <w:lang w:val="en-US" w:eastAsia="zh-CN"/>
        </w:rPr>
        <w:t>循环索引的数据类型从int改为long，此时不可数循环会放置安全点</w:t>
      </w:r>
      <w:r>
        <w:rPr>
          <w:rFonts w:hint="eastAsia"/>
          <w:lang w:val="en-US" w:eastAsia="zh-CN"/>
        </w:rPr>
        <w:t>。</w:t>
      </w:r>
    </w:p>
    <w:p>
      <w:pPr>
        <w:widowControl w:val="0"/>
        <w:numPr>
          <w:numId w:val="0"/>
        </w:numPr>
        <w:jc w:val="both"/>
        <w:rPr>
          <w:rFonts w:hint="eastAsia"/>
          <w:b/>
          <w:bCs/>
          <w:lang w:val="en-US" w:eastAsia="zh-CN"/>
        </w:rPr>
      </w:pPr>
    </w:p>
    <w:p>
      <w:pPr>
        <w:widowControl w:val="0"/>
        <w:numPr>
          <w:ilvl w:val="0"/>
          <w:numId w:val="2"/>
        </w:numPr>
        <w:ind w:left="0" w:leftChars="0" w:firstLine="0" w:firstLineChars="0"/>
        <w:jc w:val="both"/>
        <w:rPr>
          <w:rFonts w:hint="eastAsia"/>
          <w:b/>
          <w:bCs/>
          <w:lang w:val="en-US" w:eastAsia="zh-CN"/>
        </w:rPr>
      </w:pPr>
      <w:r>
        <w:rPr>
          <w:rFonts w:hint="eastAsia"/>
          <w:b/>
          <w:bCs/>
          <w:lang w:val="en-US" w:eastAsia="zh-CN"/>
        </w:rPr>
        <w:t>调优实战：</w:t>
      </w:r>
    </w:p>
    <w:p>
      <w:pPr>
        <w:widowControl w:val="0"/>
        <w:numPr>
          <w:numId w:val="0"/>
        </w:numPr>
        <w:jc w:val="both"/>
        <w:rPr>
          <w:rFonts w:hint="eastAsia"/>
          <w:lang w:val="en-US" w:eastAsia="zh-CN"/>
        </w:rPr>
      </w:pPr>
      <w:r>
        <w:rPr>
          <w:rFonts w:hint="eastAsia"/>
          <w:lang w:val="en-US" w:eastAsia="zh-CN"/>
        </w:rPr>
        <w:t>第一步：</w:t>
      </w:r>
      <w:r>
        <w:rPr>
          <w:rFonts w:hint="eastAsia"/>
          <w:b/>
          <w:bCs/>
          <w:lang w:val="en-US" w:eastAsia="zh-CN"/>
        </w:rPr>
        <w:t>升级JDK版本</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出现问题时解决思路：</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发生内存溢出后：打开VisualVM，监视内存页签，查看堆使用曲线和永久代使用曲线。查看问题，如本例永久代曲线和永久代容量几乎重合，然后查看永久代最大容量64M。</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因为升级JDK版本了，所以需要对比两个版本对永久代的参数设置，发现JDK5运行时启动参数有个设置永久代最大容量256M，而后序没有了，所以会出现内存溢出。</w:t>
      </w:r>
    </w:p>
    <w:p>
      <w:pPr>
        <w:widowControl w:val="0"/>
        <w:numPr>
          <w:numId w:val="0"/>
        </w:numPr>
        <w:jc w:val="both"/>
        <w:rPr>
          <w:rFonts w:hint="eastAsia"/>
          <w:lang w:val="en-US" w:eastAsia="zh-CN"/>
        </w:rPr>
      </w:pPr>
    </w:p>
    <w:p>
      <w:pPr>
        <w:widowControl w:val="0"/>
        <w:numPr>
          <w:numId w:val="0"/>
        </w:numPr>
        <w:jc w:val="both"/>
        <w:rPr>
          <w:rFonts w:hint="eastAsia"/>
          <w:b/>
          <w:bCs/>
          <w:lang w:val="en-US" w:eastAsia="zh-CN"/>
        </w:rPr>
      </w:pPr>
      <w:r>
        <w:rPr>
          <w:rFonts w:hint="eastAsia"/>
          <w:lang w:val="en-US" w:eastAsia="zh-CN"/>
        </w:rPr>
        <w:t>第二步：</w:t>
      </w:r>
      <w:r>
        <w:rPr>
          <w:rFonts w:hint="eastAsia"/>
          <w:b/>
          <w:bCs/>
          <w:lang w:val="en-US" w:eastAsia="zh-CN"/>
        </w:rPr>
        <w:t>优化编译时间和类加载时间</w:t>
      </w:r>
    </w:p>
    <w:p>
      <w:pPr>
        <w:widowControl w:val="0"/>
        <w:numPr>
          <w:numId w:val="0"/>
        </w:numPr>
        <w:jc w:val="both"/>
        <w:rPr>
          <w:rFonts w:hint="eastAsia"/>
          <w:lang w:val="en-US" w:eastAsia="zh-CN"/>
        </w:rPr>
      </w:pPr>
      <w:r>
        <w:rPr>
          <w:rFonts w:hint="eastAsia"/>
          <w:lang w:val="en-US" w:eastAsia="zh-CN"/>
        </w:rPr>
        <w:t>字节码验证阶段可能浪费时间，如果之前已经保证了字节码安全，可以禁用字节码验证，加快速度。</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即时编译器：Java代码被调用了一定次数，会判定为热代码交给即时编译器编译为本地代码，提高运行速度。</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第三步：</w:t>
      </w:r>
      <w:r>
        <w:rPr>
          <w:rFonts w:hint="eastAsia"/>
          <w:b/>
          <w:bCs/>
          <w:lang w:val="en-US" w:eastAsia="zh-CN"/>
        </w:rPr>
        <w:t>调整内存设置控制垃圾收集频率</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第四步：</w:t>
      </w:r>
      <w:r>
        <w:rPr>
          <w:rFonts w:hint="eastAsia"/>
          <w:b/>
          <w:bCs/>
          <w:lang w:val="en-US" w:eastAsia="zh-CN"/>
        </w:rPr>
        <w:t>选择收集器降低延迟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b/>
          <w:bCs/>
          <w:color w:val="FF0000"/>
          <w:lang w:val="en-US" w:eastAsia="zh-CN"/>
        </w:rPr>
      </w:pPr>
      <w:r>
        <w:rPr>
          <w:rFonts w:hint="default"/>
          <w:b/>
          <w:bCs/>
          <w:color w:val="FF0000"/>
          <w:lang w:val="en-US" w:eastAsia="zh-CN"/>
        </w:rPr>
        <w:t xml:space="preserve">JVM内存调优: </w:t>
      </w:r>
    </w:p>
    <w:p>
      <w:pPr>
        <w:widowControl w:val="0"/>
        <w:numPr>
          <w:numId w:val="0"/>
        </w:numPr>
        <w:jc w:val="both"/>
        <w:rPr>
          <w:rFonts w:hint="default"/>
          <w:lang w:val="en-US" w:eastAsia="zh-CN"/>
        </w:rPr>
      </w:pPr>
      <w:r>
        <w:rPr>
          <w:rFonts w:hint="default"/>
          <w:lang w:val="en-US" w:eastAsia="zh-CN"/>
        </w:rPr>
        <w:t>对JVM内存的系统级的调优主要的⽬的是</w:t>
      </w:r>
      <w:r>
        <w:rPr>
          <w:rFonts w:hint="default"/>
          <w:b/>
          <w:bCs/>
          <w:color w:val="FF0000"/>
          <w:lang w:val="en-US" w:eastAsia="zh-CN"/>
        </w:rPr>
        <w:t>减少GC的频率和Full GC</w:t>
      </w:r>
      <w:r>
        <w:rPr>
          <w:rFonts w:hint="default"/>
          <w:lang w:val="en-US" w:eastAsia="zh-CN"/>
        </w:rPr>
        <w:t>的次数。过多的GC和</w:t>
      </w:r>
    </w:p>
    <w:p>
      <w:pPr>
        <w:widowControl w:val="0"/>
        <w:numPr>
          <w:numId w:val="0"/>
        </w:numPr>
        <w:jc w:val="both"/>
        <w:rPr>
          <w:rFonts w:hint="default"/>
          <w:lang w:val="en-US" w:eastAsia="zh-CN"/>
        </w:rPr>
      </w:pPr>
      <w:r>
        <w:rPr>
          <w:rFonts w:hint="default"/>
          <w:lang w:val="en-US" w:eastAsia="zh-CN"/>
        </w:rPr>
        <w:t>Full GC是会占⽤很多的系统资源（主要是CPU），影响系统的吞吐量。</w:t>
      </w:r>
    </w:p>
    <w:p>
      <w:pPr>
        <w:widowControl w:val="0"/>
        <w:numPr>
          <w:numId w:val="0"/>
        </w:numPr>
        <w:jc w:val="both"/>
        <w:rPr>
          <w:rFonts w:hint="default"/>
          <w:lang w:val="en-US" w:eastAsia="zh-CN"/>
        </w:rPr>
      </w:pPr>
      <w:r>
        <w:rPr>
          <w:rFonts w:hint="default"/>
          <w:lang w:val="en-US" w:eastAsia="zh-CN"/>
        </w:rPr>
        <w:t>使⽤JDK提供的内存查看⼯具，⽐如</w:t>
      </w:r>
      <w:r>
        <w:rPr>
          <w:rFonts w:hint="default"/>
          <w:b/>
          <w:bCs/>
          <w:color w:val="FF0000"/>
          <w:lang w:val="en-US" w:eastAsia="zh-CN"/>
        </w:rPr>
        <w:t>JConsole和Java VisualVM</w:t>
      </w:r>
      <w:r>
        <w:rPr>
          <w:rFonts w:hint="default"/>
          <w:lang w:val="en-US" w:eastAsia="zh-CN"/>
        </w:rPr>
        <w:t>。 1）监控GC的状态，使⽤各种JVM⼯具，查看当前⽇志，并且</w:t>
      </w:r>
      <w:r>
        <w:rPr>
          <w:rFonts w:hint="default"/>
          <w:b/>
          <w:bCs/>
          <w:lang w:val="en-US" w:eastAsia="zh-CN"/>
        </w:rPr>
        <w:t>分析当前堆内存快照和gc⽇志</w:t>
      </w:r>
      <w:r>
        <w:rPr>
          <w:rFonts w:hint="default"/>
          <w:lang w:val="en-US" w:eastAsia="zh-CN"/>
        </w:rPr>
        <w:t>，根据实际的情况看是否需要优化。</w:t>
      </w:r>
    </w:p>
    <w:p>
      <w:pPr>
        <w:widowControl w:val="0"/>
        <w:numPr>
          <w:numId w:val="0"/>
        </w:numPr>
        <w:jc w:val="both"/>
        <w:rPr>
          <w:rFonts w:hint="default"/>
          <w:lang w:val="en-US" w:eastAsia="zh-CN"/>
        </w:rPr>
      </w:pPr>
      <w:r>
        <w:rPr>
          <w:rFonts w:hint="default"/>
          <w:lang w:val="en-US" w:eastAsia="zh-CN"/>
        </w:rPr>
        <w:t>2）通过</w:t>
      </w:r>
      <w:r>
        <w:rPr>
          <w:rFonts w:hint="default"/>
          <w:b/>
          <w:bCs/>
          <w:color w:val="FF0000"/>
          <w:lang w:val="en-US" w:eastAsia="zh-CN"/>
        </w:rPr>
        <w:t>JMX的MBean或者Java的jmap</w:t>
      </w:r>
      <w:r>
        <w:rPr>
          <w:rFonts w:hint="default"/>
          <w:lang w:val="en-US" w:eastAsia="zh-CN"/>
        </w:rPr>
        <w:t>⽣成</w:t>
      </w:r>
      <w:r>
        <w:rPr>
          <w:rFonts w:hint="default"/>
          <w:b/>
          <w:bCs/>
          <w:lang w:val="en-US" w:eastAsia="zh-CN"/>
        </w:rPr>
        <w:t>当前的Heap信息</w:t>
      </w:r>
      <w:r>
        <w:rPr>
          <w:rFonts w:hint="default"/>
          <w:lang w:val="en-US" w:eastAsia="zh-CN"/>
        </w:rPr>
        <w:t>，并使⽤</w:t>
      </w:r>
      <w:r>
        <w:rPr>
          <w:rFonts w:hint="default"/>
          <w:b/>
          <w:bCs/>
          <w:lang w:val="en-US" w:eastAsia="zh-CN"/>
        </w:rPr>
        <w:t>Visual VM</w:t>
      </w:r>
      <w:r>
        <w:rPr>
          <w:rFonts w:hint="default"/>
          <w:lang w:val="en-US" w:eastAsia="zh-CN"/>
        </w:rPr>
        <w:t>或者Eclipse⾃带的Mat</w:t>
      </w:r>
      <w:r>
        <w:rPr>
          <w:rFonts w:hint="default"/>
          <w:b/>
          <w:bCs/>
          <w:lang w:val="en-US" w:eastAsia="zh-CN"/>
        </w:rPr>
        <w:t>分析dump⽂件</w:t>
      </w:r>
    </w:p>
    <w:p>
      <w:pPr>
        <w:widowControl w:val="0"/>
        <w:numPr>
          <w:numId w:val="0"/>
        </w:numPr>
        <w:jc w:val="both"/>
        <w:rPr>
          <w:rFonts w:hint="default"/>
          <w:lang w:val="en-US" w:eastAsia="zh-CN"/>
        </w:rPr>
      </w:pPr>
      <w:r>
        <w:rPr>
          <w:rFonts w:hint="default"/>
          <w:lang w:val="en-US" w:eastAsia="zh-CN"/>
        </w:rPr>
        <w:t>3）如果参数设置合理，没有超时⽇志，GC频率GC耗时都不⾼则没有GC优化的必要，如果</w:t>
      </w:r>
      <w:r>
        <w:rPr>
          <w:rFonts w:hint="default"/>
          <w:b/>
          <w:bCs/>
          <w:color w:val="FF0000"/>
          <w:lang w:val="en-US" w:eastAsia="zh-CN"/>
        </w:rPr>
        <w:t>GC时间超过1秒或者频繁GC，</w:t>
      </w:r>
      <w:r>
        <w:rPr>
          <w:rFonts w:hint="default"/>
          <w:lang w:val="en-US" w:eastAsia="zh-CN"/>
        </w:rPr>
        <w:t>则必须优化</w:t>
      </w:r>
    </w:p>
    <w:p>
      <w:pPr>
        <w:widowControl w:val="0"/>
        <w:numPr>
          <w:numId w:val="0"/>
        </w:numPr>
        <w:jc w:val="both"/>
        <w:rPr>
          <w:rFonts w:hint="default"/>
          <w:lang w:val="en-US" w:eastAsia="zh-CN"/>
        </w:rPr>
      </w:pPr>
      <w:r>
        <w:rPr>
          <w:rFonts w:hint="default"/>
          <w:lang w:val="en-US" w:eastAsia="zh-CN"/>
        </w:rPr>
        <w:t>4）</w:t>
      </w:r>
      <w:r>
        <w:rPr>
          <w:rFonts w:hint="default"/>
          <w:b/>
          <w:bCs/>
          <w:color w:val="FF0000"/>
          <w:lang w:val="en-US" w:eastAsia="zh-CN"/>
        </w:rPr>
        <w:t>调整GC类型和内存分配</w:t>
      </w:r>
      <w:r>
        <w:rPr>
          <w:rFonts w:hint="default"/>
          <w:lang w:val="en-US" w:eastAsia="zh-CN"/>
        </w:rPr>
        <w:t>，使⽤1台和多台机器进⾏测试，进⾏性能的对⽐。再做修改，最后通过不断的试验和试错，分析并找到最合适的参数</w:t>
      </w:r>
    </w:p>
    <w:p>
      <w:pPr>
        <w:widowControl w:val="0"/>
        <w:numPr>
          <w:ilvl w:val="0"/>
          <w:numId w:val="0"/>
        </w:numPr>
        <w:jc w:val="both"/>
        <w:rPr>
          <w:rFonts w:hint="default"/>
          <w:b/>
          <w:bCs/>
          <w:color w:val="FF0000"/>
          <w:lang w:val="en-US" w:eastAsia="zh-CN"/>
        </w:rPr>
      </w:pPr>
      <w:r>
        <w:rPr>
          <w:rFonts w:hint="default"/>
          <w:b/>
          <w:bCs/>
          <w:color w:val="FF0000"/>
          <w:lang w:val="en-US" w:eastAsia="zh-CN"/>
        </w:rPr>
        <w:t>调优命令:</w:t>
      </w:r>
    </w:p>
    <w:p>
      <w:pPr>
        <w:widowControl w:val="0"/>
        <w:numPr>
          <w:numId w:val="0"/>
        </w:numPr>
        <w:jc w:val="both"/>
        <w:rPr>
          <w:rFonts w:hint="default"/>
          <w:lang w:val="en-US" w:eastAsia="zh-CN"/>
        </w:rPr>
      </w:pPr>
      <w:r>
        <w:rPr>
          <w:rFonts w:hint="default"/>
          <w:lang w:val="en-US" w:eastAsia="zh-CN"/>
        </w:rPr>
        <w:t>Sun JDK监控和故障处理命令有jps jstat jmap jhat jstack jinfo</w:t>
      </w:r>
    </w:p>
    <w:p>
      <w:pPr>
        <w:widowControl w:val="0"/>
        <w:numPr>
          <w:numId w:val="0"/>
        </w:numPr>
        <w:jc w:val="both"/>
        <w:rPr>
          <w:rFonts w:hint="default"/>
          <w:lang w:val="en-US" w:eastAsia="zh-CN"/>
        </w:rPr>
      </w:pPr>
      <w:r>
        <w:rPr>
          <w:rFonts w:hint="default"/>
          <w:lang w:val="en-US" w:eastAsia="zh-CN"/>
        </w:rPr>
        <w:t>•</w:t>
      </w:r>
      <w:r>
        <w:rPr>
          <w:rFonts w:hint="default"/>
          <w:b/>
          <w:bCs/>
          <w:color w:val="FF0000"/>
          <w:lang w:val="en-US" w:eastAsia="zh-CN"/>
        </w:rPr>
        <w:t xml:space="preserve"> jps</w:t>
      </w:r>
      <w:r>
        <w:rPr>
          <w:rFonts w:hint="default"/>
          <w:lang w:val="en-US" w:eastAsia="zh-CN"/>
        </w:rPr>
        <w:t>，JVM Process Status Tool,显示指定系统内所有的HotSpot虚拟机进程。</w:t>
      </w:r>
    </w:p>
    <w:p>
      <w:pPr>
        <w:widowControl w:val="0"/>
        <w:numPr>
          <w:numId w:val="0"/>
        </w:numPr>
        <w:jc w:val="both"/>
        <w:rPr>
          <w:rFonts w:hint="default"/>
          <w:lang w:val="en-US" w:eastAsia="zh-CN"/>
        </w:rPr>
      </w:pPr>
      <w:r>
        <w:rPr>
          <w:rFonts w:hint="default"/>
          <w:lang w:val="en-US" w:eastAsia="zh-CN"/>
        </w:rPr>
        <w:t xml:space="preserve">• </w:t>
      </w:r>
      <w:r>
        <w:rPr>
          <w:rFonts w:hint="default"/>
          <w:b/>
          <w:bCs/>
          <w:color w:val="FF0000"/>
          <w:lang w:val="en-US" w:eastAsia="zh-CN"/>
        </w:rPr>
        <w:t>jstat</w:t>
      </w:r>
      <w:r>
        <w:rPr>
          <w:rFonts w:hint="default"/>
          <w:lang w:val="en-US" w:eastAsia="zh-CN"/>
        </w:rPr>
        <w:t>，JVM statistics Monitoring是⽤于监视虚拟机运⾏时状态信息的命令，它可</w:t>
      </w:r>
    </w:p>
    <w:p>
      <w:pPr>
        <w:widowControl w:val="0"/>
        <w:numPr>
          <w:numId w:val="0"/>
        </w:numPr>
        <w:jc w:val="both"/>
        <w:rPr>
          <w:rFonts w:hint="default"/>
          <w:lang w:val="en-US" w:eastAsia="zh-CN"/>
        </w:rPr>
      </w:pPr>
      <w:r>
        <w:rPr>
          <w:rFonts w:hint="default"/>
          <w:lang w:val="en-US" w:eastAsia="zh-CN"/>
        </w:rPr>
        <w:t>以显示出虚拟机进程中的</w:t>
      </w:r>
      <w:r>
        <w:rPr>
          <w:rFonts w:hint="default"/>
          <w:b/>
          <w:bCs/>
          <w:color w:val="FF0000"/>
          <w:lang w:val="en-US" w:eastAsia="zh-CN"/>
        </w:rPr>
        <w:t>类装载、内存、垃圾收集、JIT编译</w:t>
      </w:r>
      <w:r>
        <w:rPr>
          <w:rFonts w:hint="default"/>
          <w:lang w:val="en-US" w:eastAsia="zh-CN"/>
        </w:rPr>
        <w:t>等运⾏数据。</w:t>
      </w:r>
    </w:p>
    <w:p>
      <w:pPr>
        <w:widowControl w:val="0"/>
        <w:numPr>
          <w:numId w:val="0"/>
        </w:numPr>
        <w:jc w:val="both"/>
        <w:rPr>
          <w:rFonts w:hint="default"/>
          <w:lang w:val="en-US" w:eastAsia="zh-CN"/>
        </w:rPr>
      </w:pPr>
      <w:r>
        <w:rPr>
          <w:rFonts w:hint="default"/>
          <w:lang w:val="en-US" w:eastAsia="zh-CN"/>
        </w:rPr>
        <w:t>•</w:t>
      </w:r>
      <w:r>
        <w:rPr>
          <w:rFonts w:hint="default"/>
          <w:b/>
          <w:bCs/>
          <w:color w:val="FF0000"/>
          <w:lang w:val="en-US" w:eastAsia="zh-CN"/>
        </w:rPr>
        <w:t xml:space="preserve"> jmap</w:t>
      </w:r>
      <w:r>
        <w:rPr>
          <w:rFonts w:hint="default"/>
          <w:lang w:val="en-US" w:eastAsia="zh-CN"/>
        </w:rPr>
        <w:t>，JVM Memory Map命令⽤于</w:t>
      </w:r>
      <w:r>
        <w:rPr>
          <w:rFonts w:hint="default"/>
          <w:b/>
          <w:bCs/>
          <w:lang w:val="en-US" w:eastAsia="zh-CN"/>
        </w:rPr>
        <w:t>⽣成heap dump</w:t>
      </w:r>
      <w:r>
        <w:rPr>
          <w:rFonts w:hint="default"/>
          <w:lang w:val="en-US" w:eastAsia="zh-CN"/>
        </w:rPr>
        <w:t>⽂件</w:t>
      </w:r>
    </w:p>
    <w:p>
      <w:pPr>
        <w:widowControl w:val="0"/>
        <w:numPr>
          <w:numId w:val="0"/>
        </w:numPr>
        <w:jc w:val="both"/>
        <w:rPr>
          <w:rFonts w:hint="default"/>
          <w:lang w:val="en-US" w:eastAsia="zh-CN"/>
        </w:rPr>
      </w:pPr>
      <w:r>
        <w:rPr>
          <w:rFonts w:hint="default"/>
          <w:lang w:val="en-US" w:eastAsia="zh-CN"/>
        </w:rPr>
        <w:t>•</w:t>
      </w:r>
      <w:r>
        <w:rPr>
          <w:rFonts w:hint="default"/>
          <w:b/>
          <w:bCs/>
          <w:color w:val="FF0000"/>
          <w:lang w:val="en-US" w:eastAsia="zh-CN"/>
        </w:rPr>
        <w:t xml:space="preserve"> jhat</w:t>
      </w:r>
      <w:r>
        <w:rPr>
          <w:rFonts w:hint="default"/>
          <w:lang w:val="en-US" w:eastAsia="zh-CN"/>
        </w:rPr>
        <w:t>，JVM Heap Analysis Tool命令是与jmap搭配使⽤，⽤来</w:t>
      </w:r>
      <w:r>
        <w:rPr>
          <w:rFonts w:hint="default"/>
          <w:b/>
          <w:bCs/>
          <w:lang w:val="en-US" w:eastAsia="zh-CN"/>
        </w:rPr>
        <w:t>分析jmap⽣成的dump</w:t>
      </w:r>
      <w:r>
        <w:rPr>
          <w:rFonts w:hint="default"/>
          <w:lang w:val="en-US" w:eastAsia="zh-CN"/>
        </w:rPr>
        <w:t>，jhat内置了⼀个微型的HTTP/HTML服务器，⽣成dump的分析结果后，可以在浏览器中查看</w:t>
      </w:r>
    </w:p>
    <w:p>
      <w:pPr>
        <w:widowControl w:val="0"/>
        <w:numPr>
          <w:numId w:val="0"/>
        </w:numPr>
        <w:jc w:val="both"/>
        <w:rPr>
          <w:rFonts w:hint="default"/>
          <w:lang w:val="en-US" w:eastAsia="zh-CN"/>
        </w:rPr>
      </w:pPr>
      <w:r>
        <w:rPr>
          <w:rFonts w:hint="default"/>
          <w:lang w:val="en-US" w:eastAsia="zh-CN"/>
        </w:rPr>
        <w:t xml:space="preserve">• </w:t>
      </w:r>
      <w:r>
        <w:rPr>
          <w:rFonts w:hint="default"/>
          <w:b/>
          <w:bCs/>
          <w:color w:val="FF0000"/>
          <w:lang w:val="en-US" w:eastAsia="zh-CN"/>
        </w:rPr>
        <w:t>jstack</w:t>
      </w:r>
      <w:r>
        <w:rPr>
          <w:rFonts w:hint="default"/>
          <w:lang w:val="en-US" w:eastAsia="zh-CN"/>
        </w:rPr>
        <w:t>，⽤于⽣成java虚拟机当前时刻的线程快照。 • jinfo，JVM Configuration info 这个命令作⽤是实时查看和调整虚拟机运⾏参数。</w:t>
      </w:r>
    </w:p>
    <w:p>
      <w:pPr>
        <w:widowControl w:val="0"/>
        <w:numPr>
          <w:numId w:val="0"/>
        </w:numPr>
        <w:jc w:val="both"/>
        <w:rPr>
          <w:rFonts w:hint="default"/>
          <w:lang w:val="en-US" w:eastAsia="zh-CN"/>
        </w:rPr>
      </w:pPr>
      <w:r>
        <w:rPr>
          <w:rFonts w:hint="default"/>
          <w:b/>
          <w:bCs/>
          <w:color w:val="FF0000"/>
          <w:lang w:val="en-US" w:eastAsia="zh-CN"/>
        </w:rPr>
        <w:t>调优⼯具</w:t>
      </w: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常⽤调优⼯具分为两类, jdk⾃带监控⼯具：</w:t>
      </w:r>
      <w:r>
        <w:rPr>
          <w:rFonts w:hint="default"/>
          <w:b/>
          <w:bCs/>
          <w:color w:val="FF0000"/>
          <w:lang w:val="en-US" w:eastAsia="zh-CN"/>
        </w:rPr>
        <w:t>jconsole 和 jvisualvm</w:t>
      </w:r>
      <w:r>
        <w:rPr>
          <w:rFonts w:hint="default"/>
          <w:lang w:val="en-US" w:eastAsia="zh-CN"/>
        </w:rPr>
        <w:t>，第三⽅有：</w:t>
      </w:r>
    </w:p>
    <w:p>
      <w:pPr>
        <w:widowControl w:val="0"/>
        <w:numPr>
          <w:numId w:val="0"/>
        </w:numPr>
        <w:jc w:val="both"/>
        <w:rPr>
          <w:rFonts w:hint="default"/>
          <w:b/>
          <w:bCs/>
          <w:color w:val="FF0000"/>
          <w:lang w:val="en-US" w:eastAsia="zh-CN"/>
        </w:rPr>
      </w:pPr>
      <w:r>
        <w:rPr>
          <w:rFonts w:hint="default"/>
          <w:lang w:val="en-US" w:eastAsia="zh-CN"/>
        </w:rPr>
        <w:t xml:space="preserve">MAT(Memory Analyzer Tool)、GChisto。 </w:t>
      </w:r>
      <w:r>
        <w:rPr>
          <w:rFonts w:hint="default"/>
          <w:b/>
          <w:bCs/>
          <w:color w:val="FF0000"/>
          <w:lang w:val="en-US" w:eastAsia="zh-CN"/>
        </w:rPr>
        <w:t xml:space="preserve">• </w:t>
      </w:r>
      <w:r>
        <w:rPr>
          <w:rFonts w:hint="default"/>
          <w:lang w:val="en-US" w:eastAsia="zh-CN"/>
        </w:rPr>
        <w:t>jconsole，Java Monitoring and Management Console是从java5开始，在JDK中⾃带的java监控和管理控制台，⽤于</w:t>
      </w:r>
      <w:r>
        <w:rPr>
          <w:rFonts w:hint="default"/>
          <w:b/>
          <w:bCs/>
          <w:color w:val="FF0000"/>
          <w:lang w:val="en-US" w:eastAsia="zh-CN"/>
        </w:rPr>
        <w:t>对JVM中内存，线程和类等的监控</w:t>
      </w:r>
    </w:p>
    <w:p>
      <w:pPr>
        <w:widowControl w:val="0"/>
        <w:numPr>
          <w:numId w:val="0"/>
        </w:numPr>
        <w:jc w:val="both"/>
        <w:rPr>
          <w:rFonts w:hint="default"/>
          <w:b/>
          <w:bCs/>
          <w:color w:val="FF0000"/>
          <w:lang w:val="en-US" w:eastAsia="zh-CN"/>
        </w:rPr>
      </w:pPr>
    </w:p>
    <w:p>
      <w:pPr>
        <w:widowControl w:val="0"/>
        <w:numPr>
          <w:numId w:val="0"/>
        </w:numPr>
        <w:jc w:val="both"/>
        <w:rPr>
          <w:rFonts w:hint="default"/>
          <w:b/>
          <w:bCs/>
          <w:color w:val="FF000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397A26"/>
    <w:multiLevelType w:val="singleLevel"/>
    <w:tmpl w:val="AA397A26"/>
    <w:lvl w:ilvl="0" w:tentative="0">
      <w:start w:val="1"/>
      <w:numFmt w:val="decimal"/>
      <w:suff w:val="nothing"/>
      <w:lvlText w:val="%1、"/>
      <w:lvlJc w:val="left"/>
    </w:lvl>
  </w:abstractNum>
  <w:abstractNum w:abstractNumId="1">
    <w:nsid w:val="737931FD"/>
    <w:multiLevelType w:val="singleLevel"/>
    <w:tmpl w:val="737931FD"/>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kNDgzMTZmMmZkNDJkNTkxY2IwNTEyY2Y4NDBkZTgifQ=="/>
  </w:docVars>
  <w:rsids>
    <w:rsidRoot w:val="00000000"/>
    <w:rsid w:val="02CA787E"/>
    <w:rsid w:val="6EF70645"/>
    <w:rsid w:val="70C76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3048</Words>
  <Characters>3826</Characters>
  <Lines>0</Lines>
  <Paragraphs>0</Paragraphs>
  <TotalTime>128</TotalTime>
  <ScaleCrop>false</ScaleCrop>
  <LinksUpToDate>false</LinksUpToDate>
  <CharactersWithSpaces>3884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2022-07-11T01:01:57Z</dcterms:created>
  <dc:creator>mao'cai'cai</dc:creator>
  <cp:lastModifiedBy>冒菜</cp:lastModifiedBy>
  <dcterms:modified xsi:type="dcterms:W3CDTF">2022-07-11T03:15:55Z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3168A4B06B734A069CED5556C90F5068</vt:lpwstr>
  </property>
</Properties>
</file>