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4153"/>
        <w:spacing w:before="84" w:line="219" w:lineRule="auto"/>
        <w:rPr>
          <w:rFonts w:ascii="SimSun" w:hAnsi="SimSun" w:eastAsia="SimSun" w:cs="SimSun"/>
          <w:sz w:val="26"/>
          <w:szCs w:val="26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-603831</wp:posOffset>
            </wp:positionV>
            <wp:extent cx="4584700" cy="67754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470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6"/>
          <w:szCs w:val="26"/>
          <w:b/>
          <w:bCs/>
          <w:spacing w:val="4"/>
        </w:rPr>
        <w:t>百病中医自我疗养丛书</w:t>
      </w:r>
    </w:p>
    <w:p>
      <w:pPr>
        <w:pStyle w:val="BodyText"/>
        <w:spacing w:line="423" w:lineRule="auto"/>
        <w:rPr/>
      </w:pPr>
      <w:r/>
    </w:p>
    <w:p>
      <w:pPr>
        <w:ind w:left="2103"/>
        <w:spacing w:before="320" w:line="217" w:lineRule="auto"/>
        <w:rPr>
          <w:rFonts w:ascii="STXingkai" w:hAnsi="STXingkai" w:eastAsia="STXingkai" w:cs="STXingkai"/>
          <w:sz w:val="94"/>
          <w:szCs w:val="94"/>
        </w:rPr>
      </w:pPr>
      <w:r>
        <w:rPr>
          <w:rFonts w:ascii="STXingkai" w:hAnsi="STXingkai" w:eastAsia="STXingkai" w:cs="STXingkai"/>
          <w:sz w:val="94"/>
          <w:szCs w:val="94"/>
          <w:b/>
          <w:bCs/>
          <w:spacing w:val="149"/>
        </w:rPr>
        <w:t>冠心病</w:t>
      </w:r>
    </w:p>
    <w:p>
      <w:pPr>
        <w:ind w:left="299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张</w:t>
      </w:r>
      <w:r>
        <w:rPr>
          <w:rFonts w:ascii="SimSun" w:hAnsi="SimSun" w:eastAsia="SimSun" w:cs="SimSun"/>
          <w:sz w:val="26"/>
          <w:szCs w:val="26"/>
          <w:spacing w:val="-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问</w:t>
      </w:r>
      <w:r>
        <w:rPr>
          <w:rFonts w:ascii="SimSun" w:hAnsi="SimSun" w:eastAsia="SimSun" w:cs="SimSun"/>
          <w:sz w:val="26"/>
          <w:szCs w:val="26"/>
          <w:spacing w:val="-5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渠</w:t>
      </w:r>
      <w:r>
        <w:rPr>
          <w:rFonts w:ascii="SimSun" w:hAnsi="SimSun" w:eastAsia="SimSun" w:cs="SimSun"/>
          <w:sz w:val="26"/>
          <w:szCs w:val="26"/>
          <w:spacing w:val="10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著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54281</wp:posOffset>
            </wp:positionV>
            <wp:extent cx="1339832" cy="156844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9832" cy="156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3159"/>
        <w:spacing w:before="85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23"/>
        </w:rPr>
        <w:t>人</w:t>
      </w:r>
      <w:r>
        <w:rPr>
          <w:rFonts w:ascii="FangSong" w:hAnsi="FangSong" w:eastAsia="FangSong" w:cs="FangSong"/>
          <w:sz w:val="26"/>
          <w:szCs w:val="26"/>
          <w:spacing w:val="32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3"/>
        </w:rPr>
        <w:t>民</w:t>
      </w:r>
      <w:r>
        <w:rPr>
          <w:rFonts w:ascii="FangSong" w:hAnsi="FangSong" w:eastAsia="FangSong" w:cs="FangSong"/>
          <w:sz w:val="26"/>
          <w:szCs w:val="26"/>
          <w:spacing w:val="-2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3"/>
        </w:rPr>
        <w:t>卫</w:t>
      </w:r>
      <w:r>
        <w:rPr>
          <w:rFonts w:ascii="FangSong" w:hAnsi="FangSong" w:eastAsia="FangSong" w:cs="FangSong"/>
          <w:sz w:val="26"/>
          <w:szCs w:val="26"/>
          <w:spacing w:val="1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3"/>
        </w:rPr>
        <w:t>生</w:t>
      </w:r>
      <w:r>
        <w:rPr>
          <w:rFonts w:ascii="FangSong" w:hAnsi="FangSong" w:eastAsia="FangSong" w:cs="FangSong"/>
          <w:sz w:val="26"/>
          <w:szCs w:val="26"/>
          <w:spacing w:val="2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3"/>
        </w:rPr>
        <w:t>出</w:t>
      </w:r>
      <w:r>
        <w:rPr>
          <w:rFonts w:ascii="FangSong" w:hAnsi="FangSong" w:eastAsia="FangSong" w:cs="FangSong"/>
          <w:sz w:val="26"/>
          <w:szCs w:val="26"/>
          <w:spacing w:val="-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3"/>
        </w:rPr>
        <w:t>版</w:t>
      </w:r>
      <w:r>
        <w:rPr>
          <w:rFonts w:ascii="FangSong" w:hAnsi="FangSong" w:eastAsia="FangSong" w:cs="FangSong"/>
          <w:sz w:val="26"/>
          <w:szCs w:val="26"/>
          <w:spacing w:val="-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3"/>
        </w:rPr>
        <w:t>社</w:t>
      </w:r>
    </w:p>
    <w:p>
      <w:pPr>
        <w:spacing w:line="223" w:lineRule="auto"/>
        <w:sectPr>
          <w:headerReference w:type="default" r:id="rId1"/>
          <w:pgSz w:w="7220" w:h="10670"/>
          <w:pgMar w:top="400" w:right="0" w:bottom="0" w:left="0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1080"/>
        <w:spacing w:before="85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4"/>
        </w:rPr>
        <w:t>百病中医自我疗养丛书</w:t>
      </w:r>
    </w:p>
    <w:p>
      <w:pPr>
        <w:ind w:left="1084"/>
        <w:spacing w:before="382" w:line="219" w:lineRule="auto"/>
        <w:rPr>
          <w:rFonts w:ascii="SimSun" w:hAnsi="SimSun" w:eastAsia="SimSun" w:cs="SimSun"/>
          <w:sz w:val="53"/>
          <w:szCs w:val="53"/>
        </w:rPr>
      </w:pPr>
      <w:r>
        <w:rPr>
          <w:rFonts w:ascii="SimSun" w:hAnsi="SimSun" w:eastAsia="SimSun" w:cs="SimSun"/>
          <w:sz w:val="53"/>
          <w:szCs w:val="53"/>
          <w:b/>
          <w:bCs/>
          <w:spacing w:val="-29"/>
        </w:rPr>
        <w:t>冠</w:t>
      </w:r>
      <w:r>
        <w:rPr>
          <w:rFonts w:ascii="SimSun" w:hAnsi="SimSun" w:eastAsia="SimSun" w:cs="SimSun"/>
          <w:sz w:val="53"/>
          <w:szCs w:val="53"/>
          <w:spacing w:val="30"/>
        </w:rPr>
        <w:t xml:space="preserve">  </w:t>
      </w:r>
      <w:r>
        <w:rPr>
          <w:rFonts w:ascii="SimSun" w:hAnsi="SimSun" w:eastAsia="SimSun" w:cs="SimSun"/>
          <w:sz w:val="53"/>
          <w:szCs w:val="53"/>
          <w:b/>
          <w:bCs/>
          <w:spacing w:val="-29"/>
        </w:rPr>
        <w:t>心</w:t>
      </w:r>
      <w:r>
        <w:rPr>
          <w:rFonts w:ascii="SimSun" w:hAnsi="SimSun" w:eastAsia="SimSun" w:cs="SimSun"/>
          <w:sz w:val="53"/>
          <w:szCs w:val="53"/>
          <w:spacing w:val="34"/>
        </w:rPr>
        <w:t xml:space="preserve">  </w:t>
      </w:r>
      <w:r>
        <w:rPr>
          <w:rFonts w:ascii="SimSun" w:hAnsi="SimSun" w:eastAsia="SimSun" w:cs="SimSun"/>
          <w:sz w:val="53"/>
          <w:szCs w:val="53"/>
          <w:b/>
          <w:bCs/>
          <w:spacing w:val="-29"/>
        </w:rPr>
        <w:t>病</w:t>
      </w:r>
    </w:p>
    <w:p>
      <w:pPr>
        <w:ind w:left="1889"/>
        <w:spacing w:before="2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张问渠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著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040"/>
        <w:spacing w:before="72" w:line="22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25"/>
        </w:rPr>
        <w:t>人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25"/>
        </w:rPr>
        <w:t>民</w:t>
      </w:r>
      <w:r>
        <w:rPr>
          <w:rFonts w:ascii="FangSong" w:hAnsi="FangSong" w:eastAsia="FangSong" w:cs="FangSong"/>
          <w:sz w:val="22"/>
          <w:szCs w:val="22"/>
          <w:spacing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25"/>
        </w:rPr>
        <w:t>卫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25"/>
        </w:rPr>
        <w:t>生</w:t>
      </w:r>
      <w:r>
        <w:rPr>
          <w:rFonts w:ascii="FangSong" w:hAnsi="FangSong" w:eastAsia="FangSong" w:cs="FangSong"/>
          <w:sz w:val="22"/>
          <w:szCs w:val="22"/>
          <w:spacing w:val="28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25"/>
        </w:rPr>
        <w:t>出</w:t>
      </w:r>
      <w:r>
        <w:rPr>
          <w:rFonts w:ascii="FangSong" w:hAnsi="FangSong" w:eastAsia="FangSong" w:cs="FangSong"/>
          <w:sz w:val="22"/>
          <w:szCs w:val="22"/>
          <w:spacing w:val="13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25"/>
        </w:rPr>
        <w:t>版</w:t>
      </w:r>
      <w:r>
        <w:rPr>
          <w:rFonts w:ascii="FangSong" w:hAnsi="FangSong" w:eastAsia="FangSong" w:cs="FangSong"/>
          <w:sz w:val="22"/>
          <w:szCs w:val="22"/>
          <w:spacing w:val="14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25"/>
        </w:rPr>
        <w:t>社</w:t>
      </w:r>
    </w:p>
    <w:p>
      <w:pPr>
        <w:spacing w:line="223" w:lineRule="auto"/>
        <w:sectPr>
          <w:headerReference w:type="default" r:id="rId4"/>
          <w:pgSz w:w="7220" w:h="10670"/>
          <w:pgMar w:top="400" w:right="1083" w:bottom="0" w:left="1083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2049" w:right="2721" w:hanging="470"/>
        <w:spacing w:before="55" w:line="30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9"/>
        </w:rPr>
        <w:t>百病中医自我疗养丛书</w:t>
      </w:r>
      <w:r>
        <w:rPr>
          <w:rFonts w:ascii="SimSun" w:hAnsi="SimSun" w:eastAsia="SimSun" w:cs="SimSun"/>
          <w:sz w:val="17"/>
          <w:szCs w:val="17"/>
          <w:spacing w:val="7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冠</w:t>
      </w:r>
      <w:r>
        <w:rPr>
          <w:rFonts w:ascii="SimSun" w:hAnsi="SimSun" w:eastAsia="SimSun" w:cs="SimSun"/>
          <w:sz w:val="17"/>
          <w:szCs w:val="17"/>
          <w:spacing w:val="26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心</w:t>
      </w:r>
      <w:r>
        <w:rPr>
          <w:rFonts w:ascii="SimSun" w:hAnsi="SimSun" w:eastAsia="SimSun" w:cs="SimSun"/>
          <w:sz w:val="17"/>
          <w:szCs w:val="17"/>
          <w:spacing w:val="22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10"/>
        </w:rPr>
        <w:t>病</w:t>
      </w:r>
    </w:p>
    <w:p>
      <w:pPr>
        <w:ind w:left="2027"/>
        <w:spacing w:before="2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6"/>
        </w:rPr>
        <w:t>张问渠   著</w:t>
      </w:r>
    </w:p>
    <w:p>
      <w:pPr>
        <w:ind w:left="1416" w:right="2521"/>
        <w:spacing w:before="179" w:line="275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1"/>
        </w:rPr>
        <w:t>人</w:t>
      </w:r>
      <w:r>
        <w:rPr>
          <w:rFonts w:ascii="SimSun" w:hAnsi="SimSun" w:eastAsia="SimSun" w:cs="SimSun"/>
          <w:sz w:val="17"/>
          <w:szCs w:val="17"/>
          <w:spacing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民 卫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生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出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版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社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出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(北京市崇文区天坛西里10号)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10"/>
        </w:rPr>
        <w:t>人民卫生出版社印刷厂印刷</w:t>
      </w:r>
      <w:r>
        <w:rPr>
          <w:rFonts w:ascii="SimSun" w:hAnsi="SimSun" w:eastAsia="SimSun" w:cs="SimSun"/>
          <w:sz w:val="17"/>
          <w:szCs w:val="17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8"/>
        </w:rPr>
        <w:t>新华书店北京发行所发行</w:t>
      </w:r>
    </w:p>
    <w:p>
      <w:pPr>
        <w:ind w:left="1416" w:right="2140" w:hanging="339"/>
        <w:spacing w:before="174" w:line="219" w:lineRule="auto"/>
        <w:rPr>
          <w:rFonts w:ascii="SimSun" w:hAnsi="SimSun" w:eastAsia="SimSun" w:cs="SimSun"/>
          <w:sz w:val="17"/>
          <w:szCs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3496933</wp:posOffset>
            </wp:positionH>
            <wp:positionV relativeFrom="paragraph">
              <wp:posOffset>240128</wp:posOffset>
            </wp:positionV>
            <wp:extent cx="387361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6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7"/>
          <w:szCs w:val="17"/>
        </w:rPr>
        <w:t>787×1092毫米32开本2去印张</w:t>
      </w:r>
      <w:r>
        <w:rPr>
          <w:rFonts w:ascii="SimSun" w:hAnsi="SimSun" w:eastAsia="SimSun" w:cs="SimSun"/>
          <w:sz w:val="17"/>
          <w:szCs w:val="17"/>
          <w:spacing w:val="93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51千字 </w:t>
      </w:r>
      <w:r>
        <w:rPr>
          <w:rFonts w:ascii="SimSun" w:hAnsi="SimSun" w:eastAsia="SimSun" w:cs="SimSun"/>
          <w:sz w:val="17"/>
          <w:szCs w:val="17"/>
          <w:spacing w:val="2"/>
        </w:rPr>
        <w:t>1982年10月第1版第1次印刷</w:t>
      </w:r>
    </w:p>
    <w:p>
      <w:pPr>
        <w:ind w:left="1816"/>
        <w:spacing w:before="5" w:line="2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印数：1-34,120</w:t>
      </w:r>
    </w:p>
    <w:p>
      <w:pPr>
        <w:ind w:left="1177"/>
        <w:spacing w:before="82" w:line="21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0"/>
        </w:rPr>
        <w:t>统一书号：</w:t>
      </w:r>
      <w:r>
        <w:rPr>
          <w:rFonts w:ascii="Times New Roman" w:hAnsi="Times New Roman" w:eastAsia="Times New Roman" w:cs="Times New Roman"/>
          <w:sz w:val="17"/>
          <w:szCs w:val="17"/>
          <w:spacing w:val="-10"/>
        </w:rPr>
        <w:t>14048</w:t>
      </w:r>
      <w:r>
        <w:rPr>
          <w:rFonts w:ascii="SimSun" w:hAnsi="SimSun" w:eastAsia="SimSun" w:cs="SimSun"/>
          <w:sz w:val="17"/>
          <w:szCs w:val="17"/>
          <w:spacing w:val="-10"/>
        </w:rPr>
        <w:t>·4273  定价：0.22元</w:t>
      </w:r>
    </w:p>
    <w:p>
      <w:pPr>
        <w:spacing w:line="218" w:lineRule="auto"/>
        <w:sectPr>
          <w:pgSz w:w="7220" w:h="10670"/>
          <w:pgMar w:top="400" w:right="20" w:bottom="0" w:left="1083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2324"/>
        <w:spacing w:before="100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出</w:t>
      </w:r>
      <w:r>
        <w:rPr>
          <w:rFonts w:ascii="SimSun" w:hAnsi="SimSun" w:eastAsia="SimSun" w:cs="SimSun"/>
          <w:sz w:val="31"/>
          <w:szCs w:val="31"/>
          <w:spacing w:val="31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版</w:t>
      </w:r>
      <w:r>
        <w:rPr>
          <w:rFonts w:ascii="SimSun" w:hAnsi="SimSun" w:eastAsia="SimSun" w:cs="SimSun"/>
          <w:sz w:val="31"/>
          <w:szCs w:val="31"/>
          <w:spacing w:val="32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说</w:t>
      </w:r>
      <w:r>
        <w:rPr>
          <w:rFonts w:ascii="SimSun" w:hAnsi="SimSun" w:eastAsia="SimSun" w:cs="SimSun"/>
          <w:sz w:val="31"/>
          <w:szCs w:val="31"/>
          <w:spacing w:val="58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明</w:t>
      </w:r>
    </w:p>
    <w:p>
      <w:pPr>
        <w:ind w:left="379" w:right="125" w:firstLine="419"/>
        <w:spacing w:before="26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为了普及中医中药知识，使广大读者能够应用中医中药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防治常见病和多发病，以维护健康、祛病延年，我社特组织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编写一套《百病中医自我疗养》丛书。</w:t>
      </w:r>
    </w:p>
    <w:p>
      <w:pPr>
        <w:ind w:left="379" w:right="31" w:firstLine="419"/>
        <w:spacing w:before="3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本丛书共介绍一百种常见病和多发病，以辨证论治的原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则为指导，通过对病因、发病机理和临床表现的分析，以及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如何辨证和辨病的阐述，从而提出多种有关治疗(</w:t>
      </w:r>
      <w:r>
        <w:rPr>
          <w:rFonts w:ascii="SimSun" w:hAnsi="SimSun" w:eastAsia="SimSun" w:cs="SimSun"/>
          <w:sz w:val="21"/>
          <w:szCs w:val="21"/>
          <w:spacing w:val="1"/>
        </w:rPr>
        <w:t>包括中药、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针灸、简易外治、自我按摩、气功导引、饮食等疗法)、调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养护理、预防等方面的具体措施，以供患者选用。</w:t>
      </w:r>
    </w:p>
    <w:p>
      <w:pPr>
        <w:ind w:left="379" w:right="120" w:firstLine="419"/>
        <w:spacing w:before="6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本丛书所介绍的治疗方法都是通过临床实践证明疗效确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切或前人用之有效且有文献可依据的。并具有容易掌握、应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用简便、取材方便、不受设备条件限制、疗效稳妥可靠、适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宜于家庭应用等优点。</w:t>
      </w:r>
    </w:p>
    <w:p>
      <w:pPr>
        <w:ind w:left="379" w:right="107" w:firstLine="419"/>
        <w:spacing w:before="5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本丛书主要供具有中等文化水平的患者，及中医爱好者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阅读，也可供中西医务人员参考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line="40" w:lineRule="exact"/>
        <w:rPr/>
      </w:pPr>
      <w:r>
        <w:rPr/>
        <w:drawing>
          <wp:inline distT="0" distB="0" distL="0" distR="0">
            <wp:extent cx="82524" cy="2534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24" cy="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" w:lineRule="exact"/>
        <w:sectPr>
          <w:footerReference w:type="default" r:id="rId6"/>
          <w:pgSz w:w="7220" w:h="10670"/>
          <w:pgMar w:top="400" w:right="1083" w:bottom="1" w:left="110" w:header="0" w:footer="0" w:gutter="0"/>
        </w:sectPr>
        <w:rPr/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2193"/>
        <w:spacing w:before="87" w:line="227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b/>
          <w:bCs/>
          <w:spacing w:val="-11"/>
        </w:rPr>
        <w:t>前</w:t>
      </w:r>
      <w:r>
        <w:rPr>
          <w:rFonts w:ascii="KaiTi" w:hAnsi="KaiTi" w:eastAsia="KaiTi" w:cs="KaiTi"/>
          <w:sz w:val="27"/>
          <w:szCs w:val="27"/>
          <w:spacing w:val="4"/>
        </w:rPr>
        <w:t xml:space="preserve">     </w:t>
      </w:r>
      <w:r>
        <w:rPr>
          <w:rFonts w:ascii="KaiTi" w:hAnsi="KaiTi" w:eastAsia="KaiTi" w:cs="KaiTi"/>
          <w:sz w:val="27"/>
          <w:szCs w:val="27"/>
          <w:b/>
          <w:bCs/>
          <w:spacing w:val="-11"/>
        </w:rPr>
        <w:t>言</w:t>
      </w:r>
    </w:p>
    <w:p>
      <w:pPr>
        <w:ind w:right="8" w:firstLine="430"/>
        <w:spacing w:before="27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根据国内外普查资料证明，冠状动脉粥样硬化性心脏病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是一种中、老年人的常见病、多发病，积极有效地</w:t>
      </w:r>
      <w:r>
        <w:rPr>
          <w:rFonts w:ascii="SimSun" w:hAnsi="SimSun" w:eastAsia="SimSun" w:cs="SimSun"/>
          <w:sz w:val="20"/>
          <w:szCs w:val="20"/>
          <w:spacing w:val="12"/>
        </w:rPr>
        <w:t>开展中西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医结合治疗，对防治动脉粥样硬化性心脏病</w:t>
      </w:r>
      <w:r>
        <w:rPr>
          <w:rFonts w:ascii="SimSun" w:hAnsi="SimSun" w:eastAsia="SimSun" w:cs="SimSun"/>
          <w:sz w:val="20"/>
          <w:szCs w:val="20"/>
          <w:spacing w:val="10"/>
        </w:rPr>
        <w:t>是十分有益的。</w:t>
      </w:r>
    </w:p>
    <w:p>
      <w:pPr>
        <w:ind w:right="12" w:firstLine="430"/>
        <w:spacing w:before="2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冠心病病人经过积极的治疗或自我疗养可以逐渐康复。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只要病人能掌握冠心病发病规律，注意饮食，生活起居</w:t>
      </w:r>
      <w:r>
        <w:rPr>
          <w:rFonts w:ascii="SimSun" w:hAnsi="SimSun" w:eastAsia="SimSun" w:cs="SimSun"/>
          <w:sz w:val="20"/>
          <w:szCs w:val="20"/>
          <w:spacing w:val="2"/>
        </w:rPr>
        <w:t>有节，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适当锻炼和活动，就能够减少或减轻疾病的发生和发展，实现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人们所希望的延年益寿的愿望。我们的实践也证明了这一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点，不少患有冠心病或急性心肌梗塞后的病人存活得很好，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部分人还恢复了工作能力。</w:t>
      </w:r>
    </w:p>
    <w:p>
      <w:pPr>
        <w:ind w:right="10" w:firstLine="430"/>
        <w:spacing w:before="5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本书以普及宣传冠心病及其防治的基本知识为主，同时 </w:t>
      </w:r>
      <w:r>
        <w:rPr>
          <w:rFonts w:ascii="SimSun" w:hAnsi="SimSun" w:eastAsia="SimSun" w:cs="SimSun"/>
          <w:sz w:val="20"/>
          <w:szCs w:val="20"/>
          <w:spacing w:val="20"/>
        </w:rPr>
        <w:t>介绍岳美中、赵锡武、任应秋、姜春华等10位全国著名老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中医治疗冠心病的宝贵经验。另外还从中医角度出发，结合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现代医学知识进行理法方药的探讨，以及介绍</w:t>
      </w:r>
      <w:r>
        <w:rPr>
          <w:rFonts w:ascii="SimSun" w:hAnsi="SimSun" w:eastAsia="SimSun" w:cs="SimSun"/>
          <w:sz w:val="20"/>
          <w:szCs w:val="20"/>
          <w:spacing w:val="12"/>
        </w:rPr>
        <w:t>国内防治冠心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病的中医中药和中西医结合的部分动态。</w:t>
      </w:r>
    </w:p>
    <w:p>
      <w:pPr>
        <w:ind w:firstLine="430"/>
        <w:spacing w:before="79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本书的冠心病部分，由中医研究院西苑医院副院长、副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研究员陈可冀同志亲自审阅和修改，针灸和气功疗法分别由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中医研究院针灸研究所所长、副研究员王雪苔和副研究员焦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国瑞同志审阅，谨此表示衷心感谢。</w:t>
      </w:r>
    </w:p>
    <w:p>
      <w:pPr>
        <w:ind w:left="4042"/>
        <w:spacing w:before="17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张问渠</w:t>
      </w:r>
    </w:p>
    <w:p>
      <w:pPr>
        <w:ind w:left="4152"/>
        <w:spacing w:before="8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1981年6月</w:t>
      </w:r>
    </w:p>
    <w:p>
      <w:pPr>
        <w:spacing w:line="223" w:lineRule="auto"/>
        <w:sectPr>
          <w:footerReference w:type="default" r:id="rId8"/>
          <w:pgSz w:w="7220" w:h="10670"/>
          <w:pgMar w:top="400" w:right="1016" w:bottom="1121" w:left="659" w:header="0" w:footer="87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1997"/>
            <w:spacing w:before="68" w:line="221" w:lineRule="auto"/>
            <w:rPr>
              <w:rFonts w:ascii="SimSun" w:hAnsi="SimSun" w:eastAsia="SimSun" w:cs="SimSun"/>
              <w:sz w:val="21"/>
              <w:szCs w:val="21"/>
            </w:rPr>
          </w:pPr>
          <w:r>
            <w:rPr>
              <w:rFonts w:ascii="SimSun" w:hAnsi="SimSun" w:eastAsia="SimSun" w:cs="SimSun"/>
              <w:sz w:val="21"/>
              <w:szCs w:val="21"/>
              <w:spacing w:val="-25"/>
            </w:rPr>
            <w:t>目</w:t>
          </w:r>
          <w:r>
            <w:rPr>
              <w:rFonts w:ascii="SimSun" w:hAnsi="SimSun" w:eastAsia="SimSun" w:cs="SimSun"/>
              <w:sz w:val="21"/>
              <w:szCs w:val="21"/>
              <w:spacing w:val="16"/>
            </w:rPr>
            <w:t xml:space="preserve">      </w:t>
          </w:r>
          <w:r>
            <w:rPr>
              <w:rFonts w:ascii="SimSun" w:hAnsi="SimSun" w:eastAsia="SimSun" w:cs="SimSun"/>
              <w:sz w:val="21"/>
              <w:szCs w:val="21"/>
              <w:spacing w:val="-25"/>
            </w:rPr>
            <w:t>录</w:t>
          </w:r>
        </w:p>
        <w:p>
          <w:pPr>
            <w:spacing w:before="271" w:line="222" w:lineRule="auto"/>
            <w:tabs>
              <w:tab w:val="right" w:leader="dot" w:pos="50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第一章</w:t>
            </w:r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冠心病的辨证论治</w:t>
            </w:r>
            <w:r>
              <w:rPr>
                <w:rFonts w:ascii="SimHei" w:hAnsi="SimHei" w:eastAsia="SimHei" w:cs="SimHei"/>
                <w:sz w:val="21"/>
                <w:szCs w:val="21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ind w:left="196"/>
            <w:spacing w:before="82" w:line="219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一、概述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ind w:left="196"/>
            <w:spacing w:before="49" w:line="219" w:lineRule="auto"/>
            <w:tabs>
              <w:tab w:val="right" w:leader="dot" w:pos="501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、病因病机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hyperlink>
        </w:p>
        <w:p>
          <w:pPr>
            <w:ind w:left="196"/>
            <w:spacing w:before="92" w:line="219" w:lineRule="auto"/>
            <w:tabs>
              <w:tab w:val="right" w:leader="dot" w:pos="502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三、辨证施治</w:t>
            </w:r>
            <w:r>
              <w:rPr>
                <w:rFonts w:ascii="SimSun" w:hAnsi="SimSun" w:eastAsia="SimSun" w:cs="SimSun"/>
                <w:sz w:val="21"/>
                <w:szCs w:val="21"/>
                <w:spacing w:val="-9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hyperlink>
        </w:p>
        <w:p>
          <w:pPr>
            <w:spacing w:before="36" w:line="222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7"/>
              </w:rPr>
              <w:t>第二章</w:t>
            </w: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7"/>
              </w:rPr>
              <w:t>治疗冠心病的常用法则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13</w:t>
            </w:r>
          </w:hyperlink>
        </w:p>
        <w:p>
          <w:pPr>
            <w:ind w:left="196"/>
            <w:spacing w:before="72" w:line="220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、活血化瘀法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13</w:t>
            </w:r>
          </w:hyperlink>
        </w:p>
        <w:p>
          <w:pPr>
            <w:ind w:left="196"/>
            <w:spacing w:before="70" w:line="220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二、芳香温通法</w:t>
            </w:r>
            <w:r>
              <w:rPr>
                <w:rFonts w:ascii="SimSun" w:hAnsi="SimSun" w:eastAsia="SimSun" w:cs="SimSun"/>
                <w:sz w:val="21"/>
                <w:szCs w:val="21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ind w:left="196"/>
            <w:spacing w:before="49" w:line="219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三、通阳宣痹法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17</w:t>
            </w:r>
          </w:hyperlink>
        </w:p>
        <w:p>
          <w:pPr>
            <w:ind w:left="196"/>
            <w:spacing w:before="82" w:line="220" w:lineRule="auto"/>
            <w:tabs>
              <w:tab w:val="right" w:leader="dot" w:pos="50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、补益法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18</w:t>
            </w:r>
          </w:hyperlink>
        </w:p>
        <w:p>
          <w:pPr>
            <w:ind w:left="196"/>
            <w:spacing w:before="50" w:line="221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五</w:t>
            </w:r>
            <w:r>
              <w:rPr>
                <w:rFonts w:ascii="SimSun" w:hAnsi="SimSun" w:eastAsia="SimSun" w:cs="SimSun"/>
                <w:sz w:val="21"/>
                <w:szCs w:val="21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、调治气血法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18</w:t>
            </w:r>
          </w:hyperlink>
        </w:p>
        <w:p>
          <w:pPr>
            <w:spacing w:before="73" w:line="222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8"/>
              </w:rPr>
              <w:t>第三章</w:t>
            </w: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8"/>
              </w:rPr>
              <w:t>冠心病心律失常</w:t>
            </w:r>
            <w:r>
              <w:rPr>
                <w:rFonts w:ascii="SimHei" w:hAnsi="SimHei" w:eastAsia="SimHei" w:cs="SimHei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</w:t>
            </w:r>
          </w:hyperlink>
        </w:p>
        <w:p>
          <w:pPr>
            <w:ind w:left="196"/>
            <w:spacing w:before="61" w:line="219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、病因病机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20</w:t>
            </w:r>
          </w:hyperlink>
        </w:p>
        <w:p>
          <w:pPr>
            <w:ind w:left="196"/>
            <w:spacing w:before="62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、辨证施治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21</w:t>
            </w:r>
          </w:hyperlink>
        </w:p>
        <w:p>
          <w:pPr>
            <w:ind w:left="196"/>
            <w:spacing w:before="81" w:line="219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、临床应用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23</w:t>
            </w:r>
          </w:hyperlink>
        </w:p>
        <w:p>
          <w:pPr>
            <w:spacing w:before="46" w:line="222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6"/>
              </w:rPr>
              <w:t>第四章</w:t>
            </w:r>
            <w:r>
              <w:rPr>
                <w:rFonts w:ascii="SimHei" w:hAnsi="SimHei" w:eastAsia="SimHei" w:cs="SimHei"/>
                <w:sz w:val="21"/>
                <w:szCs w:val="21"/>
                <w:spacing w:val="2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6"/>
              </w:rPr>
              <w:t>急性心肌梗塞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24</w:t>
            </w:r>
          </w:hyperlink>
        </w:p>
        <w:p>
          <w:pPr>
            <w:ind w:left="196"/>
            <w:spacing w:before="76" w:line="222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、源流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25</w:t>
            </w:r>
          </w:hyperlink>
        </w:p>
        <w:p>
          <w:pPr>
            <w:ind w:left="196"/>
            <w:spacing w:before="62" w:line="219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二、病机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25</w:t>
            </w:r>
          </w:hyperlink>
        </w:p>
        <w:p>
          <w:pPr>
            <w:ind w:left="196"/>
            <w:spacing w:before="63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21"/>
                <w:szCs w:val="21"/>
              </w:rPr>
              <w:t>三、临床分型</w:t>
            </w:r>
            <w:r>
              <w:rPr>
                <w:rFonts w:ascii="SimSun" w:hAnsi="SimSun" w:eastAsia="SimSun" w:cs="SimSun"/>
                <w:sz w:val="21"/>
                <w:szCs w:val="21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26</w:t>
            </w:r>
          </w:hyperlink>
        </w:p>
        <w:p>
          <w:pPr>
            <w:ind w:left="196"/>
            <w:spacing w:before="101" w:line="220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、舌与痰浊</w:t>
            </w:r>
            <w:r>
              <w:rPr>
                <w:rFonts w:ascii="SimSun" w:hAnsi="SimSun" w:eastAsia="SimSun" w:cs="SimSun"/>
                <w:sz w:val="21"/>
                <w:szCs w:val="21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26</w:t>
            </w:r>
          </w:hyperlink>
        </w:p>
        <w:p>
          <w:pPr>
            <w:ind w:left="196"/>
            <w:spacing w:before="49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五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、舌与大便</w:t>
            </w:r>
            <w:r>
              <w:rPr>
                <w:rFonts w:ascii="SimSun" w:hAnsi="SimSun" w:eastAsia="SimSun" w:cs="SimSun"/>
                <w:sz w:val="21"/>
                <w:szCs w:val="21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27</w:t>
            </w:r>
          </w:hyperlink>
        </w:p>
        <w:p>
          <w:pPr>
            <w:ind w:left="196"/>
            <w:spacing w:before="71" w:line="219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六</w:t>
            </w:r>
            <w:r>
              <w:rPr>
                <w:rFonts w:ascii="SimSun" w:hAnsi="SimSun" w:eastAsia="SimSun" w:cs="SimSun"/>
                <w:sz w:val="21"/>
                <w:szCs w:val="21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、急性心肌梗塞的止痛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28</w:t>
            </w:r>
          </w:hyperlink>
        </w:p>
        <w:p>
          <w:pPr>
            <w:ind w:left="196"/>
            <w:spacing w:before="71" w:line="219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七</w:t>
            </w:r>
            <w:r>
              <w:rPr>
                <w:rFonts w:ascii="SimSun" w:hAnsi="SimSun" w:eastAsia="SimSun" w:cs="SimSun"/>
                <w:sz w:val="21"/>
                <w:szCs w:val="21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、急性心肌梗塞休克的治疗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28</w:t>
            </w:r>
          </w:hyperlink>
        </w:p>
        <w:p>
          <w:pPr>
            <w:ind w:left="196"/>
            <w:spacing w:before="59" w:line="219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八、全国各地治疗急性心肌梗塞的基本方法</w:t>
            </w:r>
            <w:r>
              <w:rPr>
                <w:rFonts w:ascii="SimSun" w:hAnsi="SimSun" w:eastAsia="SimSun" w:cs="SimSun"/>
                <w:sz w:val="21"/>
                <w:szCs w:val="21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29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220" w:h="10670"/>
          <w:pgMar w:top="400" w:right="1083" w:bottom="1090" w:left="793" w:header="0" w:footer="82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1"/>
          <w:szCs w:val="21"/>
        </w:rPr>
      </w:sdtEndPr>
      <w:sdtContent>
        <w:p>
          <w:pPr>
            <w:spacing w:before="68" w:line="221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8"/>
              </w:rPr>
              <w:t>第五章</w:t>
            </w:r>
            <w:r>
              <w:rPr>
                <w:rFonts w:ascii="SimHei" w:hAnsi="SimHei" w:eastAsia="SimHei" w:cs="SimHei"/>
                <w:sz w:val="21"/>
                <w:szCs w:val="21"/>
                <w:spacing w:val="3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8"/>
              </w:rPr>
              <w:t>冠心病心力衰竭</w:t>
            </w:r>
            <w:r>
              <w:rPr>
                <w:rFonts w:ascii="SimHei" w:hAnsi="SimHei" w:eastAsia="SimHei" w:cs="SimHei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31</w:t>
            </w:r>
          </w:hyperlink>
        </w:p>
        <w:p>
          <w:pPr>
            <w:ind w:left="186"/>
            <w:spacing w:before="73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、临床症状与治疗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31</w:t>
            </w:r>
          </w:hyperlink>
        </w:p>
        <w:p>
          <w:pPr>
            <w:ind w:left="186"/>
            <w:spacing w:before="69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、病例介绍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32</w:t>
            </w:r>
          </w:hyperlink>
        </w:p>
        <w:p>
          <w:pPr>
            <w:spacing w:before="67" w:line="222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7"/>
              </w:rPr>
              <w:t>第六章</w:t>
            </w: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7"/>
              </w:rPr>
              <w:t>对中医治疗冠心病的现代研究</w:t>
            </w:r>
            <w:r>
              <w:rPr>
                <w:rFonts w:ascii="SimHei" w:hAnsi="SimHei" w:eastAsia="SimHei" w:cs="SimHei"/>
                <w:sz w:val="21"/>
                <w:szCs w:val="21"/>
                <w:spacing w:val="-7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33</w:t>
            </w:r>
          </w:hyperlink>
        </w:p>
        <w:p>
          <w:pPr>
            <w:ind w:left="207"/>
            <w:spacing w:before="70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Hei" w:hAnsi="SimHei" w:eastAsia="SimHei" w:cs="SimHei"/>
                <w:sz w:val="21"/>
                <w:szCs w:val="21"/>
              </w:rPr>
              <w:t>一</w:t>
            </w:r>
            <w:r>
              <w:rPr>
                <w:rFonts w:ascii="SimHei" w:hAnsi="SimHei" w:eastAsia="SimHei" w:cs="SimHei"/>
                <w:sz w:val="21"/>
                <w:szCs w:val="21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>、用现代科学技术对中医治疗冠心病的一些</w:t>
            </w:r>
          </w:hyperlink>
        </w:p>
        <w:p>
          <w:pPr>
            <w:ind w:left="627"/>
            <w:spacing w:before="49" w:line="219" w:lineRule="auto"/>
            <w:tabs>
              <w:tab w:val="right" w:leader="dot" w:pos="49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9"/>
          <w:bookmarkEnd w:id="29"/>
          <w:hyperlink w:history="true" w:anchor="bookmark28"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研究</w:t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33</w:t>
            </w:r>
          </w:hyperlink>
        </w:p>
        <w:p>
          <w:pPr>
            <w:ind w:left="186"/>
            <w:spacing w:before="51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30"/>
          <w:bookmarkEnd w:id="30"/>
          <w:hyperlink w:history="true" w:anchor="bookmark29">
            <w:r>
              <w:rPr>
                <w:rFonts w:ascii="SimSun" w:hAnsi="SimSun" w:eastAsia="SimSun" w:cs="SimSun"/>
                <w:sz w:val="21"/>
                <w:szCs w:val="21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、微循环究竟是怎么一回事</w:t>
            </w:r>
            <w:r>
              <w:rPr>
                <w:rFonts w:ascii="SimSun" w:hAnsi="SimSun" w:eastAsia="SimSun" w:cs="SimSun"/>
                <w:sz w:val="21"/>
                <w:szCs w:val="21"/>
                <w:spacing w:val="-9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35</w:t>
            </w:r>
          </w:hyperlink>
        </w:p>
        <w:p>
          <w:pPr>
            <w:ind w:left="186"/>
            <w:spacing w:before="82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0" w:id="31"/>
          <w:bookmarkEnd w:id="31"/>
          <w:hyperlink w:history="true" w:anchor="bookmark30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、生物钟与冠心病</w:t>
            </w:r>
            <w:r>
              <w:rPr>
                <w:rFonts w:ascii="SimSun" w:hAnsi="SimSun" w:eastAsia="SimSun" w:cs="SimSun"/>
                <w:sz w:val="21"/>
                <w:szCs w:val="21"/>
                <w:spacing w:val="-8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35</w:t>
            </w:r>
          </w:hyperlink>
        </w:p>
        <w:p>
          <w:pPr>
            <w:spacing w:before="57" w:line="222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2"/>
          <w:bookmarkEnd w:id="32"/>
          <w:hyperlink w:history="true" w:anchor="bookmark3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第七章</w:t>
            </w:r>
            <w:r>
              <w:rPr>
                <w:rFonts w:ascii="SimHei" w:hAnsi="SimHei" w:eastAsia="SimHei" w:cs="SimHei"/>
                <w:sz w:val="21"/>
                <w:szCs w:val="21"/>
                <w:spacing w:val="3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名老中医经验</w:t>
            </w:r>
            <w:r>
              <w:rPr>
                <w:rFonts w:ascii="SimHei" w:hAnsi="SimHei" w:eastAsia="SimHei" w:cs="SimHe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37</w:t>
            </w:r>
          </w:hyperlink>
        </w:p>
        <w:p>
          <w:pPr>
            <w:ind w:left="186"/>
            <w:spacing w:before="62" w:line="220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3"/>
          <w:bookmarkEnd w:id="33"/>
          <w:hyperlink w:history="true" w:anchor="bookmark32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、岳美中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38</w:t>
            </w:r>
          </w:hyperlink>
        </w:p>
        <w:p>
          <w:pPr>
            <w:ind w:left="186"/>
            <w:spacing w:before="90" w:line="221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34"/>
          <w:bookmarkEnd w:id="34"/>
          <w:hyperlink w:history="true" w:anchor="bookmark33"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二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、赵锡武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38</w:t>
            </w:r>
          </w:hyperlink>
        </w:p>
        <w:p>
          <w:pPr>
            <w:ind w:left="186"/>
            <w:spacing w:before="46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35"/>
          <w:bookmarkEnd w:id="35"/>
          <w:hyperlink w:history="true" w:anchor="bookmark34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、秦伯未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39</w:t>
            </w:r>
          </w:hyperlink>
        </w:p>
        <w:p>
          <w:pPr>
            <w:ind w:left="186"/>
            <w:spacing w:before="73" w:line="219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36"/>
          <w:bookmarkEnd w:id="36"/>
          <w:hyperlink w:history="true" w:anchor="bookmark35"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、任应秋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39</w:t>
            </w:r>
          </w:hyperlink>
        </w:p>
        <w:p>
          <w:pPr>
            <w:ind w:left="186"/>
            <w:spacing w:before="61" w:line="220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37"/>
          <w:bookmarkEnd w:id="37"/>
          <w:hyperlink w:history="true" w:anchor="bookmark36"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五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、姜春华</w:t>
            </w:r>
            <w:r>
              <w:rPr>
                <w:rFonts w:ascii="SimSun" w:hAnsi="SimSun" w:eastAsia="SimSun" w:cs="SimSun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40</w:t>
            </w:r>
          </w:hyperlink>
        </w:p>
        <w:p>
          <w:pPr>
            <w:ind w:left="186"/>
            <w:spacing w:before="69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7" w:id="38"/>
          <w:bookmarkEnd w:id="38"/>
          <w:hyperlink w:history="true" w:anchor="bookmark37"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六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、黄文东</w:t>
            </w:r>
            <w:r>
              <w:rPr>
                <w:rFonts w:ascii="SimSun" w:hAnsi="SimSun" w:eastAsia="SimSun" w:cs="SimSun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41</w:t>
            </w:r>
          </w:hyperlink>
        </w:p>
        <w:p>
          <w:pPr>
            <w:ind w:left="186"/>
            <w:spacing w:before="62" w:line="220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8" w:id="39"/>
          <w:bookmarkEnd w:id="39"/>
          <w:hyperlink w:history="true" w:anchor="bookmark38"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七、李斯炽</w:t>
            </w:r>
            <w:r>
              <w:rPr>
                <w:rFonts w:ascii="SimSun" w:hAnsi="SimSun" w:eastAsia="SimSun" w:cs="SimSun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41</w:t>
            </w:r>
          </w:hyperlink>
        </w:p>
        <w:p>
          <w:pPr>
            <w:ind w:left="186"/>
            <w:spacing w:before="59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9" w:id="40"/>
          <w:bookmarkEnd w:id="40"/>
          <w:hyperlink w:history="true" w:anchor="bookmark39"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八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、邓铁涛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42</w:t>
            </w:r>
          </w:hyperlink>
        </w:p>
        <w:p>
          <w:pPr>
            <w:ind w:left="186"/>
            <w:spacing w:before="71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0" w:id="41"/>
          <w:bookmarkEnd w:id="41"/>
          <w:hyperlink w:history="true" w:anchor="bookmark40"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九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、潘澄廉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42</w:t>
            </w:r>
          </w:hyperlink>
        </w:p>
        <w:p>
          <w:pPr>
            <w:ind w:left="186"/>
            <w:spacing w:before="69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1" w:id="42"/>
          <w:bookmarkEnd w:id="42"/>
          <w:hyperlink w:history="true" w:anchor="bookmark41"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十</w:t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、张伯臾</w:t>
            </w:r>
            <w:r>
              <w:rPr>
                <w:rFonts w:ascii="SimSun" w:hAnsi="SimSun" w:eastAsia="SimSun" w:cs="SimSun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43</w:t>
            </w:r>
          </w:hyperlink>
        </w:p>
        <w:p>
          <w:pPr>
            <w:spacing w:before="48" w:line="221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2" w:id="43"/>
          <w:bookmarkEnd w:id="43"/>
          <w:hyperlink w:history="true" w:anchor="bookmark4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第八章</w:t>
            </w:r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单方、验方以及常用方剂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43</w:t>
            </w:r>
          </w:hyperlink>
        </w:p>
        <w:p>
          <w:pPr>
            <w:ind w:left="207"/>
            <w:spacing w:before="61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43" w:id="44"/>
          <w:bookmarkEnd w:id="44"/>
          <w:hyperlink w:history="true" w:anchor="bookmark43"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一</w:t>
            </w:r>
            <w:r>
              <w:rPr>
                <w:rFonts w:ascii="SimHei" w:hAnsi="SimHei" w:eastAsia="SimHei" w:cs="SimHei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、扩张冠状动脉、增加冠状动脉血流量、降</w:t>
            </w:r>
          </w:hyperlink>
        </w:p>
        <w:p>
          <w:pPr>
            <w:ind w:left="627"/>
            <w:spacing w:before="79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3" w:id="45"/>
          <w:bookmarkEnd w:id="45"/>
          <w:hyperlink w:history="true" w:anchor="bookmark43"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低心肌耗氧量的单味药</w:t>
            </w:r>
            <w:r>
              <w:rPr>
                <w:rFonts w:ascii="SimSun" w:hAnsi="SimSun" w:eastAsia="SimSun" w:cs="SimSun"/>
                <w:sz w:val="21"/>
                <w:szCs w:val="21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44</w:t>
            </w:r>
          </w:hyperlink>
        </w:p>
        <w:p>
          <w:pPr>
            <w:ind w:left="217"/>
            <w:spacing w:before="71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44" w:id="46"/>
          <w:bookmarkEnd w:id="46"/>
          <w:hyperlink w:history="true" w:anchor="bookmark44"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二</w:t>
            </w:r>
            <w:r>
              <w:rPr>
                <w:rFonts w:ascii="SimHei" w:hAnsi="SimHei" w:eastAsia="SimHei" w:cs="SimHei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、抑制血小板、改善血液循环以及抗血凝、</w:t>
            </w:r>
          </w:hyperlink>
        </w:p>
        <w:p>
          <w:pPr>
            <w:ind w:left="636"/>
            <w:spacing w:before="61" w:line="220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4" w:id="47"/>
          <w:bookmarkEnd w:id="47"/>
          <w:hyperlink w:history="true" w:anchor="bookmark44"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预防血栓药物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44</w:t>
            </w:r>
          </w:hyperlink>
        </w:p>
        <w:p>
          <w:pPr>
            <w:ind w:left="186"/>
            <w:spacing w:before="80" w:line="220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5" w:id="48"/>
          <w:bookmarkEnd w:id="48"/>
          <w:hyperlink w:history="true" w:anchor="bookmark45"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三</w:t>
            </w:r>
            <w:r>
              <w:rPr>
                <w:rFonts w:ascii="SimSun" w:hAnsi="SimSun" w:eastAsia="SimSun" w:cs="SimSun"/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、复方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44</w:t>
            </w:r>
          </w:hyperlink>
        </w:p>
        <w:p>
          <w:pPr>
            <w:ind w:left="186"/>
            <w:spacing w:before="67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6" w:id="49"/>
          <w:bookmarkEnd w:id="49"/>
          <w:hyperlink w:history="true" w:anchor="bookmark46"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四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、常用方剂</w:t>
            </w:r>
            <w:r>
              <w:rPr>
                <w:rFonts w:ascii="SimSun" w:hAnsi="SimSun" w:eastAsia="SimSun" w:cs="SimSun"/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</w:t>
            </w:r>
          </w:hyperlink>
        </w:p>
        <w:p>
          <w:pPr>
            <w:spacing w:before="48" w:line="222" w:lineRule="auto"/>
            <w:tabs>
              <w:tab w:val="right" w:leader="dot" w:pos="509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7" w:id="50"/>
          <w:bookmarkEnd w:id="50"/>
          <w:hyperlink w:history="true" w:anchor="bookmark47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第九章</w:t>
            </w:r>
            <w:r>
              <w:rPr>
                <w:rFonts w:ascii="SimHei" w:hAnsi="SimHei" w:eastAsia="SimHei" w:cs="SimHei"/>
                <w:sz w:val="21"/>
                <w:szCs w:val="21"/>
                <w:spacing w:val="3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气功疗法</w:t>
            </w:r>
            <w:r>
              <w:rPr>
                <w:rFonts w:ascii="SimHei" w:hAnsi="SimHei" w:eastAsia="SimHei" w:cs="SimHei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52</w:t>
            </w:r>
          </w:hyperlink>
        </w:p>
        <w:p>
          <w:pPr>
            <w:ind w:left="2271"/>
            <w:spacing w:before="144" w:line="229" w:lineRule="auto"/>
            <w:rPr>
              <w:rFonts w:ascii="SimSun" w:hAnsi="SimSun" w:eastAsia="SimSun" w:cs="SimSun"/>
              <w:sz w:val="21"/>
              <w:szCs w:val="21"/>
            </w:rPr>
          </w:pPr>
          <w:bookmarkStart w:name="bookmark48" w:id="51"/>
          <w:bookmarkEnd w:id="51"/>
          <w:hyperlink w:history="true" w:anchor="bookmark48"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〔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〕</w:t>
            </w:r>
          </w:hyperlink>
        </w:p>
      </w:sdtContent>
    </w:sdt>
    <w:p>
      <w:pPr>
        <w:ind w:left="2767"/>
        <w:spacing w:before="139" w:line="80" w:lineRule="exact"/>
        <w:rPr/>
      </w:pPr>
      <w:r>
        <w:rPr>
          <w:position w:val="-2"/>
        </w:rPr>
        <w:drawing>
          <wp:inline distT="0" distB="0" distL="0" distR="0">
            <wp:extent cx="50781" cy="5078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81" cy="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footerReference w:type="default" r:id="rId6"/>
          <w:pgSz w:w="7330" w:h="10750"/>
          <w:pgMar w:top="400" w:right="1099" w:bottom="400" w:left="922" w:header="0" w:footer="0" w:gutter="0"/>
        </w:sectPr>
        <w:rPr/>
      </w:pPr>
    </w:p>
    <w:p>
      <w:pPr>
        <w:pStyle w:val="BodyText"/>
        <w:spacing w:line="351" w:lineRule="auto"/>
        <w:rPr/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207"/>
            <w:spacing w:before="65" w:line="219" w:lineRule="auto"/>
            <w:tabs>
              <w:tab w:val="right" w:leader="dot" w:pos="49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9" w:id="52"/>
          <w:bookmarkEnd w:id="52"/>
          <w:hyperlink w:history="true" w:anchor="bookmark49"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、气功疗法为什么能强身和治病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52</w:t>
            </w:r>
          </w:hyperlink>
        </w:p>
        <w:p>
          <w:pPr>
            <w:ind w:left="207"/>
            <w:spacing w:before="61" w:line="219" w:lineRule="auto"/>
            <w:tabs>
              <w:tab w:val="right" w:leader="dot" w:pos="49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0" w:id="53"/>
          <w:bookmarkEnd w:id="53"/>
          <w:hyperlink w:history="true" w:anchor="bookmark50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、冠心病采用哪一种气功疗法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52</w:t>
            </w:r>
          </w:hyperlink>
        </w:p>
        <w:p>
          <w:pPr>
            <w:ind w:left="207"/>
            <w:spacing w:before="75" w:line="221" w:lineRule="auto"/>
            <w:tabs>
              <w:tab w:val="right" w:leader="dot" w:pos="49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1" w:id="54"/>
          <w:bookmarkEnd w:id="54"/>
          <w:hyperlink w:history="true" w:anchor="bookmark51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、练功法</w:t>
            </w:r>
            <w:r>
              <w:rPr>
                <w:rFonts w:ascii="SimSun" w:hAnsi="SimSun" w:eastAsia="SimSun" w:cs="SimSun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53</w:t>
            </w:r>
          </w:hyperlink>
        </w:p>
        <w:p>
          <w:pPr>
            <w:ind w:left="207"/>
            <w:spacing w:before="58" w:line="219" w:lineRule="auto"/>
            <w:tabs>
              <w:tab w:val="right" w:leader="dot" w:pos="49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2" w:id="55"/>
          <w:bookmarkEnd w:id="55"/>
          <w:hyperlink w:history="true" w:anchor="bookmark52"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四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、练功中应注意的几个环节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54</w:t>
            </w:r>
          </w:hyperlink>
        </w:p>
        <w:p>
          <w:pPr>
            <w:spacing w:before="99" w:line="222" w:lineRule="auto"/>
            <w:tabs>
              <w:tab w:val="right" w:leader="dot" w:pos="48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3" w:id="56"/>
          <w:bookmarkEnd w:id="56"/>
          <w:hyperlink w:history="true" w:anchor="bookmark5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第十章</w:t>
            </w:r>
            <w:r>
              <w:rPr>
                <w:rFonts w:ascii="SimHei" w:hAnsi="SimHei" w:eastAsia="SimHei" w:cs="SimHei"/>
                <w:sz w:val="20"/>
                <w:szCs w:val="20"/>
                <w:spacing w:val="6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针刺疗法</w:t>
            </w:r>
            <w:r>
              <w:rPr>
                <w:rFonts w:ascii="SimHei" w:hAnsi="SimHei" w:eastAsia="SimHei" w:cs="SimHei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56</w:t>
            </w:r>
          </w:hyperlink>
        </w:p>
        <w:p>
          <w:pPr>
            <w:ind w:left="207"/>
            <w:spacing w:before="53" w:line="219" w:lineRule="auto"/>
            <w:tabs>
              <w:tab w:val="right" w:leader="dot" w:pos="49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4" w:id="57"/>
          <w:bookmarkEnd w:id="57"/>
          <w:hyperlink w:history="true" w:anchor="bookmark54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、针刺在心血管病中的运用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56</w:t>
            </w:r>
          </w:hyperlink>
        </w:p>
        <w:p>
          <w:pPr>
            <w:ind w:left="207"/>
            <w:spacing w:before="73" w:line="219" w:lineRule="auto"/>
            <w:tabs>
              <w:tab w:val="right" w:leader="dot" w:pos="49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5" w:id="58"/>
          <w:bookmarkEnd w:id="58"/>
          <w:hyperlink w:history="true" w:anchor="bookmark55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、针刺补泻手法的选择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57</w:t>
            </w:r>
          </w:hyperlink>
        </w:p>
        <w:p>
          <w:pPr>
            <w:ind w:left="207"/>
            <w:spacing w:before="73" w:line="219" w:lineRule="auto"/>
            <w:tabs>
              <w:tab w:val="right" w:leader="dot" w:pos="49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6" w:id="59"/>
          <w:bookmarkEnd w:id="59"/>
          <w:hyperlink w:history="true" w:anchor="bookmark56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、针刺治疗冠心病的经验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58</w:t>
            </w:r>
          </w:hyperlink>
        </w:p>
        <w:p>
          <w:pPr>
            <w:ind w:left="207"/>
            <w:spacing w:before="51" w:line="219" w:lineRule="auto"/>
            <w:tabs>
              <w:tab w:val="right" w:leader="dot" w:pos="48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7" w:id="60"/>
          <w:bookmarkEnd w:id="60"/>
          <w:hyperlink w:history="true" w:anchor="bookmark57"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四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、针刺治疗冠心病的机理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60</w:t>
            </w:r>
          </w:hyperlink>
        </w:p>
        <w:p>
          <w:pPr>
            <w:ind w:left="207"/>
            <w:spacing w:before="75" w:line="220" w:lineRule="auto"/>
            <w:tabs>
              <w:tab w:val="right" w:leader="dot" w:pos="49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8" w:id="61"/>
          <w:bookmarkEnd w:id="61"/>
          <w:hyperlink w:history="true" w:anchor="bookmark58"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五、常用穴位</w:t>
            </w:r>
            <w:r>
              <w:rPr>
                <w:rFonts w:ascii="SimSun" w:hAnsi="SimSun" w:eastAsia="SimSun" w:cs="SimSun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61</w:t>
            </w:r>
          </w:hyperlink>
        </w:p>
        <w:p>
          <w:pPr>
            <w:spacing w:before="56" w:line="221" w:lineRule="auto"/>
            <w:tabs>
              <w:tab w:val="right" w:leader="dot" w:pos="49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9" w:id="62"/>
          <w:bookmarkEnd w:id="62"/>
          <w:hyperlink w:history="true" w:anchor="bookmark59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0"/>
              </w:rPr>
              <w:t>第十一章</w:t>
            </w:r>
            <w:r>
              <w:rPr>
                <w:rFonts w:ascii="SimHei" w:hAnsi="SimHei" w:eastAsia="SimHei" w:cs="SimHei"/>
                <w:sz w:val="20"/>
                <w:szCs w:val="20"/>
                <w:spacing w:val="4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0"/>
              </w:rPr>
              <w:t>护理与预防</w:t>
            </w:r>
            <w:r>
              <w:rPr>
                <w:rFonts w:ascii="SimHei" w:hAnsi="SimHei" w:eastAsia="SimHei" w:cs="SimHei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66</w:t>
            </w:r>
          </w:hyperlink>
        </w:p>
        <w:p>
          <w:pPr>
            <w:ind w:left="207"/>
            <w:spacing w:before="76" w:line="220" w:lineRule="auto"/>
            <w:tabs>
              <w:tab w:val="right" w:leader="dot" w:pos="489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0" w:id="63"/>
          <w:bookmarkEnd w:id="63"/>
          <w:hyperlink w:history="true" w:anchor="bookmark60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、护理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66</w:t>
            </w:r>
          </w:hyperlink>
        </w:p>
        <w:p>
          <w:pPr>
            <w:ind w:left="207"/>
            <w:spacing w:before="121" w:line="220" w:lineRule="auto"/>
            <w:tabs>
              <w:tab w:val="right" w:leader="dot" w:pos="49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1" w:id="64"/>
          <w:bookmarkEnd w:id="64"/>
          <w:hyperlink w:history="true" w:anchor="bookmark61"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、预防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69</w:t>
            </w:r>
          </w:hyperlink>
        </w:p>
      </w:sdtContent>
    </w:sdt>
    <w:p>
      <w:pPr>
        <w:spacing w:line="220" w:lineRule="auto"/>
        <w:sectPr>
          <w:footerReference w:type="default" r:id="rId11"/>
          <w:pgSz w:w="7220" w:h="10440"/>
          <w:pgMar w:top="400" w:right="1083" w:bottom="1211" w:left="1002" w:header="0" w:footer="96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919"/>
        <w:spacing w:before="97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1" w:id="65"/>
      <w:bookmarkEnd w:id="65"/>
      <w:r>
        <w:rPr>
          <w:rFonts w:ascii="KaiTi" w:hAnsi="KaiTi" w:eastAsia="KaiTi" w:cs="KaiTi"/>
          <w:sz w:val="30"/>
          <w:szCs w:val="30"/>
          <w:b/>
          <w:bCs/>
          <w:spacing w:val="5"/>
        </w:rPr>
        <w:t>第一章</w:t>
      </w:r>
      <w:r>
        <w:rPr>
          <w:rFonts w:ascii="KaiTi" w:hAnsi="KaiTi" w:eastAsia="KaiTi" w:cs="KaiTi"/>
          <w:sz w:val="30"/>
          <w:szCs w:val="30"/>
          <w:spacing w:val="30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冠心病的辨证论治</w:t>
      </w:r>
    </w:p>
    <w:p>
      <w:pPr>
        <w:pStyle w:val="BodyText"/>
        <w:spacing w:line="307" w:lineRule="auto"/>
        <w:rPr/>
      </w:pPr>
      <w:r/>
    </w:p>
    <w:p>
      <w:pPr>
        <w:ind w:left="498"/>
        <w:spacing w:before="6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" w:id="66"/>
      <w:bookmarkEnd w:id="66"/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一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、概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述</w:t>
      </w:r>
    </w:p>
    <w:p>
      <w:pPr>
        <w:ind w:left="5" w:right="184" w:firstLine="439"/>
        <w:spacing w:before="17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冠状动脉粥样硬化性心脏病(简称冠心病)是大家所熟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悉的疾病，是40岁以上人易患的一种常见病、多发病，其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发病率随年龄逐渐增高，严重影响着人民的健康和生命。据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不完全统计，在我国40岁以上人群中，发病率为4~7%。随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着医疗卫生事业不断发展，人民群众越来越迫切要求对冠心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病进行有效的预防和治疗，以保障人民群众的身体健康。因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此，防治冠心病有着极为重要的意义。</w:t>
      </w:r>
    </w:p>
    <w:p>
      <w:pPr>
        <w:ind w:left="5" w:right="164" w:firstLine="439"/>
        <w:spacing w:before="6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冠心病属于中医学“胸痹”、“真心痛”等范畴。在我国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现存最早的医学典籍《黄帝内经》中，就有“心痛”、“真心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痛”、“厥心痛”等记载，类似冠心病引起的心绞痛和心肌梗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塞。冠心病是由于冠状动脉粥样硬化，引起管腔狭窄或闭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塞，导致心肌供血不足，从而表现为胸部憋闷、心痛、心悸、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气短等一系列症状的疾病。其主要症状是心前区或胸骨后疼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痛，常放射至肩和左臂，每次发作时间常常为数分钟，疼痛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时多伴有胸部痞闷或窒息感觉。</w:t>
      </w:r>
    </w:p>
    <w:p>
      <w:pPr>
        <w:ind w:left="444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类似冠心病心绞痛的记载，在古代医籍中有很多描述，</w:t>
      </w:r>
    </w:p>
    <w:p>
      <w:pPr>
        <w:ind w:left="5" w:hanging="5"/>
        <w:spacing w:before="6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《素问 ·藏气法时论》说：“心病者，胸中痛，胁支</w:t>
      </w:r>
      <w:r>
        <w:rPr>
          <w:rFonts w:ascii="SimSun" w:hAnsi="SimSun" w:eastAsia="SimSun" w:cs="SimSun"/>
          <w:sz w:val="21"/>
          <w:szCs w:val="21"/>
          <w:spacing w:val="-9"/>
        </w:rPr>
        <w:t>满，胁下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痛，腐背肩甲间痛，两臂内痛”,《灵枢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·厥病篇》描写：“厥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2"/>
        </w:rPr>
        <w:t>心痛，痛如以锥针刺其心”。《圣济总录》说</w:t>
      </w:r>
      <w:r>
        <w:rPr>
          <w:rFonts w:ascii="SimSun" w:hAnsi="SimSun" w:eastAsia="SimSun" w:cs="SimSun"/>
          <w:sz w:val="21"/>
          <w:szCs w:val="21"/>
          <w:spacing w:val="-13"/>
        </w:rPr>
        <w:t>：“胸痛者，胸痹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痛之类也，……胸膺两乳间刺痛，甚则引背胛，或彻背膂。”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就很象冠心病心绞痛的发作。1972年湖南长沙马王堆汉墓</w:t>
      </w:r>
    </w:p>
    <w:p>
      <w:pPr>
        <w:spacing w:line="267" w:lineRule="auto"/>
        <w:sectPr>
          <w:footerReference w:type="default" r:id="rId12"/>
          <w:pgSz w:w="7220" w:h="10670"/>
          <w:pgMar w:top="400" w:right="774" w:bottom="1088" w:left="725" w:header="0" w:footer="8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20"/>
        <w:spacing w:before="6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出土女尸，就是世界上被病理证实的最早的一例冠心病病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人，随墓出土不少具有芳香温通作用的药物，如茅香、辛夷、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高良姜、花椒等，更进一步证明女尸患有“心痹”的疾病。</w:t>
      </w:r>
    </w:p>
    <w:p>
      <w:pPr>
        <w:ind w:right="4" w:firstLine="429"/>
        <w:spacing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近年来，随着医学科学的发展，北京、上海、福建、武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汉等地区用现代医学的研究手段对冠心病辨证分型和辨证论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治进行了研究，取得了不少成果。</w:t>
      </w:r>
    </w:p>
    <w:p>
      <w:pPr>
        <w:ind w:left="432"/>
        <w:spacing w:before="24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" w:id="67"/>
      <w:bookmarkEnd w:id="67"/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、病因病机</w:t>
      </w:r>
    </w:p>
    <w:p>
      <w:pPr>
        <w:ind w:firstLine="429"/>
        <w:spacing w:before="156" w:line="27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中医学认为本病的发生，主要是由七情内伤，饮食不节，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年老体衰等引起。先因胸中阳气不足，继则痰浊、血瘀乘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之，导致气机不畅，经脉阻滞，血瘀不通，就会</w:t>
      </w:r>
      <w:r>
        <w:rPr>
          <w:rFonts w:ascii="SimSun" w:hAnsi="SimSun" w:eastAsia="SimSun" w:cs="SimSun"/>
          <w:sz w:val="21"/>
          <w:szCs w:val="21"/>
          <w:spacing w:val="2"/>
        </w:rPr>
        <w:t>出现冠心病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的一系列证候。其内因是心、脾、肝、肾脏腑亏</w:t>
      </w:r>
      <w:r>
        <w:rPr>
          <w:rFonts w:ascii="SimSun" w:hAnsi="SimSun" w:eastAsia="SimSun" w:cs="SimSun"/>
          <w:sz w:val="21"/>
          <w:szCs w:val="21"/>
          <w:spacing w:val="1"/>
        </w:rPr>
        <w:t>损，再通过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外因，如情绪激动、疲劳、受寒冷刺激等诱发。脏腑</w:t>
      </w:r>
      <w:r>
        <w:rPr>
          <w:rFonts w:ascii="SimSun" w:hAnsi="SimSun" w:eastAsia="SimSun" w:cs="SimSun"/>
          <w:sz w:val="21"/>
          <w:szCs w:val="21"/>
          <w:spacing w:val="1"/>
        </w:rPr>
        <w:t>亏损就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称为本虚，血瘀、痰浊、气滞等为标实，故本病为虚实错杂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之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证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32"/>
        <w:spacing w:before="7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(一)本病的病因多为以下几种</w:t>
      </w:r>
    </w:p>
    <w:p>
      <w:pPr>
        <w:ind w:right="3" w:firstLine="429"/>
        <w:spacing w:before="4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 七情内伤：七情是指人的精神情志活动，中医归纳为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喜、怒、忧、思、悲、恐、惊。七情多属正常生理活动，但 </w:t>
      </w:r>
      <w:r>
        <w:rPr>
          <w:rFonts w:ascii="SimSun" w:hAnsi="SimSun" w:eastAsia="SimSun" w:cs="SimSun"/>
          <w:sz w:val="21"/>
          <w:szCs w:val="21"/>
          <w:spacing w:val="2"/>
        </w:rPr>
        <w:t>由于长期精神刺激或突然受到剧烈精神创伤，超出正常的范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围，就会引起人体阴阳、气血的偏盛偏衰，从而发生疾病，故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称七情内伤。临床往往见到，在情绪激动时容易诱发心绞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痛，这是因为气郁不畅，气为血帅，气滞则血</w:t>
      </w:r>
      <w:r>
        <w:rPr>
          <w:rFonts w:ascii="SimSun" w:hAnsi="SimSun" w:eastAsia="SimSun" w:cs="SimSun"/>
          <w:sz w:val="21"/>
          <w:szCs w:val="21"/>
          <w:spacing w:val="1"/>
        </w:rPr>
        <w:t>瘀，心脉痹阻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而作痛。中医学将负重劳累，谋虑及动怒烦恼，皆列</w:t>
      </w:r>
      <w:r>
        <w:rPr>
          <w:rFonts w:ascii="SimSun" w:hAnsi="SimSun" w:eastAsia="SimSun" w:cs="SimSun"/>
          <w:sz w:val="21"/>
          <w:szCs w:val="21"/>
          <w:spacing w:val="1"/>
        </w:rPr>
        <w:t>入内伤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七情的范畴，说明长期紧张的脑力劳动，剧烈的运</w:t>
      </w:r>
      <w:r>
        <w:rPr>
          <w:rFonts w:ascii="SimSun" w:hAnsi="SimSun" w:eastAsia="SimSun" w:cs="SimSun"/>
          <w:sz w:val="21"/>
          <w:szCs w:val="21"/>
          <w:spacing w:val="1"/>
        </w:rPr>
        <w:t>动以及情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绪刺激等，对本病都有影响。</w:t>
      </w:r>
    </w:p>
    <w:p>
      <w:pPr>
        <w:ind w:right="26" w:firstLine="429"/>
        <w:spacing w:before="11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饮食不节：包括饮食失调(无规律、暴饮、暴食)、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嗜酒或经常饱餐过度。饮食不节容易损伤脾胃，</w:t>
      </w:r>
      <w:r>
        <w:rPr>
          <w:rFonts w:ascii="SimSun" w:hAnsi="SimSun" w:eastAsia="SimSun" w:cs="SimSun"/>
          <w:sz w:val="21"/>
          <w:szCs w:val="21"/>
          <w:spacing w:val="1"/>
        </w:rPr>
        <w:t>脾胃不能运</w:t>
      </w:r>
    </w:p>
    <w:p>
      <w:pPr>
        <w:spacing w:line="254" w:lineRule="auto"/>
        <w:sectPr>
          <w:footerReference w:type="default" r:id="rId13"/>
          <w:pgSz w:w="7320" w:h="10740"/>
          <w:pgMar w:top="400" w:right="1015" w:bottom="1137" w:left="769" w:header="0" w:footer="9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32"/>
        <w:spacing w:before="69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化水谷精微，就会生痰生湿，日久可致痰湿上犯心胸，阻遏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血脉，引起胸阳不畅。过食高脂肪、高胆固醇的食物则脾胃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失调，脾为湿困，健运无力，痹阻心阳，心脉不通，而诱发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心绞痛。正如《素问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·经脉别论》所说：“食气入胃，浊气归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心”。故临床往往见到冠心病病人，在饱餐后诱发心绞痛。</w:t>
      </w:r>
    </w:p>
    <w:p>
      <w:pPr>
        <w:ind w:firstLine="419"/>
        <w:spacing w:before="4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3. 寒冷：寒冷可直接影响血脉的正常运行。即</w:t>
      </w:r>
      <w:r>
        <w:rPr>
          <w:rFonts w:ascii="SimSun" w:hAnsi="SimSun" w:eastAsia="SimSun" w:cs="SimSun"/>
          <w:sz w:val="21"/>
          <w:szCs w:val="21"/>
          <w:spacing w:val="6"/>
        </w:rPr>
        <w:t>寒性凝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滞，常常使心绞痛发作，如《素问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·举痛论》所说</w:t>
      </w:r>
      <w:r>
        <w:rPr>
          <w:rFonts w:ascii="SimSun" w:hAnsi="SimSun" w:eastAsia="SimSun" w:cs="SimSun"/>
          <w:sz w:val="21"/>
          <w:szCs w:val="21"/>
          <w:spacing w:val="-9"/>
        </w:rPr>
        <w:t>：“寒气入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经而稽迟，泣而不行，客于脉外，则血少，客于脉中则气不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通，故卒然而痛。”又指出：“寒气客於脉外，则脉</w:t>
      </w:r>
      <w:r>
        <w:rPr>
          <w:rFonts w:ascii="SimSun" w:hAnsi="SimSun" w:eastAsia="SimSun" w:cs="SimSun"/>
          <w:sz w:val="21"/>
          <w:szCs w:val="21"/>
          <w:spacing w:val="-6"/>
        </w:rPr>
        <w:t>寒，脉寒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则缩跳，缩跳则脉绌急，绌急则外引小络，</w:t>
      </w:r>
      <w:r>
        <w:rPr>
          <w:rFonts w:ascii="SimSun" w:hAnsi="SimSun" w:eastAsia="SimSun" w:cs="SimSun"/>
          <w:sz w:val="21"/>
          <w:szCs w:val="21"/>
          <w:spacing w:val="-6"/>
        </w:rPr>
        <w:t>故卒然而痛。”这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都说明寒冷可导致血管痉挛，从而诱发心绞痛。我国华北地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区急性心肌梗塞病例的收治率较华南地区高3~4倍。另外，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本病发病率以冬春两季为高，均证实寒冷是心绞痛和心肌梗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塞的重要诱发因素。</w:t>
      </w:r>
    </w:p>
    <w:p>
      <w:pPr>
        <w:ind w:right="52" w:firstLine="449"/>
        <w:spacing w:before="42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4. 年老体衰，平素体虚：素体虚弱，与先天不足关系密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切，古人称肾为先天之本，主要因肾有藏精的功能，肾气足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则身体健，肾对人体的功能活动有着推动作用。肾精属阴，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肾气属阳，肾阳衰可以影响脾阳而致运化失调，不</w:t>
      </w:r>
      <w:r>
        <w:rPr>
          <w:rFonts w:ascii="SimSun" w:hAnsi="SimSun" w:eastAsia="SimSun" w:cs="SimSun"/>
          <w:sz w:val="21"/>
          <w:szCs w:val="21"/>
          <w:spacing w:val="1"/>
        </w:rPr>
        <w:t>能化精生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血，而致心阴不足或心阳不振。肝肾同源，肾阴不足，常导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致肝阴不足，肝阳因而亢盛，心阴亦常因受伤，产生心脉瘀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阻，所以肾在五脏六腑中的地位十分重要。《内经》谈到“人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生四十，阳气自半”、“六十，心气始衰”,说明年老阳衰往往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是四十后，先有肾气不足，继则心阳衰减，气血循行功能降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低，心脉痹阻容易发生心痛。久病则内脏功能(阴阳)平衡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失调，也能损害心气和血脉引起心痛。另外</w:t>
      </w:r>
      <w:r>
        <w:rPr>
          <w:rFonts w:ascii="SimSun" w:hAnsi="SimSun" w:eastAsia="SimSun" w:cs="SimSun"/>
          <w:sz w:val="21"/>
          <w:szCs w:val="21"/>
          <w:spacing w:val="2"/>
        </w:rPr>
        <w:t>，年虽未老而肾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气已亏(包括情欲失制，房劳过度),则不能鼓动其它内脏之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阳，如脾胃因缺乏肾阳蒸腾之力而运化无能，以致营血虚少，</w:t>
      </w:r>
    </w:p>
    <w:p>
      <w:pPr>
        <w:spacing w:line="270" w:lineRule="auto"/>
        <w:sectPr>
          <w:footerReference w:type="default" r:id="rId14"/>
          <w:pgSz w:w="7360" w:h="10760"/>
          <w:pgMar w:top="400" w:right="1064" w:bottom="1067" w:left="710" w:header="0" w:footer="8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7" w:lineRule="auto"/>
        <w:rPr/>
      </w:pPr>
      <w:r/>
    </w:p>
    <w:p>
      <w:pPr>
        <w:ind w:right="57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脉道不充，血液流行不畅。肾阴虚则不能滋其它内脏之阴，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热灼津液为痰、痰火也可以上犯心，使心脉瘀阻。</w:t>
      </w:r>
    </w:p>
    <w:p>
      <w:pPr>
        <w:ind w:right="12" w:firstLine="439"/>
        <w:spacing w:before="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总之，人体各脏器相互影响，相互关连，任何一脏亏</w:t>
      </w:r>
      <w:r>
        <w:rPr>
          <w:rFonts w:ascii="SimSun" w:hAnsi="SimSun" w:eastAsia="SimSun" w:cs="SimSun"/>
          <w:sz w:val="21"/>
          <w:szCs w:val="21"/>
          <w:spacing w:val="-7"/>
        </w:rPr>
        <w:t>损，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均可影响其它脏器的功能，造成气滞、或血瘀、或寒凝、或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痰结，这些因素均可导致血脉瘀阻而作痛。</w:t>
      </w:r>
    </w:p>
    <w:p>
      <w:pPr>
        <w:ind w:left="3" w:right="37" w:firstLine="439"/>
        <w:spacing w:line="25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(二)中医对冠心病心绞痛的发病病机，归纳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有以下几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种认识</w:t>
      </w:r>
    </w:p>
    <w:p>
      <w:pPr>
        <w:ind w:right="13" w:firstLine="439"/>
        <w:spacing w:before="5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心阳不振，心血瘀阻。心阳(气)不足时，则鼓动无 </w:t>
      </w:r>
      <w:r>
        <w:rPr>
          <w:rFonts w:ascii="SimSun" w:hAnsi="SimSun" w:eastAsia="SimSun" w:cs="SimSun"/>
          <w:sz w:val="21"/>
          <w:szCs w:val="21"/>
          <w:spacing w:val="-5"/>
        </w:rPr>
        <w:t>力，心血失去心气的推动，则血液运行受阻，血瘀心脉不通，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就产生心痛之证。另外阳虚则寒盛，经脉拘急，血为寒凝，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脉道不通，表现心绞痛遇寒即发。</w:t>
      </w:r>
    </w:p>
    <w:p>
      <w:pPr>
        <w:ind w:firstLine="439"/>
        <w:spacing w:before="4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脾虚生痰，阻遏心阳。脾主运化，为生痰之源。脾阳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不足时，水湿不得运化，而致痰由内生，阻遏心阳，导致气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血运行障碍，而发生心痛。</w:t>
      </w:r>
    </w:p>
    <w:p>
      <w:pPr>
        <w:ind w:right="4" w:firstLine="439"/>
        <w:spacing w:before="7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 肝肾阴虚，心气衰微，心血瘀阻。五脏之间，相互制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约，相互资生，肾阴不足，肝阴也虚，木不能生火，则心气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不足，无力推动血液运行，使血阻脉络，导致心痛。</w:t>
      </w:r>
    </w:p>
    <w:p>
      <w:pPr>
        <w:ind w:left="529"/>
        <w:spacing w:before="27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4" w:id="68"/>
      <w:bookmarkEnd w:id="68"/>
      <w:r>
        <w:rPr>
          <w:rFonts w:ascii="SimSun" w:hAnsi="SimSun" w:eastAsia="SimSun" w:cs="SimSun"/>
          <w:sz w:val="21"/>
          <w:szCs w:val="21"/>
          <w:spacing w:val="22"/>
        </w:rPr>
        <w:t>三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、辨证施治</w:t>
      </w:r>
    </w:p>
    <w:p>
      <w:pPr>
        <w:ind w:right="12" w:firstLine="439"/>
        <w:spacing w:before="20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鉴于冠心病的病情复杂，临床表现多变，全国分型颇</w:t>
      </w:r>
      <w:r>
        <w:rPr>
          <w:rFonts w:ascii="SimSun" w:hAnsi="SimSun" w:eastAsia="SimSun" w:cs="SimSun"/>
          <w:sz w:val="21"/>
          <w:szCs w:val="21"/>
          <w:spacing w:val="-7"/>
        </w:rPr>
        <w:t>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有从脏腑进行辨证分型，有从虚与实辨证分型，有从标与本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辨证分型，有从阴阳辨证分型，有从气血辨证分型，有从八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纲辨证分型等等，今就从阴阳脏腑结合标本与虚实谈谈辨证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施治。</w:t>
      </w:r>
    </w:p>
    <w:p>
      <w:pPr>
        <w:ind w:left="442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(一)阴虚阳亢型</w:t>
      </w:r>
    </w:p>
    <w:p>
      <w:pPr>
        <w:ind w:right="8" w:firstLine="439"/>
        <w:spacing w:before="11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症状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本型多属于冠心病合并高血压者，除胸闷、心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绞痛外，还表现有头晕头痛、口苦失眠、目涩、四肢麻木、</w:t>
      </w:r>
    </w:p>
    <w:p>
      <w:pPr>
        <w:spacing w:line="260" w:lineRule="auto"/>
        <w:sectPr>
          <w:footerReference w:type="default" r:id="rId15"/>
          <w:pgSz w:w="7220" w:h="10670"/>
          <w:pgMar w:top="400" w:right="1037" w:bottom="1147" w:left="630" w:header="0" w:footer="9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48"/>
        <w:spacing w:before="6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手足心热等阴虚阳亢证候，苔薄或薄黄，质红或黯，</w:t>
      </w:r>
      <w:r>
        <w:rPr>
          <w:rFonts w:ascii="SimSun" w:hAnsi="SimSun" w:eastAsia="SimSun" w:cs="SimSun"/>
          <w:sz w:val="21"/>
          <w:szCs w:val="21"/>
        </w:rPr>
        <w:t>脉弦、 </w:t>
      </w:r>
      <w:r>
        <w:rPr>
          <w:rFonts w:ascii="SimSun" w:hAnsi="SimSun" w:eastAsia="SimSun" w:cs="SimSun"/>
          <w:sz w:val="21"/>
          <w:szCs w:val="21"/>
          <w:spacing w:val="6"/>
        </w:rPr>
        <w:t>寸弱。.</w:t>
      </w:r>
    </w:p>
    <w:p>
      <w:pPr>
        <w:ind w:firstLine="420"/>
        <w:spacing w:before="5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2. 分析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肝阴不足，心阳亦虚，瘀血阻于心脉，则胸闷心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痛；肝阴不足则肝阳偏亢，故见头晕头痛，肝开窍于目，目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失所养则干涩，肝主筋，肝失所养，经脉失濡则肢体</w:t>
      </w:r>
      <w:r>
        <w:rPr>
          <w:rFonts w:ascii="SimSun" w:hAnsi="SimSun" w:eastAsia="SimSun" w:cs="SimSun"/>
          <w:sz w:val="21"/>
          <w:szCs w:val="21"/>
        </w:rPr>
        <w:t>麻木， </w:t>
      </w:r>
      <w:r>
        <w:rPr>
          <w:rFonts w:ascii="SimSun" w:hAnsi="SimSun" w:eastAsia="SimSun" w:cs="SimSun"/>
          <w:sz w:val="21"/>
          <w:szCs w:val="21"/>
          <w:spacing w:val="9"/>
        </w:rPr>
        <w:t>阴虚生内热则手足心热，舌红、苔薄黄、脉弦为肝阳亢之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象，寸弱为虚所致。</w:t>
      </w:r>
    </w:p>
    <w:p>
      <w:pPr>
        <w:ind w:left="42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 治法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育阴潜阳，化瘀通络。</w:t>
      </w:r>
    </w:p>
    <w:p>
      <w:pPr>
        <w:ind w:left="420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4. 方药  天麻钩藤饮合栝萎薤白半夏汤加减。</w:t>
      </w:r>
    </w:p>
    <w:p>
      <w:pPr>
        <w:ind w:right="32" w:firstLine="420"/>
        <w:spacing w:before="5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天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麻  钩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藤  菊花  地龙  茺蔚子  天 冬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黄 精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地  栝蒌  薤白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丹参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生石决明。</w:t>
      </w:r>
    </w:p>
    <w:p>
      <w:pPr>
        <w:ind w:left="423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5.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加减</w:t>
      </w:r>
    </w:p>
    <w:p>
      <w:pPr>
        <w:ind w:right="3" w:firstLine="420"/>
        <w:spacing w:before="5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(1)头痛剧烈及血压高者，可用潜阳药如珍珠母、</w:t>
      </w:r>
      <w:r>
        <w:rPr>
          <w:rFonts w:ascii="SimSun" w:hAnsi="SimSun" w:eastAsia="SimSun" w:cs="SimSun"/>
          <w:sz w:val="21"/>
          <w:szCs w:val="21"/>
          <w:spacing w:val="6"/>
        </w:rPr>
        <w:t>灵磁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石、葛根、代赭石、野菊花、地龙、青木香、黄芩、苦丁茶。</w:t>
      </w:r>
    </w:p>
    <w:p>
      <w:pPr>
        <w:ind w:right="44" w:firstLine="420"/>
        <w:spacing w:before="52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(2)胸闷甚者，可用薤白、枳壳、半夏、陈皮、菖蒲、玫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瑰花。</w:t>
      </w:r>
    </w:p>
    <w:p>
      <w:pPr>
        <w:ind w:right="13" w:firstLine="420"/>
        <w:spacing w:before="77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(3)心绞痛加剧者，可加理气活血药，如香附、郁金、川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楝子、元胡、三棱、莪术、当归等。</w:t>
      </w:r>
    </w:p>
    <w:p>
      <w:pPr>
        <w:ind w:right="59" w:firstLine="420"/>
        <w:spacing w:before="7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(4)心阴不足，心悸、口干、烦躁者，以益气生津为法，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加生脉散(人参、麦冬、五味子)。</w:t>
      </w:r>
    </w:p>
    <w:p>
      <w:pPr>
        <w:ind w:right="13" w:firstLine="420"/>
        <w:spacing w:before="62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(5)肝阴不足，头晕目眩、目涩者，以滋补肝肾为法，加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枸杞、菊花，或用杞菊地黄丸合栝萎薤白半夏汤加味。</w:t>
      </w:r>
    </w:p>
    <w:p>
      <w:pPr>
        <w:ind w:right="13" w:firstLine="420"/>
        <w:spacing w:before="6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(8)肾阴虚，烦躁、口干、手足心热，头晕耳鸣、脉细数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者，以滋阴降火，活血通络为法，可合用六味地黄丸加</w:t>
      </w:r>
      <w:r>
        <w:rPr>
          <w:rFonts w:ascii="SimSun" w:hAnsi="SimSun" w:eastAsia="SimSun" w:cs="SimSun"/>
          <w:sz w:val="21"/>
          <w:szCs w:val="21"/>
        </w:rPr>
        <w:t>减。</w:t>
      </w:r>
    </w:p>
    <w:p>
      <w:pPr>
        <w:ind w:left="423"/>
        <w:spacing w:before="46" w:line="222" w:lineRule="auto"/>
        <w:rPr>
          <w:rFonts w:ascii="SimHei" w:hAnsi="SimHei" w:eastAsia="SimHei" w:cs="SimHei"/>
          <w:sz w:val="21"/>
          <w:szCs w:val="21"/>
        </w:rPr>
      </w:pPr>
      <w:bookmarkStart w:name="bookmark62" w:id="69"/>
      <w:bookmarkEnd w:id="69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(二)阳虚型</w:t>
      </w:r>
    </w:p>
    <w:p>
      <w:pPr>
        <w:ind w:left="420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心阳虚脱型</w:t>
      </w:r>
    </w:p>
    <w:p>
      <w:pPr>
        <w:ind w:right="3"/>
        <w:spacing w:before="10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(1)症状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本型多属于急性心肌梗塞合并心源性休克或</w:t>
      </w:r>
    </w:p>
    <w:p>
      <w:pPr>
        <w:spacing w:line="219" w:lineRule="auto"/>
        <w:sectPr>
          <w:footerReference w:type="default" r:id="rId16"/>
          <w:pgSz w:w="7360" w:h="10760"/>
          <w:pgMar w:top="400" w:right="1066" w:bottom="1075" w:left="759" w:header="0" w:footer="8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低血压状态。症见心前区剧烈疼痛，发作频繁，面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色发青，</w:t>
      </w:r>
    </w:p>
    <w:p>
      <w:pPr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汗出多，四肢发冷，舌苔白、质紫黯，脉微弱。</w:t>
      </w:r>
    </w:p>
    <w:p>
      <w:pPr>
        <w:ind w:right="2" w:firstLine="420"/>
        <w:spacing w:before="71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(2)分析  心阳虚衰，心血严重瘀阻，则心痛剧烈舌质紫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黯，阳虚不能卫外，则腠理不固，故汗出多，阳气不能外达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四肢则手足发冷苔白，不能鼓动血行，则脉微弱。</w:t>
      </w:r>
    </w:p>
    <w:p>
      <w:pPr>
        <w:ind w:left="420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(8)治法  回阳救逆，益气复脉。</w:t>
      </w:r>
    </w:p>
    <w:p>
      <w:pPr>
        <w:ind w:left="420"/>
        <w:spacing w:before="8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(4)方药  保元汤或四逆汤加味。</w:t>
      </w:r>
    </w:p>
    <w:p>
      <w:pPr>
        <w:ind w:left="420"/>
        <w:spacing w:before="5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人参</w:t>
      </w:r>
      <w:r>
        <w:rPr>
          <w:rFonts w:ascii="FangSong" w:hAnsi="FangSong" w:eastAsia="FangSong" w:cs="FangSong"/>
          <w:sz w:val="21"/>
          <w:szCs w:val="21"/>
          <w:spacing w:val="10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黄芪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白术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干姜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黑附片</w:t>
      </w:r>
      <w:r>
        <w:rPr>
          <w:rFonts w:ascii="FangSong" w:hAnsi="FangSong" w:eastAsia="FangSong" w:cs="FangSong"/>
          <w:sz w:val="21"/>
          <w:szCs w:val="21"/>
          <w:spacing w:val="9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炙甘草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肉桂。</w:t>
      </w:r>
    </w:p>
    <w:p>
      <w:pPr>
        <w:ind w:left="420"/>
        <w:spacing w:before="5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(5)加减</w:t>
      </w:r>
    </w:p>
    <w:p>
      <w:pPr>
        <w:ind w:right="31" w:firstLine="420"/>
        <w:spacing w:before="35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① 气短、汗出为主要症状者，可加用益气固表的红人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参、生黄芪。</w:t>
      </w:r>
    </w:p>
    <w:p>
      <w:pPr>
        <w:ind w:right="35"/>
        <w:spacing w:before="69" w:line="217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②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四肢发冷，怕凉甚者，可重用附片、干姜、肉桂。</w:t>
      </w:r>
    </w:p>
    <w:p>
      <w:pPr>
        <w:ind w:right="62" w:firstLine="420"/>
        <w:spacing w:before="52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③ 胸部疼痛，痛处固定、舌质紫黯者，可用活血</w:t>
      </w:r>
      <w:r>
        <w:rPr>
          <w:rFonts w:ascii="SimSun" w:hAnsi="SimSun" w:eastAsia="SimSun" w:cs="SimSun"/>
          <w:sz w:val="21"/>
          <w:szCs w:val="21"/>
          <w:spacing w:val="-4"/>
        </w:rPr>
        <w:t>理气通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络药物，如丹参、赤芍、红花、栝萎、薤白、半夏。</w:t>
      </w:r>
    </w:p>
    <w:p>
      <w:pPr>
        <w:ind w:right="30" w:firstLine="420"/>
        <w:spacing w:before="5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④ 口干、舌红、唇裂、脉细数、无苔者，可重用养阴生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津的沙参、麦冬、柏子仁、玄参、石斛、五味子。</w:t>
      </w:r>
    </w:p>
    <w:p>
      <w:pPr>
        <w:ind w:left="420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脾阳虚衰型</w:t>
      </w:r>
    </w:p>
    <w:p>
      <w:pPr>
        <w:ind w:right="29" w:firstLine="420"/>
        <w:spacing w:before="6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(1)症状  本型除冠心病外，尚包括部分急性心肌梗塞肠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胃型病人。除胸闷、憋气、心前区疼痛外，还有脾虚湿困证 </w:t>
      </w:r>
      <w:r>
        <w:rPr>
          <w:rFonts w:ascii="SimSun" w:hAnsi="SimSun" w:eastAsia="SimSun" w:cs="SimSun"/>
          <w:sz w:val="21"/>
          <w:szCs w:val="21"/>
          <w:spacing w:val="2"/>
        </w:rPr>
        <w:t>候，如面色萎黄、腹胀满、痰多、恶心、呕吐、腹痛、便溏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等，苔白腻、质黯，脉细弱。</w:t>
      </w:r>
    </w:p>
    <w:p>
      <w:pPr>
        <w:ind w:right="21" w:firstLine="420"/>
        <w:spacing w:before="80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(2)分析  脾为生痰之源，脾虚不能化生精微，而生痰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浊，寒湿气滞阻遏心阳，则胸闷心痛，脾虚运化失常，则便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溏，痰湿凝滞，气机不通，则腹痛，胀满。脾主肌肉，脾虚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导致面色萎黄，湿困脾土则身重，湿浊于内，胃失和降，则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恶心呕吐、脉滑苔腻，脾虚则生痰，故痰多。</w:t>
      </w:r>
    </w:p>
    <w:p>
      <w:pPr>
        <w:ind w:left="420"/>
        <w:spacing w:before="1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(8)治法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温中健脾，化浊通络。</w:t>
      </w:r>
    </w:p>
    <w:p>
      <w:pPr>
        <w:spacing w:line="219" w:lineRule="auto"/>
        <w:sectPr>
          <w:footerReference w:type="default" r:id="rId17"/>
          <w:pgSz w:w="7330" w:h="10740"/>
          <w:pgMar w:top="400" w:right="1099" w:bottom="1117" w:left="680" w:header="0" w:footer="9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7" w:lineRule="auto"/>
        <w:rPr/>
      </w:pPr>
      <w:r/>
    </w:p>
    <w:p>
      <w:pPr>
        <w:ind w:left="430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63" w:id="70"/>
      <w:bookmarkEnd w:id="70"/>
      <w:r>
        <w:rPr>
          <w:rFonts w:ascii="SimSun" w:hAnsi="SimSun" w:eastAsia="SimSun" w:cs="SimSun"/>
          <w:sz w:val="21"/>
          <w:szCs w:val="21"/>
        </w:rPr>
        <w:t>(4)方药  温胆汤、藿香正气散加味。</w:t>
      </w:r>
    </w:p>
    <w:p>
      <w:pPr>
        <w:ind w:left="43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陈皮  半夏  茯苓  蔻仁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藿香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炒苍白术  莱</w:t>
      </w:r>
      <w:r>
        <w:rPr>
          <w:rFonts w:ascii="SimSun" w:hAnsi="SimSun" w:eastAsia="SimSun" w:cs="SimSun"/>
          <w:sz w:val="21"/>
          <w:szCs w:val="21"/>
        </w:rPr>
        <w:t>菔子</w:t>
      </w:r>
    </w:p>
    <w:p>
      <w:pPr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栝萎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木香。</w:t>
      </w:r>
    </w:p>
    <w:p>
      <w:pPr>
        <w:ind w:left="430"/>
        <w:spacing w:before="5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(5)加减</w:t>
      </w:r>
    </w:p>
    <w:p>
      <w:pPr>
        <w:ind w:left="430"/>
        <w:spacing w:before="75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① 便溏者，以理中暖脾为主，可用炮姜、附片。</w:t>
      </w:r>
    </w:p>
    <w:p>
      <w:pPr>
        <w:ind w:right="19" w:firstLine="430"/>
        <w:spacing w:before="64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②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苔黄腻、胸闷、腹痛胀满、尿黄者，可加化浊泻热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药物，如黄连、黄芩、竹茹、白茅根。</w:t>
      </w:r>
    </w:p>
    <w:p>
      <w:pPr>
        <w:ind w:left="433"/>
        <w:spacing w:before="3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(三)阴阳两虚型</w:t>
      </w:r>
    </w:p>
    <w:p>
      <w:pPr>
        <w:ind w:right="8" w:firstLine="430"/>
        <w:spacing w:before="7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症状  本型多属冠心病合并心律失常者。病人阴阳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两虚，症见心前区或胸骨后闷痛，面色咣白，气短乏力，头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晕耳鸣，腰酸腿软，肢凉怕冷，尿多，口干，</w:t>
      </w:r>
      <w:r>
        <w:rPr>
          <w:rFonts w:ascii="SimSun" w:hAnsi="SimSun" w:eastAsia="SimSun" w:cs="SimSun"/>
          <w:sz w:val="21"/>
          <w:szCs w:val="21"/>
          <w:spacing w:val="2"/>
        </w:rPr>
        <w:t>烦躁，苔白质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黯或少津，脉见结代。</w:t>
      </w:r>
    </w:p>
    <w:p>
      <w:pPr>
        <w:ind w:firstLine="430"/>
        <w:spacing w:before="97" w:line="27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分析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口干、烦躁、舌少津、质黯，乃阴虚火旺有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瘀血。脑为髓海，肾阴亏损，不能生髓，则脑髓不足，故头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晕耳鸣。肾为先天之本，藏有命门之火(真阳),腰为肾之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府，当肾阳不足，不能温养下焦，则腰酸腿软，肾虚不能制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水则小便多，阳虚生外寒则肢凉怕冷，苔白、脉结代。阴虚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及阳虚，均可导致血脉不通，心血瘀阻，故心前区或胸骨后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闷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痛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。</w:t>
      </w:r>
    </w:p>
    <w:p>
      <w:pPr>
        <w:ind w:left="430"/>
        <w:spacing w:before="11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 治法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阴阳双补，化瘀通络。</w:t>
      </w:r>
    </w:p>
    <w:p>
      <w:pPr>
        <w:ind w:left="430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4. 方药  炙甘草汤合栝萎薤白半夏汤加味。</w:t>
      </w:r>
    </w:p>
    <w:p>
      <w:pPr>
        <w:ind w:right="3" w:firstLine="430"/>
        <w:spacing w:before="4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炙甘草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生姜  桂枝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麦冬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地黄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栝蒌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薤白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半夏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丹参  补骨脂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桑寄生。</w:t>
      </w:r>
    </w:p>
    <w:p>
      <w:pPr>
        <w:ind w:left="430"/>
        <w:spacing w:before="2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 加减</w:t>
      </w:r>
    </w:p>
    <w:p>
      <w:pPr>
        <w:ind w:right="21" w:firstLine="430"/>
        <w:spacing w:before="6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①腰酸、怕冷、汗出、肢凉、尿多、舌淡、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脉沉细或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结代，阳虚甚者，重用温阳之品，加肉桂、仙茅、仙</w:t>
      </w:r>
      <w:r>
        <w:rPr>
          <w:rFonts w:ascii="SimSun" w:hAnsi="SimSun" w:eastAsia="SimSun" w:cs="SimSun"/>
          <w:sz w:val="21"/>
          <w:szCs w:val="21"/>
        </w:rPr>
        <w:t>灵脾、 </w:t>
      </w:r>
      <w:r>
        <w:rPr>
          <w:rFonts w:ascii="SimSun" w:hAnsi="SimSun" w:eastAsia="SimSun" w:cs="SimSun"/>
          <w:sz w:val="21"/>
          <w:szCs w:val="21"/>
          <w:spacing w:val="-1"/>
        </w:rPr>
        <w:t>附子、肉苁蓉、续断。</w:t>
      </w:r>
    </w:p>
    <w:p>
      <w:pPr>
        <w:spacing w:line="272" w:lineRule="auto"/>
        <w:sectPr>
          <w:footerReference w:type="default" r:id="rId18"/>
          <w:pgSz w:w="7220" w:h="10670"/>
          <w:pgMar w:top="400" w:right="938" w:bottom="1043" w:left="739" w:header="0" w:footer="8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141" w:firstLine="429"/>
        <w:spacing w:before="68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②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心悸、烦躁、口干、脉细数或结代者，宜滋阴复脉，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镇惊安神，可用炙甘草、生地、玄参、知母、生龙骨、紫石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英。</w:t>
      </w:r>
    </w:p>
    <w:p>
      <w:pPr>
        <w:ind w:right="130" w:firstLine="429"/>
        <w:spacing w:before="52" w:line="24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③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结代脉频繁发作者，可加用苦参、生龙骨、灵磁石、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珍珠母。</w:t>
      </w:r>
    </w:p>
    <w:p>
      <w:pPr>
        <w:ind w:left="432"/>
        <w:spacing w:before="52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(四)痰浊内阻型</w:t>
      </w:r>
    </w:p>
    <w:p>
      <w:pPr>
        <w:ind w:right="150" w:firstLine="429"/>
        <w:spacing w:before="5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症状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本型以胸脘部闷痛为主，伴发憋、食少、腹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胀、恶心呕吐、苔白舌胖、脉滑。</w:t>
      </w:r>
    </w:p>
    <w:p>
      <w:pPr>
        <w:ind w:right="143" w:firstLine="429"/>
        <w:spacing w:before="4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分析  饮食不节，过食厚味，酷嗜辛辣，损伤脾胃，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或平素中阳虚衰，以致脾失健运，升降失司，痰浊内生，胸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阳不振，则胸脘闷痛，浊阴上逆，清阳不升，则恶心呕吐，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脾虚则肝木乘脾，出现食少、腹胀症状。</w:t>
      </w:r>
    </w:p>
    <w:p>
      <w:pPr>
        <w:ind w:left="42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 治法  燥湿化浊，宣痹通络。</w:t>
      </w:r>
    </w:p>
    <w:p>
      <w:pPr>
        <w:ind w:left="42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4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.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方药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二陈汤、苓桂术甘汤、栝萎薤白半夏汤加味。</w:t>
      </w:r>
    </w:p>
    <w:p>
      <w:pPr>
        <w:ind w:right="148" w:firstLine="429"/>
        <w:spacing w:before="7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陈皮  半夏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茯苓  栝蒌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广木香  枳壳  白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术  桂枝 </w:t>
      </w:r>
      <w:r>
        <w:rPr>
          <w:rFonts w:ascii="SimSun" w:hAnsi="SimSun" w:eastAsia="SimSun" w:cs="SimSun"/>
          <w:sz w:val="21"/>
          <w:szCs w:val="21"/>
          <w:spacing w:val="7"/>
        </w:rPr>
        <w:t>薤白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甘草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焦三仙。</w:t>
      </w:r>
    </w:p>
    <w:p>
      <w:pPr>
        <w:ind w:left="432"/>
        <w:spacing w:before="1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0"/>
        </w:rPr>
        <w:t>(五)气滞血瘀型</w:t>
      </w:r>
    </w:p>
    <w:p>
      <w:pPr>
        <w:ind w:right="145" w:firstLine="429"/>
        <w:spacing w:before="95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症状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本型以心前区或胸骨后疼痛为主，伴胸</w:t>
      </w:r>
      <w:r>
        <w:rPr>
          <w:rFonts w:ascii="SimSun" w:hAnsi="SimSun" w:eastAsia="SimSun" w:cs="SimSun"/>
          <w:sz w:val="21"/>
          <w:szCs w:val="21"/>
          <w:spacing w:val="6"/>
        </w:rPr>
        <w:t>闷气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憋，舌质黯或有瘀点，脉弦。</w:t>
      </w:r>
    </w:p>
    <w:p>
      <w:pPr>
        <w:ind w:right="145" w:firstLine="429"/>
        <w:spacing w:before="7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分析  由于心脉瘀阻，不通则痛，产生心痛</w:t>
      </w:r>
      <w:r>
        <w:rPr>
          <w:rFonts w:ascii="SimSun" w:hAnsi="SimSun" w:eastAsia="SimSun" w:cs="SimSun"/>
          <w:sz w:val="21"/>
          <w:szCs w:val="21"/>
          <w:spacing w:val="5"/>
        </w:rPr>
        <w:t>，如疼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痛部位固定，乃血瘀所致，如疼痛无定处，乃气滞所致，气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滞可产生血瘀，血瘀也可导致气滞。舌质紫黯或有瘀点，均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为气滞血瘀的征候。</w:t>
      </w:r>
    </w:p>
    <w:p>
      <w:pPr>
        <w:ind w:left="429"/>
        <w:spacing w:before="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3. 治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法  活血化瘀。</w:t>
      </w:r>
    </w:p>
    <w:p>
      <w:pPr>
        <w:ind w:left="42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 方药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冠心Ⅱ号方、失笑散加味。</w:t>
      </w:r>
    </w:p>
    <w:p>
      <w:pPr>
        <w:ind w:left="42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丹参  赤芍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川芎  红花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降香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生蒲黄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五灵脂。</w:t>
      </w:r>
    </w:p>
    <w:p>
      <w:pPr>
        <w:ind w:left="42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5. 加减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可根据疼痛的性质，在活血化瘀基础上进行</w:t>
      </w:r>
    </w:p>
    <w:p>
      <w:pPr>
        <w:spacing w:line="219" w:lineRule="auto"/>
        <w:sectPr>
          <w:footerReference w:type="default" r:id="rId19"/>
          <w:pgSz w:w="7340" w:h="10750"/>
          <w:pgMar w:top="400" w:right="1101" w:bottom="1067" w:left="570" w:header="0" w:footer="8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spacing w:before="55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加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减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，</w:t>
      </w:r>
    </w:p>
    <w:p>
      <w:pPr>
        <w:ind w:right="40" w:firstLine="429"/>
        <w:spacing w:before="55" w:line="262" w:lineRule="auto"/>
        <w:rPr>
          <w:rFonts w:ascii="SimSun" w:hAnsi="SimSun" w:eastAsia="SimSun" w:cs="SimSun"/>
          <w:sz w:val="20"/>
          <w:szCs w:val="20"/>
        </w:rPr>
      </w:pPr>
      <w:bookmarkStart w:name="bookmark64" w:id="71"/>
      <w:bookmarkEnd w:id="71"/>
      <w:r>
        <w:rPr>
          <w:rFonts w:ascii="SimSun" w:hAnsi="SimSun" w:eastAsia="SimSun" w:cs="SimSun"/>
          <w:sz w:val="20"/>
          <w:szCs w:val="20"/>
          <w:spacing w:val="8"/>
        </w:rPr>
        <w:t>① 以气滞为主者，其特点为疼痛处不固定，可加理气止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痛药，如香附、郁金、元胡、川楝子。</w:t>
      </w:r>
    </w:p>
    <w:p>
      <w:pPr>
        <w:ind w:right="58" w:firstLine="429"/>
        <w:spacing w:before="70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② 以血瘀为主者，其特点为疼痛处固定，可加破血散结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药，如三棱、莪术、泽兰、血竭、王不留行。</w:t>
      </w:r>
    </w:p>
    <w:p>
      <w:pPr>
        <w:ind w:firstLine="429"/>
        <w:spacing w:before="8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③ 以胸骨后或心前区压迫感、闷胀为主者，活血化瘀、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芳香温通法合用，如活血化瘀的冠心片加芳香温通的宽胸丸。</w:t>
      </w:r>
    </w:p>
    <w:p>
      <w:pPr>
        <w:ind w:right="61" w:firstLine="429"/>
        <w:spacing w:before="69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④ 出现绞窄样或刀割样疼痛者，可在活血化瘀基础上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加等量的乳香、没药理气散结。</w:t>
      </w:r>
    </w:p>
    <w:p>
      <w:pPr>
        <w:ind w:right="60" w:firstLine="429"/>
        <w:spacing w:before="6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⑤ 疼痛伴灼热感者，可在活血化瘀基础上加栝萎、</w:t>
      </w:r>
      <w:r>
        <w:rPr>
          <w:rFonts w:ascii="SimSun" w:hAnsi="SimSun" w:eastAsia="SimSun" w:cs="SimSun"/>
          <w:sz w:val="20"/>
          <w:szCs w:val="20"/>
          <w:spacing w:val="7"/>
        </w:rPr>
        <w:t>黄芩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等泻热化痰药。</w:t>
      </w:r>
    </w:p>
    <w:p>
      <w:pPr>
        <w:ind w:right="100" w:firstLine="429"/>
        <w:spacing w:before="79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⑥ 疼痛伴怕冷、自汗者，可在活血化瘀基础上加官桂、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吴萸温中散寒。</w:t>
      </w:r>
    </w:p>
    <w:p>
      <w:pPr>
        <w:ind w:right="61" w:firstLine="429"/>
        <w:spacing w:before="9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⑦ 走串性疼痛，向肩背等处放射，可在活血化瘀</w:t>
      </w:r>
      <w:r>
        <w:rPr>
          <w:rFonts w:ascii="SimSun" w:hAnsi="SimSun" w:eastAsia="SimSun" w:cs="SimSun"/>
          <w:sz w:val="20"/>
          <w:szCs w:val="20"/>
          <w:spacing w:val="7"/>
        </w:rPr>
        <w:t>基础上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加桂枝、秦艽、络石藤等通络药物。</w:t>
      </w:r>
    </w:p>
    <w:p>
      <w:pPr>
        <w:ind w:right="54" w:firstLine="429"/>
        <w:spacing w:before="7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一般来说，气滞或痰浊者多为闷痛，血瘀者多为刺痛，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热结者多为烧灼样疼痛，寒凝者多为绞痛。临床详</w:t>
      </w:r>
      <w:r>
        <w:rPr>
          <w:rFonts w:ascii="SimSun" w:hAnsi="SimSun" w:eastAsia="SimSun" w:cs="SimSun"/>
          <w:sz w:val="20"/>
          <w:szCs w:val="20"/>
          <w:spacing w:val="12"/>
        </w:rPr>
        <w:t>辨疼痛的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性质，对心痛的辨证有一定的指导意义。</w:t>
      </w:r>
    </w:p>
    <w:p>
      <w:pPr>
        <w:ind w:right="57" w:firstLine="429"/>
        <w:spacing w:before="3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气滞与血瘀二者往往互为因果，由于气滞不行，常导致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血液流行不畅，而发生瘀阻，血愈瘀则气愈滞</w:t>
      </w:r>
      <w:r>
        <w:rPr>
          <w:rFonts w:ascii="SimSun" w:hAnsi="SimSun" w:eastAsia="SimSun" w:cs="SimSun"/>
          <w:sz w:val="20"/>
          <w:szCs w:val="20"/>
          <w:spacing w:val="12"/>
        </w:rPr>
        <w:t>。但二者以气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滞为血瘀的先导，所谓气为血之帅，气行则血行，故活血化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瘀中往往加上理气药物，其止痛效果更显著,如丹参配香附，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丹参配三七，红花配川楝子等。</w:t>
      </w:r>
    </w:p>
    <w:p>
      <w:pPr>
        <w:ind w:right="57" w:firstLine="429"/>
        <w:spacing w:before="6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综上所述，阴虚阳亢、阳虚、阴阳两虚为本，痰浊、气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滞、血瘀为标。治病必需审证求因，识标本，分主次，只有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这样临床才能得心应手。</w:t>
      </w:r>
    </w:p>
    <w:p>
      <w:pPr>
        <w:spacing w:line="277" w:lineRule="auto"/>
        <w:sectPr>
          <w:footerReference w:type="default" r:id="rId20"/>
          <w:pgSz w:w="7320" w:h="10730"/>
          <w:pgMar w:top="400" w:right="869" w:bottom="1100" w:left="860" w:header="0" w:footer="9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610"/>
        <w:spacing w:before="61" w:line="219" w:lineRule="auto"/>
        <w:rPr>
          <w:rFonts w:ascii="SimSun" w:hAnsi="SimSun" w:eastAsia="SimSun" w:cs="SimSun"/>
          <w:sz w:val="19"/>
          <w:szCs w:val="19"/>
        </w:rPr>
      </w:pPr>
      <w:bookmarkStart w:name="bookmark65" w:id="72"/>
      <w:bookmarkEnd w:id="72"/>
      <w:r>
        <w:rPr>
          <w:rFonts w:ascii="SimSun" w:hAnsi="SimSun" w:eastAsia="SimSun" w:cs="SimSun"/>
          <w:sz w:val="19"/>
          <w:szCs w:val="19"/>
          <w:spacing w:val="30"/>
        </w:rPr>
        <w:t>冠心病(心绞痛、心肌梗塞)中医辨证试行标准</w:t>
      </w:r>
    </w:p>
    <w:p>
      <w:pPr>
        <w:ind w:left="1269"/>
        <w:spacing w:before="14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(1980年全国冠心病辨证论治座谈会订)</w:t>
      </w:r>
    </w:p>
    <w:p>
      <w:pPr>
        <w:pStyle w:val="BodyText"/>
        <w:spacing w:line="246" w:lineRule="auto"/>
        <w:rPr/>
      </w:pPr>
      <w:r>
        <w:pict>
          <v:shape id="_x0000_s2" style="position:absolute;margin-left:1.50177pt;margin-top:2.62058pt;mso-position-vertical-relative:text;mso-position-horizontal-relative:text;width:276pt;height:344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479" w:type="dxa"/>
                    <w:tblInd w:w="20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300"/>
                    <w:gridCol w:w="350"/>
                    <w:gridCol w:w="660"/>
                    <w:gridCol w:w="1299"/>
                    <w:gridCol w:w="1300"/>
                    <w:gridCol w:w="1570"/>
                  </w:tblGrid>
                  <w:tr>
                    <w:trPr>
                      <w:trHeight w:val="484" w:hRule="atLeast"/>
                    </w:trPr>
                    <w:tc>
                      <w:tcPr>
                        <w:tcW w:w="650" w:type="dxa"/>
                        <w:vAlign w:val="top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ind w:left="139"/>
                          <w:spacing w:before="162" w:line="220" w:lineRule="auto"/>
                          <w:rPr/>
                        </w:pPr>
                        <w:r>
                          <w:rPr>
                            <w:spacing w:val="-3"/>
                          </w:rPr>
                          <w:t>分型</w:t>
                        </w:r>
                      </w:p>
                    </w:tc>
                    <w:tc>
                      <w:tcPr>
                        <w:tcW w:w="3259" w:type="dxa"/>
                        <w:vAlign w:val="top"/>
                        <w:gridSpan w:val="3"/>
                      </w:tcPr>
                      <w:p>
                        <w:pPr>
                          <w:pStyle w:val="TableText"/>
                          <w:ind w:left="1134"/>
                          <w:spacing w:before="162" w:line="220" w:lineRule="auto"/>
                          <w:rPr/>
                        </w:pPr>
                        <w:r>
                          <w:rPr>
                            <w:spacing w:val="-4"/>
                          </w:rPr>
                          <w:t>标</w:t>
                        </w:r>
                        <w:r>
                          <w:rPr>
                            <w:spacing w:val="5"/>
                          </w:rPr>
                          <w:t xml:space="preserve">        </w:t>
                        </w:r>
                        <w:r>
                          <w:rPr>
                            <w:spacing w:val="-4"/>
                          </w:rPr>
                          <w:t>准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455"/>
                          <w:spacing w:before="161" w:line="219" w:lineRule="auto"/>
                          <w:rPr/>
                        </w:pPr>
                        <w:r>
                          <w:rPr>
                            <w:spacing w:val="-2"/>
                          </w:rPr>
                          <w:t>必备条件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300" w:type="dxa"/>
                        <w:vAlign w:val="top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spacing w:line="244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4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59"/>
                          <w:spacing w:before="48" w:line="230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证</w:t>
                        </w:r>
                      </w:p>
                    </w:tc>
                    <w:tc>
                      <w:tcPr>
                        <w:shd w:val="clear" w:fill="FFFFFF"/>
                        <w:tcW w:w="350" w:type="dxa"/>
                        <w:vAlign w:val="top"/>
                        <w:vMerge w:val="restart"/>
                        <w:textDirection w:val="tbRlV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302"/>
                          <w:spacing w:before="82" w:line="202" w:lineRule="auto"/>
                          <w:rPr/>
                        </w:pPr>
                        <w:r>
                          <w:rPr/>
                          <w:t>痰浊</w:t>
                        </w:r>
                      </w:p>
                    </w:tc>
                    <w:tc>
                      <w:tcPr>
                        <w:tcW w:w="660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164" w:right="171"/>
                          <w:spacing w:before="156" w:line="457" w:lineRule="auto"/>
                          <w:rPr/>
                        </w:pPr>
                        <w:r>
                          <w:rPr>
                            <w:spacing w:val="-4"/>
                          </w:rPr>
                          <w:t>偏寒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4"/>
                          </w:rPr>
                          <w:t>偏热</w:t>
                        </w:r>
                      </w:p>
                    </w:tc>
                    <w:tc>
                      <w:tcPr>
                        <w:tcW w:w="1299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spacing w:line="25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63" w:hanging="19"/>
                          <w:spacing w:before="52" w:line="209" w:lineRule="auto"/>
                          <w:rPr/>
                        </w:pPr>
                        <w:r>
                          <w:rPr>
                            <w:spacing w:val="5"/>
                          </w:rPr>
                          <w:t>胸脘痞滿,恶心、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心悸</w:t>
                        </w:r>
                      </w:p>
                    </w:tc>
                    <w:tc>
                      <w:tcPr>
                        <w:tcW w:w="1300" w:type="dxa"/>
                        <w:vAlign w:val="top"/>
                      </w:tcPr>
                      <w:p>
                        <w:pPr>
                          <w:pStyle w:val="TableText"/>
                          <w:ind w:left="85" w:right="92"/>
                          <w:spacing w:before="86" w:line="208" w:lineRule="auto"/>
                          <w:rPr/>
                        </w:pPr>
                        <w:r>
                          <w:rPr>
                            <w:spacing w:val="-2"/>
                          </w:rPr>
                          <w:t>苔白滑腻脉沉滑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或结代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vMerge w:val="restart"/>
                        <w:tcBorders>
                          <w:right w:val="nil"/>
                          <w:bottom w:val="nil"/>
                        </w:tcBorders>
                      </w:tcPr>
                      <w:p>
                        <w:pPr>
                          <w:spacing w:line="26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144" w:right="154" w:hanging="9"/>
                          <w:spacing w:before="52" w:line="210" w:lineRule="auto"/>
                          <w:rPr/>
                        </w:pPr>
                        <w:r>
                          <w:rPr>
                            <w:spacing w:val="-1"/>
                          </w:rPr>
                          <w:t>胸脘痞滿及苔腻或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恶心脉滑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cBorders>
                          <w:left w:val="nil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50" w:type="dxa"/>
                        <w:vAlign w:val="top"/>
                        <w:vMerge w:val="continue"/>
                        <w:textDirection w:val="tbRlV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660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299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00" w:type="dxa"/>
                        <w:vAlign w:val="top"/>
                      </w:tcPr>
                      <w:p>
                        <w:pPr>
                          <w:pStyle w:val="TableText"/>
                          <w:ind w:left="94" w:right="92" w:hanging="9"/>
                          <w:spacing w:before="96" w:line="208" w:lineRule="auto"/>
                          <w:rPr/>
                        </w:pPr>
                        <w:r>
                          <w:rPr>
                            <w:spacing w:val="-2"/>
                          </w:rPr>
                          <w:t>苔黄腻、脉弦滑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或弦数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vMerge w:val="continue"/>
                        <w:tcBorders>
                          <w:righ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cBorders>
                          <w:left w:val="nil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shd w:val="clear" w:fill="FFFFFF"/>
                        <w:tcW w:w="1010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ind w:left="334"/>
                          <w:spacing w:before="171" w:line="222" w:lineRule="auto"/>
                          <w:rPr/>
                        </w:pPr>
                        <w:r>
                          <w:rPr>
                            <w:spacing w:val="-2"/>
                          </w:rPr>
                          <w:t>血瘀</w:t>
                        </w:r>
                      </w:p>
                    </w:tc>
                    <w:tc>
                      <w:tcPr>
                        <w:tcW w:w="2599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ind w:left="84" w:right="109"/>
                          <w:spacing w:before="88" w:line="207" w:lineRule="auto"/>
                          <w:rPr/>
                        </w:pPr>
                        <w:r>
                          <w:rPr>
                            <w:spacing w:val="-1"/>
                          </w:rPr>
                          <w:t>胸痛、痛有定处、舌质黯、或瘀班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脉弦细、涩促、结代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44" w:right="154" w:hanging="9"/>
                          <w:spacing w:before="78" w:line="215" w:lineRule="auto"/>
                          <w:rPr/>
                        </w:pPr>
                        <w:r>
                          <w:rPr>
                            <w:spacing w:val="-1"/>
                          </w:rPr>
                          <w:t>胸痛及舌质黯有瘀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/>
                          <w:t>班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cBorders>
                          <w:left w:val="nil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010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ind w:left="334"/>
                          <w:spacing w:before="90" w:line="221" w:lineRule="auto"/>
                          <w:rPr/>
                        </w:pPr>
                        <w:r>
                          <w:rPr>
                            <w:spacing w:val="-2"/>
                          </w:rPr>
                          <w:t>气滞</w:t>
                        </w:r>
                      </w:p>
                    </w:tc>
                    <w:tc>
                      <w:tcPr>
                        <w:tcW w:w="2599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ind w:left="84"/>
                          <w:spacing w:before="90" w:line="220" w:lineRule="auto"/>
                          <w:rPr/>
                        </w:pPr>
                        <w:r>
                          <w:rPr>
                            <w:spacing w:val="-1"/>
                          </w:rPr>
                          <w:t>胸闷痛憋气、苔薄白脉弦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45"/>
                          <w:spacing w:before="90" w:line="221" w:lineRule="auto"/>
                          <w:rPr/>
                        </w:pPr>
                        <w:r>
                          <w:rPr>
                            <w:spacing w:val="-1"/>
                          </w:rPr>
                          <w:t>胸闷或憋气</w:t>
                        </w:r>
                      </w:p>
                    </w:tc>
                  </w:tr>
                  <w:tr>
                    <w:trPr>
                      <w:trHeight w:val="499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cBorders>
                          <w:lef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010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ind w:left="334"/>
                          <w:spacing w:before="170" w:line="221" w:lineRule="auto"/>
                          <w:rPr/>
                        </w:pPr>
                        <w:r>
                          <w:rPr>
                            <w:spacing w:val="-2"/>
                          </w:rPr>
                          <w:t>寒凝</w:t>
                        </w:r>
                      </w:p>
                    </w:tc>
                    <w:tc>
                      <w:tcPr>
                        <w:tcW w:w="2599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ind w:left="84" w:right="109"/>
                          <w:spacing w:before="98" w:line="212" w:lineRule="auto"/>
                          <w:rPr/>
                        </w:pPr>
                        <w:r>
                          <w:rPr>
                            <w:spacing w:val="-1"/>
                          </w:rPr>
                          <w:t>胸痛甚遇寒即发，舌质淡，脉沉弦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或迟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35"/>
                          <w:spacing w:before="110" w:line="220" w:lineRule="auto"/>
                          <w:rPr/>
                        </w:pPr>
                        <w:r>
                          <w:rPr>
                            <w:spacing w:val="-1"/>
                          </w:rPr>
                          <w:t>胸痛甚及遇冷即发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300" w:type="dxa"/>
                        <w:vAlign w:val="top"/>
                        <w:vMerge w:val="restart"/>
                        <w:textDirection w:val="tbRlV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1136"/>
                          <w:spacing w:before="42" w:line="198" w:lineRule="auto"/>
                          <w:rPr/>
                        </w:pPr>
                        <w:r>
                          <w:rPr/>
                          <w:t>本</w:t>
                        </w:r>
                        <w:r>
                          <w:rPr>
                            <w:spacing w:val="3"/>
                          </w:rPr>
                          <w:t xml:space="preserve">                 </w:t>
                        </w:r>
                        <w:r>
                          <w:rPr/>
                          <w:t>正</w:t>
                        </w:r>
                      </w:p>
                    </w:tc>
                    <w:tc>
                      <w:tcPr>
                        <w:tcW w:w="350" w:type="dxa"/>
                        <w:vAlign w:val="top"/>
                        <w:vMerge w:val="restart"/>
                        <w:textDirection w:val="tbRlV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323"/>
                          <w:spacing w:before="94" w:line="197" w:lineRule="auto"/>
                          <w:rPr/>
                        </w:pPr>
                        <w:r>
                          <w:rPr/>
                          <w:t>阴虚</w:t>
                        </w:r>
                      </w:p>
                    </w:tc>
                    <w:tc>
                      <w:tcPr>
                        <w:tcW w:w="660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15" w:right="1" w:firstLine="69"/>
                          <w:spacing w:before="180" w:line="460" w:lineRule="auto"/>
                          <w:rPr/>
                        </w:pPr>
                        <w:r>
                          <w:rPr>
                            <w:spacing w:val="2"/>
                          </w:rPr>
                          <w:t>心阴虚</w:t>
                        </w:r>
                        <w:r>
                          <w:rPr/>
                          <w:t xml:space="preserve">  </w:t>
                        </w:r>
                        <w:r>
                          <w:rPr>
                            <w:spacing w:val="-2"/>
                          </w:rPr>
                          <w:t>肝肾阴虚</w:t>
                        </w:r>
                      </w:p>
                    </w:tc>
                    <w:tc>
                      <w:tcPr>
                        <w:tcW w:w="1299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98" w:hanging="84"/>
                          <w:spacing w:before="170" w:line="196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pacing w:val="-1"/>
                          </w:rPr>
                          <w:t>五心烦热、口于、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10"/>
                          </w:rPr>
                          <w:t>盗汗、面潮红、</w:t>
                        </w:r>
                      </w:p>
                      <w:p>
                        <w:pPr>
                          <w:pStyle w:val="TableText"/>
                          <w:ind w:left="103" w:right="67" w:hanging="9"/>
                          <w:spacing w:line="208" w:lineRule="auto"/>
                          <w:rPr/>
                        </w:pPr>
                        <w:r>
                          <w:rPr>
                            <w:sz w:val="15"/>
                            <w:szCs w:val="15"/>
                            <w:spacing w:val="10"/>
                          </w:rPr>
                          <w:t>舌质红、脉细数</w:t>
                        </w:r>
                        <w:r>
                          <w:rPr>
                            <w:sz w:val="15"/>
                            <w:szCs w:val="15"/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或促</w:t>
                        </w:r>
                      </w:p>
                    </w:tc>
                    <w:tc>
                      <w:tcPr>
                        <w:tcW w:w="1300" w:type="dxa"/>
                        <w:vAlign w:val="top"/>
                      </w:tcPr>
                      <w:p>
                        <w:pPr>
                          <w:pStyle w:val="TableText"/>
                          <w:ind w:left="85"/>
                          <w:spacing w:before="100" w:line="219" w:lineRule="auto"/>
                          <w:rPr/>
                        </w:pPr>
                        <w:r>
                          <w:rPr>
                            <w:spacing w:val="-3"/>
                          </w:rPr>
                          <w:t>心悸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64" w:right="159" w:hanging="29"/>
                          <w:spacing w:before="89" w:line="208" w:lineRule="auto"/>
                          <w:rPr/>
                        </w:pPr>
                        <w:r>
                          <w:rPr>
                            <w:spacing w:val="-2"/>
                          </w:rPr>
                          <w:t>身寒肢冷，心悸及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共余一项以上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extDirection w:val="tbRlV"/>
                        <w:tcBorders>
                          <w:left w:val="nil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50" w:type="dxa"/>
                        <w:vAlign w:val="top"/>
                        <w:vMerge w:val="continue"/>
                        <w:textDirection w:val="tbRlV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660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299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00" w:type="dxa"/>
                        <w:vAlign w:val="top"/>
                      </w:tcPr>
                      <w:p>
                        <w:pPr>
                          <w:pStyle w:val="TableText"/>
                          <w:spacing w:before="101" w:line="197" w:lineRule="auto"/>
                          <w:jc w:val="right"/>
                          <w:rPr/>
                        </w:pPr>
                        <w:r>
                          <w:rPr>
                            <w:spacing w:val="-1"/>
                          </w:rPr>
                          <w:t>头晕、目眩耳鸣、</w:t>
                        </w:r>
                      </w:p>
                      <w:p>
                        <w:pPr>
                          <w:pStyle w:val="TableText"/>
                          <w:ind w:left="95"/>
                          <w:spacing w:line="220" w:lineRule="auto"/>
                          <w:rPr/>
                        </w:pPr>
                        <w:r>
                          <w:rPr>
                            <w:spacing w:val="-1"/>
                          </w:rPr>
                          <w:t>腰酸、肢麻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44" w:right="159" w:hanging="9"/>
                          <w:spacing w:before="92" w:line="208" w:lineRule="auto"/>
                          <w:rPr/>
                        </w:pPr>
                        <w:r>
                          <w:rPr>
                            <w:spacing w:val="-2"/>
                          </w:rPr>
                          <w:t>身寒肢冷夜尿频及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其余两项以上</w:t>
                        </w:r>
                      </w:p>
                    </w:tc>
                  </w:tr>
                  <w:tr>
                    <w:trPr>
                      <w:trHeight w:val="499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extDirection w:val="tbRlV"/>
                        <w:tcBorders>
                          <w:left w:val="nil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50" w:type="dxa"/>
                        <w:vAlign w:val="top"/>
                        <w:vMerge w:val="restart"/>
                        <w:textDirection w:val="tbRlV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471"/>
                          <w:spacing w:before="104" w:line="197" w:lineRule="auto"/>
                          <w:rPr/>
                        </w:pPr>
                        <w:r>
                          <w:rPr/>
                          <w:t>阳</w:t>
                        </w:r>
                        <w:r>
                          <w:rPr>
                            <w:spacing w:val="14"/>
                          </w:rPr>
                          <w:t xml:space="preserve">    </w:t>
                        </w:r>
                        <w:r>
                          <w:rPr/>
                          <w:t>虚</w:t>
                        </w:r>
                      </w:p>
                    </w:tc>
                    <w:tc>
                      <w:tcPr>
                        <w:tcW w:w="660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84" w:right="76"/>
                          <w:spacing w:before="192" w:line="552" w:lineRule="auto"/>
                          <w:rPr/>
                        </w:pPr>
                        <w:r>
                          <w:rPr>
                            <w:spacing w:val="2"/>
                          </w:rPr>
                          <w:t>心阳虚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肾阳虚</w:t>
                        </w:r>
                      </w:p>
                      <w:p>
                        <w:pPr>
                          <w:pStyle w:val="TableText"/>
                          <w:ind w:left="84"/>
                          <w:spacing w:before="123" w:line="219" w:lineRule="auto"/>
                          <w:rPr/>
                        </w:pPr>
                        <w:r>
                          <w:rPr>
                            <w:spacing w:val="-2"/>
                          </w:rPr>
                          <w:t>脾阳虚</w:t>
                        </w:r>
                      </w:p>
                    </w:tc>
                    <w:tc>
                      <w:tcPr>
                        <w:tcW w:w="1299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spacing w:line="437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84" w:right="4"/>
                          <w:spacing w:before="52" w:line="199" w:lineRule="auto"/>
                          <w:jc w:val="both"/>
                          <w:rPr/>
                        </w:pPr>
                        <w:r>
                          <w:rPr>
                            <w:spacing w:val="-1"/>
                          </w:rPr>
                          <w:t>精神倦怠、自汗</w:t>
                        </w:r>
                        <w:r>
                          <w:rPr/>
                          <w:t xml:space="preserve">  </w:t>
                        </w:r>
                        <w:r>
                          <w:rPr>
                            <w:spacing w:val="11"/>
                          </w:rPr>
                          <w:t>或冷汗、肿胀、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面色白、舌淡或</w:t>
                        </w:r>
                        <w:r>
                          <w:rPr/>
                          <w:t xml:space="preserve">  </w:t>
                        </w:r>
                        <w:r>
                          <w:rPr>
                            <w:spacing w:val="2"/>
                          </w:rPr>
                          <w:t>胖、脉沉细</w:t>
                        </w:r>
                      </w:p>
                    </w:tc>
                    <w:tc>
                      <w:tcPr>
                        <w:tcW w:w="1300" w:type="dxa"/>
                        <w:vAlign w:val="top"/>
                      </w:tcPr>
                      <w:p>
                        <w:pPr>
                          <w:pStyle w:val="TableText"/>
                          <w:ind w:left="85"/>
                          <w:spacing w:before="102" w:line="219" w:lineRule="auto"/>
                          <w:rPr/>
                        </w:pPr>
                        <w:r>
                          <w:rPr>
                            <w:spacing w:val="-2"/>
                          </w:rPr>
                          <w:t>身寒肢冷、心悸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64" w:right="159" w:hanging="29"/>
                          <w:spacing w:before="103" w:line="208" w:lineRule="auto"/>
                          <w:rPr/>
                        </w:pPr>
                        <w:r>
                          <w:rPr>
                            <w:spacing w:val="-2"/>
                          </w:rPr>
                          <w:t>身寒肢冷心悸及共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余一项以上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extDirection w:val="tbRlV"/>
                        <w:tcBorders>
                          <w:left w:val="nil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50" w:type="dxa"/>
                        <w:vAlign w:val="top"/>
                        <w:vMerge w:val="continue"/>
                        <w:textDirection w:val="tbRlV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660" w:type="dxa"/>
                        <w:vAlign w:val="top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299" w:type="dxa"/>
                        <w:vAlign w:val="top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00" w:type="dxa"/>
                        <w:vAlign w:val="top"/>
                      </w:tcPr>
                      <w:p>
                        <w:pPr>
                          <w:pStyle w:val="TableText"/>
                          <w:ind w:left="85" w:right="94"/>
                          <w:spacing w:before="92" w:line="208" w:lineRule="auto"/>
                          <w:rPr/>
                        </w:pPr>
                        <w:r>
                          <w:rPr>
                            <w:spacing w:val="-2"/>
                          </w:rPr>
                          <w:t>身塞肢冷、夜尿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频数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35"/>
                          <w:spacing w:before="83" w:line="197" w:lineRule="auto"/>
                          <w:rPr/>
                        </w:pPr>
                        <w:r>
                          <w:rPr>
                            <w:spacing w:val="-2"/>
                          </w:rPr>
                          <w:t>身寒肢冷夜尿频数</w:t>
                        </w:r>
                      </w:p>
                      <w:p>
                        <w:pPr>
                          <w:pStyle w:val="TableText"/>
                          <w:ind w:left="215"/>
                          <w:spacing w:line="220" w:lineRule="auto"/>
                          <w:rPr/>
                        </w:pPr>
                        <w:r>
                          <w:rPr>
                            <w:spacing w:val="-1"/>
                          </w:rPr>
                          <w:t>及其余两项以上</w:t>
                        </w:r>
                      </w:p>
                    </w:tc>
                  </w:tr>
                  <w:tr>
                    <w:trPr>
                      <w:trHeight w:val="649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extDirection w:val="tbRlV"/>
                        <w:tcBorders>
                          <w:left w:val="nil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50" w:type="dxa"/>
                        <w:vAlign w:val="top"/>
                        <w:vMerge w:val="continue"/>
                        <w:textDirection w:val="tbRlV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660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299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1300" w:type="dxa"/>
                        <w:vAlign w:val="top"/>
                      </w:tcPr>
                      <w:p>
                        <w:pPr>
                          <w:pStyle w:val="TableText"/>
                          <w:ind w:left="94" w:right="94" w:hanging="9"/>
                          <w:spacing w:before="103" w:line="208" w:lineRule="auto"/>
                          <w:rPr/>
                        </w:pPr>
                        <w:r>
                          <w:rPr>
                            <w:spacing w:val="-2"/>
                          </w:rPr>
                          <w:t>身塞肢冷、腹胀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食少、便溏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35" w:right="135"/>
                          <w:spacing w:before="85" w:line="204" w:lineRule="auto"/>
                          <w:jc w:val="both"/>
                          <w:rPr/>
                        </w:pPr>
                        <w:r>
                          <w:rPr>
                            <w:spacing w:val="1"/>
                          </w:rPr>
                          <w:t>身寒肢冷腹胀食少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便溏中一项及其余</w:t>
                        </w:r>
                        <w:r>
                          <w:rPr/>
                          <w:t xml:space="preserve"> </w:t>
                        </w:r>
                        <w:r>
                          <w:rPr/>
                          <w:t>一项以上</w:t>
                        </w:r>
                      </w:p>
                    </w:tc>
                  </w:tr>
                  <w:tr>
                    <w:trPr>
                      <w:trHeight w:val="839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extDirection w:val="tbRlV"/>
                        <w:tcBorders>
                          <w:left w:val="nil"/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50" w:type="dxa"/>
                        <w:vAlign w:val="top"/>
                        <w:textDirection w:val="tbRlV"/>
                      </w:tcPr>
                      <w:p>
                        <w:pPr>
                          <w:pStyle w:val="TableText"/>
                          <w:ind w:left="250"/>
                          <w:spacing w:before="104" w:line="197" w:lineRule="auto"/>
                          <w:rPr/>
                        </w:pPr>
                        <w:r>
                          <w:rPr/>
                          <w:t>气虚</w:t>
                        </w:r>
                      </w:p>
                    </w:tc>
                    <w:tc>
                      <w:tcPr>
                        <w:tcW w:w="660" w:type="dxa"/>
                        <w:vAlign w:val="top"/>
                      </w:tcPr>
                      <w:p>
                        <w:pPr>
                          <w:pStyle w:val="TableText"/>
                          <w:ind w:left="84" w:right="76"/>
                          <w:spacing w:before="114" w:line="412" w:lineRule="auto"/>
                          <w:rPr/>
                        </w:pPr>
                        <w:r>
                          <w:rPr>
                            <w:spacing w:val="2"/>
                          </w:rPr>
                          <w:t>心气虚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肾气虚</w:t>
                        </w:r>
                      </w:p>
                    </w:tc>
                    <w:tc>
                      <w:tcPr>
                        <w:tcW w:w="1299" w:type="dxa"/>
                        <w:vAlign w:val="top"/>
                      </w:tcPr>
                      <w:p>
                        <w:pPr>
                          <w:pStyle w:val="TableText"/>
                          <w:ind w:left="84"/>
                          <w:spacing w:before="175" w:line="204" w:lineRule="auto"/>
                          <w:jc w:val="both"/>
                          <w:rPr/>
                        </w:pPr>
                        <w:r>
                          <w:rPr>
                            <w:spacing w:val="-8"/>
                          </w:rPr>
                          <w:t>气短乏力、舌质</w:t>
                        </w:r>
                        <w:r>
                          <w:rPr>
                            <w:spacing w:val="2"/>
                          </w:rPr>
                          <w:t xml:space="preserve">  </w:t>
                        </w:r>
                        <w:r>
                          <w:rPr>
                            <w:spacing w:val="-10"/>
                          </w:rPr>
                          <w:t>淡胖嫩或有齿印，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脉濡或沉细结代</w:t>
                        </w:r>
                      </w:p>
                    </w:tc>
                    <w:tc>
                      <w:tcPr>
                        <w:tcW w:w="1300" w:type="dxa"/>
                        <w:vAlign w:val="top"/>
                      </w:tcPr>
                      <w:p>
                        <w:pPr>
                          <w:pStyle w:val="TableText"/>
                          <w:ind w:left="95"/>
                          <w:spacing w:before="115" w:line="219" w:lineRule="auto"/>
                          <w:rPr/>
                        </w:pPr>
                        <w:r>
                          <w:rPr>
                            <w:spacing w:val="-2"/>
                          </w:rPr>
                          <w:t>心悸、心慌</w:t>
                        </w:r>
                      </w:p>
                      <w:p>
                        <w:pPr>
                          <w:pStyle w:val="TableText"/>
                          <w:ind w:left="80" w:hanging="65"/>
                          <w:spacing w:before="140" w:line="208" w:lineRule="auto"/>
                          <w:rPr/>
                        </w:pPr>
                        <w:r>
                          <w:rPr>
                            <w:spacing w:val="-1"/>
                          </w:rPr>
                          <w:t>头晕目眩、健忘、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腰膝接软、耳鸣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25" w:right="157" w:firstLine="10"/>
                          <w:spacing w:before="256" w:line="208" w:lineRule="auto"/>
                          <w:rPr/>
                        </w:pPr>
                        <w:r>
                          <w:rPr>
                            <w:spacing w:val="-2"/>
                          </w:rPr>
                          <w:t>前一项以上，后两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/>
                          <w:t>项</w:t>
                        </w: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300" w:type="dxa"/>
                        <w:vAlign w:val="top"/>
                        <w:vMerge w:val="continue"/>
                        <w:textDirection w:val="tbRlV"/>
                        <w:tcBorders>
                          <w:left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350" w:type="dxa"/>
                        <w:vAlign w:val="top"/>
                        <w:textDirection w:val="tbRlV"/>
                      </w:tcPr>
                      <w:p>
                        <w:pPr>
                          <w:pStyle w:val="TableText"/>
                          <w:ind w:left="160"/>
                          <w:spacing w:before="83" w:line="199" w:lineRule="auto"/>
                          <w:rPr/>
                        </w:pPr>
                        <w:r>
                          <w:rPr/>
                          <w:t>脱</w:t>
                        </w:r>
                      </w:p>
                    </w:tc>
                    <w:tc>
                      <w:tcPr>
                        <w:tcW w:w="3259" w:type="dxa"/>
                        <w:vAlign w:val="top"/>
                        <w:gridSpan w:val="3"/>
                      </w:tcPr>
                      <w:p>
                        <w:pPr>
                          <w:pStyle w:val="TableText"/>
                          <w:ind w:left="94" w:right="17" w:hanging="70"/>
                          <w:spacing w:before="65" w:line="225" w:lineRule="auto"/>
                          <w:rPr/>
                        </w:pPr>
                        <w:r>
                          <w:rPr/>
                          <w:t>四肢厥冷，大汗出、脉微欲绝、表情淡漠、面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色咣白、或暗淡、或浮红，舌质淡酯</w:t>
                        </w:r>
                      </w:p>
                    </w:tc>
                    <w:tc>
                      <w:tcPr>
                        <w:tcW w:w="1570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pStyle w:val="TableText"/>
                          <w:ind w:left="135" w:right="157"/>
                          <w:spacing w:before="86" w:line="228" w:lineRule="auto"/>
                          <w:rPr/>
                        </w:pPr>
                        <w:r>
                          <w:rPr>
                            <w:spacing w:val="-2"/>
                          </w:rPr>
                          <w:t>前三项中必具一项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以上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>
        <w:pict>
          <v:shape id="_x0000_s4" style="position:absolute;margin-left:1.27647pt;margin-top:4.82962pt;mso-position-vertical-relative:text;mso-position-horizontal-relative:text;width:28.35pt;height:51.1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47"/>
                      <w:szCs w:val="47"/>
                    </w:rPr>
                  </w:pPr>
                  <w:r>
                    <w:rPr>
                      <w:rFonts w:ascii="SimSun" w:hAnsi="SimSun" w:eastAsia="SimSun" w:cs="SimSun"/>
                      <w:sz w:val="47"/>
                      <w:szCs w:val="47"/>
                      <w:spacing w:val="20"/>
                    </w:rPr>
                    <w:t>标实</w:t>
                  </w:r>
                </w:p>
              </w:txbxContent>
            </v:textbox>
          </v:shape>
        </w:pict>
      </w: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314" w:firstLine="299"/>
        <w:spacing w:before="49" w:line="228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</w:rPr>
        <w:t>说明：1、辨证诊断时应标明：①主证②兼证。2、病程</w:t>
      </w:r>
      <w:r>
        <w:rPr>
          <w:rFonts w:ascii="SimSun" w:hAnsi="SimSun" w:eastAsia="SimSun" w:cs="SimSun"/>
          <w:sz w:val="15"/>
          <w:szCs w:val="15"/>
          <w:spacing w:val="-1"/>
        </w:rPr>
        <w:t>中病情必有变化，应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7"/>
        </w:rPr>
        <w:t>按变化情况进一步作出辨证诊断。</w:t>
      </w:r>
    </w:p>
    <w:p>
      <w:pPr>
        <w:spacing w:line="228" w:lineRule="auto"/>
        <w:sectPr>
          <w:footerReference w:type="default" r:id="rId21"/>
          <w:pgSz w:w="7220" w:h="10670"/>
          <w:pgMar w:top="400" w:right="1083" w:bottom="1113" w:left="579" w:header="0" w:footer="924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422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(六)病例介绍</w:t>
      </w:r>
    </w:p>
    <w:p>
      <w:pPr>
        <w:ind w:right="12" w:firstLine="419"/>
        <w:spacing w:before="46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1. 王××,女性，50岁。心前区疼痛已8年余，数月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来加重，每日疼痛发作5次，含服硝酸甘油才能缓解。有胸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闷、怕冷、心悸、四肢欠温、疲乏无力、腿肿腰酸、胸痛彻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背等症，心电图示慢性冠状动脉供血不足。脉沉迟，苔薄白，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乃心阳虚，病久肾亦虚，拟温通心阳，佐以培补肝肾法。</w:t>
      </w:r>
    </w:p>
    <w:p>
      <w:pPr>
        <w:ind w:right="38" w:firstLine="419"/>
        <w:spacing w:before="6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处方：栝蒌30克，薤白15克，半夏15克，桂枝12克，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生姜12克，赤芍15克，当归12克，党参30克</w:t>
      </w:r>
      <w:r>
        <w:rPr>
          <w:rFonts w:ascii="SimSun" w:hAnsi="SimSun" w:eastAsia="SimSun" w:cs="SimSun"/>
          <w:sz w:val="21"/>
          <w:szCs w:val="21"/>
          <w:spacing w:val="14"/>
        </w:rPr>
        <w:t>，菟丝子30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克，补骨脂20克。服上方3个月后，心绞痛基本消失，精神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转佳，四肢转暖，胸闷气短减轻，腿肿消失。脉弦细、苔薄。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心电图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T₁</w:t>
      </w:r>
      <w:r>
        <w:rPr>
          <w:rFonts w:ascii="SimSun" w:hAnsi="SimSun" w:eastAsia="SimSun" w:cs="SimSun"/>
          <w:sz w:val="21"/>
          <w:szCs w:val="21"/>
        </w:rPr>
        <w:t>、、</w:t>
      </w:r>
      <w:r>
        <w:rPr>
          <w:rFonts w:ascii="Times New Roman" w:hAnsi="Times New Roman" w:eastAsia="Times New Roman" w:cs="Times New Roman"/>
          <w:sz w:val="21"/>
          <w:szCs w:val="21"/>
        </w:rPr>
        <w:t>aVF   </w:t>
      </w:r>
      <w:r>
        <w:rPr>
          <w:rFonts w:ascii="SimSun" w:hAnsi="SimSun" w:eastAsia="SimSun" w:cs="SimSun"/>
          <w:sz w:val="21"/>
          <w:szCs w:val="21"/>
        </w:rPr>
        <w:t>较前增高，</w:t>
      </w:r>
      <w:r>
        <w:rPr>
          <w:rFonts w:ascii="Times New Roman" w:hAnsi="Times New Roman" w:eastAsia="Times New Roman" w:cs="Times New Roman"/>
          <w:sz w:val="21"/>
          <w:szCs w:val="21"/>
        </w:rPr>
        <w:t>Tv₈  </w:t>
      </w:r>
      <w:r>
        <w:rPr>
          <w:rFonts w:ascii="SimSun" w:hAnsi="SimSun" w:eastAsia="SimSun" w:cs="SimSun"/>
          <w:sz w:val="21"/>
          <w:szCs w:val="21"/>
        </w:rPr>
        <w:t>倒置转双向，</w:t>
      </w:r>
      <w:r>
        <w:rPr>
          <w:rFonts w:ascii="Times New Roman" w:hAnsi="Times New Roman" w:eastAsia="Times New Roman" w:cs="Times New Roman"/>
          <w:sz w:val="21"/>
          <w:szCs w:val="21"/>
        </w:rPr>
        <w:t>Tv₄~s</w:t>
      </w:r>
      <w:r>
        <w:rPr>
          <w:rFonts w:ascii="Times New Roman" w:hAnsi="Times New Roman" w:eastAsia="Times New Roman" w:cs="Times New Roman"/>
          <w:sz w:val="21"/>
          <w:szCs w:val="21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由倒 </w:t>
      </w:r>
      <w:r>
        <w:rPr>
          <w:rFonts w:ascii="SimSun" w:hAnsi="SimSun" w:eastAsia="SimSun" w:cs="SimSun"/>
          <w:sz w:val="21"/>
          <w:szCs w:val="21"/>
          <w:spacing w:val="-6"/>
        </w:rPr>
        <w:t>置转直立，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S-Tv₄~g </w:t>
      </w:r>
      <w:r>
        <w:rPr>
          <w:rFonts w:ascii="SimSun" w:hAnsi="SimSun" w:eastAsia="SimSun" w:cs="SimSun"/>
          <w:sz w:val="21"/>
          <w:szCs w:val="21"/>
          <w:spacing w:val="-6"/>
        </w:rPr>
        <w:t>回升到基线。</w:t>
      </w:r>
    </w:p>
    <w:p>
      <w:pPr>
        <w:ind w:right="44" w:firstLine="419"/>
        <w:spacing w:before="10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按：本例为心阳虚之胸痹，心病久后，累及肾脏，说明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一脏有病可影响它脏。肾主水，为封藏之本，受五脏六腑之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精藏之，心影响肾，故出现肾虚之症，如怕冷腰酸、腿肿等。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当以栝蒌、薤白、半夏通阳宣痹，以桂枝振动阳气，配合生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姜逐寒，佐以菟丝子、补骨脂调节阴阳培补元气，如阳虚甚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者，可加附子、肉桂温阳之品；如腿肿甚者，可加车前、茅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根利水。</w:t>
      </w:r>
    </w:p>
    <w:p>
      <w:pPr>
        <w:ind w:left="550"/>
        <w:spacing w:before="5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(本例摘自《中医杂志》(3)46,1981)</w:t>
      </w:r>
    </w:p>
    <w:p>
      <w:pPr>
        <w:ind w:firstLine="419"/>
        <w:spacing w:before="63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2. 孙××,女性，58岁，门诊号01246,于1977</w:t>
      </w:r>
      <w:r>
        <w:rPr>
          <w:rFonts w:ascii="SimSun" w:hAnsi="SimSun" w:eastAsia="SimSun" w:cs="SimSun"/>
          <w:sz w:val="21"/>
          <w:szCs w:val="21"/>
          <w:spacing w:val="13"/>
        </w:rPr>
        <w:t>年12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月7日就诊。心悸气短已4年，近月余心悸加重，胸闷憋气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伴心跳间歇明显。病人于1973年初心悸气短，活动后心率加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快，偶尔脉率不齐，间断治疗，症状仍有发</w:t>
      </w:r>
      <w:r>
        <w:rPr>
          <w:rFonts w:ascii="SimSun" w:hAnsi="SimSun" w:eastAsia="SimSun" w:cs="SimSun"/>
          <w:sz w:val="21"/>
          <w:szCs w:val="21"/>
          <w:spacing w:val="3"/>
        </w:rPr>
        <w:t>作。1976年秋，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心悸、脉搏明显间歇，甚则不能平卧，颜面微肿，经心电图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证实为频发性室性期前收缩，慢性冠状动脉供血不</w:t>
      </w:r>
      <w:r>
        <w:rPr>
          <w:rFonts w:ascii="SimSun" w:hAnsi="SimSun" w:eastAsia="SimSun" w:cs="SimSun"/>
          <w:sz w:val="21"/>
          <w:szCs w:val="21"/>
          <w:spacing w:val="2"/>
        </w:rPr>
        <w:t>足，服用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β阻滞剂、利尿剂及养心安神中药，症状缓解不</w:t>
      </w:r>
      <w:r>
        <w:rPr>
          <w:rFonts w:ascii="SimSun" w:hAnsi="SimSun" w:eastAsia="SimSun" w:cs="SimSun"/>
          <w:sz w:val="21"/>
          <w:szCs w:val="21"/>
          <w:spacing w:val="4"/>
        </w:rPr>
        <w:t>明显，近1</w:t>
      </w:r>
    </w:p>
    <w:p>
      <w:pPr>
        <w:spacing w:line="269" w:lineRule="auto"/>
        <w:sectPr>
          <w:footerReference w:type="default" r:id="rId22"/>
          <w:pgSz w:w="7350" w:h="10760"/>
          <w:pgMar w:top="400" w:right="1035" w:bottom="1118" w:left="749" w:header="0" w:footer="9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7" w:lineRule="auto"/>
        <w:rPr/>
      </w:pPr>
      <w:r/>
    </w:p>
    <w:p>
      <w:pPr>
        <w:ind w:right="43"/>
        <w:spacing w:before="69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个月来，心悸气短加重，发作频繁，已不能作一般家务劳动，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伴有头晕眼花，口干烦躁，胸闷发憋，脘腹作胀，倦怠乏力，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夜寐不宁，每天服用心得宁15毫克，仍然无效而前来诊治。</w:t>
      </w:r>
    </w:p>
    <w:p>
      <w:pPr>
        <w:ind w:right="7" w:firstLine="440"/>
        <w:spacing w:before="2" w:line="25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查体：血压120/80毫米汞柱，精神萎靡，颜面微肿，两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肺(-),心界略向左扩大，心率88次/分，律不齐，早搏呈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bookmarkStart w:name="bookmark66" w:id="73"/>
      <w:bookmarkEnd w:id="73"/>
      <w:r>
        <w:rPr>
          <w:rFonts w:ascii="SimSun" w:hAnsi="SimSun" w:eastAsia="SimSun" w:cs="SimSun"/>
          <w:sz w:val="21"/>
          <w:szCs w:val="21"/>
          <w:spacing w:val="-3"/>
        </w:rPr>
        <w:t>二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、三联律，心尖部闻及Ⅱ级吹风样收缩期杂音，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A₂&gt;P₂,</w:t>
      </w:r>
    </w:p>
    <w:p>
      <w:pPr>
        <w:spacing w:before="5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肝脾未触及，下肢微肿，脉象细数而结代，苔少</w:t>
      </w:r>
      <w:r>
        <w:rPr>
          <w:rFonts w:ascii="SimSun" w:hAnsi="SimSun" w:eastAsia="SimSun" w:cs="SimSun"/>
          <w:sz w:val="21"/>
          <w:szCs w:val="21"/>
          <w:spacing w:val="-5"/>
        </w:rPr>
        <w:t>质黯，心电图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提示同前；血沉3毫米/1小时，诊断为冠心</w:t>
      </w:r>
      <w:r>
        <w:rPr>
          <w:rFonts w:ascii="SimSun" w:hAnsi="SimSun" w:eastAsia="SimSun" w:cs="SimSun"/>
          <w:sz w:val="21"/>
          <w:szCs w:val="21"/>
          <w:spacing w:val="4"/>
        </w:rPr>
        <w:t>病、心律失常，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心功能代偿I~Ⅱ 级。中医辨证，心阴不足，阳气亦虚，夹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有气滞血瘀，治宜阴阳两补，活血调气。</w:t>
      </w:r>
    </w:p>
    <w:p>
      <w:pPr>
        <w:ind w:right="28" w:firstLine="440"/>
        <w:spacing w:before="59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处方：党参18克，麦冬12克，五味子12克，</w:t>
      </w:r>
      <w:r>
        <w:rPr>
          <w:rFonts w:ascii="SimSun" w:hAnsi="SimSun" w:eastAsia="SimSun" w:cs="SimSun"/>
          <w:sz w:val="21"/>
          <w:szCs w:val="21"/>
          <w:spacing w:val="7"/>
        </w:rPr>
        <w:t>酸枣仁15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克，丹参24克，当归12克，广木香5克，益母草30克，桂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枝6克，炙甘草12克，生地12克，莱菔子9克，苦参20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克(配合心得宁45毫克/日，分3次服)。1</w:t>
      </w:r>
      <w:r>
        <w:rPr>
          <w:rFonts w:ascii="SimSun" w:hAnsi="SimSun" w:eastAsia="SimSun" w:cs="SimSun"/>
          <w:sz w:val="21"/>
          <w:szCs w:val="21"/>
          <w:spacing w:val="21"/>
        </w:rPr>
        <w:t>977年12月28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日复诊：服上方10剂后，偶有早搏1~2次/分，舌质同上，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前方加重镇理气之紫石英、元胡各12克。1977年12月19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日复诊，服上方16剂后，心得宁减为每日15毫克，心悸气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短及烦躁明显减轻，夜能入睡，能作一般家务，有时仍有胸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闷发憋感，心率80次/分、律齐，脉象弦细，舌苔薄舌质黯，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心电图复查室性早搏消失，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Tnm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</w:rPr>
        <w:t>aVF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4"/>
        </w:rPr>
        <w:t>仍低平，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V₅  </w:t>
      </w:r>
      <w:r>
        <w:rPr>
          <w:rFonts w:ascii="SimSun" w:hAnsi="SimSun" w:eastAsia="SimSun" w:cs="SimSun"/>
          <w:sz w:val="21"/>
          <w:szCs w:val="21"/>
          <w:spacing w:val="4"/>
        </w:rPr>
        <w:t>仍倒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置。仍为气滞血瘀，胸阳不振，治当前方佐活血化瘀之</w:t>
      </w:r>
      <w:r>
        <w:rPr>
          <w:rFonts w:ascii="SimSun" w:hAnsi="SimSun" w:eastAsia="SimSun" w:cs="SimSun"/>
          <w:sz w:val="21"/>
          <w:szCs w:val="21"/>
        </w:rPr>
        <w:t>品。 </w:t>
      </w:r>
      <w:r>
        <w:rPr>
          <w:rFonts w:ascii="SimSun" w:hAnsi="SimSun" w:eastAsia="SimSun" w:cs="SimSun"/>
          <w:sz w:val="21"/>
          <w:szCs w:val="21"/>
          <w:spacing w:val="2"/>
        </w:rPr>
        <w:t>去枣仁、五味子、麦冬、生地，加川芎15克、赤芍12克、苦 </w:t>
      </w:r>
      <w:r>
        <w:rPr>
          <w:rFonts w:ascii="SimSun" w:hAnsi="SimSun" w:eastAsia="SimSun" w:cs="SimSun"/>
          <w:sz w:val="21"/>
          <w:szCs w:val="21"/>
          <w:spacing w:val="11"/>
        </w:rPr>
        <w:t>参加至30克。1978年元月16日复诊，病人心得宁已停用3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周，目前胸闷憋气感减轻，能作一般家务劳</w:t>
      </w:r>
      <w:r>
        <w:rPr>
          <w:rFonts w:ascii="SimSun" w:hAnsi="SimSun" w:eastAsia="SimSun" w:cs="SimSun"/>
          <w:sz w:val="21"/>
          <w:szCs w:val="21"/>
          <w:spacing w:val="-6"/>
        </w:rPr>
        <w:t>动而无心悸气短，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心率78次/分，律齐，血压120/80毫米汞柱，脉象弦细，舌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黯色见退，心电图</w:t>
      </w:r>
      <w:r>
        <w:rPr>
          <w:rFonts w:ascii="SimSun" w:hAnsi="SimSun" w:eastAsia="SimSun" w:cs="SimSun"/>
          <w:sz w:val="21"/>
          <w:szCs w:val="21"/>
        </w:rPr>
        <w:t>Tm</w:t>
      </w:r>
      <w:r>
        <w:rPr>
          <w:rFonts w:ascii="SimSun" w:hAnsi="SimSun" w:eastAsia="SimSun" w:cs="SimSun"/>
          <w:sz w:val="21"/>
          <w:szCs w:val="21"/>
          <w:spacing w:val="2"/>
        </w:rPr>
        <w:t>、</w:t>
      </w:r>
      <w:r>
        <w:rPr>
          <w:rFonts w:ascii="SimSun" w:hAnsi="SimSun" w:eastAsia="SimSun" w:cs="SimSun"/>
          <w:sz w:val="21"/>
          <w:szCs w:val="21"/>
        </w:rPr>
        <w:t>aVF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振幅增高，V</w:t>
      </w:r>
      <w:r>
        <w:rPr>
          <w:rFonts w:ascii="Calibri" w:hAnsi="Calibri" w:eastAsia="Calibri" w:cs="Calibri"/>
          <w:sz w:val="21"/>
          <w:szCs w:val="21"/>
          <w:spacing w:val="2"/>
        </w:rPr>
        <w:t>₆   </w:t>
      </w:r>
      <w:r>
        <w:rPr>
          <w:rFonts w:ascii="SimSun" w:hAnsi="SimSun" w:eastAsia="SimSun" w:cs="SimSun"/>
          <w:sz w:val="21"/>
          <w:szCs w:val="21"/>
          <w:spacing w:val="2"/>
        </w:rPr>
        <w:t>倒置转双向，以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上方配制丸药继续服用巩固疗效。</w:t>
      </w:r>
    </w:p>
    <w:p>
      <w:pPr>
        <w:spacing w:line="271" w:lineRule="auto"/>
        <w:sectPr>
          <w:footerReference w:type="default" r:id="rId23"/>
          <w:pgSz w:w="7330" w:h="10740"/>
          <w:pgMar w:top="400" w:right="1062" w:bottom="1168" w:left="709" w:header="0" w:footer="9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firstLine="440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按：心律失常系冠状动脉供血不足所致，临床</w:t>
      </w:r>
      <w:r>
        <w:rPr>
          <w:rFonts w:ascii="SimSun" w:hAnsi="SimSun" w:eastAsia="SimSun" w:cs="SimSun"/>
          <w:sz w:val="21"/>
          <w:szCs w:val="21"/>
          <w:spacing w:val="3"/>
        </w:rPr>
        <w:t>表现为阴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阳两虚、血脉瘀滞，故于益气养阴复脉法中辅以活血调气，</w:t>
      </w:r>
    </w:p>
    <w:p>
      <w:pPr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收到较满意效果。</w:t>
      </w:r>
    </w:p>
    <w:p>
      <w:pPr>
        <w:ind w:left="389"/>
        <w:spacing w:before="3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  <w:w w:val="98"/>
        </w:rPr>
        <w:t>(本例摘自《湖北中医杂志》(3)36~</w:t>
      </w:r>
      <w:r>
        <w:rPr>
          <w:rFonts w:ascii="KaiTi" w:hAnsi="KaiTi" w:eastAsia="KaiTi" w:cs="KaiTi"/>
          <w:sz w:val="21"/>
          <w:szCs w:val="21"/>
          <w:spacing w:val="-22"/>
          <w:w w:val="98"/>
        </w:rPr>
        <w:t>38,1980)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604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67" w:id="74"/>
      <w:bookmarkEnd w:id="74"/>
      <w:bookmarkStart w:name="bookmark5" w:id="75"/>
      <w:bookmarkEnd w:id="75"/>
      <w:r>
        <w:rPr>
          <w:rFonts w:ascii="KaiTi" w:hAnsi="KaiTi" w:eastAsia="KaiTi" w:cs="KaiTi"/>
          <w:sz w:val="30"/>
          <w:szCs w:val="30"/>
          <w:b/>
          <w:bCs/>
          <w:spacing w:val="10"/>
        </w:rPr>
        <w:t>第二章</w:t>
      </w:r>
      <w:r>
        <w:rPr>
          <w:rFonts w:ascii="KaiTi" w:hAnsi="KaiTi" w:eastAsia="KaiTi" w:cs="KaiTi"/>
          <w:sz w:val="30"/>
          <w:szCs w:val="30"/>
          <w:spacing w:val="30"/>
        </w:rPr>
        <w:t xml:space="preserve">  </w:t>
      </w:r>
      <w:r>
        <w:rPr>
          <w:rFonts w:ascii="KaiTi" w:hAnsi="KaiTi" w:eastAsia="KaiTi" w:cs="KaiTi"/>
          <w:sz w:val="30"/>
          <w:szCs w:val="30"/>
          <w:spacing w:val="10"/>
        </w:rPr>
        <w:t>治疗冠心病的常用法则</w:t>
      </w:r>
    </w:p>
    <w:p>
      <w:pPr>
        <w:ind w:right="43" w:firstLine="440"/>
        <w:spacing w:before="26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根据冠心病出现的不同证候，目前多采用活血化瘀</w:t>
      </w:r>
      <w:r>
        <w:rPr>
          <w:rFonts w:ascii="SimSun" w:hAnsi="SimSun" w:eastAsia="SimSun" w:cs="SimSun"/>
          <w:sz w:val="21"/>
          <w:szCs w:val="21"/>
          <w:spacing w:val="1"/>
        </w:rPr>
        <w:t>、通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阳宣痹、芳香温通、补益、调治气血等治疗方法。现分别叙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述如下：</w:t>
      </w:r>
    </w:p>
    <w:p>
      <w:pPr>
        <w:ind w:left="493"/>
        <w:spacing w:before="226" w:line="220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6" w:id="76"/>
      <w:bookmarkEnd w:id="76"/>
      <w:r>
        <w:rPr>
          <w:rFonts w:ascii="SimSun" w:hAnsi="SimSun" w:eastAsia="SimSun" w:cs="SimSun"/>
          <w:sz w:val="23"/>
          <w:szCs w:val="23"/>
          <w:b/>
          <w:bCs/>
          <w:spacing w:val="-2"/>
        </w:rPr>
        <w:t>一</w:t>
      </w:r>
      <w:r>
        <w:rPr>
          <w:rFonts w:ascii="SimSun" w:hAnsi="SimSun" w:eastAsia="SimSun" w:cs="SimSun"/>
          <w:sz w:val="23"/>
          <w:szCs w:val="23"/>
          <w:spacing w:val="-48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2"/>
        </w:rPr>
        <w:t>、活血化瘀法</w:t>
      </w:r>
    </w:p>
    <w:p>
      <w:pPr>
        <w:ind w:right="28" w:firstLine="440"/>
        <w:spacing w:before="174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活血化瘀是中医治疗学中的一个重要法则。瘀血，现代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医学是指静脉血液循环障碍，导致局部或全</w:t>
      </w:r>
      <w:r>
        <w:rPr>
          <w:rFonts w:ascii="SimSun" w:hAnsi="SimSun" w:eastAsia="SimSun" w:cs="SimSun"/>
          <w:sz w:val="21"/>
          <w:szCs w:val="21"/>
          <w:spacing w:val="2"/>
        </w:rPr>
        <w:t>身病变，而中医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的瘀血概念较广泛，概括来说，凡因血脉瘀滞不畅</w:t>
      </w:r>
      <w:r>
        <w:rPr>
          <w:rFonts w:ascii="SimSun" w:hAnsi="SimSun" w:eastAsia="SimSun" w:cs="SimSun"/>
          <w:sz w:val="21"/>
          <w:szCs w:val="21"/>
          <w:spacing w:val="1"/>
        </w:rPr>
        <w:t>，气滞血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瘀所产生的临床病症，均称为血瘀。主要有因血瘀血脉不通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而痛的各种内脏及肢体疼痛(包括胸痛、心痛),以及出现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四肢麻木、胸闷、腹内肿块等症状。临床常常因瘀血部</w:t>
      </w:r>
      <w:r>
        <w:rPr>
          <w:rFonts w:ascii="SimSun" w:hAnsi="SimSun" w:eastAsia="SimSun" w:cs="SimSun"/>
          <w:sz w:val="21"/>
          <w:szCs w:val="21"/>
          <w:spacing w:val="1"/>
        </w:rPr>
        <w:t>位不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同而症状也有差异。当肠胃瘀血，多见腹痛、呕血、便血；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肝血瘀阻，多见胁痛，面色晦暗、肝大；妇女瘀血，多见少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腹疼痛，月经不调，少腹肿块；而心血瘀阻(冠心病),多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见胸闷，心悸，心前区疼痛，疼痛固定，疼如锥刺，紫黯舌，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或舌下有瘀斑、瘀点，脉沉弦，或涩。根据上述情况，采用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一种通法，达到畅通血流消散瘀滞的目的，就称为活血化瘀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法。</w:t>
      </w:r>
    </w:p>
    <w:p>
      <w:pPr>
        <w:ind w:left="443"/>
        <w:spacing w:before="62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一)源流</w:t>
      </w:r>
    </w:p>
    <w:p>
      <w:pPr>
        <w:spacing w:line="221" w:lineRule="auto"/>
        <w:sectPr>
          <w:footerReference w:type="default" r:id="rId24"/>
          <w:pgSz w:w="7350" w:h="10760"/>
          <w:pgMar w:top="400" w:right="996" w:bottom="1128" w:left="779" w:header="0" w:footer="91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464" w:lineRule="auto"/>
        <w:rPr/>
      </w:pPr>
      <w:r/>
    </w:p>
    <w:p>
      <w:pPr>
        <w:ind w:firstLine="439"/>
        <w:spacing w:before="6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活血化瘀渊源于《内经》,在《素问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·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阴阳应象大论》中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对瘀血这一类疾病就有记载，并提出“血实宜决之”的治 </w:t>
      </w:r>
      <w:r>
        <w:rPr>
          <w:rFonts w:ascii="SimSun" w:hAnsi="SimSun" w:eastAsia="SimSun" w:cs="SimSun"/>
          <w:sz w:val="21"/>
          <w:szCs w:val="21"/>
          <w:spacing w:val="3"/>
        </w:rPr>
        <w:t>法，给后世医家很大启发。汉朝的张仲景在《金匮要略》中 </w:t>
      </w:r>
      <w:r>
        <w:rPr>
          <w:rFonts w:ascii="SimSun" w:hAnsi="SimSun" w:eastAsia="SimSun" w:cs="SimSun"/>
          <w:sz w:val="21"/>
          <w:szCs w:val="21"/>
          <w:spacing w:val="3"/>
        </w:rPr>
        <w:t>已经使用了红花、桃仁、芍药、鏖虫等活血化</w:t>
      </w:r>
      <w:r>
        <w:rPr>
          <w:rFonts w:ascii="SimSun" w:hAnsi="SimSun" w:eastAsia="SimSun" w:cs="SimSun"/>
          <w:sz w:val="21"/>
          <w:szCs w:val="21"/>
          <w:spacing w:val="2"/>
        </w:rPr>
        <w:t>瘀药物。元朝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罗天益用失笑散来治疗“心气痛不可忍”,清末唐</w:t>
      </w:r>
      <w:r>
        <w:rPr>
          <w:rFonts w:ascii="SimSun" w:hAnsi="SimSun" w:eastAsia="SimSun" w:cs="SimSun"/>
          <w:sz w:val="21"/>
          <w:szCs w:val="21"/>
          <w:spacing w:val="6"/>
        </w:rPr>
        <w:t>容川谈到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瘀血可用桃仁、红花、芍药等药物来疏通血脉。著名的古代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解剖家王清任对活血化瘀法的运用更有进一步发展，他在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《医林改错》中提出的血府逐瘀汤、膈下逐瘀汤等方剂至今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仍被临床广泛采用。以上均说明我国古代在运用活血化瘀药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物治疗疾病方面积累了丰富的经验，是值得进一步研究的。</w:t>
      </w:r>
    </w:p>
    <w:p>
      <w:pPr>
        <w:ind w:left="442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(二)活血化瘀药物分类</w:t>
      </w:r>
    </w:p>
    <w:p>
      <w:pPr>
        <w:ind w:right="21" w:firstLine="439"/>
        <w:spacing w:before="84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根据活血化瘀药物的不同作用，可以分为养血活血、活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血化瘀、行血祛瘀、破血软坚等四类。</w:t>
      </w:r>
    </w:p>
    <w:p>
      <w:pPr>
        <w:ind w:right="20" w:firstLine="439"/>
        <w:spacing w:before="5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养血活血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作用较缓和，通过疏通血脉，推动血液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运行，达到调整机体功能的目的，适用于瘀血轻症</w:t>
      </w:r>
      <w:r>
        <w:rPr>
          <w:rFonts w:ascii="SimSun" w:hAnsi="SimSun" w:eastAsia="SimSun" w:cs="SimSun"/>
          <w:sz w:val="21"/>
          <w:szCs w:val="21"/>
          <w:spacing w:val="1"/>
        </w:rPr>
        <w:t>。常用药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物：当归、丹参、川芎、生地。</w:t>
      </w:r>
    </w:p>
    <w:p>
      <w:pPr>
        <w:ind w:right="4" w:firstLine="439"/>
        <w:spacing w:before="6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活血化瘀  具有开瘀通络，祛瘀生新的作用，适用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于气滞血瘀较重症，常用药物：红花、益母草、泽兰、赤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芍、元胡、香附、郁金。</w:t>
      </w:r>
    </w:p>
    <w:p>
      <w:pPr>
        <w:ind w:right="54" w:firstLine="439"/>
        <w:spacing w:before="6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3. 行气破瘀  具有祛瘀散结作用，适用于瘀血凝滞症，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常用药物：乳香、没药、生姜黄、王不留行、琥珀。</w:t>
      </w:r>
    </w:p>
    <w:p>
      <w:pPr>
        <w:ind w:right="21" w:firstLine="439"/>
        <w:spacing w:before="8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4. 破血软坚  作用猛烈，具有破血消瘢作用，</w:t>
      </w:r>
      <w:r>
        <w:rPr>
          <w:rFonts w:ascii="SimSun" w:hAnsi="SimSun" w:eastAsia="SimSun" w:cs="SimSun"/>
          <w:sz w:val="21"/>
          <w:szCs w:val="21"/>
          <w:spacing w:val="-3"/>
        </w:rPr>
        <w:t>适用于瘀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血凝聚，剧烈疼痛，或肿块，常用药物：三</w:t>
      </w:r>
      <w:r>
        <w:rPr>
          <w:rFonts w:ascii="SimSun" w:hAnsi="SimSun" w:eastAsia="SimSun" w:cs="SimSun"/>
          <w:sz w:val="21"/>
          <w:szCs w:val="21"/>
          <w:spacing w:val="-6"/>
        </w:rPr>
        <w:t>棱、莪术、水蛭、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虻虫、穿山甲、鳖甲、土鳖虫、血竭、全蝎、自然铜。</w:t>
      </w:r>
    </w:p>
    <w:p>
      <w:pPr>
        <w:ind w:left="442"/>
        <w:spacing w:before="62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0"/>
        </w:rPr>
        <w:t>(三)临床运用</w:t>
      </w:r>
    </w:p>
    <w:p>
      <w:pPr>
        <w:ind w:right="16" w:firstLine="439"/>
        <w:spacing w:before="7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近年来活血化瘀法有了进一步的发展，在治疗冠心病心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绞痛方面取得较好的效果。如北京地区冠心病协作组运用冠</w:t>
      </w:r>
    </w:p>
    <w:p>
      <w:pPr>
        <w:spacing w:line="259" w:lineRule="auto"/>
        <w:sectPr>
          <w:footerReference w:type="default" r:id="rId25"/>
          <w:pgSz w:w="7340" w:h="10750"/>
          <w:pgMar w:top="400" w:right="1100" w:bottom="1198" w:left="690" w:header="0" w:footer="9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5" w:lineRule="auto"/>
        <w:rPr/>
      </w:pPr>
      <w:r/>
    </w:p>
    <w:p>
      <w:pPr>
        <w:ind w:right="19"/>
        <w:spacing w:before="68" w:line="270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68" w:id="77"/>
      <w:bookmarkEnd w:id="77"/>
      <w:r>
        <w:rPr>
          <w:rFonts w:ascii="SimSun" w:hAnsi="SimSun" w:eastAsia="SimSun" w:cs="SimSun"/>
          <w:sz w:val="21"/>
          <w:szCs w:val="21"/>
          <w:spacing w:val="13"/>
        </w:rPr>
        <w:t>心Ⅱ号方(丹参、赤芍、川芎、红花、降香)治疗600例心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绞痛，有效率为83～86%,心电图有效率为48.46%。1976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年西苑医院、阜外医院、同仁医院进一步观察冠心Ⅱ号方治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疗冠心病心绞痛164例的远期疗效，看到随着疗程的延长疗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效亦有所提高。实验研究证明本方具有降低血小板表面活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性，抑制血小板聚集反应和预防血栓的作用。还</w:t>
      </w:r>
      <w:r>
        <w:rPr>
          <w:rFonts w:ascii="SimSun" w:hAnsi="SimSun" w:eastAsia="SimSun" w:cs="SimSun"/>
          <w:sz w:val="21"/>
          <w:szCs w:val="21"/>
          <w:spacing w:val="1"/>
        </w:rPr>
        <w:t>能扩张冠状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动脉，增加冠状动脉血流量，提高纤溶酶活性，对脑垂体后叶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素引起的心肌缺血有保护作用，并能增强机体对</w:t>
      </w:r>
      <w:r>
        <w:rPr>
          <w:rFonts w:ascii="SimSun" w:hAnsi="SimSun" w:eastAsia="SimSun" w:cs="SimSun"/>
          <w:sz w:val="21"/>
          <w:szCs w:val="21"/>
          <w:spacing w:val="1"/>
        </w:rPr>
        <w:t>缺氧的耐受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性。冠心Ⅱ号方有片剂和针剂，片剂每日3次，每次6～8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片，针剂可供静脉滴注，5～10%葡萄糖200毫升+冠心Ⅱ号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针剂10克，每日1次。复方丹参针剂(丹参、降香)由上海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地区协作组临床观察312例，治疗心绞痛有效率为82.1%,</w:t>
      </w:r>
    </w:p>
    <w:p>
      <w:pPr>
        <w:ind w:right="4"/>
        <w:spacing w:before="8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心电图有效率为50.9%。实验研究表明，</w:t>
      </w:r>
      <w:r>
        <w:rPr>
          <w:rFonts w:ascii="SimSun" w:hAnsi="SimSun" w:eastAsia="SimSun" w:cs="SimSun"/>
          <w:sz w:val="21"/>
          <w:szCs w:val="21"/>
          <w:spacing w:val="5"/>
        </w:rPr>
        <w:t>丹参具有明显增加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冠状动脉血流量作用，并有促进侧枝循环，促进心肌细胞再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生以及抗血小板聚集作用。用电子显微镜观察心肌超微结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构，发现丹参在缺氧条件下，有保护线粒体</w:t>
      </w:r>
      <w:r>
        <w:rPr>
          <w:rFonts w:ascii="SimSun" w:hAnsi="SimSun" w:eastAsia="SimSun" w:cs="SimSun"/>
          <w:sz w:val="21"/>
          <w:szCs w:val="21"/>
          <w:spacing w:val="-6"/>
        </w:rPr>
        <w:t>及心肌纤维作用。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另外，北京秃毛冬青、舒心宁和武汉参三七等药物对缓解心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绞痛都有一定效果。</w:t>
      </w:r>
    </w:p>
    <w:p>
      <w:pPr>
        <w:ind w:left="519"/>
        <w:spacing w:before="245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" w:id="78"/>
      <w:bookmarkEnd w:id="78"/>
      <w:r>
        <w:rPr>
          <w:rFonts w:ascii="SimSun" w:hAnsi="SimSun" w:eastAsia="SimSun" w:cs="SimSun"/>
          <w:sz w:val="21"/>
          <w:szCs w:val="21"/>
          <w:spacing w:val="15"/>
        </w:rPr>
        <w:t>二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、芳香温通法</w:t>
      </w:r>
    </w:p>
    <w:p>
      <w:pPr>
        <w:ind w:right="11" w:firstLine="429"/>
        <w:spacing w:before="176" w:line="27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"/>
        </w:rPr>
        <w:t>部分冠心病人因寒邪留滞经脉，导致胸阳不足，心阳不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宣，引起心痛，可用芳香温通法治疗，即所谓</w:t>
      </w:r>
      <w:r>
        <w:rPr>
          <w:rFonts w:ascii="SimSun" w:hAnsi="SimSun" w:eastAsia="SimSun" w:cs="SimSun"/>
          <w:sz w:val="21"/>
          <w:szCs w:val="21"/>
          <w:spacing w:val="1"/>
        </w:rPr>
        <w:t>“寒则凝，温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则行”。芳香温通药物辛香走窜，可以疏通血脉，可以温阳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祛寒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left="432"/>
        <w:spacing w:before="2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一)源流</w:t>
      </w:r>
    </w:p>
    <w:p>
      <w:pPr>
        <w:ind w:firstLine="429"/>
        <w:spacing w:before="73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古代有很多应用芳香温通药物治疗心痛的记载，如《千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金方》中细辛散和蜀椒散，《肘后方》的桂心</w:t>
      </w:r>
      <w:r>
        <w:rPr>
          <w:rFonts w:ascii="SimSun" w:hAnsi="SimSun" w:eastAsia="SimSun" w:cs="SimSun"/>
          <w:sz w:val="21"/>
          <w:szCs w:val="21"/>
          <w:spacing w:val="2"/>
        </w:rPr>
        <w:t>丸治疗因寒邪</w:t>
      </w:r>
    </w:p>
    <w:p>
      <w:pPr>
        <w:spacing w:line="303" w:lineRule="auto"/>
        <w:sectPr>
          <w:footerReference w:type="default" r:id="rId26"/>
          <w:pgSz w:w="7320" w:h="10740"/>
          <w:pgMar w:top="400" w:right="1026" w:bottom="1148" w:left="760" w:header="0" w:footer="9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right="69"/>
        <w:spacing w:before="68" w:line="28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引起胸膈痞塞的心中痹痛，《奇效良方》的神</w:t>
      </w:r>
      <w:r>
        <w:rPr>
          <w:rFonts w:ascii="SimSun" w:hAnsi="SimSun" w:eastAsia="SimSun" w:cs="SimSun"/>
          <w:sz w:val="21"/>
          <w:szCs w:val="21"/>
          <w:spacing w:val="2"/>
        </w:rPr>
        <w:t>捷丸治疗寒邪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引起急性心痛不可忍等。也有仅用一味细辛或</w:t>
      </w:r>
      <w:r>
        <w:rPr>
          <w:rFonts w:ascii="SimSun" w:hAnsi="SimSun" w:eastAsia="SimSun" w:cs="SimSun"/>
          <w:sz w:val="21"/>
          <w:szCs w:val="21"/>
          <w:spacing w:val="2"/>
        </w:rPr>
        <w:t>高良姜治疗心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痹痛的记载。</w:t>
      </w:r>
    </w:p>
    <w:p>
      <w:pPr>
        <w:ind w:left="442"/>
        <w:spacing w:line="220" w:lineRule="auto"/>
        <w:rPr>
          <w:rFonts w:ascii="SimHei" w:hAnsi="SimHei" w:eastAsia="SimHei" w:cs="SimHei"/>
          <w:sz w:val="21"/>
          <w:szCs w:val="21"/>
        </w:rPr>
      </w:pPr>
      <w:bookmarkStart w:name="bookmark69" w:id="79"/>
      <w:bookmarkEnd w:id="79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(二)芳香温通药物分类</w:t>
      </w:r>
    </w:p>
    <w:p>
      <w:pPr>
        <w:ind w:right="72" w:firstLine="439"/>
        <w:spacing w:before="62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芳香温通药物含有挥发油。挥发油除含有脂肪族和芳香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族的烃外，大多数含有萜类。芳香温通药物，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一般分为植物 </w:t>
      </w:r>
      <w:r>
        <w:rPr>
          <w:rFonts w:ascii="SimSun" w:hAnsi="SimSun" w:eastAsia="SimSun" w:cs="SimSun"/>
          <w:sz w:val="21"/>
          <w:szCs w:val="21"/>
          <w:spacing w:val="11"/>
        </w:rPr>
        <w:t>和动物性(还包括植物树脂类药物)两类。</w:t>
      </w:r>
    </w:p>
    <w:p>
      <w:pPr>
        <w:ind w:right="72" w:firstLine="439"/>
        <w:spacing w:before="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芳香性植物药：不少蕨类、裸子、双子叶、单子叶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植物中均含有挥发油，如细辛、葱白、胡荽、辛夷、薤白、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丁香、桂枝、姜黄、干姜、冰片、荜拨、川芎、</w:t>
      </w:r>
      <w:r>
        <w:rPr>
          <w:rFonts w:ascii="SimSun" w:hAnsi="SimSun" w:eastAsia="SimSun" w:cs="SimSun"/>
          <w:sz w:val="21"/>
          <w:szCs w:val="21"/>
          <w:spacing w:val="-6"/>
        </w:rPr>
        <w:t>元胡、肉桂、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薄荷、藿香、香薷、豆蔻、木香、檀香、香橼等。</w:t>
      </w:r>
    </w:p>
    <w:p>
      <w:pPr>
        <w:ind w:right="74" w:firstLine="439"/>
        <w:spacing w:before="7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芳香性动物药：有牛黄、麝香、蟾酥、五灵脂等。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另外树脂类药物，是一种复杂的混合物。它们的外形和物理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性质大多相似，均为不规则无定形固体，质脆</w:t>
      </w:r>
      <w:r>
        <w:rPr>
          <w:rFonts w:ascii="SimSun" w:hAnsi="SimSun" w:eastAsia="SimSun" w:cs="SimSun"/>
          <w:sz w:val="21"/>
          <w:szCs w:val="21"/>
          <w:spacing w:val="-6"/>
        </w:rPr>
        <w:t>，受热先软化，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而后变为液体。树脂大多与挥发油、树胶、有机酸等混合存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在，与挥发油混合存在称油树脂，如松油脂；与树胶混合存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在，称为胶树脂，如阿魏。树脂类药物有苏合香、白胶香、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乳香、松香、安息香、阿魏等。</w:t>
      </w:r>
    </w:p>
    <w:p>
      <w:pPr>
        <w:ind w:left="442"/>
        <w:spacing w:before="129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(三)临床运用</w:t>
      </w:r>
    </w:p>
    <w:p>
      <w:pPr>
        <w:ind w:right="66" w:firstLine="439"/>
        <w:spacing w:before="5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近年来，芳香温通治疗法则在临床运用甚广，如北京宽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胸丸、上海冠心苏合丸、天津冠心苏合胶丸、日本</w:t>
      </w:r>
      <w:r>
        <w:rPr>
          <w:rFonts w:ascii="SimSun" w:hAnsi="SimSun" w:eastAsia="SimSun" w:cs="SimSun"/>
          <w:sz w:val="21"/>
          <w:szCs w:val="21"/>
          <w:spacing w:val="1"/>
        </w:rPr>
        <w:t>救心丹等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缓解心绞痛均取得一定疗效。为了进一步提高缓解心</w:t>
      </w:r>
      <w:r>
        <w:rPr>
          <w:rFonts w:ascii="SimSun" w:hAnsi="SimSun" w:eastAsia="SimSun" w:cs="SimSun"/>
          <w:sz w:val="21"/>
          <w:szCs w:val="21"/>
          <w:spacing w:val="2"/>
        </w:rPr>
        <w:t>绞痛的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速效作用，中医研究院西苑医院，改进剂型，以细辛、良姜、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荜拨、檀香、冰片等药的挥发油制成宽胸气雾剂，经广东心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血管病研究所、北京医学院第一附属医院、北京同</w:t>
      </w:r>
      <w:r>
        <w:rPr>
          <w:rFonts w:ascii="SimSun" w:hAnsi="SimSun" w:eastAsia="SimSun" w:cs="SimSun"/>
          <w:sz w:val="21"/>
          <w:szCs w:val="21"/>
          <w:spacing w:val="1"/>
        </w:rPr>
        <w:t>仁医院等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16个医院临床验证，认为对中止冠心病心绞痛急性发作有一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定作用，有效率(3分钟以内)为47.6~58.07%</w:t>
      </w:r>
      <w:r>
        <w:rPr>
          <w:rFonts w:ascii="SimSun" w:hAnsi="SimSun" w:eastAsia="SimSun" w:cs="SimSun"/>
          <w:sz w:val="21"/>
          <w:szCs w:val="21"/>
          <w:spacing w:val="21"/>
        </w:rPr>
        <w:t>。1980年</w:t>
      </w:r>
    </w:p>
    <w:p>
      <w:pPr>
        <w:spacing w:line="269" w:lineRule="auto"/>
        <w:sectPr>
          <w:footerReference w:type="default" r:id="rId27"/>
          <w:pgSz w:w="7310" w:h="10730"/>
          <w:pgMar w:top="400" w:right="1096" w:bottom="1163" w:left="610" w:header="0" w:footer="90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2" w:lineRule="auto"/>
        <w:rPr/>
      </w:pPr>
      <w:r/>
    </w:p>
    <w:p>
      <w:pPr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与国产硝酸甘油作对照观察，结果分别为50.06%和</w:t>
      </w:r>
      <w:r>
        <w:rPr>
          <w:rFonts w:ascii="SimSun" w:hAnsi="SimSun" w:eastAsia="SimSun" w:cs="SimSun"/>
          <w:sz w:val="21"/>
          <w:szCs w:val="21"/>
          <w:spacing w:val="9"/>
        </w:rPr>
        <w:t>41.9%,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说明宽胸气雾剂与国产硝酸甘油疗效近似。实验研究表明，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宽胸气雾剂有缓解血管平滑肌痉挛作用，有改善犬实验性心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肌缺血的作用，重复性好，无明显毒副作用。</w:t>
      </w:r>
    </w:p>
    <w:p>
      <w:pPr>
        <w:ind w:left="503"/>
        <w:spacing w:before="23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8" w:id="80"/>
      <w:bookmarkEnd w:id="80"/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三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、通阳宣痹法</w:t>
      </w:r>
    </w:p>
    <w:p>
      <w:pPr>
        <w:ind w:right="33" w:firstLine="429"/>
        <w:spacing w:before="14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胸为“清阳之腑”,是阳气升发之处，心阳充沛则气机流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畅，但当受到外邪侵袭或内有阴寒痰湿时，胸阳痹阻气机不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畅则胸闷心痛。</w:t>
      </w:r>
    </w:p>
    <w:p>
      <w:pPr>
        <w:ind w:left="432"/>
        <w:spacing w:before="12" w:line="221" w:lineRule="auto"/>
        <w:rPr>
          <w:rFonts w:ascii="SimHei" w:hAnsi="SimHei" w:eastAsia="SimHei" w:cs="SimHei"/>
          <w:sz w:val="21"/>
          <w:szCs w:val="21"/>
        </w:rPr>
      </w:pPr>
      <w:bookmarkStart w:name="bookmark70" w:id="81"/>
      <w:bookmarkEnd w:id="81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一)源流</w:t>
      </w:r>
    </w:p>
    <w:p>
      <w:pPr>
        <w:ind w:right="28" w:firstLine="429"/>
        <w:spacing w:before="7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早在《金匮要略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·胸痹篇》中就提出，胸阳不</w:t>
      </w:r>
      <w:r>
        <w:rPr>
          <w:rFonts w:ascii="SimSun" w:hAnsi="SimSun" w:eastAsia="SimSun" w:cs="SimSun"/>
          <w:sz w:val="21"/>
          <w:szCs w:val="21"/>
          <w:spacing w:val="-2"/>
        </w:rPr>
        <w:t>振引起的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胸痹，可用栝萎薤白白酒汤、栝蒌薤白半夏汤、桔枳姜汤、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人参汤等方剂治疗。其意是用通阳药物桂枝、薤白疏通胸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膈，用栝萎、半夏、厚朴、枳实来宣痹。</w:t>
      </w:r>
    </w:p>
    <w:p>
      <w:pPr>
        <w:ind w:left="432"/>
        <w:spacing w:before="49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(二)临床运用</w:t>
      </w:r>
    </w:p>
    <w:p>
      <w:pPr>
        <w:ind w:right="13" w:firstLine="429"/>
        <w:spacing w:before="7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近年来上海用栝蒌单味药和栝蒌复方治疗冠心病获</w:t>
      </w:r>
      <w:r>
        <w:rPr>
          <w:rFonts w:ascii="SimSun" w:hAnsi="SimSun" w:eastAsia="SimSun" w:cs="SimSun"/>
          <w:sz w:val="21"/>
          <w:szCs w:val="21"/>
          <w:spacing w:val="2"/>
        </w:rPr>
        <w:t>得一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定效果。实验研究证实，栝蒌能增加冠心状动脉血流量，能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增加心肌收缩力，对心肌有保护作用，尚有降低血脂作用。 </w:t>
      </w:r>
      <w:r>
        <w:rPr>
          <w:rFonts w:ascii="SimSun" w:hAnsi="SimSun" w:eastAsia="SimSun" w:cs="SimSun"/>
          <w:sz w:val="21"/>
          <w:szCs w:val="21"/>
          <w:spacing w:val="2"/>
        </w:rPr>
        <w:t>江苏省中医研究所用通阳化浊法，以栝萎薤白半夏汤为主治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疗冠心病48例，获得一定效果。西苑医院以栝萎薤白半夏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汤为主，治疗31例冠心病取得较好疗效。此外，天津南开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医院对冠心病寒痰瘀血型用栝萎薤白半夏汤治疗，也取得一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定疗效。</w:t>
      </w:r>
    </w:p>
    <w:p>
      <w:pPr>
        <w:ind w:right="32" w:firstLine="429"/>
        <w:spacing w:before="55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中医认为“脉以胃气为本”、“胃为水谷之海”</w:t>
      </w:r>
      <w:r>
        <w:rPr>
          <w:rFonts w:ascii="SimSun" w:hAnsi="SimSun" w:eastAsia="SimSun" w:cs="SimSun"/>
          <w:sz w:val="21"/>
          <w:szCs w:val="21"/>
          <w:spacing w:val="-3"/>
        </w:rPr>
        <w:t>,心与胃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相互依赖，互为影响，所以临床往往采用心胃同治，若胸痹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中气塞短气证偏于实，可用桔皮枳实生姜汤加减。偏寒者，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以人参汤加味，兼食后腹胀满可合厚朴生姜人参汤加味。</w:t>
      </w:r>
    </w:p>
    <w:p>
      <w:pPr>
        <w:spacing w:line="267" w:lineRule="auto"/>
        <w:sectPr>
          <w:footerReference w:type="default" r:id="rId28"/>
          <w:pgSz w:w="7350" w:h="10760"/>
          <w:pgMar w:top="400" w:right="1044" w:bottom="1198" w:left="749" w:header="0" w:footer="9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523"/>
        <w:spacing w:before="78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71" w:id="82"/>
      <w:bookmarkEnd w:id="82"/>
      <w:bookmarkStart w:name="bookmark9" w:id="83"/>
      <w:bookmarkEnd w:id="83"/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四、补益法</w:t>
      </w:r>
    </w:p>
    <w:p>
      <w:pPr>
        <w:ind w:right="91" w:firstLine="430"/>
        <w:spacing w:before="14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冠心病以脏腑亏损为“本虚”,以血瘀、痰浊</w:t>
      </w:r>
      <w:r>
        <w:rPr>
          <w:rFonts w:ascii="SimSun" w:hAnsi="SimSun" w:eastAsia="SimSun" w:cs="SimSun"/>
          <w:sz w:val="21"/>
          <w:szCs w:val="21"/>
          <w:spacing w:val="6"/>
        </w:rPr>
        <w:t>、气滞为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“标实”。冠心病多发于中、老年人，女子绝大多数在绝经期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后发病，说明其发病与机体脏腑功能衰退有密切关系。运用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补益药物培补下元(即补肾)称为补益法。</w:t>
      </w:r>
    </w:p>
    <w:p>
      <w:pPr>
        <w:ind w:firstLine="430"/>
        <w:spacing w:before="3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中医认为人的生长、发育、生殖、衰老都与肾气盛衰有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密切关系，《素问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·</w:t>
      </w:r>
      <w:r>
        <w:rPr>
          <w:rFonts w:ascii="SimSun" w:hAnsi="SimSun" w:eastAsia="SimSun" w:cs="SimSun"/>
          <w:sz w:val="21"/>
          <w:szCs w:val="21"/>
          <w:spacing w:val="-8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上古天真论》说：“五八(即40岁),肾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气衰”。肾藏精，以养心、肝、脾、肺四脏。《灵枢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·天年篇》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说：“肾气焦，四藏经脉空虚”,说明肾气不足，心脉也随之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衰退。由此可见，脏腑虚损，势必影响肾，反之肾精不足，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也必然会影响其它脏腑功能。</w:t>
      </w:r>
    </w:p>
    <w:p>
      <w:pPr>
        <w:ind w:right="124" w:firstLine="430"/>
        <w:spacing w:before="51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另外，不少治疗老年性疾病的药物，都是从补肾这方面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来探讨和研究的，所以补肾可以作为治疗冠心病的一个重要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方法。</w:t>
      </w:r>
    </w:p>
    <w:p>
      <w:pPr>
        <w:ind w:left="523"/>
        <w:spacing w:before="244" w:line="221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" w:id="84"/>
      <w:bookmarkEnd w:id="84"/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五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、调治气血法</w:t>
      </w:r>
    </w:p>
    <w:p>
      <w:pPr>
        <w:ind w:right="146" w:firstLine="415"/>
        <w:spacing w:before="17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《素问 ·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调经论》提到“人之所有者，血与气耳”,人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若有病，多先涉及气血，如气血不和，百病乃变化而生。</w:t>
      </w:r>
    </w:p>
    <w:p>
      <w:pPr>
        <w:ind w:right="124" w:firstLine="430"/>
        <w:spacing w:before="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心主血脉，血脉通畅，全赖心气的推动。如心气不足，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鼓动无力则导致气滞血瘀，发生心痛，所以用调治气血药物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来治疗。</w:t>
      </w:r>
    </w:p>
    <w:p>
      <w:pPr>
        <w:ind w:left="433"/>
        <w:spacing w:before="2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一)源流</w:t>
      </w:r>
    </w:p>
    <w:p>
      <w:pPr>
        <w:ind w:right="117" w:firstLine="430"/>
        <w:spacing w:before="8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历代医家对调治气血均视为治病的重要一环，《内经》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早就有记载：“谨守病机……疏其血气，令其调达，而</w:t>
      </w:r>
      <w:r>
        <w:rPr>
          <w:rFonts w:ascii="SimSun" w:hAnsi="SimSun" w:eastAsia="SimSun" w:cs="SimSun"/>
          <w:sz w:val="21"/>
          <w:szCs w:val="21"/>
          <w:spacing w:val="2"/>
        </w:rPr>
        <w:t>致和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平”。张子和提出气血以流通为贵，王清任指出治病要诀在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于明白气血。</w:t>
      </w:r>
    </w:p>
    <w:p>
      <w:pPr>
        <w:spacing w:line="266" w:lineRule="auto"/>
        <w:sectPr>
          <w:footerReference w:type="default" r:id="rId29"/>
          <w:pgSz w:w="7310" w:h="10730"/>
          <w:pgMar w:top="400" w:right="974" w:bottom="1198" w:left="679" w:header="0" w:footer="9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432"/>
        <w:spacing w:before="68" w:line="238" w:lineRule="auto"/>
        <w:rPr>
          <w:rFonts w:ascii="LiSu" w:hAnsi="LiSu" w:eastAsia="LiSu" w:cs="LiSu"/>
          <w:sz w:val="21"/>
          <w:szCs w:val="21"/>
        </w:rPr>
      </w:pPr>
      <w:bookmarkStart w:name="bookmark72" w:id="85"/>
      <w:bookmarkEnd w:id="85"/>
      <w:r>
        <w:rPr>
          <w:rFonts w:ascii="LiSu" w:hAnsi="LiSu" w:eastAsia="LiSu" w:cs="LiSu"/>
          <w:sz w:val="21"/>
          <w:szCs w:val="21"/>
          <w:b/>
          <w:bCs/>
        </w:rPr>
        <w:t>(二)气血与肝：</w:t>
      </w:r>
    </w:p>
    <w:p>
      <w:pPr>
        <w:ind w:right="11" w:firstLine="429"/>
        <w:spacing w:before="40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中医认为肝藏血，主疏泄，以气为用，也就是使人体气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机转输畅达。一旦肝郁，疏泄失常，就会影响气血运行。唐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容川就谈到“木(肝)气冲和条达，不至遏郁，则血脉得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畅。”如肝郁气滞，临床往往出现胸骨后闷痛，疼痛随情绪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变化而变化，两胁作胀，胸满不舒，急躁心烦，脉弦细、舌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质紫黯等症状。多采用疏肝解郁，调和气血治法，选用逍遥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散、四逆散、四七汤等。中医又认为心、肝两脏主管人的精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神意识和思维活动，若其功能失调，会产生烦躁、多梦、失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眠等症状，故在调治气血中佐以养心安神药物，如柏子仁、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酸枣仁、知母、远志、夜交藤、合欢皮等，效果会更好。所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以调治气血也是冠心病的一种治疗方法。</w:t>
      </w:r>
    </w:p>
    <w:p>
      <w:pPr>
        <w:ind w:firstLine="429"/>
        <w:spacing w:before="8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以上所述是治疗冠心病的常用法则。但冠心病尚有很多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不同兼证，需按辨证施治规律采用补气养血、养血安神、调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理冲任等法灵活施治。补气养血法，适用于心绞痛</w:t>
      </w:r>
      <w:r>
        <w:rPr>
          <w:rFonts w:ascii="SimSun" w:hAnsi="SimSun" w:eastAsia="SimSun" w:cs="SimSun"/>
          <w:sz w:val="21"/>
          <w:szCs w:val="21"/>
          <w:spacing w:val="10"/>
        </w:rPr>
        <w:t>伴有气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短、疲乏、舌质淡者，可选用党参、太子参、黄芪、当归等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药物；养血安神法，适用于有血虚不寐、心</w:t>
      </w:r>
      <w:r>
        <w:rPr>
          <w:rFonts w:ascii="SimSun" w:hAnsi="SimSun" w:eastAsia="SimSun" w:cs="SimSun"/>
          <w:sz w:val="21"/>
          <w:szCs w:val="21"/>
          <w:spacing w:val="10"/>
        </w:rPr>
        <w:t>悸、烦躁等症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者，可选用安神四物汤或酸枣仁汤加减；调理冲任</w:t>
      </w:r>
      <w:r>
        <w:rPr>
          <w:rFonts w:ascii="SimSun" w:hAnsi="SimSun" w:eastAsia="SimSun" w:cs="SimSun"/>
          <w:sz w:val="21"/>
          <w:szCs w:val="21"/>
          <w:spacing w:val="2"/>
        </w:rPr>
        <w:t>法，适用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于妇女更年期或上盛下虚，见月经不调、烦躁、面红、心痛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等症者，可选用二仙汤加减。</w:t>
      </w:r>
    </w:p>
    <w:p>
      <w:pPr>
        <w:ind w:left="429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附  冠心病常用药物</w:t>
      </w:r>
    </w:p>
    <w:p>
      <w:pPr>
        <w:ind w:left="429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益气药：党参、黄芪、太子参、白术、山药。</w:t>
      </w:r>
    </w:p>
    <w:p>
      <w:pPr>
        <w:ind w:right="30" w:firstLine="329"/>
        <w:spacing w:before="60" w:line="27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5"/>
        </w:rPr>
        <w:t>·2.温阳药：仙灵脾、仙茅、附子、肉苁蓉、桑寄生、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肉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桂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。</w:t>
      </w:r>
    </w:p>
    <w:p>
      <w:pPr>
        <w:ind w:left="42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 通阳药：桂枝、细辛、薤白、干姜。</w:t>
      </w:r>
    </w:p>
    <w:p>
      <w:pPr>
        <w:ind w:right="13" w:firstLine="429"/>
        <w:spacing w:before="80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滋阴药：玉竹、黄精、枸杞、玄参、荒蔚子、生熟 </w:t>
      </w:r>
      <w:r>
        <w:rPr>
          <w:rFonts w:ascii="SimSun" w:hAnsi="SimSun" w:eastAsia="SimSun" w:cs="SimSun"/>
          <w:sz w:val="21"/>
          <w:szCs w:val="21"/>
          <w:spacing w:val="-1"/>
        </w:rPr>
        <w:t>地、首乌、菟丝子。</w:t>
      </w:r>
    </w:p>
    <w:p>
      <w:pPr>
        <w:spacing w:line="243" w:lineRule="auto"/>
        <w:sectPr>
          <w:footerReference w:type="default" r:id="rId30"/>
          <w:pgSz w:w="7320" w:h="10740"/>
          <w:pgMar w:top="400" w:right="984" w:bottom="1098" w:left="800" w:header="0" w:footer="8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firstLine="439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 理气药：香附、郁金、降香、丁香、玫瑰花、青皮、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广木香、元胡、菖蒲、三七、川楝子、枳壳。</w:t>
      </w:r>
    </w:p>
    <w:p>
      <w:pPr>
        <w:ind w:right="119" w:firstLine="439"/>
        <w:spacing w:before="7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6.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活血药：丹参、红花、川芎、赤芍、三棱、莪术、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泽兰、生蒲黄、五灵脂、鬼箭羽、益母草、王不留行、血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竭、鸡血藤、刘寄奴、穿山甲、乳香、没药。</w:t>
      </w:r>
    </w:p>
    <w:p>
      <w:pPr>
        <w:ind w:right="140" w:firstLine="439"/>
        <w:spacing w:before="6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7.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安神药：酸枣仁、柏子仁、远志、生龙牡、灵磁石、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珍珠母。</w:t>
      </w:r>
    </w:p>
    <w:p>
      <w:pPr>
        <w:ind w:right="140" w:firstLine="439"/>
        <w:spacing w:before="68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8. 化浊药：陈皮、半夏、藿香梗、佩兰、蔻仁、砂仁、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鸡内金、薏苡仁、厚朴、苍术。</w:t>
      </w:r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1094"/>
        <w:spacing w:before="97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73" w:id="86"/>
      <w:bookmarkEnd w:id="86"/>
      <w:bookmarkStart w:name="bookmark11" w:id="87"/>
      <w:bookmarkEnd w:id="87"/>
      <w:r>
        <w:rPr>
          <w:rFonts w:ascii="KaiTi" w:hAnsi="KaiTi" w:eastAsia="KaiTi" w:cs="KaiTi"/>
          <w:sz w:val="30"/>
          <w:szCs w:val="30"/>
          <w:b/>
          <w:bCs/>
          <w:spacing w:val="4"/>
        </w:rPr>
        <w:t>第三章</w:t>
      </w:r>
      <w:r>
        <w:rPr>
          <w:rFonts w:ascii="KaiTi" w:hAnsi="KaiTi" w:eastAsia="KaiTi" w:cs="KaiTi"/>
          <w:sz w:val="30"/>
          <w:szCs w:val="30"/>
          <w:spacing w:val="37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4"/>
        </w:rPr>
        <w:t>冠心病心律失常</w:t>
      </w:r>
    </w:p>
    <w:p>
      <w:pPr>
        <w:ind w:right="121" w:firstLine="439"/>
        <w:spacing w:before="283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心脏跳动的节律紊乱，或心跳频率过快、过慢，称为心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律失常。冠心病容易出现的心律失常，包括期前收缩、房室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或室内传导阻滞，心房颤动和阵发性心动过</w:t>
      </w:r>
      <w:r>
        <w:rPr>
          <w:rFonts w:ascii="SimSun" w:hAnsi="SimSun" w:eastAsia="SimSun" w:cs="SimSun"/>
          <w:sz w:val="21"/>
          <w:szCs w:val="21"/>
          <w:spacing w:val="2"/>
        </w:rPr>
        <w:t>速、病态窦房结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综合征等。在急性心肌梗塞发生时，也多出现心律失常。</w:t>
      </w:r>
    </w:p>
    <w:p>
      <w:pPr>
        <w:ind w:right="120" w:firstLine="439"/>
        <w:spacing w:before="50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心律失常属于中医学心悸、怔忡范畴。心悸、怔忡是病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人自感心动不宁，不能自主的一种证候。与心慌、心跳等症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状表现近似。</w:t>
      </w:r>
    </w:p>
    <w:p>
      <w:pPr>
        <w:ind w:left="509"/>
        <w:spacing w:before="27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2" w:id="88"/>
      <w:bookmarkEnd w:id="88"/>
      <w:r>
        <w:rPr>
          <w:rFonts w:ascii="SimSun" w:hAnsi="SimSun" w:eastAsia="SimSun" w:cs="SimSun"/>
          <w:sz w:val="21"/>
          <w:szCs w:val="21"/>
          <w:spacing w:val="12"/>
        </w:rPr>
        <w:t>一 、病因病机</w:t>
      </w:r>
    </w:p>
    <w:p>
      <w:pPr>
        <w:ind w:right="124" w:firstLine="439"/>
        <w:spacing w:before="19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心悸、怔仲多为虚证，病位在心、脾、肾，因情志内伤、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心血不足、心阳衰微而引起。因血热、痰火引起者则为实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证。《杂病源流犀烛》记载：“怔仲，心血不足病也，人所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主者心，心所主者血，心血消亡，神气失守，则心血空虚，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怏怏动摇、不得安宁、无时不作，名曰怔忡。”《伤寒明理</w:t>
      </w:r>
    </w:p>
    <w:p>
      <w:pPr>
        <w:spacing w:line="267" w:lineRule="auto"/>
        <w:sectPr>
          <w:footerReference w:type="default" r:id="rId31"/>
          <w:pgSz w:w="7340" w:h="10750"/>
          <w:pgMar w:top="400" w:right="1034" w:bottom="1107" w:left="650" w:header="0" w:footer="8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100"/>
        <w:spacing w:before="6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论》指出：“心为火而恶水，水既内停，心不自安则为悸也”。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说明了心悸、怔忡的部分病因。</w:t>
      </w:r>
    </w:p>
    <w:p>
      <w:pPr>
        <w:ind w:firstLine="419"/>
        <w:spacing w:before="4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心律失常在脉象方面多表现为促、结、代脉、</w:t>
      </w:r>
      <w:r>
        <w:rPr>
          <w:rFonts w:ascii="SimSun" w:hAnsi="SimSun" w:eastAsia="SimSun" w:cs="SimSun"/>
          <w:sz w:val="21"/>
          <w:szCs w:val="21"/>
          <w:spacing w:val="2"/>
        </w:rPr>
        <w:t>涩脉。促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脉，脉来急数，时而一止，止无定数(心律快而</w:t>
      </w:r>
      <w:r>
        <w:rPr>
          <w:rFonts w:ascii="SimSun" w:hAnsi="SimSun" w:eastAsia="SimSun" w:cs="SimSun"/>
          <w:sz w:val="21"/>
          <w:szCs w:val="21"/>
          <w:spacing w:val="7"/>
        </w:rPr>
        <w:t>有间歇，且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无规律),类似快速型心房纤颤及心律快的</w:t>
      </w:r>
      <w:r>
        <w:rPr>
          <w:rFonts w:ascii="SimSun" w:hAnsi="SimSun" w:eastAsia="SimSun" w:cs="SimSun"/>
          <w:sz w:val="21"/>
          <w:szCs w:val="21"/>
          <w:spacing w:val="9"/>
        </w:rPr>
        <w:t>各种过早搏动；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结脉，脉来缓慢，时而一止，止无定数(心率慢，有时间歇；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次数不规律),类似窦性心动过缓及房室连接区心律；代脉，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脉来中上，良久复动，止有定数(歇止次数有规则，时间较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长),类似二、三联律的过早搏动，窦房阻滞。涩脉细而迟，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往来艰难，短而数，或一止复来，叁伍不调(心率慢，有间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歇),类似房室传导阻滞。</w:t>
      </w:r>
    </w:p>
    <w:p>
      <w:pPr>
        <w:ind w:left="490"/>
        <w:spacing w:before="26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3" w:id="89"/>
      <w:bookmarkEnd w:id="89"/>
      <w:r>
        <w:rPr>
          <w:rFonts w:ascii="SimSun" w:hAnsi="SimSun" w:eastAsia="SimSun" w:cs="SimSun"/>
          <w:sz w:val="21"/>
          <w:szCs w:val="21"/>
          <w:spacing w:val="22"/>
        </w:rPr>
        <w:t>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、辨证施治</w:t>
      </w:r>
    </w:p>
    <w:p>
      <w:pPr>
        <w:ind w:left="422"/>
        <w:spacing w:before="165" w:line="221" w:lineRule="auto"/>
        <w:rPr>
          <w:rFonts w:ascii="SimHei" w:hAnsi="SimHei" w:eastAsia="SimHei" w:cs="SimHei"/>
          <w:sz w:val="21"/>
          <w:szCs w:val="21"/>
        </w:rPr>
      </w:pPr>
      <w:bookmarkStart w:name="bookmark74" w:id="90"/>
      <w:bookmarkEnd w:id="90"/>
      <w:r>
        <w:rPr>
          <w:rFonts w:ascii="SimHei" w:hAnsi="SimHei" w:eastAsia="SimHei" w:cs="SimHei"/>
          <w:sz w:val="21"/>
          <w:szCs w:val="21"/>
          <w:b/>
          <w:bCs/>
          <w:spacing w:val="6"/>
        </w:rPr>
        <w:t>(一)阳气不振、心阳虚衰型</w:t>
      </w:r>
    </w:p>
    <w:p>
      <w:pPr>
        <w:ind w:right="130" w:firstLine="419"/>
        <w:spacing w:before="82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 病机  由于阳气衰微，不能摄养心血，产生怔忡，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或气化不利，水液无以下行，上逆而心悸。</w:t>
      </w:r>
    </w:p>
    <w:p>
      <w:pPr>
        <w:ind w:right="76" w:firstLine="419"/>
        <w:spacing w:before="90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症状  心悸，气短，疲乏，面色觥白，下肢浮肿，脉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弦苔白。</w:t>
      </w:r>
    </w:p>
    <w:p>
      <w:pPr>
        <w:ind w:left="419"/>
        <w:spacing w:before="8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 治法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补阳益气、化气行水。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4. 方药  苓桂术甘汤、五苓散、真武汤加味。</w:t>
      </w:r>
    </w:p>
    <w:p>
      <w:pPr>
        <w:ind w:left="422"/>
        <w:spacing w:before="4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(二)心阴虚损型</w:t>
      </w:r>
    </w:p>
    <w:p>
      <w:pPr>
        <w:ind w:right="71" w:firstLine="419"/>
        <w:spacing w:before="102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病机  心血不足，心阴耗伤，神火所藏，故心悸而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惊，心阴不足，心阳浮越，故少寐多梦，舌红</w:t>
      </w:r>
      <w:r>
        <w:rPr>
          <w:rFonts w:ascii="SimSun" w:hAnsi="SimSun" w:eastAsia="SimSun" w:cs="SimSun"/>
          <w:sz w:val="21"/>
          <w:szCs w:val="21"/>
          <w:spacing w:val="2"/>
        </w:rPr>
        <w:t>无苔为心脏营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血亏耗之症。</w:t>
      </w:r>
    </w:p>
    <w:p>
      <w:pPr>
        <w:ind w:right="76" w:firstLine="419"/>
        <w:spacing w:before="100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症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状  心悸易惊，失眠，五心烦热，口干，舌红无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苔，脉细数。</w:t>
      </w:r>
    </w:p>
    <w:p>
      <w:pPr>
        <w:ind w:left="41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治法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养阴安神、益气养血。</w:t>
      </w:r>
    </w:p>
    <w:p>
      <w:pPr>
        <w:spacing w:line="219" w:lineRule="auto"/>
        <w:sectPr>
          <w:footerReference w:type="default" r:id="rId32"/>
          <w:pgSz w:w="7340" w:h="10750"/>
          <w:pgMar w:top="400" w:right="904" w:bottom="1104" w:left="830" w:header="0" w:footer="91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92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方药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补心丹、柏子养心丸、朱砂安神丸加减。</w:t>
      </w:r>
    </w:p>
    <w:p>
      <w:pPr>
        <w:ind w:left="932"/>
        <w:spacing w:before="6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(三)寒痰、热痰型</w:t>
      </w:r>
    </w:p>
    <w:p>
      <w:pPr>
        <w:ind w:left="499" w:right="779" w:firstLine="429"/>
        <w:spacing w:before="6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病机  怒气伤肝，胃失和降，心神不安，则心悸。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情志抑郁，心火上炎，蒸灼津液，虚热上扰生痰，故口</w:t>
      </w:r>
      <w:r>
        <w:rPr>
          <w:rFonts w:ascii="SimSun" w:hAnsi="SimSun" w:eastAsia="SimSun" w:cs="SimSun"/>
          <w:sz w:val="21"/>
          <w:szCs w:val="21"/>
        </w:rPr>
        <w:t>苦、 </w:t>
      </w:r>
      <w:r>
        <w:rPr>
          <w:rFonts w:ascii="SimSun" w:hAnsi="SimSun" w:eastAsia="SimSun" w:cs="SimSun"/>
          <w:sz w:val="21"/>
          <w:szCs w:val="21"/>
          <w:spacing w:val="-5"/>
        </w:rPr>
        <w:t>心烦、小便黄，苔黄腻，乃热痰所致。中焦阳虚，脾失健运，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气不化水，聚湿生痰。水饮停于胸，则胸闷背寒，四肢不温；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饮阻于中，则清阳不升，故目眩头晕；水气凌心，则心悸失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眠。</w:t>
      </w:r>
    </w:p>
    <w:p>
      <w:pPr>
        <w:ind w:left="499" w:right="735" w:firstLine="429"/>
        <w:spacing w:before="73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症状  热痰为心烦、口苦、耳鸣、小便黄、面红、吐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黄色痰、苔黄腻、脉弦细、促；寒痰为胸闷背寒</w:t>
      </w:r>
      <w:r>
        <w:rPr>
          <w:rFonts w:ascii="SimSun" w:hAnsi="SimSun" w:eastAsia="SimSun" w:cs="SimSun"/>
          <w:sz w:val="21"/>
          <w:szCs w:val="21"/>
          <w:spacing w:val="-4"/>
        </w:rPr>
        <w:t>，四肢不温，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吐白色稠痰，心悸、失眠、目眩头晕，舌淡胖有齿痕，</w:t>
      </w:r>
      <w:r>
        <w:rPr>
          <w:rFonts w:ascii="SimSun" w:hAnsi="SimSun" w:eastAsia="SimSun" w:cs="SimSun"/>
          <w:sz w:val="21"/>
          <w:szCs w:val="21"/>
          <w:spacing w:val="2"/>
        </w:rPr>
        <w:t>苔白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腻，脉细或结代。</w:t>
      </w:r>
    </w:p>
    <w:p>
      <w:pPr>
        <w:ind w:left="499" w:right="779" w:firstLine="429"/>
        <w:spacing w:before="6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治法  寒痰以涤痰开窍，宣痹通阳为法。热痰以清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心降火涤痰开窍为法。</w:t>
      </w:r>
    </w:p>
    <w:p>
      <w:pPr>
        <w:ind w:left="499" w:right="799" w:firstLine="429"/>
        <w:spacing w:before="6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方药  寒痰以栝蒌薤白半夏汤合导痰汤加减，</w:t>
      </w:r>
      <w:r>
        <w:rPr>
          <w:rFonts w:ascii="SimSun" w:hAnsi="SimSun" w:eastAsia="SimSun" w:cs="SimSun"/>
          <w:sz w:val="21"/>
          <w:szCs w:val="21"/>
          <w:spacing w:val="5"/>
        </w:rPr>
        <w:t>热痰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以温胆汤加味。</w:t>
      </w:r>
    </w:p>
    <w:p>
      <w:pPr>
        <w:ind w:left="932"/>
        <w:spacing w:before="4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(四)阴阳两虚型</w:t>
      </w:r>
    </w:p>
    <w:p>
      <w:pPr>
        <w:ind w:left="499" w:right="798" w:firstLine="429"/>
        <w:spacing w:before="8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 病机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心阴不足，阳气受损，血脉滞流，则心悸不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宁、气短、胸闷，脉结代或涩。阳虚则不能达四肢，故肢冷，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阴虚则阳浮，虚火上炎，神失安藏，则头昏耳</w:t>
      </w:r>
      <w:r>
        <w:rPr>
          <w:rFonts w:ascii="SimSun" w:hAnsi="SimSun" w:eastAsia="SimSun" w:cs="SimSun"/>
          <w:sz w:val="21"/>
          <w:szCs w:val="21"/>
          <w:spacing w:val="10"/>
        </w:rPr>
        <w:t>鸣、烦躁不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寐、少苔。</w:t>
      </w:r>
    </w:p>
    <w:p>
      <w:pPr>
        <w:ind w:left="499" w:right="801" w:firstLine="429"/>
        <w:spacing w:before="7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症状：心悸不宁，四肢发冷，气短，胸闷，头昏耳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鸣，不寐少苔，脉结代或涩。</w:t>
      </w:r>
    </w:p>
    <w:p>
      <w:pPr>
        <w:ind w:left="929"/>
        <w:spacing w:before="9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3.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治法：益气滋阴法。</w:t>
      </w:r>
    </w:p>
    <w:p>
      <w:pPr>
        <w:ind w:left="499" w:right="797" w:firstLine="429"/>
        <w:spacing w:before="4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4. 方药：炙甘草汤加减，如偏心阴虚(快速型心律失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常)者，加柏子仁、桑椹子、龙眼肉；偏阳虚(缓慢型心律失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常)者，加薤白、淫羊藿、桂枝，心房纤颤者，加元胡、郁</w:t>
      </w:r>
    </w:p>
    <w:p>
      <w:pPr>
        <w:ind w:left="499"/>
        <w:spacing w:before="15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—22—</w:t>
      </w:r>
    </w:p>
    <w:p>
      <w:pPr>
        <w:spacing w:line="183" w:lineRule="auto"/>
        <w:sectPr>
          <w:footerReference w:type="default" r:id="rId33"/>
          <w:pgSz w:w="7320" w:h="10740"/>
          <w:pgMar w:top="400" w:right="409" w:bottom="299" w:left="90" w:header="0" w:footer="2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金，兼气滞血瘀者，加丹参、红花、川芎。</w:t>
      </w:r>
    </w:p>
    <w:p>
      <w:pPr>
        <w:ind w:left="563"/>
        <w:spacing w:before="27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4" w:id="92"/>
      <w:bookmarkEnd w:id="92"/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三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、临床应用</w:t>
      </w:r>
    </w:p>
    <w:p>
      <w:pPr>
        <w:ind w:right="11" w:firstLine="439"/>
        <w:spacing w:before="18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不少单位在辨证施治基础上，重用镇惊安神药物治疗心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悸，如灵磁石、紫石英、生龙骨、生牡蛎、龙齿、琥珀、朱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砂、铁粉等，常用方剂有磁朱丸、《和剂局方》</w:t>
      </w:r>
      <w:r>
        <w:rPr>
          <w:rFonts w:ascii="SimSun" w:hAnsi="SimSun" w:eastAsia="SimSun" w:cs="SimSun"/>
          <w:sz w:val="21"/>
          <w:szCs w:val="21"/>
          <w:spacing w:val="2"/>
        </w:rPr>
        <w:t>的龙齿镇心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丹等。但镇惊安神药多性寒质重、恐伤正气，故多与补益方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剂配合使用。</w:t>
      </w:r>
    </w:p>
    <w:p>
      <w:pPr>
        <w:ind w:right="8" w:firstLine="439"/>
        <w:spacing w:before="4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除此以外，中医对过早搏动的治疗，可根据证情，在化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瘀中加开郁顺气之品，活血中加疏肝行气之品，补益</w:t>
      </w:r>
      <w:r>
        <w:rPr>
          <w:rFonts w:ascii="SimSun" w:hAnsi="SimSun" w:eastAsia="SimSun" w:cs="SimSun"/>
          <w:sz w:val="21"/>
          <w:szCs w:val="21"/>
          <w:spacing w:val="2"/>
        </w:rPr>
        <w:t>中加宁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心安神之品；或知柏地黄汤、六味地黄汤化裁，或平胃散、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藿香正气散加减，或参苓白术散合用附子、肉桂，或白虎人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参、清营汤、清瘟败毒饮加减，或桃红四物汤、</w:t>
      </w:r>
      <w:r>
        <w:rPr>
          <w:rFonts w:ascii="SimSun" w:hAnsi="SimSun" w:eastAsia="SimSun" w:cs="SimSun"/>
          <w:sz w:val="21"/>
          <w:szCs w:val="21"/>
          <w:spacing w:val="2"/>
        </w:rPr>
        <w:t>血府逐瘀汤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加减。</w:t>
      </w:r>
    </w:p>
    <w:p>
      <w:pPr>
        <w:ind w:firstLine="439"/>
        <w:spacing w:before="127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关于因冠心病引起病态窦房结综合征的治疗，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</w:t>
      </w:r>
      <w:r>
        <w:rPr>
          <w:rFonts w:ascii="SimSun" w:hAnsi="SimSun" w:eastAsia="SimSun" w:cs="SimSun"/>
          <w:sz w:val="21"/>
          <w:szCs w:val="21"/>
          <w:spacing w:val="-1"/>
        </w:rPr>
        <w:t>般多用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温通心阳、温通脾阳、温补肾阳法，方药为保元汤、右归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饮、麻黄附子细辛汤、真武汤、二仙汤、补中益气汤及生脉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散、丹参注射液等。下面简单介绍一下治疗冠心病心律失常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的部分草药与单方验方。</w:t>
      </w:r>
    </w:p>
    <w:p>
      <w:pPr>
        <w:ind w:right="12" w:firstLine="439"/>
        <w:spacing w:before="57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苦参：山西中医研究所认为苦参中的苦参碱及金雀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花碱具有抗心律失常作用。北京医学院应用苦参</w:t>
      </w:r>
      <w:r>
        <w:rPr>
          <w:rFonts w:ascii="SimSun" w:hAnsi="SimSun" w:eastAsia="SimSun" w:cs="SimSun"/>
          <w:sz w:val="21"/>
          <w:szCs w:val="21"/>
          <w:spacing w:val="1"/>
        </w:rPr>
        <w:t>碱针剂治疗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各种原因引起的心律失常100例，有效率</w:t>
      </w:r>
      <w:r>
        <w:rPr>
          <w:rFonts w:ascii="SimSun" w:hAnsi="SimSun" w:eastAsia="SimSun" w:cs="SimSun"/>
          <w:sz w:val="21"/>
          <w:szCs w:val="21"/>
          <w:spacing w:val="13"/>
        </w:rPr>
        <w:t>为68%,对心房纤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颤亦有一定疗效。阜外医院用苦参合剂(苦参、炙甘草、益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母草)治疗房性、交界性早搏，认为效果较好</w:t>
      </w:r>
      <w:r>
        <w:rPr>
          <w:rFonts w:ascii="SimSun" w:hAnsi="SimSun" w:eastAsia="SimSun" w:cs="SimSun"/>
          <w:sz w:val="21"/>
          <w:szCs w:val="21"/>
          <w:spacing w:val="6"/>
        </w:rPr>
        <w:t>。贵阳医学院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资料表明苦参的作用机理可能为特异性“奎尼丁”样效应。</w:t>
      </w:r>
    </w:p>
    <w:p>
      <w:pPr>
        <w:ind w:right="12" w:firstLine="439"/>
        <w:spacing w:before="9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万年青：上海曙光医院、上海纺织工业局第一医院 </w:t>
      </w:r>
      <w:r>
        <w:rPr>
          <w:rFonts w:ascii="SimSun" w:hAnsi="SimSun" w:eastAsia="SimSun" w:cs="SimSun"/>
          <w:sz w:val="21"/>
          <w:szCs w:val="21"/>
          <w:spacing w:val="1"/>
        </w:rPr>
        <w:t>采用万年青总甙治疗心律失常有一定效果。</w:t>
      </w:r>
    </w:p>
    <w:p>
      <w:pPr>
        <w:spacing w:line="246" w:lineRule="auto"/>
        <w:sectPr>
          <w:footerReference w:type="default" r:id="rId34"/>
          <w:pgSz w:w="7220" w:h="10670"/>
          <w:pgMar w:top="400" w:right="1014" w:bottom="1017" w:left="659" w:header="0" w:footer="8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40" w:firstLine="419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福寿草：鞍山曙光医疗队用福寿草总硷注射治疗56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例快速型房颤，显效29.3%,好转51.7%。上海新华地段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医院用新福片治疗室性早搏也有一定疗效。</w:t>
      </w:r>
    </w:p>
    <w:p>
      <w:pPr>
        <w:ind w:right="39" w:firstLine="419"/>
        <w:spacing w:before="6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4. 珍合灵：每片含珍珠粉0.1克、灵芝0.3克，对室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性早搏有一定疗效。</w:t>
      </w:r>
    </w:p>
    <w:p>
      <w:pPr>
        <w:ind w:right="10" w:firstLine="419"/>
        <w:spacing w:before="3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5. 心律宁：为复方奎尼丁制剂，每片含奎尼丁25毫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克、阿托品0.075毫克、安定0.625毫克，血琥珀23</w:t>
      </w:r>
      <w:r>
        <w:rPr>
          <w:rFonts w:ascii="SimSun" w:hAnsi="SimSun" w:eastAsia="SimSun" w:cs="SimSun"/>
          <w:sz w:val="21"/>
          <w:szCs w:val="21"/>
          <w:spacing w:val="12"/>
        </w:rPr>
        <w:t>4.4毫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克，本药对室性及房性早搏效果较佳。</w:t>
      </w:r>
    </w:p>
    <w:p>
      <w:pPr>
        <w:ind w:right="35" w:firstLine="419"/>
        <w:spacing w:before="4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6. 山楂：山楂除具有增加冠脉流量、降低血压、降低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血脂作用外，还有抗心律不齐和强心作用。</w:t>
      </w:r>
    </w:p>
    <w:p>
      <w:pPr>
        <w:ind w:right="40" w:firstLine="419"/>
        <w:spacing w:before="8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7. 土沉香：云南植物研究所等单位报道，从临</w:t>
      </w:r>
      <w:r>
        <w:rPr>
          <w:rFonts w:ascii="SimSun" w:hAnsi="SimSun" w:eastAsia="SimSun" w:cs="SimSun"/>
          <w:sz w:val="21"/>
          <w:szCs w:val="21"/>
          <w:spacing w:val="6"/>
        </w:rPr>
        <w:t>床发现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对多发性室性早搏有效。</w:t>
      </w:r>
    </w:p>
    <w:p>
      <w:pPr>
        <w:ind w:right="30" w:firstLine="419"/>
        <w:spacing w:before="59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8. 附子一号：其活性成份为消旋去甲乌药碱，经</w:t>
      </w:r>
      <w:r>
        <w:rPr>
          <w:rFonts w:ascii="SimSun" w:hAnsi="SimSun" w:eastAsia="SimSun" w:cs="SimSun"/>
          <w:sz w:val="21"/>
          <w:szCs w:val="21"/>
          <w:spacing w:val="6"/>
        </w:rPr>
        <w:t>西苑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医院、阜外医院、友谊医院以及医科院药物研究所等单位观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察，一致认为对缓慢性心律失常提高心律有一定效果，其温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阳作用主要表现为β-肾上腺素能受体兴奋作用，</w:t>
      </w:r>
      <w:r>
        <w:rPr>
          <w:rFonts w:ascii="SimSun" w:hAnsi="SimSun" w:eastAsia="SimSun" w:cs="SimSun"/>
          <w:sz w:val="21"/>
          <w:szCs w:val="21"/>
          <w:spacing w:val="6"/>
        </w:rPr>
        <w:t>可使窦房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结兴奋性提高，从而使心率增快，使房室结传导增快而不同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程度地改善房室结功能，并可使心肌收缩力增强，使外周血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管扩张。</w:t>
      </w: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1259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76" w:id="93"/>
      <w:bookmarkEnd w:id="93"/>
      <w:bookmarkStart w:name="bookmark15" w:id="94"/>
      <w:bookmarkEnd w:id="94"/>
      <w:r>
        <w:rPr>
          <w:rFonts w:ascii="KaiTi" w:hAnsi="KaiTi" w:eastAsia="KaiTi" w:cs="KaiTi"/>
          <w:sz w:val="30"/>
          <w:szCs w:val="30"/>
          <w:spacing w:val="6"/>
        </w:rPr>
        <w:t>第四章</w:t>
      </w:r>
      <w:r>
        <w:rPr>
          <w:rFonts w:ascii="KaiTi" w:hAnsi="KaiTi" w:eastAsia="KaiTi" w:cs="KaiTi"/>
          <w:sz w:val="30"/>
          <w:szCs w:val="30"/>
          <w:spacing w:val="23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6"/>
        </w:rPr>
        <w:t>急性心肌梗塞</w:t>
      </w:r>
    </w:p>
    <w:p>
      <w:pPr>
        <w:ind w:right="34" w:firstLine="419"/>
        <w:spacing w:before="255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急性心肌梗塞是冠心病的危重证候，病人原有心绞痛突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然转为频繁发作或程度加重，持续时间达数小时，甚至1~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2天，对生命威胁较大，需进行急救。中医学中的真心痛、厥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心痛、心痛等类似急性心肌梗塞。</w:t>
      </w:r>
    </w:p>
    <w:p>
      <w:pPr>
        <w:spacing w:line="275" w:lineRule="auto"/>
        <w:sectPr>
          <w:footerReference w:type="default" r:id="rId35"/>
          <w:pgSz w:w="7340" w:h="10750"/>
          <w:pgMar w:top="400" w:right="1101" w:bottom="1147" w:left="669" w:header="0" w:footer="9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490"/>
        <w:spacing w:before="68" w:line="222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6" w:id="96"/>
      <w:bookmarkEnd w:id="96"/>
      <w:r>
        <w:rPr>
          <w:rFonts w:ascii="SimSun" w:hAnsi="SimSun" w:eastAsia="SimSun" w:cs="SimSun"/>
          <w:sz w:val="21"/>
          <w:szCs w:val="21"/>
          <w:spacing w:val="-11"/>
        </w:rPr>
        <w:t>一 、源 流</w:t>
      </w:r>
    </w:p>
    <w:p>
      <w:pPr>
        <w:ind w:firstLine="449"/>
        <w:spacing w:before="15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在中医学中，对真心痛的记载和论述是很多的，类似现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代医学的急性心肌梗塞，如《灵枢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·厥病篇</w:t>
      </w:r>
      <w:r>
        <w:rPr>
          <w:rFonts w:ascii="SimSun" w:hAnsi="SimSun" w:eastAsia="SimSun" w:cs="SimSun"/>
          <w:sz w:val="21"/>
          <w:szCs w:val="21"/>
          <w:spacing w:val="-4"/>
        </w:rPr>
        <w:t>》:“真心痛，手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足青至节，心痛甚，旦发夕死，夕发旦死”,明确地指出24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小时内死亡的不良后果。《灵枢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·</w:t>
      </w:r>
      <w:r>
        <w:rPr>
          <w:rFonts w:ascii="SimSun" w:hAnsi="SimSun" w:eastAsia="SimSun" w:cs="SimSun"/>
          <w:sz w:val="21"/>
          <w:szCs w:val="21"/>
          <w:spacing w:val="-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经脉篇》:“手少阴气绝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则脉不通，脉不通则血不流”的记载就很象急性心肌梗塞。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《类证治裁》说：“真心痛……猝大痛，无声，面</w:t>
      </w:r>
      <w:r>
        <w:rPr>
          <w:rFonts w:ascii="SimSun" w:hAnsi="SimSun" w:eastAsia="SimSun" w:cs="SimSun"/>
          <w:sz w:val="21"/>
          <w:szCs w:val="21"/>
          <w:spacing w:val="2"/>
        </w:rPr>
        <w:t>青气冷，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手足青至节，急温散其寒。”这个记载也很象急性心</w:t>
      </w:r>
      <w:r>
        <w:rPr>
          <w:rFonts w:ascii="SimSun" w:hAnsi="SimSun" w:eastAsia="SimSun" w:cs="SimSun"/>
          <w:sz w:val="21"/>
          <w:szCs w:val="21"/>
          <w:spacing w:val="1"/>
        </w:rPr>
        <w:t>肌梗塞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合并休克的临床表现。</w:t>
      </w:r>
    </w:p>
    <w:p>
      <w:pPr>
        <w:ind w:left="520"/>
        <w:spacing w:before="27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7" w:id="97"/>
      <w:bookmarkEnd w:id="97"/>
      <w:r>
        <w:rPr>
          <w:rFonts w:ascii="SimSun" w:hAnsi="SimSun" w:eastAsia="SimSun" w:cs="SimSun"/>
          <w:sz w:val="21"/>
          <w:szCs w:val="21"/>
          <w:spacing w:val="-16"/>
        </w:rPr>
        <w:t>二 、病 机</w:t>
      </w:r>
    </w:p>
    <w:p>
      <w:pPr>
        <w:ind w:right="34" w:firstLine="449"/>
        <w:spacing w:before="164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急性心肌梗塞的临床特点为发病急变化快。这是因为血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液在脉络中的往返循行是依靠气的推动，当心气虚或心</w:t>
      </w:r>
      <w:r>
        <w:rPr>
          <w:rFonts w:ascii="SimSun" w:hAnsi="SimSun" w:eastAsia="SimSun" w:cs="SimSun"/>
          <w:sz w:val="21"/>
          <w:szCs w:val="21"/>
          <w:spacing w:val="1"/>
        </w:rPr>
        <w:t>阳不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振时，则产生血瘀，心脉瘀阻而脉不通，临床上可出现膻中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或岐骨陷中处疼痛。气虚为本，血瘀为标，即是急性心肌梗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塞的病机。气虚临床表现为气短乏力，懒言，心慌、胸闷，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脉结代、细弱。血瘀临床表现为心前区固定性疼痛，如刀割 </w:t>
      </w:r>
      <w:r>
        <w:rPr>
          <w:rFonts w:ascii="SimSun" w:hAnsi="SimSun" w:eastAsia="SimSun" w:cs="SimSun"/>
          <w:sz w:val="21"/>
          <w:szCs w:val="21"/>
          <w:spacing w:val="2"/>
        </w:rPr>
        <w:t>样不可忍受，舌质紫黯，有瘀斑，脉沉细。急性心肌梗塞病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人除气虚血瘀以外，还应注意部分人发病一开始即出现口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干、喜饮、大便干、舌质红嫩、舌面光而无苔少津等</w:t>
      </w:r>
      <w:r>
        <w:rPr>
          <w:rFonts w:ascii="SimSun" w:hAnsi="SimSun" w:eastAsia="SimSun" w:cs="SimSun"/>
          <w:sz w:val="21"/>
          <w:szCs w:val="21"/>
          <w:spacing w:val="1"/>
        </w:rPr>
        <w:t>阴虚症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状，有的则在2～3周以后出现阴虚。这是因为阴阳互根，阳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无阴不生，阴无阳不长，所以心阳虚久必然导致心阴不足。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另外，有部分病人在心肌梗塞前就是阴虚之体，</w:t>
      </w:r>
      <w:r>
        <w:rPr>
          <w:rFonts w:ascii="SimSun" w:hAnsi="SimSun" w:eastAsia="SimSun" w:cs="SimSun"/>
          <w:sz w:val="21"/>
          <w:szCs w:val="21"/>
          <w:spacing w:val="1"/>
        </w:rPr>
        <w:t>如原有高血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压病或糖尿病者，这类人一旦发生急性心肌梗塞</w:t>
      </w:r>
      <w:r>
        <w:rPr>
          <w:rFonts w:ascii="SimSun" w:hAnsi="SimSun" w:eastAsia="SimSun" w:cs="SimSun"/>
          <w:sz w:val="21"/>
          <w:szCs w:val="21"/>
          <w:spacing w:val="1"/>
        </w:rPr>
        <w:t>，阴虚症状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就会立刻表现出来。部分病人心阳虚进一步加</w:t>
      </w:r>
      <w:r>
        <w:rPr>
          <w:rFonts w:ascii="SimSun" w:hAnsi="SimSun" w:eastAsia="SimSun" w:cs="SimSun"/>
          <w:sz w:val="21"/>
          <w:szCs w:val="21"/>
          <w:spacing w:val="2"/>
        </w:rPr>
        <w:t>重，而出现心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阳衰微，心阳欲脱之时，表现为大汗淋漓，中医认为汗为心</w:t>
      </w:r>
    </w:p>
    <w:p>
      <w:pPr>
        <w:spacing w:line="271" w:lineRule="auto"/>
        <w:sectPr>
          <w:footerReference w:type="default" r:id="rId36"/>
          <w:pgSz w:w="7320" w:h="10730"/>
          <w:pgMar w:top="400" w:right="1051" w:bottom="1057" w:left="700" w:header="0" w:footer="8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19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之液，心液外溢就会进一步造成心阴不足，因此不少病人在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急性期和恢复期均可出现阴虚表现。根据上述中医对急性心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肌梗塞发病规律的认识，治疗上宜标本兼治，采取益气养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阴、活血化瘀法。除此以外，部分病人由于脾阳虚或素为痰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湿之体，湿蕴而致痰浊内阻，胃气不降，故早期出现恶心、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呕吐、纳差、苔腻等消化道症状。</w:t>
      </w:r>
    </w:p>
    <w:p>
      <w:pPr>
        <w:ind w:left="503"/>
        <w:spacing w:before="24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8" w:id="98"/>
      <w:bookmarkEnd w:id="98"/>
      <w:r>
        <w:rPr>
          <w:rFonts w:ascii="SimSun" w:hAnsi="SimSun" w:eastAsia="SimSun" w:cs="SimSun"/>
          <w:sz w:val="24"/>
          <w:szCs w:val="24"/>
          <w:b/>
          <w:bCs/>
          <w:spacing w:val="2"/>
        </w:rPr>
        <w:t>三、临床分型</w:t>
      </w:r>
    </w:p>
    <w:p>
      <w:pPr>
        <w:ind w:right="19" w:firstLine="429"/>
        <w:spacing w:before="176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心阳虚脱型治法前面已述。下面主要介绍心阴虚损和气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虚血瘀型。</w:t>
      </w:r>
    </w:p>
    <w:p>
      <w:pPr>
        <w:ind w:left="432"/>
        <w:spacing w:before="3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(一)心阴虚损型</w:t>
      </w:r>
    </w:p>
    <w:p>
      <w:pPr>
        <w:ind w:firstLine="429"/>
        <w:spacing w:before="8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症状  除胸骨后剧烈疼痛外，伴口干少</w:t>
      </w:r>
      <w:r>
        <w:rPr>
          <w:rFonts w:ascii="SimSun" w:hAnsi="SimSun" w:eastAsia="SimSun" w:cs="SimSun"/>
          <w:sz w:val="21"/>
          <w:szCs w:val="21"/>
          <w:spacing w:val="6"/>
        </w:rPr>
        <w:t>津，五心烦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热，失眠盗汗，舌光无苔、质红绛，脉细数。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一部分急性心 </w:t>
      </w:r>
      <w:r>
        <w:rPr>
          <w:rFonts w:ascii="SimSun" w:hAnsi="SimSun" w:eastAsia="SimSun" w:cs="SimSun"/>
          <w:sz w:val="21"/>
          <w:szCs w:val="21"/>
          <w:spacing w:val="10"/>
        </w:rPr>
        <w:t>肌梗塞病人一开始就出现，也有一部分病人开始表现不明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显，经过2～3周后才出现。</w:t>
      </w:r>
    </w:p>
    <w:p>
      <w:pPr>
        <w:ind w:left="42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 治法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生津止渴、养阴益气。</w:t>
      </w:r>
    </w:p>
    <w:p>
      <w:pPr>
        <w:ind w:left="42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 方药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生脉散、一贯煎加味。</w:t>
      </w:r>
    </w:p>
    <w:p>
      <w:pPr>
        <w:ind w:left="432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(二)气虚血瘀型</w:t>
      </w:r>
    </w:p>
    <w:p>
      <w:pPr>
        <w:ind w:firstLine="429"/>
        <w:spacing w:before="7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症状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症见心痛，胸中气塞，疲乏、倦怠、心悸气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短、自汗、苔白质淡紫，边尖有瘀斑，脉细弱。</w:t>
      </w:r>
    </w:p>
    <w:p>
      <w:pPr>
        <w:ind w:left="429"/>
        <w:spacing w:before="5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2.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治法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益气活血。</w:t>
      </w:r>
    </w:p>
    <w:p>
      <w:pPr>
        <w:ind w:left="429"/>
        <w:spacing w:before="6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 方药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补阳还五汤加减。</w:t>
      </w:r>
    </w:p>
    <w:p>
      <w:pPr>
        <w:ind w:left="499"/>
        <w:spacing w:before="241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9" w:id="99"/>
      <w:bookmarkEnd w:id="99"/>
      <w:r>
        <w:rPr>
          <w:rFonts w:ascii="SimSun" w:hAnsi="SimSun" w:eastAsia="SimSun" w:cs="SimSun"/>
          <w:sz w:val="24"/>
          <w:szCs w:val="24"/>
          <w:spacing w:val="-11"/>
        </w:rPr>
        <w:t>四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、舌与痰浊</w:t>
      </w:r>
    </w:p>
    <w:p>
      <w:pPr>
        <w:ind w:right="3" w:firstLine="394"/>
        <w:spacing w:before="178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《灵枢 ·脉度篇》说：“心气通于舌”,临床上急性心肌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梗塞往往可以从舌苔变化来推测病情顺逆。凡舌苔由白而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黄，由黄而退，由退复生新薄白苔为顺象；苔由</w:t>
      </w:r>
      <w:r>
        <w:rPr>
          <w:rFonts w:ascii="SimSun" w:hAnsi="SimSun" w:eastAsia="SimSun" w:cs="SimSun"/>
          <w:sz w:val="21"/>
          <w:szCs w:val="21"/>
          <w:spacing w:val="2"/>
        </w:rPr>
        <w:t>白变黄，由</w:t>
      </w:r>
    </w:p>
    <w:p>
      <w:pPr>
        <w:spacing w:line="274" w:lineRule="auto"/>
        <w:sectPr>
          <w:footerReference w:type="default" r:id="rId37"/>
          <w:pgSz w:w="7320" w:h="10740"/>
          <w:pgMar w:top="400" w:right="1096" w:bottom="1107" w:left="680" w:header="0" w:footer="8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435"/>
        <w:spacing w:before="6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黄而褐黑不退为逆象。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一般来说，头1~2天，绝大部分病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人呈现舌质紫黯及腻垢苔，随着病情好转，第4周后，则以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淡红苔及少苔、薄白苔多见，死亡病人则紫黯舌及腻垢苔始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终未见改善。</w:t>
      </w:r>
    </w:p>
    <w:p>
      <w:pPr>
        <w:ind w:right="451" w:firstLine="440"/>
        <w:spacing w:before="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临床上急性心肌梗塞早期出现湿浊证候，舌苔逐渐由黄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腻或垢腻变为薄腻直至薄苔，病情大致为顺，转归较好。如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果开始无痰浊症候，后期出现黄腻或垢腻或褐色舌苔，多属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病情恶化。</w:t>
      </w:r>
    </w:p>
    <w:p>
      <w:pPr>
        <w:ind w:right="458" w:firstLine="440"/>
        <w:spacing w:before="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为什么会产生痰浊?从冠心病病机所知，其“本”</w:t>
      </w:r>
      <w:r>
        <w:rPr>
          <w:rFonts w:ascii="SimSun" w:hAnsi="SimSun" w:eastAsia="SimSun" w:cs="SimSun"/>
          <w:sz w:val="21"/>
          <w:szCs w:val="21"/>
          <w:spacing w:val="5"/>
        </w:rPr>
        <w:t>是脏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腑功能低下，机体失调。在心阳不足情况下，水液代谢失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调，导致湿浊停蓄。若急性心肌梗塞发生后，</w:t>
      </w:r>
      <w:r>
        <w:rPr>
          <w:rFonts w:ascii="SimSun" w:hAnsi="SimSun" w:eastAsia="SimSun" w:cs="SimSun"/>
          <w:sz w:val="21"/>
          <w:szCs w:val="21"/>
          <w:spacing w:val="10"/>
        </w:rPr>
        <w:t>阳气更加不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足，湿浊运化障碍，就会出现痰浊的症状。</w:t>
      </w:r>
    </w:p>
    <w:p>
      <w:pPr>
        <w:ind w:left="520"/>
        <w:spacing w:before="23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0" w:id="100"/>
      <w:bookmarkEnd w:id="100"/>
      <w:r>
        <w:rPr>
          <w:rFonts w:ascii="SimSun" w:hAnsi="SimSun" w:eastAsia="SimSun" w:cs="SimSun"/>
          <w:sz w:val="21"/>
          <w:szCs w:val="21"/>
          <w:spacing w:val="18"/>
        </w:rPr>
        <w:t>五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、舌与大便</w:t>
      </w:r>
    </w:p>
    <w:p>
      <w:pPr>
        <w:ind w:right="469" w:firstLine="440"/>
        <w:spacing w:before="1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临床观察到舌苔腻时，常伴有恶心、腹胀、大便干等消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化道症状，当大便通畅后舌苔也随之消退。</w:t>
      </w:r>
    </w:p>
    <w:p>
      <w:pPr>
        <w:ind w:right="456" w:firstLine="440"/>
        <w:spacing w:before="2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急性心肌梗塞，因大便困难而加重病情，或丧失生命者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不少，因为排便可使腹腔压力增加，回心血量增多，导致冠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状动脉痉挛，加重心肌缺血缺氧状况，对心室壁瘤病人更易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引起心脏破裂或扩大心肌梗塞范围。中医认为便秘与脏腑功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能有密切关系，因六腑的特点为“泻而不藏”</w:t>
      </w:r>
      <w:r>
        <w:rPr>
          <w:rFonts w:ascii="SimSun" w:hAnsi="SimSun" w:eastAsia="SimSun" w:cs="SimSun"/>
          <w:sz w:val="21"/>
          <w:szCs w:val="21"/>
          <w:spacing w:val="10"/>
        </w:rPr>
        <w:t>、“实而不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满”、“以通为顺”。治疗时应根据病人不同症候特点，辨证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处方，如急性心肌梗塞气虚便秘，症见神倦、疲乏、懒</w:t>
      </w:r>
      <w:r>
        <w:rPr>
          <w:rFonts w:ascii="SimSun" w:hAnsi="SimSun" w:eastAsia="SimSun" w:cs="SimSun"/>
          <w:sz w:val="21"/>
          <w:szCs w:val="21"/>
        </w:rPr>
        <w:t>言、 </w:t>
      </w:r>
      <w:r>
        <w:rPr>
          <w:rFonts w:ascii="SimSun" w:hAnsi="SimSun" w:eastAsia="SimSun" w:cs="SimSun"/>
          <w:sz w:val="21"/>
          <w:szCs w:val="21"/>
          <w:spacing w:val="2"/>
        </w:rPr>
        <w:t>便秘、脉弱者，可采用益气补中的补中益气汤加减；如急性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心肌梗塞阴虚便秘者，症见舌质鲜红或红绛，舌光无苔，脉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细数，夜寐不宁、心悸，可采用滋阴润便法，选用增液承气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汤、黄龙汤及润肠丸等化裁；急性心肌梗塞湿热便秘者，症</w:t>
      </w:r>
    </w:p>
    <w:p>
      <w:pPr>
        <w:ind w:left="4840"/>
        <w:spacing w:before="224" w:line="183" w:lineRule="auto"/>
        <w:rPr>
          <w:rFonts w:ascii="SimSun" w:hAnsi="SimSun" w:eastAsia="SimSun" w:cs="SimSun"/>
          <w:sz w:val="21"/>
          <w:szCs w:val="21"/>
        </w:rPr>
      </w:pPr>
      <w:bookmarkStart w:name="bookmark78" w:id="101"/>
      <w:bookmarkEnd w:id="101"/>
      <w:r>
        <w:rPr>
          <w:rFonts w:ascii="SimSun" w:hAnsi="SimSun" w:eastAsia="SimSun" w:cs="SimSun"/>
          <w:sz w:val="21"/>
          <w:szCs w:val="21"/>
          <w:spacing w:val="-2"/>
        </w:rPr>
        <w:t>—27—</w:t>
      </w:r>
    </w:p>
    <w:p>
      <w:pPr>
        <w:spacing w:line="183" w:lineRule="auto"/>
        <w:sectPr>
          <w:footerReference w:type="default" r:id="rId38"/>
          <w:pgSz w:w="7360" w:h="10760"/>
          <w:pgMar w:top="400" w:right="720" w:bottom="289" w:left="659" w:header="0" w:footer="2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6" w:lineRule="auto"/>
        <w:rPr/>
      </w:pPr>
      <w:r/>
    </w:p>
    <w:p>
      <w:pPr>
        <w:spacing w:before="6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见胸闷、嗳腐吞酸、呕吐、舌苔黄腻、脉弦滑，</w:t>
      </w:r>
      <w:r>
        <w:rPr>
          <w:rFonts w:ascii="SimSun" w:hAnsi="SimSun" w:eastAsia="SimSun" w:cs="SimSun"/>
          <w:sz w:val="21"/>
          <w:szCs w:val="21"/>
          <w:spacing w:val="10"/>
        </w:rPr>
        <w:t>如热重于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湿，以黄连温胆汤加减，湿重于热可用三仁汤、藿香正气丸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化裁；急性心肌梗塞气滞便秘者，症见腹胀、矢气较多，下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便难，腹部作痛，恶心欲吐，脉沉弦，舌苔白腻，采用导滞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消痞、和胃降逆法，选用木香槟榔丸、保和丸、六磨汤化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裁。</w:t>
      </w:r>
    </w:p>
    <w:p>
      <w:pPr>
        <w:ind w:left="452"/>
        <w:spacing w:before="28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1" w:id="102"/>
      <w:bookmarkEnd w:id="102"/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六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8"/>
        </w:rPr>
        <w:t>、急性心肌梗塞的止痛</w:t>
      </w:r>
    </w:p>
    <w:p>
      <w:pPr>
        <w:ind w:right="1" w:firstLine="429"/>
        <w:spacing w:before="14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急性心肌梗塞发病时，大多数病人出现心前区剧烈疼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痛，严重时可引起休克。对心前区疼痛除用</w:t>
      </w:r>
      <w:r>
        <w:rPr>
          <w:rFonts w:ascii="SimSun" w:hAnsi="SimSun" w:eastAsia="SimSun" w:cs="SimSun"/>
          <w:sz w:val="21"/>
          <w:szCs w:val="21"/>
          <w:spacing w:val="10"/>
        </w:rPr>
        <w:t>杜冷丁、罂粟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硷、吗啡等药外，可应用中药丸药和针灸止痛(有关针灸方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面内容，后面再述)。中药可用苏冰滴丸、冠心苏合香丸、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宽胸丸、心痛丸、宽胸气雾剂，也可静脉滴注冠心Ⅱ号或川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芎碱注射液，用法：5~10%葡萄糖200毫升加冠心Ⅱ号注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射液10克(1支)或川芎嗪注射液80毫克(2支),也有用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25%葡萄糖20毫升加丹参注射液1~2克静脉推注。</w:t>
      </w:r>
    </w:p>
    <w:p>
      <w:pPr>
        <w:ind w:left="449"/>
        <w:spacing w:before="29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2" w:id="103"/>
      <w:bookmarkEnd w:id="103"/>
      <w:r>
        <w:rPr>
          <w:rFonts w:ascii="SimSun" w:hAnsi="SimSun" w:eastAsia="SimSun" w:cs="SimSun"/>
          <w:sz w:val="21"/>
          <w:szCs w:val="21"/>
          <w:spacing w:val="28"/>
        </w:rPr>
        <w:t>七、急性心肌梗塞休克的治疗</w:t>
      </w:r>
    </w:p>
    <w:p>
      <w:pPr>
        <w:ind w:right="6" w:firstLine="440"/>
        <w:spacing w:before="191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心源性休克是急性心肌梗塞急性期死亡的主要原因。中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医学认为是心阳欲脱或虚脱的表现，出现面色苍白，出冷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汗，四肢厥冷，脉细弱等症状。</w:t>
      </w:r>
    </w:p>
    <w:p>
      <w:pPr>
        <w:ind w:left="452"/>
        <w:spacing w:before="22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0"/>
        </w:rPr>
        <w:t>(一)轻休克</w:t>
      </w:r>
    </w:p>
    <w:p>
      <w:pPr>
        <w:ind w:right="1" w:firstLine="449"/>
        <w:spacing w:before="3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早期可服抗休克剂(红人参、麦冬、五味子、附子、干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姜、炙甘草、肉桂)或保元汤、四逆汤、独参汤、参附汤， </w:t>
      </w:r>
      <w:r>
        <w:rPr>
          <w:rFonts w:ascii="SimSun" w:hAnsi="SimSun" w:eastAsia="SimSun" w:cs="SimSun"/>
          <w:sz w:val="21"/>
          <w:szCs w:val="21"/>
          <w:spacing w:val="1"/>
        </w:rPr>
        <w:t>并可静脉滴注生脉液或枳实注射液。</w:t>
      </w:r>
    </w:p>
    <w:p>
      <w:pPr>
        <w:ind w:firstLine="449"/>
        <w:spacing w:before="3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生脉液：由人参、麦冬、五味子组成，实验研究证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明，本药有升高血压和强心作用，使心肌收缩力增强和改善</w:t>
      </w:r>
    </w:p>
    <w:p>
      <w:pPr>
        <w:spacing w:line="276" w:lineRule="auto"/>
        <w:sectPr>
          <w:footerReference w:type="default" r:id="rId39"/>
          <w:pgSz w:w="7330" w:h="10740"/>
          <w:pgMar w:top="400" w:right="990" w:bottom="1177" w:left="799" w:header="0" w:footer="9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5" w:lineRule="auto"/>
        <w:rPr/>
      </w:pPr>
      <w:r/>
    </w:p>
    <w:p>
      <w:pPr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冠状循环。口服或静脉注射或滴注均可(25%葡萄糖2</w:t>
      </w:r>
      <w:r>
        <w:rPr>
          <w:rFonts w:ascii="SimSun" w:hAnsi="SimSun" w:eastAsia="SimSun" w:cs="SimSun"/>
          <w:sz w:val="21"/>
          <w:szCs w:val="21"/>
          <w:spacing w:val="19"/>
        </w:rPr>
        <w:t>0毫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升+生脉液2~3支静脉推注或5~10%葡萄糖：100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毫升+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生脉液2~5支，根据病情酌情而定)。</w:t>
      </w:r>
    </w:p>
    <w:p>
      <w:pPr>
        <w:ind w:right="25" w:firstLine="430"/>
        <w:spacing w:before="2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枳实注射液：具有升压、强心、利尿作用。静脉推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或静脉滴注(即20%葡萄糖20毫升+枳实注射液2支，或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5~10%葡萄糖100毫升+枳实注射液2～3支，根据病情酌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情而定)。</w:t>
      </w:r>
    </w:p>
    <w:p>
      <w:pPr>
        <w:ind w:left="433"/>
        <w:spacing w:before="43" w:line="222" w:lineRule="auto"/>
        <w:rPr>
          <w:rFonts w:ascii="SimHei" w:hAnsi="SimHei" w:eastAsia="SimHei" w:cs="SimHei"/>
          <w:sz w:val="21"/>
          <w:szCs w:val="21"/>
        </w:rPr>
      </w:pPr>
      <w:bookmarkStart w:name="bookmark79" w:id="104"/>
      <w:bookmarkEnd w:id="104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(二)重度休克</w:t>
      </w:r>
    </w:p>
    <w:p>
      <w:pPr>
        <w:ind w:right="69" w:firstLine="430"/>
        <w:spacing w:before="5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可以用上法配合西药升压药及扩血管药同用，同时中药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还可以辅助撤或减量西药升压药，使血压逐渐平衡。</w:t>
      </w:r>
    </w:p>
    <w:p>
      <w:pPr>
        <w:ind w:left="510"/>
        <w:spacing w:before="21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3" w:id="105"/>
      <w:bookmarkEnd w:id="105"/>
      <w:r>
        <w:rPr>
          <w:rFonts w:ascii="SimSun" w:hAnsi="SimSun" w:eastAsia="SimSun" w:cs="SimSun"/>
          <w:sz w:val="21"/>
          <w:szCs w:val="21"/>
          <w:spacing w:val="24"/>
        </w:rPr>
        <w:t>八 、全国各地治疗急性心肌梗塞的基本方法</w:t>
      </w:r>
    </w:p>
    <w:p>
      <w:pPr>
        <w:ind w:right="66" w:firstLine="430"/>
        <w:spacing w:before="111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(一)急性心肌梗塞病人属本虚标实，为气血虚亏：气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滞血瘀，以益气活血化瘀为基本法进行治疗，北京阜外医院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采用益气活血方(黄芪、当归、赤芍、丹参、川芎)。</w:t>
      </w:r>
    </w:p>
    <w:p>
      <w:pPr>
        <w:ind w:right="34" w:firstLine="430"/>
        <w:spacing w:before="7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(二)根据病人临床症候，初期以邪实为主，即痰饮瘀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血阻塞胸膈者，又可分为寒痰瘀血和热痰瘀血两种。</w:t>
      </w:r>
      <w:r>
        <w:rPr>
          <w:rFonts w:ascii="SimSun" w:hAnsi="SimSun" w:eastAsia="SimSun" w:cs="SimSun"/>
          <w:sz w:val="21"/>
          <w:szCs w:val="21"/>
          <w:spacing w:val="1"/>
        </w:rPr>
        <w:t>天津南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开医院对前者治以通阳豁痰、活血散结，用栝萎、薤白、半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夏、桃仁、红花、蒲黄、五灵脂、桂枝、琥珀等药</w:t>
      </w:r>
      <w:r>
        <w:rPr>
          <w:rFonts w:ascii="SimSun" w:hAnsi="SimSun" w:eastAsia="SimSun" w:cs="SimSun"/>
          <w:sz w:val="21"/>
          <w:szCs w:val="21"/>
          <w:spacing w:val="1"/>
        </w:rPr>
        <w:t>：对后者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治以清热祛痰、活血化瘀，用栝萎、苦参、半夏、</w:t>
      </w:r>
      <w:r>
        <w:rPr>
          <w:rFonts w:ascii="SimSun" w:hAnsi="SimSun" w:eastAsia="SimSun" w:cs="SimSun"/>
          <w:sz w:val="21"/>
          <w:szCs w:val="21"/>
          <w:spacing w:val="1"/>
        </w:rPr>
        <w:t>桃仁、红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花、蒲黄、五灵脂等药。当病人逐渐表现为正虚，如阴虚时，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治以生脉散加减；阴阳两虚治以炙甘草汤加减；阴虚阳亢治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以天麻钩藤饮加减。</w:t>
      </w:r>
    </w:p>
    <w:p>
      <w:pPr>
        <w:ind w:right="65" w:firstLine="430"/>
        <w:spacing w:before="10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(三)因为阴阳平衡失调，脾胃功能紊乱，不能化生津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液而成痰浊者，在脏腑辨证基础上加化浊药物。如北京中医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医院，对急性心肌梗塞痰浊型者用藿香、佩兰、陈皮、半夏、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茯苓、桂枝、滑石等药物治疗。</w:t>
      </w:r>
    </w:p>
    <w:p>
      <w:pPr>
        <w:spacing w:line="259" w:lineRule="auto"/>
        <w:sectPr>
          <w:footerReference w:type="default" r:id="rId40"/>
          <w:pgSz w:w="7330" w:h="10740"/>
          <w:pgMar w:top="400" w:right="850" w:bottom="1136" w:left="899" w:header="0" w:footer="9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right="132" w:firstLine="440"/>
        <w:spacing w:before="6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(四)将急性心肌梗塞分三个时期，早期为发病1周以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内，治疗以祛邪为主，基本方用栝萎、薤白、赤芍、</w:t>
      </w:r>
      <w:r>
        <w:rPr>
          <w:rFonts w:ascii="SimSun" w:hAnsi="SimSun" w:eastAsia="SimSun" w:cs="SimSun"/>
          <w:sz w:val="21"/>
          <w:szCs w:val="21"/>
        </w:rPr>
        <w:t>红花、 </w:t>
      </w:r>
      <w:r>
        <w:rPr>
          <w:rFonts w:ascii="SimSun" w:hAnsi="SimSun" w:eastAsia="SimSun" w:cs="SimSun"/>
          <w:sz w:val="21"/>
          <w:szCs w:val="21"/>
          <w:spacing w:val="14"/>
        </w:rPr>
        <w:t>五灵脂、生大黄随证加减。中期为发病后1~2周，</w:t>
      </w:r>
      <w:r>
        <w:rPr>
          <w:rFonts w:ascii="SimSun" w:hAnsi="SimSun" w:eastAsia="SimSun" w:cs="SimSun"/>
          <w:sz w:val="21"/>
          <w:szCs w:val="21"/>
          <w:spacing w:val="13"/>
        </w:rPr>
        <w:t>邪未退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尽，正气已虚，除用通阳散结、活血化瘀法外</w:t>
      </w:r>
      <w:r>
        <w:rPr>
          <w:rFonts w:ascii="SimSun" w:hAnsi="SimSun" w:eastAsia="SimSun" w:cs="SimSun"/>
          <w:sz w:val="21"/>
          <w:szCs w:val="21"/>
          <w:spacing w:val="-1"/>
        </w:rPr>
        <w:t>随证加减外，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气虚加黄芪、党参，阴虚加麦冬、生地、五味子</w:t>
      </w:r>
      <w:r>
        <w:rPr>
          <w:rFonts w:ascii="SimSun" w:hAnsi="SimSun" w:eastAsia="SimSun" w:cs="SimSun"/>
          <w:sz w:val="21"/>
          <w:szCs w:val="21"/>
          <w:spacing w:val="1"/>
        </w:rPr>
        <w:t>，食欲不振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加陈皮、山楂。恢复期为发病后3~4周，即邪退正虚，用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益气活血法，基本方用黄芪、赤芍、五灵脂；红花</w:t>
      </w:r>
      <w:r>
        <w:rPr>
          <w:rFonts w:ascii="SimSun" w:hAnsi="SimSun" w:eastAsia="SimSun" w:cs="SimSun"/>
          <w:sz w:val="21"/>
          <w:szCs w:val="21"/>
          <w:spacing w:val="1"/>
        </w:rPr>
        <w:t>、陈皮等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加减。(沈阳地区)</w:t>
      </w:r>
    </w:p>
    <w:p>
      <w:pPr>
        <w:ind w:right="138" w:firstLine="440"/>
        <w:spacing w:before="4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(五)阶段论治，辨病与辨证相结合。上海华山医院以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芳香开窍，活血化瘀，宣痹通阳，扶正养阴为治则。病人刚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入院时，以辨病为主，对胸痛者用冠心苏合丸，芳</w:t>
      </w:r>
      <w:r>
        <w:rPr>
          <w:rFonts w:ascii="SimSun" w:hAnsi="SimSun" w:eastAsia="SimSun" w:cs="SimSun"/>
          <w:sz w:val="21"/>
          <w:szCs w:val="21"/>
          <w:spacing w:val="1"/>
        </w:rPr>
        <w:t>香理气止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痛。对气滞血瘀者，用丹参或复方丹参注射液静脉</w:t>
      </w:r>
      <w:r>
        <w:rPr>
          <w:rFonts w:ascii="SimSun" w:hAnsi="SimSun" w:eastAsia="SimSun" w:cs="SimSun"/>
          <w:sz w:val="21"/>
          <w:szCs w:val="21"/>
          <w:spacing w:val="1"/>
        </w:rPr>
        <w:t>滴注。对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休克或低血压倾向者采用独参汤或人参粉补气扶</w:t>
      </w:r>
      <w:r>
        <w:rPr>
          <w:rFonts w:ascii="SimSun" w:hAnsi="SimSun" w:eastAsia="SimSun" w:cs="SimSun"/>
          <w:sz w:val="21"/>
          <w:szCs w:val="21"/>
          <w:spacing w:val="1"/>
        </w:rPr>
        <w:t>正。在病人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经过1~2天稳定后，以辨证为主，进行辨证</w:t>
      </w:r>
      <w:r>
        <w:rPr>
          <w:rFonts w:ascii="SimSun" w:hAnsi="SimSun" w:eastAsia="SimSun" w:cs="SimSun"/>
          <w:sz w:val="21"/>
          <w:szCs w:val="21"/>
          <w:spacing w:val="4"/>
        </w:rPr>
        <w:t>分型。分阴虚、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阳虚、阴阳两虚三型，以活血化瘀的心肌梗塞基本方(丹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参、当归、郁金、香附、元胡、茯苓、半夏、青陈皮</w:t>
      </w:r>
      <w:r>
        <w:rPr>
          <w:rFonts w:ascii="SimSun" w:hAnsi="SimSun" w:eastAsia="SimSun" w:cs="SimSun"/>
          <w:sz w:val="21"/>
          <w:szCs w:val="21"/>
          <w:spacing w:val="1"/>
        </w:rPr>
        <w:t>、全栝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蒌、桑寄生)为基础加养阴清热、扶正助阳药。</w:t>
      </w:r>
      <w:r>
        <w:rPr>
          <w:rFonts w:ascii="SimSun" w:hAnsi="SimSun" w:eastAsia="SimSun" w:cs="SimSun"/>
          <w:sz w:val="21"/>
          <w:szCs w:val="21"/>
          <w:spacing w:val="5"/>
        </w:rPr>
        <w:t>病情稳定进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入亚急性期时，再以辨病为主，给予冠心丸或冠心冲剂长期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服用(党参、山药、生地、白芍、丹参、当归、桂枝、枸杞、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郁金、香附、远志、朱茯苓、桑寄生、青陈皮、真珠母等)。</w:t>
      </w:r>
    </w:p>
    <w:p>
      <w:pPr>
        <w:ind w:right="143" w:firstLine="440"/>
        <w:spacing w:before="62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(六)采用活血化瘀、祛腐生肌法。沈阳医学院附属第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一医院对无严重合并症者，用心肌梗塞一号(丹参、川</w:t>
      </w:r>
      <w:r>
        <w:rPr>
          <w:rFonts w:ascii="SimSun" w:hAnsi="SimSun" w:eastAsia="SimSun" w:cs="SimSun"/>
          <w:sz w:val="21"/>
          <w:szCs w:val="21"/>
          <w:spacing w:val="4"/>
        </w:rPr>
        <w:t>芎、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茜草、白芨、白薇、补骨脂)治疗。心前区剧痛者</w:t>
      </w:r>
      <w:r>
        <w:rPr>
          <w:rFonts w:ascii="SimSun" w:hAnsi="SimSun" w:eastAsia="SimSun" w:cs="SimSun"/>
          <w:sz w:val="21"/>
          <w:szCs w:val="21"/>
          <w:spacing w:val="5"/>
        </w:rPr>
        <w:t>，短期服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用心肌梗塞二号(五灵脂、生蒲黄、薤白、栝蒌、地龙、乳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香、没药、郁金)治疗。</w:t>
      </w:r>
    </w:p>
    <w:p>
      <w:pPr>
        <w:spacing w:line="262" w:lineRule="auto"/>
        <w:sectPr>
          <w:footerReference w:type="default" r:id="rId41"/>
          <w:pgSz w:w="7350" w:h="10760"/>
          <w:pgMar w:top="400" w:right="1102" w:bottom="1177" w:left="589" w:header="0" w:footer="9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1094"/>
        <w:spacing w:before="97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81" w:id="107"/>
      <w:bookmarkEnd w:id="107"/>
      <w:bookmarkStart w:name="bookmark24" w:id="108"/>
      <w:bookmarkEnd w:id="108"/>
      <w:r>
        <w:rPr>
          <w:rFonts w:ascii="KaiTi" w:hAnsi="KaiTi" w:eastAsia="KaiTi" w:cs="KaiTi"/>
          <w:sz w:val="30"/>
          <w:szCs w:val="30"/>
          <w:b/>
          <w:bCs/>
          <w:spacing w:val="5"/>
        </w:rPr>
        <w:t>第五章</w:t>
      </w:r>
      <w:r>
        <w:rPr>
          <w:rFonts w:ascii="KaiTi" w:hAnsi="KaiTi" w:eastAsia="KaiTi" w:cs="KaiTi"/>
          <w:sz w:val="30"/>
          <w:szCs w:val="30"/>
          <w:spacing w:val="28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冠心病心力衰竭</w:t>
      </w:r>
    </w:p>
    <w:p>
      <w:pPr>
        <w:ind w:firstLine="469"/>
        <w:spacing w:before="239" w:line="27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"/>
        </w:rPr>
        <w:t>现代医学认为发生心力衰竭原因是心肌收缩力减弱，当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心肌收缩力减弱较轻时，人体可代偿性地维持心排出量而不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产生心力衰竭。如果心肌收缩力减弱到一定程度，超过机体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的代偿能力就会产生心力衰竭。冠心病病人由于冠状动脉狭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窄，心肌供血不足，使心肌收缩力减低，也可导致心力衰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竭。中医认为其主要病变在心、脾、肾三脏。心主血脉，是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全身气血运行的中心。心气虚弱，心阳不足，血液运行则迟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缓瘀滞，心脏病变可累及脾、肾二脏，导致水液运化障碍。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如《素问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·玉机真藏论》所说：“心受气于脾，传之于肺，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气舍于肝”、“五藏相通，移皆有次，五藏有病，则各传其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所胜”。即指出心有病可损及它脏，其它脏有病，也可影响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到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心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left="513"/>
        <w:spacing w:before="30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5" w:id="109"/>
      <w:bookmarkEnd w:id="109"/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一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、临床症状与治疗</w:t>
      </w:r>
    </w:p>
    <w:p>
      <w:pPr>
        <w:ind w:right="11" w:firstLine="439"/>
        <w:spacing w:before="16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以喘为主要症状的左心衰竭，乃胸阳不振，水气凌心犯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肺所致，治宜化饮通阳，可用桑白散、麻杏石膏汤加味。右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心衰竭，症见全身浮肿，面色苍白，手足不温，肝区疼痛，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尿少，脉沉细质淡，乃水邪内停、膀胱气化失利所致，治宜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温阳健脾、化气行水，可用真武汤、四逆汤、苓桂术甘汤、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春泽汤等方剂。不少病人由于长期肝瘀血，</w:t>
      </w:r>
      <w:r>
        <w:rPr>
          <w:rFonts w:ascii="SimSun" w:hAnsi="SimSun" w:eastAsia="SimSun" w:cs="SimSun"/>
          <w:sz w:val="21"/>
          <w:szCs w:val="21"/>
          <w:spacing w:val="10"/>
        </w:rPr>
        <w:t>可产生肝区疼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痛、口干，可加用活血化瘀药物，如丹参、降香、川芎、鸡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血藤、苏木、郁金等。如症见胸闷、脘痞、脉滑苔白，及痰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浊内阻、水液不化，可佐化浊药物，如厚朴、枳壳、陈皮、</w:t>
      </w:r>
    </w:p>
    <w:p>
      <w:pPr>
        <w:spacing w:line="269" w:lineRule="auto"/>
        <w:sectPr>
          <w:footerReference w:type="default" r:id="rId42"/>
          <w:pgSz w:w="7220" w:h="10670"/>
          <w:pgMar w:top="400" w:right="940" w:bottom="1018" w:left="730" w:header="0" w:footer="8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1090"/>
        <w:spacing w:before="69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半夏、蔻仁、对心房纤颤病人，可加用镇惊药物，如生龙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骨、灵磁石、紫石英。尿少者，可加用利水药物，如防</w:t>
      </w:r>
      <w:r>
        <w:rPr>
          <w:rFonts w:ascii="SimSun" w:hAnsi="SimSun" w:eastAsia="SimSun" w:cs="SimSun"/>
          <w:sz w:val="21"/>
          <w:szCs w:val="21"/>
        </w:rPr>
        <w:t>己、 </w:t>
      </w:r>
      <w:r>
        <w:rPr>
          <w:rFonts w:ascii="SimSun" w:hAnsi="SimSun" w:eastAsia="SimSun" w:cs="SimSun"/>
          <w:sz w:val="21"/>
          <w:szCs w:val="21"/>
          <w:spacing w:val="1"/>
        </w:rPr>
        <w:t>大腹皮、车前子、白茅根。</w:t>
      </w:r>
    </w:p>
    <w:p>
      <w:pPr>
        <w:ind w:left="470"/>
        <w:spacing w:before="19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6" w:id="110"/>
      <w:bookmarkEnd w:id="110"/>
      <w:r>
        <w:rPr>
          <w:rFonts w:ascii="SimSun" w:hAnsi="SimSun" w:eastAsia="SimSun" w:cs="SimSun"/>
          <w:sz w:val="21"/>
          <w:szCs w:val="21"/>
          <w:spacing w:val="16"/>
        </w:rPr>
        <w:t>二 、病例介绍</w:t>
      </w:r>
    </w:p>
    <w:p>
      <w:pPr>
        <w:ind w:right="1054" w:firstLine="439"/>
        <w:spacing w:before="138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(一)那×,男性，57岁，住院号18631。因胸骨后剧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烈疼痛持续3小时，服硝酸甘油等尚不能缓解疼痛，于1980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年1月1日急诊入院。</w:t>
      </w:r>
    </w:p>
    <w:p>
      <w:pPr>
        <w:ind w:right="1060" w:firstLine="280"/>
        <w:spacing w:before="11" w:line="270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4108454</wp:posOffset>
            </wp:positionH>
            <wp:positionV relativeFrom="paragraph">
              <wp:posOffset>188197</wp:posOffset>
            </wp:positionV>
            <wp:extent cx="88891" cy="101589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1" cy="10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2"/>
        </w:rPr>
        <w:t>,病人烦躁，胸闷气憋，脘胀、汗出，血压110/80毫米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汞柱，心律不齐，心率80次/分，心尖部可</w:t>
      </w:r>
      <w:r>
        <w:rPr>
          <w:rFonts w:ascii="SimSun" w:hAnsi="SimSun" w:eastAsia="SimSun" w:cs="SimSun"/>
          <w:sz w:val="21"/>
          <w:szCs w:val="21"/>
          <w:spacing w:val="4"/>
        </w:rPr>
        <w:t>闻及第四心音，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两肺(-),脉细，偶有结代，舌质黯。血沉49毫米/1小时，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乳酸脱氢酶880单位。心电图证实急性下壁再发性梗塞及正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后壁心肌梗塞。中医辨证为气阴两虚夹血瘀，治宜益气养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阴、活血通络法，用生脉注射液20毫升+冠</w:t>
      </w:r>
      <w:r>
        <w:rPr>
          <w:rFonts w:ascii="SimSun" w:hAnsi="SimSun" w:eastAsia="SimSun" w:cs="SimSun"/>
          <w:sz w:val="21"/>
          <w:szCs w:val="21"/>
          <w:spacing w:val="15"/>
        </w:rPr>
        <w:t>心Ⅱ号10克+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10%葡萄糖250毫升，静脉滴注，每日一次。6天后，仅偶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有疼痛，但仍有口干烦躁，睡眠欠佳，有时盗汗，腹胀，大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便5天未解，经用甘油灌肠后才解便，不用则又</w:t>
      </w:r>
      <w:r>
        <w:rPr>
          <w:rFonts w:ascii="SimSun" w:hAnsi="SimSun" w:eastAsia="SimSun" w:cs="SimSun"/>
          <w:sz w:val="21"/>
          <w:szCs w:val="21"/>
          <w:spacing w:val="6"/>
        </w:rPr>
        <w:t>便秘，舌质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鲜红、苔微黄，两寸脉弱、关脉弦。脉证合参，血瘀虽改善，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仍阴液不足，肠道失润，致腑气不通。治宜滋阴润便通腑法，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用增液承气汤加减：元参、麦冬各15克，生地、熟大黄、</w:t>
      </w:r>
    </w:p>
    <w:p>
      <w:pPr>
        <w:ind w:right="1087"/>
        <w:spacing w:before="31" w:line="298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枳实、厚朴各10克、栝萎20克。服药当夜即解大便，腹胀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亦减。此后守卫，大便始终保持通畅，心电图好转，病情控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bookmarkStart w:name="bookmark82" w:id="111"/>
      <w:bookmarkEnd w:id="111"/>
      <w:r>
        <w:rPr>
          <w:rFonts w:ascii="SimHei" w:hAnsi="SimHei" w:eastAsia="SimHei" w:cs="SimHei"/>
          <w:sz w:val="21"/>
          <w:szCs w:val="21"/>
          <w:spacing w:val="-9"/>
        </w:rPr>
        <w:t>制。</w:t>
      </w:r>
    </w:p>
    <w:p>
      <w:pPr>
        <w:ind w:right="1059" w:firstLine="139"/>
        <w:spacing w:line="26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position w:val="-1"/>
        </w:rPr>
        <w:drawing>
          <wp:inline distT="0" distB="0" distL="0" distR="0">
            <wp:extent cx="190501" cy="9525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1" cy="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18"/>
        </w:rPr>
        <w:t>(二)李×,男性，55岁，住院号18810。因胸部堵塞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感持续达</w:t>
      </w:r>
      <w:r>
        <w:rPr>
          <w:rFonts w:ascii="FangSong" w:hAnsi="FangSong" w:eastAsia="FangSong" w:cs="FangSong"/>
          <w:sz w:val="21"/>
          <w:szCs w:val="21"/>
          <w:spacing w:val="18"/>
        </w:rPr>
        <w:t>7小时，于1980年2月19日急诊住院。</w:t>
      </w:r>
    </w:p>
    <w:p>
      <w:pPr>
        <w:ind w:right="1059" w:firstLine="470"/>
        <w:spacing w:before="3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症见胸骨后闷痛，并向肩背部放射，伴气短，畏冷，矢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气较多，脉弦滑，舌苔黄质黯。心律齐，心率80次/分，第</w:t>
      </w:r>
    </w:p>
    <w:p>
      <w:pPr>
        <w:spacing w:line="277" w:lineRule="auto"/>
        <w:sectPr>
          <w:footerReference w:type="default" r:id="rId43"/>
          <w:pgSz w:w="7310" w:h="10730"/>
          <w:pgMar w:top="400" w:right="160" w:bottom="1077" w:left="539" w:header="0" w:footer="8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spacing w:before="6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一心音低钝，心尖部可闻及第四心音，两肺(-),肝脾未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触及。乳酸脱氢酶828单位，谷草转氨酶314单位，谷丙转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氨酶278单位，血沉65毫米/1小时。心电图证实急性广泛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性前壁心肌梗塞。病人平素爱食肥腻肉食，经常每餐食2</w:t>
      </w:r>
      <w:r>
        <w:rPr>
          <w:rFonts w:ascii="SimSun" w:hAnsi="SimSun" w:eastAsia="SimSun" w:cs="SimSun"/>
          <w:sz w:val="21"/>
          <w:szCs w:val="21"/>
          <w:spacing w:val="3"/>
        </w:rPr>
        <w:t>~3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两肥肉，喝1~2两酒，吸烟15～20支</w:t>
      </w:r>
      <w:r>
        <w:rPr>
          <w:rFonts w:ascii="SimSun" w:hAnsi="SimSun" w:eastAsia="SimSun" w:cs="SimSun"/>
          <w:sz w:val="21"/>
          <w:szCs w:val="21"/>
          <w:spacing w:val="16"/>
        </w:rPr>
        <w:t>/天。中医辨证为真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心痛，属于心气不足夹气滞血瘀，治宜益气活血法。入院后 </w:t>
      </w:r>
      <w:r>
        <w:rPr>
          <w:rFonts w:ascii="SimSun" w:hAnsi="SimSun" w:eastAsia="SimSun" w:cs="SimSun"/>
          <w:sz w:val="21"/>
          <w:szCs w:val="21"/>
          <w:spacing w:val="7"/>
        </w:rPr>
        <w:t>在监护室用生脉注射液+活血注射液及极化</w:t>
      </w:r>
      <w:r>
        <w:rPr>
          <w:rFonts w:ascii="SimSun" w:hAnsi="SimSun" w:eastAsia="SimSun" w:cs="SimSun"/>
          <w:sz w:val="21"/>
          <w:szCs w:val="21"/>
          <w:spacing w:val="6"/>
        </w:rPr>
        <w:t>液静脉点滴，口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服益气活血抗心梗合剂。治疗1周后，胸骨后闷痛基本消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失，精神转佳，但脘腹作胀，矢气频作，便秘5天，曾用双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醋酚酊、番泻叶煎剂、麻仁丸等均无效，脉沉弦，舌</w:t>
      </w:r>
      <w:r>
        <w:rPr>
          <w:rFonts w:ascii="SimSun" w:hAnsi="SimSun" w:eastAsia="SimSun" w:cs="SimSun"/>
          <w:sz w:val="21"/>
          <w:szCs w:val="21"/>
        </w:rPr>
        <w:t>质黯， </w:t>
      </w:r>
      <w:r>
        <w:rPr>
          <w:rFonts w:ascii="SimSun" w:hAnsi="SimSun" w:eastAsia="SimSun" w:cs="SimSun"/>
          <w:sz w:val="21"/>
          <w:szCs w:val="21"/>
          <w:spacing w:val="2"/>
        </w:rPr>
        <w:t>苔黄。显系膏梁厚味损伤脾胃所致，运化失司，肠</w:t>
      </w:r>
      <w:r>
        <w:rPr>
          <w:rFonts w:ascii="SimSun" w:hAnsi="SimSun" w:eastAsia="SimSun" w:cs="SimSun"/>
          <w:sz w:val="21"/>
          <w:szCs w:val="21"/>
          <w:spacing w:val="1"/>
        </w:rPr>
        <w:t>胃滞而便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秘，应以消导化滞、和胃降逆法治疗，仿木香槟榔丸及保和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丸化裁：陈皮12克，半夏15克，山楂20克，神曲</w:t>
      </w:r>
      <w:r>
        <w:rPr>
          <w:rFonts w:ascii="SimSun" w:hAnsi="SimSun" w:eastAsia="SimSun" w:cs="SimSun"/>
          <w:sz w:val="21"/>
          <w:szCs w:val="21"/>
          <w:spacing w:val="15"/>
        </w:rPr>
        <w:t>30克，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连翘6克，莱菔子15克，大腹皮6克，厚朴15克，槟榔15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克，木香12克，黄芪15克。服本方后，大便通畅，每日1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次。病情得到控制，血清酶等检查均正常。</w:t>
      </w: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2023" w:right="869" w:hanging="1089"/>
        <w:spacing w:before="97" w:line="296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83" w:id="112"/>
      <w:bookmarkEnd w:id="112"/>
      <w:bookmarkStart w:name="bookmark27" w:id="113"/>
      <w:bookmarkEnd w:id="113"/>
      <w:r>
        <w:rPr>
          <w:rFonts w:ascii="KaiTi" w:hAnsi="KaiTi" w:eastAsia="KaiTi" w:cs="KaiTi"/>
          <w:sz w:val="30"/>
          <w:szCs w:val="30"/>
          <w:b/>
          <w:bCs/>
          <w:spacing w:val="5"/>
        </w:rPr>
        <w:t>第六章</w:t>
      </w:r>
      <w:r>
        <w:rPr>
          <w:rFonts w:ascii="KaiTi" w:hAnsi="KaiTi" w:eastAsia="KaiTi" w:cs="KaiTi"/>
          <w:sz w:val="30"/>
          <w:szCs w:val="30"/>
          <w:spacing w:val="28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对中医治疗冠心病</w:t>
      </w:r>
      <w:r>
        <w:rPr>
          <w:rFonts w:ascii="KaiTi" w:hAnsi="KaiTi" w:eastAsia="KaiTi" w:cs="KaiTi"/>
          <w:sz w:val="30"/>
          <w:szCs w:val="30"/>
        </w:rPr>
        <w:t xml:space="preserve"> </w:t>
      </w:r>
      <w:bookmarkStart w:name="bookmark27" w:id="114"/>
      <w:bookmarkEnd w:id="114"/>
      <w:r>
        <w:rPr>
          <w:rFonts w:ascii="KaiTi" w:hAnsi="KaiTi" w:eastAsia="KaiTi" w:cs="KaiTi"/>
          <w:sz w:val="30"/>
          <w:szCs w:val="30"/>
          <w:b/>
          <w:bCs/>
          <w:spacing w:val="7"/>
        </w:rPr>
        <w:t>的现代研究</w:t>
      </w:r>
    </w:p>
    <w:p>
      <w:pPr>
        <w:ind w:left="3" w:right="20" w:firstLine="496"/>
        <w:spacing w:before="205" w:line="257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8" w:id="115"/>
      <w:bookmarkEnd w:id="115"/>
      <w:r>
        <w:rPr>
          <w:rFonts w:ascii="SimSun" w:hAnsi="SimSun" w:eastAsia="SimSun" w:cs="SimSun"/>
          <w:sz w:val="21"/>
          <w:szCs w:val="21"/>
          <w:spacing w:val="29"/>
        </w:rPr>
        <w:t>一 、用现代科学技术对中医治疗冠心病的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一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bookmarkStart w:name="bookmark28" w:id="116"/>
      <w:bookmarkEnd w:id="116"/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研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究</w:t>
      </w:r>
    </w:p>
    <w:p>
      <w:pPr>
        <w:ind w:right="19" w:firstLine="429"/>
        <w:spacing w:before="214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目前，各地正在试用现代医学的生化、生物物理、内分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泌、免疫、微循环、血液粘稠度等方面的客观指标，来研究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冠心病中医辨证分型及气血的本质。因为中医认为气血是人</w:t>
      </w:r>
    </w:p>
    <w:p>
      <w:pPr>
        <w:spacing w:line="272" w:lineRule="auto"/>
        <w:sectPr>
          <w:footerReference w:type="default" r:id="rId46"/>
          <w:pgSz w:w="7320" w:h="10730"/>
          <w:pgMar w:top="400" w:right="1069" w:bottom="1057" w:left="700" w:header="0" w:footer="8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right="63"/>
        <w:spacing w:before="6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体生命活动的基础，气血与脏腑又有密切关系。从气血角度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对冠心病本虚标实进行研究，北京、上海、广州、武汉、福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建、湖南等地区作了不少工作。上海第二医</w:t>
      </w:r>
      <w:r>
        <w:rPr>
          <w:rFonts w:ascii="SimSun" w:hAnsi="SimSun" w:eastAsia="SimSun" w:cs="SimSun"/>
          <w:sz w:val="21"/>
          <w:szCs w:val="21"/>
          <w:spacing w:val="-2"/>
        </w:rPr>
        <w:t>学院附属第六人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民医院对冠心病气虚和血瘀型作了血液动力学、心</w:t>
      </w:r>
      <w:r>
        <w:rPr>
          <w:rFonts w:ascii="SimSun" w:hAnsi="SimSun" w:eastAsia="SimSun" w:cs="SimSun"/>
          <w:sz w:val="21"/>
          <w:szCs w:val="21"/>
          <w:spacing w:val="-2"/>
        </w:rPr>
        <w:t>功能、甲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皱微循环、血液粘度、血浆环磷酸腺苷等方面的观察。上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海、高血压研究所邝安堃教授等从内分泌角度进行了研究，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在采用辨证施治治疗冠心病的同时，对治疗前后的血浆环核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苷酸、性激素和环磷酸腺苷/环磷酸鸟苷的变</w:t>
      </w:r>
      <w:r>
        <w:rPr>
          <w:rFonts w:ascii="SimSun" w:hAnsi="SimSun" w:eastAsia="SimSun" w:cs="SimSun"/>
          <w:sz w:val="21"/>
          <w:szCs w:val="21"/>
          <w:spacing w:val="2"/>
        </w:rPr>
        <w:t>化及血浆性激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bookmarkStart w:name="bookmark84" w:id="117"/>
      <w:bookmarkEnd w:id="117"/>
      <w:r>
        <w:rPr>
          <w:rFonts w:ascii="SimSun" w:hAnsi="SimSun" w:eastAsia="SimSun" w:cs="SimSun"/>
          <w:sz w:val="21"/>
          <w:szCs w:val="21"/>
          <w:spacing w:val="2"/>
        </w:rPr>
        <w:t>素(雌二醇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E₂ </w:t>
      </w:r>
      <w:r>
        <w:rPr>
          <w:rFonts w:ascii="SimSun" w:hAnsi="SimSun" w:eastAsia="SimSun" w:cs="SimSun"/>
          <w:sz w:val="21"/>
          <w:szCs w:val="21"/>
          <w:spacing w:val="2"/>
        </w:rPr>
        <w:t>和睾酮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T)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的变化，以及中医中药治疗对性激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素的影响进行观察，结果进一步证实阳虚病人和阴虚病人的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环磷酸腺苷/环磷酸鸟苷存在差异(阳虚病人环磷酸</w:t>
      </w:r>
      <w:r>
        <w:rPr>
          <w:rFonts w:ascii="SimSun" w:hAnsi="SimSun" w:eastAsia="SimSun" w:cs="SimSun"/>
          <w:sz w:val="21"/>
          <w:szCs w:val="21"/>
          <w:spacing w:val="6"/>
        </w:rPr>
        <w:t>鸟苷降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低，可见到心律减慢，心肌收缩减弱；阴虚病人</w:t>
      </w:r>
      <w:r>
        <w:rPr>
          <w:rFonts w:ascii="SimSun" w:hAnsi="SimSun" w:eastAsia="SimSun" w:cs="SimSun"/>
          <w:sz w:val="21"/>
          <w:szCs w:val="21"/>
          <w:spacing w:val="-2"/>
        </w:rPr>
        <w:t>环磷酸腺苷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升高，心律加快，心肌收缩力增强),还指出E</w:t>
      </w:r>
      <w:r>
        <w:rPr>
          <w:rFonts w:ascii="Calibri" w:hAnsi="Calibri" w:eastAsia="Calibri" w:cs="Calibri"/>
          <w:sz w:val="21"/>
          <w:szCs w:val="21"/>
          <w:spacing w:val="11"/>
        </w:rPr>
        <w:t>₂</w:t>
      </w:r>
      <w:r>
        <w:rPr>
          <w:rFonts w:ascii="SimSun" w:hAnsi="SimSun" w:eastAsia="SimSun" w:cs="SimSun"/>
          <w:sz w:val="21"/>
          <w:szCs w:val="21"/>
          <w:spacing w:val="11"/>
        </w:rPr>
        <w:t>/T 比值上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升，似为肾虚的指标之一，故肾虚E</w:t>
      </w:r>
      <w:r>
        <w:rPr>
          <w:rFonts w:ascii="Calibri" w:hAnsi="Calibri" w:eastAsia="Calibri" w:cs="Calibri"/>
          <w:sz w:val="21"/>
          <w:szCs w:val="21"/>
          <w:spacing w:val="4"/>
        </w:rPr>
        <w:t>₂</w:t>
      </w:r>
      <w:r>
        <w:rPr>
          <w:rFonts w:ascii="SimSun" w:hAnsi="SimSun" w:eastAsia="SimSun" w:cs="SimSun"/>
          <w:sz w:val="21"/>
          <w:szCs w:val="21"/>
          <w:spacing w:val="4"/>
        </w:rPr>
        <w:t>/T 比值和冠心病之间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关系密切，推论如果与治标的或治本的药物并用，可望提高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冠心病的治疗效果。北京西苑医院通过脉搏波记录对脉象进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行了研究，初步结论是冠心病发病初期以弦脉最多见，后期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以细弱脉最多见，脉波和脉象之间有一定差别，</w:t>
      </w:r>
      <w:r>
        <w:rPr>
          <w:rFonts w:ascii="SimSun" w:hAnsi="SimSun" w:eastAsia="SimSun" w:cs="SimSun"/>
          <w:sz w:val="21"/>
          <w:szCs w:val="21"/>
          <w:spacing w:val="-2"/>
        </w:rPr>
        <w:t>从而提出10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个判断指标。西苑医院还观察冠心病血液粘度</w:t>
      </w:r>
      <w:r>
        <w:rPr>
          <w:rFonts w:ascii="SimSun" w:hAnsi="SimSun" w:eastAsia="SimSun" w:cs="SimSun"/>
          <w:sz w:val="21"/>
          <w:szCs w:val="21"/>
          <w:spacing w:val="-2"/>
        </w:rPr>
        <w:t>、甲皱循环等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来研究冠心病气滞与血瘀的关系。浙江医科大学附属第二医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院，根据病人舌象和脉象，设想用一种客观指标来分型，以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便使中医辨证分型更具科学性。</w:t>
      </w:r>
    </w:p>
    <w:p>
      <w:pPr>
        <w:ind w:firstLine="510"/>
        <w:spacing w:before="12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广东省中医院分别对冠心病的虚证和实证，测试植物神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经功能、免疫功能、血电解质、β脂蛋白、甲皱微循环，初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步观察到阴虚的冠心病病人，交感神经功能偏亢，心率增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快，心肌收缩力增强，细胞免疫功能偏低及血清氯偏低。痰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浊型的冠心病病人，见到β脂蛋白增高及甲皱</w:t>
      </w:r>
      <w:r>
        <w:rPr>
          <w:rFonts w:ascii="SimSun" w:hAnsi="SimSun" w:eastAsia="SimSun" w:cs="SimSun"/>
          <w:sz w:val="21"/>
          <w:szCs w:val="21"/>
          <w:spacing w:val="-2"/>
        </w:rPr>
        <w:t>微循环血流速</w:t>
      </w:r>
    </w:p>
    <w:p>
      <w:pPr>
        <w:spacing w:line="267" w:lineRule="auto"/>
        <w:sectPr>
          <w:footerReference w:type="default" r:id="rId47"/>
          <w:pgSz w:w="7220" w:h="10670"/>
          <w:pgMar w:top="400" w:right="893" w:bottom="1097" w:left="810" w:header="0" w:footer="8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right="61"/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度减慢，血清钾偏低，与气滞血瘀组比较差异显著</w:t>
      </w:r>
      <w:r>
        <w:rPr>
          <w:rFonts w:ascii="SimSun" w:hAnsi="SimSun" w:eastAsia="SimSun" w:cs="SimSun"/>
          <w:sz w:val="20"/>
          <w:szCs w:val="20"/>
          <w:spacing w:val="9"/>
        </w:rPr>
        <w:t>。福建省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中医研究所观察到阳虚病人为副交感神经改变(心</w:t>
      </w:r>
      <w:r>
        <w:rPr>
          <w:rFonts w:ascii="SimSun" w:hAnsi="SimSun" w:eastAsia="SimSun" w:cs="SimSun"/>
          <w:sz w:val="20"/>
          <w:szCs w:val="20"/>
          <w:spacing w:val="11"/>
        </w:rPr>
        <w:t>率减慢，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心肌收缩力减弱)。北京中医学院东直门医院对气虚、气虚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血瘀、健康人三组观测血浆环磷酸腺苷、皮质</w:t>
      </w:r>
      <w:r>
        <w:rPr>
          <w:rFonts w:ascii="SimSun" w:hAnsi="SimSun" w:eastAsia="SimSun" w:cs="SimSun"/>
          <w:sz w:val="20"/>
          <w:szCs w:val="20"/>
          <w:spacing w:val="8"/>
        </w:rPr>
        <w:t>醇、免疫球蛋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白、血液流变学、收缩时相等，发现心气虚的病</w:t>
      </w:r>
      <w:r>
        <w:rPr>
          <w:rFonts w:ascii="SimSun" w:hAnsi="SimSun" w:eastAsia="SimSun" w:cs="SimSun"/>
          <w:sz w:val="20"/>
          <w:szCs w:val="20"/>
          <w:spacing w:val="8"/>
        </w:rPr>
        <w:t>人血浆中环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磷酸腺苷增高，气虚血虚组的环磷酸腺苷也明显增高。心气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虚病人血清</w:t>
      </w:r>
      <w:r>
        <w:rPr>
          <w:rFonts w:ascii="SimSun" w:hAnsi="SimSun" w:eastAsia="SimSun" w:cs="SimSun"/>
          <w:sz w:val="20"/>
          <w:szCs w:val="20"/>
        </w:rPr>
        <w:t>IgM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含量明显低于健康组。还观察到气虚</w:t>
      </w:r>
      <w:r>
        <w:rPr>
          <w:rFonts w:ascii="SimSun" w:hAnsi="SimSun" w:eastAsia="SimSun" w:cs="SimSun"/>
          <w:sz w:val="20"/>
          <w:szCs w:val="20"/>
          <w:spacing w:val="7"/>
        </w:rPr>
        <w:t>病人全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血粘度、血浆比粘度、全血还原粘度、红细</w:t>
      </w:r>
      <w:r>
        <w:rPr>
          <w:rFonts w:ascii="SimSun" w:hAnsi="SimSun" w:eastAsia="SimSun" w:cs="SimSun"/>
          <w:sz w:val="20"/>
          <w:szCs w:val="20"/>
          <w:spacing w:val="8"/>
        </w:rPr>
        <w:t>胞电泳时间均高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于健康人组，气虚血瘀组也同样如此。从收缩时相观察</w:t>
      </w:r>
      <w:r>
        <w:rPr>
          <w:rFonts w:ascii="SimSun" w:hAnsi="SimSun" w:eastAsia="SimSun" w:cs="SimSun"/>
          <w:sz w:val="20"/>
          <w:szCs w:val="20"/>
          <w:spacing w:val="8"/>
        </w:rPr>
        <w:t>冠心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病气虚、血瘀的病人，可以看到射血前期/左室射</w:t>
      </w:r>
      <w:r>
        <w:rPr>
          <w:rFonts w:ascii="SimSun" w:hAnsi="SimSun" w:eastAsia="SimSun" w:cs="SimSun"/>
          <w:sz w:val="20"/>
          <w:szCs w:val="20"/>
          <w:spacing w:val="12"/>
        </w:rPr>
        <w:t>血时间的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比值气虚组大于健康人，气虚血瘀组则明显大于健康人组，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说明有非常显著的差异，看来可能作为判断冠心病人有</w:t>
      </w:r>
      <w:r>
        <w:rPr>
          <w:rFonts w:ascii="SimSun" w:hAnsi="SimSun" w:eastAsia="SimSun" w:cs="SimSun"/>
          <w:sz w:val="20"/>
          <w:szCs w:val="20"/>
          <w:spacing w:val="8"/>
        </w:rPr>
        <w:t>无气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虚血瘀的客观指标。</w:t>
      </w:r>
    </w:p>
    <w:p>
      <w:pPr>
        <w:ind w:left="523"/>
        <w:spacing w:before="265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85" w:id="118"/>
      <w:bookmarkEnd w:id="118"/>
      <w:bookmarkStart w:name="bookmark29" w:id="119"/>
      <w:bookmarkEnd w:id="119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二、微循环究竟是怎么一回事</w:t>
      </w:r>
    </w:p>
    <w:p>
      <w:pPr>
        <w:ind w:right="50" w:firstLine="470"/>
        <w:spacing w:before="17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微循环是指循环末梢部分，微动脉与微静脉之间的微血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管结构和血液循环，它受全身功能和神经体液</w:t>
      </w:r>
      <w:r>
        <w:rPr>
          <w:rFonts w:ascii="SimSun" w:hAnsi="SimSun" w:eastAsia="SimSun" w:cs="SimSun"/>
          <w:sz w:val="20"/>
          <w:szCs w:val="20"/>
          <w:spacing w:val="8"/>
        </w:rPr>
        <w:t>的调节。临床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所说瘀血病人，其微循环障碍，特点为血流缓慢、红细胞聚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集，呈泥流、粒状流，甚至形成团块，所以微循环障碍的程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度能反映瘀血的程度。目前不少单位观察到</w:t>
      </w:r>
      <w:r>
        <w:rPr>
          <w:rFonts w:ascii="SimSun" w:hAnsi="SimSun" w:eastAsia="SimSun" w:cs="SimSun"/>
          <w:sz w:val="20"/>
          <w:szCs w:val="20"/>
          <w:spacing w:val="8"/>
        </w:rPr>
        <w:t>活血化瘀药物对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改善微循环障碍有一定效果，如丹参注射液、通脉灵(丹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参、郁金、鸡血藤、乳香、血竭)以及冠心Ⅱ号注射液等，</w:t>
      </w:r>
    </w:p>
    <w:p>
      <w:pPr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故微循环可以作为观察治疗前后效果的一种客观指标。</w:t>
      </w:r>
    </w:p>
    <w:p>
      <w:pPr>
        <w:ind w:left="540"/>
        <w:spacing w:before="304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0" w:id="120"/>
      <w:bookmarkEnd w:id="120"/>
      <w:r>
        <w:rPr>
          <w:rFonts w:ascii="SimSun" w:hAnsi="SimSun" w:eastAsia="SimSun" w:cs="SimSun"/>
          <w:sz w:val="24"/>
          <w:szCs w:val="24"/>
          <w:spacing w:val="-4"/>
        </w:rPr>
        <w:t>三、生物钟与冠心病</w:t>
      </w:r>
    </w:p>
    <w:p>
      <w:pPr>
        <w:ind w:left="80" w:firstLine="390"/>
        <w:spacing w:before="14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生物钟为生物机体所具有的内在的计时功能或内在的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“时钟”。这种“时钟”不仅普遍存在于多细胞机体，而且</w:t>
      </w:r>
    </w:p>
    <w:p>
      <w:pPr>
        <w:spacing w:line="282" w:lineRule="auto"/>
        <w:sectPr>
          <w:footerReference w:type="default" r:id="rId48"/>
          <w:pgSz w:w="7340" w:h="10750"/>
          <w:pgMar w:top="400" w:right="840" w:bottom="1160" w:left="979" w:header="0" w:footer="9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309" w:right="618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也广泛存在于单细胞机体及多细胞动植物的组织器官和整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体。生物机体依靠其内在的时钟，测知时间变化，从而具有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每隔24小时左右的周期性节律活动，称为每日节律或昼夜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节律。目前，对机体内在“时钟”的多方面的表现已有详尽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的研究。实验证明，动植物内在的“时钟”是可以调整的，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人体的内在时钟也是这样，比如当人类从旧环境转移到新环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境，而内在“时钟”进行调整时，有的只需要2~3天就能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适应，有的则需要1周才能适应。</w:t>
      </w:r>
    </w:p>
    <w:p>
      <w:pPr>
        <w:ind w:left="309" w:right="600" w:firstLine="470"/>
        <w:spacing w:before="8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再拿疾病来说，疾病的发生、发展与气象和季节的变化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有一定关系。正如《素问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·至真要大论》所说的：“天地之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大纪，人神之通应也。”说明天地变化的基本规律与人体内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部的活动是相一致的。</w:t>
      </w:r>
    </w:p>
    <w:p>
      <w:pPr>
        <w:ind w:left="309" w:right="579" w:firstLine="490"/>
        <w:spacing w:before="4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我国古代将一日分为四个阶段，即上午、下午、上半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夜、下半夜，下午及下半夜这两个阶段尤其重要。《灵枢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顺气一日分为四时篇》也有记载：“夫百病者，多以日慧昼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安，夕加夜甚。”指出有些疾病在一天的某个时刻发作或加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重。临床可见到有的冠心病病人的心绞痛发作呈周期性，几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乎非常精确地在相同时间发作或加重，如有半夜定时</w:t>
      </w:r>
      <w:r>
        <w:rPr>
          <w:rFonts w:ascii="SimSun" w:hAnsi="SimSun" w:eastAsia="SimSun" w:cs="SimSun"/>
          <w:sz w:val="21"/>
          <w:szCs w:val="21"/>
          <w:spacing w:val="6"/>
        </w:rPr>
        <w:t>发作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者，也有凌晨刚醒而发作者。阴虚病人往往周期性发作于半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夜，盖夜半为阴中之阴(至阴),心火不足，兼受至阴加临，</w:t>
      </w:r>
    </w:p>
    <w:p>
      <w:pPr>
        <w:ind w:left="309" w:right="623"/>
        <w:spacing w:before="3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以致心阳更怯，不能鼓动血脉，则血脉瘀阻</w:t>
      </w:r>
      <w:r>
        <w:rPr>
          <w:rFonts w:ascii="SimSun" w:hAnsi="SimSun" w:eastAsia="SimSun" w:cs="SimSun"/>
          <w:sz w:val="21"/>
          <w:szCs w:val="21"/>
          <w:spacing w:val="-2"/>
        </w:rPr>
        <w:t>而痛遂作。而在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平旦者，病机似又较复杂，其原因在于平旦正是木旺之时，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木旺可养心，助心阳来复，故有的病人届时心绞痛发作，可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能是肝木欠旺无以助心的缘故。有的心绞痛病人，每日凌晨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定时发作，其病情偏重阳虚，因凌晨是阴阳相交之际，正当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阴气渐渐衰退，阳气初露头角，但阳虚病人，无以推动血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脉，痹阻遂痛。有的阴虚病人，夏天发作较频繁；有的阳虚</w:t>
      </w:r>
    </w:p>
    <w:p>
      <w:pPr>
        <w:ind w:left="710"/>
        <w:spacing w:before="245" w:line="188" w:lineRule="auto"/>
        <w:rPr>
          <w:rFonts w:ascii="Times New Roman" w:hAnsi="Times New Roman" w:eastAsia="Times New Roman" w:cs="Times New Roman"/>
          <w:sz w:val="21"/>
          <w:szCs w:val="21"/>
        </w:rPr>
      </w:pPr>
      <w:bookmarkStart w:name="bookmark86" w:id="121"/>
      <w:bookmarkEnd w:id="121"/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36-</w:t>
      </w:r>
    </w:p>
    <w:p>
      <w:pPr>
        <w:spacing w:line="188" w:lineRule="auto"/>
        <w:sectPr>
          <w:footerReference w:type="default" r:id="rId49"/>
          <w:pgSz w:w="7220" w:h="10670"/>
          <w:pgMar w:top="400" w:right="250" w:bottom="239" w:left="590" w:header="0" w:footer="22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193"/>
        <w:spacing w:before="69" w:line="23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病人冬天发作尤甚；有的肝旺病人，每于立春季节就诱发心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痛。</w:t>
      </w:r>
    </w:p>
    <w:p>
      <w:pPr>
        <w:ind w:right="122" w:firstLine="490"/>
        <w:spacing w:before="86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另外，据北京地区调查表明心肌梗塞多发生在秋末冬初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到第二年春季。这段时期，又有两个发病高峰，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一是11月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至1月，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一是3月至4月，尤其是第一个高峰期发病率高。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因这个时期天气变化比较剧烈，冷空气活动频繁。急性心肌  </w:t>
      </w:r>
      <w:r>
        <w:rPr>
          <w:rFonts w:ascii="SimSun" w:hAnsi="SimSun" w:eastAsia="SimSun" w:cs="SimSun"/>
          <w:sz w:val="21"/>
          <w:szCs w:val="21"/>
          <w:spacing w:val="2"/>
        </w:rPr>
        <w:t>梗塞发病除明显与季节有关外，还与某些天气有关。如低温  </w:t>
      </w:r>
      <w:r>
        <w:rPr>
          <w:rFonts w:ascii="SimSun" w:hAnsi="SimSun" w:eastAsia="SimSun" w:cs="SimSun"/>
          <w:sz w:val="21"/>
          <w:szCs w:val="21"/>
          <w:spacing w:val="2"/>
        </w:rPr>
        <w:t>环境，或气温突然下降时，(即温差小、气压低</w:t>
      </w:r>
      <w:r>
        <w:rPr>
          <w:rFonts w:ascii="SimSun" w:hAnsi="SimSun" w:eastAsia="SimSun" w:cs="SimSun"/>
          <w:sz w:val="21"/>
          <w:szCs w:val="21"/>
          <w:spacing w:val="1"/>
        </w:rPr>
        <w:t>、阴天下雨、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刮风等),人体的血压及血管外周阻力增高，可使心肌耗氧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量增多，往往影响冠心病、心肌梗塞的病情。</w:t>
      </w:r>
    </w:p>
    <w:p>
      <w:pPr>
        <w:ind w:right="198" w:firstLine="450"/>
        <w:spacing w:before="89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这一切都说明在冠心病辨证论治过程中，不能只注意脏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腑，还应该考虑到人体脏腑与气象、季节的关系。掌握生物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钟规律，对阴虚病人可在治疗中给以滋阴药，对阳虚病</w:t>
      </w:r>
      <w:r>
        <w:rPr>
          <w:rFonts w:ascii="SimSun" w:hAnsi="SimSun" w:eastAsia="SimSun" w:cs="SimSun"/>
          <w:sz w:val="21"/>
          <w:szCs w:val="21"/>
          <w:spacing w:val="2"/>
        </w:rPr>
        <w:t>人给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以温补药或冬季出现阳虚者多用温补药，肝旺病人在立春前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服用柔肝、调肝、疏肝药物，或在每当心痛发作前数小时预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先服用。总之，在临床上常常可以按照这个规律来采取相应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的治疗和预防措施，有可能进一步提高冠心病的临床疗效。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1244"/>
        <w:spacing w:before="101" w:line="224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1" w:id="122"/>
      <w:bookmarkEnd w:id="122"/>
      <w:r>
        <w:rPr>
          <w:rFonts w:ascii="KaiTi" w:hAnsi="KaiTi" w:eastAsia="KaiTi" w:cs="KaiTi"/>
          <w:sz w:val="31"/>
          <w:szCs w:val="31"/>
          <w:b/>
          <w:bCs/>
          <w:spacing w:val="-2"/>
        </w:rPr>
        <w:t>第七章</w:t>
      </w:r>
      <w:r>
        <w:rPr>
          <w:rFonts w:ascii="KaiTi" w:hAnsi="KaiTi" w:eastAsia="KaiTi" w:cs="KaiTi"/>
          <w:sz w:val="31"/>
          <w:szCs w:val="31"/>
          <w:spacing w:val="-2"/>
        </w:rPr>
        <w:t xml:space="preserve">  </w:t>
      </w:r>
      <w:r>
        <w:rPr>
          <w:rFonts w:ascii="KaiTi" w:hAnsi="KaiTi" w:eastAsia="KaiTi" w:cs="KaiTi"/>
          <w:sz w:val="31"/>
          <w:szCs w:val="31"/>
          <w:b/>
          <w:bCs/>
          <w:spacing w:val="-2"/>
        </w:rPr>
        <w:t>名老中医经验</w:t>
      </w:r>
    </w:p>
    <w:p>
      <w:pPr>
        <w:ind w:right="193" w:firstLine="450"/>
        <w:spacing w:before="257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全国各地的许多老中医在长期实践中，对冠心病治疗积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累了丰富的经验，各具独到之处，对研究冠心病辨证论治有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着一定的指导意义。现将著名老中医岳美中、赵锡武、秦伯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未、任应秋、姜春华、黄文东、邓铁涛、潘澄廉、李斯炽等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人治疗冠心病的宝贵经验，扼要介绍如下：</w:t>
      </w:r>
    </w:p>
    <w:p>
      <w:pPr>
        <w:spacing w:line="267" w:lineRule="auto"/>
        <w:sectPr>
          <w:footerReference w:type="default" r:id="rId50"/>
          <w:pgSz w:w="7220" w:h="10670"/>
          <w:pgMar w:top="400" w:right="1083" w:bottom="946" w:left="399" w:header="0" w:footer="7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519"/>
        <w:spacing w:before="68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2" w:id="123"/>
      <w:bookmarkEnd w:id="123"/>
      <w:r>
        <w:rPr>
          <w:rFonts w:ascii="SimSun" w:hAnsi="SimSun" w:eastAsia="SimSun" w:cs="SimSun"/>
          <w:sz w:val="21"/>
          <w:szCs w:val="21"/>
          <w:spacing w:val="18"/>
        </w:rPr>
        <w:t>一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、岳美中</w:t>
      </w:r>
    </w:p>
    <w:p>
      <w:pPr>
        <w:ind w:left="459"/>
        <w:spacing w:before="17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中医研究院教授</w:t>
      </w:r>
    </w:p>
    <w:p>
      <w:pPr>
        <w:ind w:firstLine="459"/>
        <w:spacing w:before="30" w:line="270" w:lineRule="auto"/>
        <w:tabs>
          <w:tab w:val="left" w:pos="13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他认为胸为清阳之府，因胸阳衰弱，浊阴干犯清阳之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府，是冠心病的基本病机。提出治疗原则，以阳药及通药廓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清阴邪、不可掺杂滋敛的药物。因证选方，可用枳实薤白桂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枝汤(枳实、厚朴、薤白、桂枝、栝萎)、变通血府逐瘀汤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"/>
        </w:rPr>
        <w:t>(当归尾、川芎、桂心、栝萎、薤白、桔梗、枳壳、红花、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桃仁、怀牛膝、柴胡)、苏合香丸。除此以外，还谈到因气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行则血行，所以宣痹须行气，故在活血化瘀时，兼以宣痹行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气。岳老又提到胸痹有瘀者，非三、五剂药可见功，须坚持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服药较长时期方能见效，曾治一胸痹血瘀病人，服药103剂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后治愈(方为党参、栝萎、薤白、桂枝、红</w:t>
      </w:r>
      <w:r>
        <w:rPr>
          <w:rFonts w:ascii="SimSun" w:hAnsi="SimSun" w:eastAsia="SimSun" w:cs="SimSun"/>
          <w:sz w:val="21"/>
          <w:szCs w:val="21"/>
          <w:spacing w:val="-1"/>
        </w:rPr>
        <w:t>花、川芎、郁金、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元胡索、丹参、鸡血藤)。</w:t>
      </w:r>
    </w:p>
    <w:p>
      <w:pPr>
        <w:ind w:left="462"/>
        <w:spacing w:before="308" w:line="221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3" w:id="124"/>
      <w:bookmarkEnd w:id="124"/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、赵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锡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武</w:t>
      </w:r>
    </w:p>
    <w:p>
      <w:pPr>
        <w:ind w:left="459"/>
        <w:spacing w:before="17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已故，原中医研究院副院长，教授</w:t>
      </w:r>
    </w:p>
    <w:p>
      <w:pPr>
        <w:ind w:right="22" w:firstLine="459"/>
        <w:spacing w:before="6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他认为冠心病是本虚标实，应以补为通，以通为补，通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补兼施，即用补法而不能使其阻塞，用通法而不能伤其正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气。他通过临床实践，提出宣痹通阳、心胃同治、补气养血、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扶阳抑阴、活血行水、补肾养肝等几种治疗法则。以栝萎薤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白半夏汤为主方随证加减。胸痹实者，出现胸中堵塞症</w:t>
      </w:r>
      <w:r>
        <w:rPr>
          <w:rFonts w:ascii="SimSun" w:hAnsi="SimSun" w:eastAsia="SimSun" w:cs="SimSun"/>
          <w:sz w:val="21"/>
          <w:szCs w:val="21"/>
        </w:rPr>
        <w:t>状， </w:t>
      </w:r>
      <w:r>
        <w:rPr>
          <w:rFonts w:ascii="SimSun" w:hAnsi="SimSun" w:eastAsia="SimSun" w:cs="SimSun"/>
          <w:sz w:val="21"/>
          <w:szCs w:val="21"/>
          <w:spacing w:val="3"/>
        </w:rPr>
        <w:t>可用橘皮枳实生姜汤加减；偏虚者，出现消化道症</w:t>
      </w:r>
      <w:r>
        <w:rPr>
          <w:rFonts w:ascii="SimSun" w:hAnsi="SimSun" w:eastAsia="SimSun" w:cs="SimSun"/>
          <w:sz w:val="21"/>
          <w:szCs w:val="21"/>
          <w:spacing w:val="2"/>
        </w:rPr>
        <w:t>状，可用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人参汤，或合用厚朴生姜甘草汤；伴有失眠者，可加用酸枣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仁汤；病久正虚者，可配用当归补血汤。如果合并心力衰竭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者，出现浮肿、舌紫黯等症状，可用当归芍药散。肝郁血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者，出现肝脏肿大，可加用参苏饮(人参、苏木),若脉结</w:t>
      </w:r>
    </w:p>
    <w:p>
      <w:pPr>
        <w:spacing w:line="269" w:lineRule="auto"/>
        <w:sectPr>
          <w:footerReference w:type="default" r:id="rId51"/>
          <w:pgSz w:w="7220" w:h="10670"/>
          <w:pgMar w:top="400" w:right="981" w:bottom="1037" w:left="679" w:header="0" w:footer="8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5" w:lineRule="auto"/>
        <w:rPr/>
      </w:pPr>
      <w:r/>
    </w:p>
    <w:p>
      <w:pPr>
        <w:spacing w:before="6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代，心动悸、畏寒怕冷、脉沉细、舌淡，偏阳虚可配用真武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汤加当归、桃仁、红花、藕节，偏阴虚可配用炙</w:t>
      </w:r>
      <w:r>
        <w:rPr>
          <w:rFonts w:ascii="SimSun" w:hAnsi="SimSun" w:eastAsia="SimSun" w:cs="SimSun"/>
          <w:sz w:val="21"/>
          <w:szCs w:val="21"/>
          <w:spacing w:val="-3"/>
        </w:rPr>
        <w:t>甘草汤加味，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高血压者，可以栝萎薤白半夏汤合杞菊地黄汤加杜仲</w:t>
      </w:r>
      <w:r>
        <w:rPr>
          <w:rFonts w:ascii="SimSun" w:hAnsi="SimSun" w:eastAsia="SimSun" w:cs="SimSun"/>
          <w:sz w:val="21"/>
          <w:szCs w:val="21"/>
          <w:spacing w:val="1"/>
        </w:rPr>
        <w:t>、生石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决明。如肾阴衰微、表现畏寒、肢冷、脉微者可</w:t>
      </w:r>
      <w:r>
        <w:rPr>
          <w:rFonts w:ascii="SimSun" w:hAnsi="SimSun" w:eastAsia="SimSun" w:cs="SimSun"/>
          <w:sz w:val="21"/>
          <w:szCs w:val="21"/>
          <w:spacing w:val="1"/>
        </w:rPr>
        <w:t>用桂附八味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丸加鹿角胶、巴戟天、仙茅等补肾阳药物；如肾阴虚、肝阳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亢，表现头晕、头痛、口干等症者可用栝萎薤白半夏汤合天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麻钩藤饮加味，以通阳宣痹、滋阴平肝。</w:t>
      </w:r>
    </w:p>
    <w:p>
      <w:pPr>
        <w:ind w:left="439"/>
        <w:spacing w:before="29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4" w:id="125"/>
      <w:bookmarkEnd w:id="125"/>
      <w:r>
        <w:rPr>
          <w:rFonts w:ascii="SimSun" w:hAnsi="SimSun" w:eastAsia="SimSun" w:cs="SimSun"/>
          <w:sz w:val="21"/>
          <w:szCs w:val="21"/>
          <w:spacing w:val="-13"/>
        </w:rPr>
        <w:t>三 、秦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伯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未</w:t>
      </w:r>
    </w:p>
    <w:p>
      <w:pPr>
        <w:ind w:left="439"/>
        <w:spacing w:before="160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87" w:id="126"/>
      <w:bookmarkEnd w:id="126"/>
      <w:r>
        <w:rPr>
          <w:rFonts w:ascii="FangSong" w:hAnsi="FangSong" w:eastAsia="FangSong" w:cs="FangSong"/>
          <w:sz w:val="21"/>
          <w:szCs w:val="21"/>
          <w:spacing w:val="-1"/>
        </w:rPr>
        <w:t>已故，原中卫生部顾问</w:t>
      </w:r>
    </w:p>
    <w:p>
      <w:pPr>
        <w:ind w:right="80" w:firstLine="439"/>
        <w:spacing w:before="67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他认为冠心病主要是气血不利，不通则痛，既有心血不 </w:t>
      </w:r>
      <w:r>
        <w:rPr>
          <w:rFonts w:ascii="SimSun" w:hAnsi="SimSun" w:eastAsia="SimSun" w:cs="SimSun"/>
          <w:sz w:val="21"/>
          <w:szCs w:val="21"/>
          <w:spacing w:val="2"/>
        </w:rPr>
        <w:t>足又有心阳衰弱，在治疗上必须兼顾。提出脉结代</w:t>
      </w:r>
      <w:r>
        <w:rPr>
          <w:rFonts w:ascii="SimSun" w:hAnsi="SimSun" w:eastAsia="SimSun" w:cs="SimSun"/>
          <w:sz w:val="21"/>
          <w:szCs w:val="21"/>
          <w:spacing w:val="1"/>
        </w:rPr>
        <w:t>者，以复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脉汤为基本方，用生地、麦冬、阿胶养心血，人参、桂枝扶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心阳。如伴有心悸多汗、睡眠不安可加用养心汤和归脾汤，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酌情加当归、远志、酸枣仁、五味子、茯神、龙眼</w:t>
      </w:r>
      <w:r>
        <w:rPr>
          <w:rFonts w:ascii="SimSun" w:hAnsi="SimSun" w:eastAsia="SimSun" w:cs="SimSun"/>
          <w:sz w:val="21"/>
          <w:szCs w:val="21"/>
          <w:spacing w:val="1"/>
        </w:rPr>
        <w:t>肉、柏子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仁等药。若冠心病以疼痛症状为主者，可采用丹参饮为主 </w:t>
      </w:r>
      <w:r>
        <w:rPr>
          <w:rFonts w:ascii="SimSun" w:hAnsi="SimSun" w:eastAsia="SimSun" w:cs="SimSun"/>
          <w:sz w:val="21"/>
          <w:szCs w:val="21"/>
        </w:rPr>
        <w:t>方，以丹参通血脉，檀香芳香定痛，三七、红花温通血脉，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郁金行气血。如果寒痛可加细辛，饱食后心痛可加薤</w:t>
      </w:r>
      <w:r>
        <w:rPr>
          <w:rFonts w:ascii="SimSun" w:hAnsi="SimSun" w:eastAsia="SimSun" w:cs="SimSun"/>
          <w:sz w:val="21"/>
          <w:szCs w:val="21"/>
          <w:spacing w:val="1"/>
        </w:rPr>
        <w:t>白、栝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萎、当胸闷气堵可加旋覆花、香附。巩固阶段</w:t>
      </w:r>
      <w:r>
        <w:rPr>
          <w:rFonts w:ascii="SimSun" w:hAnsi="SimSun" w:eastAsia="SimSun" w:cs="SimSun"/>
          <w:sz w:val="21"/>
          <w:szCs w:val="21"/>
          <w:spacing w:val="1"/>
        </w:rPr>
        <w:t>可用人参和三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七研粉常服。</w:t>
      </w:r>
    </w:p>
    <w:p>
      <w:pPr>
        <w:ind w:left="520"/>
        <w:spacing w:before="25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5" w:id="127"/>
      <w:bookmarkEnd w:id="127"/>
      <w:r>
        <w:rPr>
          <w:rFonts w:ascii="SimSun" w:hAnsi="SimSun" w:eastAsia="SimSun" w:cs="SimSun"/>
          <w:sz w:val="21"/>
          <w:szCs w:val="21"/>
          <w:spacing w:val="-16"/>
        </w:rPr>
        <w:t>四 、任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应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秋</w:t>
      </w:r>
    </w:p>
    <w:p>
      <w:pPr>
        <w:ind w:left="439"/>
        <w:spacing w:before="17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北京中医学院教授</w:t>
      </w:r>
    </w:p>
    <w:p>
      <w:pPr>
        <w:ind w:right="8" w:firstLine="439"/>
        <w:spacing w:before="7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他对冠心病的病机提出：“阳气、神志、血脉三者统一</w:t>
      </w:r>
      <w:r>
        <w:rPr>
          <w:rFonts w:ascii="SimSun" w:hAnsi="SimSun" w:eastAsia="SimSun" w:cs="SimSun"/>
          <w:sz w:val="21"/>
          <w:szCs w:val="21"/>
          <w:spacing w:val="-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的观点，认为三方面互为作用，密切关联，如某一方</w:t>
      </w:r>
      <w:r>
        <w:rPr>
          <w:rFonts w:ascii="SimSun" w:hAnsi="SimSun" w:eastAsia="SimSun" w:cs="SimSun"/>
          <w:sz w:val="21"/>
          <w:szCs w:val="21"/>
          <w:spacing w:val="1"/>
        </w:rPr>
        <w:t>面发生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病变，即相互影响，产生不同的疾病。临床上提出“益气扶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阳，养血和营，宣痹涤饮，通窍宁神”十六字诀</w:t>
      </w:r>
      <w:r>
        <w:rPr>
          <w:rFonts w:ascii="SimSun" w:hAnsi="SimSun" w:eastAsia="SimSun" w:cs="SimSun"/>
          <w:sz w:val="21"/>
          <w:szCs w:val="21"/>
          <w:spacing w:val="1"/>
        </w:rPr>
        <w:t>，用来概括</w:t>
      </w:r>
    </w:p>
    <w:p>
      <w:pPr>
        <w:spacing w:line="266" w:lineRule="auto"/>
        <w:sectPr>
          <w:footerReference w:type="default" r:id="rId52"/>
          <w:pgSz w:w="7370" w:h="10770"/>
          <w:pgMar w:top="400" w:right="1038" w:bottom="1177" w:left="719" w:header="0" w:footer="9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3" w:lineRule="auto"/>
        <w:rPr/>
      </w:pPr>
      <w:r/>
    </w:p>
    <w:p>
      <w:pPr>
        <w:ind w:left="103" w:hanging="104"/>
        <w:spacing w:before="6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‘对冠心病的治疗大法。以黄芪五物汤加味(黄芪、党参、桂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心、白芍、炙甘草、生姜、薤白、川芎、三七粉、大枣):治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疗心气不足，症见胸痛、气短、乏力、自汗、脉细、舌淡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者。以乌头赤脂丸化裁(制川乌、川椒、干姜、川附片、生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龙骨、制乳香、制没药、五灵脂)治心阳衰微，症见心痛剧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烈、汗出肢冷、面色苍白、脉细或结代者。</w:t>
      </w:r>
      <w:r>
        <w:rPr>
          <w:rFonts w:ascii="SimSun" w:hAnsi="SimSun" w:eastAsia="SimSun" w:cs="SimSun"/>
          <w:sz w:val="21"/>
          <w:szCs w:val="21"/>
          <w:spacing w:val="3"/>
        </w:rPr>
        <w:t>病人昏厥可送服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苏合香丸，如临时买不到丸药，可用苏合香1.5克、细辛3  </w:t>
      </w:r>
      <w:r>
        <w:rPr>
          <w:rFonts w:ascii="SimSun" w:hAnsi="SimSun" w:eastAsia="SimSun" w:cs="SimSun"/>
          <w:sz w:val="21"/>
          <w:szCs w:val="21"/>
          <w:spacing w:val="18"/>
        </w:rPr>
        <w:t>克、丁香6克、冰片0.2克、白檀香9克</w:t>
      </w:r>
      <w:r>
        <w:rPr>
          <w:rFonts w:ascii="SimSun" w:hAnsi="SimSun" w:eastAsia="SimSun" w:cs="SimSun"/>
          <w:sz w:val="21"/>
          <w:szCs w:val="21"/>
          <w:spacing w:val="17"/>
        </w:rPr>
        <w:t>、荜拨3克、白人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参15克煎水趁热急服。</w:t>
      </w:r>
    </w:p>
    <w:p>
      <w:pPr>
        <w:ind w:left="104" w:right="39" w:firstLine="439"/>
        <w:spacing w:before="72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任老还用人参养荣汤去黄芪、白术、茯苓，加地龙、丹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参、郁金、鸡血藤治疗营血虚少不足以养心所出现的心</w:t>
      </w:r>
      <w:r>
        <w:rPr>
          <w:rFonts w:ascii="SimSun" w:hAnsi="SimSun" w:eastAsia="SimSun" w:cs="SimSun"/>
          <w:sz w:val="21"/>
          <w:szCs w:val="21"/>
        </w:rPr>
        <w:t>痛、 </w:t>
      </w:r>
      <w:r>
        <w:rPr>
          <w:rFonts w:ascii="SimSun" w:hAnsi="SimSun" w:eastAsia="SimSun" w:cs="SimSun"/>
          <w:sz w:val="21"/>
          <w:szCs w:val="21"/>
          <w:spacing w:val="2"/>
        </w:rPr>
        <w:t>烦躁、口干、舌红等症状。如心动过速或心房纤颤则用养血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安神法，以酸枣仁汤加味(酸枣仁、朱茯神、炒知母、用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芎、炙甘草、柏子仁、煅龙骨、般牡蛎、炙远志)。以知柏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地黄汤化裁治疗阴虚阳亢，症见心痛、头晕头痛、脉弦、苔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薄黄者(知母、细生地、玉竹、泽泻、茯苓、牡丹皮、苦丁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茶、降香、丹参、槐花)。以金铃子散化裁治疗心痛、紫黯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舌的气滞血瘀型。以栝蒌薤白半夏汤为主加减，治疗胸闷、 </w:t>
      </w:r>
      <w:r>
        <w:rPr>
          <w:rFonts w:ascii="SimSun" w:hAnsi="SimSun" w:eastAsia="SimSun" w:cs="SimSun"/>
          <w:sz w:val="21"/>
          <w:szCs w:val="21"/>
          <w:spacing w:val="-1"/>
        </w:rPr>
        <w:t>痞塞的痰浊阻塞型。</w:t>
      </w:r>
    </w:p>
    <w:p>
      <w:pPr>
        <w:ind w:left="615"/>
        <w:spacing w:before="277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6" w:id="128"/>
      <w:bookmarkEnd w:id="128"/>
      <w:r>
        <w:rPr>
          <w:rFonts w:ascii="SimSun" w:hAnsi="SimSun" w:eastAsia="SimSun" w:cs="SimSun"/>
          <w:sz w:val="21"/>
          <w:szCs w:val="21"/>
          <w:spacing w:val="14"/>
        </w:rPr>
        <w:t>五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、姜春华</w:t>
      </w:r>
    </w:p>
    <w:p>
      <w:pPr>
        <w:ind w:left="544"/>
        <w:spacing w:before="16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上海第一医学院教授</w:t>
      </w:r>
    </w:p>
    <w:p>
      <w:pPr>
        <w:ind w:left="104" w:right="38" w:firstLine="439"/>
        <w:spacing w:before="8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他根据考证提出古人的心包络即是现代的冠状动脉分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枝。治疗上主张辨病辨证相结合。辨证为手段，立足于治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病。他的用药规律为：胸闷或偶有胸痛者用栝蒌薤白汤加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减，胸痛者加制乳香、炒五灵脂，剧痛如刺者加川乌、蒲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黄、檀香，食欲不振者加吴茱萸、川椒，舌有紫黯或瘀斑者</w:t>
      </w:r>
    </w:p>
    <w:p>
      <w:pPr>
        <w:spacing w:line="267" w:lineRule="auto"/>
        <w:sectPr>
          <w:footerReference w:type="default" r:id="rId53"/>
          <w:pgSz w:w="7220" w:h="10670"/>
          <w:pgMar w:top="400" w:right="871" w:bottom="1177" w:left="665" w:header="0" w:footer="9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24"/>
        <w:spacing w:before="6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加赤芍、桃仁、当归，气虚者加人参、黄芪，阳虚者加附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子、肉桂，阴虚者加生地、麦冬、元参。</w:t>
      </w:r>
    </w:p>
    <w:p>
      <w:pPr>
        <w:ind w:left="449"/>
        <w:spacing w:before="25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7" w:id="129"/>
      <w:bookmarkEnd w:id="129"/>
      <w:r>
        <w:rPr>
          <w:rFonts w:ascii="SimSun" w:hAnsi="SimSun" w:eastAsia="SimSun" w:cs="SimSun"/>
          <w:sz w:val="21"/>
          <w:szCs w:val="21"/>
          <w:spacing w:val="-13"/>
        </w:rPr>
        <w:t>六 、黄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文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东</w:t>
      </w:r>
    </w:p>
    <w:p>
      <w:pPr>
        <w:ind w:left="449"/>
        <w:spacing w:before="1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已故，原上海中医学院院长，教授</w:t>
      </w:r>
    </w:p>
    <w:p>
      <w:pPr>
        <w:ind w:firstLine="449"/>
        <w:spacing w:before="37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他认为冠心病心律失常多由胸阳痹阻、气失宣通、心气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亏虚、血流不畅等因素所引起，以脉络瘀阻、心动悸为辨证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重点。常用炙甘草、桂枝补益心气、温通心阳，栝蒌、旋覆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花以宽胸散结、化痰顺气，郁金、降香理气解郁、降气宽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中，当归、赤芍、丹参配茶树根活血化瘀除结代脉。如阳气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亏虚、面白肢冷、脉迟可加附子、仙灵脾，如气虚见神疲乏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力、气短加党参、黄芪，如痰湿较重胸闷、苔腻可加陈皮、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半夏。如果病人出现口干、舌红等阴虚症状，而又有胸闷、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苔腻、脉结代时，不宜滋腻太过，以免气机郁滞。总之辨证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用药力求灵活。</w:t>
      </w:r>
    </w:p>
    <w:p>
      <w:pPr>
        <w:ind w:left="520"/>
        <w:spacing w:before="261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8" w:id="130"/>
      <w:bookmarkEnd w:id="130"/>
      <w:r>
        <w:rPr>
          <w:rFonts w:ascii="SimSun" w:hAnsi="SimSun" w:eastAsia="SimSun" w:cs="SimSun"/>
          <w:sz w:val="21"/>
          <w:szCs w:val="21"/>
          <w:spacing w:val="34"/>
        </w:rPr>
        <w:t>七、李斯炽</w:t>
      </w:r>
    </w:p>
    <w:p>
      <w:pPr>
        <w:ind w:left="449"/>
        <w:spacing w:before="17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已故，原成都中医学院院长，教授</w:t>
      </w:r>
    </w:p>
    <w:p>
      <w:pPr>
        <w:ind w:right="4" w:firstLine="449"/>
        <w:spacing w:before="65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他对冠心病提出三个治疗原则。其一，以扶</w:t>
      </w:r>
      <w:r>
        <w:rPr>
          <w:rFonts w:ascii="SimSun" w:hAnsi="SimSun" w:eastAsia="SimSun" w:cs="SimSun"/>
          <w:sz w:val="21"/>
          <w:szCs w:val="21"/>
        </w:rPr>
        <w:t>正为主，因 </w:t>
      </w:r>
      <w:r>
        <w:rPr>
          <w:rFonts w:ascii="SimSun" w:hAnsi="SimSun" w:eastAsia="SimSun" w:cs="SimSun"/>
          <w:sz w:val="21"/>
          <w:szCs w:val="21"/>
          <w:spacing w:val="2"/>
        </w:rPr>
        <w:t>冠心病病人，多数为阴阳气血亏损。在扶正基础上再加祛邪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药物。特别对心痛病久的治疗，更应注意扶正，纵然有瘀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血、痰浊，亦应慎重处理，祛痰不宜用峻剂，如温胆汤、栝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蒌薤白半夏汤之类即可；逐瘀不可用猛剂，如丹参、当归、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郁金、鸡血藤、琥珀之类即可。其二，强调整体观念。</w:t>
      </w:r>
      <w:r>
        <w:rPr>
          <w:rFonts w:ascii="SimSun" w:hAnsi="SimSun" w:eastAsia="SimSun" w:cs="SimSun"/>
          <w:sz w:val="21"/>
          <w:szCs w:val="21"/>
          <w:spacing w:val="2"/>
        </w:rPr>
        <w:t>心脏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有病可以影响到其它脏腑，其它脏腑有病也可累及心，故治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疗心痛病要有一个整体观念。特别是出现肝肾与脾胃的症状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时，若肝肾症状明显，应加用调补肝肾药物，如生脉散合六味</w:t>
      </w:r>
    </w:p>
    <w:p>
      <w:pPr>
        <w:spacing w:line="270" w:lineRule="auto"/>
        <w:sectPr>
          <w:footerReference w:type="default" r:id="rId54"/>
          <w:pgSz w:w="7350" w:h="10760"/>
          <w:pgMar w:top="400" w:right="926" w:bottom="1098" w:left="880" w:header="0" w:footer="8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6" w:lineRule="auto"/>
        <w:rPr/>
      </w:pPr>
      <w:r/>
    </w:p>
    <w:p>
      <w:pPr>
        <w:ind w:right="45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地黄汤加减；若脾胃症状明显，应以治脾胃为主，</w:t>
      </w:r>
      <w:r>
        <w:rPr>
          <w:rFonts w:ascii="SimSun" w:hAnsi="SimSun" w:eastAsia="SimSun" w:cs="SimSun"/>
          <w:sz w:val="21"/>
          <w:szCs w:val="21"/>
          <w:spacing w:val="-6"/>
        </w:rPr>
        <w:t>兼治心脏。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其三，组方原则因心痛病变，有时以阴虚为主，有时以阳虚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为主，治疗上应阴阳兼顾，组方时最好选用阴阳兼顾药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物。</w:t>
      </w:r>
    </w:p>
    <w:p>
      <w:pPr>
        <w:ind w:left="462"/>
        <w:spacing w:before="213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9" w:id="131"/>
      <w:bookmarkEnd w:id="131"/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八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、邓铁涛</w:t>
      </w:r>
    </w:p>
    <w:p>
      <w:pPr>
        <w:ind w:left="459"/>
        <w:spacing w:before="17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广州中医学院教授</w:t>
      </w:r>
    </w:p>
    <w:p>
      <w:pPr>
        <w:ind w:right="47" w:firstLine="459"/>
        <w:spacing w:before="6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他认为本病病位在心，心阳虚、心阴虚为本，痰与血瘀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痹阻为标。常用的方药为：</w:t>
      </w:r>
    </w:p>
    <w:p>
      <w:pPr>
        <w:ind w:right="30" w:firstLine="459"/>
        <w:spacing w:before="59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1. 益气除痰通心阳，常用温胆汤加党参或黄芪、白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术。</w:t>
      </w:r>
    </w:p>
    <w:p>
      <w:pPr>
        <w:ind w:left="459"/>
        <w:spacing w:before="10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 益气养心阴，常用李东垣的生脉散。</w:t>
      </w:r>
    </w:p>
    <w:p>
      <w:pPr>
        <w:ind w:left="45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 祛痰活血，常用豨益草与三七或丹参</w:t>
      </w:r>
      <w:r>
        <w:rPr>
          <w:rFonts w:ascii="SimSun" w:hAnsi="SimSun" w:eastAsia="SimSun" w:cs="SimSun"/>
          <w:sz w:val="21"/>
          <w:szCs w:val="21"/>
        </w:rPr>
        <w:t>与失笑散。</w:t>
      </w:r>
    </w:p>
    <w:p>
      <w:pPr>
        <w:ind w:right="72" w:firstLine="459"/>
        <w:spacing w:before="71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 伴血压高者，常用草决明、代赭石、钩藤、牛膝，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气虚重者加用黄芪。</w:t>
      </w:r>
    </w:p>
    <w:p>
      <w:pPr>
        <w:ind w:right="31" w:firstLine="459"/>
        <w:spacing w:before="81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5. 血脂高者，常用山楂子、草决明、何首乌，或选用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一些化痰药物如陈皮、半夏等。</w:t>
      </w:r>
    </w:p>
    <w:p>
      <w:pPr>
        <w:ind w:left="462"/>
        <w:spacing w:before="25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40" w:id="132"/>
      <w:bookmarkEnd w:id="132"/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九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、潘澄廉</w:t>
      </w:r>
    </w:p>
    <w:p>
      <w:pPr>
        <w:ind w:left="459"/>
        <w:spacing w:before="213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浙江中医学院教授</w:t>
      </w:r>
    </w:p>
    <w:p>
      <w:pPr>
        <w:ind w:right="47" w:firstLine="459"/>
        <w:spacing w:before="84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他提出首先应辨本病的虚实，分清主次。发作时，血瘀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痰浊气机阻遏占优势，以祛邪实为主，正虚为次；疼痛消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失，症状缓解，以脏腑虚损、气血失调为主，邪实为次。治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疗不外采用活血化瘀、豁痰宣痹、通阳理气、</w:t>
      </w:r>
      <w:r>
        <w:rPr>
          <w:rFonts w:ascii="SimSun" w:hAnsi="SimSun" w:eastAsia="SimSun" w:cs="SimSun"/>
          <w:sz w:val="21"/>
          <w:szCs w:val="21"/>
          <w:spacing w:val="1"/>
        </w:rPr>
        <w:t>补虚扶正等法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则，但强调以活血化瘀为主要治法。具体运用，应通阳化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浊，用栝萎、薤白、桂枝、陈皮、香附、丹参、山楂等药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物。血瘀气滞、心营不足，用旋覆花、桃仁、赤芍、香附、</w:t>
      </w:r>
    </w:p>
    <w:p>
      <w:pPr>
        <w:spacing w:line="269" w:lineRule="auto"/>
        <w:sectPr>
          <w:footerReference w:type="default" r:id="rId55"/>
          <w:pgSz w:w="7220" w:h="10670"/>
          <w:pgMar w:top="400" w:right="1083" w:bottom="1137" w:left="559" w:header="0" w:footer="9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550" w:right="30"/>
        <w:spacing w:before="6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丹参、红参、三七等药物，血压高者加夏枯草、荒蔚子、槐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花，血脂偏高者加制首乌、决明子，脉结代者加孩儿茶、远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志。疼痛时心悸、脉数者加龙骨、牡蛎，疼痛形寒、脉缓者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加桂枝，失眠、惊悸者加酸枣仁、琥珀，肢体麻木者加豨益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草。</w:t>
      </w:r>
    </w:p>
    <w:p>
      <w:pPr>
        <w:ind w:left="1063"/>
        <w:spacing w:before="206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41" w:id="133"/>
      <w:bookmarkEnd w:id="133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十、张伯臾</w:t>
      </w:r>
    </w:p>
    <w:p>
      <w:pPr>
        <w:ind w:left="1003"/>
        <w:spacing w:before="16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上海中医学院教授</w:t>
      </w:r>
    </w:p>
    <w:p>
      <w:pPr>
        <w:ind w:left="550" w:right="26" w:firstLine="449"/>
        <w:spacing w:before="66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他认为本病属本虚而标实，本虚可分阴虚、阳虚，标实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为气滞、血瘀或痰浊。在治疗上应权衡标本虚实。具体治疗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原则，宜温阳通阳而不宜补阳，宜益气补气</w:t>
      </w:r>
      <w:r>
        <w:rPr>
          <w:rFonts w:ascii="SimSun" w:hAnsi="SimSun" w:eastAsia="SimSun" w:cs="SimSun"/>
          <w:sz w:val="21"/>
          <w:szCs w:val="21"/>
          <w:spacing w:val="2"/>
        </w:rPr>
        <w:t>而不宜泄气，宜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活血行血不宜破血，宜行气、降气而不宜破气，宜化痰豁痰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而不宜泻痰，宜散寒、温寒而不宜逐寒。在用药上，温阳通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阳善用附子、桂枝，特别是附子一味，他认为既能温</w:t>
      </w:r>
      <w:r>
        <w:rPr>
          <w:rFonts w:ascii="SimSun" w:hAnsi="SimSun" w:eastAsia="SimSun" w:cs="SimSun"/>
          <w:sz w:val="21"/>
          <w:szCs w:val="21"/>
          <w:spacing w:val="1"/>
        </w:rPr>
        <w:t>阳又能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通阳，优于桂枝；益气、补气每选党参(或人参)、太子参、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北沙参之类；活血行血，常用川芎、丹参、赤芍、桃仁、红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花、当归、乳香、没药、失笑散等；行气降气常用郁金、降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香、沉香、枳壳；化痰豁痰每取温阳涤痰等方</w:t>
      </w:r>
      <w:r>
        <w:rPr>
          <w:rFonts w:ascii="SimSun" w:hAnsi="SimSun" w:eastAsia="SimSun" w:cs="SimSun"/>
          <w:sz w:val="21"/>
          <w:szCs w:val="21"/>
          <w:spacing w:val="2"/>
        </w:rPr>
        <w:t>；散寒、温寒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常选生姜、吴萸、乌头；对胸痹、胸闷也常用栝萎、薤白等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药。在本病稳定期，张老每予散剂常服，方用降香45克、 </w:t>
      </w:r>
      <w:r>
        <w:rPr>
          <w:rFonts w:ascii="SimSun" w:hAnsi="SimSun" w:eastAsia="SimSun" w:cs="SimSun"/>
          <w:sz w:val="21"/>
          <w:szCs w:val="21"/>
          <w:spacing w:val="11"/>
        </w:rPr>
        <w:t>血竭30克、没药45克、参三七30克，共研细末，每服3~6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克，可减少复发。</w:t>
      </w:r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1000"/>
        <w:spacing w:before="101" w:line="224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2" w:id="134"/>
      <w:bookmarkEnd w:id="134"/>
      <w:r>
        <w:rPr>
          <w:rFonts w:ascii="KaiTi" w:hAnsi="KaiTi" w:eastAsia="KaiTi" w:cs="KaiTi"/>
          <w:sz w:val="31"/>
          <w:szCs w:val="31"/>
          <w:spacing w:val="4"/>
        </w:rPr>
        <w:t>第八章</w:t>
      </w:r>
      <w:r>
        <w:rPr>
          <w:rFonts w:ascii="KaiTi" w:hAnsi="KaiTi" w:eastAsia="KaiTi" w:cs="KaiTi"/>
          <w:sz w:val="31"/>
          <w:szCs w:val="31"/>
          <w:spacing w:val="4"/>
        </w:rPr>
        <w:t xml:space="preserve">  </w:t>
      </w:r>
      <w:r>
        <w:rPr>
          <w:rFonts w:ascii="KaiTi" w:hAnsi="KaiTi" w:eastAsia="KaiTi" w:cs="KaiTi"/>
          <w:sz w:val="31"/>
          <w:szCs w:val="31"/>
          <w:spacing w:val="4"/>
        </w:rPr>
        <w:t>单方、验方以及常用方剂</w:t>
      </w:r>
    </w:p>
    <w:p>
      <w:pPr>
        <w:ind w:left="5379" w:right="51" w:hanging="4379"/>
        <w:spacing w:before="264" w:line="3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目前大量的实验研究证实，血小板血栓与动脉粥样硬化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—43—</w:t>
      </w:r>
    </w:p>
    <w:p>
      <w:pPr>
        <w:spacing w:line="333" w:lineRule="auto"/>
        <w:sectPr>
          <w:footerReference w:type="default" r:id="rId56"/>
          <w:pgSz w:w="7400" w:h="10790"/>
          <w:pgMar w:top="400" w:right="1110" w:bottom="320" w:left="179" w:header="0" w:footer="2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6" w:lineRule="auto"/>
        <w:rPr/>
      </w:pPr>
      <w:r/>
    </w:p>
    <w:p>
      <w:pPr>
        <w:ind w:right="855"/>
        <w:spacing w:before="69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有关、理想的防治药物，应是能抑制血小板的粘连、聚集，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具有抗血凝、溶血栓作用且无严重副作用。现已证实某些活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血药及复方具有良好的抗血小板聚集、抗凝及溶血栓等作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用，这对于冠心病的防治是值得深入研究的。现介绍部分单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方、验方及常用方剂。</w:t>
      </w:r>
    </w:p>
    <w:p>
      <w:pPr>
        <w:ind w:right="926" w:firstLine="409"/>
        <w:spacing w:before="230" w:line="25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43" w:id="135"/>
      <w:bookmarkEnd w:id="135"/>
      <w:r>
        <w:rPr>
          <w:rFonts w:ascii="SimSun" w:hAnsi="SimSun" w:eastAsia="SimSun" w:cs="SimSun"/>
          <w:sz w:val="21"/>
          <w:szCs w:val="21"/>
          <w:spacing w:val="27"/>
        </w:rPr>
        <w:t>一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、扩张冠状动脉、增加冠状动脉血流量、</w:t>
      </w:r>
      <w:r>
        <w:rPr>
          <w:rFonts w:ascii="SimSun" w:hAnsi="SimSun" w:eastAsia="SimSun" w:cs="SimSun"/>
          <w:sz w:val="21"/>
          <w:szCs w:val="21"/>
          <w:spacing w:val="26"/>
        </w:rPr>
        <w:t>降低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bookmarkStart w:name="bookmark43" w:id="136"/>
      <w:bookmarkEnd w:id="136"/>
      <w:r>
        <w:rPr>
          <w:rFonts w:ascii="SimSun" w:hAnsi="SimSun" w:eastAsia="SimSun" w:cs="SimSun"/>
          <w:sz w:val="21"/>
          <w:szCs w:val="21"/>
          <w:spacing w:val="31"/>
        </w:rPr>
        <w:t>心肌耗氧量的单味药</w:t>
      </w:r>
    </w:p>
    <w:p>
      <w:pPr>
        <w:ind w:right="859" w:firstLine="409"/>
        <w:spacing w:before="180" w:line="268" w:lineRule="auto"/>
        <w:tabs>
          <w:tab w:val="left" w:pos="13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丹参(丹参酮)、川芎(川芎硷)、赤芍(赤芍甙)、菊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花(黄酮甙类)、银杏(银杏黄素、异银黄素、白果黄素)、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葛根(葛根黄素、大豆黄酮甙元)、毛冬青(黄酮甙)、参三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七(总黄酮甙)、桑寄生(黄酮甙)、山楂(黄酮甙)、盐肤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木(黄酮类)、芥菜(黄酮类)、苦碟子(黄酮甙)、酸枣叶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5"/>
        </w:rPr>
        <w:t>(黄酮甙)、羊红膻(异茴芹内脂)。</w:t>
      </w:r>
    </w:p>
    <w:p>
      <w:pPr>
        <w:ind w:right="1014" w:firstLine="409"/>
        <w:spacing w:before="221" w:line="26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44" w:id="137"/>
      <w:bookmarkEnd w:id="137"/>
      <w:r>
        <w:rPr>
          <w:rFonts w:ascii="SimSun" w:hAnsi="SimSun" w:eastAsia="SimSun" w:cs="SimSun"/>
          <w:sz w:val="21"/>
          <w:szCs w:val="21"/>
          <w:spacing w:val="34"/>
        </w:rPr>
        <w:t>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4"/>
        </w:rPr>
        <w:t>、抑制血小板、改善血液循环以及抗血凝、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bookmarkStart w:name="bookmark44" w:id="138"/>
      <w:bookmarkEnd w:id="138"/>
      <w:r>
        <w:rPr>
          <w:rFonts w:ascii="SimSun" w:hAnsi="SimSun" w:eastAsia="SimSun" w:cs="SimSun"/>
          <w:sz w:val="21"/>
          <w:szCs w:val="21"/>
          <w:spacing w:val="28"/>
        </w:rPr>
        <w:t>预防血栓药物</w:t>
      </w:r>
    </w:p>
    <w:p>
      <w:pPr>
        <w:ind w:right="914" w:firstLine="409"/>
        <w:spacing w:before="207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丹参</w:t>
      </w:r>
      <w:r>
        <w:rPr>
          <w:rFonts w:ascii="FangSong" w:hAnsi="FangSong" w:eastAsia="FangSong" w:cs="FangSong"/>
          <w:sz w:val="21"/>
          <w:szCs w:val="21"/>
          <w:spacing w:val="1"/>
        </w:rPr>
        <w:t>、川芎、当归、水蛭、姜黄、三棱、莪术、元胡、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丹皮、五灵脂、鸡血藤、野菊花、红花、赤芍。</w:t>
      </w:r>
    </w:p>
    <w:p>
      <w:pPr>
        <w:ind w:left="409"/>
        <w:spacing w:before="286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45" w:id="139"/>
      <w:bookmarkEnd w:id="139"/>
      <w:r>
        <w:rPr>
          <w:rFonts w:ascii="SimSun" w:hAnsi="SimSun" w:eastAsia="SimSun" w:cs="SimSun"/>
          <w:sz w:val="21"/>
          <w:szCs w:val="21"/>
          <w:spacing w:val="-11"/>
        </w:rPr>
        <w:t>三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、复 方</w:t>
      </w:r>
    </w:p>
    <w:p>
      <w:pPr>
        <w:ind w:firstLine="6349"/>
        <w:spacing w:line="81" w:lineRule="exact"/>
        <w:rPr/>
      </w:pPr>
      <w:r>
        <w:rPr>
          <w:position w:val="-1"/>
        </w:rPr>
        <w:drawing>
          <wp:inline distT="0" distB="0" distL="0" distR="0">
            <wp:extent cx="31725" cy="5081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25" cy="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2"/>
        <w:spacing w:before="101" w:line="232" w:lineRule="auto"/>
        <w:rPr>
          <w:rFonts w:ascii="KaiTi" w:hAnsi="KaiTi" w:eastAsia="KaiTi" w:cs="KaiTi"/>
          <w:sz w:val="21"/>
          <w:szCs w:val="21"/>
        </w:rPr>
      </w:pPr>
      <w:bookmarkStart w:name="bookmark88" w:id="140"/>
      <w:bookmarkEnd w:id="140"/>
      <w:r>
        <w:rPr>
          <w:rFonts w:ascii="KaiTi" w:hAnsi="KaiTi" w:eastAsia="KaiTi" w:cs="KaiTi"/>
          <w:sz w:val="21"/>
          <w:szCs w:val="21"/>
          <w:b/>
          <w:bCs/>
          <w:spacing w:val="10"/>
        </w:rPr>
        <w:t>(一)活血化瘀类</w:t>
      </w:r>
    </w:p>
    <w:p>
      <w:pPr>
        <w:ind w:left="409" w:right="2254"/>
        <w:spacing w:before="22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position w:val="3"/>
        </w:rPr>
        <w:t>1. 冠心片</w:t>
      </w:r>
      <w:r>
        <w:rPr>
          <w:rFonts w:ascii="SimSun" w:hAnsi="SimSun" w:eastAsia="SimSun" w:cs="SimSun"/>
          <w:sz w:val="21"/>
          <w:szCs w:val="21"/>
          <w:spacing w:val="14"/>
          <w:position w:val="3"/>
        </w:rPr>
        <w:t xml:space="preserve">    </w:t>
      </w:r>
      <w:r>
        <w:rPr>
          <w:rFonts w:ascii="SimSun" w:hAnsi="SimSun" w:eastAsia="SimSun" w:cs="SimSun"/>
          <w:sz w:val="21"/>
          <w:szCs w:val="21"/>
          <w:position w:val="-1"/>
        </w:rPr>
        <w:t>(北京地区冠心病协作组)</w:t>
      </w:r>
      <w:r>
        <w:rPr>
          <w:rFonts w:ascii="SimSun" w:hAnsi="SimSun" w:eastAsia="SimSun" w:cs="SimSun"/>
          <w:sz w:val="21"/>
          <w:szCs w:val="21"/>
          <w:spacing w:val="3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丹参、红花、川芎、赤芍、降香。</w:t>
      </w:r>
    </w:p>
    <w:p>
      <w:pPr>
        <w:ind w:left="409" w:right="1813"/>
        <w:spacing w:before="61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复方丹参片、复方丹参注射液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2"/>
          <w:position w:val="-2"/>
        </w:rPr>
        <w:t>(上海)</w:t>
      </w:r>
      <w:r>
        <w:rPr>
          <w:rFonts w:ascii="SimSun" w:hAnsi="SimSun" w:eastAsia="SimSun" w:cs="SimSun"/>
          <w:sz w:val="21"/>
          <w:szCs w:val="21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丹参、降香。</w:t>
      </w:r>
    </w:p>
    <w:p>
      <w:pPr>
        <w:ind w:left="40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丹七片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3"/>
        </w:rPr>
        <w:t>(北京)</w:t>
      </w:r>
    </w:p>
    <w:p>
      <w:pPr>
        <w:spacing w:line="219" w:lineRule="auto"/>
        <w:sectPr>
          <w:footerReference w:type="default" r:id="rId57"/>
          <w:pgSz w:w="7220" w:h="10670"/>
          <w:pgMar w:top="400" w:right="130" w:bottom="1097" w:left="690" w:header="0" w:footer="8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bookmarkStart w:name="bookmark89" w:id="141"/>
      <w:bookmarkEnd w:id="141"/>
      <w:r>
        <w:rPr>
          <w:rFonts w:ascii="KaiTi" w:hAnsi="KaiTi" w:eastAsia="KaiTi" w:cs="KaiTi"/>
          <w:sz w:val="21"/>
          <w:szCs w:val="21"/>
          <w:spacing w:val="-5"/>
        </w:rPr>
        <w:t>丹参、三七。</w:t>
      </w:r>
    </w:p>
    <w:p>
      <w:pPr>
        <w:ind w:right="2322"/>
        <w:spacing w:before="54" w:line="24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活血通脉片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(北京)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FangSong" w:hAnsi="FangSong" w:eastAsia="FangSong" w:cs="FangSong"/>
          <w:sz w:val="21"/>
          <w:szCs w:val="21"/>
        </w:rPr>
        <w:t>人参、三七、丹参、枸杞等。</w:t>
      </w:r>
    </w:p>
    <w:p>
      <w:pPr>
        <w:spacing w:before="46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  <w:position w:val="-1"/>
        </w:rPr>
        <w:t>5. 复方冠心三七片</w:t>
      </w:r>
      <w:r>
        <w:rPr>
          <w:rFonts w:ascii="SimSun" w:hAnsi="SimSun" w:eastAsia="SimSun" w:cs="SimSun"/>
          <w:sz w:val="21"/>
          <w:szCs w:val="21"/>
          <w:spacing w:val="15"/>
          <w:position w:val="-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"/>
          <w:position w:val="1"/>
        </w:rPr>
        <w:t>(解放军总医院)</w:t>
      </w:r>
    </w:p>
    <w:p>
      <w:pPr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三七、红花、没药、元胡、鸡血藤、制首乌。</w:t>
      </w:r>
    </w:p>
    <w:p>
      <w:pPr>
        <w:ind w:right="2581"/>
        <w:spacing w:before="54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6. 丹参Ⅱ号片    (浙江)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丹参、红花。</w:t>
      </w:r>
    </w:p>
    <w:p>
      <w:pPr>
        <w:spacing w:before="57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7. 心舒Ⅲ号片    (湖南)</w:t>
      </w:r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红花、蒲黄、降香、党参、莪术。</w:t>
      </w:r>
    </w:p>
    <w:p>
      <w:pPr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8.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冠心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I  </w:t>
      </w:r>
      <w:r>
        <w:rPr>
          <w:rFonts w:ascii="SimSun" w:hAnsi="SimSun" w:eastAsia="SimSun" w:cs="SimSun"/>
          <w:sz w:val="21"/>
          <w:szCs w:val="21"/>
          <w:spacing w:val="5"/>
        </w:rPr>
        <w:t>号片    (辽宁)</w:t>
      </w:r>
    </w:p>
    <w:p>
      <w:pPr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丹参、红花、川芎、三七、蒲黄、元胡、降香。</w:t>
      </w:r>
    </w:p>
    <w:p>
      <w:pPr>
        <w:spacing w:before="5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9. 健心汤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(广东)</w:t>
      </w:r>
    </w:p>
    <w:p>
      <w:pPr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丹参、红花、三七、降香、毛冬青、黄芪、豨签草。</w:t>
      </w:r>
    </w:p>
    <w:p>
      <w:pPr>
        <w:spacing w:before="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10. 冠心灵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3"/>
        </w:rPr>
        <w:t>(北京)</w:t>
      </w:r>
    </w:p>
    <w:p>
      <w:pPr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红花、川芎、栝萎、细辛、荜拨。</w:t>
      </w:r>
    </w:p>
    <w:p>
      <w:pPr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11. 抗心梗合剂    (北京)</w:t>
      </w:r>
    </w:p>
    <w:p>
      <w:pPr>
        <w:ind w:right="1262"/>
        <w:spacing w:before="7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丹参、赤芍、郁金、黄芪、党参、黄精。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12. 心宁注射液    (广州军区总医院)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毛冬青根、豨益草、玄胡、红花。</w:t>
      </w:r>
    </w:p>
    <w:p>
      <w:pPr>
        <w:spacing w:before="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13.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心舒宁注射液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6"/>
        </w:rPr>
        <w:t>(解放军157医院)</w:t>
      </w:r>
    </w:p>
    <w:p>
      <w:pPr>
        <w:ind w:left="3"/>
        <w:spacing w:before="5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(二)芳香温通类</w:t>
      </w:r>
    </w:p>
    <w:p>
      <w:pPr>
        <w:spacing w:before="9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 冠心苏合香丸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(上海)</w:t>
      </w:r>
    </w:p>
    <w:p>
      <w:pPr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朱砂、苏合香油、檀香、冰片、青木香、制乳香。</w:t>
      </w:r>
    </w:p>
    <w:p>
      <w:pPr>
        <w:ind w:right="2801"/>
        <w:spacing w:before="52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苏冰滴丸    (上海)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苏合香脂、冰片。</w:t>
      </w:r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 冠心苏合胶丸    (天津)</w:t>
      </w:r>
    </w:p>
    <w:p>
      <w:pPr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苏合香、冰片、檀香、青木香、乳香等。</w:t>
      </w:r>
    </w:p>
    <w:p>
      <w:pPr>
        <w:spacing w:line="219" w:lineRule="auto"/>
        <w:sectPr>
          <w:footerReference w:type="default" r:id="rId59"/>
          <w:pgSz w:w="7220" w:h="10670"/>
          <w:pgMar w:top="400" w:right="1083" w:bottom="1087" w:left="1079" w:header="0" w:footer="8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439"/>
        <w:spacing w:before="68" w:line="232" w:lineRule="auto"/>
        <w:rPr>
          <w:rFonts w:ascii="SimSun" w:hAnsi="SimSun" w:eastAsia="SimSun" w:cs="SimSun"/>
          <w:sz w:val="21"/>
          <w:szCs w:val="21"/>
        </w:rPr>
      </w:pPr>
      <w:bookmarkStart w:name="bookmark90" w:id="142"/>
      <w:bookmarkEnd w:id="142"/>
      <w:r>
        <w:rPr>
          <w:rFonts w:ascii="SimSun" w:hAnsi="SimSun" w:eastAsia="SimSun" w:cs="SimSun"/>
          <w:sz w:val="21"/>
          <w:szCs w:val="21"/>
          <w:spacing w:val="7"/>
          <w:position w:val="-1"/>
        </w:rPr>
        <w:t>4. 舒心丸    </w:t>
      </w:r>
      <w:r>
        <w:rPr>
          <w:rFonts w:ascii="SimSun" w:hAnsi="SimSun" w:eastAsia="SimSun" w:cs="SimSun"/>
          <w:sz w:val="21"/>
          <w:szCs w:val="21"/>
          <w:spacing w:val="7"/>
        </w:rPr>
        <w:t>(解放军254医院)</w:t>
      </w:r>
    </w:p>
    <w:p>
      <w:pPr>
        <w:ind w:right="25" w:firstLine="439"/>
        <w:spacing w:before="3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乳香、没药、元胡、细辛、白芷、降香、荜拨</w:t>
      </w:r>
      <w:r>
        <w:rPr>
          <w:rFonts w:ascii="SimSun" w:hAnsi="SimSun" w:eastAsia="SimSun" w:cs="SimSun"/>
          <w:sz w:val="21"/>
          <w:szCs w:val="21"/>
          <w:spacing w:val="1"/>
        </w:rPr>
        <w:t>、良姜、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冰片、薄荷。</w:t>
      </w:r>
    </w:p>
    <w:p>
      <w:pPr>
        <w:ind w:left="439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5. 宽胸丸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(中医研究院西苑医院)</w:t>
      </w:r>
    </w:p>
    <w:p>
      <w:pPr>
        <w:ind w:left="43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细辛、良姜、荜拨、檀香、元胡、冰片。</w:t>
      </w:r>
    </w:p>
    <w:p>
      <w:pPr>
        <w:ind w:left="439" w:right="1174"/>
        <w:spacing w:before="4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6. 宽胸气雾剂    (中医研究院西苑医院)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细辛、良姜、荜拨、檀香、冰片。</w:t>
      </w:r>
    </w:p>
    <w:p>
      <w:pPr>
        <w:ind w:left="43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7. 心痛丸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"/>
        </w:rPr>
        <w:t>(中医研究院西苑医院)</w:t>
      </w:r>
    </w:p>
    <w:p>
      <w:pPr>
        <w:ind w:left="439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乳香、白胶香、荜拨、麝香、苏合香油等。</w:t>
      </w:r>
    </w:p>
    <w:p>
      <w:pPr>
        <w:ind w:left="442"/>
        <w:spacing w:before="61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7"/>
        </w:rPr>
        <w:t>(三)益气补肾类</w:t>
      </w:r>
    </w:p>
    <w:p>
      <w:pPr>
        <w:ind w:left="439"/>
        <w:spacing w:before="48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.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651丸    (天津)</w:t>
      </w:r>
    </w:p>
    <w:p>
      <w:pPr>
        <w:ind w:right="22" w:firstLine="439"/>
        <w:spacing w:before="5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生地、玄参、麦冬、五味子、冰片、鸡血藤、阿胶、龟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板、甘草、大枣。</w:t>
      </w:r>
    </w:p>
    <w:p>
      <w:pPr>
        <w:ind w:left="439"/>
        <w:spacing w:before="2" w:line="23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 益心方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(广东)</w:t>
      </w:r>
    </w:p>
    <w:p>
      <w:pPr>
        <w:ind w:left="439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党参、麦冬、五味子、何首乌、山萸肉、大枣。</w:t>
      </w:r>
    </w:p>
    <w:p>
      <w:pPr>
        <w:ind w:left="439"/>
        <w:spacing w:before="3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金槐冠心片    (四川)</w:t>
      </w:r>
    </w:p>
    <w:p>
      <w:pPr>
        <w:ind w:left="439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金龟莲、槐花黄酮甙、穿山薯蓣粗制剂。</w:t>
      </w:r>
    </w:p>
    <w:p>
      <w:pPr>
        <w:ind w:left="439" w:right="2854"/>
        <w:spacing w:before="52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淫羊藿片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(沈阳)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仙茅、仙灵脾。</w:t>
      </w:r>
    </w:p>
    <w:p>
      <w:pPr>
        <w:ind w:left="44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5.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冠通四号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   (北京)</w:t>
      </w:r>
    </w:p>
    <w:p>
      <w:pPr>
        <w:ind w:left="439"/>
        <w:spacing w:before="8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川芎、降香、党参、桂枝、小红花子。</w:t>
      </w:r>
    </w:p>
    <w:p>
      <w:pPr>
        <w:ind w:left="43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6.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冠心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I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Ⅱ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号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2"/>
        </w:rPr>
        <w:t>(浙江)</w:t>
      </w:r>
    </w:p>
    <w:p>
      <w:pPr>
        <w:ind w:right="25"/>
        <w:spacing w:before="67" w:line="221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丹参、生地、薤白、泽泻、仙灵脾、丝瓜络</w:t>
      </w:r>
      <w:r>
        <w:rPr>
          <w:rFonts w:ascii="FangSong" w:hAnsi="FangSong" w:eastAsia="FangSong" w:cs="FangSong"/>
          <w:sz w:val="21"/>
          <w:szCs w:val="21"/>
          <w:spacing w:val="1"/>
        </w:rPr>
        <w:t>、山萸肉、</w:t>
      </w:r>
    </w:p>
    <w:p>
      <w:pPr>
        <w:ind w:left="3"/>
        <w:spacing w:before="40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云苓。</w:t>
      </w:r>
    </w:p>
    <w:p>
      <w:pPr>
        <w:ind w:left="439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7. 二参通脉汤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(北京)</w:t>
      </w:r>
    </w:p>
    <w:p>
      <w:pPr>
        <w:ind w:firstLine="439"/>
        <w:spacing w:before="51" w:line="26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太子参、元参、梭罗子、当归、细辛、丹参、川</w:t>
      </w:r>
      <w:r>
        <w:rPr>
          <w:rFonts w:ascii="SimHei" w:hAnsi="SimHei" w:eastAsia="SimHei" w:cs="SimHei"/>
          <w:sz w:val="21"/>
          <w:szCs w:val="21"/>
          <w:spacing w:val="2"/>
        </w:rPr>
        <w:t>芎、赤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芍。</w:t>
      </w:r>
    </w:p>
    <w:p>
      <w:pPr>
        <w:spacing w:line="260" w:lineRule="auto"/>
        <w:sectPr>
          <w:footerReference w:type="default" r:id="rId60"/>
          <w:pgSz w:w="7220" w:h="10670"/>
          <w:pgMar w:top="400" w:right="949" w:bottom="1087" w:left="719" w:header="0" w:footer="87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"/>
        <w:spacing w:before="52" w:line="2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备</w:t>
      </w:r>
      <w:r>
        <w:rPr>
          <w:rFonts w:ascii="SimSun" w:hAnsi="SimSun" w:eastAsia="SimSun" w:cs="SimSun"/>
          <w:sz w:val="16"/>
          <w:szCs w:val="16"/>
          <w:spacing w:val="-14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注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：</w:t>
      </w:r>
    </w:p>
    <w:p>
      <w:pPr>
        <w:ind w:left="409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一般用药量：9~15克，补气药如党参、</w:t>
      </w:r>
      <w:r>
        <w:rPr>
          <w:rFonts w:ascii="SimSun" w:hAnsi="SimSun" w:eastAsia="SimSun" w:cs="SimSun"/>
          <w:sz w:val="20"/>
          <w:szCs w:val="20"/>
          <w:spacing w:val="20"/>
        </w:rPr>
        <w:t>生黄芪20~30</w:t>
      </w:r>
    </w:p>
    <w:p>
      <w:pPr>
        <w:ind w:left="2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克。</w:t>
      </w:r>
    </w:p>
    <w:p>
      <w:pPr>
        <w:ind w:firstLine="409"/>
        <w:spacing w:before="54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4"/>
        </w:rPr>
        <w:t>服法：片剂3~5片，每日3次；丸药每次1丸，每日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  <w:w w:val="110"/>
        </w:rPr>
        <w:t>3次；汤剂每日2次；注射剂2~4毫升，肌注</w:t>
      </w:r>
      <w:r>
        <w:rPr>
          <w:rFonts w:ascii="SimSun" w:hAnsi="SimSun" w:eastAsia="SimSun" w:cs="SimSun"/>
          <w:sz w:val="20"/>
          <w:szCs w:val="20"/>
          <w:spacing w:val="25"/>
          <w:w w:val="110"/>
        </w:rPr>
        <w:t>每日1~2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次，静脉滴注酌情选用。</w:t>
      </w:r>
    </w:p>
    <w:p>
      <w:pPr>
        <w:ind w:left="502"/>
        <w:spacing w:before="267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46" w:id="143"/>
      <w:bookmarkEnd w:id="143"/>
      <w:r>
        <w:rPr>
          <w:rFonts w:ascii="SimSun" w:hAnsi="SimSun" w:eastAsia="SimSun" w:cs="SimSun"/>
          <w:sz w:val="20"/>
          <w:szCs w:val="20"/>
          <w:b/>
          <w:bCs/>
          <w:spacing w:val="-16"/>
        </w:rPr>
        <w:t>四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6"/>
        </w:rPr>
        <w:t>、常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6"/>
        </w:rPr>
        <w:t>用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6"/>
        </w:rPr>
        <w:t>方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6"/>
        </w:rPr>
        <w:t>剂</w:t>
      </w:r>
    </w:p>
    <w:p>
      <w:pPr>
        <w:ind w:left="412"/>
        <w:spacing w:before="1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1.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一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贯煎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"/>
        </w:rPr>
        <w:t>《柳州医证》</w:t>
      </w:r>
    </w:p>
    <w:p>
      <w:pPr>
        <w:ind w:left="409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沙参  枸杞  当归茸  生地  川楝子  麦冬。</w:t>
      </w:r>
    </w:p>
    <w:p>
      <w:pPr>
        <w:ind w:left="40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二仙汤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《上海曙光医院验方》</w:t>
      </w:r>
    </w:p>
    <w:p>
      <w:pPr>
        <w:ind w:left="40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仙茅  仙灵脾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巴戟肉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当归  黄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柏  知母。</w:t>
      </w:r>
    </w:p>
    <w:p>
      <w:pPr>
        <w:ind w:left="409" w:right="2566"/>
        <w:spacing w:before="64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3.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入参汤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《金匮要略》 </w:t>
      </w:r>
      <w:r>
        <w:rPr>
          <w:rFonts w:ascii="SimSun" w:hAnsi="SimSun" w:eastAsia="SimSun" w:cs="SimSun"/>
          <w:sz w:val="20"/>
          <w:szCs w:val="20"/>
        </w:rPr>
        <w:t>人参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白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干姜  甘草。</w:t>
      </w:r>
    </w:p>
    <w:p>
      <w:pPr>
        <w:ind w:left="40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 七厘散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"/>
        </w:rPr>
        <w:t>《良方集腋》</w:t>
      </w:r>
    </w:p>
    <w:p>
      <w:pPr>
        <w:ind w:left="409"/>
        <w:spacing w:before="11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血竭  麝香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冰片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乳香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没药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红花  朱砂  儿茶。</w:t>
      </w:r>
    </w:p>
    <w:p>
      <w:pPr>
        <w:ind w:left="409" w:right="2596"/>
        <w:spacing w:before="2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  <w:position w:val="1"/>
        </w:rPr>
        <w:t>5.</w:t>
      </w:r>
      <w:r>
        <w:rPr>
          <w:rFonts w:ascii="SimSun" w:hAnsi="SimSun" w:eastAsia="SimSun" w:cs="SimSun"/>
          <w:sz w:val="20"/>
          <w:szCs w:val="20"/>
          <w:spacing w:val="21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  <w:position w:val="1"/>
        </w:rPr>
        <w:t>二陈汤</w:t>
      </w:r>
      <w:r>
        <w:rPr>
          <w:rFonts w:ascii="SimSun" w:hAnsi="SimSun" w:eastAsia="SimSun" w:cs="SimSun"/>
          <w:sz w:val="20"/>
          <w:szCs w:val="20"/>
          <w:spacing w:val="28"/>
          <w:position w:val="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"/>
          <w:position w:val="-1"/>
        </w:rPr>
        <w:t>《和剂局方》 </w:t>
      </w:r>
      <w:r>
        <w:rPr>
          <w:rFonts w:ascii="SimSun" w:hAnsi="SimSun" w:eastAsia="SimSun" w:cs="SimSun"/>
          <w:sz w:val="20"/>
          <w:szCs w:val="20"/>
          <w:spacing w:val="8"/>
        </w:rPr>
        <w:t>陈皮  半夏  茯苓  甘草。</w:t>
      </w:r>
    </w:p>
    <w:p>
      <w:pPr>
        <w:ind w:left="409" w:right="2566"/>
        <w:spacing w:before="6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6. 小陷胸汤    《伤寒论》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黄连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半夏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栝蒌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枳实。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7. 三仁汤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"/>
        </w:rPr>
        <w:t>《温病条辨》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杏仁  滑石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白通草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竹叶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厚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朴  薏苡仁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半夏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蔻</w:t>
      </w:r>
    </w:p>
    <w:p>
      <w:pPr>
        <w:ind w:left="2"/>
        <w:spacing w:before="4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仁。</w:t>
      </w:r>
    </w:p>
    <w:p>
      <w:pPr>
        <w:ind w:left="409"/>
        <w:spacing w:before="11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8.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少腹逐瘀汤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《医林改错》</w:t>
      </w:r>
    </w:p>
    <w:p>
      <w:pPr>
        <w:ind w:right="25"/>
        <w:spacing w:before="8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小茴香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干姜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元胡  没药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当归  川芎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官桂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赤芍</w:t>
      </w:r>
    </w:p>
    <w:p>
      <w:pPr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蒲黄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五灵脂。</w:t>
      </w:r>
    </w:p>
    <w:p>
      <w:pPr>
        <w:ind w:left="409"/>
        <w:spacing w:before="8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9. 下瘀血汤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>《金匮要略》</w:t>
      </w:r>
    </w:p>
    <w:p>
      <w:pPr>
        <w:spacing w:line="221" w:lineRule="auto"/>
        <w:sectPr>
          <w:footerReference w:type="default" r:id="rId61"/>
          <w:pgSz w:w="7220" w:h="10670"/>
          <w:pgMar w:top="400" w:right="1013" w:bottom="1050" w:left="670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1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大黄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鏖虫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桃仁。</w:t>
      </w:r>
    </w:p>
    <w:p>
      <w:pPr>
        <w:ind w:left="409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10. 大黄魔虫丸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《金匮要略》</w:t>
      </w:r>
    </w:p>
    <w:p>
      <w:pPr>
        <w:spacing w:before="4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大黄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黄芪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甘草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桃仁  杏仁  芍药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干地黄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干漆</w:t>
      </w:r>
    </w:p>
    <w:p>
      <w:pPr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虻虫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水蛭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蛴蜡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魔虫。</w:t>
      </w:r>
    </w:p>
    <w:p>
      <w:pPr>
        <w:ind w:left="41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11.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天麻钩藤饮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6"/>
        </w:rPr>
        <w:t>《杂病证治新义》</w:t>
      </w:r>
    </w:p>
    <w:p>
      <w:pPr>
        <w:ind w:right="28"/>
        <w:spacing w:before="75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天麻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钩藤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石决明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栀子  黄芩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茯神  益母</w:t>
      </w:r>
      <w:r>
        <w:rPr>
          <w:rFonts w:ascii="SimSun" w:hAnsi="SimSun" w:eastAsia="SimSun" w:cs="SimSun"/>
          <w:sz w:val="20"/>
          <w:szCs w:val="20"/>
          <w:spacing w:val="5"/>
        </w:rPr>
        <w:t>草  夜</w:t>
      </w:r>
    </w:p>
    <w:p>
      <w:pPr>
        <w:ind w:left="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交藤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牛膝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杜仲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桑寄生。</w:t>
      </w:r>
    </w:p>
    <w:p>
      <w:pPr>
        <w:ind w:left="41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12.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六味地黄丸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6"/>
        </w:rPr>
        <w:t>《小儿药证直诀》</w:t>
      </w:r>
    </w:p>
    <w:p>
      <w:pPr>
        <w:ind w:left="409"/>
        <w:spacing w:before="72" w:line="221" w:lineRule="auto"/>
        <w:rPr>
          <w:rFonts w:ascii="FangSong" w:hAnsi="FangSong" w:eastAsia="FangSong" w:cs="FangSong"/>
          <w:sz w:val="20"/>
          <w:szCs w:val="20"/>
        </w:rPr>
      </w:pPr>
      <w:bookmarkStart w:name="bookmark91" w:id="144"/>
      <w:bookmarkEnd w:id="144"/>
      <w:r>
        <w:rPr>
          <w:rFonts w:ascii="FangSong" w:hAnsi="FangSong" w:eastAsia="FangSong" w:cs="FangSong"/>
          <w:sz w:val="20"/>
          <w:szCs w:val="20"/>
          <w:spacing w:val="1"/>
        </w:rPr>
        <w:t>熟地黄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山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萸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肉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干山药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泽泻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茯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苓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丹皮。</w:t>
      </w:r>
    </w:p>
    <w:p>
      <w:pPr>
        <w:ind w:left="41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13.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天王补心丹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《摄生秘剖》</w:t>
      </w:r>
    </w:p>
    <w:p>
      <w:pPr>
        <w:ind w:right="28"/>
        <w:spacing w:before="82" w:line="221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人参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元参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丹参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白茯苓</w:t>
      </w:r>
      <w:r>
        <w:rPr>
          <w:rFonts w:ascii="FangSong" w:hAnsi="FangSong" w:eastAsia="FangSong" w:cs="FangSong"/>
          <w:sz w:val="20"/>
          <w:szCs w:val="20"/>
          <w:spacing w:val="8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五味子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远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志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桔梗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当</w:t>
      </w:r>
    </w:p>
    <w:p>
      <w:pPr>
        <w:spacing w:before="8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归茸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天冬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麦冬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柏子仁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酸枣仁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生地。</w:t>
      </w:r>
    </w:p>
    <w:p>
      <w:pPr>
        <w:ind w:left="412"/>
        <w:spacing w:before="6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14.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丹参饮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《医宗金鉴》</w:t>
      </w:r>
    </w:p>
    <w:p>
      <w:pPr>
        <w:ind w:left="41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丹参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檀香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砂仁。</w:t>
      </w:r>
    </w:p>
    <w:p>
      <w:pPr>
        <w:ind w:left="41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15.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木香槟榔丸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《儒门事亲》</w:t>
      </w:r>
    </w:p>
    <w:p>
      <w:pPr>
        <w:ind w:left="412"/>
        <w:spacing w:before="85" w:line="21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木香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槟榔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青皮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陈皮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莪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</w:rPr>
        <w:t>术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黄连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黄柏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大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</w:rPr>
        <w:t>黄</w:t>
      </w:r>
    </w:p>
    <w:p>
      <w:pPr>
        <w:ind w:left="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香附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牵牛子。</w:t>
      </w:r>
    </w:p>
    <w:p>
      <w:pPr>
        <w:ind w:left="412"/>
        <w:spacing w:before="63" w:line="22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  <w:position w:val="1"/>
        </w:rPr>
        <w:t>16.</w:t>
      </w:r>
      <w:r>
        <w:rPr>
          <w:rFonts w:ascii="SimSun" w:hAnsi="SimSun" w:eastAsia="SimSun" w:cs="SimSun"/>
          <w:sz w:val="20"/>
          <w:szCs w:val="20"/>
          <w:spacing w:val="-1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  <w:position w:val="1"/>
        </w:rPr>
        <w:t>生脉散</w:t>
      </w:r>
      <w:r>
        <w:rPr>
          <w:rFonts w:ascii="SimSun" w:hAnsi="SimSun" w:eastAsia="SimSun" w:cs="SimSun"/>
          <w:sz w:val="20"/>
          <w:szCs w:val="20"/>
          <w:spacing w:val="14"/>
          <w:position w:val="1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-1"/>
          <w:position w:val="-1"/>
        </w:rPr>
        <w:t>《内外伤辨惑论》</w:t>
      </w:r>
    </w:p>
    <w:p>
      <w:pPr>
        <w:ind w:left="412"/>
        <w:spacing w:before="6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人参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3"/>
        </w:rPr>
        <w:t>麦冬</w:t>
      </w:r>
      <w:r>
        <w:rPr>
          <w:rFonts w:ascii="LiSu" w:hAnsi="LiSu" w:eastAsia="LiSu" w:cs="LiSu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五味子。</w:t>
      </w:r>
    </w:p>
    <w:p>
      <w:pPr>
        <w:ind w:left="409" w:right="2598" w:firstLine="2"/>
        <w:spacing w:before="60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position w:val="1"/>
        </w:rPr>
        <w:t>17.</w:t>
      </w:r>
      <w:r>
        <w:rPr>
          <w:rFonts w:ascii="SimSun" w:hAnsi="SimSun" w:eastAsia="SimSun" w:cs="SimSun"/>
          <w:sz w:val="20"/>
          <w:szCs w:val="20"/>
          <w:spacing w:val="33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position w:val="1"/>
        </w:rPr>
        <w:t>四逆散</w:t>
      </w:r>
      <w:r>
        <w:rPr>
          <w:rFonts w:ascii="SimSun" w:hAnsi="SimSun" w:eastAsia="SimSun" w:cs="SimSun"/>
          <w:sz w:val="20"/>
          <w:szCs w:val="20"/>
          <w:position w:val="1"/>
        </w:rPr>
        <w:t xml:space="preserve">    </w:t>
      </w:r>
      <w:r>
        <w:rPr>
          <w:rFonts w:ascii="SimSun" w:hAnsi="SimSun" w:eastAsia="SimSun" w:cs="SimSun"/>
          <w:sz w:val="20"/>
          <w:szCs w:val="20"/>
          <w:position w:val="-1"/>
        </w:rPr>
        <w:t>《伤寒论》  </w:t>
      </w:r>
      <w:r>
        <w:rPr>
          <w:rFonts w:ascii="SimSun" w:hAnsi="SimSun" w:eastAsia="SimSun" w:cs="SimSun"/>
          <w:sz w:val="20"/>
          <w:szCs w:val="20"/>
          <w:spacing w:val="3"/>
        </w:rPr>
        <w:t>柴胡  芍药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枳壳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甘草。</w:t>
      </w:r>
    </w:p>
    <w:p>
      <w:pPr>
        <w:ind w:left="409" w:right="2688" w:firstLine="2"/>
        <w:spacing w:before="51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  <w:position w:val="1"/>
        </w:rPr>
        <w:t>18.</w:t>
      </w:r>
      <w:r>
        <w:rPr>
          <w:rFonts w:ascii="SimSun" w:hAnsi="SimSun" w:eastAsia="SimSun" w:cs="SimSun"/>
          <w:sz w:val="20"/>
          <w:szCs w:val="20"/>
          <w:spacing w:val="26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  <w:position w:val="1"/>
        </w:rPr>
        <w:t>四逆汤</w:t>
      </w:r>
      <w:r>
        <w:rPr>
          <w:rFonts w:ascii="SimSun" w:hAnsi="SimSun" w:eastAsia="SimSun" w:cs="SimSun"/>
          <w:sz w:val="20"/>
          <w:szCs w:val="20"/>
          <w:spacing w:val="7"/>
          <w:position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2"/>
        </w:rPr>
        <w:t>《伤寒论》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附子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干姜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甘草。</w:t>
      </w:r>
    </w:p>
    <w:p>
      <w:pPr>
        <w:ind w:left="409" w:right="2478"/>
        <w:spacing w:before="5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  <w:position w:val="2"/>
        </w:rPr>
        <w:t>19.</w:t>
      </w:r>
      <w:r>
        <w:rPr>
          <w:rFonts w:ascii="SimSun" w:hAnsi="SimSun" w:eastAsia="SimSun" w:cs="SimSun"/>
          <w:sz w:val="20"/>
          <w:szCs w:val="20"/>
          <w:spacing w:val="28"/>
          <w:position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2"/>
        </w:rPr>
        <w:t>失笑散</w:t>
      </w:r>
      <w:r>
        <w:rPr>
          <w:rFonts w:ascii="SimSun" w:hAnsi="SimSun" w:eastAsia="SimSun" w:cs="SimSun"/>
          <w:sz w:val="20"/>
          <w:szCs w:val="20"/>
          <w:spacing w:val="10"/>
          <w:position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>《和剂局方》</w:t>
      </w:r>
      <w:r>
        <w:rPr>
          <w:rFonts w:ascii="SimSun" w:hAnsi="SimSun" w:eastAsia="SimSun" w:cs="SimSun"/>
          <w:sz w:val="20"/>
          <w:szCs w:val="20"/>
          <w:spacing w:val="3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五灵脂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蒲黄。</w:t>
      </w:r>
    </w:p>
    <w:p>
      <w:pPr>
        <w:ind w:left="40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20. 左归饮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"/>
        </w:rPr>
        <w:t>《景岳全书》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熟地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山药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枸杞  茯苓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山萸肉  炙甘草。</w:t>
      </w:r>
    </w:p>
    <w:p>
      <w:pPr>
        <w:spacing w:line="219" w:lineRule="auto"/>
        <w:sectPr>
          <w:footerReference w:type="default" r:id="rId62"/>
          <w:pgSz w:w="7220" w:h="10670"/>
          <w:pgMar w:top="400" w:right="1001" w:bottom="1120" w:left="670" w:header="0" w:footer="9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40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21.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右归饮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《景岳全书》</w:t>
      </w:r>
    </w:p>
    <w:p>
      <w:pPr>
        <w:ind w:left="40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熟地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山药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枸杞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山萸肉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甘草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杜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仲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制附子。</w:t>
      </w:r>
    </w:p>
    <w:p>
      <w:pPr>
        <w:ind w:left="402" w:right="2435"/>
        <w:spacing w:before="8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22.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平胃散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《和剂局方》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陈皮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厚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苍术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甘草。</w:t>
      </w:r>
    </w:p>
    <w:p>
      <w:pPr>
        <w:ind w:left="40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23.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当归补血汤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《内外伤辨惑论》</w:t>
      </w:r>
    </w:p>
    <w:p>
      <w:pPr>
        <w:ind w:left="40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黄芪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当归。</w:t>
      </w:r>
    </w:p>
    <w:p>
      <w:pPr>
        <w:ind w:left="40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24.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当归芍药散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3"/>
        </w:rPr>
        <w:t>《金匮要略》</w:t>
      </w:r>
    </w:p>
    <w:p>
      <w:pPr>
        <w:ind w:left="40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当归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芍药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茯苓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白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泽泻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川芎。</w:t>
      </w:r>
    </w:p>
    <w:p>
      <w:pPr>
        <w:ind w:left="402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25.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归脾汤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《济生方》</w:t>
      </w:r>
    </w:p>
    <w:p>
      <w:pPr>
        <w:ind w:left="40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白术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茯神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黄芪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龙眼肉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酸枣仁。</w:t>
      </w:r>
    </w:p>
    <w:p>
      <w:pPr>
        <w:ind w:left="40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26.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补阳还五汤</w:t>
      </w:r>
      <w:r>
        <w:rPr>
          <w:rFonts w:ascii="SimSun" w:hAnsi="SimSun" w:eastAsia="SimSun" w:cs="SimSun"/>
          <w:sz w:val="20"/>
          <w:szCs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《医林改错》</w:t>
      </w:r>
    </w:p>
    <w:p>
      <w:pPr>
        <w:ind w:left="402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黄芪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当归尾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赤芍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地龙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川芎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桃仁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红花。</w:t>
      </w:r>
    </w:p>
    <w:p>
      <w:pPr>
        <w:ind w:left="40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27.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血府逐瘀汤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《医林改错》</w:t>
      </w:r>
    </w:p>
    <w:p>
      <w:pPr>
        <w:ind w:left="39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当归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生地  桃仁  红花  枳壳  赤芍  柴胡  甘草</w:t>
      </w:r>
    </w:p>
    <w:p>
      <w:pPr>
        <w:ind w:left="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桔梗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川芎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牛膝。</w:t>
      </w:r>
    </w:p>
    <w:p>
      <w:pPr>
        <w:ind w:left="402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28.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苏合香丸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"/>
        </w:rPr>
        <w:t>《和剂局方》</w:t>
      </w:r>
    </w:p>
    <w:p>
      <w:pPr>
        <w:spacing w:before="54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檀香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沉香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公丁香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香附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白胶香  荜拨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冰片  犀</w:t>
      </w:r>
    </w:p>
    <w:p>
      <w:pPr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角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朱砂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麝香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苏合香油。</w:t>
      </w:r>
    </w:p>
    <w:p>
      <w:pPr>
        <w:ind w:left="39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29. 补中益气丸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《脾胃论》</w:t>
      </w:r>
    </w:p>
    <w:p>
      <w:pPr>
        <w:ind w:right="12"/>
        <w:spacing w:before="94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黄芪  人参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当归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橘皮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升麻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柴胡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白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术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甘草。</w:t>
      </w:r>
    </w:p>
    <w:p>
      <w:pPr>
        <w:ind w:left="399" w:right="2032"/>
        <w:spacing w:before="5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30. 知柏地黄丸    《医宗金鉴》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六味地黄丸加知母、黄柏。</w:t>
      </w:r>
    </w:p>
    <w:p>
      <w:pPr>
        <w:ind w:left="399" w:right="1612"/>
        <w:spacing w:before="9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31.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杞菊地黄丸    《小儿药证直诀》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六味地黄丸加枸杞、菊花。</w:t>
      </w:r>
    </w:p>
    <w:p>
      <w:pPr>
        <w:ind w:left="399" w:right="2242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32. 金铃子散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《类证治裁》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川楝子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元胡。</w:t>
      </w:r>
    </w:p>
    <w:p>
      <w:pPr>
        <w:ind w:left="399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33. 复元活血汤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《医学方明》</w:t>
      </w:r>
    </w:p>
    <w:p>
      <w:pPr>
        <w:spacing w:line="219" w:lineRule="auto"/>
        <w:sectPr>
          <w:footerReference w:type="default" r:id="rId63"/>
          <w:pgSz w:w="7220" w:h="10670"/>
          <w:pgMar w:top="400" w:right="1017" w:bottom="1050" w:left="710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4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柴胡  栝蒌根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当归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红花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甘草。</w:t>
      </w:r>
    </w:p>
    <w:p>
      <w:pPr>
        <w:ind w:left="449" w:right="2450" w:firstLine="3"/>
        <w:spacing w:before="57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34.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保元汤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《博爱心鉴》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黄芪  人参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甘草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肉桂。</w:t>
      </w:r>
    </w:p>
    <w:p>
      <w:pPr>
        <w:ind w:left="452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35.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炙甘草汤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《伤寒论》</w:t>
      </w:r>
    </w:p>
    <w:p>
      <w:pPr>
        <w:spacing w:before="39" w:line="219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炙甘草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人参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地黄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桂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枝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麦冬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阿胶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大枣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生姜</w:t>
      </w:r>
    </w:p>
    <w:p>
      <w:pPr>
        <w:ind w:left="43"/>
        <w:spacing w:before="79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93" w:id="146"/>
      <w:bookmarkEnd w:id="146"/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麻仁。</w:t>
      </w:r>
    </w:p>
    <w:p>
      <w:pPr>
        <w:ind w:left="44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36. 首乌延寿丹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《世补斋医书》</w:t>
      </w:r>
    </w:p>
    <w:p>
      <w:pPr>
        <w:ind w:left="39" w:right="14" w:firstLine="409"/>
        <w:spacing w:before="6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首乌  牛膝  菟丝子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女贞子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桑叶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金银花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豨益草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旱莲草  杜仲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桑椹子  金樱子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生地黄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黑芝麻。</w:t>
      </w:r>
    </w:p>
    <w:p>
      <w:pPr>
        <w:ind w:left="449"/>
        <w:spacing w:before="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37. 柴胡加龙骨牡蛎汤   《伤寒论》</w:t>
      </w:r>
    </w:p>
    <w:p>
      <w:pPr>
        <w:ind w:left="39" w:right="206" w:firstLine="409"/>
        <w:spacing w:before="4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柴胡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"/>
        </w:rPr>
        <w:t>黄芩</w:t>
      </w:r>
      <w:r>
        <w:rPr>
          <w:rFonts w:ascii="FangSong" w:hAnsi="FangSong" w:eastAsia="FangSong" w:cs="FangSong"/>
          <w:sz w:val="21"/>
          <w:szCs w:val="21"/>
          <w:spacing w:val="9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人参</w:t>
      </w:r>
      <w:r>
        <w:rPr>
          <w:rFonts w:ascii="FangSong" w:hAnsi="FangSong" w:eastAsia="FangSong" w:cs="FangSong"/>
          <w:sz w:val="21"/>
          <w:szCs w:val="21"/>
          <w:spacing w:val="8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生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姜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"/>
        </w:rPr>
        <w:t>茯苓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"/>
        </w:rPr>
        <w:t>铅丹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桂枝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龙骨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牡蛎  大黄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半夏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大枣。</w:t>
      </w:r>
    </w:p>
    <w:p>
      <w:pPr>
        <w:ind w:left="449" w:right="2230"/>
        <w:spacing w:before="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38. 苓桂术甘汤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《伤寒论》 </w:t>
      </w:r>
      <w:r>
        <w:rPr>
          <w:rFonts w:ascii="SimSun" w:hAnsi="SimSun" w:eastAsia="SimSun" w:cs="SimSun"/>
          <w:sz w:val="21"/>
          <w:szCs w:val="21"/>
        </w:rPr>
        <w:t>茯苓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桂枝  白术  甘草。</w:t>
      </w:r>
    </w:p>
    <w:p>
      <w:pPr>
        <w:ind w:left="449"/>
        <w:spacing w:before="5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39. 保和丸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《丹溪心法》</w:t>
      </w:r>
    </w:p>
    <w:p>
      <w:pPr>
        <w:ind w:left="449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山楂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神曲  半夏  茯苓  陈皮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连翘。</w:t>
      </w:r>
    </w:p>
    <w:p>
      <w:pPr>
        <w:ind w:left="452"/>
        <w:spacing w:before="49" w:line="22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40.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香砂六君子丸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  <w:position w:val="-1"/>
        </w:rPr>
        <w:t>《医学正传》</w:t>
      </w:r>
    </w:p>
    <w:p>
      <w:pPr>
        <w:ind w:left="44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人参  甘草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茯苓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白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陈皮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木香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砂仁。</w:t>
      </w:r>
    </w:p>
    <w:p>
      <w:pPr>
        <w:ind w:left="452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41.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桃仁四物汤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《医宗金鉴》</w:t>
      </w:r>
    </w:p>
    <w:p>
      <w:pPr>
        <w:ind w:left="452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桃仁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红花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熟地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川芎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杭芍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当归</w:t>
      </w:r>
      <w:r>
        <w:rPr>
          <w:rFonts w:ascii="SimSun" w:hAnsi="SimSun" w:eastAsia="SimSun" w:cs="SimSun"/>
          <w:sz w:val="21"/>
          <w:szCs w:val="21"/>
          <w:spacing w:val="-5"/>
        </w:rPr>
        <w:t>。</w:t>
      </w:r>
    </w:p>
    <w:p>
      <w:pPr>
        <w:ind w:left="452" w:right="1933"/>
        <w:spacing w:before="40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42.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桂枝茯苓丸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《金匮要略》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桂枝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茯苓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丹皮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桃仁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芍药。</w:t>
      </w:r>
    </w:p>
    <w:p>
      <w:pPr>
        <w:ind w:left="452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43.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朱砂安神丸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 《兰室秘藏》</w:t>
      </w:r>
    </w:p>
    <w:p>
      <w:pPr>
        <w:ind w:left="449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黄连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朱砂</w:t>
      </w:r>
      <w:r>
        <w:rPr>
          <w:rFonts w:ascii="SimSun" w:hAnsi="SimSun" w:eastAsia="SimSun" w:cs="SimSun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生地黄  当归茸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炙甘草。</w:t>
      </w:r>
    </w:p>
    <w:p>
      <w:pPr>
        <w:ind w:left="449" w:right="1600"/>
        <w:spacing w:before="5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44. 栝萎薤白白酒汤   《金匮要略》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栝萎  薤白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白酒。</w:t>
      </w:r>
    </w:p>
    <w:p>
      <w:pPr>
        <w:ind w:left="44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45.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栝萎薤白半夏汤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《金匮要略》</w:t>
      </w:r>
    </w:p>
    <w:p>
      <w:pPr>
        <w:spacing w:line="219" w:lineRule="auto"/>
        <w:sectPr>
          <w:footerReference w:type="default" r:id="rId64"/>
          <w:pgSz w:w="7220" w:h="10670"/>
          <w:pgMar w:top="400" w:right="994" w:bottom="1087" w:left="670" w:header="0" w:footer="8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407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栝萎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薤白  半夏。</w:t>
      </w:r>
    </w:p>
    <w:p>
      <w:pPr>
        <w:ind w:left="407" w:right="1734"/>
        <w:spacing w:before="7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46. 乌头赤石脂丸    《金匮要略》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附子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蜀椒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乌头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干姜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赤石脂。</w:t>
      </w:r>
    </w:p>
    <w:p>
      <w:pPr>
        <w:ind w:left="407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47. 真武汤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3"/>
        </w:rPr>
        <w:t>《伤寒论》</w:t>
      </w:r>
    </w:p>
    <w:p>
      <w:pPr>
        <w:ind w:left="407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茯苓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芍药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生姜  白 术  附子。</w:t>
      </w:r>
    </w:p>
    <w:p>
      <w:pPr>
        <w:ind w:left="407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48. 消遥散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"/>
        </w:rPr>
        <w:t>《和剂局方》</w:t>
      </w:r>
    </w:p>
    <w:p>
      <w:pPr>
        <w:ind w:left="407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柴胡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当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归  赤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白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术  茯苓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甘草。</w:t>
      </w:r>
    </w:p>
    <w:p>
      <w:pPr>
        <w:ind w:left="407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49. 麻黄附子细辛汤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《伤寒论》</w:t>
      </w:r>
    </w:p>
    <w:p>
      <w:pPr>
        <w:ind w:left="407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麻黄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附子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细辛。</w:t>
      </w:r>
    </w:p>
    <w:p>
      <w:pPr>
        <w:ind w:left="409"/>
        <w:spacing w:before="7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50.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温胆汤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</w:rPr>
        <w:t>《千金方》</w:t>
      </w:r>
    </w:p>
    <w:p>
      <w:pPr>
        <w:ind w:left="409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陈皮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半夏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茯苓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甘草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枳壳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竹茹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left="409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51.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膈下逐瘀汤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《医林改错》</w:t>
      </w:r>
    </w:p>
    <w:p>
      <w:pPr>
        <w:spacing w:before="8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五灵脂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当归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川芎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桃仁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丹皮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赤芍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乌药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延胡</w:t>
      </w:r>
    </w:p>
    <w:p>
      <w:pPr>
        <w:ind w:left="9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甘草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香附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红花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枳壳。</w:t>
      </w:r>
    </w:p>
    <w:p>
      <w:pPr>
        <w:ind w:left="409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52.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磁朱丸(名神曲丸)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12"/>
        </w:rPr>
        <w:t>《千金方》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神曲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磁石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朱砂。</w:t>
      </w:r>
    </w:p>
    <w:p>
      <w:pPr>
        <w:ind w:left="409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53.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酸枣仁汤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</w:rPr>
        <w:t>《金匮要略》</w:t>
      </w:r>
    </w:p>
    <w:p>
      <w:pPr>
        <w:ind w:left="40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酸枣仁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知母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甘草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川芎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茯苓。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54.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橘皮枳实生姜汤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《金匮要略》</w:t>
      </w:r>
    </w:p>
    <w:p>
      <w:pPr>
        <w:ind w:left="40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橘皮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枳实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生姜。</w:t>
      </w:r>
    </w:p>
    <w:p>
      <w:pPr>
        <w:ind w:left="40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55.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藿香正气丸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《和剂局方》</w:t>
      </w:r>
    </w:p>
    <w:p>
      <w:pPr>
        <w:ind w:left="407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藿香  紫苏  白 芷  大腹皮</w:t>
      </w:r>
      <w:r>
        <w:rPr>
          <w:rFonts w:ascii="SimSun" w:hAnsi="SimSun" w:eastAsia="SimSun" w:cs="SimSun"/>
          <w:sz w:val="20"/>
          <w:szCs w:val="20"/>
          <w:spacing w:val="10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茯苓  白术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陈皮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半夏</w:t>
      </w:r>
    </w:p>
    <w:p>
      <w:pPr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厚朴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桔梗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甘草。</w:t>
      </w:r>
    </w:p>
    <w:p>
      <w:pPr>
        <w:spacing w:line="219" w:lineRule="auto"/>
        <w:sectPr>
          <w:footerReference w:type="default" r:id="rId65"/>
          <w:pgSz w:w="7220" w:h="10670"/>
          <w:pgMar w:top="400" w:right="995" w:bottom="1051" w:left="712" w:header="0" w:footer="8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434"/>
        <w:spacing w:before="99" w:line="236" w:lineRule="auto"/>
        <w:outlineLvl w:val="1"/>
        <w:rPr>
          <w:rFonts w:ascii="STXingkai" w:hAnsi="STXingkai" w:eastAsia="STXingkai" w:cs="STXingkai"/>
          <w:sz w:val="29"/>
          <w:szCs w:val="29"/>
        </w:rPr>
      </w:pPr>
      <w:bookmarkStart w:name="bookmark94" w:id="147"/>
      <w:bookmarkEnd w:id="147"/>
      <w:bookmarkStart w:name="bookmark47" w:id="148"/>
      <w:bookmarkEnd w:id="148"/>
      <w:r>
        <w:rPr>
          <w:rFonts w:ascii="STXingkai" w:hAnsi="STXingkai" w:eastAsia="STXingkai" w:cs="STXingkai"/>
          <w:sz w:val="29"/>
          <w:szCs w:val="29"/>
          <w:b/>
          <w:bCs/>
          <w:spacing w:val="-11"/>
        </w:rPr>
        <w:t>第九章</w:t>
      </w:r>
      <w:r>
        <w:rPr>
          <w:rFonts w:ascii="STXingkai" w:hAnsi="STXingkai" w:eastAsia="STXingkai" w:cs="STXingkai"/>
          <w:sz w:val="29"/>
          <w:szCs w:val="29"/>
          <w:spacing w:val="11"/>
        </w:rPr>
        <w:t xml:space="preserve">    </w:t>
      </w:r>
      <w:r>
        <w:rPr>
          <w:rFonts w:ascii="STXingkai" w:hAnsi="STXingkai" w:eastAsia="STXingkai" w:cs="STXingkai"/>
          <w:sz w:val="29"/>
          <w:szCs w:val="29"/>
          <w:b/>
          <w:bCs/>
          <w:spacing w:val="-11"/>
        </w:rPr>
        <w:t>气</w:t>
      </w:r>
      <w:r>
        <w:rPr>
          <w:rFonts w:ascii="STXingkai" w:hAnsi="STXingkai" w:eastAsia="STXingkai" w:cs="STXingkai"/>
          <w:sz w:val="29"/>
          <w:szCs w:val="29"/>
          <w:spacing w:val="16"/>
        </w:rPr>
        <w:t xml:space="preserve">   </w:t>
      </w:r>
      <w:r>
        <w:rPr>
          <w:rFonts w:ascii="STXingkai" w:hAnsi="STXingkai" w:eastAsia="STXingkai" w:cs="STXingkai"/>
          <w:sz w:val="29"/>
          <w:szCs w:val="29"/>
          <w:b/>
          <w:bCs/>
          <w:spacing w:val="-11"/>
        </w:rPr>
        <w:t>功</w:t>
      </w:r>
      <w:r>
        <w:rPr>
          <w:rFonts w:ascii="STXingkai" w:hAnsi="STXingkai" w:eastAsia="STXingkai" w:cs="STXingkai"/>
          <w:sz w:val="29"/>
          <w:szCs w:val="29"/>
          <w:spacing w:val="15"/>
        </w:rPr>
        <w:t xml:space="preserve">   </w:t>
      </w:r>
      <w:r>
        <w:rPr>
          <w:rFonts w:ascii="STXingkai" w:hAnsi="STXingkai" w:eastAsia="STXingkai" w:cs="STXingkai"/>
          <w:sz w:val="29"/>
          <w:szCs w:val="29"/>
          <w:b/>
          <w:bCs/>
          <w:spacing w:val="-11"/>
        </w:rPr>
        <w:t>疗</w:t>
      </w:r>
      <w:r>
        <w:rPr>
          <w:rFonts w:ascii="STXingkai" w:hAnsi="STXingkai" w:eastAsia="STXingkai" w:cs="STXingkai"/>
          <w:sz w:val="29"/>
          <w:szCs w:val="29"/>
          <w:spacing w:val="-11"/>
        </w:rPr>
        <w:t xml:space="preserve">    </w:t>
      </w:r>
      <w:r>
        <w:rPr>
          <w:rFonts w:ascii="STXingkai" w:hAnsi="STXingkai" w:eastAsia="STXingkai" w:cs="STXingkai"/>
          <w:sz w:val="29"/>
          <w:szCs w:val="29"/>
          <w:b/>
          <w:bCs/>
          <w:spacing w:val="-11"/>
        </w:rPr>
        <w:t>法</w:t>
      </w:r>
    </w:p>
    <w:p>
      <w:pPr>
        <w:ind w:firstLine="459"/>
        <w:spacing w:before="230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气功疗法在中国已有两千多年的历史了，是祖国宝贵的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医学遗产之一，它不但能治病，还能保健养生，所以在民间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流传很广。</w:t>
      </w:r>
    </w:p>
    <w:p>
      <w:pPr>
        <w:ind w:left="523"/>
        <w:spacing w:before="229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49" w:id="149"/>
      <w:bookmarkEnd w:id="149"/>
      <w:r>
        <w:rPr>
          <w:rFonts w:ascii="SimSun" w:hAnsi="SimSun" w:eastAsia="SimSun" w:cs="SimSun"/>
          <w:sz w:val="24"/>
          <w:szCs w:val="24"/>
          <w:b/>
          <w:bCs/>
          <w:spacing w:val="1"/>
        </w:rPr>
        <w:t>一、气功疗法为什么能强身和治病</w:t>
      </w:r>
    </w:p>
    <w:p>
      <w:pPr>
        <w:ind w:right="1" w:firstLine="459"/>
        <w:spacing w:before="18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气功的作用原理，是一个复杂的问题，人体的生命活动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在每一瞬间都是在不断地运动和变化着的。根据中医学理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论，气功主要是通过各种练功手段如姿势、气息和意守的锻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炼来加强人体的气化作用，由于气化作用加强，则对机体起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到平衡阴阳、调和气血、疏通经络、培育真气的作用。近年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来的一些实验资料进一步证明气功确是一种独特的整体性锻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炼，它对人体的许多器官都可产生良好影响。</w:t>
      </w:r>
    </w:p>
    <w:p>
      <w:pPr>
        <w:ind w:right="7" w:firstLine="459"/>
        <w:spacing w:before="6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练功后呼吸、循环、消化功能都会增强。如</w:t>
      </w:r>
      <w:r>
        <w:rPr>
          <w:rFonts w:ascii="SimSun" w:hAnsi="SimSun" w:eastAsia="SimSun" w:cs="SimSun"/>
          <w:sz w:val="20"/>
          <w:szCs w:val="20"/>
          <w:spacing w:val="12"/>
        </w:rPr>
        <w:t>人体内的血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液大约有5千毫升，在腹腔内的肝、脾和肠系膜中储存较多，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这些血液平常不完全参加血液循环，当练功时横膈膜上下运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动加大，能将腹腔里停滞的血液压迫出来参加循环，同时由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于肺脏的张缩运动加大，也使得从心脏流到肺里去的</w:t>
      </w:r>
      <w:r>
        <w:rPr>
          <w:rFonts w:ascii="SimSun" w:hAnsi="SimSun" w:eastAsia="SimSun" w:cs="SimSun"/>
          <w:sz w:val="20"/>
          <w:szCs w:val="20"/>
          <w:spacing w:val="12"/>
        </w:rPr>
        <w:t>血液和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肺回流到心内的血液量加大，这样全身的血液循环</w:t>
      </w:r>
      <w:r>
        <w:rPr>
          <w:rFonts w:ascii="SimSun" w:hAnsi="SimSun" w:eastAsia="SimSun" w:cs="SimSun"/>
          <w:sz w:val="20"/>
          <w:szCs w:val="20"/>
          <w:spacing w:val="12"/>
        </w:rPr>
        <w:t>也随之加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强。</w:t>
      </w:r>
    </w:p>
    <w:p>
      <w:pPr>
        <w:ind w:left="523"/>
        <w:spacing w:before="189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50" w:id="150"/>
      <w:bookmarkEnd w:id="150"/>
      <w:r>
        <w:rPr>
          <w:rFonts w:ascii="SimSun" w:hAnsi="SimSun" w:eastAsia="SimSun" w:cs="SimSun"/>
          <w:sz w:val="24"/>
          <w:szCs w:val="24"/>
          <w:b/>
          <w:bCs/>
          <w:spacing w:val="-2"/>
        </w:rPr>
        <w:t>二、冠心病采用哪一种气功疗法</w:t>
      </w:r>
    </w:p>
    <w:p>
      <w:pPr>
        <w:ind w:right="6" w:firstLine="459"/>
        <w:spacing w:before="189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气功种类很多，有外功、内功、保健功以及华</w:t>
      </w:r>
      <w:r>
        <w:rPr>
          <w:rFonts w:ascii="SimSun" w:hAnsi="SimSun" w:eastAsia="SimSun" w:cs="SimSun"/>
          <w:sz w:val="20"/>
          <w:szCs w:val="20"/>
          <w:spacing w:val="12"/>
        </w:rPr>
        <w:t>陀五禽戏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等等。内功里有一种松静功，是防治动脉粥样硬</w:t>
      </w:r>
      <w:r>
        <w:rPr>
          <w:rFonts w:ascii="SimSun" w:hAnsi="SimSun" w:eastAsia="SimSun" w:cs="SimSun"/>
          <w:sz w:val="20"/>
          <w:szCs w:val="20"/>
          <w:spacing w:val="12"/>
        </w:rPr>
        <w:t>化性心脏病</w:t>
      </w:r>
    </w:p>
    <w:p>
      <w:pPr>
        <w:spacing w:line="290" w:lineRule="auto"/>
        <w:sectPr>
          <w:footerReference w:type="default" r:id="rId66"/>
          <w:pgSz w:w="7220" w:h="10670"/>
          <w:pgMar w:top="400" w:right="974" w:bottom="1100" w:left="670" w:header="0" w:footer="9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69" w:line="276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95" w:id="151"/>
      <w:bookmarkEnd w:id="151"/>
      <w:r>
        <w:rPr>
          <w:rFonts w:ascii="SimSun" w:hAnsi="SimSun" w:eastAsia="SimSun" w:cs="SimSun"/>
          <w:sz w:val="21"/>
          <w:szCs w:val="21"/>
          <w:spacing w:val="2"/>
        </w:rPr>
        <w:t>常用的一种方法。它按放松、入静、调气顺序进行锻炼。动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脉粥样硬化性心脏病病人精神容易紧张，入静后，可消除大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脑皮层中的紧张状态，加强皮层的调节机能，病人心情舒畅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精神饱满，全身有舒适的感觉，对防治动脉粥样硬化性心脏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病有一定作用。</w:t>
      </w:r>
    </w:p>
    <w:p>
      <w:pPr>
        <w:ind w:left="480"/>
        <w:spacing w:before="229" w:line="221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1" w:id="152"/>
      <w:bookmarkEnd w:id="152"/>
      <w:r>
        <w:rPr>
          <w:rFonts w:ascii="SimSun" w:hAnsi="SimSun" w:eastAsia="SimSun" w:cs="SimSun"/>
          <w:sz w:val="21"/>
          <w:szCs w:val="21"/>
          <w:spacing w:val="10"/>
        </w:rPr>
        <w:t>三 、练功法</w:t>
      </w:r>
    </w:p>
    <w:p>
      <w:pPr>
        <w:ind w:right="22" w:firstLine="430"/>
        <w:spacing w:before="165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练功前先解大小便，然后静静休息10分钟，不想任何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问题，使脑子安静下来，开始练功时，要宽衣松带。</w:t>
      </w:r>
    </w:p>
    <w:p>
      <w:pPr>
        <w:ind w:right="13" w:firstLine="430"/>
        <w:spacing w:before="3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姿势：有坐、卧、站式。坐式可采用自由盘膝(图1),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及自由坐式(图2)。卧式可以采用仰卧式和侧卧式(图</w:t>
      </w:r>
      <w:r>
        <w:rPr>
          <w:rFonts w:ascii="SimSun" w:hAnsi="SimSun" w:eastAsia="SimSun" w:cs="SimSun"/>
          <w:sz w:val="21"/>
          <w:szCs w:val="21"/>
          <w:spacing w:val="12"/>
        </w:rPr>
        <w:t>3、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4)。站式一般采用自站立式，即两脚分开，其宽度与肩宽相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等，两手犹如抱球，高与乳齐，两手与乳头相距约为一尺，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全身放松，身体正直。(体弱者不宜用)。</w:t>
      </w:r>
    </w:p>
    <w:p>
      <w:pPr>
        <w:ind w:right="20" w:firstLine="430"/>
        <w:spacing w:before="1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总之练功所采用的姿势，以舒适得力为宜，不可过于勉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强。</w:t>
      </w:r>
    </w:p>
    <w:p>
      <w:pPr>
        <w:pStyle w:val="BodyText"/>
        <w:spacing w:line="388" w:lineRule="auto"/>
        <w:rPr/>
      </w:pPr>
      <w:r/>
    </w:p>
    <w:p>
      <w:pPr>
        <w:ind w:left="829"/>
        <w:spacing w:before="1" w:line="2600" w:lineRule="exact"/>
        <w:rPr/>
      </w:pPr>
      <w:r>
        <w:rPr>
          <w:position w:val="-52"/>
        </w:rPr>
        <w:drawing>
          <wp:inline distT="0" distB="0" distL="0" distR="0">
            <wp:extent cx="2387601" cy="165096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7601" cy="16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9"/>
        <w:spacing w:before="1" w:line="22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  <w:position w:val="1"/>
        </w:rPr>
        <w:t>图1</w:t>
      </w:r>
      <w:r>
        <w:rPr>
          <w:rFonts w:ascii="SimSun" w:hAnsi="SimSun" w:eastAsia="SimSun" w:cs="SimSun"/>
          <w:sz w:val="21"/>
          <w:szCs w:val="21"/>
          <w:spacing w:val="12"/>
          <w:position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  <w:position w:val="1"/>
        </w:rPr>
        <w:t>盘膝式</w:t>
      </w:r>
      <w:r>
        <w:rPr>
          <w:rFonts w:ascii="SimSun" w:hAnsi="SimSun" w:eastAsia="SimSun" w:cs="SimSun"/>
          <w:sz w:val="21"/>
          <w:szCs w:val="21"/>
          <w:spacing w:val="4"/>
          <w:position w:val="1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16"/>
          <w:position w:val="-1"/>
        </w:rPr>
        <w:t>图2</w:t>
      </w:r>
      <w:r>
        <w:rPr>
          <w:rFonts w:ascii="SimSun" w:hAnsi="SimSun" w:eastAsia="SimSun" w:cs="SimSun"/>
          <w:sz w:val="21"/>
          <w:szCs w:val="21"/>
          <w:spacing w:val="10"/>
          <w:position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  <w:position w:val="-1"/>
        </w:rPr>
        <w:t>坐式</w:t>
      </w:r>
    </w:p>
    <w:p>
      <w:pPr>
        <w:spacing w:line="229" w:lineRule="auto"/>
        <w:sectPr>
          <w:footerReference w:type="default" r:id="rId67"/>
          <w:pgSz w:w="7360" w:h="10760"/>
          <w:pgMar w:top="400" w:right="1069" w:bottom="1071" w:left="749" w:header="0" w:footer="9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720"/>
        <w:spacing w:line="1290" w:lineRule="exact"/>
        <w:rPr/>
      </w:pPr>
      <w:r>
        <w:rPr>
          <w:position w:val="-25"/>
        </w:rPr>
        <w:drawing>
          <wp:inline distT="0" distB="0" distL="0" distR="0">
            <wp:extent cx="2533642" cy="8191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3642" cy="8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20"/>
        <w:spacing w:before="16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4"/>
        </w:rPr>
        <w:t>图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4"/>
        </w:rPr>
        <w:t>3</w:t>
      </w:r>
      <w:r>
        <w:rPr>
          <w:rFonts w:ascii="SimSun" w:hAnsi="SimSun" w:eastAsia="SimSun" w:cs="SimSun"/>
          <w:sz w:val="18"/>
          <w:szCs w:val="18"/>
          <w:spacing w:val="24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4"/>
        </w:rPr>
        <w:t>仰卧式</w:t>
      </w:r>
    </w:p>
    <w:p>
      <w:pPr>
        <w:ind w:firstLine="730"/>
        <w:spacing w:before="210" w:line="1600" w:lineRule="exact"/>
        <w:rPr/>
      </w:pPr>
      <w:r>
        <w:rPr>
          <w:position w:val="-31"/>
        </w:rPr>
        <w:drawing>
          <wp:inline distT="0" distB="0" distL="0" distR="0">
            <wp:extent cx="2565414" cy="101597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5414" cy="10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40"/>
        <w:spacing w:before="17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"/>
        </w:rPr>
        <w:t>图4</w:t>
      </w:r>
      <w:r>
        <w:rPr>
          <w:rFonts w:ascii="SimSun" w:hAnsi="SimSun" w:eastAsia="SimSun" w:cs="SimSun"/>
          <w:sz w:val="18"/>
          <w:szCs w:val="18"/>
          <w:spacing w:val="2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2"/>
        </w:rPr>
        <w:t>侧卧式</w:t>
      </w:r>
    </w:p>
    <w:p>
      <w:pPr>
        <w:pStyle w:val="BodyText"/>
        <w:spacing w:line="375" w:lineRule="auto"/>
        <w:rPr/>
      </w:pPr>
      <w:r/>
    </w:p>
    <w:p>
      <w:pPr>
        <w:ind w:left="510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2" w:id="153"/>
      <w:bookmarkEnd w:id="153"/>
      <w:r>
        <w:rPr>
          <w:rFonts w:ascii="SimSun" w:hAnsi="SimSun" w:eastAsia="SimSun" w:cs="SimSun"/>
          <w:sz w:val="21"/>
          <w:szCs w:val="21"/>
          <w:spacing w:val="24"/>
        </w:rPr>
        <w:t>四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、练功中应注意的几个环节</w:t>
      </w:r>
    </w:p>
    <w:p>
      <w:pPr>
        <w:ind w:right="37" w:firstLine="430"/>
        <w:spacing w:before="182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1. 肢体放松：先从上到下开始放松。顺序从头</w:t>
      </w:r>
      <w:r>
        <w:rPr>
          <w:rFonts w:ascii="SimSun" w:hAnsi="SimSun" w:eastAsia="SimSun" w:cs="SimSun"/>
          <w:sz w:val="21"/>
          <w:szCs w:val="21"/>
          <w:spacing w:val="-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→</w:t>
      </w:r>
      <w:r>
        <w:rPr>
          <w:rFonts w:ascii="SimSun" w:hAnsi="SimSun" w:eastAsia="SimSun" w:cs="SimSun"/>
          <w:sz w:val="21"/>
          <w:szCs w:val="21"/>
          <w:spacing w:val="-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肩→胸部→腰部→腹部为止，练功中精神也要放松。</w:t>
      </w:r>
    </w:p>
    <w:p>
      <w:pPr>
        <w:ind w:firstLine="430"/>
        <w:spacing w:before="81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入静与意守：摆好练功姿势后，全身放松，开始入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静，意念集中到肚脐，呼吸到肚脐处(即中丹</w:t>
      </w:r>
      <w:r>
        <w:rPr>
          <w:rFonts w:ascii="SimSun" w:hAnsi="SimSun" w:eastAsia="SimSun" w:cs="SimSun"/>
          <w:sz w:val="21"/>
          <w:szCs w:val="21"/>
          <w:spacing w:val="14"/>
        </w:rPr>
        <w:t>田),这就是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一般所称的意守丹田。除此以外，还有意守会阴、意守命门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等等，冠心病一般多为意守中丹田。按中医学来说，中丹田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是中央戊己土，这一窍通五脏六腑、十二经十五络。古代传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说，用心意集中于中丹田内，先吸后呼，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一吸百脉皆合，一 </w:t>
      </w:r>
      <w:r>
        <w:rPr>
          <w:rFonts w:ascii="SimSun" w:hAnsi="SimSun" w:eastAsia="SimSun" w:cs="SimSun"/>
          <w:sz w:val="21"/>
          <w:szCs w:val="21"/>
          <w:spacing w:val="1"/>
        </w:rPr>
        <w:t>呼百脉皆开，呼吸往来百脉皆通，气血通畅百病皆除。</w:t>
      </w:r>
    </w:p>
    <w:p>
      <w:pPr>
        <w:ind w:right="18" w:firstLine="430"/>
        <w:spacing w:before="10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 呼吸：首先要求逐渐练好腹式呼吸，然后在练功中，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使每次呼吸能使“气”贯丹田为最好。但不宜操之过急，应</w:t>
      </w:r>
    </w:p>
    <w:p>
      <w:pPr>
        <w:spacing w:line="259" w:lineRule="auto"/>
        <w:sectPr>
          <w:footerReference w:type="default" r:id="rId69"/>
          <w:pgSz w:w="7220" w:h="10670"/>
          <w:pgMar w:top="400" w:right="1012" w:bottom="1107" w:left="659" w:header="0" w:footer="8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spacing w:before="6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循序渐进，使呼吸柔和自然，不能硬鼓肚子</w:t>
      </w:r>
      <w:r>
        <w:rPr>
          <w:rFonts w:ascii="SimSun" w:hAnsi="SimSun" w:eastAsia="SimSun" w:cs="SimSun"/>
          <w:sz w:val="21"/>
          <w:szCs w:val="21"/>
          <w:spacing w:val="3"/>
        </w:rPr>
        <w:t>，否则达不到放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松的目的。</w:t>
      </w:r>
    </w:p>
    <w:p>
      <w:pPr>
        <w:ind w:right="29" w:firstLine="430"/>
        <w:spacing w:before="1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收功：练完功后、将手合在一起，贴在肚脐外面，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以肚脐为中心，从左向右推转二十四圈，然后再从右向左推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转三十六圈，最后稳于肚脐处收功，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一次练功才告结束。</w:t>
      </w:r>
    </w:p>
    <w:p>
      <w:pPr>
        <w:ind w:right="27" w:firstLine="430"/>
        <w:spacing w:before="2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近年来，通过临床实践，气功已经应用到心血管疾病方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面，对于提高疗效、缩短疗程发挥了积极作用。如河北省保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定疗养院心血管系疗区用气功治疗器质性心脏病12例，其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中冠心病病人练功后心绞痛发作次数减少、疼痛减</w:t>
      </w:r>
      <w:r>
        <w:rPr>
          <w:rFonts w:ascii="SimSun" w:hAnsi="SimSun" w:eastAsia="SimSun" w:cs="SimSun"/>
          <w:sz w:val="21"/>
          <w:szCs w:val="21"/>
          <w:spacing w:val="1"/>
        </w:rPr>
        <w:t>轻。上海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胸科医院报告气功治疗心脏病53例，其中冠心病以及</w:t>
      </w:r>
      <w:r>
        <w:rPr>
          <w:rFonts w:ascii="SimSun" w:hAnsi="SimSun" w:eastAsia="SimSun" w:cs="SimSun"/>
          <w:sz w:val="21"/>
          <w:szCs w:val="21"/>
          <w:spacing w:val="9"/>
        </w:rPr>
        <w:t>高血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压合并冠心病9例经练功后，有8例心绞痛有不同程度减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轻，甚至得到缓解。</w:t>
      </w:r>
    </w:p>
    <w:p>
      <w:pPr>
        <w:ind w:right="21" w:firstLine="430"/>
        <w:spacing w:before="8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实验研究初步表明，练静功后对心率有明显</w:t>
      </w:r>
      <w:r>
        <w:rPr>
          <w:rFonts w:ascii="SimSun" w:hAnsi="SimSun" w:eastAsia="SimSun" w:cs="SimSun"/>
          <w:sz w:val="21"/>
          <w:szCs w:val="21"/>
          <w:spacing w:val="11"/>
        </w:rPr>
        <w:t>的减慢作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用。练功和不练功的人相比。证明长期练功的人心率减慢、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脉跳有力。又如对血管运动方面影响，练功者较不练</w:t>
      </w:r>
      <w:r>
        <w:rPr>
          <w:rFonts w:ascii="SimSun" w:hAnsi="SimSun" w:eastAsia="SimSun" w:cs="SimSun"/>
          <w:sz w:val="21"/>
          <w:szCs w:val="21"/>
          <w:spacing w:val="2"/>
        </w:rPr>
        <w:t>功者的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血管通透性大。还观察到练松静功时，不少</w:t>
      </w:r>
      <w:r>
        <w:rPr>
          <w:rFonts w:ascii="SimSun" w:hAnsi="SimSun" w:eastAsia="SimSun" w:cs="SimSun"/>
          <w:sz w:val="21"/>
          <w:szCs w:val="21"/>
          <w:spacing w:val="2"/>
        </w:rPr>
        <w:t>病人血管趋向于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舒张，血压有下降趋势，这对冠心病合并高</w:t>
      </w:r>
      <w:r>
        <w:rPr>
          <w:rFonts w:ascii="SimSun" w:hAnsi="SimSun" w:eastAsia="SimSun" w:cs="SimSun"/>
          <w:sz w:val="21"/>
          <w:szCs w:val="21"/>
          <w:spacing w:val="-7"/>
        </w:rPr>
        <w:t>血压者甚为有利。</w:t>
      </w:r>
    </w:p>
    <w:p>
      <w:pPr>
        <w:ind w:right="24" w:firstLine="430"/>
        <w:spacing w:before="3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总之在练功时，全身代谢率降低，心肺负担减轻，功能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增强，使机体抵抗力增强，可降低感冒发生率</w:t>
      </w:r>
      <w:r>
        <w:rPr>
          <w:rFonts w:ascii="SimSun" w:hAnsi="SimSun" w:eastAsia="SimSun" w:cs="SimSun"/>
          <w:sz w:val="21"/>
          <w:szCs w:val="21"/>
          <w:spacing w:val="2"/>
        </w:rPr>
        <w:t>，从而减少心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脏病发作的诱因，防止心脏病的恶化。所以气功可以</w:t>
      </w:r>
      <w:r>
        <w:rPr>
          <w:rFonts w:ascii="SimSun" w:hAnsi="SimSun" w:eastAsia="SimSun" w:cs="SimSun"/>
          <w:sz w:val="21"/>
          <w:szCs w:val="21"/>
          <w:spacing w:val="1"/>
        </w:rPr>
        <w:t>作为冠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心病自我疗养的一种保健方法和巩固远期疗效的治疗方法，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值得推广。</w:t>
      </w:r>
    </w:p>
    <w:p>
      <w:pPr>
        <w:spacing w:line="267" w:lineRule="auto"/>
        <w:sectPr>
          <w:footerReference w:type="default" r:id="rId72"/>
          <w:pgSz w:w="7330" w:h="10740"/>
          <w:pgMar w:top="400" w:right="1061" w:bottom="1065" w:left="709" w:header="0" w:footer="8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323"/>
        <w:spacing w:before="96" w:line="236" w:lineRule="auto"/>
        <w:outlineLvl w:val="1"/>
        <w:rPr>
          <w:rFonts w:ascii="STXingkai" w:hAnsi="STXingkai" w:eastAsia="STXingkai" w:cs="STXingkai"/>
          <w:sz w:val="28"/>
          <w:szCs w:val="28"/>
        </w:rPr>
      </w:pPr>
      <w:bookmarkStart w:name="bookmark53" w:id="154"/>
      <w:bookmarkEnd w:id="154"/>
      <w:r>
        <w:rPr>
          <w:rFonts w:ascii="STXingkai" w:hAnsi="STXingkai" w:eastAsia="STXingkai" w:cs="STXingkai"/>
          <w:sz w:val="28"/>
          <w:szCs w:val="28"/>
          <w:b/>
          <w:bCs/>
          <w:spacing w:val="-20"/>
        </w:rPr>
        <w:t>第</w:t>
      </w:r>
      <w:r>
        <w:rPr>
          <w:rFonts w:ascii="STXingkai" w:hAnsi="STXingkai" w:eastAsia="STXingkai" w:cs="STXingkai"/>
          <w:sz w:val="28"/>
          <w:szCs w:val="28"/>
          <w:spacing w:val="21"/>
          <w:w w:val="101"/>
        </w:rPr>
        <w:t xml:space="preserve"> </w:t>
      </w:r>
      <w:r>
        <w:rPr>
          <w:rFonts w:ascii="STXingkai" w:hAnsi="STXingkai" w:eastAsia="STXingkai" w:cs="STXingkai"/>
          <w:sz w:val="28"/>
          <w:szCs w:val="28"/>
          <w:b/>
          <w:bCs/>
          <w:spacing w:val="-20"/>
        </w:rPr>
        <w:t>十</w:t>
      </w:r>
      <w:r>
        <w:rPr>
          <w:rFonts w:ascii="STXingkai" w:hAnsi="STXingkai" w:eastAsia="STXingkai" w:cs="STXingkai"/>
          <w:sz w:val="28"/>
          <w:szCs w:val="28"/>
          <w:spacing w:val="30"/>
          <w:w w:val="101"/>
        </w:rPr>
        <w:t xml:space="preserve"> </w:t>
      </w:r>
      <w:r>
        <w:rPr>
          <w:rFonts w:ascii="STXingkai" w:hAnsi="STXingkai" w:eastAsia="STXingkai" w:cs="STXingkai"/>
          <w:sz w:val="28"/>
          <w:szCs w:val="28"/>
          <w:b/>
          <w:bCs/>
          <w:spacing w:val="-20"/>
        </w:rPr>
        <w:t>章</w:t>
      </w:r>
      <w:r>
        <w:rPr>
          <w:rFonts w:ascii="STXingkai" w:hAnsi="STXingkai" w:eastAsia="STXingkai" w:cs="STXingkai"/>
          <w:sz w:val="28"/>
          <w:szCs w:val="28"/>
          <w:spacing w:val="-20"/>
        </w:rPr>
        <w:t xml:space="preserve">     </w:t>
      </w:r>
      <w:r>
        <w:rPr>
          <w:rFonts w:ascii="STXingkai" w:hAnsi="STXingkai" w:eastAsia="STXingkai" w:cs="STXingkai"/>
          <w:sz w:val="28"/>
          <w:szCs w:val="28"/>
          <w:b/>
          <w:bCs/>
          <w:spacing w:val="-20"/>
        </w:rPr>
        <w:t>针</w:t>
      </w:r>
      <w:r>
        <w:rPr>
          <w:rFonts w:ascii="STXingkai" w:hAnsi="STXingkai" w:eastAsia="STXingkai" w:cs="STXingkai"/>
          <w:sz w:val="28"/>
          <w:szCs w:val="28"/>
          <w:spacing w:val="18"/>
        </w:rPr>
        <w:t xml:space="preserve">   </w:t>
      </w:r>
      <w:r>
        <w:rPr>
          <w:rFonts w:ascii="STXingkai" w:hAnsi="STXingkai" w:eastAsia="STXingkai" w:cs="STXingkai"/>
          <w:sz w:val="28"/>
          <w:szCs w:val="28"/>
          <w:b/>
          <w:bCs/>
          <w:spacing w:val="-20"/>
        </w:rPr>
        <w:t>刺</w:t>
      </w:r>
      <w:r>
        <w:rPr>
          <w:rFonts w:ascii="STXingkai" w:hAnsi="STXingkai" w:eastAsia="STXingkai" w:cs="STXingkai"/>
          <w:sz w:val="28"/>
          <w:szCs w:val="28"/>
          <w:spacing w:val="18"/>
        </w:rPr>
        <w:t xml:space="preserve">   </w:t>
      </w:r>
      <w:r>
        <w:rPr>
          <w:rFonts w:ascii="STXingkai" w:hAnsi="STXingkai" w:eastAsia="STXingkai" w:cs="STXingkai"/>
          <w:sz w:val="28"/>
          <w:szCs w:val="28"/>
          <w:b/>
          <w:bCs/>
          <w:spacing w:val="-20"/>
        </w:rPr>
        <w:t>疗</w:t>
      </w:r>
      <w:r>
        <w:rPr>
          <w:rFonts w:ascii="STXingkai" w:hAnsi="STXingkai" w:eastAsia="STXingkai" w:cs="STXingkai"/>
          <w:sz w:val="28"/>
          <w:szCs w:val="28"/>
        </w:rPr>
        <w:t xml:space="preserve">    </w:t>
      </w:r>
      <w:r>
        <w:rPr>
          <w:rFonts w:ascii="STXingkai" w:hAnsi="STXingkai" w:eastAsia="STXingkai" w:cs="STXingkai"/>
          <w:sz w:val="28"/>
          <w:szCs w:val="28"/>
          <w:b/>
          <w:bCs/>
          <w:spacing w:val="-20"/>
        </w:rPr>
        <w:t>法</w:t>
      </w:r>
    </w:p>
    <w:p>
      <w:pPr>
        <w:ind w:left="513"/>
        <w:spacing w:before="314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54" w:id="155"/>
      <w:bookmarkEnd w:id="155"/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一、针刺在心血管病中的运用</w:t>
      </w:r>
    </w:p>
    <w:p>
      <w:pPr>
        <w:ind w:right="12" w:firstLine="439"/>
        <w:spacing w:before="17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针灸疗法是祖国医学的宝贵遗产之一，《素问》、《灵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枢》、《难经》等古代著作中有关针灸治疗心血管疾患的论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述很多，如《灵枢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·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厥病篇》云：“厥心痛，色苍苍如死</w:t>
      </w:r>
      <w:r>
        <w:rPr>
          <w:rFonts w:ascii="SimSun" w:hAnsi="SimSun" w:eastAsia="SimSun" w:cs="SimSun"/>
          <w:sz w:val="20"/>
          <w:szCs w:val="20"/>
          <w:spacing w:val="-2"/>
        </w:rPr>
        <w:t>状，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终日不得太息，肝心痛也，取之行间、太冲”、“厥心痛，卧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若徒居，心痛间，动痛益甚，色不变，肺心痛也，取之鱼际、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太渊”。指出厥心痛，心悸、气短时可用针</w:t>
      </w:r>
      <w:r>
        <w:rPr>
          <w:rFonts w:ascii="SimSun" w:hAnsi="SimSun" w:eastAsia="SimSun" w:cs="SimSun"/>
          <w:sz w:val="20"/>
          <w:szCs w:val="20"/>
          <w:spacing w:val="4"/>
        </w:rPr>
        <w:t>刺方法治疗。《针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灸大成》云：“阴郄，掌后脉中，去腕五分。</w:t>
      </w:r>
      <w:r>
        <w:rPr>
          <w:rFonts w:ascii="SimSun" w:hAnsi="SimSun" w:eastAsia="SimSun" w:cs="SimSun"/>
          <w:sz w:val="20"/>
          <w:szCs w:val="20"/>
          <w:spacing w:val="12"/>
        </w:rPr>
        <w:t>主……厥逆气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惊，心痛……胸中满”、“内关掌后去腕二</w:t>
      </w:r>
      <w:r>
        <w:rPr>
          <w:rFonts w:ascii="SimSun" w:hAnsi="SimSun" w:eastAsia="SimSun" w:cs="SimSun"/>
          <w:sz w:val="20"/>
          <w:szCs w:val="20"/>
        </w:rPr>
        <w:t>寸两筋间，主……  </w:t>
      </w:r>
      <w:r>
        <w:rPr>
          <w:rFonts w:ascii="SimSun" w:hAnsi="SimSun" w:eastAsia="SimSun" w:cs="SimSun"/>
          <w:sz w:val="20"/>
          <w:szCs w:val="20"/>
          <w:spacing w:val="12"/>
        </w:rPr>
        <w:t>心痛……实则心暴痛泻之，虚则头强补之”。指出心痛可针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刺手少阴心及手厥阴心包络的经穴。</w:t>
      </w:r>
    </w:p>
    <w:p>
      <w:pPr>
        <w:ind w:firstLine="439"/>
        <w:spacing w:before="76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心绞痛发作，尤其是急性心肌梗塞时，疼痛</w:t>
      </w:r>
      <w:r>
        <w:rPr>
          <w:rFonts w:ascii="SimSun" w:hAnsi="SimSun" w:eastAsia="SimSun" w:cs="SimSun"/>
          <w:sz w:val="20"/>
          <w:szCs w:val="20"/>
          <w:spacing w:val="12"/>
        </w:rPr>
        <w:t>经常剧烈难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忍，如不及时止痛，就可能引起休克等并发症。目前不少单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位在治疗心绞痛发作时，往往选用内关、阴郄等穴位，都收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到良好的止痛效果。</w:t>
      </w:r>
    </w:p>
    <w:p>
      <w:pPr>
        <w:ind w:right="18" w:firstLine="439"/>
        <w:spacing w:before="7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针刺穴位一般选用手少阴心经、手厥阴心包络经穴位。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如：内关、合谷、阴郄、郄门、通里、上少海、心俞、华佗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夹脊、心痛穴、膻中、足三里、绝骨、五梅花穴及疼痛放射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过敏区等等。针刺感向胸部传导，以有走窜感为佳，其止痛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迅速。根据病人不同体质，病情轻重，采用中度或轻度刺激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手法，小幅度捻转的刺激手法，待有酸、胀、麻、重的针感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后，持续捻转3~5分钟，或留针15分钟，再捻转1~</w:t>
      </w:r>
      <w:r>
        <w:rPr>
          <w:rFonts w:ascii="SimSun" w:hAnsi="SimSun" w:eastAsia="SimSun" w:cs="SimSun"/>
          <w:sz w:val="20"/>
          <w:szCs w:val="20"/>
          <w:spacing w:val="23"/>
        </w:rPr>
        <w:t>2次，</w:t>
      </w:r>
    </w:p>
    <w:p>
      <w:pPr>
        <w:spacing w:line="282" w:lineRule="auto"/>
        <w:sectPr>
          <w:footerReference w:type="default" r:id="rId73"/>
          <w:pgSz w:w="7220" w:h="10670"/>
          <w:pgMar w:top="400" w:right="1061" w:bottom="1089" w:left="610" w:header="0" w:footer="90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right="16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或连接电麻仪15~30分钟，多数病人可收到止痛效果。例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如肖××,男性，45岁，病历号13865。急性下壁心肌梗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塞，心源性休克，入院时心前区及胸骨后剧烈疼痛，不</w:t>
      </w:r>
      <w:r>
        <w:rPr>
          <w:rFonts w:ascii="SimSun" w:hAnsi="SimSun" w:eastAsia="SimSun" w:cs="SimSun"/>
          <w:sz w:val="21"/>
          <w:szCs w:val="21"/>
          <w:spacing w:val="2"/>
        </w:rPr>
        <w:t>可忍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受，颜面发白，大汗出，立即用针刺内关、上少海、五梅花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穴，2~3分内绞痛明显缓解。再如尹××,女性，70岁，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病历号180714。再发性急性前壁心肌梗塞，入</w:t>
      </w:r>
      <w:r>
        <w:rPr>
          <w:rFonts w:ascii="SimSun" w:hAnsi="SimSun" w:eastAsia="SimSun" w:cs="SimSun"/>
          <w:sz w:val="21"/>
          <w:szCs w:val="21"/>
        </w:rPr>
        <w:t>院时心绞痛， </w:t>
      </w:r>
      <w:r>
        <w:rPr>
          <w:rFonts w:ascii="SimSun" w:hAnsi="SimSun" w:eastAsia="SimSun" w:cs="SimSun"/>
          <w:sz w:val="21"/>
          <w:szCs w:val="21"/>
          <w:spacing w:val="1"/>
        </w:rPr>
        <w:t>向左臂放射，较剧烈，经针刺疼痛放射的过敏区有关穴</w:t>
      </w:r>
      <w:r>
        <w:rPr>
          <w:rFonts w:ascii="SimSun" w:hAnsi="SimSun" w:eastAsia="SimSun" w:cs="SimSun"/>
          <w:sz w:val="21"/>
          <w:szCs w:val="21"/>
        </w:rPr>
        <w:t>位， </w:t>
      </w:r>
      <w:r>
        <w:rPr>
          <w:rFonts w:ascii="SimSun" w:hAnsi="SimSun" w:eastAsia="SimSun" w:cs="SimSun"/>
          <w:sz w:val="21"/>
          <w:szCs w:val="21"/>
          <w:spacing w:val="3"/>
        </w:rPr>
        <w:t>即左侧内关透外关、鸠尾、上脘、曲池，并</w:t>
      </w:r>
      <w:r>
        <w:rPr>
          <w:rFonts w:ascii="SimSun" w:hAnsi="SimSun" w:eastAsia="SimSun" w:cs="SimSun"/>
          <w:sz w:val="21"/>
          <w:szCs w:val="21"/>
          <w:spacing w:val="2"/>
        </w:rPr>
        <w:t>通以低频脉冲电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流，疼痛很快停止。</w:t>
      </w:r>
    </w:p>
    <w:p>
      <w:pPr>
        <w:ind w:firstLine="450"/>
        <w:spacing w:before="22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临床上可根据心绞痛出现的不同症候，分为气血瘀滞型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和胸阳不振型。前者以疼痛为主，出现心前</w:t>
      </w:r>
      <w:r>
        <w:rPr>
          <w:rFonts w:ascii="SimSun" w:hAnsi="SimSun" w:eastAsia="SimSun" w:cs="SimSun"/>
          <w:sz w:val="21"/>
          <w:szCs w:val="21"/>
          <w:spacing w:val="2"/>
        </w:rPr>
        <w:t>区剧痛，或伴紫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绀、汗出等症状，可针刺郄门穴、上少海穴、心痛穴、膻中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穴等。后者以胸闷为主，出现胸闷、发憋，或伴有恶</w:t>
      </w:r>
      <w:r>
        <w:rPr>
          <w:rFonts w:ascii="SimSun" w:hAnsi="SimSun" w:eastAsia="SimSun" w:cs="SimSun"/>
          <w:sz w:val="21"/>
          <w:szCs w:val="21"/>
          <w:spacing w:val="1"/>
        </w:rPr>
        <w:t>心等症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状、可针刺内关穴、公孙穴、五梅花穴等。</w:t>
      </w:r>
    </w:p>
    <w:p>
      <w:pPr>
        <w:ind w:right="4" w:firstLine="450"/>
        <w:spacing w:before="62" w:line="25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此外对其它心血管疾患的病人伴有心慌、气憋等症状者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针刺内关、鸠尾、膻中等穴，也能缓解症状。对伴有心力衰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竭，出现浮肿，尿少等症状者，有时也可配</w:t>
      </w:r>
      <w:r>
        <w:rPr>
          <w:rFonts w:ascii="SimSun" w:hAnsi="SimSun" w:eastAsia="SimSun" w:cs="SimSun"/>
          <w:sz w:val="21"/>
          <w:szCs w:val="21"/>
          <w:spacing w:val="2"/>
        </w:rPr>
        <w:t>合针刺，按中医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辨证从脾肾着手，取足少阴肾和足太阴脾经以及任脉的穴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位，如三阴交、足三里、阴陵泉、天枢、气海、关元、中极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等。</w:t>
      </w:r>
    </w:p>
    <w:p>
      <w:pPr>
        <w:ind w:left="523"/>
        <w:spacing w:before="25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55" w:id="156"/>
      <w:bookmarkEnd w:id="156"/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二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、针刺补泻手法的选择</w:t>
      </w:r>
    </w:p>
    <w:p>
      <w:pPr>
        <w:ind w:right="17" w:firstLine="450"/>
        <w:spacing w:before="17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针刺的手法基本上可分为补法和泻法两种。针刺</w:t>
      </w:r>
      <w:r>
        <w:rPr>
          <w:rFonts w:ascii="SimSun" w:hAnsi="SimSun" w:eastAsia="SimSun" w:cs="SimSun"/>
          <w:sz w:val="21"/>
          <w:szCs w:val="21"/>
          <w:spacing w:val="1"/>
        </w:rPr>
        <w:t>治疗的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效果与手法有密切的关系。补泻手法种类甚多，但从掌握关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键的眼光来看，泻法主要是通过手法来达到抑制机</w:t>
      </w:r>
      <w:r>
        <w:rPr>
          <w:rFonts w:ascii="SimSun" w:hAnsi="SimSun" w:eastAsia="SimSun" w:cs="SimSun"/>
          <w:sz w:val="21"/>
          <w:szCs w:val="21"/>
          <w:spacing w:val="1"/>
        </w:rPr>
        <w:t>体的过分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兴奋；补法则主要是一种促进机体的兴奋方法，来改善人体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的虚寒现象。</w:t>
      </w:r>
    </w:p>
    <w:p>
      <w:pPr>
        <w:spacing w:line="267" w:lineRule="auto"/>
        <w:sectPr>
          <w:footerReference w:type="default" r:id="rId74"/>
          <w:pgSz w:w="7330" w:h="10740"/>
          <w:pgMar w:top="400" w:right="1015" w:bottom="1145" w:left="759" w:header="0" w:footer="9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9" w:lineRule="auto"/>
        <w:rPr/>
      </w:pPr>
      <w:r/>
    </w:p>
    <w:p>
      <w:pPr>
        <w:ind w:firstLine="549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补法：是一种温柔舒适的刺激方法。进针后避免用较强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的刺激手法，要让病人有饱满的感觉，好象得了什么东西一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样，在手法上要注意“随”从脉气的到来，很自然地把针留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在病人身上，好象身上没有针一样，起针的时候，象箭脱弦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一样，很快取出，随手按闭针孔，这样就容易得到气的充实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感觉。</w:t>
      </w:r>
    </w:p>
    <w:p>
      <w:pPr>
        <w:ind w:right="87" w:firstLine="429"/>
        <w:spacing w:before="49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泻法：是给病人以强烈、沉重、持久的刺激，</w:t>
      </w:r>
      <w:r>
        <w:rPr>
          <w:rFonts w:ascii="SimSun" w:hAnsi="SimSun" w:eastAsia="SimSun" w:cs="SimSun"/>
          <w:sz w:val="21"/>
          <w:szCs w:val="21"/>
          <w:spacing w:val="2"/>
        </w:rPr>
        <w:t>在古人形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容起来，要让病人有空虚的感觉，象无意中失落了什么东西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一样，手法运用起来一定要等得气以后，再捻转；出针时候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还要加强一下手法，把针孔摇动得大些，多加捻转，出针时 </w:t>
      </w:r>
      <w:r>
        <w:rPr>
          <w:rFonts w:ascii="SimSun" w:hAnsi="SimSun" w:eastAsia="SimSun" w:cs="SimSun"/>
          <w:sz w:val="21"/>
          <w:szCs w:val="21"/>
          <w:spacing w:val="-5"/>
        </w:rPr>
        <w:t>较缓慢地退出。</w:t>
      </w:r>
    </w:p>
    <w:p>
      <w:pPr>
        <w:ind w:right="103" w:firstLine="429"/>
        <w:spacing w:before="5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掌握补泻手法，主要关键在于施术者如何运用针刺的手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法，和体会针下的感应，调度下针的快慢(徐疾),针的进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退动作(提插),注意针下阻力程度，是迎着阻力再加强手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法(迎而夺之),还是避开压力缓缓运转(随而济之)。针刺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时还应注意到针法和呼吸的关系和针治疗后按与不按针孔，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目前一般多采用平补平泻手法。即，是采用针刺入穴位后，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再作均匀地提插捻针，使针下有酸、胀、麻的感觉，然后根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据情况将针退出体外。</w:t>
      </w:r>
    </w:p>
    <w:p>
      <w:pPr>
        <w:ind w:left="429"/>
        <w:spacing w:before="27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6" w:id="157"/>
      <w:bookmarkEnd w:id="157"/>
      <w:r>
        <w:rPr>
          <w:rFonts w:ascii="SimSun" w:hAnsi="SimSun" w:eastAsia="SimSun" w:cs="SimSun"/>
          <w:sz w:val="21"/>
          <w:szCs w:val="21"/>
          <w:spacing w:val="21"/>
        </w:rPr>
        <w:t>三 、针刺治疗冠心病的经验</w:t>
      </w:r>
    </w:p>
    <w:p>
      <w:pPr>
        <w:ind w:left="432"/>
        <w:spacing w:before="170" w:line="224" w:lineRule="auto"/>
        <w:rPr>
          <w:rFonts w:ascii="SimHei" w:hAnsi="SimHei" w:eastAsia="SimHei" w:cs="SimHei"/>
          <w:sz w:val="21"/>
          <w:szCs w:val="21"/>
        </w:rPr>
      </w:pPr>
      <w:bookmarkStart w:name="bookmark96" w:id="158"/>
      <w:bookmarkEnd w:id="158"/>
      <w:r>
        <w:rPr>
          <w:rFonts w:ascii="SimHei" w:hAnsi="SimHei" w:eastAsia="SimHei" w:cs="SimHei"/>
          <w:sz w:val="21"/>
          <w:szCs w:val="21"/>
          <w:b/>
          <w:bCs/>
          <w:spacing w:val="4"/>
        </w:rPr>
        <w:t>(</w:t>
      </w:r>
      <w:r>
        <w:rPr>
          <w:rFonts w:ascii="SimHei" w:hAnsi="SimHei" w:eastAsia="SimHei" w:cs="SimHei"/>
          <w:sz w:val="21"/>
          <w:szCs w:val="21"/>
          <w:spacing w:val="-6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一)体针</w:t>
      </w:r>
    </w:p>
    <w:p>
      <w:pPr>
        <w:ind w:left="429"/>
        <w:spacing w:before="56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 固定穴位组：</w:t>
      </w:r>
    </w:p>
    <w:p>
      <w:pPr>
        <w:ind w:right="99" w:firstLine="429"/>
        <w:spacing w:before="98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(1)以心俞、厥阴俞为主穴，配内关、膻中、通里、间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使、足三里等穴。</w:t>
      </w:r>
    </w:p>
    <w:p>
      <w:pPr>
        <w:ind w:right="100" w:firstLine="429"/>
        <w:spacing w:before="107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(2)华佗夹脊(第四或第五胸椎棘突旁),配内关或间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使。</w:t>
      </w:r>
    </w:p>
    <w:p>
      <w:pPr>
        <w:spacing w:line="221" w:lineRule="auto"/>
        <w:sectPr>
          <w:footerReference w:type="default" r:id="rId75"/>
          <w:pgSz w:w="7220" w:h="10670"/>
          <w:pgMar w:top="400" w:right="959" w:bottom="1167" w:left="630" w:header="0" w:footer="9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right="22"/>
        <w:spacing w:before="68" w:line="222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(8)膻中透鸠尾为主穴，配内关、间使、通里、神门。</w:t>
      </w:r>
    </w:p>
    <w:p>
      <w:pPr>
        <w:ind w:firstLine="419"/>
        <w:spacing w:before="3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辨证取穴组：以心俞、厥阴俞为主穴。每日或隔日 </w:t>
      </w:r>
      <w:r>
        <w:rPr>
          <w:rFonts w:ascii="SimSun" w:hAnsi="SimSun" w:eastAsia="SimSun" w:cs="SimSun"/>
          <w:sz w:val="21"/>
          <w:szCs w:val="21"/>
          <w:spacing w:val="-4"/>
        </w:rPr>
        <w:t>交替针刺一次。</w:t>
      </w:r>
    </w:p>
    <w:p>
      <w:pPr>
        <w:ind w:left="41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(1)心阴虚，主穴加三阴交、神门、太溪。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(2)心阳虚，主穴加关元、气海。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(3)阴阳两虚，主穴加关元、三阴交。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(4)痰瘀闭阻，主穴加膻中、丰隆、肺俞。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(5)气滞血瘀，主穴加郄门、上少海、心痛、五梅花穴。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3. 按合并症取穴：</w:t>
      </w:r>
    </w:p>
    <w:p>
      <w:pPr>
        <w:ind w:right="27" w:firstLine="419"/>
        <w:spacing w:before="4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(1)心律失常，主穴加至阴配内关，或神道配间使，两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组交替使用。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(2)高脂血症，主穴加肝俞、足三里或胆俞、阳陵泉。</w:t>
      </w:r>
    </w:p>
    <w:p>
      <w:pPr>
        <w:ind w:right="28" w:firstLine="419"/>
        <w:spacing w:before="5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按脏腑辨证取穴：手法以轻、中刺激为好。背部俞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穴要求针感向心传导或上下走串，一般在病人有酸</w:t>
      </w:r>
      <w:r>
        <w:rPr>
          <w:rFonts w:ascii="SimSun" w:hAnsi="SimSun" w:eastAsia="SimSun" w:cs="SimSun"/>
          <w:sz w:val="21"/>
          <w:szCs w:val="21"/>
          <w:spacing w:val="1"/>
        </w:rPr>
        <w:t>麻重胀感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时，刮针柄1~3分钟，起针或留针15～30分钟。</w:t>
      </w:r>
    </w:p>
    <w:p>
      <w:pPr>
        <w:ind w:left="422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6"/>
        </w:rPr>
        <w:t>(二)电针</w:t>
      </w:r>
    </w:p>
    <w:p>
      <w:pPr>
        <w:ind w:right="8" w:firstLine="419"/>
        <w:spacing w:before="54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夹脊穴组：背部正中线旁开一横指第1~5各</w:t>
      </w:r>
      <w:r>
        <w:rPr>
          <w:rFonts w:ascii="SimSun" w:hAnsi="SimSun" w:eastAsia="SimSun" w:cs="SimSun"/>
          <w:sz w:val="21"/>
          <w:szCs w:val="21"/>
          <w:spacing w:val="9"/>
        </w:rPr>
        <w:t>胸椎棘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突之间，共二组穴位八个针刺点，每次针四个</w:t>
      </w:r>
      <w:r>
        <w:rPr>
          <w:rFonts w:ascii="SimSun" w:hAnsi="SimSun" w:eastAsia="SimSun" w:cs="SimSun"/>
          <w:sz w:val="21"/>
          <w:szCs w:val="21"/>
          <w:spacing w:val="3"/>
        </w:rPr>
        <w:t>点，以15~30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度角进针，针尖斜向脊柱，深5分至2寸，达横突部。</w:t>
      </w:r>
      <w:r>
        <w:rPr>
          <w:rFonts w:ascii="SimSun" w:hAnsi="SimSun" w:eastAsia="SimSun" w:cs="SimSun"/>
          <w:sz w:val="21"/>
          <w:szCs w:val="21"/>
          <w:spacing w:val="9"/>
        </w:rPr>
        <w:t>电流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强度4~6刻度，每对穴位通电15~20分钟，电流</w:t>
      </w:r>
      <w:r>
        <w:rPr>
          <w:rFonts w:ascii="SimSun" w:hAnsi="SimSun" w:eastAsia="SimSun" w:cs="SimSun"/>
          <w:sz w:val="21"/>
          <w:szCs w:val="21"/>
          <w:spacing w:val="34"/>
        </w:rPr>
        <w:t>频率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10~100次/分，每日1次，12日为一疗程。</w:t>
      </w:r>
    </w:p>
    <w:p>
      <w:pPr>
        <w:ind w:left="419"/>
        <w:spacing w:before="9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体针加耳针组：</w:t>
      </w:r>
    </w:p>
    <w:p>
      <w:pPr>
        <w:ind w:left="419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(1)体针：心俞、内关(双)、厥阴俞。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(2)耳针：神门、心、皮质下或肺、内分泌。</w:t>
      </w:r>
    </w:p>
    <w:p>
      <w:pPr>
        <w:ind w:right="27" w:firstLine="419"/>
        <w:spacing w:before="7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以上各种疗法，大多以10~15次或20次为一疗程，每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日或隔日1次。 一般3~5次即有明显疗</w:t>
      </w:r>
      <w:r>
        <w:rPr>
          <w:rFonts w:ascii="SimSun" w:hAnsi="SimSun" w:eastAsia="SimSun" w:cs="SimSun"/>
          <w:sz w:val="21"/>
          <w:szCs w:val="21"/>
          <w:spacing w:val="12"/>
        </w:rPr>
        <w:t>效，见效后，需继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续治疗二~三个疗程，以后可逐渐减少次数，由隔日1次至</w:t>
      </w:r>
    </w:p>
    <w:p>
      <w:pPr>
        <w:spacing w:line="272" w:lineRule="auto"/>
        <w:sectPr>
          <w:footerReference w:type="default" r:id="rId76"/>
          <w:pgSz w:w="7330" w:h="10740"/>
          <w:pgMar w:top="400" w:right="932" w:bottom="1005" w:left="860" w:header="0" w:footer="95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5" w:lineRule="auto"/>
        <w:rPr/>
      </w:pPr>
      <w:r/>
    </w:p>
    <w:p>
      <w:pPr>
        <w:ind w:right="88"/>
        <w:spacing w:before="6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一周2次或一周1次，逐渐停针。有的单位在随访病例中，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发现心电图有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S-T</w:t>
      </w:r>
      <w:r>
        <w:rPr>
          <w:rFonts w:ascii="Times New Roman" w:hAnsi="Times New Roman" w:eastAsia="Times New Roman" w:cs="Times New Roman"/>
          <w:sz w:val="21"/>
          <w:szCs w:val="21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段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波降低者，可再针治一~二疗程，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又复见好转，提示间隔一定时间再进行针治，可能对巩固疗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效更有好处。</w:t>
      </w:r>
    </w:p>
    <w:p>
      <w:pPr>
        <w:ind w:left="523"/>
        <w:spacing w:before="226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57" w:id="159"/>
      <w:bookmarkEnd w:id="159"/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四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、针刺治疗冠心病的机理</w:t>
      </w:r>
    </w:p>
    <w:p>
      <w:pPr>
        <w:ind w:right="55" w:firstLine="450"/>
        <w:spacing w:before="147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一种说法认为针刺通过中枢神经起作用。中医学认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为“诸脉皆通于脑”,针刺可调血脉。心绞痛时心肌缺血，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其中间代谢产物刺激末梢神经，向上传入丘脑感觉中枢，又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通过相应的体节反映出来。取穴颈5～胸6</w:t>
      </w:r>
      <w:r>
        <w:rPr>
          <w:rFonts w:ascii="SimSun" w:hAnsi="SimSun" w:eastAsia="SimSun" w:cs="SimSun"/>
          <w:sz w:val="21"/>
          <w:szCs w:val="21"/>
          <w:spacing w:val="11"/>
        </w:rPr>
        <w:t>部位时，针刺引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起的反射与心绞痛的传入信息，在大脑发生“冲突”</w:t>
      </w:r>
      <w:r>
        <w:rPr>
          <w:rFonts w:ascii="SimSun" w:hAnsi="SimSun" w:eastAsia="SimSun" w:cs="SimSun"/>
          <w:sz w:val="21"/>
          <w:szCs w:val="21"/>
          <w:spacing w:val="6"/>
        </w:rPr>
        <w:t>,所谓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“冲突”,就是指矛盾对立双方发生了激化，激化结果</w:t>
      </w:r>
      <w:r>
        <w:rPr>
          <w:rFonts w:ascii="SimSun" w:hAnsi="SimSun" w:eastAsia="SimSun" w:cs="SimSun"/>
          <w:sz w:val="21"/>
          <w:szCs w:val="21"/>
          <w:spacing w:val="7"/>
        </w:rPr>
        <w:t>是向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对立面转化，从而使大脑皮层产生了抑制作用，引起冠脉扩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张，导致冠脉血流量增加，心绞痛缓解。</w:t>
      </w:r>
    </w:p>
    <w:p>
      <w:pPr>
        <w:ind w:right="64" w:firstLine="450"/>
        <w:spacing w:before="10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一种说法认为针刺通过神经节段起作用，根据中医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学表里相关学说，内脏的病变可反映到体表，针刺体表可治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疗内脏疾病。例如针刺膻中透鸠尾，相当于针刺胸4~6脊神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经节段，与心脏神经节段支配一致。内关穴位于正中神</w:t>
      </w:r>
      <w:r>
        <w:rPr>
          <w:rFonts w:ascii="SimSun" w:hAnsi="SimSun" w:eastAsia="SimSun" w:cs="SimSun"/>
          <w:sz w:val="21"/>
          <w:szCs w:val="21"/>
          <w:spacing w:val="2"/>
        </w:rPr>
        <w:t>经与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尺神经附近，该神经含交感纤维最多，且上肢与心脏交感节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段一致。心俞、膈俞则恰好相当于交感神经节后纤维的部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位，针刺心脏感觉反射区，可以影响内脏的运动，使冠脉扩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张，冠脉血流量增加。</w:t>
      </w:r>
    </w:p>
    <w:p>
      <w:pPr>
        <w:ind w:right="68" w:firstLine="450"/>
        <w:spacing w:before="112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冠心病常用气滞血瘀而导致脏腑功能失调，针刺可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促经脉的气血通畅运行，起到疏通宣导、调整脏腑功能作用，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故在超声心动图上可出现各项指标明显改变。但健康人脏腑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和平，气血通畅，内外环境适应，故针刺前后不引起机体明 </w:t>
      </w:r>
      <w:r>
        <w:rPr>
          <w:rFonts w:ascii="SimSun" w:hAnsi="SimSun" w:eastAsia="SimSun" w:cs="SimSun"/>
          <w:sz w:val="21"/>
          <w:szCs w:val="21"/>
          <w:spacing w:val="2"/>
        </w:rPr>
        <w:t>显变化。上海第六人民医院对35例冠心病人，在针刺前后观</w:t>
      </w:r>
    </w:p>
    <w:p>
      <w:pPr>
        <w:spacing w:line="265" w:lineRule="auto"/>
        <w:sectPr>
          <w:footerReference w:type="default" r:id="rId77"/>
          <w:pgSz w:w="7350" w:h="10760"/>
          <w:pgMar w:top="400" w:right="1102" w:bottom="1177" w:left="629" w:header="0" w:footer="9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7" w:lineRule="auto"/>
        <w:rPr/>
      </w:pPr>
      <w:r/>
    </w:p>
    <w:p>
      <w:pPr>
        <w:spacing w:before="6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察超声心动图左心功能的变化，同时还观察</w:t>
      </w:r>
      <w:r>
        <w:rPr>
          <w:rFonts w:ascii="SimSun" w:hAnsi="SimSun" w:eastAsia="SimSun" w:cs="SimSun"/>
          <w:sz w:val="21"/>
          <w:szCs w:val="21"/>
          <w:spacing w:val="2"/>
        </w:rPr>
        <w:t>了冠心病组和正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常人组的心搏量情况。其结果表明因冠心病而降低的左室功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能，经针刺后显著改善，接近于正常，对无心</w:t>
      </w:r>
      <w:r>
        <w:rPr>
          <w:rFonts w:ascii="SimSun" w:hAnsi="SimSun" w:eastAsia="SimSun" w:cs="SimSun"/>
          <w:sz w:val="21"/>
          <w:szCs w:val="21"/>
          <w:spacing w:val="2"/>
        </w:rPr>
        <w:t>脏病变人的心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功能则无影响。</w:t>
      </w:r>
    </w:p>
    <w:p>
      <w:pPr>
        <w:ind w:left="500"/>
        <w:spacing w:before="23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8" w:id="161"/>
      <w:bookmarkEnd w:id="161"/>
      <w:r>
        <w:rPr>
          <w:rFonts w:ascii="SimSun" w:hAnsi="SimSun" w:eastAsia="SimSun" w:cs="SimSun"/>
          <w:sz w:val="21"/>
          <w:szCs w:val="21"/>
          <w:spacing w:val="13"/>
        </w:rPr>
        <w:t>五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、常用穴位(参见图5、6、7)</w:t>
      </w:r>
    </w:p>
    <w:p>
      <w:pPr>
        <w:ind w:left="429"/>
        <w:spacing w:before="1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1.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任脉</w:t>
      </w:r>
    </w:p>
    <w:p>
      <w:pPr>
        <w:ind w:left="42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中极：在前正中线上，脐下4寸。</w:t>
      </w:r>
    </w:p>
    <w:p>
      <w:pPr>
        <w:ind w:left="42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关元：在腹正中线上，脐下3寸。</w:t>
      </w:r>
    </w:p>
    <w:p>
      <w:pPr>
        <w:ind w:left="429" w:right="1728"/>
        <w:spacing w:before="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气海：在腹正中线上，脐下1.5寸。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中脘：在腹正中线上，脐上4寸。</w:t>
      </w:r>
    </w:p>
    <w:p>
      <w:pPr>
        <w:ind w:left="429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鸠尾：在剑突下，当脐上7寸。(向下斜刺0.5寸)。</w:t>
      </w:r>
    </w:p>
    <w:p>
      <w:pPr>
        <w:ind w:left="120" w:right="38" w:firstLine="309"/>
        <w:spacing w:before="6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膻中：在胸骨中线上，平第4肋间隙，正当两乳之间。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(沿皮向下斜刺或向左右横刺)。</w:t>
      </w:r>
    </w:p>
    <w:p>
      <w:pPr>
        <w:ind w:left="429"/>
        <w:spacing w:before="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手厥阴心包络</w:t>
      </w:r>
    </w:p>
    <w:p>
      <w:pPr>
        <w:ind w:right="35" w:firstLine="429"/>
        <w:spacing w:before="6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郄门：腕横纹上5寸，在桡侧腕屈肌腱与掌长</w:t>
      </w:r>
      <w:r>
        <w:rPr>
          <w:rFonts w:ascii="SimSun" w:hAnsi="SimSun" w:eastAsia="SimSun" w:cs="SimSun"/>
          <w:sz w:val="21"/>
          <w:szCs w:val="21"/>
          <w:spacing w:val="14"/>
        </w:rPr>
        <w:t>肌腱之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间。</w:t>
      </w:r>
    </w:p>
    <w:p>
      <w:pPr>
        <w:ind w:right="35" w:firstLine="429"/>
        <w:spacing w:before="3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间使：腕横纹上3寸，在桡侧腕屈肌腱与掌长</w:t>
      </w:r>
      <w:r>
        <w:rPr>
          <w:rFonts w:ascii="SimSun" w:hAnsi="SimSun" w:eastAsia="SimSun" w:cs="SimSun"/>
          <w:sz w:val="21"/>
          <w:szCs w:val="21"/>
          <w:spacing w:val="14"/>
        </w:rPr>
        <w:t>肌腱之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间。</w:t>
      </w:r>
    </w:p>
    <w:p>
      <w:pPr>
        <w:ind w:right="35" w:firstLine="429"/>
        <w:spacing w:before="4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内关：腕横纹上2寸，在桡侧腕屈肌腱与掌长</w:t>
      </w:r>
      <w:r>
        <w:rPr>
          <w:rFonts w:ascii="SimSun" w:hAnsi="SimSun" w:eastAsia="SimSun" w:cs="SimSun"/>
          <w:sz w:val="21"/>
          <w:szCs w:val="21"/>
          <w:spacing w:val="14"/>
        </w:rPr>
        <w:t>肌腱之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间。</w:t>
      </w:r>
    </w:p>
    <w:p>
      <w:pPr>
        <w:ind w:left="429"/>
        <w:spacing w:before="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3. 手少阴心经</w:t>
      </w:r>
    </w:p>
    <w:p>
      <w:pPr>
        <w:ind w:right="35" w:firstLine="429"/>
        <w:spacing w:before="79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少海：屈肘成直角，在肘关节内侧横纹头与肱骨内上踝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之间凹陷中取之。</w:t>
      </w:r>
    </w:p>
    <w:p>
      <w:pPr>
        <w:ind w:left="429" w:right="658"/>
        <w:spacing w:before="46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通里：在尺侧腕屈肌腱的桡侧，腕横纹上1寸。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阴郄：在通里穴下方0.5寸。</w:t>
      </w:r>
    </w:p>
    <w:p>
      <w:pPr>
        <w:ind w:left="42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神门：在腕横纹上，当尺侧腕屈肌腱的桡侧凹陷中。</w:t>
      </w:r>
    </w:p>
    <w:p>
      <w:pPr>
        <w:spacing w:line="219" w:lineRule="auto"/>
        <w:sectPr>
          <w:footerReference w:type="default" r:id="rId78"/>
          <w:pgSz w:w="7340" w:h="10750"/>
          <w:pgMar w:top="400" w:right="926" w:bottom="1136" w:left="879" w:header="0" w:footer="9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41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4. 手阳明大肠经</w:t>
      </w:r>
    </w:p>
    <w:p>
      <w:pPr>
        <w:ind w:right="153" w:firstLine="419"/>
        <w:spacing w:before="30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合谷：在手背第一、二掌骨之间，近第二掌骨桡侧的中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点。</w:t>
      </w:r>
    </w:p>
    <w:p>
      <w:pPr>
        <w:ind w:left="419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手少阳三焦经</w:t>
      </w:r>
    </w:p>
    <w:p>
      <w:pPr>
        <w:ind w:right="164" w:firstLine="419"/>
        <w:spacing w:before="39" w:line="2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外关：在前臂背侧面，腕横纹上2寸的桡骨与尺骨之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间。</w:t>
      </w:r>
    </w:p>
    <w:p>
      <w:pPr>
        <w:ind w:left="419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6. 手太阳小肠经</w:t>
      </w:r>
    </w:p>
    <w:p>
      <w:pPr>
        <w:ind w:left="419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上少海：屈肘，在尺骨鹰嘴与肱骨内上髁之间。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7.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足阳明胃经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天枢：脐中旁开2寸。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足三里：在外膝眼直下3寸，距胫骨前嵴约1寸。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丰隆：在足三里直下6寸，距胫骨前嵴外侧两横指。</w:t>
      </w:r>
    </w:p>
    <w:p>
      <w:pPr>
        <w:ind w:left="419"/>
        <w:spacing w:before="5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8.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足少阳胆经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阳陵泉：在腓骨小头的前下方凹陷处。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绝骨：在外踝上3寸，腓骨后缘。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9. 足太阳膀胱经</w:t>
      </w:r>
    </w:p>
    <w:p>
      <w:pPr>
        <w:ind w:left="419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肺俞：在第三、四胸椎棘突之间，旁开1.5寸。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厥阴俞：在第四、五胸椎棘突之间，旁开1.5寸。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心俞：在第五、六胸椎棘突之间，旁开1.5寸。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肝俞：在第九、十胸椎棘突之间，旁开1.5寸。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胆俞：在第十、十一胸椎棘突之间，旁开1.5寸。</w:t>
      </w:r>
    </w:p>
    <w:p>
      <w:pPr>
        <w:ind w:left="41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至阴：在足小趾趾甲角外侧0.1寸。</w:t>
      </w:r>
    </w:p>
    <w:p>
      <w:pPr>
        <w:ind w:left="419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10.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足太阴脾经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公孙：在第一跖骨基底之前下缘凹陷处，赤白肉际。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三阴交：在内踝上3寸，胫骨的后缘。</w:t>
      </w:r>
    </w:p>
    <w:p>
      <w:pPr>
        <w:ind w:right="137" w:firstLine="419"/>
        <w:spacing w:before="60" w:line="29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阴陵泉：在胫骨内踝下缘胫骨后缘与腓肠肌之间凹陷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处。</w:t>
      </w:r>
    </w:p>
    <w:p>
      <w:pPr>
        <w:spacing w:line="292" w:lineRule="auto"/>
        <w:sectPr>
          <w:footerReference w:type="default" r:id="rId79"/>
          <w:pgSz w:w="7310" w:h="10730"/>
          <w:pgMar w:top="400" w:right="1096" w:bottom="1147" w:left="550" w:header="0" w:footer="9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pStyle w:val="BodyText"/>
        <w:ind w:firstLine="406"/>
        <w:spacing w:line="8320" w:lineRule="exact"/>
        <w:rPr/>
      </w:pPr>
      <w:r>
        <w:rPr>
          <w:position w:val="-166"/>
        </w:rPr>
        <w:pict>
          <v:group id="_x0000_s6" style="mso-position-vertical-relative:line;mso-position-horizontal-relative:char;width:208.05pt;height:416.05pt;" filled="false" stroked="false" coordsize="4161,8320" coordorigin="0,0">
            <v:shape id="_x0000_s8" style="position:absolute;left:0;top:0;width:4161;height:8320;" filled="false" stroked="false" type="#_x0000_t75">
              <v:imagedata o:title="" r:id="rId81"/>
            </v:shape>
            <v:shape id="_x0000_s10" style="position:absolute;left:299;top:535;width:2581;height:77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30"/>
                      <w:spacing w:before="20" w:line="223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</w:rPr>
                      <w:t>众</w:t>
                    </w:r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2" w:line="220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23"/>
                      </w:rPr>
                      <w:t>手太阴肺经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3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23"/>
                      </w:rPr>
                      <w:t>，</w:t>
                    </w:r>
                  </w:p>
                  <w:p>
                    <w:pPr>
                      <w:ind w:left="1760" w:right="370" w:firstLine="70"/>
                      <w:spacing w:before="184" w:line="365" w:lineRule="auto"/>
                      <w:jc w:val="both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13"/>
                      </w:rPr>
                      <w:t>膻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20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13"/>
                      </w:rPr>
                      <w:t>中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6"/>
                      </w:rPr>
                      <w:t>鸠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6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6"/>
                      </w:rPr>
                      <w:t>尾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10"/>
                      </w:rPr>
                      <w:t>中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10"/>
                      </w:rPr>
                      <w:t>脘</w:t>
                    </w:r>
                  </w:p>
                  <w:p>
                    <w:pPr>
                      <w:ind w:left="1830"/>
                      <w:spacing w:before="33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"/>
                      </w:rPr>
                      <w:t>五梅花</w:t>
                    </w:r>
                  </w:p>
                  <w:p>
                    <w:pPr>
                      <w:ind w:left="1760" w:right="413" w:firstLine="70"/>
                      <w:spacing w:before="88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5"/>
                      </w:rPr>
                      <w:t>关元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spacing w:val="-10"/>
                      </w:rPr>
                      <w:t>t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10"/>
                      </w:rPr>
                      <w:t>中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10"/>
                      </w:rPr>
                      <w:t>极</w:t>
                    </w:r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8"/>
                      <w:spacing w:before="55" w:line="219" w:lineRule="auto"/>
                      <w:jc w:val="right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足少阴肾经</w:t>
                    </w:r>
                  </w:p>
                  <w:p>
                    <w:pPr>
                      <w:ind w:left="210"/>
                      <w:spacing w:before="198" w:line="220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6"/>
                      </w:rPr>
                      <w:t>手少阴心经</w:t>
                    </w:r>
                  </w:p>
                  <w:p>
                    <w:pPr>
                      <w:spacing w:line="3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2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30"/>
                      <w:spacing w:before="56" w:line="222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9"/>
                      </w:rPr>
                      <w:t>足三里</w:t>
                    </w:r>
                  </w:p>
                  <w:p>
                    <w:pPr>
                      <w:ind w:left="870"/>
                      <w:spacing w:before="263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4"/>
                      </w:rPr>
                      <w:t>丰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48"/>
                        <w:w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4"/>
                      </w:rPr>
                      <w:t>隆</w:t>
                    </w:r>
                  </w:p>
                  <w:p>
                    <w:pPr>
                      <w:spacing w:line="33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20"/>
                      <w:spacing w:before="55" w:line="220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5"/>
                      </w:rPr>
                      <w:t>三阴交</w:t>
                    </w:r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40"/>
                      <w:spacing w:before="86" w:line="222" w:lineRule="auto"/>
                      <w:rPr>
                        <w:rFonts w:ascii="SimSun" w:hAnsi="SimSun" w:eastAsia="SimSun" w:cs="SimSun"/>
                        <w:sz w:val="26"/>
                        <w:szCs w:val="26"/>
                      </w:rPr>
                    </w:pPr>
                    <w:r>
                      <w:rPr>
                        <w:rFonts w:ascii="SimSun" w:hAnsi="SimSun" w:eastAsia="SimSun" w:cs="SimSun"/>
                        <w:sz w:val="26"/>
                        <w:szCs w:val="26"/>
                        <w:spacing w:val="-10"/>
                      </w:rPr>
                      <w:t>公</w:t>
                    </w:r>
                    <w:r>
                      <w:rPr>
                        <w:rFonts w:ascii="SimSun" w:hAnsi="SimSun" w:eastAsia="SimSun" w:cs="SimSun"/>
                        <w:sz w:val="26"/>
                        <w:szCs w:val="26"/>
                        <w:spacing w:val="-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6"/>
                        <w:szCs w:val="26"/>
                        <w:spacing w:val="-10"/>
                      </w:rPr>
                      <w:t>孙</w:t>
                    </w:r>
                  </w:p>
                  <w:p>
                    <w:pPr>
                      <w:ind w:left="350"/>
                      <w:spacing w:before="68" w:line="172" w:lineRule="auto"/>
                      <w:rPr>
                        <w:rFonts w:ascii="LiSu" w:hAnsi="LiSu" w:eastAsia="LiSu" w:cs="LiSu"/>
                        <w:sz w:val="17"/>
                        <w:szCs w:val="17"/>
                      </w:rPr>
                    </w:pPr>
                    <w:r>
                      <w:rPr>
                        <w:rFonts w:ascii="LiSu" w:hAnsi="LiSu" w:eastAsia="LiSu" w:cs="LiSu"/>
                        <w:sz w:val="17"/>
                        <w:szCs w:val="17"/>
                        <w:spacing w:val="-11"/>
                      </w:rPr>
                      <w:t>足阳明胃经</w:t>
                    </w:r>
                  </w:p>
                </w:txbxContent>
              </v:textbox>
            </v:shape>
            <v:shape id="_x0000_s12" style="position:absolute;left:1081;top:2882;width:848;height:18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117"/>
                      <w:spacing w:before="20" w:line="2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22"/>
                      </w:rPr>
                      <w:t>天柩</w:t>
                    </w:r>
                  </w:p>
                  <w:p>
                    <w:pPr>
                      <w:ind w:left="20"/>
                      <w:spacing w:before="245" w:line="202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32"/>
                        <w:szCs w:val="32"/>
                        <w:spacing w:val="8"/>
                      </w:rPr>
                      <w:t>止海</w:t>
                    </w:r>
                    <w:r>
                      <w:rPr>
                        <w:rFonts w:ascii="SimSun" w:hAnsi="SimSun" w:eastAsia="SimSun" w:cs="SimSun"/>
                        <w:sz w:val="32"/>
                        <w:szCs w:val="32"/>
                        <w:spacing w:val="-3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8"/>
                        <w:position w:val="-1"/>
                      </w:rPr>
                      <w:t>足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45"/>
                        <w:position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8"/>
                        <w:position w:val="-1"/>
                      </w:rPr>
                      <w:t>少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44"/>
                        <w:position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8"/>
                        <w:position w:val="-1"/>
                      </w:rPr>
                      <w:t>阳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44"/>
                        <w:position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8"/>
                        <w:position w:val="-1"/>
                      </w:rPr>
                      <w:t>胆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44"/>
                        <w:position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8"/>
                        <w:position w:val="-1"/>
                      </w:rPr>
                      <w:t>经</w:t>
                    </w:r>
                  </w:p>
                </w:txbxContent>
              </v:textbox>
            </v:shape>
            <v:shape id="_x0000_s14" style="position:absolute;left:299;top:3686;width:754;height:8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0"/>
                      <w:spacing w:before="20" w:line="206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4"/>
                      </w:rPr>
                      <w:t>间使</w:t>
                    </w:r>
                  </w:p>
                  <w:p>
                    <w:pPr>
                      <w:ind w:left="20" w:right="35"/>
                      <w:spacing w:line="215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14"/>
                      </w:rPr>
                      <w:t>内关/通里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</w:rPr>
                      <w:t>阴</w:t>
                    </w:r>
                  </w:p>
                  <w:p>
                    <w:pPr>
                      <w:ind w:right="16"/>
                      <w:spacing w:before="24" w:line="219" w:lineRule="auto"/>
                      <w:jc w:val="right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神门</w:t>
                    </w:r>
                  </w:p>
                </w:txbxContent>
              </v:textbox>
            </v:shape>
            <v:shape id="_x0000_s16" style="position:absolute;left:1920;top:6277;width:880;height: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足厥阴肝经</w:t>
                    </w:r>
                  </w:p>
                </w:txbxContent>
              </v:textbox>
            </v:shape>
            <v:shape id="_x0000_s18" style="position:absolute;left:1646;top:5019;width:197;height:9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2"/>
                      </w:rPr>
                      <w:t>足太阴脾经</w:t>
                    </w:r>
                  </w:p>
                </w:txbxContent>
              </v:textbox>
            </v:shape>
            <v:shape id="_x0000_s20" style="position:absolute;left:158;top:4939;width:131;height:9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厥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46"/>
                        <w:w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閉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4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心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4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包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46"/>
                        <w:w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經</w:t>
                    </w:r>
                  </w:p>
                </w:txbxContent>
              </v:textbox>
            </v:shape>
            <v:shape id="_x0000_s22" style="position:absolute;left:450;top:3497;width:400;height: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6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9"/>
                      </w:rPr>
                      <w:t>郄门</w:t>
                    </w:r>
                  </w:p>
                </w:txbxContent>
              </v:textbox>
            </v:shape>
            <v:shape id="_x0000_s24" style="position:absolute;left:158;top:4743;width:131;height:1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19" w:line="201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手</w:t>
                    </w:r>
                  </w:p>
                </w:txbxContent>
              </v:textbox>
            </v:shape>
          </v:group>
        </w:pict>
      </w:r>
    </w:p>
    <w:p>
      <w:pPr>
        <w:ind w:left="857"/>
        <w:spacing w:before="17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0"/>
        </w:rPr>
        <w:t>图</w:t>
      </w:r>
      <w:r>
        <w:rPr>
          <w:rFonts w:ascii="SimSun" w:hAnsi="SimSun" w:eastAsia="SimSun" w:cs="SimSun"/>
          <w:sz w:val="17"/>
          <w:szCs w:val="17"/>
          <w:spacing w:val="6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5</w:t>
      </w:r>
      <w:r>
        <w:rPr>
          <w:rFonts w:ascii="SimSun" w:hAnsi="SimSun" w:eastAsia="SimSun" w:cs="SimSun"/>
          <w:sz w:val="17"/>
          <w:szCs w:val="17"/>
          <w:spacing w:val="30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10"/>
        </w:rPr>
        <w:t>针刺治疗冠心病常用穴(正面)</w:t>
      </w:r>
    </w:p>
    <w:p>
      <w:pPr>
        <w:spacing w:line="219" w:lineRule="auto"/>
        <w:sectPr>
          <w:footerReference w:type="default" r:id="rId80"/>
          <w:pgSz w:w="7220" w:h="10670"/>
          <w:pgMar w:top="400" w:right="1083" w:bottom="1039" w:left="1083" w:header="0" w:footer="87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1179"/>
        <w:spacing w:before="52" w:line="210" w:lineRule="exact"/>
        <w:rPr>
          <w:rFonts w:ascii="SimSun" w:hAnsi="SimSun" w:eastAsia="SimSun" w:cs="SimSun"/>
          <w:sz w:val="16"/>
          <w:szCs w:val="16"/>
        </w:rPr>
      </w:pPr>
      <w:r>
        <w:drawing>
          <wp:anchor distT="0" distB="0" distL="0" distR="0" simplePos="0" relativeHeight="251787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-771520</wp:posOffset>
            </wp:positionV>
            <wp:extent cx="4584700" cy="662940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47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spacing w:val="-2"/>
          <w:position w:val="1"/>
        </w:rPr>
        <w:t>手少阴心经</w:t>
      </w:r>
      <w:r>
        <w:rPr>
          <w:rFonts w:ascii="SimSun" w:hAnsi="SimSun" w:eastAsia="SimSun" w:cs="SimSun"/>
          <w:sz w:val="16"/>
          <w:szCs w:val="16"/>
          <w:spacing w:val="16"/>
          <w:position w:val="1"/>
        </w:rPr>
        <w:t xml:space="preserve">    </w:t>
      </w:r>
      <w:r>
        <w:rPr>
          <w:rFonts w:ascii="SimSun" w:hAnsi="SimSun" w:eastAsia="SimSun" w:cs="SimSun"/>
          <w:sz w:val="16"/>
          <w:szCs w:val="16"/>
          <w:spacing w:val="-2"/>
          <w:position w:val="1"/>
        </w:rPr>
        <w:t>手太阴肺经</w:t>
      </w:r>
    </w:p>
    <w:p>
      <w:pPr>
        <w:pStyle w:val="BodyText"/>
        <w:spacing w:line="264" w:lineRule="auto"/>
        <w:rPr/>
      </w:pPr>
      <w:r/>
    </w:p>
    <w:p>
      <w:pPr>
        <w:ind w:left="1660"/>
        <w:spacing w:before="52" w:line="18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3"/>
        </w:rPr>
        <w:t>神</w:t>
      </w:r>
      <w:r>
        <w:rPr>
          <w:rFonts w:ascii="SimHei" w:hAnsi="SimHei" w:eastAsia="SimHei" w:cs="SimHei"/>
          <w:sz w:val="16"/>
          <w:szCs w:val="16"/>
          <w:spacing w:val="2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门</w:t>
      </w:r>
    </w:p>
    <w:p>
      <w:pPr>
        <w:ind w:left="1669" w:right="4752" w:firstLine="390"/>
        <w:spacing w:line="178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3"/>
          <w:szCs w:val="13"/>
          <w:spacing w:val="-8"/>
        </w:rPr>
        <w:t>阴</w:t>
      </w:r>
      <w:r>
        <w:rPr>
          <w:rFonts w:ascii="SimHei" w:hAnsi="SimHei" w:eastAsia="SimHei" w:cs="SimHei"/>
          <w:sz w:val="13"/>
          <w:szCs w:val="13"/>
          <w:spacing w:val="14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-8"/>
        </w:rPr>
        <w:t>郄</w:t>
      </w:r>
      <w:r>
        <w:rPr>
          <w:rFonts w:ascii="SimHei" w:hAnsi="SimHei" w:eastAsia="SimHei" w:cs="SimHei"/>
          <w:sz w:val="13"/>
          <w:szCs w:val="13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10"/>
        </w:rPr>
        <w:t>通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里 内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关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9"/>
          <w:w w:val="115"/>
        </w:rPr>
        <w:t>间</w:t>
      </w:r>
      <w:r>
        <w:rPr>
          <w:rFonts w:ascii="SimHei" w:hAnsi="SimHei" w:eastAsia="SimHei" w:cs="SimHei"/>
          <w:sz w:val="16"/>
          <w:szCs w:val="16"/>
          <w:spacing w:val="46"/>
          <w:w w:val="10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9"/>
          <w:w w:val="115"/>
        </w:rPr>
        <w:t>使</w:t>
      </w:r>
    </w:p>
    <w:p>
      <w:pPr>
        <w:ind w:left="1980"/>
        <w:spacing w:line="207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position w:val="3"/>
        </w:rPr>
        <w:drawing>
          <wp:inline distT="0" distB="0" distL="0" distR="0">
            <wp:extent cx="88897" cy="3536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7" cy="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eastAsia="FangSong" w:cs="FangSong"/>
          <w:sz w:val="16"/>
          <w:szCs w:val="16"/>
          <w:spacing w:val="-6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那</w:t>
      </w:r>
      <w:r>
        <w:rPr>
          <w:rFonts w:ascii="FangSong" w:hAnsi="FangSong" w:eastAsia="FangSong" w:cs="FangSong"/>
          <w:sz w:val="16"/>
          <w:szCs w:val="16"/>
          <w:spacing w:val="2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门</w:t>
      </w:r>
    </w:p>
    <w:p>
      <w:pPr>
        <w:ind w:left="2930"/>
        <w:spacing w:before="220" w:line="16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"/>
        </w:rPr>
        <w:t>手厥阴心包经</w:t>
      </w:r>
    </w:p>
    <w:p>
      <w:pPr>
        <w:ind w:left="1349" w:right="4437" w:firstLine="959"/>
        <w:spacing w:before="2" w:line="21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上少海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"/>
        </w:rPr>
        <w:t>手太阳小肠经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4662"/>
        <w:spacing w:before="52" w:line="220" w:lineRule="auto"/>
        <w:rPr>
          <w:rFonts w:ascii="SimSun" w:hAnsi="SimSun" w:eastAsia="SimSun" w:cs="SimSun"/>
          <w:sz w:val="16"/>
          <w:szCs w:val="16"/>
        </w:rPr>
      </w:pPr>
      <w:r>
        <w:pict>
          <v:shape id="_x0000_s26" style="position:absolute;margin-left:212.7pt;margin-top:16.3379pt;mso-position-vertical-relative:text;mso-position-horizontal-relative:text;width:11pt;height:55.7pt;z-index:25178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8"/>
                    </w:rPr>
                    <w:t>手阳明大肠经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6"/>
          <w:szCs w:val="16"/>
          <w:b/>
          <w:bCs/>
          <w:spacing w:val="-3"/>
        </w:rPr>
        <w:t>手少阳三焦经</w:t>
      </w:r>
    </w:p>
    <w:p>
      <w:pPr>
        <w:ind w:left="2930"/>
        <w:spacing w:before="242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足厥阴肝经</w:t>
      </w:r>
    </w:p>
    <w:p>
      <w:pPr>
        <w:ind w:left="1929"/>
        <w:spacing w:before="149" w:line="17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4"/>
        </w:rPr>
        <w:t>足太阴脾经/</w:t>
      </w:r>
    </w:p>
    <w:p>
      <w:pPr>
        <w:ind w:left="3390"/>
        <w:spacing w:line="208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足少阳胆经</w:t>
      </w:r>
    </w:p>
    <w:p>
      <w:pPr>
        <w:ind w:left="2169" w:right="3618" w:firstLine="640"/>
        <w:spacing w:before="159" w:line="28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足少阴肾经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1"/>
        </w:rPr>
        <w:t>阴胶泉</w:t>
      </w:r>
    </w:p>
    <w:p>
      <w:pPr>
        <w:ind w:left="3769"/>
        <w:spacing w:before="11" w:line="221" w:lineRule="auto"/>
        <w:rPr>
          <w:rFonts w:ascii="SimHei" w:hAnsi="SimHei" w:eastAsia="SimHei" w:cs="SimHei"/>
          <w:sz w:val="16"/>
          <w:szCs w:val="16"/>
        </w:rPr>
      </w:pPr>
      <w:r>
        <w:drawing>
          <wp:anchor distT="0" distB="0" distL="0" distR="0" simplePos="0" relativeHeight="251790336" behindDoc="0" locked="0" layoutInCell="1" allowOverlap="1">
            <wp:simplePos x="0" y="0"/>
            <wp:positionH relativeFrom="column">
              <wp:posOffset>4457703</wp:posOffset>
            </wp:positionH>
            <wp:positionV relativeFrom="paragraph">
              <wp:posOffset>99347</wp:posOffset>
            </wp:positionV>
            <wp:extent cx="38098" cy="44416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8" cy="4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6"/>
          <w:szCs w:val="16"/>
          <w:spacing w:val="16"/>
        </w:rPr>
        <w:t>阳废泉</w:t>
      </w:r>
    </w:p>
    <w:p>
      <w:pPr>
        <w:pStyle w:val="BodyText"/>
        <w:spacing w:line="346" w:lineRule="auto"/>
        <w:rPr/>
      </w:pPr>
      <w:r/>
    </w:p>
    <w:p>
      <w:pPr>
        <w:ind w:left="3059"/>
        <w:spacing w:before="53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三阴交</w:t>
      </w:r>
    </w:p>
    <w:p>
      <w:pPr>
        <w:ind w:left="3559"/>
        <w:spacing w:before="249" w:line="221" w:lineRule="auto"/>
        <w:rPr>
          <w:rFonts w:ascii="SimSun" w:hAnsi="SimSun" w:eastAsia="SimSun" w:cs="SimSun"/>
          <w:sz w:val="16"/>
          <w:szCs w:val="16"/>
        </w:rPr>
      </w:pPr>
      <w:r>
        <w:pict>
          <v:shape id="_x0000_s28" style="position:absolute;margin-left:136.501pt;margin-top:15.6918pt;mso-position-vertical-relative:text;mso-position-horizontal-relative:text;width:27.1pt;height:14.65pt;z-index:25178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5"/>
                    </w:rPr>
                    <w:t>公 孙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6"/>
          <w:szCs w:val="16"/>
          <w:spacing w:val="-4"/>
        </w:rPr>
        <w:t>悬 钟</w:t>
      </w:r>
    </w:p>
    <w:p>
      <w:pPr>
        <w:ind w:left="3940"/>
        <w:spacing w:before="137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足太阳膀胱经</w:t>
      </w:r>
    </w:p>
    <w:p>
      <w:pPr>
        <w:pStyle w:val="BodyText"/>
        <w:spacing w:line="307" w:lineRule="auto"/>
        <w:rPr/>
      </w:pPr>
      <w:r/>
    </w:p>
    <w:p>
      <w:pPr>
        <w:ind w:left="194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5"/>
        </w:rPr>
        <w:t>图 6</w:t>
      </w:r>
      <w:r>
        <w:rPr>
          <w:rFonts w:ascii="SimSun" w:hAnsi="SimSun" w:eastAsia="SimSun" w:cs="SimSun"/>
          <w:sz w:val="16"/>
          <w:szCs w:val="16"/>
          <w:spacing w:val="11"/>
        </w:rPr>
        <w:t xml:space="preserve">   </w:t>
      </w:r>
      <w:r>
        <w:rPr>
          <w:rFonts w:ascii="SimSun" w:hAnsi="SimSun" w:eastAsia="SimSun" w:cs="SimSun"/>
          <w:sz w:val="16"/>
          <w:szCs w:val="16"/>
          <w:spacing w:val="15"/>
        </w:rPr>
        <w:t>针刺治疗冠心病常用穴(侧面&gt;</w:t>
      </w:r>
    </w:p>
    <w:p>
      <w:pPr>
        <w:ind w:left="750"/>
        <w:spacing w:before="167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—64—</w:t>
      </w:r>
    </w:p>
    <w:p>
      <w:pPr>
        <w:spacing w:line="183" w:lineRule="auto"/>
        <w:sectPr>
          <w:footerReference w:type="default" r:id="rId6"/>
          <w:pgSz w:w="7220" w:h="10440"/>
          <w:pgMar w:top="400" w:right="0" w:bottom="400" w:left="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382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drawing>
          <wp:anchor distT="0" distB="0" distL="0" distR="0" simplePos="0" relativeHeight="251791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-1423017</wp:posOffset>
            </wp:positionV>
            <wp:extent cx="4584700" cy="67754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470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7"/>
          <w:szCs w:val="17"/>
          <w:spacing w:val="-2"/>
        </w:rPr>
        <w:t>夹餐</w:t>
      </w:r>
    </w:p>
    <w:p>
      <w:pPr>
        <w:ind w:left="3689"/>
        <w:spacing w:before="218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2"/>
        </w:rPr>
        <w:t>肺俞</w:t>
      </w:r>
    </w:p>
    <w:p>
      <w:pPr>
        <w:ind w:left="3648" w:right="3143" w:hanging="19"/>
        <w:spacing w:before="126" w:line="188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8"/>
        </w:rPr>
        <w:t>心俞</w:t>
      </w:r>
      <w:r>
        <w:rPr>
          <w:rFonts w:ascii="SimSun" w:hAnsi="SimSun" w:eastAsia="SimSun" w:cs="SimSun"/>
          <w:sz w:val="17"/>
          <w:szCs w:val="17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2"/>
        </w:rPr>
        <w:t>膈</w:t>
      </w:r>
      <w:r>
        <w:rPr>
          <w:rFonts w:ascii="SimSun" w:hAnsi="SimSun" w:eastAsia="SimSun" w:cs="SimSun"/>
          <w:sz w:val="16"/>
          <w:szCs w:val="16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"/>
        </w:rPr>
        <w:t>俞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7"/>
        </w:rPr>
        <w:t>肝俞</w:t>
      </w:r>
      <w:r>
        <w:rPr>
          <w:rFonts w:ascii="SimHei" w:hAnsi="SimHei" w:eastAsia="SimHei" w:cs="SimHei"/>
          <w:sz w:val="17"/>
          <w:szCs w:val="17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6"/>
        </w:rPr>
        <w:t>胆俞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50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手阳明大肠经</w:t>
      </w:r>
    </w:p>
    <w:p>
      <w:pPr>
        <w:ind w:left="2690"/>
        <w:spacing w:before="159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手太阳小肠经</w:t>
      </w:r>
    </w:p>
    <w:p>
      <w:pPr>
        <w:ind w:left="1729" w:right="4789" w:firstLine="310"/>
        <w:spacing w:before="88" w:line="256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0"/>
        </w:rPr>
        <w:t>外</w:t>
      </w:r>
      <w:r>
        <w:rPr>
          <w:rFonts w:ascii="SimHei" w:hAnsi="SimHei" w:eastAsia="SimHei" w:cs="SimHei"/>
          <w:sz w:val="17"/>
          <w:szCs w:val="17"/>
          <w:spacing w:val="-16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0"/>
        </w:rPr>
        <w:t>关</w:t>
      </w:r>
      <w:r>
        <w:rPr>
          <w:rFonts w:ascii="SimHei" w:hAnsi="SimHei" w:eastAsia="SimHei" w:cs="SimHei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4"/>
        </w:rPr>
        <w:t>合</w:t>
      </w:r>
      <w:r>
        <w:rPr>
          <w:rFonts w:ascii="SimHei" w:hAnsi="SimHei" w:eastAsia="SimHei" w:cs="SimHei"/>
          <w:sz w:val="17"/>
          <w:szCs w:val="17"/>
          <w:spacing w:val="4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4"/>
        </w:rPr>
        <w:t>谷</w:t>
      </w:r>
    </w:p>
    <w:p>
      <w:pPr>
        <w:pStyle w:val="BodyText"/>
        <w:spacing w:line="250" w:lineRule="auto"/>
        <w:rPr/>
      </w:pPr>
      <w:r/>
    </w:p>
    <w:p>
      <w:pPr>
        <w:ind w:left="1309" w:right="4022" w:firstLine="1079"/>
        <w:spacing w:before="56" w:line="21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9"/>
        </w:rPr>
        <w:t>足少阳胆经</w:t>
      </w:r>
      <w:r>
        <w:rPr>
          <w:rFonts w:ascii="SimSun" w:hAnsi="SimSun" w:eastAsia="SimSun" w:cs="SimSun"/>
          <w:sz w:val="17"/>
          <w:szCs w:val="17"/>
          <w:spacing w:val="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手少阳三焦经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2380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8"/>
        </w:rPr>
        <w:t>足太阳膀胱经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2679"/>
        <w:spacing w:before="56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至</w:t>
      </w:r>
      <w:r>
        <w:rPr>
          <w:rFonts w:ascii="SimSun" w:hAnsi="SimSun" w:eastAsia="SimSun" w:cs="SimSun"/>
          <w:sz w:val="17"/>
          <w:szCs w:val="17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阴</w:t>
      </w:r>
    </w:p>
    <w:p>
      <w:pPr>
        <w:pStyle w:val="BodyText"/>
        <w:spacing w:line="399" w:lineRule="auto"/>
        <w:rPr/>
      </w:pPr>
      <w:r/>
    </w:p>
    <w:p>
      <w:pPr>
        <w:ind w:left="2029"/>
        <w:spacing w:before="5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2"/>
        </w:rPr>
        <w:t>图 7</w:t>
      </w:r>
      <w:r>
        <w:rPr>
          <w:rFonts w:ascii="SimSun" w:hAnsi="SimSun" w:eastAsia="SimSun" w:cs="SimSun"/>
          <w:sz w:val="17"/>
          <w:szCs w:val="17"/>
          <w:spacing w:val="26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12"/>
        </w:rPr>
        <w:t>针刺治疗冠心病常用穴(背面)</w:t>
      </w:r>
    </w:p>
    <w:p>
      <w:pPr>
        <w:ind w:left="5679"/>
        <w:spacing w:before="272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—65—</w:t>
      </w:r>
    </w:p>
    <w:p>
      <w:pPr>
        <w:spacing w:line="183" w:lineRule="auto"/>
        <w:sectPr>
          <w:pgSz w:w="7220" w:h="10670"/>
          <w:pgMar w:top="400" w:right="0" w:bottom="400" w:left="0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439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11. 经外奇穴</w:t>
      </w:r>
    </w:p>
    <w:p>
      <w:pPr>
        <w:ind w:left="119" w:right="91" w:firstLine="319"/>
        <w:spacing w:before="7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夹脊：从第一颈椎棘突至第五腰椎棘突两侧，督脉旁开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0.5～1寸。</w:t>
      </w:r>
    </w:p>
    <w:p>
      <w:pPr>
        <w:ind w:left="439"/>
        <w:spacing w:before="1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12.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其他</w:t>
      </w:r>
    </w:p>
    <w:p>
      <w:pPr>
        <w:ind w:left="439" w:right="2040"/>
        <w:spacing w:before="8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心痛穴：两乳头连线中点旁1寸。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上少海穴：肘横纹尺侧上1寸。</w:t>
      </w:r>
    </w:p>
    <w:p>
      <w:pPr>
        <w:ind w:left="43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五梅花穴：脐中，上下左右旁1寸。</w:t>
      </w:r>
    </w:p>
    <w:p>
      <w:pPr>
        <w:ind w:left="20" w:right="92" w:firstLine="419"/>
        <w:spacing w:before="7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备注：夹脊(奇穴):每块椎骨棘突(第一颈为后节结)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下，左、右旁开5分～1寸处，骶部正当骶后孔处</w:t>
      </w:r>
      <w:r>
        <w:rPr>
          <w:rFonts w:ascii="SimSun" w:hAnsi="SimSun" w:eastAsia="SimSun" w:cs="SimSun"/>
          <w:sz w:val="20"/>
          <w:szCs w:val="20"/>
          <w:spacing w:val="11"/>
        </w:rPr>
        <w:t>(八醪穴),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其命名按椎骨的排列序数而定，如夹脊胸7,即第7胸椎棘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突下旁开5分～1寸处。</w:t>
      </w:r>
    </w:p>
    <w:p>
      <w:pPr>
        <w:ind w:left="20" w:right="88" w:firstLine="419"/>
        <w:spacing w:before="47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心痛穴、上少海穴、五梅花穴，均为笔者通过实践而拟 </w:t>
      </w:r>
      <w:r>
        <w:rPr>
          <w:rFonts w:ascii="SimSun" w:hAnsi="SimSun" w:eastAsia="SimSun" w:cs="SimSun"/>
          <w:sz w:val="20"/>
          <w:szCs w:val="20"/>
          <w:spacing w:val="10"/>
        </w:rPr>
        <w:t>定的。</w:t>
      </w:r>
    </w:p>
    <w:p>
      <w:pPr>
        <w:pStyle w:val="BodyText"/>
        <w:spacing w:line="357" w:lineRule="auto"/>
        <w:rPr/>
      </w:pPr>
      <w:r/>
    </w:p>
    <w:p>
      <w:pPr>
        <w:pStyle w:val="BodyText"/>
        <w:spacing w:line="357" w:lineRule="auto"/>
        <w:rPr/>
      </w:pPr>
      <w:r/>
    </w:p>
    <w:p>
      <w:pPr>
        <w:ind w:left="1100"/>
        <w:spacing w:before="97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59" w:id="162"/>
      <w:bookmarkEnd w:id="162"/>
      <w:r>
        <w:rPr>
          <w:rFonts w:ascii="KaiTi" w:hAnsi="KaiTi" w:eastAsia="KaiTi" w:cs="KaiTi"/>
          <w:sz w:val="30"/>
          <w:szCs w:val="30"/>
          <w:spacing w:val="11"/>
        </w:rPr>
        <w:t>第十一章</w:t>
      </w:r>
      <w:r>
        <w:rPr>
          <w:rFonts w:ascii="KaiTi" w:hAnsi="KaiTi" w:eastAsia="KaiTi" w:cs="KaiTi"/>
          <w:sz w:val="30"/>
          <w:szCs w:val="30"/>
          <w:spacing w:val="11"/>
        </w:rPr>
        <w:t xml:space="preserve">  </w:t>
      </w:r>
      <w:r>
        <w:rPr>
          <w:rFonts w:ascii="KaiTi" w:hAnsi="KaiTi" w:eastAsia="KaiTi" w:cs="KaiTi"/>
          <w:sz w:val="30"/>
          <w:szCs w:val="30"/>
          <w:spacing w:val="11"/>
        </w:rPr>
        <w:t>护理与预防</w:t>
      </w:r>
    </w:p>
    <w:p>
      <w:pPr>
        <w:pStyle w:val="BodyText"/>
        <w:spacing w:line="245" w:lineRule="auto"/>
        <w:rPr/>
      </w:pPr>
      <w:r/>
    </w:p>
    <w:p>
      <w:pPr>
        <w:ind w:left="543"/>
        <w:spacing w:before="79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60" w:id="163"/>
      <w:bookmarkEnd w:id="163"/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一、护理</w:t>
      </w:r>
    </w:p>
    <w:p>
      <w:pPr>
        <w:ind w:left="20" w:right="83" w:firstLine="419"/>
        <w:spacing w:before="21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俗话说得好：“三分吃药，七分调理”。说明在疾病痊愈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的过程中，调理是重要的治疗措施。对病人的护理，应当从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各方面来注意，如病室的安静环境，对病人精神的安慰，和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寒暖、饮食方面的细心照顾，才能使病人静养，心情愉快，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有利于病体的康复。</w:t>
      </w:r>
    </w:p>
    <w:p>
      <w:pPr>
        <w:ind w:firstLine="339"/>
        <w:spacing w:before="37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《素问 ·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举痛论》指出：“怒则气上，喜则气缓，悲则气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消……劳则气耗，思则气结。”以及众所周知的“暴怒伤肝”、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“忧思伤脾”的道理。联系临床往往是意味</w:t>
      </w:r>
      <w:r>
        <w:rPr>
          <w:rFonts w:ascii="SimSun" w:hAnsi="SimSun" w:eastAsia="SimSun" w:cs="SimSun"/>
          <w:sz w:val="20"/>
          <w:szCs w:val="20"/>
          <w:spacing w:val="13"/>
        </w:rPr>
        <w:t>病人能否正确对</w:t>
      </w:r>
    </w:p>
    <w:p>
      <w:pPr>
        <w:spacing w:line="287" w:lineRule="auto"/>
        <w:sectPr>
          <w:footerReference w:type="default" r:id="rId86"/>
          <w:pgSz w:w="7220" w:h="10670"/>
          <w:pgMar w:top="400" w:right="1010" w:bottom="1100" w:left="579" w:header="0" w:footer="9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69" w:lineRule="auto"/>
        <w:rPr/>
      </w:pPr>
      <w:r/>
    </w:p>
    <w:p>
      <w:pPr>
        <w:ind w:left="669" w:right="176"/>
        <w:spacing w:before="69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待疾病，有没有与疾病作斗争的坚强意志，以及医务人员配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合，对慢性疾病的恢复都有密切的关系，如某种原因引起精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神高度集中，或过于激动，血压可突然升高，容易诱发心绞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痛。按中医理论，恼怒伤肝，肝郁会化火。如能掌握病人情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志变化，少让病人动肝火，保持精神愉快则有利于康复，由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此可见护理工作是治病很重要的一环，切不可忽视。下面对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冠心病心绞痛、心肌梗塞提出以下几点护理要求。</w:t>
      </w:r>
    </w:p>
    <w:p>
      <w:pPr>
        <w:ind w:left="669" w:firstLine="440"/>
        <w:spacing w:before="17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(一)解除顾虑、做好思想工作。不少病人患了冠心病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后思想顾虑重重，尤其在患过急性心肌梗塞后恐惧心理十分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严重。因人的思想情绪往往会影响疾病，所以中医对“七情”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极为重视。七情可以使人致病，在病时也可增加疾患，病在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好转之际，因七情之故又可迁延不愈。所以解除病人思想顾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虑，使其心情舒畅，是促使疾病早日消除的一个首要问题，</w:t>
      </w:r>
    </w:p>
    <w:p>
      <w:pPr>
        <w:ind w:left="669"/>
        <w:spacing w:before="2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应该十分注意。</w:t>
      </w:r>
    </w:p>
    <w:p>
      <w:pPr>
        <w:ind w:left="669" w:right="100" w:firstLine="459"/>
        <w:spacing w:before="74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(二)饮食有节，少吃油腻，多食薄素为佳。《卫生宝鉴》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指出：“食物无务于多，贵在能节。”暴饮暴</w:t>
      </w:r>
      <w:r>
        <w:rPr>
          <w:rFonts w:ascii="SimSun" w:hAnsi="SimSun" w:eastAsia="SimSun" w:cs="SimSun"/>
          <w:sz w:val="21"/>
          <w:szCs w:val="21"/>
          <w:spacing w:val="-6"/>
        </w:rPr>
        <w:t>食，均能损伤脾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胃功能，易诱发心绞痛。寒凉病宜服温性、热性食物，</w:t>
      </w:r>
      <w:r>
        <w:rPr>
          <w:rFonts w:ascii="SimSun" w:hAnsi="SimSun" w:eastAsia="SimSun" w:cs="SimSun"/>
          <w:sz w:val="21"/>
          <w:szCs w:val="21"/>
          <w:spacing w:val="1"/>
        </w:rPr>
        <w:t>阴虚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病人忌温热食物，宜清爽、滋补食物。多吃植物性食物，少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吃动物脂肪性食物，不仅为冠心病病人所宜，而且宜于养生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保健。冠心病病人就诊时，或在病房订菜时，总</w:t>
      </w:r>
      <w:r>
        <w:rPr>
          <w:rFonts w:ascii="SimSun" w:hAnsi="SimSun" w:eastAsia="SimSun" w:cs="SimSun"/>
          <w:sz w:val="21"/>
          <w:szCs w:val="21"/>
          <w:spacing w:val="1"/>
        </w:rPr>
        <w:t>要向医务人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员询问吃些什么样的饮食为好，可嘱病人吃清补、清</w:t>
      </w:r>
      <w:r>
        <w:rPr>
          <w:rFonts w:ascii="SimSun" w:hAnsi="SimSun" w:eastAsia="SimSun" w:cs="SimSun"/>
          <w:sz w:val="21"/>
          <w:szCs w:val="21"/>
          <w:spacing w:val="1"/>
        </w:rPr>
        <w:t>淡、清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凉的食物。清补类如豆腐、绿豆、赤小豆、百合、海带、木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耳、白菜、菠菜、豆芽、鸡蛋白、蜂蜜、冰糖等。清淡、薄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素类如山楂、芹菜、卷心菜、新鲜莴苣、香菇、海带、木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耳、玉米须。清凉祛脂类如西瓜、冬瓜、小豆、扁豆、苦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瓜、豌豆、黄瓜等。总而言之，冠心病病人应食用低胆固醇、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低脂肪、低盐的饮食，肥甘厚味之品，鱼、肉、禽蛋之类皆</w:t>
      </w:r>
    </w:p>
    <w:p>
      <w:pPr>
        <w:ind w:left="5549"/>
        <w:spacing w:before="22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—67—</w:t>
      </w:r>
    </w:p>
    <w:p>
      <w:pPr>
        <w:spacing w:line="183" w:lineRule="auto"/>
        <w:sectPr>
          <w:footerReference w:type="default" r:id="rId87"/>
          <w:pgSz w:w="7340" w:h="10750"/>
          <w:pgMar w:top="400" w:right="844" w:bottom="290" w:left="99" w:header="0" w:footer="27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2" w:lineRule="auto"/>
        <w:rPr/>
      </w:pPr>
      <w:r/>
    </w:p>
    <w:p>
      <w:pPr>
        <w:ind w:left="3" w:right="27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应少食，尤其应避免暴饮暴食。多食新鲜蔬菜与水果，以及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豆类食物。肥胖者要控制热量，以减轻体重，高血压病人尽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量少吃盐。</w:t>
      </w:r>
    </w:p>
    <w:p>
      <w:pPr>
        <w:ind w:left="3" w:right="23" w:firstLine="459"/>
        <w:spacing w:before="3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(三)合理安排生活，生活要有规律。严密观察病情变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化，注意舌象变化。舌与痰浊，舌与大便有着密切关系，前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面已述。如苔腻腹泻者，可服藿香正气丸，每日2次，每次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1~2丸；舌淡而胖，纳差者，可服香砂六君丸、香砂养胃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丸，每日2次，每次考袋；苔腻而黄、大便干燥者可服番泻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叶，每次5~10克代茶饮；腹胀便干者，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可服木香槟榔丸，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每日2次，每次考袋，如便干少津者，可服麻仁丸。因大便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用力常诱发心绞痛，故应保持大便通畅，尤其对急性心</w:t>
      </w:r>
      <w:r>
        <w:rPr>
          <w:rFonts w:ascii="SimSun" w:hAnsi="SimSun" w:eastAsia="SimSun" w:cs="SimSun"/>
          <w:sz w:val="21"/>
          <w:szCs w:val="21"/>
          <w:b/>
          <w:bCs/>
        </w:rPr>
        <w:t>肌梗</w:t>
      </w:r>
    </w:p>
    <w:p>
      <w:pPr>
        <w:spacing w:before="3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塞和不稳定心绞痛的病人更应注意。</w:t>
      </w:r>
    </w:p>
    <w:p>
      <w:pPr>
        <w:ind w:right="14"/>
        <w:spacing w:before="87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(四)不少冠心病病人失眠，可根据病情，临睡前选用</w:t>
      </w:r>
    </w:p>
    <w:p>
      <w:pPr>
        <w:ind w:right="27"/>
        <w:spacing w:before="64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安神药。如心烦不眠者，可服朱砂安神丸；心悸失眠者，可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服天王补心丹；痰多易惊失眠者，可服磁朱丸。</w:t>
      </w:r>
    </w:p>
    <w:p>
      <w:pPr>
        <w:ind w:right="6" w:firstLine="459"/>
        <w:spacing w:before="5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(五)对心绞痛发作者，可给予中药止痛丸药，如心痛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丸、宽胸丸、冠心苏合香丸、苏冰滴丸、宽胸气雾剂等，也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可用针刺内关、阴郄、合谷、鸠尾、膻中等穴，可收到较好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效果。当心绞痛发作频繁，出现剧烈疼痛不可忍受，</w:t>
      </w:r>
      <w:r>
        <w:rPr>
          <w:rFonts w:ascii="SimSun" w:hAnsi="SimSun" w:eastAsia="SimSun" w:cs="SimSun"/>
          <w:sz w:val="21"/>
          <w:szCs w:val="21"/>
          <w:spacing w:val="11"/>
        </w:rPr>
        <w:t>出大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汗，面部颜色改变等症状时，应停止一切活动，卧床休息，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并及时报告医生，以便采取必要的治疗措施。</w:t>
      </w:r>
    </w:p>
    <w:p>
      <w:pPr>
        <w:ind w:right="8" w:firstLine="459"/>
        <w:spacing w:before="9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(六)当急性心肌梗塞病人入院后头1~2周时，病人应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绝对卧床，一切活动均由护理人员帮助，如洗脸、进食、大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小便，护理动作要轻柔，尽量一次完成，避免搬动病人和影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响病人休息，以减少心脏负担。到第四周后，病人可在床上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或床边活动，根据病情，动静结合，以利气血流畅，改善瘀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滞状态。急性期时应婉言谢绝亲友探视，避免语言刺激和情</w:t>
      </w:r>
    </w:p>
    <w:p>
      <w:pPr>
        <w:spacing w:line="264" w:lineRule="auto"/>
        <w:sectPr>
          <w:footerReference w:type="default" r:id="rId88"/>
          <w:pgSz w:w="7220" w:h="10670"/>
          <w:pgMar w:top="400" w:right="1083" w:bottom="1157" w:left="559" w:header="0" w:footer="9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4" w:lineRule="auto"/>
        <w:rPr/>
      </w:pPr>
      <w:r/>
    </w:p>
    <w:p>
      <w:pPr>
        <w:ind w:left="3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绪激动，有利于病人早日恢复健康。</w:t>
      </w:r>
    </w:p>
    <w:p>
      <w:pPr>
        <w:ind w:left="420"/>
        <w:spacing w:before="294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61" w:id="164"/>
      <w:bookmarkEnd w:id="164"/>
      <w:r>
        <w:rPr>
          <w:rFonts w:ascii="SimSun" w:hAnsi="SimSun" w:eastAsia="SimSun" w:cs="SimSun"/>
          <w:sz w:val="21"/>
          <w:szCs w:val="21"/>
          <w:spacing w:val="-15"/>
        </w:rPr>
        <w:t>二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、预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防</w:t>
      </w:r>
    </w:p>
    <w:p>
      <w:pPr>
        <w:ind w:right="22" w:firstLine="420"/>
        <w:spacing w:before="16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患有冠心病的病人，非常关心的一个问题是如何减少或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减轻冠心病的发作，甚至推迟其发展，使人恢复</w:t>
      </w:r>
      <w:r>
        <w:rPr>
          <w:rFonts w:ascii="SimSun" w:hAnsi="SimSun" w:eastAsia="SimSun" w:cs="SimSun"/>
          <w:sz w:val="21"/>
          <w:szCs w:val="21"/>
          <w:spacing w:val="1"/>
        </w:rPr>
        <w:t>健康。为此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有些病人就乱服偏方草药，到处求医。其实只要</w:t>
      </w:r>
      <w:r>
        <w:rPr>
          <w:rFonts w:ascii="SimSun" w:hAnsi="SimSun" w:eastAsia="SimSun" w:cs="SimSun"/>
          <w:sz w:val="21"/>
          <w:szCs w:val="21"/>
          <w:spacing w:val="1"/>
        </w:rPr>
        <w:t>积极采取预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防措施，生活有规律，保持精神愉快，再加上适当的锻炼，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就能恢复健康。引起冠心病的动脉粥样硬化与饮食、</w:t>
      </w:r>
      <w:r>
        <w:rPr>
          <w:rFonts w:ascii="SimSun" w:hAnsi="SimSun" w:eastAsia="SimSun" w:cs="SimSun"/>
          <w:sz w:val="21"/>
          <w:szCs w:val="21"/>
          <w:spacing w:val="1"/>
        </w:rPr>
        <w:t>高血脂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症、高血压及吸烟有密切关系，应当从这几方面加以</w:t>
      </w:r>
      <w:r>
        <w:rPr>
          <w:rFonts w:ascii="SimSun" w:hAnsi="SimSun" w:eastAsia="SimSun" w:cs="SimSun"/>
          <w:sz w:val="21"/>
          <w:szCs w:val="21"/>
        </w:rPr>
        <w:t>预防。</w:t>
      </w:r>
    </w:p>
    <w:p>
      <w:pPr>
        <w:ind w:left="423"/>
        <w:spacing w:before="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(一)饮食有节</w:t>
      </w:r>
    </w:p>
    <w:p>
      <w:pPr>
        <w:ind w:right="23" w:firstLine="420"/>
        <w:spacing w:before="62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饮食与冠心病有很大关系，古代对饮食就很重视，《素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问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·藏气法时论》有“毒药攻邪，五谷为养，五果为助，五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畜为益，五菜为充，气味合而服之，以补精益气”的说</w:t>
      </w:r>
      <w:r>
        <w:rPr>
          <w:rFonts w:ascii="SimSun" w:hAnsi="SimSun" w:eastAsia="SimSun" w:cs="SimSun"/>
          <w:sz w:val="21"/>
          <w:szCs w:val="21"/>
        </w:rPr>
        <w:t>法。</w:t>
      </w:r>
    </w:p>
    <w:p>
      <w:pPr>
        <w:ind w:right="16" w:firstLine="420"/>
        <w:spacing w:before="5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从现代医学来看，为了预防动脉粥样硬化，应该控制饮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食中的动物性脂肪，少吃蛋黄、鱼及动物内脏等胆固醇高的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饮食。也要限制吃进过多的碳水化合物，使总热量不要过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高。肥胖和血脂过高者更应该控制，因为胆固醇过多，会加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速老年人动脉硬化，会增加心血管疾患的发病率。</w:t>
      </w:r>
    </w:p>
    <w:p>
      <w:pPr>
        <w:ind w:right="5" w:firstLine="420"/>
        <w:spacing w:before="5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饮食中应尽量选择含不饱和脂肪酸较多的油脂，如豆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油、玉米油、菜籽油、花生油、芝麻油等，以减少膳食中饱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和脂肪酸和胆固醇的含量，这是防治心血管病的一个重</w:t>
      </w:r>
      <w:r>
        <w:rPr>
          <w:rFonts w:ascii="SimSun" w:hAnsi="SimSun" w:eastAsia="SimSun" w:cs="SimSun"/>
          <w:sz w:val="21"/>
          <w:szCs w:val="21"/>
          <w:spacing w:val="1"/>
        </w:rPr>
        <w:t>要措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施。</w:t>
      </w:r>
    </w:p>
    <w:p>
      <w:pPr>
        <w:ind w:firstLine="420"/>
        <w:spacing w:before="74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人体内血浆所含的脂质，包括胆固醇、甘油</w:t>
      </w:r>
      <w:r>
        <w:rPr>
          <w:rFonts w:ascii="SimSun" w:hAnsi="SimSun" w:eastAsia="SimSun" w:cs="SimSun"/>
          <w:sz w:val="21"/>
          <w:szCs w:val="21"/>
        </w:rPr>
        <w:t>三酯、磷脂 </w:t>
      </w:r>
      <w:r>
        <w:rPr>
          <w:rFonts w:ascii="SimSun" w:hAnsi="SimSun" w:eastAsia="SimSun" w:cs="SimSun"/>
          <w:sz w:val="21"/>
          <w:szCs w:val="21"/>
          <w:spacing w:val="2"/>
        </w:rPr>
        <w:t>以及脂肪酸四类。其中血浆中脂蛋白与动脉硬化有着</w:t>
      </w:r>
      <w:r>
        <w:rPr>
          <w:rFonts w:ascii="SimSun" w:hAnsi="SimSun" w:eastAsia="SimSun" w:cs="SimSun"/>
          <w:sz w:val="21"/>
          <w:szCs w:val="21"/>
          <w:spacing w:val="1"/>
        </w:rPr>
        <w:t>密切关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系。脂蛋白的主要生理功能是转运。脂蛋白的分类有</w:t>
      </w:r>
      <w:r>
        <w:rPr>
          <w:rFonts w:ascii="SimSun" w:hAnsi="SimSun" w:eastAsia="SimSun" w:cs="SimSun"/>
          <w:sz w:val="21"/>
          <w:szCs w:val="21"/>
        </w:rPr>
        <w:t>二种， </w:t>
      </w:r>
      <w:r>
        <w:rPr>
          <w:rFonts w:ascii="SimSun" w:hAnsi="SimSun" w:eastAsia="SimSun" w:cs="SimSun"/>
          <w:sz w:val="21"/>
          <w:szCs w:val="21"/>
          <w:spacing w:val="2"/>
        </w:rPr>
        <w:t>一种是密度法，分为高密度、低密度脂蛋白。其中高密度又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分为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HDL₁</w:t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HDL₂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HDL₃</w:t>
      </w:r>
      <w:r>
        <w:rPr>
          <w:rFonts w:ascii="SimSun" w:hAnsi="SimSun" w:eastAsia="SimSun" w:cs="SimSun"/>
          <w:sz w:val="21"/>
          <w:szCs w:val="21"/>
          <w:spacing w:val="-1"/>
        </w:rPr>
        <w:t>等。低密度分为乳糜微</w:t>
      </w:r>
      <w:r>
        <w:rPr>
          <w:rFonts w:ascii="SimSun" w:hAnsi="SimSun" w:eastAsia="SimSun" w:cs="SimSun"/>
          <w:sz w:val="21"/>
          <w:szCs w:val="21"/>
          <w:spacing w:val="-2"/>
        </w:rPr>
        <w:t>粒、极低密</w:t>
      </w:r>
    </w:p>
    <w:p>
      <w:pPr>
        <w:spacing w:line="267" w:lineRule="auto"/>
        <w:sectPr>
          <w:footerReference w:type="default" r:id="rId89"/>
          <w:pgSz w:w="7330" w:h="10740"/>
          <w:pgMar w:top="400" w:right="956" w:bottom="1187" w:left="840" w:header="0" w:footer="9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right="28"/>
        <w:spacing w:before="69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度脂蛋白、低密度脂蛋白。另一种是电泳法，</w:t>
      </w:r>
      <w:r>
        <w:rPr>
          <w:rFonts w:ascii="SimSun" w:hAnsi="SimSun" w:eastAsia="SimSun" w:cs="SimSun"/>
          <w:sz w:val="21"/>
          <w:szCs w:val="21"/>
          <w:spacing w:val="-6"/>
        </w:rPr>
        <w:t>分为乳糜微粒、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β脂蛋白、前β脂蛋白、α脂蛋白。冠心病病</w:t>
      </w:r>
      <w:r>
        <w:rPr>
          <w:rFonts w:ascii="SimSun" w:hAnsi="SimSun" w:eastAsia="SimSun" w:cs="SimSun"/>
          <w:sz w:val="21"/>
          <w:szCs w:val="21"/>
          <w:spacing w:val="-6"/>
        </w:rPr>
        <w:t>人血浆中，大多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数是低密度脂蛋白降低，而低密度脂蛋白的作用是把肝脏合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成的胆固醇携带到其它器官组织的细胞里，如血浆低密度脂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蛋白增加，就可能使大量胆固醇堆到动脉壁的平滑肌细胞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内，促使斑块形成而诱发冠心病。高密度脂蛋白的作用是把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各器官组织细胞中衰老的胆固醇运回肝脏，并在肝脏进行分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解和排泄，所以当高密度脂蛋白降低时同样可以引起动脉平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滑肌细胞中胆固醇堆积而诱发冠心病。当病人是高脂蛋白血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症Ⅱ型(β脂蛋白增高),应进极低胆固醇及极低饱和脂肪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酸饮食，多食用含多价不饱和脂肪酸(玉米油、豆油……)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的油脂。如果病人是高脂蛋白Ⅲ型(宽β脂蛋白增高),应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进低胆固醇饮食，控制总热量，降低体重。如果病人是高脂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蛋白症</w:t>
      </w:r>
      <w:r>
        <w:rPr>
          <w:rFonts w:ascii="Times New Roman" w:hAnsi="Times New Roman" w:eastAsia="Times New Roman" w:cs="Times New Roman"/>
          <w:sz w:val="21"/>
          <w:szCs w:val="21"/>
        </w:rPr>
        <w:t>IV</w:t>
      </w:r>
      <w:r>
        <w:rPr>
          <w:rFonts w:ascii="SimSun" w:hAnsi="SimSun" w:eastAsia="SimSun" w:cs="SimSun"/>
          <w:sz w:val="21"/>
          <w:szCs w:val="21"/>
          <w:spacing w:val="6"/>
        </w:rPr>
        <w:t>型(前β脂蛋白增高),应降低体重，进</w:t>
      </w:r>
      <w:r>
        <w:rPr>
          <w:rFonts w:ascii="SimSun" w:hAnsi="SimSun" w:eastAsia="SimSun" w:cs="SimSun"/>
          <w:sz w:val="21"/>
          <w:szCs w:val="21"/>
          <w:spacing w:val="5"/>
        </w:rPr>
        <w:t>低碳水化合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物饮食，限制脂肪及胆固醇。参见食物中胆固醇含量表。</w:t>
      </w:r>
    </w:p>
    <w:p>
      <w:pPr>
        <w:ind w:right="36" w:firstLine="429"/>
        <w:spacing w:before="9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除此以外，微量元素、食盐、维生素对人体的健康也是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十分重要的。</w:t>
      </w:r>
    </w:p>
    <w:p>
      <w:pPr>
        <w:ind w:right="29" w:firstLine="429"/>
        <w:spacing w:before="3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微量元素：在人体内含量虽极微，但其作用不可忽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视，国内资料表明软水地区冠心病发病率及死亡率较高，而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分析软水中含铜及锰较多，钙、镁、钾、硅……等含量较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少。动物实验，给大鼠喂以缺铬食物，如全裸麦粉等，可使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血清胆固醇增高，主动脉斑块及空腹血糖增高。另外，实验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也证明铜有致动脉硬化甚至心肌坏死作用。根据这些资料，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对肥胖、年龄大、好发冠心病者，应该适当节制含这类微量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元素高的食物，如动物肝、内脏以及牡蛎等，属于软水地区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应适当改善水质。</w:t>
      </w:r>
    </w:p>
    <w:p>
      <w:pPr>
        <w:ind w:right="16"/>
        <w:spacing w:before="11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食盐：食物过咸，人体中钠离子过剩，会增加循环</w:t>
      </w:r>
    </w:p>
    <w:p>
      <w:pPr>
        <w:spacing w:line="219" w:lineRule="auto"/>
        <w:sectPr>
          <w:footerReference w:type="default" r:id="rId90"/>
          <w:pgSz w:w="7350" w:h="10750"/>
          <w:pgMar w:top="400" w:right="1102" w:bottom="1177" w:left="690" w:header="0" w:footer="9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453"/>
        <w:spacing w:before="6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9"/>
        </w:rPr>
        <w:t>附表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9"/>
        </w:rPr>
        <w:t>食物中胆固醇含量(每100克食物中含量)</w:t>
      </w:r>
    </w:p>
    <w:p>
      <w:pPr>
        <w:spacing w:line="21" w:lineRule="exact"/>
        <w:rPr/>
      </w:pPr>
      <w:r/>
    </w:p>
    <w:tbl>
      <w:tblPr>
        <w:tblStyle w:val="TableNormal"/>
        <w:tblW w:w="557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61"/>
        <w:gridCol w:w="889"/>
        <w:gridCol w:w="1800"/>
        <w:gridCol w:w="1820"/>
      </w:tblGrid>
      <w:tr>
        <w:trPr>
          <w:trHeight w:val="544" w:hRule="atLeast"/>
        </w:trPr>
        <w:tc>
          <w:tcPr>
            <w:tcW w:w="1950" w:type="dxa"/>
            <w:vAlign w:val="top"/>
            <w:gridSpan w:val="2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90"/>
              <w:spacing w:before="24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食物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毫克%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44"/>
              <w:spacing w:before="24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食物</w:t>
            </w:r>
            <w:r>
              <w:rPr>
                <w:sz w:val="18"/>
                <w:szCs w:val="18"/>
                <w:spacing w:val="4"/>
              </w:rPr>
              <w:t xml:space="preserve">  </w:t>
            </w:r>
            <w:r>
              <w:rPr>
                <w:sz w:val="18"/>
                <w:szCs w:val="18"/>
                <w:spacing w:val="-3"/>
              </w:rPr>
              <w:t>毫克%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25"/>
              <w:spacing w:before="18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食物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毫克%</w:t>
            </w:r>
          </w:p>
        </w:tc>
      </w:tr>
      <w:tr>
        <w:trPr>
          <w:trHeight w:val="309" w:hRule="atLeast"/>
        </w:trPr>
        <w:tc>
          <w:tcPr>
            <w:tcW w:w="106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70"/>
              <w:spacing w:before="118" w:line="18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脱脂奶粉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29"/>
              <w:spacing w:before="164" w:line="135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-2"/>
              </w:rPr>
              <w:t>4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45"/>
              <w:spacing w:before="118" w:line="17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1"/>
              </w:rPr>
              <w:t>瘦猪肉</w:t>
            </w:r>
            <w:r>
              <w:rPr>
                <w:sz w:val="18"/>
                <w:szCs w:val="18"/>
                <w:spacing w:val="26"/>
                <w:position w:val="1"/>
              </w:rPr>
              <w:t xml:space="preserve">   </w:t>
            </w:r>
            <w:r>
              <w:rPr>
                <w:sz w:val="18"/>
                <w:szCs w:val="18"/>
              </w:rPr>
              <w:t>77~140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85"/>
              <w:spacing w:before="119" w:line="1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1"/>
              </w:rPr>
              <w:t>猪肺</w:t>
            </w:r>
            <w:r>
              <w:rPr>
                <w:sz w:val="18"/>
                <w:szCs w:val="18"/>
                <w:position w:val="1"/>
              </w:rPr>
              <w:t xml:space="preserve">        </w:t>
            </w:r>
            <w:r>
              <w:rPr>
                <w:sz w:val="18"/>
                <w:szCs w:val="18"/>
                <w:spacing w:val="-3"/>
                <w:position w:val="-1"/>
              </w:rPr>
              <w:t>314</w:t>
            </w:r>
          </w:p>
        </w:tc>
      </w:tr>
      <w:tr>
        <w:trPr>
          <w:trHeight w:val="226" w:hRule="atLeast"/>
        </w:trPr>
        <w:tc>
          <w:tcPr>
            <w:tcW w:w="1061" w:type="dxa"/>
            <w:vAlign w:val="top"/>
          </w:tcPr>
          <w:p>
            <w:pPr>
              <w:pStyle w:val="TableText"/>
              <w:ind w:left="270"/>
              <w:spacing w:before="10" w:line="21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去脂牛奶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55" w:line="16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14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45"/>
              <w:spacing w:before="8" w:line="21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肥猪肉</w:t>
            </w:r>
            <w:r>
              <w:rPr>
                <w:sz w:val="18"/>
                <w:szCs w:val="18"/>
                <w:spacing w:val="40"/>
              </w:rPr>
              <w:t xml:space="preserve">  </w:t>
            </w:r>
            <w:r>
              <w:rPr>
                <w:sz w:val="18"/>
                <w:szCs w:val="18"/>
                <w:spacing w:val="-1"/>
              </w:rPr>
              <w:t>107～222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85"/>
              <w:spacing w:before="10" w:line="21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牛肝</w:t>
            </w:r>
            <w:r>
              <w:rPr>
                <w:sz w:val="18"/>
                <w:szCs w:val="18"/>
                <w:spacing w:val="1"/>
              </w:rPr>
              <w:t xml:space="preserve">        </w:t>
            </w:r>
            <w:r>
              <w:rPr>
                <w:sz w:val="18"/>
                <w:szCs w:val="18"/>
                <w:spacing w:val="-4"/>
              </w:rPr>
              <w:t>320</w:t>
            </w:r>
          </w:p>
        </w:tc>
      </w:tr>
      <w:tr>
        <w:trPr>
          <w:trHeight w:val="248" w:hRule="atLeast"/>
        </w:trPr>
        <w:tc>
          <w:tcPr>
            <w:tcW w:w="1061" w:type="dxa"/>
            <w:vAlign w:val="top"/>
          </w:tcPr>
          <w:p>
            <w:pPr>
              <w:pStyle w:val="TableText"/>
              <w:ind w:left="259"/>
              <w:spacing w:before="43" w:line="19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海蜇皮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79"/>
              <w:spacing w:before="109" w:line="12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  <w:position w:val="-2"/>
              </w:rPr>
              <w:t>16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35"/>
              <w:spacing w:before="53" w:line="18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猪油</w:t>
            </w:r>
            <w:r>
              <w:rPr>
                <w:sz w:val="18"/>
                <w:szCs w:val="18"/>
                <w:spacing w:val="18"/>
              </w:rPr>
              <w:t xml:space="preserve">    </w:t>
            </w:r>
            <w:r>
              <w:rPr>
                <w:sz w:val="18"/>
                <w:szCs w:val="18"/>
                <w:spacing w:val="1"/>
              </w:rPr>
              <w:t>85~110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65"/>
              <w:spacing w:before="44" w:line="17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  <w:position w:val="2"/>
              </w:rPr>
              <w:t>海蚓</w:t>
            </w:r>
            <w:r>
              <w:rPr>
                <w:sz w:val="18"/>
                <w:szCs w:val="18"/>
                <w:spacing w:val="15"/>
                <w:position w:val="2"/>
              </w:rPr>
              <w:t xml:space="preserve">    </w:t>
            </w:r>
            <w:r>
              <w:rPr>
                <w:sz w:val="18"/>
                <w:szCs w:val="18"/>
                <w:spacing w:val="1"/>
              </w:rPr>
              <w:t>284~487</w:t>
            </w:r>
          </w:p>
        </w:tc>
      </w:tr>
      <w:tr>
        <w:trPr>
          <w:trHeight w:val="226" w:hRule="atLeast"/>
        </w:trPr>
        <w:tc>
          <w:tcPr>
            <w:tcW w:w="1061" w:type="dxa"/>
            <w:vAlign w:val="top"/>
          </w:tcPr>
          <w:p>
            <w:pPr>
              <w:pStyle w:val="TableText"/>
              <w:ind w:left="259"/>
              <w:spacing w:before="16" w:line="20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7"/>
              </w:rPr>
              <w:t>鸡蛋白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68"/>
              <w:spacing w:before="61" w:line="15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23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35"/>
              <w:spacing w:before="16" w:line="20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鸡油</w:t>
            </w:r>
            <w:r>
              <w:rPr>
                <w:sz w:val="18"/>
                <w:szCs w:val="18"/>
                <w:spacing w:val="8"/>
              </w:rPr>
              <w:t xml:space="preserve">        </w:t>
            </w:r>
            <w:r>
              <w:rPr>
                <w:sz w:val="18"/>
                <w:szCs w:val="18"/>
                <w:spacing w:val="1"/>
              </w:rPr>
              <w:t>107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5"/>
              <w:spacing w:before="15" w:line="20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凤尾鱼(罐头)333</w:t>
            </w:r>
          </w:p>
        </w:tc>
      </w:tr>
      <w:tr>
        <w:trPr>
          <w:trHeight w:val="243" w:hRule="atLeast"/>
        </w:trPr>
        <w:tc>
          <w:tcPr>
            <w:tcW w:w="1061" w:type="dxa"/>
            <w:vAlign w:val="top"/>
          </w:tcPr>
          <w:p>
            <w:pPr>
              <w:pStyle w:val="TableText"/>
              <w:ind w:left="259"/>
              <w:spacing w:before="39" w:line="19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鲜牛奶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68"/>
              <w:spacing w:before="105" w:line="127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3"/>
              </w:rPr>
              <w:t>24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5"/>
              <w:spacing w:before="40" w:line="16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  <w:position w:val="1"/>
              </w:rPr>
              <w:t>羊油         </w:t>
            </w:r>
            <w:r>
              <w:rPr>
                <w:sz w:val="18"/>
                <w:szCs w:val="18"/>
                <w:spacing w:val="1"/>
                <w:position w:val="-2"/>
              </w:rPr>
              <w:t>110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05"/>
              <w:spacing w:before="38" w:line="16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1"/>
              </w:rPr>
              <w:t>牛脚</w:t>
            </w:r>
            <w:r>
              <w:rPr>
                <w:sz w:val="18"/>
                <w:szCs w:val="18"/>
                <w:spacing w:val="10"/>
                <w:position w:val="1"/>
              </w:rPr>
              <w:t xml:space="preserve">        </w:t>
            </w:r>
            <w:r>
              <w:rPr>
                <w:sz w:val="18"/>
                <w:szCs w:val="18"/>
                <w:position w:val="-2"/>
              </w:rPr>
              <w:t>370</w:t>
            </w:r>
          </w:p>
        </w:tc>
      </w:tr>
      <w:tr>
        <w:trPr>
          <w:trHeight w:val="241" w:hRule="atLeast"/>
        </w:trPr>
        <w:tc>
          <w:tcPr>
            <w:tcW w:w="1061" w:type="dxa"/>
            <w:vAlign w:val="top"/>
          </w:tcPr>
          <w:p>
            <w:pPr>
              <w:pStyle w:val="TableText"/>
              <w:ind w:left="350"/>
              <w:spacing w:before="16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8"/>
              </w:rPr>
              <w:t>鬼肉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102" w:line="12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50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15"/>
              <w:spacing w:before="35" w:line="2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牛肉(中等肥)125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85"/>
              <w:spacing w:before="46" w:line="16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  <w:position w:val="1"/>
              </w:rPr>
              <w:t>牛肾</w:t>
            </w:r>
            <w:r>
              <w:rPr>
                <w:sz w:val="18"/>
                <w:szCs w:val="18"/>
                <w:spacing w:val="3"/>
                <w:position w:val="1"/>
              </w:rPr>
              <w:t xml:space="preserve">         </w:t>
            </w:r>
            <w:r>
              <w:rPr>
                <w:sz w:val="18"/>
                <w:szCs w:val="18"/>
                <w:spacing w:val="1"/>
                <w:position w:val="-1"/>
              </w:rPr>
              <w:t>400</w:t>
            </w:r>
          </w:p>
        </w:tc>
      </w:tr>
      <w:tr>
        <w:trPr>
          <w:trHeight w:val="254" w:hRule="atLeast"/>
        </w:trPr>
        <w:tc>
          <w:tcPr>
            <w:tcW w:w="1061" w:type="dxa"/>
            <w:vAlign w:val="top"/>
          </w:tcPr>
          <w:p>
            <w:pPr>
              <w:pStyle w:val="TableText"/>
              <w:ind w:left="350"/>
              <w:spacing w:before="16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9"/>
              </w:rPr>
              <w:t>鸭油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113" w:line="131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55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5"/>
              <w:spacing w:before="36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  <w:position w:val="1"/>
              </w:rPr>
              <w:t>牛心</w:t>
            </w:r>
            <w:r>
              <w:rPr>
                <w:sz w:val="18"/>
                <w:szCs w:val="18"/>
                <w:spacing w:val="3"/>
                <w:position w:val="1"/>
              </w:rPr>
              <w:t xml:space="preserve">         </w:t>
            </w:r>
            <w:r>
              <w:rPr>
                <w:sz w:val="18"/>
                <w:szCs w:val="18"/>
                <w:spacing w:val="-1"/>
                <w:position w:val="-1"/>
              </w:rPr>
              <w:t>145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4"/>
              <w:spacing w:before="45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1"/>
              </w:rPr>
              <w:t>猪肾</w:t>
            </w:r>
            <w:r>
              <w:rPr>
                <w:sz w:val="18"/>
                <w:szCs w:val="18"/>
                <w:spacing w:val="2"/>
                <w:position w:val="1"/>
              </w:rPr>
              <w:t xml:space="preserve">         </w:t>
            </w:r>
            <w:r>
              <w:rPr>
                <w:sz w:val="18"/>
                <w:szCs w:val="18"/>
                <w:spacing w:val="-3"/>
                <w:position w:val="-1"/>
              </w:rPr>
              <w:t>405</w:t>
            </w:r>
          </w:p>
        </w:tc>
      </w:tr>
      <w:tr>
        <w:trPr>
          <w:trHeight w:val="231" w:hRule="atLeast"/>
        </w:trPr>
        <w:tc>
          <w:tcPr>
            <w:tcW w:w="1061" w:type="dxa"/>
            <w:vAlign w:val="top"/>
          </w:tcPr>
          <w:p>
            <w:pPr>
              <w:pStyle w:val="TableText"/>
              <w:ind w:left="350"/>
              <w:spacing w:before="20" w:line="20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鲑鱼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87" w:line="1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60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5"/>
              <w:spacing w:before="31" w:line="1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瘦牛肉</w:t>
            </w:r>
            <w:r>
              <w:rPr>
                <w:sz w:val="18"/>
                <w:szCs w:val="18"/>
                <w:spacing w:val="12"/>
              </w:rPr>
              <w:t xml:space="preserve">       </w:t>
            </w:r>
            <w:r>
              <w:rPr>
                <w:sz w:val="18"/>
                <w:szCs w:val="18"/>
                <w:spacing w:val="2"/>
                <w:position w:val="-2"/>
              </w:rPr>
              <w:t>95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4"/>
              <w:spacing w:before="22" w:line="17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1"/>
              </w:rPr>
              <w:t>猪肝</w:t>
            </w:r>
            <w:r>
              <w:rPr>
                <w:sz w:val="18"/>
                <w:szCs w:val="18"/>
                <w:spacing w:val="4"/>
                <w:position w:val="1"/>
              </w:rPr>
              <w:t xml:space="preserve">         </w:t>
            </w:r>
            <w:r>
              <w:rPr>
                <w:sz w:val="18"/>
                <w:szCs w:val="18"/>
                <w:spacing w:val="-3"/>
                <w:position w:val="-2"/>
              </w:rPr>
              <w:t>420</w:t>
            </w:r>
          </w:p>
        </w:tc>
      </w:tr>
      <w:tr>
        <w:trPr>
          <w:trHeight w:val="235" w:hRule="atLeast"/>
        </w:trPr>
        <w:tc>
          <w:tcPr>
            <w:tcW w:w="1061" w:type="dxa"/>
            <w:vAlign w:val="top"/>
          </w:tcPr>
          <w:p>
            <w:pPr>
              <w:pStyle w:val="TableText"/>
              <w:ind w:left="350"/>
              <w:spacing w:before="11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4"/>
              </w:rPr>
              <w:t>邮鱼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96" w:line="12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61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5"/>
              <w:spacing w:before="30" w:line="17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  <w:position w:val="1"/>
              </w:rPr>
              <w:t>蟹</w:t>
            </w:r>
            <w:r>
              <w:rPr>
                <w:sz w:val="18"/>
                <w:szCs w:val="18"/>
                <w:spacing w:val="4"/>
                <w:position w:val="1"/>
              </w:rPr>
              <w:t xml:space="preserve">           </w:t>
            </w:r>
            <w:r>
              <w:rPr>
                <w:sz w:val="18"/>
                <w:szCs w:val="18"/>
                <w:spacing w:val="-6"/>
                <w:position w:val="-1"/>
              </w:rPr>
              <w:t>145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4"/>
              <w:spacing w:before="40" w:line="17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鲫鲫块</w:t>
            </w:r>
            <w:r>
              <w:rPr>
                <w:sz w:val="18"/>
                <w:szCs w:val="18"/>
                <w:spacing w:val="5"/>
              </w:rPr>
              <w:t xml:space="preserve">       </w:t>
            </w:r>
            <w:r>
              <w:rPr>
                <w:sz w:val="18"/>
                <w:szCs w:val="18"/>
                <w:spacing w:val="-2"/>
                <w:position w:val="-1"/>
              </w:rPr>
              <w:t>460</w:t>
            </w:r>
          </w:p>
        </w:tc>
      </w:tr>
      <w:tr>
        <w:trPr>
          <w:trHeight w:val="258" w:hRule="atLeast"/>
        </w:trPr>
        <w:tc>
          <w:tcPr>
            <w:tcW w:w="106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50"/>
              <w:spacing w:before="18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4"/>
              </w:rPr>
              <w:t>甲鱼</w:t>
            </w:r>
          </w:p>
          <w:p>
            <w:pPr>
              <w:pStyle w:val="TableText"/>
              <w:ind w:left="259"/>
              <w:spacing w:before="1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5"/>
              </w:rPr>
              <w:t>瘦鸡肉</w:t>
            </w:r>
          </w:p>
          <w:p>
            <w:pPr>
              <w:pStyle w:val="TableText"/>
              <w:ind w:left="350"/>
              <w:spacing w:before="16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8"/>
              </w:rPr>
              <w:t>鸭肉</w:t>
            </w:r>
          </w:p>
          <w:p>
            <w:pPr>
              <w:pStyle w:val="TableText"/>
              <w:ind w:left="259"/>
              <w:spacing w:before="25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5"/>
              </w:rPr>
              <w:t>瘦羊肉</w:t>
            </w:r>
          </w:p>
          <w:p>
            <w:pPr>
              <w:pStyle w:val="TableText"/>
              <w:ind w:left="350"/>
              <w:spacing w:before="14" w:line="22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鲤鱼</w:t>
            </w:r>
          </w:p>
          <w:p>
            <w:pPr>
              <w:pStyle w:val="TableText"/>
              <w:ind w:left="210"/>
              <w:spacing w:before="32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25%奶油</w:t>
            </w:r>
          </w:p>
          <w:p>
            <w:pPr>
              <w:pStyle w:val="TableText"/>
              <w:ind w:left="350"/>
              <w:spacing w:before="4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8"/>
              </w:rPr>
              <w:t>鸡肉</w:t>
            </w:r>
          </w:p>
          <w:p>
            <w:pPr>
              <w:pStyle w:val="TableText"/>
              <w:ind w:left="350" w:right="332"/>
              <w:spacing w:before="33" w:line="231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4"/>
              </w:rPr>
              <w:t>带鱼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牛油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猪排</w:t>
            </w:r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91" w:line="1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70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195"/>
              <w:spacing w:before="45" w:line="1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  <w:position w:val="1"/>
              </w:rPr>
              <w:t>虾</w:t>
            </w:r>
            <w:r>
              <w:rPr>
                <w:sz w:val="18"/>
                <w:szCs w:val="18"/>
                <w:spacing w:val="6"/>
                <w:position w:val="1"/>
              </w:rPr>
              <w:t xml:space="preserve">           </w:t>
            </w:r>
            <w:r>
              <w:rPr>
                <w:sz w:val="18"/>
                <w:szCs w:val="18"/>
                <w:spacing w:val="-6"/>
                <w:position w:val="-1"/>
              </w:rPr>
              <w:t>150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4"/>
              <w:spacing w:before="46" w:line="1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  <w:position w:val="1"/>
              </w:rPr>
              <w:t>全鸡蛋</w:t>
            </w:r>
            <w:r>
              <w:rPr>
                <w:sz w:val="18"/>
                <w:szCs w:val="18"/>
                <w:spacing w:val="5"/>
                <w:position w:val="1"/>
              </w:rPr>
              <w:t xml:space="preserve">       </w:t>
            </w:r>
            <w:r>
              <w:rPr>
                <w:sz w:val="18"/>
                <w:szCs w:val="18"/>
                <w:spacing w:val="-2"/>
                <w:position w:val="-2"/>
              </w:rPr>
              <w:t>468</w:t>
            </w:r>
          </w:p>
        </w:tc>
      </w:tr>
      <w:tr>
        <w:trPr>
          <w:trHeight w:val="239" w:hRule="atLeast"/>
        </w:trPr>
        <w:tc>
          <w:tcPr>
            <w:tcW w:w="106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73" w:line="1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70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15"/>
              <w:spacing w:before="36" w:line="17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  <w:position w:val="1"/>
              </w:rPr>
              <w:t>猪胃</w:t>
            </w:r>
            <w:r>
              <w:rPr>
                <w:sz w:val="18"/>
                <w:szCs w:val="18"/>
                <w:spacing w:val="1"/>
                <w:position w:val="1"/>
              </w:rPr>
              <w:t xml:space="preserve">         </w:t>
            </w:r>
            <w:r>
              <w:rPr>
                <w:sz w:val="18"/>
                <w:szCs w:val="18"/>
                <w:spacing w:val="2"/>
                <w:position w:val="-1"/>
              </w:rPr>
              <w:t>150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05"/>
              <w:spacing w:before="27" w:line="18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警鱼肝油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  <w:spacing w:val="1"/>
                <w:position w:val="-2"/>
              </w:rPr>
              <w:t>500</w:t>
            </w:r>
          </w:p>
        </w:tc>
      </w:tr>
      <w:tr>
        <w:trPr>
          <w:trHeight w:val="235" w:hRule="atLeast"/>
        </w:trPr>
        <w:tc>
          <w:tcPr>
            <w:tcW w:w="106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99"/>
              <w:spacing w:before="74" w:line="151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70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27"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干酪</w:t>
            </w:r>
            <w:r>
              <w:rPr>
                <w:sz w:val="18"/>
                <w:szCs w:val="18"/>
                <w:spacing w:val="4"/>
              </w:rPr>
              <w:t xml:space="preserve">         </w:t>
            </w:r>
            <w:r>
              <w:rPr>
                <w:sz w:val="18"/>
                <w:szCs w:val="18"/>
                <w:spacing w:val="-4"/>
                <w:position w:val="-1"/>
              </w:rPr>
              <w:t>160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25"/>
              <w:spacing w:before="37" w:line="18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干虾皮</w:t>
            </w: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  <w:spacing w:val="-2"/>
                <w:position w:val="-1"/>
              </w:rPr>
              <w:t>608</w:t>
            </w:r>
          </w:p>
        </w:tc>
      </w:tr>
      <w:tr>
        <w:trPr>
          <w:trHeight w:val="243" w:hRule="atLeast"/>
        </w:trPr>
        <w:tc>
          <w:tcPr>
            <w:tcW w:w="106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89" w:line="14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-2"/>
              </w:rPr>
              <w:t>70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35"/>
              <w:spacing w:before="24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5"/>
                <w:position w:val="1"/>
              </w:rPr>
              <w:t>香腸</w:t>
            </w:r>
            <w:r>
              <w:rPr>
                <w:sz w:val="18"/>
                <w:szCs w:val="18"/>
                <w:spacing w:val="3"/>
                <w:position w:val="1"/>
              </w:rPr>
              <w:t xml:space="preserve">         </w:t>
            </w:r>
            <w:r>
              <w:rPr>
                <w:sz w:val="18"/>
                <w:szCs w:val="18"/>
                <w:spacing w:val="-5"/>
                <w:position w:val="-2"/>
              </w:rPr>
              <w:t>160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05"/>
              <w:spacing w:before="24" w:line="16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2"/>
              </w:rPr>
              <w:t>羊肝</w:t>
            </w:r>
            <w:r>
              <w:rPr>
                <w:sz w:val="18"/>
                <w:szCs w:val="18"/>
                <w:spacing w:val="2"/>
                <w:position w:val="2"/>
              </w:rPr>
              <w:t xml:space="preserve">         </w:t>
            </w:r>
            <w:r>
              <w:rPr>
                <w:sz w:val="18"/>
                <w:szCs w:val="18"/>
                <w:position w:val="-3"/>
              </w:rPr>
              <w:t>610</w:t>
            </w:r>
          </w:p>
        </w:tc>
      </w:tr>
      <w:tr>
        <w:trPr>
          <w:trHeight w:val="239" w:hRule="atLeast"/>
        </w:trPr>
        <w:tc>
          <w:tcPr>
            <w:tcW w:w="106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88"/>
              <w:spacing w:before="56" w:line="17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83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15"/>
              <w:spacing w:before="20" w:line="20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肥羊肉</w:t>
            </w:r>
            <w:r>
              <w:rPr>
                <w:sz w:val="18"/>
                <w:szCs w:val="18"/>
                <w:spacing w:val="3"/>
              </w:rPr>
              <w:t xml:space="preserve">       </w:t>
            </w:r>
            <w:r>
              <w:rPr>
                <w:sz w:val="18"/>
                <w:szCs w:val="18"/>
                <w:position w:val="-1"/>
              </w:rPr>
              <w:t>173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94"/>
              <w:spacing w:before="21" w:line="16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2"/>
              </w:rPr>
              <w:t>鳗鱼</w:t>
            </w:r>
            <w:r>
              <w:rPr>
                <w:sz w:val="18"/>
                <w:szCs w:val="18"/>
                <w:spacing w:val="4"/>
                <w:position w:val="2"/>
              </w:rPr>
              <w:t xml:space="preserve">         </w:t>
            </w:r>
            <w:r>
              <w:rPr>
                <w:sz w:val="18"/>
                <w:szCs w:val="18"/>
                <w:spacing w:val="-3"/>
                <w:position w:val="-3"/>
              </w:rPr>
              <w:t>690</w:t>
            </w:r>
          </w:p>
        </w:tc>
      </w:tr>
      <w:tr>
        <w:trPr>
          <w:trHeight w:val="231" w:hRule="atLeast"/>
        </w:trPr>
        <w:tc>
          <w:tcPr>
            <w:tcW w:w="106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79"/>
              <w:spacing w:before="58" w:line="16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87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15"/>
              <w:spacing w:before="31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猪大肠</w:t>
            </w:r>
            <w:r>
              <w:rPr>
                <w:sz w:val="18"/>
                <w:szCs w:val="18"/>
                <w:spacing w:val="7"/>
              </w:rPr>
              <w:t xml:space="preserve">       </w:t>
            </w:r>
            <w:r>
              <w:rPr>
                <w:sz w:val="18"/>
                <w:szCs w:val="18"/>
                <w:spacing w:val="-4"/>
                <w:position w:val="-1"/>
              </w:rPr>
              <w:t>180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05"/>
              <w:spacing w:before="21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  <w:position w:val="1"/>
              </w:rPr>
              <w:t>蛋黄</w:t>
            </w:r>
            <w:r>
              <w:rPr>
                <w:sz w:val="18"/>
                <w:szCs w:val="18"/>
                <w:spacing w:val="5"/>
                <w:position w:val="1"/>
              </w:rPr>
              <w:t xml:space="preserve">        </w:t>
            </w:r>
            <w:r>
              <w:rPr>
                <w:sz w:val="18"/>
                <w:szCs w:val="18"/>
                <w:spacing w:val="-4"/>
                <w:position w:val="-1"/>
              </w:rPr>
              <w:t>2000</w:t>
            </w:r>
          </w:p>
        </w:tc>
      </w:tr>
      <w:tr>
        <w:trPr>
          <w:trHeight w:val="491" w:hRule="atLeast"/>
        </w:trPr>
        <w:tc>
          <w:tcPr>
            <w:tcW w:w="106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79"/>
              <w:spacing w:before="86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90</w:t>
            </w:r>
          </w:p>
          <w:p>
            <w:pPr>
              <w:pStyle w:val="TableText"/>
              <w:ind w:left="479"/>
              <w:spacing w:before="61" w:line="15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97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25"/>
              <w:spacing w:before="41" w:line="21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沙丁鱼</w:t>
            </w:r>
            <w:r>
              <w:rPr>
                <w:sz w:val="18"/>
                <w:szCs w:val="18"/>
                <w:spacing w:val="5"/>
              </w:rPr>
              <w:t xml:space="preserve">       </w:t>
            </w:r>
            <w:r>
              <w:rPr>
                <w:sz w:val="18"/>
                <w:szCs w:val="18"/>
                <w:spacing w:val="-4"/>
                <w:position w:val="-1"/>
              </w:rPr>
              <w:t>190</w:t>
            </w:r>
          </w:p>
          <w:p>
            <w:pPr>
              <w:pStyle w:val="TableText"/>
              <w:ind w:left="215"/>
              <w:spacing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1"/>
              </w:rPr>
              <w:t>鱿鱼</w:t>
            </w:r>
            <w:r>
              <w:rPr>
                <w:sz w:val="18"/>
                <w:szCs w:val="18"/>
                <w:spacing w:val="3"/>
                <w:position w:val="1"/>
              </w:rPr>
              <w:t xml:space="preserve">         </w:t>
            </w:r>
            <w:r>
              <w:rPr>
                <w:sz w:val="18"/>
                <w:szCs w:val="18"/>
                <w:spacing w:val="-3"/>
                <w:position w:val="-2"/>
              </w:rPr>
              <w:t>240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05"/>
              <w:spacing w:before="40" w:line="19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  <w:position w:val="2"/>
              </w:rPr>
              <w:t>猪脑</w:t>
            </w:r>
            <w:r>
              <w:rPr>
                <w:sz w:val="18"/>
                <w:szCs w:val="18"/>
                <w:spacing w:val="6"/>
                <w:position w:val="2"/>
              </w:rPr>
              <w:t xml:space="preserve">        </w:t>
            </w:r>
            <w:r>
              <w:rPr>
                <w:sz w:val="18"/>
                <w:szCs w:val="18"/>
                <w:spacing w:val="-3"/>
                <w:position w:val="-2"/>
              </w:rPr>
              <w:t>2300</w:t>
            </w:r>
          </w:p>
          <w:p>
            <w:pPr>
              <w:pStyle w:val="TableText"/>
              <w:ind w:left="205"/>
              <w:spacing w:line="17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  <w:position w:val="2"/>
              </w:rPr>
              <w:t>牛脑</w:t>
            </w:r>
            <w:r>
              <w:rPr>
                <w:sz w:val="18"/>
                <w:szCs w:val="18"/>
                <w:spacing w:val="10"/>
                <w:position w:val="2"/>
              </w:rPr>
              <w:t xml:space="preserve">       </w:t>
            </w:r>
            <w:r>
              <w:rPr>
                <w:sz w:val="18"/>
                <w:szCs w:val="18"/>
                <w:spacing w:val="-4"/>
                <w:position w:val="-2"/>
              </w:rPr>
              <w:t>2300</w:t>
            </w:r>
          </w:p>
        </w:tc>
      </w:tr>
      <w:tr>
        <w:trPr>
          <w:trHeight w:val="228" w:hRule="atLeast"/>
        </w:trPr>
        <w:tc>
          <w:tcPr>
            <w:tcW w:w="106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89"/>
              <w:spacing w:before="45" w:line="17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90～107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15"/>
              <w:spacing w:before="27" w:line="17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1"/>
              </w:rPr>
              <w:t>墨鱼</w:t>
            </w:r>
            <w:r>
              <w:rPr>
                <w:sz w:val="18"/>
                <w:szCs w:val="18"/>
                <w:spacing w:val="2"/>
                <w:position w:val="1"/>
              </w:rPr>
              <w:t xml:space="preserve">         </w:t>
            </w:r>
            <w:r>
              <w:rPr>
                <w:sz w:val="18"/>
                <w:szCs w:val="18"/>
                <w:position w:val="-1"/>
              </w:rPr>
              <w:t>275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05"/>
              <w:spacing w:before="28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蛋黄粉2810~3900</w:t>
            </w:r>
          </w:p>
        </w:tc>
      </w:tr>
      <w:tr>
        <w:trPr>
          <w:trHeight w:val="248" w:hRule="atLeast"/>
        </w:trPr>
        <w:tc>
          <w:tcPr>
            <w:tcW w:w="1061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419"/>
              <w:spacing w:before="77" w:line="16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5"/>
              </w:rPr>
              <w:t>105</w:t>
            </w:r>
          </w:p>
        </w:tc>
        <w:tc>
          <w:tcPr>
            <w:tcW w:w="1800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205"/>
              <w:spacing w:before="32" w:line="1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  <w:position w:val="1"/>
              </w:rPr>
              <w:t>奶油         </w:t>
            </w:r>
            <w:r>
              <w:rPr>
                <w:sz w:val="18"/>
                <w:szCs w:val="18"/>
                <w:spacing w:val="2"/>
                <w:position w:val="-2"/>
              </w:rPr>
              <w:t>280</w:t>
            </w:r>
          </w:p>
        </w:tc>
        <w:tc>
          <w:tcPr>
            <w:tcW w:w="182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359"/>
        <w:spacing w:before="90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3"/>
        </w:rPr>
        <w:t>本表引自内蒙古人民出版社&lt;冠心病&gt;(1978)</w:t>
      </w:r>
    </w:p>
    <w:p>
      <w:pPr>
        <w:ind w:left="19" w:right="37"/>
        <w:spacing w:before="211" w:line="288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2"/>
        </w:rPr>
        <w:t>血流量和钠的潴留，引起血管收缩，使血压升高，</w:t>
      </w:r>
      <w:r>
        <w:rPr>
          <w:rFonts w:ascii="SimSun" w:hAnsi="SimSun" w:eastAsia="SimSun" w:cs="SimSun"/>
          <w:sz w:val="21"/>
          <w:szCs w:val="21"/>
          <w:spacing w:val="1"/>
        </w:rPr>
        <w:t>造成脑血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管障碍。患有高血压或冠心病者，食盐最好控制在每日5克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5"/>
        </w:rPr>
        <w:t>以</w:t>
      </w:r>
      <w:r>
        <w:rPr>
          <w:rFonts w:ascii="SimSun" w:hAnsi="SimSun" w:eastAsia="SimSun" w:cs="SimSun"/>
          <w:sz w:val="16"/>
          <w:szCs w:val="16"/>
          <w:spacing w:val="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5"/>
        </w:rPr>
        <w:t>内 。</w:t>
      </w:r>
    </w:p>
    <w:p>
      <w:pPr>
        <w:ind w:left="19" w:right="27" w:firstLine="430"/>
        <w:spacing w:before="5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维生素：冠心病病人最好选择含维生素丰富又容易 </w:t>
      </w:r>
      <w:r>
        <w:rPr>
          <w:rFonts w:ascii="SimSun" w:hAnsi="SimSun" w:eastAsia="SimSun" w:cs="SimSun"/>
          <w:sz w:val="21"/>
          <w:szCs w:val="21"/>
          <w:spacing w:val="2"/>
        </w:rPr>
        <w:t>消化的食物，如山楂、柑桔、梨等水果以及西红</w:t>
      </w:r>
      <w:r>
        <w:rPr>
          <w:rFonts w:ascii="SimSun" w:hAnsi="SimSun" w:eastAsia="SimSun" w:cs="SimSun"/>
          <w:sz w:val="21"/>
          <w:szCs w:val="21"/>
          <w:spacing w:val="1"/>
        </w:rPr>
        <w:t>柿、柿子椒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和其它绿叶蔬菜。经常食用这些富有维生素的食</w:t>
      </w:r>
      <w:r>
        <w:rPr>
          <w:rFonts w:ascii="SimSun" w:hAnsi="SimSun" w:eastAsia="SimSun" w:cs="SimSun"/>
          <w:sz w:val="21"/>
          <w:szCs w:val="21"/>
          <w:spacing w:val="1"/>
        </w:rPr>
        <w:t>物，对促进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新陈代谢，增加食欲，加强抗御能力，防止血管粥样硬化，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均有一定意义。</w:t>
      </w:r>
    </w:p>
    <w:p>
      <w:pPr>
        <w:spacing w:line="268" w:lineRule="auto"/>
        <w:sectPr>
          <w:footerReference w:type="default" r:id="rId91"/>
          <w:pgSz w:w="7220" w:h="10670"/>
          <w:pgMar w:top="400" w:right="830" w:bottom="1048" w:left="819" w:header="0" w:footer="8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462"/>
        <w:spacing w:before="6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(二)控制体重，适当参加体力活动</w:t>
      </w:r>
    </w:p>
    <w:p>
      <w:pPr>
        <w:ind w:right="134" w:firstLine="459"/>
        <w:spacing w:before="8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肥胖对健康不利，这是大家所熟知的。许多人患高血压、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冠心病等心血管病，都是由于身体过胖引起的。因此减轻体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重，防治肥胖是保证健康不可忽视的一环。</w:t>
      </w:r>
    </w:p>
    <w:p>
      <w:pPr>
        <w:ind w:right="100" w:firstLine="459"/>
        <w:spacing w:before="16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俗话说得好：“饭后百步走，活到九十九”,“生命在于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运动。”因为体力活动能使心肌血管的血流量及侧枝循环增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加，使心肌代谢活性增加，使体重及血脂下降而减轻心脏的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负担，并可使血液中纤维蛋白溶解的活动度增加，从而防止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动脉粥样硬化的进展。所以可根据病情及爱好选择广播操， </w:t>
      </w:r>
      <w:r>
        <w:rPr>
          <w:rFonts w:ascii="SimSun" w:hAnsi="SimSun" w:eastAsia="SimSun" w:cs="SimSun"/>
          <w:sz w:val="21"/>
          <w:szCs w:val="21"/>
          <w:spacing w:val="2"/>
        </w:rPr>
        <w:t>练气功，打太极拳、散步等项目进行适当活动，持之以恒，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日久即可见效。下面再谈谈祖国医学与减肥减重有关的中草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药。</w:t>
      </w:r>
    </w:p>
    <w:p>
      <w:pPr>
        <w:ind w:right="104" w:firstLine="459"/>
        <w:spacing w:before="3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历代中医书籍有过不少减肥祛脂药物的记载</w:t>
      </w:r>
      <w:r>
        <w:rPr>
          <w:rFonts w:ascii="SimSun" w:hAnsi="SimSun" w:eastAsia="SimSun" w:cs="SimSun"/>
          <w:sz w:val="21"/>
          <w:szCs w:val="21"/>
          <w:spacing w:val="2"/>
        </w:rPr>
        <w:t>，如长期服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用茵陈可以“轻身益气耐老”,服用山楂，可以“化饮食，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消肉积”。另外槐花、寄生有降低胆固醇作用，草决明泡水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服，黄连煮水服，大黄研末冲服，以及荷叶、云南橡胶油、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江苏茶树根等都有一定的“减肥减重”的作用。</w:t>
      </w:r>
    </w:p>
    <w:p>
      <w:pPr>
        <w:ind w:right="129" w:firstLine="459"/>
        <w:spacing w:before="5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减肥祛脂中草药临床运用可分为两类：其一，肥胖、胸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闷气憋、大便干燥、脉象弦滑、舌苔白腻，平素爱吃肥厚油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腻食物，嗜好烟酒者，中医称为痰浊内阻。治疗原则为祛痰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化浊，利湿降脂。可用生大黄、虎杖、草决明、茵陈、苍术、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泽泻、半夏、番泻叶、洋葱、大蒜、薤白、蚕蛹、槐米、柴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胡、金银花、姜黄等。其二，肥胖、血脂高、口干、</w:t>
      </w:r>
      <w:r>
        <w:rPr>
          <w:rFonts w:ascii="SimSun" w:hAnsi="SimSun" w:eastAsia="SimSun" w:cs="SimSun"/>
          <w:sz w:val="21"/>
          <w:szCs w:val="21"/>
        </w:rPr>
        <w:t>烦躁、 </w:t>
      </w:r>
      <w:r>
        <w:rPr>
          <w:rFonts w:ascii="SimSun" w:hAnsi="SimSun" w:eastAsia="SimSun" w:cs="SimSun"/>
          <w:sz w:val="21"/>
          <w:szCs w:val="21"/>
          <w:spacing w:val="11"/>
        </w:rPr>
        <w:t>失眠、小便黄、脉象细数、舌质红绛者，中医称为内热化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火，灼烁津液。治疗原则为滋补肝肾，养血降火。可用旱莲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草、女贞子、山楂、生地、枸杞、杭菊花、首乌、桑寄生、 </w:t>
      </w:r>
      <w:r>
        <w:rPr>
          <w:rFonts w:ascii="SimSun" w:hAnsi="SimSun" w:eastAsia="SimSun" w:cs="SimSun"/>
          <w:sz w:val="21"/>
          <w:szCs w:val="21"/>
          <w:spacing w:val="3"/>
        </w:rPr>
        <w:t>灵芝、山萸肉、茺蔚子、丹参、生三七等。以上二类药物均</w:t>
      </w:r>
    </w:p>
    <w:p>
      <w:pPr>
        <w:spacing w:line="270" w:lineRule="auto"/>
        <w:sectPr>
          <w:footerReference w:type="default" r:id="rId92"/>
          <w:pgSz w:w="7380" w:h="10780"/>
          <w:pgMar w:top="400" w:right="1107" w:bottom="1197" w:left="599" w:header="0" w:footer="9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31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可单用一味或几味合用。可以泡水服或煮水服，</w:t>
      </w:r>
      <w:r>
        <w:rPr>
          <w:rFonts w:ascii="SimSun" w:hAnsi="SimSun" w:eastAsia="SimSun" w:cs="SimSun"/>
          <w:sz w:val="21"/>
          <w:szCs w:val="21"/>
          <w:spacing w:val="2"/>
        </w:rPr>
        <w:t>以及研末冲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服都可以。一般每味药可用10~15克，其中大黄、番泻叶，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具有泻下功能，故可减为6～10克。泽泻、草决明、山楂等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可用15～30克。除此以外还有防风通圣丸，木香槟榔丸、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保和丸等可因人制宜分别选用。</w:t>
      </w:r>
    </w:p>
    <w:p>
      <w:pPr>
        <w:ind w:right="16" w:firstLine="430"/>
        <w:spacing w:before="2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七十年代，国内对降脂中药的研究作了大量的工作，发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现抑制胆固醇在肠道吸收的有首乌、决明子、虎杖、柴胡、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杜仲、金银花，前三种含大黄素，可增加肠蠕动，抑制脂肪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及胆固醇在肠道的吸收。促进胆固醇排泄的有茵陈、柴胡。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促进血浆中脂蛋白的转运有黄精、山楂、灵芝、徐长卿等。</w:t>
      </w:r>
    </w:p>
    <w:p>
      <w:pPr>
        <w:ind w:right="26" w:firstLine="430"/>
        <w:spacing w:before="1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另外在防治动脉粥样硬化中，可试服一些抗衰老中药，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也有助于机体恢复防御能力，如枸杞、首乌、菟丝子、女贞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子、山楂、黄精、玉竹、仙茅、仙灵脾、黑芝麻、核桃、莲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子、白木耳等，以及五子衍宗丸、二至丸、七宝美髯丹、首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乌延寿丹、右归饮、左归饮等丸药，每日2次，早晚各1丸。</w:t>
      </w:r>
    </w:p>
    <w:p>
      <w:pPr>
        <w:ind w:left="433"/>
        <w:spacing w:before="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(三)起居有常</w:t>
      </w:r>
    </w:p>
    <w:p>
      <w:pPr>
        <w:ind w:firstLine="325"/>
        <w:spacing w:before="76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《素问 ·上古天真论》记载：“食饮有节，起居有常，不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妄作劳，故能形与神俱，而尽终其天年”,《素问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四气调神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大论》有：“夜卧早起，广步于庭，被发缓形，以使志生”。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说明生活规律，对人的健康与长寿有利。因此患冠心</w:t>
      </w:r>
      <w:r>
        <w:rPr>
          <w:rFonts w:ascii="SimSun" w:hAnsi="SimSun" w:eastAsia="SimSun" w:cs="SimSun"/>
          <w:sz w:val="21"/>
          <w:szCs w:val="21"/>
        </w:rPr>
        <w:t>病后， </w:t>
      </w:r>
      <w:r>
        <w:rPr>
          <w:rFonts w:ascii="SimSun" w:hAnsi="SimSun" w:eastAsia="SimSun" w:cs="SimSun"/>
          <w:sz w:val="21"/>
          <w:szCs w:val="21"/>
          <w:spacing w:val="2"/>
        </w:rPr>
        <w:t>应制定休养计划，建立合理的生活制度。病人中午要静卧休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息，早晚户外空气新鲜可去散步。有条件者可做一</w:t>
      </w:r>
      <w:r>
        <w:rPr>
          <w:rFonts w:ascii="SimSun" w:hAnsi="SimSun" w:eastAsia="SimSun" w:cs="SimSun"/>
          <w:sz w:val="21"/>
          <w:szCs w:val="21"/>
          <w:spacing w:val="2"/>
        </w:rPr>
        <w:t>些有益身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心的活动，如养花、种菜、钓鱼……,这是一种对慢性疾患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较好的疗养方法，正如俗话所说：“三分治</w:t>
      </w:r>
      <w:r>
        <w:rPr>
          <w:rFonts w:ascii="SimSun" w:hAnsi="SimSun" w:eastAsia="SimSun" w:cs="SimSun"/>
          <w:sz w:val="21"/>
          <w:szCs w:val="21"/>
          <w:spacing w:val="-6"/>
        </w:rPr>
        <w:t>疗，七分养”。这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个“养”字，就是指生活有节制。</w:t>
      </w:r>
    </w:p>
    <w:p>
      <w:pPr>
        <w:ind w:left="433"/>
        <w:spacing w:before="1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(四)戒烟酒，适当饮茶</w:t>
      </w:r>
    </w:p>
    <w:p>
      <w:pPr>
        <w:ind w:left="430"/>
        <w:spacing w:before="1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吸烟危害性已为众所周知，大量资料说明，吸烟与癌、</w:t>
      </w:r>
    </w:p>
    <w:p>
      <w:pPr>
        <w:spacing w:line="219" w:lineRule="auto"/>
        <w:sectPr>
          <w:footerReference w:type="default" r:id="rId93"/>
          <w:pgSz w:w="7220" w:h="10670"/>
          <w:pgMar w:top="400" w:right="874" w:bottom="1017" w:left="779" w:header="0" w:footer="8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142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气管炎、心脏病……的发生有密切关系，烟内含</w:t>
      </w:r>
      <w:r>
        <w:rPr>
          <w:rFonts w:ascii="SimSun" w:hAnsi="SimSun" w:eastAsia="SimSun" w:cs="SimSun"/>
          <w:sz w:val="20"/>
          <w:szCs w:val="20"/>
          <w:spacing w:val="12"/>
        </w:rPr>
        <w:t>尼古丁，它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可促使血管痉挛，血压轻度升高，心跳加快，</w:t>
      </w:r>
      <w:r>
        <w:rPr>
          <w:rFonts w:ascii="SimSun" w:hAnsi="SimSun" w:eastAsia="SimSun" w:cs="SimSun"/>
          <w:sz w:val="20"/>
          <w:szCs w:val="20"/>
          <w:spacing w:val="12"/>
        </w:rPr>
        <w:t>容易发生冠心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病。酒，在古代著作《千金方》中记载：“久饮酒者，腐烂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肠胃”。俗话说得好：“少饮则和血行气，痛饮则伤神耗血”。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过多饮酒，确能影响健康。因为酒对神经系统有刺激作用，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能使神经活动不稳定，从而产生脂质代谢紊乱</w:t>
      </w:r>
      <w:r>
        <w:rPr>
          <w:rFonts w:ascii="SimSun" w:hAnsi="SimSun" w:eastAsia="SimSun" w:cs="SimSun"/>
          <w:sz w:val="20"/>
          <w:szCs w:val="20"/>
          <w:spacing w:val="12"/>
        </w:rPr>
        <w:t>。所以对冠心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病来说，烟、酒都应加以控制，最好能予</w:t>
      </w:r>
      <w:r>
        <w:rPr>
          <w:rFonts w:ascii="SimSun" w:hAnsi="SimSun" w:eastAsia="SimSun" w:cs="SimSun"/>
          <w:sz w:val="20"/>
          <w:szCs w:val="20"/>
          <w:spacing w:val="10"/>
        </w:rPr>
        <w:t>戒除。</w:t>
      </w:r>
    </w:p>
    <w:p>
      <w:pPr>
        <w:ind w:right="141" w:firstLine="450"/>
        <w:spacing w:before="5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茶，是一种非常好的饮料。茶叶能刺激中枢神经，饮茶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使人感到精神兴奋，头脑清醒，提高工作效率。几千年前茶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叶就被当作药物饮用，《神农本草经》就提到“神农尝百草，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日遇七十二毒，得茶而解之。”对茶叶的研究表明茶叶中含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维生素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B₂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K     </w:t>
      </w:r>
      <w:r>
        <w:rPr>
          <w:rFonts w:ascii="SimSun" w:hAnsi="SimSun" w:eastAsia="SimSun" w:cs="SimSun"/>
          <w:sz w:val="20"/>
          <w:szCs w:val="20"/>
          <w:spacing w:val="9"/>
        </w:rPr>
        <w:t>等，还含维生素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P,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9"/>
        </w:rPr>
        <w:t>据报道每100克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绿茶中，含维生素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C </w:t>
      </w:r>
      <w:r>
        <w:rPr>
          <w:rFonts w:ascii="SimSun" w:hAnsi="SimSun" w:eastAsia="SimSun" w:cs="SimSun"/>
          <w:sz w:val="20"/>
          <w:szCs w:val="20"/>
          <w:spacing w:val="16"/>
        </w:rPr>
        <w:t>可达到529毫克。茶叶能增</w:t>
      </w:r>
      <w:r>
        <w:rPr>
          <w:rFonts w:ascii="SimSun" w:hAnsi="SimSun" w:eastAsia="SimSun" w:cs="SimSun"/>
          <w:sz w:val="20"/>
          <w:szCs w:val="20"/>
          <w:spacing w:val="15"/>
        </w:rPr>
        <w:t>强微血管壁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的韧性，使高血压、冠心病者微血管壁恢复正常渗</w:t>
      </w:r>
      <w:r>
        <w:rPr>
          <w:rFonts w:ascii="SimSun" w:hAnsi="SimSun" w:eastAsia="SimSun" w:cs="SimSun"/>
          <w:sz w:val="20"/>
          <w:szCs w:val="20"/>
          <w:spacing w:val="12"/>
        </w:rPr>
        <w:t>透性。西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湖龙井、绿茶、云南沱茶有减轻动脉粥样硬</w:t>
      </w:r>
      <w:r>
        <w:rPr>
          <w:rFonts w:ascii="SimSun" w:hAnsi="SimSun" w:eastAsia="SimSun" w:cs="SimSun"/>
          <w:sz w:val="20"/>
          <w:szCs w:val="20"/>
          <w:spacing w:val="12"/>
        </w:rPr>
        <w:t>化、降低血脂作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用。</w:t>
      </w:r>
    </w:p>
    <w:p>
      <w:pPr>
        <w:ind w:right="147" w:firstLine="450"/>
        <w:spacing w:before="85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日本汉方研究所所长林荣一教授研究动脉粥样硬化达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8年之久，最近在日本静岗新闻日报报道静岗县茶叶含维生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素C 比柠檬中含量还多，饮后能使肌肤润泽，面目</w:t>
      </w:r>
      <w:r>
        <w:rPr>
          <w:rFonts w:ascii="SimSun" w:hAnsi="SimSun" w:eastAsia="SimSun" w:cs="SimSun"/>
          <w:sz w:val="20"/>
          <w:szCs w:val="20"/>
          <w:spacing w:val="10"/>
        </w:rPr>
        <w:t>光悦，身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体不衰。</w:t>
      </w:r>
    </w:p>
    <w:p>
      <w:pPr>
        <w:ind w:right="176" w:firstLine="450"/>
        <w:spacing w:before="76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茶还有利尿作用，能促进水的代谢，所以白天饮为佳，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晚间、临睡最好少饮或不饮，尤其冠心病病人服后易兴奋不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易入眠，因此饮茶应该选择适当的时机。</w:t>
      </w:r>
    </w:p>
    <w:sectPr>
      <w:footerReference w:type="default" r:id="rId94"/>
      <w:pgSz w:w="7220" w:h="10670"/>
      <w:pgMar w:top="400" w:right="1083" w:bottom="1099" w:left="459" w:header="0" w:footer="91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0"/>
      <w:spacing w:line="175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7-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3"/>
      </w:rPr>
      <w:t>〔1〕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3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21-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57172</wp:posOffset>
          </wp:positionH>
          <wp:positionV relativeFrom="page">
            <wp:posOffset>6629420</wp:posOffset>
          </wp:positionV>
          <wp:extent cx="4330680" cy="12684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330680" cy="12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line="174" w:lineRule="auto"/>
      <w:rPr>
        <w:rFonts w:ascii="SimSun" w:hAnsi="SimSun" w:eastAsia="SimSun" w:cs="SimSun"/>
        <w:sz w:val="21"/>
        <w:szCs w:val="21"/>
      </w:rPr>
    </w:pPr>
    <w:bookmarkStart w:name="bookmark75" w:id="91"/>
    <w:bookmarkEnd w:id="91"/>
    <w:r>
      <w:rPr>
        <w:rFonts w:ascii="SimSun" w:hAnsi="SimSun" w:eastAsia="SimSun" w:cs="SimSun"/>
        <w:sz w:val="21"/>
        <w:szCs w:val="21"/>
        <w:spacing w:val="-15"/>
        <w:w w:val="51"/>
      </w:rPr>
      <w:t>—    </w:t>
    </w:r>
    <w:r>
      <w:rPr>
        <w:rFonts w:ascii="SimSun" w:hAnsi="SimSun" w:eastAsia="SimSun" w:cs="SimSun"/>
        <w:sz w:val="21"/>
        <w:szCs w:val="21"/>
        <w:spacing w:val="-3"/>
      </w:rPr>
      <w:t>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74" w:lineRule="auto"/>
      <w:rPr>
        <w:rFonts w:ascii="SimSun" w:hAnsi="SimSun" w:eastAsia="SimSun" w:cs="SimSun"/>
        <w:sz w:val="21"/>
        <w:szCs w:val="21"/>
      </w:rPr>
    </w:pPr>
    <w:bookmarkStart w:name="bookmark77" w:id="95"/>
    <w:bookmarkEnd w:id="95"/>
    <w:r>
      <w:rPr>
        <w:rFonts w:ascii="SimSun" w:hAnsi="SimSun" w:eastAsia="SimSun" w:cs="SimSun"/>
        <w:sz w:val="21"/>
        <w:szCs w:val="21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1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2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rFonts w:ascii="SimSun" w:hAnsi="SimSun" w:eastAsia="SimSun" w:cs="SimSun"/>
        <w:sz w:val="21"/>
        <w:szCs w:val="21"/>
        <w:spacing w:val="-11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0"/>
      <w:spacing w:line="10" w:lineRule="exact"/>
      <w:rPr/>
    </w:pPr>
    <w:r>
      <w:rPr/>
      <w:drawing>
        <wp:inline distT="0" distB="0" distL="0" distR="0">
          <wp:extent cx="3790943" cy="6358"/>
          <wp:effectExtent l="0" t="0" r="0" b="0"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790943" cy="63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-29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0"/>
      <w:spacing w:line="174" w:lineRule="auto"/>
      <w:rPr>
        <w:rFonts w:ascii="SimSun" w:hAnsi="SimSun" w:eastAsia="SimSun" w:cs="SimSun"/>
        <w:sz w:val="21"/>
        <w:szCs w:val="21"/>
      </w:rPr>
    </w:pPr>
    <w:bookmarkStart w:name="bookmark80" w:id="106"/>
    <w:bookmarkEnd w:id="106"/>
    <w:r>
      <w:rPr>
        <w:rFonts w:ascii="SimSun" w:hAnsi="SimSun" w:eastAsia="SimSun" w:cs="SimSun"/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7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4</w:t>
    </w:r>
    <w:r>
      <w:rPr>
        <w:rFonts w:ascii="SimSun" w:hAnsi="SimSun" w:eastAsia="SimSun" w:cs="SimSun"/>
        <w:sz w:val="20"/>
        <w:szCs w:val="20"/>
        <w:spacing w:val="-11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374661</wp:posOffset>
          </wp:positionH>
          <wp:positionV relativeFrom="page">
            <wp:posOffset>6623070</wp:posOffset>
          </wp:positionV>
          <wp:extent cx="4051270" cy="12669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051270" cy="12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37-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3765590" cy="6394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765590" cy="6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0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4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line="173" w:lineRule="auto"/>
      <w:rPr>
        <w:rFonts w:ascii="SimSun" w:hAnsi="SimSun" w:eastAsia="SimSun" w:cs="SimSun"/>
        <w:sz w:val="20"/>
        <w:szCs w:val="20"/>
      </w:rPr>
    </w:pPr>
    <w:bookmarkStart w:name="bookmark92" w:id="145"/>
    <w:bookmarkEnd w:id="145"/>
    <w:r>
      <w:rPr>
        <w:rFonts w:ascii="SimSun" w:hAnsi="SimSun" w:eastAsia="SimSun" w:cs="SimSun"/>
        <w:sz w:val="20"/>
        <w:szCs w:val="20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7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-53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56-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—57—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—58—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39" w:lineRule="exact"/>
      <w:rPr>
        <w:rFonts w:ascii="SimSun" w:hAnsi="SimSun" w:eastAsia="SimSun" w:cs="SimSun"/>
        <w:sz w:val="5"/>
        <w:szCs w:val="5"/>
      </w:rPr>
    </w:pPr>
    <w:r>
      <w:rPr>
        <w:rFonts w:ascii="SimSun" w:hAnsi="SimSun" w:eastAsia="SimSun" w:cs="SimSun"/>
        <w:sz w:val="5"/>
        <w:szCs w:val="5"/>
        <w:spacing w:val="-2"/>
        <w:position w:val="-1"/>
      </w:rPr>
      <w:t>-</w:t>
    </w:r>
    <w:r>
      <w:rPr>
        <w:rFonts w:ascii="SimSun" w:hAnsi="SimSun" w:eastAsia="SimSun" w:cs="SimSun"/>
        <w:sz w:val="5"/>
        <w:szCs w:val="5"/>
        <w:spacing w:val="3"/>
        <w:position w:val="-1"/>
      </w:rPr>
      <w:t xml:space="preserve">      </w:t>
    </w:r>
    <w:r>
      <w:rPr>
        <w:rFonts w:ascii="SimSun" w:hAnsi="SimSun" w:eastAsia="SimSun" w:cs="SimSun"/>
        <w:sz w:val="5"/>
        <w:szCs w:val="5"/>
        <w:spacing w:val="-2"/>
        <w:position w:val="-1"/>
      </w:rPr>
      <w:t>5</w:t>
    </w:r>
    <w:r>
      <w:rPr>
        <w:rFonts w:ascii="SimSun" w:hAnsi="SimSun" w:eastAsia="SimSun" w:cs="SimSun"/>
        <w:sz w:val="5"/>
        <w:szCs w:val="5"/>
        <w:spacing w:val="3"/>
        <w:position w:val="-1"/>
      </w:rPr>
      <w:t xml:space="preserve">      </w:t>
    </w:r>
    <w:r>
      <w:rPr>
        <w:rFonts w:ascii="SimSun" w:hAnsi="SimSun" w:eastAsia="SimSun" w:cs="SimSun"/>
        <w:sz w:val="5"/>
        <w:szCs w:val="5"/>
        <w:spacing w:val="-2"/>
        <w:position w:val="-1"/>
      </w:rPr>
      <w:t>9</w:t>
    </w:r>
    <w:r>
      <w:rPr>
        <w:rFonts w:ascii="SimSun" w:hAnsi="SimSun" w:eastAsia="SimSun" w:cs="SimSun"/>
        <w:sz w:val="5"/>
        <w:szCs w:val="5"/>
        <w:spacing w:val="3"/>
        <w:position w:val="-1"/>
      </w:rPr>
      <w:t xml:space="preserve">      </w:t>
    </w:r>
    <w:r>
      <w:rPr>
        <w:rFonts w:ascii="SimSun" w:hAnsi="SimSun" w:eastAsia="SimSun" w:cs="SimSun"/>
        <w:sz w:val="5"/>
        <w:szCs w:val="5"/>
        <w:spacing w:val="-2"/>
        <w:position w:val="-1"/>
      </w:rPr>
      <w:t>一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97" w:id="160"/>
    <w:bookmarkEnd w:id="160"/>
    <w:r>
      <w:rPr>
        <w:rFonts w:ascii="Times New Roman" w:hAnsi="Times New Roman" w:eastAsia="Times New Roman" w:cs="Times New Roman"/>
        <w:sz w:val="21"/>
        <w:szCs w:val="21"/>
        <w:spacing w:val="-2"/>
      </w:rPr>
      <w:t>-61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36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—66—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63480</wp:posOffset>
          </wp:positionH>
          <wp:positionV relativeFrom="page">
            <wp:posOffset>6642078</wp:posOffset>
          </wp:positionV>
          <wp:extent cx="3613176" cy="12697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613176" cy="12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—3—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—68—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—69—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—70—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—71—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—72—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—73—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-74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-4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6"/>
      </w:rPr>
      <w:t>—</w:t>
    </w:r>
    <w:r>
      <w:rPr>
        <w:rFonts w:ascii="SimSun" w:hAnsi="SimSun" w:eastAsia="SimSun" w:cs="SimSun"/>
        <w:sz w:val="21"/>
        <w:szCs w:val="21"/>
        <w:spacing w:val="30"/>
      </w:rPr>
      <w:t xml:space="preserve"> </w:t>
    </w:r>
    <w:r>
      <w:rPr>
        <w:rFonts w:ascii="SimSun" w:hAnsi="SimSun" w:eastAsia="SimSun" w:cs="SimSun"/>
        <w:sz w:val="21"/>
        <w:szCs w:val="21"/>
        <w:spacing w:val="-16"/>
      </w:rPr>
      <w:t>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7" Type="http://schemas.openxmlformats.org/officeDocument/2006/relationships/fontTable" Target="fontTable.xml"/><Relationship Id="rId96" Type="http://schemas.openxmlformats.org/officeDocument/2006/relationships/styles" Target="styles.xml"/><Relationship Id="rId95" Type="http://schemas.openxmlformats.org/officeDocument/2006/relationships/settings" Target="settings.xml"/><Relationship Id="rId94" Type="http://schemas.openxmlformats.org/officeDocument/2006/relationships/footer" Target="footer76.xml"/><Relationship Id="rId93" Type="http://schemas.openxmlformats.org/officeDocument/2006/relationships/footer" Target="footer75.xml"/><Relationship Id="rId92" Type="http://schemas.openxmlformats.org/officeDocument/2006/relationships/footer" Target="footer74.xml"/><Relationship Id="rId91" Type="http://schemas.openxmlformats.org/officeDocument/2006/relationships/footer" Target="footer73.xml"/><Relationship Id="rId90" Type="http://schemas.openxmlformats.org/officeDocument/2006/relationships/footer" Target="footer72.xml"/><Relationship Id="rId9" Type="http://schemas.openxmlformats.org/officeDocument/2006/relationships/footer" Target="footer3.xml"/><Relationship Id="rId89" Type="http://schemas.openxmlformats.org/officeDocument/2006/relationships/footer" Target="footer71.xml"/><Relationship Id="rId88" Type="http://schemas.openxmlformats.org/officeDocument/2006/relationships/footer" Target="footer70.xml"/><Relationship Id="rId87" Type="http://schemas.openxmlformats.org/officeDocument/2006/relationships/footer" Target="footer69.xml"/><Relationship Id="rId86" Type="http://schemas.openxmlformats.org/officeDocument/2006/relationships/footer" Target="footer68.xml"/><Relationship Id="rId85" Type="http://schemas.openxmlformats.org/officeDocument/2006/relationships/image" Target="media/image20.jpeg"/><Relationship Id="rId84" Type="http://schemas.openxmlformats.org/officeDocument/2006/relationships/image" Target="media/image19.jpeg"/><Relationship Id="rId83" Type="http://schemas.openxmlformats.org/officeDocument/2006/relationships/image" Target="media/image18.jpeg"/><Relationship Id="rId82" Type="http://schemas.openxmlformats.org/officeDocument/2006/relationships/image" Target="media/image17.jpeg"/><Relationship Id="rId81" Type="http://schemas.openxmlformats.org/officeDocument/2006/relationships/image" Target="media/image16.jpeg"/><Relationship Id="rId80" Type="http://schemas.openxmlformats.org/officeDocument/2006/relationships/footer" Target="footer67.xml"/><Relationship Id="rId8" Type="http://schemas.openxmlformats.org/officeDocument/2006/relationships/footer" Target="footer2.xml"/><Relationship Id="rId79" Type="http://schemas.openxmlformats.org/officeDocument/2006/relationships/footer" Target="footer66.xml"/><Relationship Id="rId78" Type="http://schemas.openxmlformats.org/officeDocument/2006/relationships/footer" Target="footer65.xml"/><Relationship Id="rId77" Type="http://schemas.openxmlformats.org/officeDocument/2006/relationships/footer" Target="footer64.xml"/><Relationship Id="rId76" Type="http://schemas.openxmlformats.org/officeDocument/2006/relationships/footer" Target="footer63.xml"/><Relationship Id="rId75" Type="http://schemas.openxmlformats.org/officeDocument/2006/relationships/footer" Target="footer62.xml"/><Relationship Id="rId74" Type="http://schemas.openxmlformats.org/officeDocument/2006/relationships/footer" Target="footer61.xml"/><Relationship Id="rId73" Type="http://schemas.openxmlformats.org/officeDocument/2006/relationships/footer" Target="footer60.xml"/><Relationship Id="rId72" Type="http://schemas.openxmlformats.org/officeDocument/2006/relationships/footer" Target="footer59.xml"/><Relationship Id="rId71" Type="http://schemas.openxmlformats.org/officeDocument/2006/relationships/image" Target="media/image15.jpeg"/><Relationship Id="rId70" Type="http://schemas.openxmlformats.org/officeDocument/2006/relationships/image" Target="media/image14.jpeg"/><Relationship Id="rId7" Type="http://schemas.openxmlformats.org/officeDocument/2006/relationships/image" Target="media/image4.jpeg"/><Relationship Id="rId69" Type="http://schemas.openxmlformats.org/officeDocument/2006/relationships/footer" Target="footer58.xml"/><Relationship Id="rId68" Type="http://schemas.openxmlformats.org/officeDocument/2006/relationships/image" Target="media/image13.png"/><Relationship Id="rId67" Type="http://schemas.openxmlformats.org/officeDocument/2006/relationships/footer" Target="footer57.xml"/><Relationship Id="rId66" Type="http://schemas.openxmlformats.org/officeDocument/2006/relationships/footer" Target="footer56.xml"/><Relationship Id="rId65" Type="http://schemas.openxmlformats.org/officeDocument/2006/relationships/footer" Target="footer55.xml"/><Relationship Id="rId64" Type="http://schemas.openxmlformats.org/officeDocument/2006/relationships/footer" Target="footer54.xml"/><Relationship Id="rId63" Type="http://schemas.openxmlformats.org/officeDocument/2006/relationships/footer" Target="footer53.xml"/><Relationship Id="rId62" Type="http://schemas.openxmlformats.org/officeDocument/2006/relationships/footer" Target="footer52.xml"/><Relationship Id="rId61" Type="http://schemas.openxmlformats.org/officeDocument/2006/relationships/footer" Target="footer51.xml"/><Relationship Id="rId60" Type="http://schemas.openxmlformats.org/officeDocument/2006/relationships/footer" Target="footer50.xml"/><Relationship Id="rId6" Type="http://schemas.openxmlformats.org/officeDocument/2006/relationships/footer" Target="footer1.xml"/><Relationship Id="rId59" Type="http://schemas.openxmlformats.org/officeDocument/2006/relationships/footer" Target="footer49.xml"/><Relationship Id="rId58" Type="http://schemas.openxmlformats.org/officeDocument/2006/relationships/image" Target="media/image12.jpeg"/><Relationship Id="rId57" Type="http://schemas.openxmlformats.org/officeDocument/2006/relationships/footer" Target="footer48.xml"/><Relationship Id="rId56" Type="http://schemas.openxmlformats.org/officeDocument/2006/relationships/footer" Target="footer47.xml"/><Relationship Id="rId55" Type="http://schemas.openxmlformats.org/officeDocument/2006/relationships/footer" Target="footer46.xml"/><Relationship Id="rId54" Type="http://schemas.openxmlformats.org/officeDocument/2006/relationships/footer" Target="footer45.xml"/><Relationship Id="rId53" Type="http://schemas.openxmlformats.org/officeDocument/2006/relationships/footer" Target="footer44.xml"/><Relationship Id="rId52" Type="http://schemas.openxmlformats.org/officeDocument/2006/relationships/footer" Target="footer43.xml"/><Relationship Id="rId51" Type="http://schemas.openxmlformats.org/officeDocument/2006/relationships/footer" Target="footer42.xml"/><Relationship Id="rId50" Type="http://schemas.openxmlformats.org/officeDocument/2006/relationships/footer" Target="footer41.xml"/><Relationship Id="rId5" Type="http://schemas.openxmlformats.org/officeDocument/2006/relationships/image" Target="media/image3.jpeg"/><Relationship Id="rId49" Type="http://schemas.openxmlformats.org/officeDocument/2006/relationships/footer" Target="footer40.xml"/><Relationship Id="rId48" Type="http://schemas.openxmlformats.org/officeDocument/2006/relationships/footer" Target="footer39.xml"/><Relationship Id="rId47" Type="http://schemas.openxmlformats.org/officeDocument/2006/relationships/footer" Target="footer38.xml"/><Relationship Id="rId46" Type="http://schemas.openxmlformats.org/officeDocument/2006/relationships/footer" Target="footer37.xml"/><Relationship Id="rId45" Type="http://schemas.openxmlformats.org/officeDocument/2006/relationships/image" Target="media/image9.jpeg"/><Relationship Id="rId44" Type="http://schemas.openxmlformats.org/officeDocument/2006/relationships/image" Target="media/image8.jpeg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header" Target="header2.xml"/><Relationship Id="rId39" Type="http://schemas.openxmlformats.org/officeDocument/2006/relationships/footer" Target="footer32.xml"/><Relationship Id="rId38" Type="http://schemas.openxmlformats.org/officeDocument/2006/relationships/footer" Target="footer31.xml"/><Relationship Id="rId37" Type="http://schemas.openxmlformats.org/officeDocument/2006/relationships/footer" Target="footer30.xml"/><Relationship Id="rId36" Type="http://schemas.openxmlformats.org/officeDocument/2006/relationships/footer" Target="footer29.xml"/><Relationship Id="rId35" Type="http://schemas.openxmlformats.org/officeDocument/2006/relationships/footer" Target="footer28.xml"/><Relationship Id="rId34" Type="http://schemas.openxmlformats.org/officeDocument/2006/relationships/footer" Target="footer27.xml"/><Relationship Id="rId33" Type="http://schemas.openxmlformats.org/officeDocument/2006/relationships/footer" Target="footer26.xml"/><Relationship Id="rId32" Type="http://schemas.openxmlformats.org/officeDocument/2006/relationships/footer" Target="footer25.xml"/><Relationship Id="rId31" Type="http://schemas.openxmlformats.org/officeDocument/2006/relationships/footer" Target="footer24.xml"/><Relationship Id="rId30" Type="http://schemas.openxmlformats.org/officeDocument/2006/relationships/footer" Target="footer23.xml"/><Relationship Id="rId3" Type="http://schemas.openxmlformats.org/officeDocument/2006/relationships/image" Target="media/image2.jpeg"/><Relationship Id="rId29" Type="http://schemas.openxmlformats.org/officeDocument/2006/relationships/footer" Target="footer22.xml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footer" Target="footer13.xml"/><Relationship Id="rId2" Type="http://schemas.openxmlformats.org/officeDocument/2006/relationships/image" Target="media/image1.jpeg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image" Target="media/image5.jpeg"/><Relationship Id="rId1" Type="http://schemas.openxmlformats.org/officeDocument/2006/relationships/header" Target="header1.xml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2025-03-08T15:39:20</vt:filetime>
  </property>
  <property fmtid="{D5CDD505-2E9C-101B-9397-08002B2CF9AE}" pid="4" name="UsrData">
    <vt:lpwstr>67cbf41cbfc444001f3b2ed4wl</vt:lpwstr>
  </property>
</Properties>
</file>