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89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657350" cy="374015"/>
                <wp:effectExtent l="0" t="0" r="0" b="698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657350" cy="374015"/>
                          <a:chExt cx="1657350" cy="3740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91" y="276278"/>
                            <a:ext cx="1312519" cy="97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957" cy="278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30.5pt;height:29.45pt;mso-position-horizontal-relative:char;mso-position-vertical-relative:line" id="docshapegroup1" coordorigin="0,0" coordsize="2610,589">
                <v:shape style="position:absolute;left:502;top:435;width:2067;height:154" type="#_x0000_t75" id="docshape2" stroked="false">
                  <v:imagedata r:id="rId5" o:title=""/>
                </v:shape>
                <v:shape style="position:absolute;left:0;top:0;width:2610;height:439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7"/>
        </w:rPr>
      </w:pPr>
    </w:p>
    <w:p>
      <w:pPr>
        <w:pStyle w:val="Title"/>
      </w:pPr>
      <w:r>
        <w:rPr>
          <w:color w:val="231F20"/>
        </w:rPr>
        <w:t>Cambridge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IGCSE</w:t>
      </w:r>
      <w:r>
        <w:rPr>
          <w:color w:val="231F20"/>
          <w:spacing w:val="-2"/>
          <w:vertAlign w:val="superscript"/>
        </w:rPr>
        <w:t>™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719989</wp:posOffset>
                </wp:positionH>
                <wp:positionV relativeFrom="paragraph">
                  <wp:posOffset>186818</wp:posOffset>
                </wp:positionV>
                <wp:extent cx="61201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101pt;margin-top:14.710106pt;width:481.9pt;height:.1pt;mso-position-horizontal-relative:page;mso-position-vertical-relative:paragraph;z-index:-15728128;mso-wrap-distance-left:0;mso-wrap-distance-right:0" id="docshape4" coordorigin="1134,294" coordsize="9638,0" path="m1134,294l10772,294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096" w:val="left" w:leader="none"/>
        </w:tabs>
        <w:spacing w:before="114"/>
        <w:ind w:left="253" w:right="0" w:firstLine="0"/>
        <w:jc w:val="left"/>
        <w:rPr>
          <w:b/>
          <w:sz w:val="22"/>
        </w:rPr>
      </w:pPr>
      <w:r>
        <w:rPr>
          <w:b/>
          <w:color w:val="231F20"/>
          <w:sz w:val="22"/>
        </w:rPr>
        <w:t>FIRST LANGUAGE </w:t>
      </w:r>
      <w:r>
        <w:rPr>
          <w:b/>
          <w:color w:val="231F20"/>
          <w:spacing w:val="-2"/>
          <w:sz w:val="22"/>
        </w:rPr>
        <w:t>ENGLISH</w:t>
      </w:r>
      <w:r>
        <w:rPr>
          <w:b/>
          <w:color w:val="231F20"/>
          <w:sz w:val="22"/>
        </w:rPr>
        <w:tab/>
      </w:r>
      <w:r>
        <w:rPr>
          <w:b/>
          <w:color w:val="231F20"/>
          <w:spacing w:val="-2"/>
          <w:sz w:val="22"/>
        </w:rPr>
        <w:t>0500/12</w:t>
      </w:r>
    </w:p>
    <w:p>
      <w:pPr>
        <w:tabs>
          <w:tab w:pos="7890" w:val="left" w:leader="none"/>
        </w:tabs>
        <w:spacing w:before="165"/>
        <w:ind w:left="253" w:right="0" w:firstLine="0"/>
        <w:jc w:val="left"/>
        <w:rPr>
          <w:b/>
          <w:sz w:val="20"/>
        </w:rPr>
      </w:pPr>
      <w:r>
        <w:rPr>
          <w:color w:val="231F20"/>
          <w:sz w:val="20"/>
        </w:rPr>
        <w:t>Paper 1 </w:t>
      </w:r>
      <w:r>
        <w:rPr>
          <w:color w:val="231F20"/>
          <w:spacing w:val="-2"/>
          <w:sz w:val="20"/>
        </w:rPr>
        <w:t>Reading</w:t>
      </w:r>
      <w:r>
        <w:rPr>
          <w:color w:val="231F20"/>
          <w:sz w:val="20"/>
        </w:rPr>
        <w:tab/>
      </w:r>
      <w:r>
        <w:rPr>
          <w:b/>
          <w:color w:val="231F20"/>
          <w:sz w:val="20"/>
        </w:rPr>
        <w:t>February/March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pacing w:val="-4"/>
          <w:sz w:val="20"/>
        </w:rPr>
        <w:t>2026</w:t>
      </w:r>
    </w:p>
    <w:p>
      <w:pPr>
        <w:tabs>
          <w:tab w:pos="9169" w:val="left" w:leader="none"/>
        </w:tabs>
        <w:spacing w:before="170"/>
        <w:ind w:left="253" w:right="0" w:firstLine="0"/>
        <w:jc w:val="left"/>
        <w:rPr>
          <w:b/>
          <w:sz w:val="20"/>
        </w:rPr>
      </w:pPr>
      <w:r>
        <w:rPr>
          <w:color w:val="231F20"/>
          <w:spacing w:val="-2"/>
          <w:sz w:val="20"/>
        </w:rPr>
        <w:t>INSERT</w:t>
      </w:r>
      <w:r>
        <w:rPr>
          <w:color w:val="231F20"/>
          <w:sz w:val="20"/>
        </w:rPr>
        <w:tab/>
      </w:r>
      <w:r>
        <w:rPr>
          <w:b/>
          <w:color w:val="231F20"/>
          <w:sz w:val="20"/>
        </w:rPr>
        <w:t>2 </w:t>
      </w:r>
      <w:r>
        <w:rPr>
          <w:b/>
          <w:color w:val="231F20"/>
          <w:spacing w:val="-2"/>
          <w:sz w:val="20"/>
        </w:rPr>
        <w:t>hours</w:t>
      </w:r>
    </w:p>
    <w:p>
      <w:pPr>
        <w:pStyle w:val="BodyText"/>
        <w:spacing w:before="5"/>
        <w:rPr>
          <w:b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719989</wp:posOffset>
                </wp:positionH>
                <wp:positionV relativeFrom="paragraph">
                  <wp:posOffset>135416</wp:posOffset>
                </wp:positionV>
                <wp:extent cx="61201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101pt;margin-top:10.662727pt;width:481.9pt;height:.1pt;mso-position-horizontal-relative:page;mso-position-vertical-relative:paragraph;z-index:-15727616;mso-wrap-distance-left:0;mso-wrap-distance-right:0" id="docshape5" coordorigin="1134,213" coordsize="9638,0" path="m1134,213l10772,213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24"/>
        <w:ind w:left="253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30" w:after="0"/>
        <w:ind w:left="678" w:right="0" w:hanging="425"/>
        <w:jc w:val="left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insert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contains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reading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texts.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71" w:lineRule="auto" w:before="30" w:after="0"/>
        <w:ind w:left="679" w:right="633" w:hanging="426"/>
        <w:jc w:val="left"/>
        <w:rPr>
          <w:sz w:val="20"/>
        </w:rPr>
      </w:pPr>
      <w:r>
        <w:rPr>
          <w:color w:val="231F20"/>
          <w:sz w:val="20"/>
        </w:rPr>
        <w:t>You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may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annotate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insert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blank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spaces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planning.</w:t>
      </w:r>
      <w:r>
        <w:rPr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Do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not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write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your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answers</w:t>
      </w:r>
      <w:r>
        <w:rPr>
          <w:b/>
          <w:color w:val="231F20"/>
          <w:spacing w:val="-3"/>
          <w:sz w:val="20"/>
        </w:rPr>
        <w:t> </w:t>
      </w:r>
      <w:r>
        <w:rPr>
          <w:color w:val="231F20"/>
          <w:sz w:val="20"/>
        </w:rPr>
        <w:t>on the insert.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719989</wp:posOffset>
                </wp:positionH>
                <wp:positionV relativeFrom="paragraph">
                  <wp:posOffset>190838</wp:posOffset>
                </wp:positionV>
                <wp:extent cx="61201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101pt;margin-top:15.02667pt;width:481.9pt;height:.1pt;mso-position-horizontal-relative:page;mso-position-vertical-relative:paragraph;z-index:-15727104;mso-wrap-distance-left:0;mso-wrap-distance-right:0" id="docshape6" coordorigin="1134,301" coordsize="9638,0" path="m1134,301l10772,301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6"/>
        <w:ind w:left="569" w:right="569" w:firstLine="0"/>
        <w:jc w:val="center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document has</w:t>
      </w:r>
      <w:r>
        <w:rPr>
          <w:color w:val="231F20"/>
          <w:spacing w:val="-1"/>
          <w:sz w:val="20"/>
        </w:rPr>
        <w:t> </w:t>
      </w:r>
      <w:r>
        <w:rPr>
          <w:b/>
          <w:color w:val="231F20"/>
          <w:sz w:val="20"/>
        </w:rPr>
        <w:t>8 </w:t>
      </w:r>
      <w:r>
        <w:rPr>
          <w:color w:val="231F20"/>
          <w:sz w:val="20"/>
        </w:rPr>
        <w:t>pages.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Any blank pages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are </w:t>
      </w:r>
      <w:r>
        <w:rPr>
          <w:color w:val="231F20"/>
          <w:spacing w:val="-2"/>
          <w:sz w:val="20"/>
        </w:rPr>
        <w:t>indicated.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520" w:bottom="280" w:left="880" w:right="880"/>
        </w:sectPr>
      </w:pPr>
    </w:p>
    <w:p>
      <w:pPr>
        <w:pStyle w:val="BodyText"/>
        <w:spacing w:before="11"/>
        <w:rPr>
          <w:sz w:val="21"/>
        </w:rPr>
      </w:pPr>
    </w:p>
    <w:p>
      <w:pPr>
        <w:spacing w:before="0"/>
        <w:ind w:left="253" w:right="0" w:firstLine="0"/>
        <w:jc w:val="left"/>
        <w:rPr>
          <w:sz w:val="16"/>
        </w:rPr>
      </w:pPr>
      <w:r>
        <w:rPr>
          <w:color w:val="231F20"/>
          <w:sz w:val="16"/>
        </w:rPr>
        <w:t>DC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(DE) </w:t>
      </w:r>
      <w:r>
        <w:rPr>
          <w:color w:val="231F20"/>
          <w:spacing w:val="-2"/>
          <w:sz w:val="16"/>
        </w:rPr>
        <w:t>357575/5</w:t>
      </w:r>
    </w:p>
    <w:p>
      <w:pPr>
        <w:spacing w:before="16"/>
        <w:ind w:left="253" w:right="0" w:firstLine="0"/>
        <w:jc w:val="left"/>
        <w:rPr>
          <w:sz w:val="16"/>
        </w:rPr>
      </w:pPr>
      <w:r>
        <w:rPr>
          <w:color w:val="231F20"/>
          <w:sz w:val="16"/>
        </w:rPr>
        <w:t>©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Cambridge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University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Press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&amp;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Assessment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2026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162"/>
        <w:ind w:left="253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[Turn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pacing w:val="-4"/>
          <w:sz w:val="20"/>
        </w:rPr>
        <w:t>over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520" w:bottom="280" w:left="880" w:right="880"/>
          <w:cols w:num="2" w:equalWidth="0">
            <w:col w:w="3898" w:space="4765"/>
            <w:col w:w="1487"/>
          </w:cols>
        </w:sectPr>
      </w:pPr>
    </w:p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338217</wp:posOffset>
                </wp:positionH>
                <wp:positionV relativeFrom="page">
                  <wp:posOffset>2844971</wp:posOffset>
                </wp:positionV>
                <wp:extent cx="274320" cy="14382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74320" cy="1438275"/>
                          <a:chExt cx="274320" cy="14382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260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7461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2663"/>
                            <a:ext cx="27432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52069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52069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  <a:path w="274320" h="52069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52069">
                                <a:moveTo>
                                  <a:pt x="0" y="51659"/>
                                </a:moveTo>
                                <a:lnTo>
                                  <a:pt x="273771" y="51659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63695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208896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54098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27347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92843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12215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57417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402618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43490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46719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48656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505937"/>
                            <a:ext cx="27432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52069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52069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  <a:path w="274320" h="52069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52069">
                                <a:moveTo>
                                  <a:pt x="0" y="51659"/>
                                </a:moveTo>
                                <a:lnTo>
                                  <a:pt x="273771" y="51659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76968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62217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41542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699659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  <a:path w="274320" h="39370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770690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815892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84817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880466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912753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957955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016071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035443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08064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100017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11939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138762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196878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24208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26145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28082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31311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332484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390600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43580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631319pt;margin-top:224.013519pt;width:21.6pt;height:113.25pt;mso-position-horizontal-relative:page;mso-position-vertical-relative:page;z-index:15730688" id="docshapegroup7" coordorigin="533,4480" coordsize="432,2265">
                <v:shape style="position:absolute;left:532;top:4483;width:432;height:41" id="docshape8" coordorigin="533,4484" coordsize="432,41" path="m533,4484l964,4484m533,4525l964,4525e" filled="false" stroked="true" strokeweight=".282751pt" strokecolor="#231f20">
                  <v:path arrowok="t"/>
                  <v:stroke dashstyle="solid"/>
                </v:shape>
                <v:shape style="position:absolute;left:532;top:4555;width:432;height:41" id="docshape9" coordorigin="533,4555" coordsize="432,41" path="m533,4555l964,4555m533,4596l964,4596e" filled="false" stroked="true" strokeweight="1.090611pt" strokecolor="#231f20">
                  <v:path arrowok="t"/>
                  <v:stroke dashstyle="solid"/>
                </v:shape>
                <v:shape style="position:absolute;left:532;top:4626;width:432;height:82" id="docshape10" coordorigin="533,4626" coordsize="432,82" path="m533,4626l964,4626m533,4647l964,4647m533,4667l964,4667m533,4708l964,4708e" filled="false" stroked="true" strokeweight=".282751pt" strokecolor="#231f20">
                  <v:path arrowok="t"/>
                  <v:stroke dashstyle="solid"/>
                </v:shape>
                <v:shape style="position:absolute;left:532;top:4738;width:432;height:41" id="docshape11" coordorigin="533,4738" coordsize="432,41" path="m533,4738l964,4738m533,4779l964,4779e" filled="false" stroked="true" strokeweight="1.090611pt" strokecolor="#231f20">
                  <v:path arrowok="t"/>
                  <v:stroke dashstyle="solid"/>
                </v:shape>
                <v:shape style="position:absolute;left:532;top:4809;width:432;height:21" id="docshape12" coordorigin="533,4809" coordsize="432,21" path="m533,4809l964,4809m533,4830l964,4830e" filled="false" stroked="true" strokeweight=".282751pt" strokecolor="#231f20">
                  <v:path arrowok="t"/>
                  <v:stroke dashstyle="solid"/>
                </v:shape>
                <v:line style="position:absolute" from="533,4880" to="964,4880" stroked="true" strokeweight=".80838pt" strokecolor="#231f20">
                  <v:stroke dashstyle="solid"/>
                </v:line>
                <v:line style="position:absolute" from="533,4911" to="964,4911" stroked="true" strokeweight=".20958pt" strokecolor="#231f20">
                  <v:stroke dashstyle="solid"/>
                </v:line>
                <v:line style="position:absolute" from="533,4941" to="964,4941" stroked="true" strokeweight=".80838pt" strokecolor="#231f20">
                  <v:stroke dashstyle="solid"/>
                </v:line>
                <v:shape style="position:absolute;left:532;top:4971;width:432;height:21" id="docshape13" coordorigin="533,4972" coordsize="432,21" path="m533,4972l964,4972m533,4992l964,4992e" filled="false" stroked="true" strokeweight=".282751pt" strokecolor="#231f20">
                  <v:path arrowok="t"/>
                  <v:stroke dashstyle="solid"/>
                </v:shape>
                <v:shape style="position:absolute;left:532;top:5043;width:432;height:41" id="docshape14" coordorigin="533,5043" coordsize="432,41" path="m533,5043l964,5043m533,5084l964,5084e" filled="false" stroked="true" strokeweight="1.090611pt" strokecolor="#231f20">
                  <v:path arrowok="t"/>
                  <v:stroke dashstyle="solid"/>
                </v:shape>
                <v:shape style="position:absolute;left:532;top:5114;width:432;height:21" id="docshape15" coordorigin="533,5114" coordsize="432,21" path="m533,5114l964,5114m533,5135l964,5135e" filled="false" stroked="true" strokeweight=".282751pt" strokecolor="#231f20">
                  <v:path arrowok="t"/>
                  <v:stroke dashstyle="solid"/>
                </v:shape>
                <v:line style="position:absolute" from="533,5165" to="964,5165" stroked="true" strokeweight=".80838pt" strokecolor="#231f20">
                  <v:stroke dashstyle="solid"/>
                </v:line>
                <v:line style="position:absolute" from="533,5216" to="964,5216" stroked="true" strokeweight=".20958pt" strokecolor="#231f20">
                  <v:stroke dashstyle="solid"/>
                </v:line>
                <v:line style="position:absolute" from="533,5247" to="964,5247" stroked="true" strokeweight=".80838pt" strokecolor="#231f20">
                  <v:stroke dashstyle="solid"/>
                </v:line>
                <v:shape style="position:absolute;left:532;top:5277;width:432;height:82" id="docshape16" coordorigin="533,5277" coordsize="432,82" path="m533,5277l964,5277m533,5297l964,5297m533,5318l964,5318m533,5358l964,5358e" filled="false" stroked="true" strokeweight=".282751pt" strokecolor="#231f20">
                  <v:path arrowok="t"/>
                  <v:stroke dashstyle="solid"/>
                </v:shape>
                <v:shape style="position:absolute;left:532;top:5388;width:432;height:41" id="docshape17" coordorigin="533,5389" coordsize="432,41" path="m533,5389l964,5389m533,5430l964,5430e" filled="false" stroked="true" strokeweight="1.090611pt" strokecolor="#231f20">
                  <v:path arrowok="t"/>
                  <v:stroke dashstyle="solid"/>
                </v:shape>
                <v:line style="position:absolute" from="533,5460" to="964,5460" stroked="true" strokeweight=".20958pt" strokecolor="#231f20">
                  <v:stroke dashstyle="solid"/>
                </v:line>
                <v:shape style="position:absolute;left:532;top:5490;width:432;height:62" id="docshape18" coordorigin="533,5491" coordsize="432,62" path="m533,5491l964,5491m533,5552l964,5552e" filled="false" stroked="true" strokeweight="1.090611pt" strokecolor="#231f20">
                  <v:path arrowok="t"/>
                  <v:stroke dashstyle="solid"/>
                </v:shape>
                <v:shape style="position:absolute;left:532;top:5582;width:432;height:62" id="docshape19" coordorigin="533,5582" coordsize="432,62" path="m533,5582l964,5582m533,5602l964,5602m533,5623l964,5623m533,5643l964,5643e" filled="false" stroked="true" strokeweight=".282751pt" strokecolor="#231f20">
                  <v:path arrowok="t"/>
                  <v:stroke dashstyle="solid"/>
                </v:shape>
                <v:shape style="position:absolute;left:532;top:5693;width:432;height:41" id="docshape20" coordorigin="533,5694" coordsize="432,41" path="m533,5694l964,5694m533,5735l964,5735e" filled="false" stroked="true" strokeweight="1.090611pt" strokecolor="#231f20">
                  <v:path arrowok="t"/>
                  <v:stroke dashstyle="solid"/>
                </v:shape>
                <v:shape style="position:absolute;left:532;top:5765;width:432;height:21" id="docshape21" coordorigin="533,5765" coordsize="432,21" path="m533,5765l964,5765m533,5785l964,5785e" filled="false" stroked="true" strokeweight=".282751pt" strokecolor="#231f20">
                  <v:path arrowok="t"/>
                  <v:stroke dashstyle="solid"/>
                </v:shape>
                <v:line style="position:absolute" from="533,5816" to="964,5816" stroked="true" strokeweight=".80838pt" strokecolor="#231f20">
                  <v:stroke dashstyle="solid"/>
                </v:line>
                <v:shape style="position:absolute;left:532;top:5866;width:432;height:21" id="docshape22" coordorigin="533,5867" coordsize="432,21" path="m533,5867l964,5867m533,5887l964,5887e" filled="false" stroked="true" strokeweight=".282751pt" strokecolor="#231f20">
                  <v:path arrowok="t"/>
                  <v:stroke dashstyle="solid"/>
                </v:shape>
                <v:shape style="position:absolute;left:532;top:5917;width:432;height:41" id="docshape23" coordorigin="533,5918" coordsize="432,41" path="m533,5918l964,5918m533,5958l964,5958e" filled="false" stroked="true" strokeweight="1.090611pt" strokecolor="#231f20">
                  <v:path arrowok="t"/>
                  <v:stroke dashstyle="solid"/>
                </v:shape>
                <v:shape style="position:absolute;left:532;top:5988;width:432;height:62" id="docshape24" coordorigin="533,5989" coordsize="432,62" path="m533,5989l964,5989m533,6030l964,6030m533,6050l964,6050e" filled="false" stroked="true" strokeweight=".282751pt" strokecolor="#231f20">
                  <v:path arrowok="t"/>
                  <v:stroke dashstyle="solid"/>
                </v:shape>
                <v:line style="position:absolute" from="533,6080" to="964,6080" stroked="true" strokeweight=".80838pt" strokecolor="#231f20">
                  <v:stroke dashstyle="solid"/>
                </v:line>
                <v:shape style="position:absolute;left:532;top:6110;width:432;height:21" id="docshape25" coordorigin="533,6111" coordsize="432,21" path="m533,6111l964,6111m533,6131l964,6131e" filled="false" stroked="true" strokeweight=".282751pt" strokecolor="#231f20">
                  <v:path arrowok="t"/>
                  <v:stroke dashstyle="solid"/>
                </v:shape>
                <v:line style="position:absolute" from="533,6182" to="964,6182" stroked="true" strokeweight=".80838pt" strokecolor="#231f20">
                  <v:stroke dashstyle="solid"/>
                </v:line>
                <v:line style="position:absolute" from="533,6213" to="964,6213" stroked="true" strokeweight=".20958pt" strokecolor="#231f20">
                  <v:stroke dashstyle="solid"/>
                </v:line>
                <v:line style="position:absolute" from="533,6243" to="964,6243" stroked="true" strokeweight=".80838pt" strokecolor="#231f20">
                  <v:stroke dashstyle="solid"/>
                </v:line>
                <v:shape style="position:absolute;left:532;top:6273;width:432;height:62" id="docshape26" coordorigin="533,6274" coordsize="432,62" path="m533,6274l964,6274m533,6314l964,6314m533,6335l964,6335e" filled="false" stroked="true" strokeweight=".282751pt" strokecolor="#231f20">
                  <v:path arrowok="t"/>
                  <v:stroke dashstyle="solid"/>
                </v:shape>
                <v:shape style="position:absolute;left:532;top:6365;width:432;height:41" id="docshape27" coordorigin="533,6365" coordsize="432,41" path="m533,6365l964,6365m533,6406l964,6406e" filled="false" stroked="true" strokeweight="1.090611pt" strokecolor="#231f20">
                  <v:path arrowok="t"/>
                  <v:stroke dashstyle="solid"/>
                </v:shape>
                <v:line style="position:absolute" from="533,6436" to="964,6436" stroked="true" strokeweight=".20958pt" strokecolor="#231f20">
                  <v:stroke dashstyle="solid"/>
                </v:line>
                <v:line style="position:absolute" from="533,6467" to="964,6467" stroked="true" strokeweight=".80838pt" strokecolor="#231f20">
                  <v:stroke dashstyle="solid"/>
                </v:line>
                <v:line style="position:absolute" from="533,6497" to="964,6497" stroked="true" strokeweight=".20958pt" strokecolor="#231f20">
                  <v:stroke dashstyle="solid"/>
                </v:line>
                <v:line style="position:absolute" from="533,6548" to="964,6548" stroked="true" strokeweight=".80838pt" strokecolor="#231f20">
                  <v:stroke dashstyle="solid"/>
                </v:line>
                <v:shape style="position:absolute;left:532;top:6578;width:432;height:62" id="docshape28" coordorigin="533,6579" coordsize="432,62" path="m533,6579l964,6579m533,6599l964,6599m533,6640l964,6640e" filled="false" stroked="true" strokeweight=".282751pt" strokecolor="#231f20">
                  <v:path arrowok="t"/>
                  <v:stroke dashstyle="solid"/>
                </v:shape>
                <v:shape style="position:absolute;left:532;top:6670;width:432;height:41" id="docshape29" coordorigin="533,6670" coordsize="432,41" path="m533,6670l964,6670m533,6711l964,6711e" filled="false" stroked="true" strokeweight="1.090611pt" strokecolor="#231f20">
                  <v:path arrowok="t"/>
                  <v:stroke dashstyle="solid"/>
                </v:shape>
                <v:line style="position:absolute" from="533,6741" to="964,6741" stroked="true" strokeweight=".20958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247733</wp:posOffset>
                </wp:positionH>
                <wp:positionV relativeFrom="page">
                  <wp:posOffset>2831302</wp:posOffset>
                </wp:positionV>
                <wp:extent cx="100965" cy="149288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965" cy="149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rFonts w:ascii="Courier New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231F20"/>
                                <w:spacing w:val="43"/>
                                <w:w w:val="165"/>
                                <w:sz w:val="12"/>
                              </w:rPr>
                              <w:t>*7409760214-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16"/>
                                <w:w w:val="170"/>
                                <w:sz w:val="12"/>
                              </w:rPr>
                              <w:t>I* 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9.506584pt;margin-top:222.93721pt;width:7.95pt;height:117.55pt;mso-position-horizontal-relative:page;mso-position-vertical-relative:page;z-index:15731200" type="#_x0000_t202" id="docshape30" filled="false" stroked="false">
                <v:textbox inset="0,0,0,0" style="layout-flow:vertical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rFonts w:ascii="Courier New"/>
                          <w:sz w:val="12"/>
                        </w:rPr>
                      </w:pPr>
                      <w:r>
                        <w:rPr>
                          <w:rFonts w:ascii="Courier New"/>
                          <w:color w:val="231F20"/>
                          <w:spacing w:val="43"/>
                          <w:w w:val="165"/>
                          <w:sz w:val="12"/>
                        </w:rPr>
                        <w:t>*7409760214-</w:t>
                      </w:r>
                      <w:r>
                        <w:rPr>
                          <w:rFonts w:ascii="Courier New"/>
                          <w:color w:val="231F20"/>
                          <w:spacing w:val="16"/>
                          <w:w w:val="170"/>
                          <w:sz w:val="12"/>
                        </w:rPr>
                        <w:t>I*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520" w:bottom="280" w:left="880" w:right="880"/>
        </w:sectPr>
      </w:pPr>
    </w:p>
    <w:p>
      <w:pPr>
        <w:pStyle w:val="BodyText"/>
        <w:rPr>
          <w:b/>
          <w:sz w:val="14"/>
        </w:rPr>
      </w:pPr>
    </w:p>
    <w:p>
      <w:pPr>
        <w:spacing w:before="93"/>
        <w:ind w:left="569" w:right="569" w:firstLine="0"/>
        <w:jc w:val="center"/>
        <w:rPr>
          <w:sz w:val="22"/>
        </w:rPr>
      </w:pPr>
      <w:r>
        <w:rPr>
          <w:color w:val="231F20"/>
          <w:sz w:val="22"/>
        </w:rPr>
        <w:t>Read</w:t>
      </w:r>
      <w:r>
        <w:rPr>
          <w:color w:val="231F20"/>
          <w:spacing w:val="-7"/>
          <w:sz w:val="22"/>
        </w:rPr>
        <w:t> </w:t>
      </w:r>
      <w:r>
        <w:rPr>
          <w:b/>
          <w:color w:val="231F20"/>
          <w:sz w:val="22"/>
        </w:rPr>
        <w:t>Text</w:t>
      </w:r>
      <w:r>
        <w:rPr>
          <w:b/>
          <w:color w:val="231F20"/>
          <w:spacing w:val="-12"/>
          <w:sz w:val="22"/>
        </w:rPr>
        <w:t> </w:t>
      </w:r>
      <w:r>
        <w:rPr>
          <w:b/>
          <w:color w:val="231F20"/>
          <w:sz w:val="22"/>
        </w:rPr>
        <w:t>A</w:t>
      </w:r>
      <w:r>
        <w:rPr>
          <w:color w:val="231F20"/>
          <w:sz w:val="22"/>
        </w:rPr>
        <w:t>,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then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answer</w:t>
      </w:r>
      <w:r>
        <w:rPr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Questions</w:t>
      </w:r>
      <w:r>
        <w:rPr>
          <w:b/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1(a)–(e)</w:t>
      </w:r>
      <w:r>
        <w:rPr>
          <w:b/>
          <w:color w:val="231F20"/>
          <w:spacing w:val="-4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question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sz w:val="22"/>
        </w:rPr>
        <w:t>paper.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569" w:right="569" w:firstLine="0"/>
        <w:jc w:val="center"/>
        <w:rPr>
          <w:rFonts w:ascii="Arial-BoldItalicMT"/>
          <w:b/>
          <w:i/>
          <w:sz w:val="22"/>
        </w:rPr>
      </w:pPr>
      <w:r>
        <w:rPr>
          <w:b/>
          <w:color w:val="231F20"/>
          <w:sz w:val="22"/>
        </w:rPr>
        <w:t>Text</w:t>
      </w:r>
      <w:r>
        <w:rPr>
          <w:b/>
          <w:color w:val="231F20"/>
          <w:spacing w:val="-16"/>
          <w:sz w:val="22"/>
        </w:rPr>
        <w:t> </w:t>
      </w:r>
      <w:r>
        <w:rPr>
          <w:b/>
          <w:color w:val="231F20"/>
          <w:sz w:val="22"/>
        </w:rPr>
        <w:t>A:</w:t>
      </w:r>
      <w:r>
        <w:rPr>
          <w:b/>
          <w:color w:val="231F20"/>
          <w:spacing w:val="-5"/>
          <w:sz w:val="22"/>
        </w:rPr>
        <w:t> </w:t>
      </w:r>
      <w:r>
        <w:rPr>
          <w:rFonts w:ascii="Arial-BoldItalicMT"/>
          <w:b/>
          <w:i/>
          <w:color w:val="231F20"/>
          <w:sz w:val="22"/>
        </w:rPr>
        <w:t>Giraffes,</w:t>
      </w:r>
      <w:r>
        <w:rPr>
          <w:rFonts w:ascii="Arial-BoldItalicMT"/>
          <w:b/>
          <w:i/>
          <w:color w:val="231F20"/>
          <w:spacing w:val="-5"/>
          <w:sz w:val="22"/>
        </w:rPr>
        <w:t> </w:t>
      </w:r>
      <w:r>
        <w:rPr>
          <w:rFonts w:ascii="Arial-BoldItalicMT"/>
          <w:b/>
          <w:i/>
          <w:color w:val="231F20"/>
          <w:sz w:val="22"/>
        </w:rPr>
        <w:t>the</w:t>
      </w:r>
      <w:r>
        <w:rPr>
          <w:rFonts w:ascii="Arial-BoldItalicMT"/>
          <w:b/>
          <w:i/>
          <w:color w:val="231F20"/>
          <w:spacing w:val="-5"/>
          <w:sz w:val="22"/>
        </w:rPr>
        <w:t> </w:t>
      </w:r>
      <w:r>
        <w:rPr>
          <w:rFonts w:ascii="Arial-BoldItalicMT"/>
          <w:b/>
          <w:i/>
          <w:color w:val="231F20"/>
          <w:sz w:val="22"/>
        </w:rPr>
        <w:t>climate</w:t>
      </w:r>
      <w:r>
        <w:rPr>
          <w:rFonts w:ascii="Arial-BoldItalicMT"/>
          <w:b/>
          <w:i/>
          <w:color w:val="231F20"/>
          <w:spacing w:val="-5"/>
          <w:sz w:val="22"/>
        </w:rPr>
        <w:t> </w:t>
      </w:r>
      <w:r>
        <w:rPr>
          <w:rFonts w:ascii="Arial-BoldItalicMT"/>
          <w:b/>
          <w:i/>
          <w:color w:val="231F20"/>
          <w:sz w:val="22"/>
        </w:rPr>
        <w:t>and</w:t>
      </w:r>
      <w:r>
        <w:rPr>
          <w:rFonts w:ascii="Arial-BoldItalicMT"/>
          <w:b/>
          <w:i/>
          <w:color w:val="231F20"/>
          <w:spacing w:val="-4"/>
          <w:sz w:val="22"/>
        </w:rPr>
        <w:t> </w:t>
      </w:r>
      <w:r>
        <w:rPr>
          <w:rFonts w:ascii="Arial-BoldItalicMT"/>
          <w:b/>
          <w:i/>
          <w:color w:val="231F20"/>
          <w:spacing w:val="-5"/>
          <w:sz w:val="22"/>
        </w:rPr>
        <w:t>us</w:t>
      </w:r>
    </w:p>
    <w:p>
      <w:pPr>
        <w:pStyle w:val="BodyText"/>
        <w:spacing w:before="2"/>
        <w:rPr>
          <w:rFonts w:ascii="Arial-BoldItalicMT"/>
          <w:b/>
          <w:i/>
          <w:sz w:val="23"/>
        </w:rPr>
      </w:pPr>
    </w:p>
    <w:p>
      <w:pPr>
        <w:pStyle w:val="BodyText"/>
        <w:spacing w:line="247" w:lineRule="auto"/>
        <w:ind w:left="112" w:right="825" w:firstLine="453"/>
      </w:pPr>
      <w:r>
        <w:rPr>
          <w:color w:val="231F20"/>
        </w:rPr>
        <w:t>Climate</w:t>
      </w:r>
      <w:r>
        <w:rPr>
          <w:color w:val="231F20"/>
          <w:spacing w:val="-3"/>
        </w:rPr>
        <w:t> </w:t>
      </w:r>
      <w:r>
        <w:rPr>
          <w:color w:val="231F20"/>
        </w:rPr>
        <w:t>change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expected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cause</w:t>
      </w:r>
      <w:r>
        <w:rPr>
          <w:color w:val="231F20"/>
          <w:spacing w:val="-3"/>
        </w:rPr>
        <w:t> </w:t>
      </w:r>
      <w:r>
        <w:rPr>
          <w:color w:val="231F20"/>
        </w:rPr>
        <w:t>widespread</w:t>
      </w:r>
      <w:r>
        <w:rPr>
          <w:color w:val="231F20"/>
          <w:spacing w:val="-3"/>
        </w:rPr>
        <w:t> </w:t>
      </w:r>
      <w:r>
        <w:rPr>
          <w:color w:val="231F20"/>
        </w:rPr>
        <w:t>decline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wildlife</w:t>
      </w:r>
      <w:r>
        <w:rPr>
          <w:color w:val="231F20"/>
          <w:spacing w:val="-3"/>
        </w:rPr>
        <w:t> </w:t>
      </w:r>
      <w:r>
        <w:rPr>
          <w:color w:val="231F20"/>
        </w:rPr>
        <w:t>populations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next 20 years. But little was previously known about the combined effects of climate change and human activity on the survival rates of giraffes until researchers undertaking a decade-long study looked at a giraffe population in a thousand-square-kilometre area of Tanzania.</w:t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tabs>
          <w:tab w:pos="9910" w:val="left" w:leader="none"/>
        </w:tabs>
        <w:spacing w:before="94"/>
        <w:ind w:left="565"/>
        <w:rPr>
          <w:i/>
        </w:rPr>
      </w:pPr>
      <w:r>
        <w:rPr>
          <w:color w:val="231F20"/>
        </w:rPr>
        <w:t>‘Studying</w:t>
      </w:r>
      <w:r>
        <w:rPr>
          <w:color w:val="231F20"/>
          <w:spacing w:val="-6"/>
        </w:rPr>
        <w:t> </w:t>
      </w:r>
      <w:r>
        <w:rPr>
          <w:color w:val="231F20"/>
        </w:rPr>
        <w:t>long-living</w:t>
      </w:r>
      <w:r>
        <w:rPr>
          <w:color w:val="231F20"/>
          <w:spacing w:val="-3"/>
        </w:rPr>
        <w:t> </w:t>
      </w:r>
      <w:r>
        <w:rPr>
          <w:color w:val="231F20"/>
        </w:rPr>
        <w:t>animals</w:t>
      </w:r>
      <w:r>
        <w:rPr>
          <w:color w:val="231F20"/>
          <w:spacing w:val="-3"/>
        </w:rPr>
        <w:t> </w:t>
      </w:r>
      <w:r>
        <w:rPr>
          <w:color w:val="231F20"/>
        </w:rPr>
        <w:t>like</w:t>
      </w:r>
      <w:r>
        <w:rPr>
          <w:color w:val="231F20"/>
          <w:spacing w:val="-3"/>
        </w:rPr>
        <w:t> </w:t>
      </w:r>
      <w:r>
        <w:rPr>
          <w:color w:val="231F20"/>
        </w:rPr>
        <w:t>giraffes</w:t>
      </w:r>
      <w:r>
        <w:rPr>
          <w:color w:val="231F20"/>
          <w:spacing w:val="-3"/>
        </w:rPr>
        <w:t> </w:t>
      </w:r>
      <w:r>
        <w:rPr>
          <w:color w:val="231F20"/>
        </w:rPr>
        <w:t>requires</w:t>
      </w:r>
      <w:r>
        <w:rPr>
          <w:color w:val="231F20"/>
          <w:spacing w:val="-3"/>
        </w:rPr>
        <w:t> </w:t>
      </w:r>
      <w:r>
        <w:rPr>
          <w:color w:val="231F20"/>
        </w:rPr>
        <w:t>monitoring</w:t>
      </w:r>
      <w:r>
        <w:rPr>
          <w:color w:val="231F20"/>
          <w:spacing w:val="-3"/>
        </w:rPr>
        <w:t> </w:t>
      </w:r>
      <w:r>
        <w:rPr>
          <w:color w:val="231F20"/>
        </w:rPr>
        <w:t>them</w:t>
      </w:r>
      <w:r>
        <w:rPr>
          <w:color w:val="231F20"/>
          <w:spacing w:val="-3"/>
        </w:rPr>
        <w:t> </w:t>
      </w:r>
      <w:r>
        <w:rPr>
          <w:color w:val="231F20"/>
        </w:rPr>
        <w:t>over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lengthy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time</w:t>
      </w:r>
      <w:r>
        <w:rPr>
          <w:color w:val="231F20"/>
        </w:rPr>
        <w:tab/>
      </w:r>
      <w:r>
        <w:rPr>
          <w:i/>
          <w:color w:val="231F20"/>
          <w:spacing w:val="-10"/>
        </w:rPr>
        <w:t>5</w:t>
      </w:r>
    </w:p>
    <w:p>
      <w:pPr>
        <w:pStyle w:val="BodyText"/>
        <w:spacing w:line="247" w:lineRule="auto" w:before="6"/>
        <w:ind w:left="112" w:right="825"/>
      </w:pPr>
      <w:r>
        <w:rPr>
          <w:color w:val="231F20"/>
        </w:rPr>
        <w:t>period and a large area,’</w:t>
      </w:r>
      <w:r>
        <w:rPr>
          <w:color w:val="231F20"/>
          <w:spacing w:val="-1"/>
        </w:rPr>
        <w:t> </w:t>
      </w:r>
      <w:r>
        <w:rPr>
          <w:color w:val="231F20"/>
        </w:rPr>
        <w:t>explains the scientist in charge of the research, ‘enough to capture both</w:t>
      </w:r>
      <w:r>
        <w:rPr>
          <w:color w:val="231F20"/>
          <w:spacing w:val="-4"/>
        </w:rPr>
        <w:t> </w:t>
      </w:r>
      <w:r>
        <w:rPr>
          <w:color w:val="231F20"/>
        </w:rPr>
        <w:t>immediate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delayed</w:t>
      </w:r>
      <w:r>
        <w:rPr>
          <w:color w:val="231F20"/>
          <w:spacing w:val="-4"/>
        </w:rPr>
        <w:t> </w:t>
      </w:r>
      <w:r>
        <w:rPr>
          <w:color w:val="231F20"/>
        </w:rPr>
        <w:t>effects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4"/>
        </w:rPr>
        <w:t> </w:t>
      </w:r>
      <w:r>
        <w:rPr>
          <w:color w:val="231F20"/>
        </w:rPr>
        <w:t>survival.</w:t>
      </w:r>
      <w:r>
        <w:rPr>
          <w:color w:val="231F20"/>
          <w:spacing w:val="-4"/>
        </w:rPr>
        <w:t> </w:t>
      </w:r>
      <w:r>
        <w:rPr>
          <w:color w:val="231F20"/>
        </w:rPr>
        <w:t>We</w:t>
      </w:r>
      <w:r>
        <w:rPr>
          <w:color w:val="231F20"/>
          <w:spacing w:val="-4"/>
        </w:rPr>
        <w:t> </w:t>
      </w:r>
      <w:r>
        <w:rPr>
          <w:color w:val="231F20"/>
        </w:rPr>
        <w:t>obtained</w:t>
      </w:r>
      <w:r>
        <w:rPr>
          <w:color w:val="231F20"/>
          <w:spacing w:val="-4"/>
        </w:rPr>
        <w:t> </w:t>
      </w:r>
      <w:r>
        <w:rPr>
          <w:color w:val="231F20"/>
        </w:rPr>
        <w:t>data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4"/>
        </w:rPr>
        <w:t> </w:t>
      </w:r>
      <w:r>
        <w:rPr>
          <w:color w:val="231F20"/>
        </w:rPr>
        <w:t>local</w:t>
      </w:r>
      <w:r>
        <w:rPr>
          <w:color w:val="231F20"/>
          <w:spacing w:val="-4"/>
        </w:rPr>
        <w:t> </w:t>
      </w:r>
      <w:r>
        <w:rPr>
          <w:color w:val="231F20"/>
        </w:rPr>
        <w:t>rainfall,</w:t>
      </w:r>
      <w:r>
        <w:rPr>
          <w:color w:val="231F20"/>
          <w:spacing w:val="-4"/>
        </w:rPr>
        <w:t> </w:t>
      </w:r>
      <w:r>
        <w:rPr>
          <w:color w:val="231F20"/>
        </w:rPr>
        <w:t>vegetation greenness and temperature during</w:t>
      </w:r>
      <w:r>
        <w:rPr>
          <w:color w:val="231F20"/>
          <w:spacing w:val="-4"/>
        </w:rPr>
        <w:t> </w:t>
      </w:r>
      <w:r>
        <w:rPr>
          <w:color w:val="231F20"/>
        </w:rPr>
        <w:t>Tanzania’s short rains, long rains and dry season, looking for patterns emerging over the years.’</w:t>
      </w:r>
    </w:p>
    <w:p>
      <w:pPr>
        <w:pStyle w:val="BodyText"/>
        <w:tabs>
          <w:tab w:pos="9788" w:val="left" w:leader="none"/>
        </w:tabs>
        <w:spacing w:before="259"/>
        <w:ind w:left="565"/>
        <w:rPr>
          <w:i/>
        </w:rPr>
      </w:pPr>
      <w:r>
        <w:rPr>
          <w:color w:val="231F20"/>
        </w:rPr>
        <w:t>Her</w:t>
      </w:r>
      <w:r>
        <w:rPr>
          <w:color w:val="231F20"/>
          <w:spacing w:val="-3"/>
        </w:rPr>
        <w:t> </w:t>
      </w:r>
      <w:r>
        <w:rPr>
          <w:color w:val="231F20"/>
        </w:rPr>
        <w:t>team</w:t>
      </w:r>
      <w:r>
        <w:rPr>
          <w:color w:val="231F20"/>
          <w:spacing w:val="-3"/>
        </w:rPr>
        <w:t> </w:t>
      </w:r>
      <w:r>
        <w:rPr>
          <w:color w:val="231F20"/>
        </w:rPr>
        <w:t>initially</w:t>
      </w:r>
      <w:r>
        <w:rPr>
          <w:color w:val="231F20"/>
          <w:spacing w:val="-2"/>
        </w:rPr>
        <w:t> </w:t>
      </w:r>
      <w:r>
        <w:rPr>
          <w:color w:val="231F20"/>
        </w:rPr>
        <w:t>hypothesised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</w:rPr>
        <w:t>higher</w:t>
      </w:r>
      <w:r>
        <w:rPr>
          <w:color w:val="231F20"/>
          <w:spacing w:val="-3"/>
        </w:rPr>
        <w:t> </w:t>
      </w:r>
      <w:r>
        <w:rPr>
          <w:color w:val="231F20"/>
        </w:rPr>
        <w:t>temperatures</w:t>
      </w:r>
      <w:r>
        <w:rPr>
          <w:color w:val="231F20"/>
          <w:spacing w:val="-2"/>
        </w:rPr>
        <w:t> </w:t>
      </w:r>
      <w:r>
        <w:rPr>
          <w:color w:val="231F20"/>
        </w:rPr>
        <w:t>would</w:t>
      </w:r>
      <w:r>
        <w:rPr>
          <w:color w:val="231F20"/>
          <w:spacing w:val="-3"/>
        </w:rPr>
        <w:t> </w:t>
      </w:r>
      <w:r>
        <w:rPr>
          <w:color w:val="231F20"/>
        </w:rPr>
        <w:t>have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detrimental</w:t>
      </w:r>
      <w:r>
        <w:rPr>
          <w:color w:val="231F20"/>
          <w:spacing w:val="-2"/>
        </w:rPr>
        <w:t> impact</w:t>
      </w:r>
      <w:r>
        <w:rPr>
          <w:color w:val="231F20"/>
        </w:rPr>
        <w:tab/>
      </w:r>
      <w:r>
        <w:rPr>
          <w:i/>
          <w:color w:val="231F20"/>
          <w:spacing w:val="-5"/>
        </w:rPr>
        <w:t>10</w:t>
      </w:r>
    </w:p>
    <w:p>
      <w:pPr>
        <w:pStyle w:val="BodyText"/>
        <w:spacing w:line="247" w:lineRule="auto" w:before="6"/>
        <w:ind w:left="112" w:right="825"/>
      </w:pPr>
      <w:r>
        <w:rPr>
          <w:color w:val="231F20"/>
        </w:rPr>
        <w:t>on adult giraffes due to their large body size, which could potentially lead to overheating. Contrary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expectations,</w:t>
      </w:r>
      <w:r>
        <w:rPr>
          <w:color w:val="231F20"/>
          <w:spacing w:val="-5"/>
        </w:rPr>
        <w:t> </w:t>
      </w:r>
      <w:r>
        <w:rPr>
          <w:color w:val="231F20"/>
        </w:rPr>
        <w:t>they</w:t>
      </w:r>
      <w:r>
        <w:rPr>
          <w:color w:val="231F20"/>
          <w:spacing w:val="-5"/>
        </w:rPr>
        <w:t> </w:t>
      </w:r>
      <w:r>
        <w:rPr>
          <w:color w:val="231F20"/>
        </w:rPr>
        <w:t>discovered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positive</w:t>
      </w:r>
      <w:r>
        <w:rPr>
          <w:color w:val="231F20"/>
          <w:spacing w:val="-5"/>
        </w:rPr>
        <w:t> </w:t>
      </w:r>
      <w:r>
        <w:rPr>
          <w:color w:val="231F20"/>
        </w:rPr>
        <w:t>effect.</w:t>
      </w:r>
      <w:r>
        <w:rPr>
          <w:color w:val="231F20"/>
          <w:spacing w:val="-5"/>
        </w:rPr>
        <w:t> </w:t>
      </w:r>
      <w:r>
        <w:rPr>
          <w:color w:val="231F20"/>
        </w:rPr>
        <w:t>However,</w:t>
      </w:r>
      <w:r>
        <w:rPr>
          <w:color w:val="231F20"/>
          <w:spacing w:val="-5"/>
        </w:rPr>
        <w:t> </w:t>
      </w:r>
      <w:r>
        <w:rPr>
          <w:color w:val="231F20"/>
        </w:rPr>
        <w:t>rainier</w:t>
      </w:r>
      <w:r>
        <w:rPr>
          <w:color w:val="231F20"/>
          <w:spacing w:val="-5"/>
        </w:rPr>
        <w:t> </w:t>
      </w:r>
      <w:r>
        <w:rPr>
          <w:color w:val="231F20"/>
        </w:rPr>
        <w:t>wet</w:t>
      </w:r>
      <w:r>
        <w:rPr>
          <w:color w:val="231F20"/>
          <w:spacing w:val="-5"/>
        </w:rPr>
        <w:t> </w:t>
      </w:r>
      <w:r>
        <w:rPr>
          <w:color w:val="231F20"/>
        </w:rPr>
        <w:t>seasons</w:t>
      </w:r>
      <w:r>
        <w:rPr>
          <w:color w:val="231F20"/>
          <w:spacing w:val="-5"/>
        </w:rPr>
        <w:t> </w:t>
      </w:r>
      <w:r>
        <w:rPr>
          <w:color w:val="231F20"/>
        </w:rPr>
        <w:t>had an unexpectedly negative effect on adult and calf survival.</w:t>
      </w:r>
    </w:p>
    <w:p>
      <w:pPr>
        <w:pStyle w:val="BodyText"/>
        <w:spacing w:before="259"/>
        <w:ind w:left="565"/>
      </w:pPr>
      <w:r>
        <w:rPr>
          <w:color w:val="231F20"/>
        </w:rPr>
        <w:t>Researchers</w:t>
      </w:r>
      <w:r>
        <w:rPr>
          <w:color w:val="231F20"/>
          <w:spacing w:val="-3"/>
        </w:rPr>
        <w:t> </w:t>
      </w:r>
      <w:r>
        <w:rPr>
          <w:color w:val="231F20"/>
        </w:rPr>
        <w:t>suggested</w:t>
      </w:r>
      <w:r>
        <w:rPr>
          <w:color w:val="231F20"/>
          <w:spacing w:val="-3"/>
        </w:rPr>
        <w:t> </w:t>
      </w:r>
      <w:r>
        <w:rPr>
          <w:color w:val="231F20"/>
        </w:rPr>
        <w:t>their</w:t>
      </w:r>
      <w:r>
        <w:rPr>
          <w:color w:val="231F20"/>
          <w:spacing w:val="-3"/>
        </w:rPr>
        <w:t> </w:t>
      </w:r>
      <w:r>
        <w:rPr>
          <w:color w:val="231F20"/>
        </w:rPr>
        <w:t>findings</w:t>
      </w:r>
      <w:r>
        <w:rPr>
          <w:color w:val="231F20"/>
          <w:spacing w:val="-3"/>
        </w:rPr>
        <w:t> </w:t>
      </w:r>
      <w:r>
        <w:rPr>
          <w:color w:val="231F20"/>
        </w:rPr>
        <w:t>could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attributed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potential</w:t>
      </w:r>
      <w:r>
        <w:rPr>
          <w:color w:val="231F20"/>
          <w:spacing w:val="-3"/>
        </w:rPr>
        <w:t> </w:t>
      </w:r>
      <w:r>
        <w:rPr>
          <w:color w:val="231F20"/>
        </w:rPr>
        <w:t>rise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parasites</w:t>
      </w:r>
    </w:p>
    <w:p>
      <w:pPr>
        <w:pStyle w:val="BodyText"/>
        <w:tabs>
          <w:tab w:pos="9788" w:val="left" w:leader="none"/>
        </w:tabs>
        <w:spacing w:before="7"/>
        <w:ind w:left="112"/>
        <w:rPr>
          <w:i/>
        </w:rPr>
      </w:pPr>
      <w:r>
        <w:rPr>
          <w:color w:val="231F20"/>
        </w:rPr>
        <w:t>during</w:t>
      </w:r>
      <w:r>
        <w:rPr>
          <w:color w:val="231F20"/>
          <w:spacing w:val="-2"/>
        </w:rPr>
        <w:t> </w:t>
      </w:r>
      <w:r>
        <w:rPr>
          <w:color w:val="231F20"/>
        </w:rPr>
        <w:t>rainy</w:t>
      </w:r>
      <w:r>
        <w:rPr>
          <w:color w:val="231F20"/>
          <w:spacing w:val="-2"/>
        </w:rPr>
        <w:t> </w:t>
      </w:r>
      <w:r>
        <w:rPr>
          <w:color w:val="231F20"/>
        </w:rPr>
        <w:t>seasons</w:t>
      </w:r>
      <w:r>
        <w:rPr>
          <w:color w:val="231F20"/>
          <w:spacing w:val="-2"/>
        </w:rPr>
        <w:t> </w:t>
      </w:r>
      <w:r>
        <w:rPr>
          <w:color w:val="231F20"/>
        </w:rPr>
        <w:t>compared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dry</w:t>
      </w:r>
      <w:r>
        <w:rPr>
          <w:color w:val="231F20"/>
          <w:spacing w:val="-2"/>
        </w:rPr>
        <w:t> </w:t>
      </w:r>
      <w:r>
        <w:rPr>
          <w:color w:val="231F20"/>
        </w:rPr>
        <w:t>seasons.</w:t>
      </w:r>
      <w:r>
        <w:rPr>
          <w:color w:val="231F20"/>
          <w:spacing w:val="-2"/>
        </w:rPr>
        <w:t> </w:t>
      </w:r>
      <w:r>
        <w:rPr>
          <w:color w:val="231F20"/>
        </w:rPr>
        <w:t>Instances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heavy</w:t>
      </w:r>
      <w:r>
        <w:rPr>
          <w:color w:val="231F20"/>
          <w:spacing w:val="-2"/>
        </w:rPr>
        <w:t> </w:t>
      </w:r>
      <w:r>
        <w:rPr>
          <w:color w:val="231F20"/>
        </w:rPr>
        <w:t>flooding</w:t>
      </w:r>
      <w:r>
        <w:rPr>
          <w:color w:val="231F20"/>
          <w:spacing w:val="-2"/>
        </w:rPr>
        <w:t> </w:t>
      </w:r>
      <w:r>
        <w:rPr>
          <w:color w:val="231F20"/>
        </w:rPr>
        <w:t>have</w:t>
      </w:r>
      <w:r>
        <w:rPr>
          <w:color w:val="231F20"/>
          <w:spacing w:val="-2"/>
        </w:rPr>
        <w:t> </w:t>
      </w:r>
      <w:r>
        <w:rPr>
          <w:color w:val="231F20"/>
        </w:rPr>
        <w:t>led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to</w:t>
      </w:r>
      <w:r>
        <w:rPr>
          <w:color w:val="231F20"/>
        </w:rPr>
        <w:tab/>
      </w:r>
      <w:r>
        <w:rPr>
          <w:i/>
          <w:color w:val="231F20"/>
          <w:spacing w:val="-5"/>
        </w:rPr>
        <w:t>15</w:t>
      </w:r>
    </w:p>
    <w:p>
      <w:pPr>
        <w:pStyle w:val="BodyText"/>
        <w:spacing w:line="247" w:lineRule="auto" w:before="7"/>
        <w:ind w:left="112" w:right="825"/>
      </w:pPr>
      <w:r>
        <w:rPr>
          <w:color w:val="231F20"/>
        </w:rPr>
        <w:t>severe</w:t>
      </w:r>
      <w:r>
        <w:rPr>
          <w:color w:val="231F20"/>
          <w:spacing w:val="-3"/>
        </w:rPr>
        <w:t> </w:t>
      </w:r>
      <w:r>
        <w:rPr>
          <w:color w:val="231F20"/>
        </w:rPr>
        <w:t>outbreaks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diseases</w:t>
      </w:r>
      <w:r>
        <w:rPr>
          <w:color w:val="231F20"/>
          <w:spacing w:val="-3"/>
        </w:rPr>
        <w:t> </w:t>
      </w:r>
      <w:r>
        <w:rPr>
          <w:color w:val="231F20"/>
        </w:rPr>
        <w:t>which</w:t>
      </w:r>
      <w:r>
        <w:rPr>
          <w:color w:val="231F20"/>
          <w:spacing w:val="-3"/>
        </w:rPr>
        <w:t> </w:t>
      </w:r>
      <w:r>
        <w:rPr>
          <w:color w:val="231F20"/>
        </w:rPr>
        <w:t>are</w:t>
      </w:r>
      <w:r>
        <w:rPr>
          <w:color w:val="231F20"/>
          <w:spacing w:val="-3"/>
        </w:rPr>
        <w:t> </w:t>
      </w:r>
      <w:r>
        <w:rPr>
          <w:color w:val="231F20"/>
        </w:rPr>
        <w:t>known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cause</w:t>
      </w:r>
      <w:r>
        <w:rPr>
          <w:color w:val="231F20"/>
          <w:spacing w:val="-3"/>
        </w:rPr>
        <w:t> </w:t>
      </w:r>
      <w:r>
        <w:rPr>
          <w:color w:val="231F20"/>
        </w:rPr>
        <w:t>mortality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giraffes.</w:t>
      </w:r>
      <w:r>
        <w:rPr>
          <w:color w:val="231F20"/>
          <w:spacing w:val="-3"/>
        </w:rPr>
        <w:t> </w:t>
      </w:r>
      <w:r>
        <w:rPr>
          <w:color w:val="231F20"/>
        </w:rPr>
        <w:t>Higher</w:t>
      </w:r>
      <w:r>
        <w:rPr>
          <w:color w:val="231F20"/>
          <w:spacing w:val="-3"/>
        </w:rPr>
        <w:t> </w:t>
      </w:r>
      <w:r>
        <w:rPr>
          <w:color w:val="231F20"/>
        </w:rPr>
        <w:t>vegetation greenness was associated with reduced survival of adult giraffes, perhaps due to its faster growth potentially diminishing the nutrient quality of the leaves.</w:t>
      </w:r>
    </w:p>
    <w:p>
      <w:pPr>
        <w:pStyle w:val="BodyText"/>
        <w:tabs>
          <w:tab w:pos="9788" w:val="left" w:leader="none"/>
        </w:tabs>
        <w:spacing w:line="247" w:lineRule="auto" w:before="258"/>
        <w:ind w:left="112" w:right="110" w:firstLine="453"/>
        <w:rPr>
          <w:i/>
        </w:rPr>
      </w:pPr>
      <w:r>
        <w:rPr>
          <w:color w:val="231F20"/>
        </w:rPr>
        <w:t>Worse still, it seems that the world’s tallest, most iconic animal, despite its image being commonplace in films and fashion, is under severe pressure. Though regularly showcased</w:t>
        <w:tab/>
      </w:r>
      <w:r>
        <w:rPr>
          <w:i/>
          <w:color w:val="231F20"/>
          <w:spacing w:val="-6"/>
        </w:rPr>
        <w:t>20</w:t>
      </w:r>
    </w:p>
    <w:p>
      <w:pPr>
        <w:pStyle w:val="BodyText"/>
        <w:spacing w:line="247" w:lineRule="auto"/>
        <w:ind w:left="112" w:right="1193"/>
      </w:pPr>
      <w:r>
        <w:rPr>
          <w:color w:val="231F20"/>
        </w:rPr>
        <w:t>on safaris and in zoos, these popular, majestic animals are undergoing a silent extinction. The</w:t>
      </w:r>
      <w:r>
        <w:rPr>
          <w:color w:val="231F20"/>
          <w:spacing w:val="-4"/>
        </w:rPr>
        <w:t> </w:t>
      </w:r>
      <w:r>
        <w:rPr>
          <w:color w:val="231F20"/>
        </w:rPr>
        <w:t>world’s</w:t>
      </w:r>
      <w:r>
        <w:rPr>
          <w:color w:val="231F20"/>
          <w:spacing w:val="-4"/>
        </w:rPr>
        <w:t> </w:t>
      </w:r>
      <w:r>
        <w:rPr>
          <w:color w:val="231F20"/>
        </w:rPr>
        <w:t>been</w:t>
      </w:r>
      <w:r>
        <w:rPr>
          <w:color w:val="231F20"/>
          <w:spacing w:val="-4"/>
        </w:rPr>
        <w:t> </w:t>
      </w:r>
      <w:r>
        <w:rPr>
          <w:color w:val="231F20"/>
        </w:rPr>
        <w:t>worrying</w:t>
      </w:r>
      <w:r>
        <w:rPr>
          <w:color w:val="231F20"/>
          <w:spacing w:val="-4"/>
        </w:rPr>
        <w:t> </w:t>
      </w:r>
      <w:r>
        <w:rPr>
          <w:color w:val="231F20"/>
        </w:rPr>
        <w:t>about</w:t>
      </w:r>
      <w:r>
        <w:rPr>
          <w:color w:val="231F20"/>
          <w:spacing w:val="-4"/>
        </w:rPr>
        <w:t> </w:t>
      </w:r>
      <w:r>
        <w:rPr>
          <w:color w:val="231F20"/>
        </w:rPr>
        <w:t>dwindling</w:t>
      </w:r>
      <w:r>
        <w:rPr>
          <w:color w:val="231F20"/>
          <w:spacing w:val="-4"/>
        </w:rPr>
        <w:t> </w:t>
      </w:r>
      <w:r>
        <w:rPr>
          <w:color w:val="231F20"/>
        </w:rPr>
        <w:t>populations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elephants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rhinos,</w:t>
      </w:r>
      <w:r>
        <w:rPr>
          <w:color w:val="231F20"/>
          <w:spacing w:val="-4"/>
        </w:rPr>
        <w:t> </w:t>
      </w:r>
      <w:r>
        <w:rPr>
          <w:color w:val="231F20"/>
        </w:rPr>
        <w:t>yet</w:t>
      </w:r>
      <w:r>
        <w:rPr>
          <w:color w:val="231F20"/>
          <w:spacing w:val="-4"/>
        </w:rPr>
        <w:t> </w:t>
      </w:r>
      <w:r>
        <w:rPr>
          <w:color w:val="231F20"/>
        </w:rPr>
        <w:t>giraffe numbers have plummeted by almost 40 per cent in recent years, unnoticed, placing them</w:t>
      </w:r>
    </w:p>
    <w:p>
      <w:pPr>
        <w:pStyle w:val="BodyText"/>
        <w:tabs>
          <w:tab w:pos="9788" w:val="left" w:leader="none"/>
        </w:tabs>
        <w:spacing w:line="247" w:lineRule="auto"/>
        <w:ind w:left="112" w:right="110"/>
        <w:rPr>
          <w:i/>
        </w:rPr>
      </w:pPr>
      <w:r>
        <w:rPr>
          <w:color w:val="231F20"/>
        </w:rPr>
        <w:t>amongst the most threatened species on our planet.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population collapse of this nature could conceivably be driven by myths about how wild animal parts used in food and medicine can</w:t>
        <w:tab/>
      </w:r>
      <w:r>
        <w:rPr>
          <w:i/>
          <w:color w:val="231F20"/>
          <w:spacing w:val="-6"/>
        </w:rPr>
        <w:t>25</w:t>
      </w:r>
    </w:p>
    <w:p>
      <w:pPr>
        <w:pStyle w:val="BodyText"/>
        <w:spacing w:line="247" w:lineRule="auto"/>
        <w:ind w:left="112" w:right="825"/>
      </w:pPr>
      <w:r>
        <w:rPr>
          <w:color w:val="231F20"/>
        </w:rPr>
        <w:t>improve</w:t>
      </w:r>
      <w:r>
        <w:rPr>
          <w:color w:val="231F20"/>
          <w:spacing w:val="-3"/>
        </w:rPr>
        <w:t> </w:t>
      </w:r>
      <w:r>
        <w:rPr>
          <w:color w:val="231F20"/>
        </w:rPr>
        <w:t>health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happiness.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this</w:t>
      </w:r>
      <w:r>
        <w:rPr>
          <w:color w:val="231F20"/>
          <w:spacing w:val="-3"/>
        </w:rPr>
        <w:t> </w:t>
      </w:r>
      <w:r>
        <w:rPr>
          <w:color w:val="231F20"/>
        </w:rPr>
        <w:t>case,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well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now-familiar</w:t>
      </w:r>
      <w:r>
        <w:rPr>
          <w:color w:val="231F20"/>
          <w:spacing w:val="-3"/>
        </w:rPr>
        <w:t> </w:t>
      </w:r>
      <w:r>
        <w:rPr>
          <w:color w:val="231F20"/>
        </w:rPr>
        <w:t>threat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habitat</w:t>
      </w:r>
      <w:r>
        <w:rPr>
          <w:color w:val="231F20"/>
          <w:spacing w:val="-3"/>
        </w:rPr>
        <w:t> </w:t>
      </w:r>
      <w:r>
        <w:rPr>
          <w:color w:val="231F20"/>
        </w:rPr>
        <w:t>loss coupled with human population growth, illegal hunting appears mainly to blame.</w:t>
      </w:r>
    </w:p>
    <w:p>
      <w:pPr>
        <w:spacing w:after="0" w:line="247" w:lineRule="auto"/>
        <w:sectPr>
          <w:headerReference w:type="default" r:id="rId7"/>
          <w:footerReference w:type="default" r:id="rId8"/>
          <w:pgSz w:w="11910" w:h="16840"/>
          <w:pgMar w:header="746" w:footer="965" w:top="980" w:bottom="1160" w:left="880" w:right="880"/>
          <w:pgNumType w:start="2"/>
        </w:sectPr>
      </w:pPr>
    </w:p>
    <w:p>
      <w:pPr>
        <w:pStyle w:val="BodyText"/>
        <w:spacing w:before="1"/>
      </w:pPr>
    </w:p>
    <w:p>
      <w:pPr>
        <w:spacing w:before="0"/>
        <w:ind w:left="569" w:right="569" w:firstLine="0"/>
        <w:jc w:val="center"/>
        <w:rPr>
          <w:sz w:val="22"/>
        </w:rPr>
      </w:pPr>
      <w:r>
        <w:rPr>
          <w:color w:val="231F20"/>
          <w:sz w:val="22"/>
        </w:rPr>
        <w:t>Read</w:t>
      </w:r>
      <w:r>
        <w:rPr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Text</w:t>
      </w:r>
      <w:r>
        <w:rPr>
          <w:b/>
          <w:color w:val="231F20"/>
          <w:spacing w:val="-3"/>
          <w:sz w:val="22"/>
        </w:rPr>
        <w:t> </w:t>
      </w:r>
      <w:r>
        <w:rPr>
          <w:b/>
          <w:color w:val="231F20"/>
          <w:sz w:val="22"/>
        </w:rPr>
        <w:t>B</w:t>
      </w:r>
      <w:r>
        <w:rPr>
          <w:color w:val="231F20"/>
          <w:sz w:val="22"/>
        </w:rPr>
        <w:t>,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then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answer</w:t>
      </w:r>
      <w:r>
        <w:rPr>
          <w:color w:val="231F20"/>
          <w:spacing w:val="-3"/>
          <w:sz w:val="22"/>
        </w:rPr>
        <w:t> </w:t>
      </w:r>
      <w:r>
        <w:rPr>
          <w:b/>
          <w:color w:val="231F20"/>
          <w:sz w:val="22"/>
        </w:rPr>
        <w:t>Question</w:t>
      </w:r>
      <w:r>
        <w:rPr>
          <w:b/>
          <w:color w:val="231F20"/>
          <w:spacing w:val="-3"/>
          <w:sz w:val="22"/>
        </w:rPr>
        <w:t> </w:t>
      </w:r>
      <w:r>
        <w:rPr>
          <w:b/>
          <w:color w:val="231F20"/>
          <w:sz w:val="22"/>
        </w:rPr>
        <w:t>1(f)</w:t>
      </w:r>
      <w:r>
        <w:rPr>
          <w:b/>
          <w:color w:val="231F20"/>
          <w:spacing w:val="-5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question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paper.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569" w:right="569" w:firstLine="0"/>
        <w:jc w:val="center"/>
        <w:rPr>
          <w:rFonts w:ascii="Arial-BoldItalicMT"/>
          <w:b/>
          <w:i/>
          <w:sz w:val="22"/>
        </w:rPr>
      </w:pPr>
      <w:r>
        <w:rPr>
          <w:b/>
          <w:color w:val="231F20"/>
          <w:sz w:val="22"/>
        </w:rPr>
        <w:t>Text</w:t>
      </w:r>
      <w:r>
        <w:rPr>
          <w:b/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B:</w:t>
      </w:r>
      <w:r>
        <w:rPr>
          <w:b/>
          <w:color w:val="231F20"/>
          <w:spacing w:val="-3"/>
          <w:sz w:val="22"/>
        </w:rPr>
        <w:t> </w:t>
      </w:r>
      <w:r>
        <w:rPr>
          <w:rFonts w:ascii="Arial-BoldItalicMT"/>
          <w:b/>
          <w:i/>
          <w:color w:val="231F20"/>
          <w:sz w:val="22"/>
        </w:rPr>
        <w:t>Who</w:t>
      </w:r>
      <w:r>
        <w:rPr>
          <w:rFonts w:ascii="Arial-BoldItalicMT"/>
          <w:b/>
          <w:i/>
          <w:color w:val="231F20"/>
          <w:spacing w:val="-3"/>
          <w:sz w:val="22"/>
        </w:rPr>
        <w:t> </w:t>
      </w:r>
      <w:r>
        <w:rPr>
          <w:rFonts w:ascii="Arial-BoldItalicMT"/>
          <w:b/>
          <w:i/>
          <w:color w:val="231F20"/>
          <w:sz w:val="22"/>
        </w:rPr>
        <w:t>or</w:t>
      </w:r>
      <w:r>
        <w:rPr>
          <w:rFonts w:ascii="Arial-BoldItalicMT"/>
          <w:b/>
          <w:i/>
          <w:color w:val="231F20"/>
          <w:spacing w:val="-3"/>
          <w:sz w:val="22"/>
        </w:rPr>
        <w:t> </w:t>
      </w:r>
      <w:r>
        <w:rPr>
          <w:rFonts w:ascii="Arial-BoldItalicMT"/>
          <w:b/>
          <w:i/>
          <w:color w:val="231F20"/>
          <w:sz w:val="22"/>
        </w:rPr>
        <w:t>what</w:t>
      </w:r>
      <w:r>
        <w:rPr>
          <w:rFonts w:ascii="Arial-BoldItalicMT"/>
          <w:b/>
          <w:i/>
          <w:color w:val="231F20"/>
          <w:spacing w:val="-4"/>
          <w:sz w:val="22"/>
        </w:rPr>
        <w:t> </w:t>
      </w:r>
      <w:r>
        <w:rPr>
          <w:rFonts w:ascii="Arial-BoldItalicMT"/>
          <w:b/>
          <w:i/>
          <w:color w:val="231F20"/>
          <w:sz w:val="22"/>
        </w:rPr>
        <w:t>is</w:t>
      </w:r>
      <w:r>
        <w:rPr>
          <w:rFonts w:ascii="Arial-BoldItalicMT"/>
          <w:b/>
          <w:i/>
          <w:color w:val="231F20"/>
          <w:spacing w:val="-3"/>
          <w:sz w:val="22"/>
        </w:rPr>
        <w:t> </w:t>
      </w:r>
      <w:r>
        <w:rPr>
          <w:rFonts w:ascii="Arial-BoldItalicMT"/>
          <w:b/>
          <w:i/>
          <w:color w:val="231F20"/>
          <w:sz w:val="22"/>
        </w:rPr>
        <w:t>Sophie</w:t>
      </w:r>
      <w:r>
        <w:rPr>
          <w:rFonts w:ascii="Arial-BoldItalicMT"/>
          <w:b/>
          <w:i/>
          <w:color w:val="231F20"/>
          <w:spacing w:val="-3"/>
          <w:sz w:val="22"/>
        </w:rPr>
        <w:t> </w:t>
      </w:r>
      <w:r>
        <w:rPr>
          <w:rFonts w:ascii="Arial-BoldItalicMT"/>
          <w:b/>
          <w:i/>
          <w:color w:val="231F20"/>
          <w:sz w:val="22"/>
        </w:rPr>
        <w:t>the</w:t>
      </w:r>
      <w:r>
        <w:rPr>
          <w:rFonts w:ascii="Arial-BoldItalicMT"/>
          <w:b/>
          <w:i/>
          <w:color w:val="231F20"/>
          <w:spacing w:val="-3"/>
          <w:sz w:val="22"/>
        </w:rPr>
        <w:t> </w:t>
      </w:r>
      <w:r>
        <w:rPr>
          <w:rFonts w:ascii="Arial-BoldItalicMT"/>
          <w:b/>
          <w:i/>
          <w:color w:val="231F20"/>
          <w:spacing w:val="-2"/>
          <w:sz w:val="22"/>
        </w:rPr>
        <w:t>giraffe?</w:t>
      </w:r>
    </w:p>
    <w:p>
      <w:pPr>
        <w:pStyle w:val="BodyText"/>
        <w:spacing w:before="2"/>
        <w:rPr>
          <w:rFonts w:ascii="Arial-BoldItalicMT"/>
          <w:b/>
          <w:i/>
          <w:sz w:val="23"/>
        </w:rPr>
      </w:pPr>
    </w:p>
    <w:p>
      <w:pPr>
        <w:pStyle w:val="BodyText"/>
        <w:spacing w:line="247" w:lineRule="auto"/>
        <w:ind w:left="111" w:right="825" w:firstLine="453"/>
      </w:pPr>
      <w:r>
        <w:rPr>
          <w:color w:val="231F20"/>
        </w:rPr>
        <w:t>Before</w:t>
      </w:r>
      <w:r>
        <w:rPr>
          <w:color w:val="231F20"/>
          <w:spacing w:val="-3"/>
        </w:rPr>
        <w:t> </w:t>
      </w:r>
      <w:r>
        <w:rPr>
          <w:color w:val="231F20"/>
        </w:rPr>
        <w:t>my</w:t>
      </w:r>
      <w:r>
        <w:rPr>
          <w:color w:val="231F20"/>
          <w:spacing w:val="-3"/>
        </w:rPr>
        <w:t> </w:t>
      </w:r>
      <w:r>
        <w:rPr>
          <w:color w:val="231F20"/>
        </w:rPr>
        <w:t>daughter</w:t>
      </w:r>
      <w:r>
        <w:rPr>
          <w:color w:val="231F20"/>
          <w:spacing w:val="-3"/>
        </w:rPr>
        <w:t> </w:t>
      </w:r>
      <w:r>
        <w:rPr>
          <w:color w:val="231F20"/>
        </w:rPr>
        <w:t>was</w:t>
      </w:r>
      <w:r>
        <w:rPr>
          <w:color w:val="231F20"/>
          <w:spacing w:val="-3"/>
        </w:rPr>
        <w:t> </w:t>
      </w:r>
      <w:r>
        <w:rPr>
          <w:color w:val="231F20"/>
        </w:rPr>
        <w:t>even</w:t>
      </w:r>
      <w:r>
        <w:rPr>
          <w:color w:val="231F20"/>
          <w:spacing w:val="-3"/>
        </w:rPr>
        <w:t> </w:t>
      </w:r>
      <w:r>
        <w:rPr>
          <w:color w:val="231F20"/>
        </w:rPr>
        <w:t>born,</w:t>
      </w:r>
      <w:r>
        <w:rPr>
          <w:color w:val="231F20"/>
          <w:spacing w:val="-3"/>
        </w:rPr>
        <w:t> </w:t>
      </w:r>
      <w:r>
        <w:rPr>
          <w:color w:val="231F20"/>
        </w:rPr>
        <w:t>my</w:t>
      </w:r>
      <w:r>
        <w:rPr>
          <w:color w:val="231F20"/>
          <w:spacing w:val="-3"/>
        </w:rPr>
        <w:t> </w:t>
      </w:r>
      <w:r>
        <w:rPr>
          <w:color w:val="231F20"/>
        </w:rPr>
        <w:t>parents</w:t>
      </w:r>
      <w:r>
        <w:rPr>
          <w:color w:val="231F20"/>
          <w:spacing w:val="-3"/>
        </w:rPr>
        <w:t> </w:t>
      </w:r>
      <w:r>
        <w:rPr>
          <w:color w:val="231F20"/>
        </w:rPr>
        <w:t>(who</w:t>
      </w:r>
      <w:r>
        <w:rPr>
          <w:color w:val="231F20"/>
          <w:spacing w:val="-3"/>
        </w:rPr>
        <w:t> </w:t>
      </w:r>
      <w:r>
        <w:rPr>
          <w:color w:val="231F20"/>
        </w:rPr>
        <w:t>lived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Europe</w:t>
      </w:r>
      <w:r>
        <w:rPr>
          <w:color w:val="231F20"/>
          <w:spacing w:val="-3"/>
        </w:rPr>
        <w:t> </w:t>
      </w:r>
      <w:r>
        <w:rPr>
          <w:color w:val="231F20"/>
        </w:rPr>
        <w:t>at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time)</w:t>
      </w:r>
      <w:r>
        <w:rPr>
          <w:color w:val="231F20"/>
          <w:spacing w:val="-3"/>
        </w:rPr>
        <w:t> </w:t>
      </w:r>
      <w:r>
        <w:rPr>
          <w:color w:val="231F20"/>
        </w:rPr>
        <w:t>started sending presents for her.</w:t>
      </w:r>
      <w:r>
        <w:rPr>
          <w:color w:val="231F20"/>
          <w:spacing w:val="-3"/>
        </w:rPr>
        <w:t> </w:t>
      </w:r>
      <w:r>
        <w:rPr>
          <w:color w:val="231F20"/>
        </w:rPr>
        <w:t>The first one to arrive was a ‘Sophie the Giraffe’</w:t>
      </w:r>
      <w:r>
        <w:rPr>
          <w:color w:val="231F20"/>
          <w:spacing w:val="-8"/>
        </w:rPr>
        <w:t> </w:t>
      </w:r>
      <w:r>
        <w:rPr>
          <w:color w:val="231F20"/>
        </w:rPr>
        <w:t>– a friendly-looking giraffe toy.</w:t>
      </w:r>
    </w:p>
    <w:p>
      <w:pPr>
        <w:pStyle w:val="BodyText"/>
        <w:spacing w:before="5"/>
        <w:rPr>
          <w:sz w:val="14"/>
        </w:rPr>
      </w:pPr>
    </w:p>
    <w:p>
      <w:pPr>
        <w:pStyle w:val="BodyText"/>
        <w:spacing w:before="93"/>
        <w:ind w:left="565"/>
        <w:jc w:val="both"/>
      </w:pPr>
      <w:r>
        <w:rPr>
          <w:color w:val="231F20"/>
        </w:rPr>
        <w:t>Although</w:t>
      </w:r>
      <w:r>
        <w:rPr>
          <w:color w:val="231F20"/>
          <w:spacing w:val="-5"/>
        </w:rPr>
        <w:t> </w:t>
      </w:r>
      <w:r>
        <w:rPr>
          <w:color w:val="231F20"/>
        </w:rPr>
        <w:t>that’s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first</w:t>
      </w:r>
      <w:r>
        <w:rPr>
          <w:color w:val="231F20"/>
          <w:spacing w:val="-2"/>
        </w:rPr>
        <w:t> </w:t>
      </w:r>
      <w:r>
        <w:rPr>
          <w:color w:val="231F20"/>
        </w:rPr>
        <w:t>time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remember</w:t>
      </w:r>
      <w:r>
        <w:rPr>
          <w:color w:val="231F20"/>
          <w:spacing w:val="-3"/>
        </w:rPr>
        <w:t> </w:t>
      </w:r>
      <w:r>
        <w:rPr>
          <w:color w:val="231F20"/>
        </w:rPr>
        <w:t>seeing</w:t>
      </w:r>
      <w:r>
        <w:rPr>
          <w:color w:val="231F20"/>
          <w:spacing w:val="-2"/>
        </w:rPr>
        <w:t> </w:t>
      </w:r>
      <w:r>
        <w:rPr>
          <w:color w:val="231F20"/>
        </w:rPr>
        <w:t>Sophie,</w:t>
      </w:r>
      <w:r>
        <w:rPr>
          <w:color w:val="231F20"/>
          <w:spacing w:val="-3"/>
        </w:rPr>
        <w:t> </w:t>
      </w:r>
      <w:r>
        <w:rPr>
          <w:color w:val="231F20"/>
        </w:rPr>
        <w:t>suddenly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saw</w:t>
      </w:r>
      <w:r>
        <w:rPr>
          <w:color w:val="231F20"/>
          <w:spacing w:val="-2"/>
        </w:rPr>
        <w:t> </w:t>
      </w:r>
      <w:r>
        <w:rPr>
          <w:color w:val="231F20"/>
        </w:rPr>
        <w:t>17-</w:t>
      </w:r>
      <w:r>
        <w:rPr>
          <w:color w:val="231F20"/>
          <w:spacing w:val="-2"/>
        </w:rPr>
        <w:t>centimetre</w:t>
      </w:r>
    </w:p>
    <w:p>
      <w:pPr>
        <w:pStyle w:val="BodyText"/>
        <w:spacing w:before="8"/>
        <w:ind w:left="111"/>
        <w:jc w:val="both"/>
        <w:rPr>
          <w:i/>
        </w:rPr>
      </w:pPr>
      <w:r>
        <w:rPr>
          <w:color w:val="231F20"/>
        </w:rPr>
        <w:t>giraffes</w:t>
      </w:r>
      <w:r>
        <w:rPr>
          <w:color w:val="231F20"/>
          <w:spacing w:val="-3"/>
        </w:rPr>
        <w:t> </w:t>
      </w:r>
      <w:r>
        <w:rPr>
          <w:color w:val="231F20"/>
        </w:rPr>
        <w:t>everywhere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lovingly</w:t>
      </w:r>
      <w:r>
        <w:rPr>
          <w:color w:val="231F20"/>
          <w:spacing w:val="-2"/>
        </w:rPr>
        <w:t> </w:t>
      </w:r>
      <w:r>
        <w:rPr>
          <w:color w:val="231F20"/>
        </w:rPr>
        <w:t>held</w:t>
      </w:r>
      <w:r>
        <w:rPr>
          <w:color w:val="231F20"/>
          <w:spacing w:val="-2"/>
        </w:rPr>
        <w:t> </w:t>
      </w:r>
      <w:r>
        <w:rPr>
          <w:color w:val="231F20"/>
        </w:rPr>
        <w:t>by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little</w:t>
      </w:r>
      <w:r>
        <w:rPr>
          <w:color w:val="231F20"/>
          <w:spacing w:val="-2"/>
        </w:rPr>
        <w:t> </w:t>
      </w:r>
      <w:r>
        <w:rPr>
          <w:color w:val="231F20"/>
        </w:rPr>
        <w:t>hands</w:t>
      </w:r>
      <w:r>
        <w:rPr>
          <w:color w:val="231F20"/>
          <w:spacing w:val="-2"/>
        </w:rPr>
        <w:t> </w:t>
      </w:r>
      <w:r>
        <w:rPr>
          <w:color w:val="231F20"/>
        </w:rPr>
        <w:t>they</w:t>
      </w:r>
      <w:r>
        <w:rPr>
          <w:color w:val="231F20"/>
          <w:spacing w:val="-2"/>
        </w:rPr>
        <w:t> </w:t>
      </w:r>
      <w:r>
        <w:rPr>
          <w:color w:val="231F20"/>
        </w:rPr>
        <w:t>were</w:t>
      </w:r>
      <w:r>
        <w:rPr>
          <w:color w:val="231F20"/>
          <w:spacing w:val="-2"/>
        </w:rPr>
        <w:t> </w:t>
      </w:r>
      <w:r>
        <w:rPr>
          <w:color w:val="231F20"/>
        </w:rPr>
        <w:t>especially</w:t>
      </w:r>
      <w:r>
        <w:rPr>
          <w:color w:val="231F20"/>
          <w:spacing w:val="-2"/>
        </w:rPr>
        <w:t> </w:t>
      </w:r>
      <w:r>
        <w:rPr>
          <w:color w:val="231F20"/>
        </w:rPr>
        <w:t>designed</w:t>
      </w:r>
      <w:r>
        <w:rPr>
          <w:color w:val="231F20"/>
          <w:spacing w:val="-2"/>
        </w:rPr>
        <w:t> </w:t>
      </w:r>
      <w:r>
        <w:rPr>
          <w:color w:val="231F20"/>
        </w:rPr>
        <w:t>for.</w:t>
      </w:r>
      <w:r>
        <w:rPr>
          <w:color w:val="231F20"/>
          <w:spacing w:val="-6"/>
        </w:rPr>
        <w:t> </w:t>
      </w:r>
      <w:r>
        <w:rPr>
          <w:color w:val="231F20"/>
        </w:rPr>
        <w:t>There</w:t>
      </w:r>
      <w:r>
        <w:rPr>
          <w:color w:val="231F20"/>
          <w:spacing w:val="67"/>
          <w:w w:val="150"/>
        </w:rPr>
        <w:t>    </w:t>
      </w:r>
      <w:r>
        <w:rPr>
          <w:i/>
          <w:color w:val="231F20"/>
          <w:spacing w:val="-10"/>
        </w:rPr>
        <w:t>5</w:t>
      </w:r>
    </w:p>
    <w:p>
      <w:pPr>
        <w:pStyle w:val="BodyText"/>
        <w:spacing w:line="247" w:lineRule="auto" w:before="6"/>
        <w:ind w:left="111" w:right="791"/>
        <w:jc w:val="both"/>
      </w:pPr>
      <w:r>
        <w:rPr>
          <w:color w:val="231F20"/>
        </w:rPr>
        <w:t>seemed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‘Sophies’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every</w:t>
      </w:r>
      <w:r>
        <w:rPr>
          <w:color w:val="231F20"/>
          <w:spacing w:val="-3"/>
        </w:rPr>
        <w:t> </w:t>
      </w:r>
      <w:r>
        <w:rPr>
          <w:color w:val="231F20"/>
        </w:rPr>
        <w:t>shop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walked</w:t>
      </w:r>
      <w:r>
        <w:rPr>
          <w:color w:val="231F20"/>
          <w:spacing w:val="-3"/>
        </w:rPr>
        <w:t> </w:t>
      </w:r>
      <w:r>
        <w:rPr>
          <w:color w:val="231F20"/>
        </w:rPr>
        <w:t>into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all</w:t>
      </w:r>
      <w:r>
        <w:rPr>
          <w:color w:val="231F20"/>
          <w:spacing w:val="-3"/>
        </w:rPr>
        <w:t> </w:t>
      </w:r>
      <w:r>
        <w:rPr>
          <w:color w:val="231F20"/>
        </w:rPr>
        <w:t>over</w:t>
      </w:r>
      <w:r>
        <w:rPr>
          <w:color w:val="231F20"/>
          <w:spacing w:val="-3"/>
        </w:rPr>
        <w:t> </w:t>
      </w:r>
      <w:r>
        <w:rPr>
          <w:color w:val="231F20"/>
        </w:rPr>
        <w:t>social</w:t>
      </w:r>
      <w:r>
        <w:rPr>
          <w:color w:val="231F20"/>
          <w:spacing w:val="-3"/>
        </w:rPr>
        <w:t> </w:t>
      </w:r>
      <w:r>
        <w:rPr>
          <w:color w:val="231F20"/>
        </w:rPr>
        <w:t>media.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had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admit</w:t>
      </w:r>
      <w:r>
        <w:rPr>
          <w:color w:val="231F20"/>
          <w:spacing w:val="-3"/>
        </w:rPr>
        <w:t> </w:t>
      </w:r>
      <w:r>
        <w:rPr>
          <w:color w:val="231F20"/>
        </w:rPr>
        <w:t>her visual</w:t>
      </w:r>
      <w:r>
        <w:rPr>
          <w:color w:val="231F20"/>
          <w:spacing w:val="-2"/>
        </w:rPr>
        <w:t> </w:t>
      </w:r>
      <w:r>
        <w:rPr>
          <w:color w:val="231F20"/>
        </w:rPr>
        <w:t>appeal,</w:t>
      </w:r>
      <w:r>
        <w:rPr>
          <w:color w:val="231F20"/>
          <w:spacing w:val="-2"/>
        </w:rPr>
        <w:t> </w:t>
      </w:r>
      <w:r>
        <w:rPr>
          <w:color w:val="231F20"/>
        </w:rPr>
        <w:t>though,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when</w:t>
      </w:r>
      <w:r>
        <w:rPr>
          <w:color w:val="231F20"/>
          <w:spacing w:val="-2"/>
        </w:rPr>
        <w:t> </w:t>
      </w:r>
      <w:r>
        <w:rPr>
          <w:color w:val="231F20"/>
        </w:rPr>
        <w:t>my</w:t>
      </w:r>
      <w:r>
        <w:rPr>
          <w:color w:val="231F20"/>
          <w:spacing w:val="-2"/>
        </w:rPr>
        <w:t> </w:t>
      </w:r>
      <w:r>
        <w:rPr>
          <w:color w:val="231F20"/>
        </w:rPr>
        <w:t>daughter</w:t>
      </w:r>
      <w:r>
        <w:rPr>
          <w:color w:val="231F20"/>
          <w:spacing w:val="-2"/>
        </w:rPr>
        <w:t> </w:t>
      </w:r>
      <w:r>
        <w:rPr>
          <w:color w:val="231F20"/>
        </w:rPr>
        <w:t>was</w:t>
      </w:r>
      <w:r>
        <w:rPr>
          <w:color w:val="231F20"/>
          <w:spacing w:val="-2"/>
        </w:rPr>
        <w:t> </w:t>
      </w:r>
      <w:r>
        <w:rPr>
          <w:color w:val="231F20"/>
        </w:rPr>
        <w:t>born,</w:t>
      </w:r>
      <w:r>
        <w:rPr>
          <w:color w:val="231F20"/>
          <w:spacing w:val="-2"/>
        </w:rPr>
        <w:t> </w:t>
      </w:r>
      <w:r>
        <w:rPr>
          <w:color w:val="231F20"/>
        </w:rPr>
        <w:t>she</w:t>
      </w:r>
      <w:r>
        <w:rPr>
          <w:color w:val="231F20"/>
          <w:spacing w:val="-2"/>
        </w:rPr>
        <w:t> </w:t>
      </w:r>
      <w:r>
        <w:rPr>
          <w:color w:val="231F20"/>
        </w:rPr>
        <w:t>seemed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agree:</w:t>
      </w:r>
      <w:r>
        <w:rPr>
          <w:color w:val="231F20"/>
          <w:spacing w:val="-2"/>
        </w:rPr>
        <w:t> </w:t>
      </w:r>
      <w:r>
        <w:rPr>
          <w:color w:val="231F20"/>
        </w:rPr>
        <w:t>Sophie</w:t>
      </w:r>
      <w:r>
        <w:rPr>
          <w:color w:val="231F20"/>
          <w:spacing w:val="-2"/>
        </w:rPr>
        <w:t> </w:t>
      </w:r>
      <w:r>
        <w:rPr>
          <w:color w:val="231F20"/>
        </w:rPr>
        <w:t>became her companion on many adventures and three years later still goes everywhere with her.</w:t>
      </w:r>
    </w:p>
    <w:p>
      <w:pPr>
        <w:pStyle w:val="BodyText"/>
        <w:spacing w:before="258"/>
        <w:ind w:left="565"/>
      </w:pPr>
      <w:r>
        <w:rPr>
          <w:color w:val="231F20"/>
        </w:rPr>
        <w:t>When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discovered</w:t>
      </w:r>
      <w:r>
        <w:rPr>
          <w:color w:val="231F20"/>
          <w:spacing w:val="-2"/>
        </w:rPr>
        <w:t> </w:t>
      </w:r>
      <w:r>
        <w:rPr>
          <w:color w:val="231F2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</w:rPr>
        <w:t>Sophie’s</w:t>
      </w:r>
      <w:r>
        <w:rPr>
          <w:color w:val="231F20"/>
          <w:spacing w:val="-2"/>
        </w:rPr>
        <w:t> </w:t>
      </w:r>
      <w:r>
        <w:rPr>
          <w:color w:val="231F20"/>
        </w:rPr>
        <w:t>story</w:t>
      </w:r>
      <w:r>
        <w:rPr>
          <w:color w:val="231F20"/>
          <w:spacing w:val="-2"/>
        </w:rPr>
        <w:t> </w:t>
      </w:r>
      <w:r>
        <w:rPr>
          <w:color w:val="231F20"/>
        </w:rPr>
        <w:t>began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heart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Paris,</w:t>
      </w:r>
      <w:r>
        <w:rPr>
          <w:color w:val="231F20"/>
          <w:spacing w:val="-2"/>
        </w:rPr>
        <w:t> </w:t>
      </w:r>
      <w:r>
        <w:rPr>
          <w:color w:val="231F20"/>
        </w:rPr>
        <w:t>France,</w:t>
      </w:r>
      <w:r>
        <w:rPr>
          <w:color w:val="231F20"/>
          <w:spacing w:val="-2"/>
        </w:rPr>
        <w:t> </w:t>
      </w:r>
      <w:r>
        <w:rPr>
          <w:color w:val="231F20"/>
        </w:rPr>
        <w:t>my</w:t>
      </w:r>
      <w:r>
        <w:rPr>
          <w:color w:val="231F20"/>
          <w:spacing w:val="-2"/>
        </w:rPr>
        <w:t> </w:t>
      </w:r>
      <w:r>
        <w:rPr>
          <w:color w:val="231F20"/>
        </w:rPr>
        <w:t>curiosity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as</w:t>
      </w:r>
    </w:p>
    <w:p>
      <w:pPr>
        <w:pStyle w:val="BodyText"/>
        <w:tabs>
          <w:tab w:pos="10032" w:val="right" w:leader="none"/>
        </w:tabs>
        <w:spacing w:before="8"/>
        <w:ind w:left="111"/>
        <w:rPr>
          <w:i/>
        </w:rPr>
      </w:pP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journalist</w:t>
      </w:r>
      <w:r>
        <w:rPr>
          <w:color w:val="231F20"/>
          <w:spacing w:val="-1"/>
        </w:rPr>
        <w:t> </w:t>
      </w:r>
      <w:r>
        <w:rPr>
          <w:color w:val="231F20"/>
        </w:rPr>
        <w:t>was</w:t>
      </w:r>
      <w:r>
        <w:rPr>
          <w:color w:val="231F20"/>
          <w:spacing w:val="-1"/>
        </w:rPr>
        <w:t> </w:t>
      </w:r>
      <w:r>
        <w:rPr>
          <w:color w:val="231F20"/>
        </w:rPr>
        <w:t>piqued.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man</w:t>
      </w:r>
      <w:r>
        <w:rPr>
          <w:color w:val="231F20"/>
          <w:spacing w:val="-1"/>
        </w:rPr>
        <w:t> </w:t>
      </w:r>
      <w:r>
        <w:rPr>
          <w:color w:val="231F20"/>
        </w:rPr>
        <w:t>known</w:t>
      </w:r>
      <w:r>
        <w:rPr>
          <w:color w:val="231F20"/>
          <w:spacing w:val="-1"/>
        </w:rPr>
        <w:t> </w:t>
      </w:r>
      <w:r>
        <w:rPr>
          <w:color w:val="231F20"/>
        </w:rPr>
        <w:t>now</w:t>
      </w:r>
      <w:r>
        <w:rPr>
          <w:color w:val="231F20"/>
          <w:spacing w:val="-2"/>
        </w:rPr>
        <w:t> </w:t>
      </w:r>
      <w:r>
        <w:rPr>
          <w:color w:val="231F20"/>
        </w:rPr>
        <w:t>only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1"/>
        </w:rPr>
        <w:t> </w:t>
      </w:r>
      <w:r>
        <w:rPr>
          <w:color w:val="231F20"/>
        </w:rPr>
        <w:t>Mr</w:t>
      </w:r>
      <w:r>
        <w:rPr>
          <w:color w:val="231F20"/>
          <w:spacing w:val="-2"/>
        </w:rPr>
        <w:t> </w:t>
      </w:r>
      <w:r>
        <w:rPr>
          <w:color w:val="231F20"/>
        </w:rPr>
        <w:t>Rambeau</w:t>
      </w:r>
      <w:r>
        <w:rPr>
          <w:color w:val="231F20"/>
          <w:spacing w:val="-1"/>
        </w:rPr>
        <w:t> </w:t>
      </w:r>
      <w:r>
        <w:rPr>
          <w:color w:val="231F20"/>
        </w:rPr>
        <w:t>created</w:t>
      </w:r>
      <w:r>
        <w:rPr>
          <w:color w:val="231F20"/>
          <w:spacing w:val="-1"/>
        </w:rPr>
        <w:t> </w:t>
      </w:r>
      <w:r>
        <w:rPr>
          <w:color w:val="231F20"/>
        </w:rPr>
        <w:t>her</w:t>
      </w:r>
      <w:r>
        <w:rPr>
          <w:color w:val="231F20"/>
          <w:spacing w:val="-2"/>
        </w:rPr>
        <w:t> </w:t>
      </w:r>
      <w:r>
        <w:rPr>
          <w:color w:val="231F20"/>
        </w:rPr>
        <w:t>on</w:t>
      </w:r>
      <w:r>
        <w:rPr>
          <w:color w:val="231F20"/>
          <w:spacing w:val="-1"/>
        </w:rPr>
        <w:t> </w:t>
      </w:r>
      <w:r>
        <w:rPr>
          <w:color w:val="231F20"/>
        </w:rPr>
        <w:t>25</w:t>
      </w:r>
      <w:r>
        <w:rPr>
          <w:color w:val="231F20"/>
          <w:spacing w:val="-1"/>
        </w:rPr>
        <w:t> </w:t>
      </w:r>
      <w:r>
        <w:rPr>
          <w:color w:val="231F20"/>
        </w:rPr>
        <w:t>May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1961.</w:t>
      </w:r>
      <w:r>
        <w:rPr>
          <w:color w:val="231F20"/>
        </w:rPr>
        <w:tab/>
      </w:r>
      <w:r>
        <w:rPr>
          <w:i/>
          <w:color w:val="231F20"/>
          <w:spacing w:val="-5"/>
        </w:rPr>
        <w:t>10</w:t>
      </w:r>
    </w:p>
    <w:p>
      <w:pPr>
        <w:pStyle w:val="BodyText"/>
        <w:spacing w:line="247" w:lineRule="auto" w:before="6"/>
        <w:ind w:left="111" w:right="825"/>
      </w:pPr>
      <w:r>
        <w:rPr>
          <w:color w:val="231F20"/>
        </w:rPr>
        <w:t>Rambeau</w:t>
      </w:r>
      <w:r>
        <w:rPr>
          <w:color w:val="231F20"/>
          <w:spacing w:val="-2"/>
        </w:rPr>
        <w:t> </w:t>
      </w:r>
      <w:r>
        <w:rPr>
          <w:color w:val="231F20"/>
        </w:rPr>
        <w:t>worked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company</w:t>
      </w:r>
      <w:r>
        <w:rPr>
          <w:color w:val="231F20"/>
          <w:spacing w:val="-2"/>
        </w:rPr>
        <w:t> </w:t>
      </w:r>
      <w:r>
        <w:rPr>
          <w:color w:val="231F20"/>
        </w:rPr>
        <w:t>which</w:t>
      </w:r>
      <w:r>
        <w:rPr>
          <w:color w:val="231F20"/>
          <w:spacing w:val="-3"/>
        </w:rPr>
        <w:t> </w:t>
      </w:r>
      <w:r>
        <w:rPr>
          <w:color w:val="231F20"/>
        </w:rPr>
        <w:t>made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range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animal</w:t>
      </w:r>
      <w:r>
        <w:rPr>
          <w:color w:val="231F20"/>
          <w:spacing w:val="-2"/>
        </w:rPr>
        <w:t> </w:t>
      </w:r>
      <w:r>
        <w:rPr>
          <w:color w:val="231F20"/>
        </w:rPr>
        <w:t>toys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2"/>
        </w:rPr>
        <w:t> </w:t>
      </w:r>
      <w:r>
        <w:rPr>
          <w:color w:val="231F20"/>
        </w:rPr>
        <w:t>children.</w:t>
      </w:r>
      <w:r>
        <w:rPr>
          <w:color w:val="231F20"/>
          <w:spacing w:val="-14"/>
        </w:rPr>
        <w:t> </w:t>
      </w:r>
      <w:r>
        <w:rPr>
          <w:color w:val="231F20"/>
        </w:rPr>
        <w:t>At</w:t>
      </w:r>
      <w:r>
        <w:rPr>
          <w:color w:val="231F20"/>
          <w:spacing w:val="-2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time, these were based on domesticated animals, so a wild giraffe was something new and novel.</w:t>
      </w:r>
    </w:p>
    <w:p>
      <w:pPr>
        <w:pStyle w:val="BodyText"/>
        <w:spacing w:line="247" w:lineRule="auto" w:before="259"/>
        <w:ind w:left="111" w:right="825" w:firstLine="453"/>
      </w:pP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learn</w:t>
      </w:r>
      <w:r>
        <w:rPr>
          <w:color w:val="231F20"/>
          <w:spacing w:val="-5"/>
        </w:rPr>
        <w:t> </w:t>
      </w:r>
      <w:r>
        <w:rPr>
          <w:color w:val="231F20"/>
        </w:rPr>
        <w:t>more</w:t>
      </w:r>
      <w:r>
        <w:rPr>
          <w:color w:val="231F20"/>
          <w:spacing w:val="-5"/>
        </w:rPr>
        <w:t> </w:t>
      </w:r>
      <w:r>
        <w:rPr>
          <w:color w:val="231F20"/>
        </w:rPr>
        <w:t>about</w:t>
      </w:r>
      <w:r>
        <w:rPr>
          <w:color w:val="231F20"/>
          <w:spacing w:val="-5"/>
        </w:rPr>
        <w:t> </w:t>
      </w:r>
      <w:r>
        <w:rPr>
          <w:color w:val="231F20"/>
        </w:rPr>
        <w:t>Sophie,</w:t>
      </w:r>
      <w:r>
        <w:rPr>
          <w:color w:val="231F20"/>
          <w:spacing w:val="-5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spoke</w:t>
      </w:r>
      <w:r>
        <w:rPr>
          <w:color w:val="231F20"/>
          <w:spacing w:val="-5"/>
        </w:rPr>
        <w:t> </w:t>
      </w:r>
      <w:r>
        <w:rPr>
          <w:color w:val="231F20"/>
        </w:rPr>
        <w:t>with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co-founder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company</w:t>
      </w:r>
      <w:r>
        <w:rPr>
          <w:color w:val="231F20"/>
          <w:spacing w:val="-5"/>
        </w:rPr>
        <w:t> </w:t>
      </w:r>
      <w:r>
        <w:rPr>
          <w:color w:val="231F20"/>
        </w:rPr>
        <w:t>responsible</w:t>
      </w:r>
      <w:r>
        <w:rPr>
          <w:color w:val="231F20"/>
          <w:spacing w:val="-5"/>
        </w:rPr>
        <w:t> </w:t>
      </w:r>
      <w:r>
        <w:rPr>
          <w:color w:val="231F20"/>
        </w:rPr>
        <w:t>for exporting this fashionable toy around the world to over 75 different countries. ‘Did you know</w:t>
      </w:r>
    </w:p>
    <w:p>
      <w:pPr>
        <w:pStyle w:val="BodyText"/>
        <w:tabs>
          <w:tab w:pos="10032" w:val="right" w:leader="none"/>
        </w:tabs>
        <w:spacing w:line="253" w:lineRule="exact"/>
        <w:ind w:left="111"/>
        <w:rPr>
          <w:i/>
        </w:rPr>
      </w:pP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each</w:t>
      </w:r>
      <w:r>
        <w:rPr>
          <w:color w:val="231F20"/>
          <w:spacing w:val="-2"/>
        </w:rPr>
        <w:t> </w:t>
      </w:r>
      <w:r>
        <w:rPr>
          <w:color w:val="231F20"/>
        </w:rPr>
        <w:t>year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France,</w:t>
      </w:r>
      <w:r>
        <w:rPr>
          <w:color w:val="231F20"/>
          <w:spacing w:val="-2"/>
        </w:rPr>
        <w:t> </w:t>
      </w:r>
      <w:r>
        <w:rPr>
          <w:color w:val="231F20"/>
        </w:rPr>
        <w:t>more</w:t>
      </w:r>
      <w:r>
        <w:rPr>
          <w:color w:val="231F20"/>
          <w:spacing w:val="-2"/>
        </w:rPr>
        <w:t> </w:t>
      </w:r>
      <w:r>
        <w:rPr>
          <w:color w:val="231F20"/>
        </w:rPr>
        <w:t>Sophies</w:t>
      </w:r>
      <w:r>
        <w:rPr>
          <w:color w:val="231F20"/>
          <w:spacing w:val="-2"/>
        </w:rPr>
        <w:t> </w:t>
      </w:r>
      <w:r>
        <w:rPr>
          <w:color w:val="231F20"/>
        </w:rPr>
        <w:t>are</w:t>
      </w:r>
      <w:r>
        <w:rPr>
          <w:color w:val="231F20"/>
          <w:spacing w:val="-2"/>
        </w:rPr>
        <w:t> </w:t>
      </w:r>
      <w:r>
        <w:rPr>
          <w:color w:val="231F20"/>
        </w:rPr>
        <w:t>sold</w:t>
      </w:r>
      <w:r>
        <w:rPr>
          <w:color w:val="231F20"/>
          <w:spacing w:val="-2"/>
        </w:rPr>
        <w:t> </w:t>
      </w:r>
      <w:r>
        <w:rPr>
          <w:color w:val="231F20"/>
        </w:rPr>
        <w:t>than</w:t>
      </w:r>
      <w:r>
        <w:rPr>
          <w:color w:val="231F20"/>
          <w:spacing w:val="-2"/>
        </w:rPr>
        <w:t> </w:t>
      </w:r>
      <w:r>
        <w:rPr>
          <w:color w:val="231F20"/>
        </w:rPr>
        <w:t>there</w:t>
      </w:r>
      <w:r>
        <w:rPr>
          <w:color w:val="231F20"/>
          <w:spacing w:val="-2"/>
        </w:rPr>
        <w:t> </w:t>
      </w:r>
      <w:r>
        <w:rPr>
          <w:color w:val="231F20"/>
        </w:rPr>
        <w:t>are</w:t>
      </w:r>
      <w:r>
        <w:rPr>
          <w:color w:val="231F20"/>
          <w:spacing w:val="-2"/>
        </w:rPr>
        <w:t> </w:t>
      </w:r>
      <w:r>
        <w:rPr>
          <w:color w:val="231F20"/>
        </w:rPr>
        <w:t>babies</w:t>
      </w:r>
      <w:r>
        <w:rPr>
          <w:color w:val="231F20"/>
          <w:spacing w:val="-2"/>
        </w:rPr>
        <w:t> </w:t>
      </w:r>
      <w:r>
        <w:rPr>
          <w:color w:val="231F20"/>
        </w:rPr>
        <w:t>born?’</w:t>
      </w:r>
      <w:r>
        <w:rPr>
          <w:color w:val="231F20"/>
          <w:spacing w:val="-9"/>
        </w:rPr>
        <w:t> </w:t>
      </w:r>
      <w:r>
        <w:rPr>
          <w:color w:val="231F20"/>
        </w:rPr>
        <w:t>she</w:t>
      </w:r>
      <w:r>
        <w:rPr>
          <w:color w:val="231F20"/>
          <w:spacing w:val="-2"/>
        </w:rPr>
        <w:t> </w:t>
      </w:r>
      <w:r>
        <w:rPr>
          <w:color w:val="231F20"/>
        </w:rPr>
        <w:t>asked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me.</w:t>
      </w:r>
      <w:r>
        <w:rPr>
          <w:color w:val="231F20"/>
        </w:rPr>
        <w:tab/>
      </w:r>
      <w:r>
        <w:rPr>
          <w:i/>
          <w:color w:val="231F20"/>
          <w:spacing w:val="-5"/>
        </w:rPr>
        <w:t>15</w:t>
      </w:r>
    </w:p>
    <w:p>
      <w:pPr>
        <w:pStyle w:val="BodyText"/>
        <w:spacing w:line="247" w:lineRule="auto" w:before="7"/>
        <w:ind w:left="111" w:right="825"/>
      </w:pPr>
      <w:r>
        <w:rPr>
          <w:color w:val="231F20"/>
        </w:rPr>
        <w:t>‘Sophie’s</w:t>
      </w:r>
      <w:r>
        <w:rPr>
          <w:color w:val="231F20"/>
          <w:spacing w:val="-3"/>
        </w:rPr>
        <w:t> </w:t>
      </w:r>
      <w:r>
        <w:rPr>
          <w:color w:val="231F20"/>
        </w:rPr>
        <w:t>milestone</w:t>
      </w:r>
      <w:r>
        <w:rPr>
          <w:color w:val="231F20"/>
          <w:spacing w:val="-3"/>
        </w:rPr>
        <w:t> </w:t>
      </w:r>
      <w:r>
        <w:rPr>
          <w:color w:val="231F20"/>
        </w:rPr>
        <w:t>birthdays</w:t>
      </w:r>
      <w:r>
        <w:rPr>
          <w:color w:val="231F20"/>
          <w:spacing w:val="-3"/>
        </w:rPr>
        <w:t> </w:t>
      </w:r>
      <w:r>
        <w:rPr>
          <w:color w:val="231F20"/>
        </w:rPr>
        <w:t>are</w:t>
      </w:r>
      <w:r>
        <w:rPr>
          <w:color w:val="231F20"/>
          <w:spacing w:val="-3"/>
        </w:rPr>
        <w:t> </w:t>
      </w:r>
      <w:r>
        <w:rPr>
          <w:color w:val="231F20"/>
        </w:rPr>
        <w:t>big</w:t>
      </w:r>
      <w:r>
        <w:rPr>
          <w:color w:val="231F20"/>
          <w:spacing w:val="-3"/>
        </w:rPr>
        <w:t> </w:t>
      </w:r>
      <w:r>
        <w:rPr>
          <w:color w:val="231F20"/>
        </w:rPr>
        <w:t>events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France,</w:t>
      </w:r>
      <w:r>
        <w:rPr>
          <w:color w:val="231F20"/>
          <w:spacing w:val="-3"/>
        </w:rPr>
        <w:t> </w:t>
      </w:r>
      <w:r>
        <w:rPr>
          <w:color w:val="231F20"/>
        </w:rPr>
        <w:t>with</w:t>
      </w:r>
      <w:r>
        <w:rPr>
          <w:color w:val="231F20"/>
          <w:spacing w:val="-3"/>
        </w:rPr>
        <w:t> </w:t>
      </w:r>
      <w:r>
        <w:rPr>
          <w:color w:val="231F20"/>
        </w:rPr>
        <w:t>her</w:t>
      </w:r>
      <w:r>
        <w:rPr>
          <w:color w:val="231F20"/>
          <w:spacing w:val="-3"/>
        </w:rPr>
        <w:t> </w:t>
      </w:r>
      <w:r>
        <w:rPr>
          <w:color w:val="231F20"/>
        </w:rPr>
        <w:t>celebrity</w:t>
      </w:r>
      <w:r>
        <w:rPr>
          <w:color w:val="231F20"/>
          <w:spacing w:val="-3"/>
        </w:rPr>
        <w:t> </w:t>
      </w:r>
      <w:r>
        <w:rPr>
          <w:color w:val="231F20"/>
        </w:rPr>
        <w:t>fans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even</w:t>
      </w:r>
      <w:r>
        <w:rPr>
          <w:color w:val="231F20"/>
          <w:spacing w:val="-3"/>
        </w:rPr>
        <w:t> </w:t>
      </w:r>
      <w:r>
        <w:rPr>
          <w:color w:val="231F20"/>
        </w:rPr>
        <w:t>royalty in attendance.’</w:t>
      </w:r>
    </w:p>
    <w:p>
      <w:pPr>
        <w:pStyle w:val="BodyText"/>
        <w:spacing w:line="247" w:lineRule="auto" w:before="259"/>
        <w:ind w:left="111" w:right="825" w:firstLine="453"/>
      </w:pPr>
      <w:r>
        <w:rPr>
          <w:color w:val="231F20"/>
        </w:rPr>
        <w:t>If</w:t>
      </w:r>
      <w:r>
        <w:rPr>
          <w:color w:val="231F20"/>
          <w:spacing w:val="-3"/>
        </w:rPr>
        <w:t> </w:t>
      </w:r>
      <w:r>
        <w:rPr>
          <w:color w:val="231F20"/>
        </w:rPr>
        <w:t>you</w:t>
      </w:r>
      <w:r>
        <w:rPr>
          <w:color w:val="231F20"/>
          <w:spacing w:val="-3"/>
        </w:rPr>
        <w:t> </w:t>
      </w:r>
      <w:r>
        <w:rPr>
          <w:color w:val="231F20"/>
        </w:rPr>
        <w:t>received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Sophie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gift,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purchased</w:t>
      </w:r>
      <w:r>
        <w:rPr>
          <w:color w:val="231F20"/>
          <w:spacing w:val="-3"/>
        </w:rPr>
        <w:t> </w:t>
      </w:r>
      <w:r>
        <w:rPr>
          <w:color w:val="231F20"/>
        </w:rPr>
        <w:t>one</w:t>
      </w:r>
      <w:r>
        <w:rPr>
          <w:color w:val="231F20"/>
          <w:spacing w:val="-3"/>
        </w:rPr>
        <w:t> </w:t>
      </w:r>
      <w:r>
        <w:rPr>
          <w:color w:val="231F20"/>
        </w:rPr>
        <w:t>yourself,</w:t>
      </w:r>
      <w:r>
        <w:rPr>
          <w:color w:val="231F20"/>
          <w:spacing w:val="-3"/>
        </w:rPr>
        <w:t> </w:t>
      </w:r>
      <w:r>
        <w:rPr>
          <w:color w:val="231F20"/>
        </w:rPr>
        <w:t>it’s</w:t>
      </w:r>
      <w:r>
        <w:rPr>
          <w:color w:val="231F20"/>
          <w:spacing w:val="-3"/>
        </w:rPr>
        <w:t> </w:t>
      </w:r>
      <w:r>
        <w:rPr>
          <w:color w:val="231F20"/>
        </w:rPr>
        <w:t>likely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you</w:t>
      </w:r>
      <w:r>
        <w:rPr>
          <w:color w:val="231F20"/>
          <w:spacing w:val="-3"/>
        </w:rPr>
        <w:t> </w:t>
      </w:r>
      <w:r>
        <w:rPr>
          <w:color w:val="231F20"/>
        </w:rPr>
        <w:t>didn’t</w:t>
      </w:r>
      <w:r>
        <w:rPr>
          <w:color w:val="231F20"/>
          <w:spacing w:val="-3"/>
        </w:rPr>
        <w:t> </w:t>
      </w:r>
      <w:r>
        <w:rPr>
          <w:color w:val="231F20"/>
        </w:rPr>
        <w:t>read all the packaging. I certainly didn’t, so I didn’t know that (delightfully) Sophie is made in the</w:t>
      </w:r>
    </w:p>
    <w:p>
      <w:pPr>
        <w:pStyle w:val="BodyText"/>
        <w:tabs>
          <w:tab w:pos="10032" w:val="right" w:leader="none"/>
        </w:tabs>
        <w:spacing w:line="252" w:lineRule="exact"/>
        <w:ind w:left="111"/>
        <w:rPr>
          <w:i/>
        </w:rPr>
      </w:pPr>
      <w:r>
        <w:rPr>
          <w:color w:val="231F20"/>
        </w:rPr>
        <w:t>same</w:t>
      </w:r>
      <w:r>
        <w:rPr>
          <w:color w:val="231F20"/>
          <w:spacing w:val="-3"/>
        </w:rPr>
        <w:t> </w:t>
      </w:r>
      <w:r>
        <w:rPr>
          <w:color w:val="231F20"/>
        </w:rPr>
        <w:t>small</w:t>
      </w:r>
      <w:r>
        <w:rPr>
          <w:color w:val="231F20"/>
          <w:spacing w:val="-3"/>
        </w:rPr>
        <w:t> </w:t>
      </w:r>
      <w:r>
        <w:rPr>
          <w:color w:val="231F20"/>
        </w:rPr>
        <w:t>French</w:t>
      </w:r>
      <w:r>
        <w:rPr>
          <w:color w:val="231F20"/>
          <w:spacing w:val="-2"/>
        </w:rPr>
        <w:t> </w:t>
      </w:r>
      <w:r>
        <w:rPr>
          <w:color w:val="231F20"/>
        </w:rPr>
        <w:t>factory</w:t>
      </w:r>
      <w:r>
        <w:rPr>
          <w:color w:val="231F20"/>
          <w:spacing w:val="-3"/>
        </w:rPr>
        <w:t> </w:t>
      </w:r>
      <w:r>
        <w:rPr>
          <w:color w:val="231F20"/>
        </w:rPr>
        <w:t>she</w:t>
      </w:r>
      <w:r>
        <w:rPr>
          <w:color w:val="231F20"/>
          <w:spacing w:val="-2"/>
        </w:rPr>
        <w:t> </w:t>
      </w:r>
      <w:r>
        <w:rPr>
          <w:color w:val="231F20"/>
        </w:rPr>
        <w:t>started</w:t>
      </w:r>
      <w:r>
        <w:rPr>
          <w:color w:val="231F20"/>
          <w:spacing w:val="-3"/>
        </w:rPr>
        <w:t> </w:t>
      </w:r>
      <w:r>
        <w:rPr>
          <w:color w:val="231F20"/>
        </w:rPr>
        <w:t>in,</w:t>
      </w:r>
      <w:r>
        <w:rPr>
          <w:color w:val="231F20"/>
          <w:spacing w:val="-2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(reassuringly)</w:t>
      </w:r>
      <w:r>
        <w:rPr>
          <w:color w:val="231F20"/>
          <w:spacing w:val="-2"/>
        </w:rPr>
        <w:t> </w:t>
      </w:r>
      <w:r>
        <w:rPr>
          <w:color w:val="231F20"/>
        </w:rPr>
        <w:t>she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painted</w:t>
      </w:r>
      <w:r>
        <w:rPr>
          <w:color w:val="231F20"/>
          <w:spacing w:val="-3"/>
        </w:rPr>
        <w:t> </w:t>
      </w:r>
      <w:r>
        <w:rPr>
          <w:color w:val="231F20"/>
        </w:rPr>
        <w:t>with</w:t>
      </w:r>
      <w:r>
        <w:rPr>
          <w:color w:val="231F20"/>
          <w:spacing w:val="-2"/>
        </w:rPr>
        <w:t> </w:t>
      </w:r>
      <w:r>
        <w:rPr>
          <w:color w:val="231F20"/>
        </w:rPr>
        <w:t>food-</w:t>
      </w:r>
      <w:r>
        <w:rPr>
          <w:color w:val="231F20"/>
          <w:spacing w:val="-2"/>
        </w:rPr>
        <w:t>grade</w:t>
      </w:r>
      <w:r>
        <w:rPr>
          <w:color w:val="231F20"/>
        </w:rPr>
        <w:tab/>
      </w:r>
      <w:r>
        <w:rPr>
          <w:i/>
          <w:color w:val="231F20"/>
          <w:spacing w:val="-5"/>
        </w:rPr>
        <w:t>20</w:t>
      </w:r>
    </w:p>
    <w:p>
      <w:pPr>
        <w:pStyle w:val="BodyText"/>
        <w:spacing w:line="247" w:lineRule="auto" w:before="6"/>
        <w:ind w:left="111" w:right="1193"/>
      </w:pPr>
      <w:r>
        <w:rPr>
          <w:color w:val="231F20"/>
        </w:rPr>
        <w:t>paint. Made from natural rubber, still exclusively sourced from special trees in Malaysia, this</w:t>
      </w:r>
      <w:r>
        <w:rPr>
          <w:color w:val="231F20"/>
          <w:spacing w:val="-3"/>
        </w:rPr>
        <w:t> </w:t>
      </w:r>
      <w:r>
        <w:rPr>
          <w:color w:val="231F20"/>
        </w:rPr>
        <w:t>little</w:t>
      </w:r>
      <w:r>
        <w:rPr>
          <w:color w:val="231F20"/>
          <w:spacing w:val="-3"/>
        </w:rPr>
        <w:t> </w:t>
      </w:r>
      <w:r>
        <w:rPr>
          <w:color w:val="231F20"/>
        </w:rPr>
        <w:t>giraffe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completely</w:t>
      </w:r>
      <w:r>
        <w:rPr>
          <w:color w:val="231F20"/>
          <w:spacing w:val="-3"/>
        </w:rPr>
        <w:t> </w:t>
      </w:r>
      <w:r>
        <w:rPr>
          <w:color w:val="231F20"/>
        </w:rPr>
        <w:t>biodegradable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sustainable,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trees</w:t>
      </w:r>
      <w:r>
        <w:rPr>
          <w:color w:val="231F20"/>
          <w:spacing w:val="-3"/>
        </w:rPr>
        <w:t> </w:t>
      </w:r>
      <w:r>
        <w:rPr>
          <w:color w:val="231F20"/>
        </w:rPr>
        <w:t>aren’t</w:t>
      </w:r>
      <w:r>
        <w:rPr>
          <w:color w:val="231F20"/>
          <w:spacing w:val="-3"/>
        </w:rPr>
        <w:t> </w:t>
      </w:r>
      <w:r>
        <w:rPr>
          <w:color w:val="231F20"/>
        </w:rPr>
        <w:t>harmed</w:t>
      </w:r>
      <w:r>
        <w:rPr>
          <w:color w:val="231F20"/>
          <w:spacing w:val="-3"/>
        </w:rPr>
        <w:t> </w:t>
      </w:r>
      <w:r>
        <w:rPr>
          <w:color w:val="231F20"/>
        </w:rPr>
        <w:t>by rubber extraction.</w:t>
      </w:r>
    </w:p>
    <w:p>
      <w:pPr>
        <w:pStyle w:val="BodyText"/>
        <w:spacing w:before="259"/>
        <w:ind w:left="565"/>
      </w:pPr>
      <w:r>
        <w:rPr>
          <w:color w:val="231F20"/>
        </w:rPr>
        <w:t>Sophie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designed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engage</w:t>
      </w:r>
      <w:r>
        <w:rPr>
          <w:color w:val="231F20"/>
          <w:spacing w:val="-3"/>
        </w:rPr>
        <w:t> </w:t>
      </w:r>
      <w:r>
        <w:rPr>
          <w:color w:val="231F20"/>
        </w:rPr>
        <w:t>all</w:t>
      </w:r>
      <w:r>
        <w:rPr>
          <w:color w:val="231F20"/>
          <w:spacing w:val="-2"/>
        </w:rPr>
        <w:t> </w:t>
      </w:r>
      <w:r>
        <w:rPr>
          <w:color w:val="231F20"/>
        </w:rPr>
        <w:t>five</w:t>
      </w:r>
      <w:r>
        <w:rPr>
          <w:color w:val="231F20"/>
          <w:spacing w:val="-3"/>
        </w:rPr>
        <w:t> </w:t>
      </w:r>
      <w:r>
        <w:rPr>
          <w:color w:val="231F20"/>
        </w:rPr>
        <w:t>senses:</w:t>
      </w:r>
      <w:r>
        <w:rPr>
          <w:color w:val="231F20"/>
          <w:spacing w:val="-2"/>
        </w:rPr>
        <w:t> </w:t>
      </w:r>
      <w:r>
        <w:rPr>
          <w:color w:val="231F20"/>
        </w:rPr>
        <w:t>her</w:t>
      </w:r>
      <w:r>
        <w:rPr>
          <w:color w:val="231F20"/>
          <w:spacing w:val="-3"/>
        </w:rPr>
        <w:t> </w:t>
      </w:r>
      <w:r>
        <w:rPr>
          <w:color w:val="231F20"/>
        </w:rPr>
        <w:t>contrasting</w:t>
      </w:r>
      <w:r>
        <w:rPr>
          <w:color w:val="231F20"/>
          <w:spacing w:val="-2"/>
        </w:rPr>
        <w:t> </w:t>
      </w:r>
      <w:r>
        <w:rPr>
          <w:color w:val="231F20"/>
        </w:rPr>
        <w:t>dots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dark</w:t>
      </w:r>
      <w:r>
        <w:rPr>
          <w:color w:val="231F20"/>
          <w:spacing w:val="-3"/>
        </w:rPr>
        <w:t> </w:t>
      </w:r>
      <w:r>
        <w:rPr>
          <w:color w:val="231F20"/>
        </w:rPr>
        <w:t>eyes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are</w:t>
      </w:r>
    </w:p>
    <w:p>
      <w:pPr>
        <w:pStyle w:val="BodyText"/>
        <w:tabs>
          <w:tab w:pos="10032" w:val="right" w:leader="none"/>
        </w:tabs>
        <w:spacing w:before="7"/>
        <w:ind w:left="111"/>
        <w:rPr>
          <w:i/>
        </w:rPr>
      </w:pPr>
      <w:r>
        <w:rPr>
          <w:color w:val="231F20"/>
        </w:rPr>
        <w:t>great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2"/>
        </w:rPr>
        <w:t> </w:t>
      </w:r>
      <w:r>
        <w:rPr>
          <w:color w:val="231F20"/>
        </w:rPr>
        <w:t>young</w:t>
      </w:r>
      <w:r>
        <w:rPr>
          <w:color w:val="231F20"/>
          <w:spacing w:val="-2"/>
        </w:rPr>
        <w:t> </w:t>
      </w:r>
      <w:r>
        <w:rPr>
          <w:color w:val="231F20"/>
        </w:rPr>
        <w:t>babies.</w:t>
      </w:r>
      <w:r>
        <w:rPr>
          <w:color w:val="231F20"/>
          <w:spacing w:val="-2"/>
        </w:rPr>
        <w:t> </w:t>
      </w:r>
      <w:r>
        <w:rPr>
          <w:color w:val="231F20"/>
        </w:rPr>
        <w:t>She’s</w:t>
      </w:r>
      <w:r>
        <w:rPr>
          <w:color w:val="231F20"/>
          <w:spacing w:val="-2"/>
        </w:rPr>
        <w:t> </w:t>
      </w:r>
      <w:r>
        <w:rPr>
          <w:color w:val="231F20"/>
        </w:rPr>
        <w:t>also</w:t>
      </w:r>
      <w:r>
        <w:rPr>
          <w:color w:val="231F20"/>
          <w:spacing w:val="-2"/>
        </w:rPr>
        <w:t> </w:t>
      </w:r>
      <w:r>
        <w:rPr>
          <w:color w:val="231F20"/>
        </w:rPr>
        <w:t>fun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squeeze,</w:t>
      </w:r>
      <w:r>
        <w:rPr>
          <w:color w:val="231F20"/>
          <w:spacing w:val="-2"/>
        </w:rPr>
        <w:t> </w:t>
      </w:r>
      <w:r>
        <w:rPr>
          <w:color w:val="231F20"/>
        </w:rPr>
        <w:t>with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rewarding</w:t>
      </w:r>
      <w:r>
        <w:rPr>
          <w:color w:val="231F20"/>
          <w:spacing w:val="-2"/>
        </w:rPr>
        <w:t> </w:t>
      </w:r>
      <w:r>
        <w:rPr>
          <w:color w:val="231F20"/>
        </w:rPr>
        <w:t>squeak</w:t>
      </w:r>
      <w:r>
        <w:rPr>
          <w:color w:val="231F20"/>
          <w:spacing w:val="-2"/>
        </w:rPr>
        <w:t> </w:t>
      </w:r>
      <w:r>
        <w:rPr>
          <w:color w:val="231F20"/>
        </w:rPr>
        <w:t>for</w:t>
      </w:r>
      <w:r>
        <w:rPr>
          <w:color w:val="231F20"/>
          <w:spacing w:val="-2"/>
        </w:rPr>
        <w:t> </w:t>
      </w:r>
      <w:r>
        <w:rPr>
          <w:color w:val="231F20"/>
        </w:rPr>
        <w:t>little</w:t>
      </w:r>
      <w:r>
        <w:rPr>
          <w:color w:val="231F20"/>
          <w:spacing w:val="-2"/>
        </w:rPr>
        <w:t> </w:t>
      </w:r>
      <w:r>
        <w:rPr>
          <w:color w:val="231F20"/>
        </w:rPr>
        <w:t>ears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a</w:t>
      </w:r>
      <w:r>
        <w:rPr>
          <w:color w:val="231F20"/>
        </w:rPr>
        <w:tab/>
      </w:r>
      <w:r>
        <w:rPr>
          <w:i/>
          <w:color w:val="231F20"/>
          <w:spacing w:val="-5"/>
        </w:rPr>
        <w:t>25</w:t>
      </w:r>
    </w:p>
    <w:p>
      <w:pPr>
        <w:pStyle w:val="BodyText"/>
        <w:spacing w:before="7"/>
        <w:ind w:left="111"/>
      </w:pPr>
      <w:r>
        <w:rPr>
          <w:color w:val="231F20"/>
        </w:rPr>
        <w:t>sweet</w:t>
      </w:r>
      <w:r>
        <w:rPr>
          <w:color w:val="231F20"/>
          <w:spacing w:val="-3"/>
        </w:rPr>
        <w:t> </w:t>
      </w:r>
      <w:r>
        <w:rPr>
          <w:color w:val="231F20"/>
        </w:rPr>
        <w:t>vanilla</w:t>
      </w:r>
      <w:r>
        <w:rPr>
          <w:color w:val="231F20"/>
          <w:spacing w:val="-3"/>
        </w:rPr>
        <w:t> </w:t>
      </w:r>
      <w:r>
        <w:rPr>
          <w:color w:val="231F20"/>
        </w:rPr>
        <w:t>smell</w:t>
      </w:r>
      <w:r>
        <w:rPr>
          <w:color w:val="231F20"/>
          <w:spacing w:val="-2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babies</w:t>
      </w:r>
      <w:r>
        <w:rPr>
          <w:color w:val="231F20"/>
          <w:spacing w:val="-3"/>
        </w:rPr>
        <w:t> </w:t>
      </w:r>
      <w:r>
        <w:rPr>
          <w:color w:val="231F20"/>
        </w:rPr>
        <w:t>respond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to.</w:t>
      </w:r>
    </w:p>
    <w:p>
      <w:pPr>
        <w:pStyle w:val="BodyText"/>
        <w:spacing w:line="247" w:lineRule="auto" w:before="267"/>
        <w:ind w:left="111" w:right="825" w:firstLine="453"/>
      </w:pPr>
      <w:r>
        <w:rPr>
          <w:color w:val="231F20"/>
        </w:rPr>
        <w:t>There’s now a range of Sophie products on offer, from clothing and nursery fabrics to various</w:t>
      </w:r>
      <w:r>
        <w:rPr>
          <w:color w:val="231F20"/>
          <w:spacing w:val="-3"/>
        </w:rPr>
        <w:t> </w:t>
      </w:r>
      <w:r>
        <w:rPr>
          <w:color w:val="231F20"/>
        </w:rPr>
        <w:t>animal</w:t>
      </w:r>
      <w:r>
        <w:rPr>
          <w:color w:val="231F20"/>
          <w:spacing w:val="-3"/>
        </w:rPr>
        <w:t> </w:t>
      </w:r>
      <w:r>
        <w:rPr>
          <w:color w:val="231F20"/>
        </w:rPr>
        <w:t>‘friends’,</w:t>
      </w:r>
      <w:r>
        <w:rPr>
          <w:color w:val="231F20"/>
          <w:spacing w:val="-3"/>
        </w:rPr>
        <w:t> </w:t>
      </w:r>
      <w:r>
        <w:rPr>
          <w:color w:val="231F20"/>
        </w:rPr>
        <w:t>but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classic</w:t>
      </w:r>
      <w:r>
        <w:rPr>
          <w:color w:val="231F20"/>
          <w:spacing w:val="-3"/>
        </w:rPr>
        <w:t> </w:t>
      </w:r>
      <w:r>
        <w:rPr>
          <w:color w:val="231F20"/>
        </w:rPr>
        <w:t>vintage</w:t>
      </w:r>
      <w:r>
        <w:rPr>
          <w:color w:val="231F20"/>
          <w:spacing w:val="-3"/>
        </w:rPr>
        <w:t> </w:t>
      </w:r>
      <w:r>
        <w:rPr>
          <w:color w:val="231F20"/>
        </w:rPr>
        <w:t>Sophie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likely</w:t>
      </w:r>
      <w:r>
        <w:rPr>
          <w:color w:val="231F20"/>
          <w:spacing w:val="-3"/>
        </w:rPr>
        <w:t> </w:t>
      </w:r>
      <w:r>
        <w:rPr>
          <w:color w:val="231F20"/>
        </w:rPr>
        <w:t>always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parents’</w:t>
      </w:r>
      <w:r>
        <w:rPr>
          <w:color w:val="231F20"/>
          <w:spacing w:val="-11"/>
        </w:rPr>
        <w:t> </w:t>
      </w:r>
      <w:r>
        <w:rPr>
          <w:color w:val="231F20"/>
        </w:rPr>
        <w:t>favourite, winning several awards for children’s toys and even appearing in a movie!</w:t>
      </w:r>
    </w:p>
    <w:p>
      <w:pPr>
        <w:spacing w:after="0" w:line="247" w:lineRule="auto"/>
        <w:sectPr>
          <w:headerReference w:type="default" r:id="rId9"/>
          <w:footerReference w:type="default" r:id="rId10"/>
          <w:pgSz w:w="11910" w:h="16840"/>
          <w:pgMar w:header="746" w:footer="1020" w:top="980" w:bottom="1200" w:left="880" w:right="880"/>
          <w:pgNumType w:start="3"/>
        </w:sectPr>
      </w:pPr>
    </w:p>
    <w:p>
      <w:pPr>
        <w:pStyle w:val="BodyText"/>
        <w:spacing w:before="1"/>
      </w:pPr>
    </w:p>
    <w:p>
      <w:pPr>
        <w:spacing w:before="0"/>
        <w:ind w:left="569" w:right="569" w:firstLine="0"/>
        <w:jc w:val="center"/>
        <w:rPr>
          <w:sz w:val="22"/>
        </w:rPr>
      </w:pPr>
      <w:r>
        <w:rPr>
          <w:color w:val="231F20"/>
          <w:sz w:val="22"/>
        </w:rPr>
        <w:t>Read</w:t>
      </w:r>
      <w:r>
        <w:rPr>
          <w:color w:val="231F20"/>
          <w:spacing w:val="-6"/>
          <w:sz w:val="22"/>
        </w:rPr>
        <w:t> </w:t>
      </w:r>
      <w:r>
        <w:rPr>
          <w:b/>
          <w:color w:val="231F20"/>
          <w:sz w:val="22"/>
        </w:rPr>
        <w:t>Text</w:t>
      </w:r>
      <w:r>
        <w:rPr>
          <w:b/>
          <w:color w:val="231F20"/>
          <w:spacing w:val="-3"/>
          <w:sz w:val="22"/>
        </w:rPr>
        <w:t> </w:t>
      </w:r>
      <w:r>
        <w:rPr>
          <w:b/>
          <w:color w:val="231F20"/>
          <w:sz w:val="22"/>
        </w:rPr>
        <w:t>C</w:t>
      </w:r>
      <w:r>
        <w:rPr>
          <w:color w:val="231F20"/>
          <w:sz w:val="22"/>
        </w:rPr>
        <w:t>,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then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answer</w:t>
      </w:r>
      <w:r>
        <w:rPr>
          <w:color w:val="231F20"/>
          <w:spacing w:val="-3"/>
          <w:sz w:val="22"/>
        </w:rPr>
        <w:t> </w:t>
      </w:r>
      <w:r>
        <w:rPr>
          <w:b/>
          <w:color w:val="231F20"/>
          <w:sz w:val="22"/>
        </w:rPr>
        <w:t>Questions</w:t>
      </w:r>
      <w:r>
        <w:rPr>
          <w:b/>
          <w:color w:val="231F20"/>
          <w:spacing w:val="-3"/>
          <w:sz w:val="22"/>
        </w:rPr>
        <w:t> </w:t>
      </w:r>
      <w:r>
        <w:rPr>
          <w:b/>
          <w:color w:val="231F20"/>
          <w:sz w:val="22"/>
        </w:rPr>
        <w:t>2(a)–(d)</w:t>
      </w:r>
      <w:r>
        <w:rPr>
          <w:b/>
          <w:color w:val="231F20"/>
          <w:spacing w:val="-4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3"/>
          <w:sz w:val="22"/>
        </w:rPr>
        <w:t> </w:t>
      </w:r>
      <w:r>
        <w:rPr>
          <w:b/>
          <w:color w:val="231F20"/>
          <w:sz w:val="22"/>
        </w:rPr>
        <w:t>Question</w:t>
      </w:r>
      <w:r>
        <w:rPr>
          <w:b/>
          <w:color w:val="231F20"/>
          <w:spacing w:val="-3"/>
          <w:sz w:val="22"/>
        </w:rPr>
        <w:t> </w:t>
      </w:r>
      <w:r>
        <w:rPr>
          <w:b/>
          <w:color w:val="231F20"/>
          <w:sz w:val="22"/>
        </w:rPr>
        <w:t>3</w:t>
      </w:r>
      <w:r>
        <w:rPr>
          <w:b/>
          <w:color w:val="231F20"/>
          <w:spacing w:val="-4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question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paper.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569" w:right="569" w:firstLine="0"/>
        <w:jc w:val="center"/>
        <w:rPr>
          <w:rFonts w:ascii="Arial-BoldItalicMT"/>
          <w:b/>
          <w:i/>
          <w:sz w:val="22"/>
        </w:rPr>
      </w:pPr>
      <w:r>
        <w:rPr>
          <w:b/>
          <w:color w:val="231F20"/>
          <w:sz w:val="22"/>
        </w:rPr>
        <w:t>Text</w:t>
      </w:r>
      <w:r>
        <w:rPr>
          <w:b/>
          <w:color w:val="231F20"/>
          <w:spacing w:val="-4"/>
          <w:sz w:val="22"/>
        </w:rPr>
        <w:t> </w:t>
      </w:r>
      <w:r>
        <w:rPr>
          <w:b/>
          <w:color w:val="231F20"/>
          <w:sz w:val="22"/>
        </w:rPr>
        <w:t>C:</w:t>
      </w:r>
      <w:r>
        <w:rPr>
          <w:b/>
          <w:color w:val="231F20"/>
          <w:spacing w:val="-4"/>
          <w:sz w:val="22"/>
        </w:rPr>
        <w:t> </w:t>
      </w:r>
      <w:r>
        <w:rPr>
          <w:rFonts w:ascii="Arial-BoldItalicMT"/>
          <w:b/>
          <w:i/>
          <w:color w:val="231F20"/>
          <w:sz w:val="22"/>
        </w:rPr>
        <w:t>Emil</w:t>
      </w:r>
      <w:r>
        <w:rPr>
          <w:rFonts w:ascii="Arial-BoldItalicMT"/>
          <w:b/>
          <w:i/>
          <w:color w:val="231F20"/>
          <w:spacing w:val="-4"/>
          <w:sz w:val="22"/>
        </w:rPr>
        <w:t> </w:t>
      </w:r>
      <w:r>
        <w:rPr>
          <w:rFonts w:ascii="Arial-BoldItalicMT"/>
          <w:b/>
          <w:i/>
          <w:color w:val="231F20"/>
          <w:sz w:val="22"/>
        </w:rPr>
        <w:t>and</w:t>
      </w:r>
      <w:r>
        <w:rPr>
          <w:rFonts w:ascii="Arial-BoldItalicMT"/>
          <w:b/>
          <w:i/>
          <w:color w:val="231F20"/>
          <w:spacing w:val="-5"/>
          <w:sz w:val="22"/>
        </w:rPr>
        <w:t> </w:t>
      </w:r>
      <w:r>
        <w:rPr>
          <w:rFonts w:ascii="Arial-BoldItalicMT"/>
          <w:b/>
          <w:i/>
          <w:color w:val="231F20"/>
          <w:sz w:val="22"/>
        </w:rPr>
        <w:t>the</w:t>
      </w:r>
      <w:r>
        <w:rPr>
          <w:rFonts w:ascii="Arial-BoldItalicMT"/>
          <w:b/>
          <w:i/>
          <w:color w:val="231F20"/>
          <w:spacing w:val="-3"/>
          <w:sz w:val="22"/>
        </w:rPr>
        <w:t> </w:t>
      </w:r>
      <w:r>
        <w:rPr>
          <w:rFonts w:ascii="Arial-BoldItalicMT"/>
          <w:b/>
          <w:i/>
          <w:color w:val="231F20"/>
          <w:spacing w:val="-2"/>
          <w:sz w:val="22"/>
        </w:rPr>
        <w:t>giraffes</w:t>
      </w:r>
    </w:p>
    <w:p>
      <w:pPr>
        <w:pStyle w:val="BodyText"/>
        <w:spacing w:before="2"/>
        <w:rPr>
          <w:rFonts w:ascii="Arial-BoldItalicMT"/>
          <w:b/>
          <w:i/>
          <w:sz w:val="23"/>
        </w:rPr>
      </w:pPr>
    </w:p>
    <w:p>
      <w:pPr>
        <w:pStyle w:val="BodyText"/>
        <w:spacing w:line="247" w:lineRule="auto"/>
        <w:ind w:left="112" w:right="196"/>
      </w:pPr>
      <w:r>
        <w:rPr>
          <w:color w:val="231F20"/>
        </w:rPr>
        <w:t>In this text, Emil is a science student working in the headquarters of a shipping company and is packing</w:t>
      </w:r>
      <w:r>
        <w:rPr>
          <w:color w:val="231F20"/>
          <w:spacing w:val="-4"/>
        </w:rPr>
        <w:t> </w:t>
      </w:r>
      <w:r>
        <w:rPr>
          <w:color w:val="231F20"/>
        </w:rPr>
        <w:t>boxes</w:t>
      </w:r>
      <w:r>
        <w:rPr>
          <w:color w:val="231F20"/>
          <w:spacing w:val="-4"/>
        </w:rPr>
        <w:t> </w:t>
      </w:r>
      <w:r>
        <w:rPr>
          <w:color w:val="231F20"/>
        </w:rPr>
        <w:t>during</w:t>
      </w:r>
      <w:r>
        <w:rPr>
          <w:color w:val="231F20"/>
          <w:spacing w:val="-4"/>
        </w:rPr>
        <w:t> </w:t>
      </w:r>
      <w:r>
        <w:rPr>
          <w:color w:val="231F20"/>
        </w:rPr>
        <w:t>his</w:t>
      </w:r>
      <w:r>
        <w:rPr>
          <w:color w:val="231F20"/>
          <w:spacing w:val="-4"/>
        </w:rPr>
        <w:t> </w:t>
      </w:r>
      <w:r>
        <w:rPr>
          <w:color w:val="231F20"/>
        </w:rPr>
        <w:t>long</w:t>
      </w:r>
      <w:r>
        <w:rPr>
          <w:color w:val="231F20"/>
          <w:spacing w:val="-4"/>
        </w:rPr>
        <w:t> </w:t>
      </w:r>
      <w:r>
        <w:rPr>
          <w:color w:val="231F20"/>
        </w:rPr>
        <w:t>summer</w:t>
      </w:r>
      <w:r>
        <w:rPr>
          <w:color w:val="231F20"/>
          <w:spacing w:val="-4"/>
        </w:rPr>
        <w:t> </w:t>
      </w:r>
      <w:r>
        <w:rPr>
          <w:color w:val="231F20"/>
        </w:rPr>
        <w:t>holiday.</w:t>
      </w:r>
      <w:r>
        <w:rPr>
          <w:color w:val="231F20"/>
          <w:spacing w:val="-4"/>
        </w:rPr>
        <w:t> </w:t>
      </w:r>
      <w:r>
        <w:rPr>
          <w:color w:val="231F20"/>
        </w:rPr>
        <w:t>Emil</w:t>
      </w:r>
      <w:r>
        <w:rPr>
          <w:color w:val="231F20"/>
          <w:spacing w:val="-4"/>
        </w:rPr>
        <w:t> </w:t>
      </w:r>
      <w:r>
        <w:rPr>
          <w:color w:val="231F20"/>
        </w:rPr>
        <w:t>has</w:t>
      </w:r>
      <w:r>
        <w:rPr>
          <w:color w:val="231F20"/>
          <w:spacing w:val="-4"/>
        </w:rPr>
        <w:t> </w:t>
      </w:r>
      <w:r>
        <w:rPr>
          <w:color w:val="231F20"/>
        </w:rPr>
        <w:t>been</w:t>
      </w:r>
      <w:r>
        <w:rPr>
          <w:color w:val="231F20"/>
          <w:spacing w:val="-4"/>
        </w:rPr>
        <w:t> </w:t>
      </w:r>
      <w:r>
        <w:rPr>
          <w:color w:val="231F20"/>
        </w:rPr>
        <w:t>unexpectedly</w:t>
      </w:r>
      <w:r>
        <w:rPr>
          <w:color w:val="231F20"/>
          <w:spacing w:val="-4"/>
        </w:rPr>
        <w:t> </w:t>
      </w:r>
      <w:r>
        <w:rPr>
          <w:color w:val="231F20"/>
        </w:rPr>
        <w:t>summoned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office of the person in charge.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247" w:lineRule="auto"/>
        <w:ind w:left="112" w:right="825" w:firstLine="453"/>
      </w:pPr>
      <w:r>
        <w:rPr>
          <w:color w:val="231F20"/>
        </w:rPr>
        <w:t>‘So</w:t>
      </w:r>
      <w:r>
        <w:rPr>
          <w:color w:val="231F20"/>
          <w:spacing w:val="-4"/>
        </w:rPr>
        <w:t> </w:t>
      </w:r>
      <w:r>
        <w:rPr>
          <w:color w:val="231F20"/>
        </w:rPr>
        <w:t>you’re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giraffe</w:t>
      </w:r>
      <w:r>
        <w:rPr>
          <w:color w:val="231F20"/>
          <w:spacing w:val="-4"/>
        </w:rPr>
        <w:t> </w:t>
      </w:r>
      <w:r>
        <w:rPr>
          <w:color w:val="231F20"/>
        </w:rPr>
        <w:t>man,</w:t>
      </w:r>
      <w:r>
        <w:rPr>
          <w:color w:val="231F20"/>
          <w:spacing w:val="-4"/>
        </w:rPr>
        <w:t> </w:t>
      </w:r>
      <w:r>
        <w:rPr>
          <w:color w:val="231F20"/>
        </w:rPr>
        <w:t>are</w:t>
      </w:r>
      <w:r>
        <w:rPr>
          <w:color w:val="231F20"/>
          <w:spacing w:val="-4"/>
        </w:rPr>
        <w:t> </w:t>
      </w:r>
      <w:r>
        <w:rPr>
          <w:color w:val="231F20"/>
        </w:rPr>
        <w:t>you?’</w:t>
      </w:r>
      <w:r>
        <w:rPr>
          <w:color w:val="231F20"/>
          <w:spacing w:val="-12"/>
        </w:rPr>
        <w:t> </w:t>
      </w:r>
      <w:r>
        <w:rPr>
          <w:color w:val="231F20"/>
        </w:rPr>
        <w:t>asks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shipping</w:t>
      </w:r>
      <w:r>
        <w:rPr>
          <w:color w:val="231F20"/>
          <w:spacing w:val="-4"/>
        </w:rPr>
        <w:t> </w:t>
      </w:r>
      <w:r>
        <w:rPr>
          <w:color w:val="231F20"/>
        </w:rPr>
        <w:t>director,</w:t>
      </w:r>
      <w:r>
        <w:rPr>
          <w:color w:val="231F20"/>
          <w:spacing w:val="-4"/>
        </w:rPr>
        <w:t> </w:t>
      </w:r>
      <w:r>
        <w:rPr>
          <w:color w:val="231F20"/>
        </w:rPr>
        <w:t>barely</w:t>
      </w:r>
      <w:r>
        <w:rPr>
          <w:color w:val="231F20"/>
          <w:spacing w:val="-4"/>
        </w:rPr>
        <w:t> </w:t>
      </w:r>
      <w:r>
        <w:rPr>
          <w:color w:val="231F20"/>
        </w:rPr>
        <w:t>looking</w:t>
      </w:r>
      <w:r>
        <w:rPr>
          <w:color w:val="231F20"/>
          <w:spacing w:val="-4"/>
        </w:rPr>
        <w:t> </w:t>
      </w:r>
      <w:r>
        <w:rPr>
          <w:color w:val="231F20"/>
        </w:rPr>
        <w:t>up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I’m ushered into his office.</w:t>
      </w: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47" w:lineRule="auto" w:before="93"/>
        <w:ind w:left="112" w:firstLine="453"/>
      </w:pPr>
      <w:r>
        <w:rPr>
          <w:color w:val="231F20"/>
        </w:rPr>
        <w:t>‘Yes, I’m studying blood flow in vertical creatures – humans and giraffes. My research has applications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astronauts,’</w:t>
      </w:r>
      <w:r>
        <w:rPr>
          <w:color w:val="231F20"/>
          <w:spacing w:val="-11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boast.</w:t>
      </w:r>
      <w:r>
        <w:rPr>
          <w:color w:val="231F20"/>
          <w:spacing w:val="-3"/>
        </w:rPr>
        <w:t> </w:t>
      </w:r>
      <w:r>
        <w:rPr>
          <w:color w:val="231F20"/>
        </w:rPr>
        <w:t>‘The</w:t>
      </w:r>
      <w:r>
        <w:rPr>
          <w:color w:val="231F20"/>
          <w:spacing w:val="-3"/>
        </w:rPr>
        <w:t> </w:t>
      </w:r>
      <w:r>
        <w:rPr>
          <w:color w:val="231F20"/>
        </w:rPr>
        <w:t>giraffe’s</w:t>
      </w:r>
      <w:r>
        <w:rPr>
          <w:color w:val="231F20"/>
          <w:spacing w:val="-3"/>
        </w:rPr>
        <w:t> </w:t>
      </w:r>
      <w:r>
        <w:rPr>
          <w:color w:val="231F20"/>
        </w:rPr>
        <w:t>thick</w:t>
      </w:r>
      <w:r>
        <w:rPr>
          <w:color w:val="231F20"/>
          <w:spacing w:val="-3"/>
        </w:rPr>
        <w:t> </w:t>
      </w:r>
      <w:r>
        <w:rPr>
          <w:color w:val="231F20"/>
        </w:rPr>
        <w:t>skin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so</w:t>
      </w:r>
      <w:r>
        <w:rPr>
          <w:color w:val="231F20"/>
          <w:spacing w:val="-3"/>
        </w:rPr>
        <w:t> </w:t>
      </w:r>
      <w:r>
        <w:rPr>
          <w:color w:val="231F20"/>
        </w:rPr>
        <w:t>tightly</w:t>
      </w:r>
      <w:r>
        <w:rPr>
          <w:color w:val="231F20"/>
          <w:spacing w:val="-3"/>
        </w:rPr>
        <w:t> </w:t>
      </w:r>
      <w:r>
        <w:rPr>
          <w:color w:val="231F20"/>
        </w:rPr>
        <w:t>wrapped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designers</w:t>
      </w:r>
    </w:p>
    <w:p>
      <w:pPr>
        <w:pStyle w:val="BodyText"/>
        <w:tabs>
          <w:tab w:pos="10032" w:val="right" w:leader="none"/>
        </w:tabs>
        <w:spacing w:before="1"/>
        <w:ind w:left="112"/>
        <w:rPr>
          <w:i/>
        </w:rPr>
      </w:pPr>
      <w:r>
        <w:rPr>
          <w:color w:val="231F20"/>
        </w:rPr>
        <w:t>want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imitate</w:t>
      </w:r>
      <w:r>
        <w:rPr>
          <w:color w:val="231F20"/>
          <w:spacing w:val="-1"/>
        </w:rPr>
        <w:t> </w:t>
      </w:r>
      <w:r>
        <w:rPr>
          <w:color w:val="231F20"/>
        </w:rPr>
        <w:t>its</w:t>
      </w:r>
      <w:r>
        <w:rPr>
          <w:color w:val="231F20"/>
          <w:spacing w:val="-1"/>
        </w:rPr>
        <w:t> </w:t>
      </w:r>
      <w:r>
        <w:rPr>
          <w:color w:val="231F20"/>
        </w:rPr>
        <w:t>qualities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anti-gravity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spacesuits.’</w:t>
      </w:r>
      <w:r>
        <w:rPr>
          <w:color w:val="231F20"/>
        </w:rPr>
        <w:tab/>
      </w:r>
      <w:r>
        <w:rPr>
          <w:i/>
          <w:color w:val="231F20"/>
          <w:spacing w:val="-10"/>
        </w:rPr>
        <w:t>5</w:t>
      </w:r>
    </w:p>
    <w:p>
      <w:pPr>
        <w:pStyle w:val="BodyText"/>
        <w:spacing w:line="494" w:lineRule="auto" w:before="265"/>
        <w:ind w:left="565" w:right="7848"/>
      </w:pPr>
      <w:r>
        <w:rPr>
          <w:color w:val="231F20"/>
        </w:rPr>
        <w:t>‘I</w:t>
      </w:r>
      <w:r>
        <w:rPr>
          <w:color w:val="231F20"/>
          <w:spacing w:val="-15"/>
        </w:rPr>
        <w:t> </w:t>
      </w:r>
      <w:r>
        <w:rPr>
          <w:color w:val="231F20"/>
        </w:rPr>
        <w:t>see,’</w:t>
      </w:r>
      <w:r>
        <w:rPr>
          <w:color w:val="231F20"/>
          <w:spacing w:val="-15"/>
        </w:rPr>
        <w:t> </w:t>
      </w:r>
      <w:r>
        <w:rPr>
          <w:color w:val="231F20"/>
        </w:rPr>
        <w:t>he</w:t>
      </w:r>
      <w:r>
        <w:rPr>
          <w:color w:val="231F20"/>
          <w:spacing w:val="-11"/>
        </w:rPr>
        <w:t> </w:t>
      </w:r>
      <w:r>
        <w:rPr>
          <w:color w:val="231F20"/>
        </w:rPr>
        <w:t>says. He doesn’t.</w:t>
      </w:r>
    </w:p>
    <w:p>
      <w:pPr>
        <w:pStyle w:val="BodyText"/>
        <w:spacing w:line="251" w:lineRule="exact"/>
        <w:ind w:left="565"/>
      </w:pPr>
      <w:r>
        <w:rPr>
          <w:color w:val="231F20"/>
        </w:rPr>
        <w:t>‘Are</w:t>
      </w:r>
      <w:r>
        <w:rPr>
          <w:color w:val="231F20"/>
          <w:spacing w:val="-6"/>
        </w:rPr>
        <w:t> </w:t>
      </w:r>
      <w:r>
        <w:rPr>
          <w:color w:val="231F20"/>
        </w:rPr>
        <w:t>giraffes</w:t>
      </w:r>
      <w:r>
        <w:rPr>
          <w:color w:val="231F20"/>
          <w:spacing w:val="-4"/>
        </w:rPr>
        <w:t> </w:t>
      </w:r>
      <w:r>
        <w:rPr>
          <w:color w:val="231F20"/>
        </w:rPr>
        <w:t>ferocious?’</w:t>
      </w:r>
      <w:r>
        <w:rPr>
          <w:color w:val="231F20"/>
          <w:spacing w:val="-11"/>
        </w:rPr>
        <w:t> </w:t>
      </w:r>
      <w:r>
        <w:rPr>
          <w:color w:val="231F20"/>
        </w:rPr>
        <w:t>he</w:t>
      </w:r>
      <w:r>
        <w:rPr>
          <w:color w:val="231F20"/>
          <w:spacing w:val="-4"/>
        </w:rPr>
        <w:t> </w:t>
      </w:r>
      <w:r>
        <w:rPr>
          <w:color w:val="231F20"/>
        </w:rPr>
        <w:t>asks,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unexpectedly.</w:t>
      </w:r>
    </w:p>
    <w:p>
      <w:pPr>
        <w:pStyle w:val="BodyText"/>
        <w:spacing w:before="267"/>
        <w:ind w:left="565"/>
      </w:pPr>
      <w:r>
        <w:rPr>
          <w:color w:val="231F20"/>
        </w:rPr>
        <w:t>‘No.</w:t>
      </w:r>
      <w:r>
        <w:rPr>
          <w:color w:val="231F20"/>
          <w:spacing w:val="-15"/>
        </w:rPr>
        <w:t> </w:t>
      </w:r>
      <w:r>
        <w:rPr>
          <w:color w:val="231F20"/>
        </w:rPr>
        <w:t>Although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giraffe</w:t>
      </w:r>
      <w:r>
        <w:rPr>
          <w:color w:val="231F20"/>
          <w:spacing w:val="-2"/>
        </w:rPr>
        <w:t> </w:t>
      </w:r>
      <w:r>
        <w:rPr>
          <w:color w:val="231F20"/>
        </w:rPr>
        <w:t>can</w:t>
      </w:r>
      <w:r>
        <w:rPr>
          <w:color w:val="231F20"/>
          <w:spacing w:val="-3"/>
        </w:rPr>
        <w:t> </w:t>
      </w:r>
      <w:r>
        <w:rPr>
          <w:color w:val="231F20"/>
        </w:rPr>
        <w:t>kick</w:t>
      </w:r>
      <w:r>
        <w:rPr>
          <w:color w:val="231F20"/>
          <w:spacing w:val="-2"/>
        </w:rPr>
        <w:t> </w:t>
      </w:r>
      <w:r>
        <w:rPr>
          <w:color w:val="231F20"/>
        </w:rPr>
        <w:t>out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any</w:t>
      </w:r>
      <w:r>
        <w:rPr>
          <w:color w:val="231F20"/>
          <w:spacing w:val="-2"/>
        </w:rPr>
        <w:t> </w:t>
      </w:r>
      <w:r>
        <w:rPr>
          <w:color w:val="231F20"/>
        </w:rPr>
        <w:t>direction</w:t>
      </w:r>
      <w:r>
        <w:rPr>
          <w:color w:val="231F20"/>
          <w:spacing w:val="-2"/>
        </w:rPr>
        <w:t> </w:t>
      </w:r>
      <w:r>
        <w:rPr>
          <w:color w:val="231F20"/>
        </w:rPr>
        <w:t>with</w:t>
      </w:r>
      <w:r>
        <w:rPr>
          <w:color w:val="231F20"/>
          <w:spacing w:val="-2"/>
        </w:rPr>
        <w:t> </w:t>
      </w:r>
      <w:r>
        <w:rPr>
          <w:color w:val="231F20"/>
        </w:rPr>
        <w:t>force.’</w:t>
      </w:r>
      <w:r>
        <w:rPr>
          <w:color w:val="231F20"/>
          <w:spacing w:val="-10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know</w:t>
      </w:r>
      <w:r>
        <w:rPr>
          <w:color w:val="231F20"/>
          <w:spacing w:val="-2"/>
        </w:rPr>
        <w:t> </w:t>
      </w:r>
      <w:r>
        <w:rPr>
          <w:color w:val="231F20"/>
        </w:rPr>
        <w:t>this</w:t>
      </w:r>
      <w:r>
        <w:rPr>
          <w:color w:val="231F20"/>
          <w:spacing w:val="-2"/>
        </w:rPr>
        <w:t> </w:t>
      </w:r>
      <w:r>
        <w:rPr>
          <w:color w:val="231F20"/>
        </w:rPr>
        <w:t>only</w:t>
      </w:r>
      <w:r>
        <w:rPr>
          <w:color w:val="231F20"/>
          <w:spacing w:val="-2"/>
        </w:rPr>
        <w:t> </w:t>
      </w:r>
      <w:r>
        <w:rPr>
          <w:color w:val="231F20"/>
        </w:rPr>
        <w:t>from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my</w:t>
      </w:r>
    </w:p>
    <w:p>
      <w:pPr>
        <w:pStyle w:val="BodyText"/>
        <w:tabs>
          <w:tab w:pos="10032" w:val="right" w:leader="none"/>
        </w:tabs>
        <w:spacing w:before="8"/>
        <w:ind w:left="112"/>
        <w:rPr>
          <w:i/>
        </w:rPr>
      </w:pPr>
      <w:r>
        <w:rPr>
          <w:color w:val="231F20"/>
        </w:rPr>
        <w:t>reading.</w:t>
      </w:r>
      <w:r>
        <w:rPr>
          <w:color w:val="231F20"/>
          <w:spacing w:val="-4"/>
        </w:rPr>
        <w:t> </w:t>
      </w:r>
      <w:r>
        <w:rPr>
          <w:color w:val="231F20"/>
        </w:rPr>
        <w:t>Like</w:t>
      </w:r>
      <w:r>
        <w:rPr>
          <w:color w:val="231F20"/>
          <w:spacing w:val="-2"/>
        </w:rPr>
        <w:t> </w:t>
      </w:r>
      <w:r>
        <w:rPr>
          <w:color w:val="231F20"/>
        </w:rPr>
        <w:t>him,</w:t>
      </w:r>
      <w:r>
        <w:rPr>
          <w:color w:val="231F20"/>
          <w:spacing w:val="-2"/>
        </w:rPr>
        <w:t> </w:t>
      </w:r>
      <w:r>
        <w:rPr>
          <w:color w:val="231F20"/>
        </w:rPr>
        <w:t>I’ve</w:t>
      </w:r>
      <w:r>
        <w:rPr>
          <w:color w:val="231F20"/>
          <w:spacing w:val="-1"/>
        </w:rPr>
        <w:t> </w:t>
      </w:r>
      <w:r>
        <w:rPr>
          <w:color w:val="231F20"/>
        </w:rPr>
        <w:t>never</w:t>
      </w:r>
      <w:r>
        <w:rPr>
          <w:color w:val="231F20"/>
          <w:spacing w:val="-2"/>
        </w:rPr>
        <w:t> </w:t>
      </w:r>
      <w:r>
        <w:rPr>
          <w:color w:val="231F20"/>
        </w:rPr>
        <w:t>seen</w:t>
      </w:r>
      <w:r>
        <w:rPr>
          <w:color w:val="231F20"/>
          <w:spacing w:val="-2"/>
        </w:rPr>
        <w:t> </w:t>
      </w:r>
      <w:r>
        <w:rPr>
          <w:color w:val="231F20"/>
        </w:rPr>
        <w:t>wild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giraffes.</w:t>
      </w:r>
      <w:r>
        <w:rPr>
          <w:color w:val="231F20"/>
        </w:rPr>
        <w:tab/>
      </w:r>
      <w:r>
        <w:rPr>
          <w:i/>
          <w:color w:val="231F20"/>
          <w:spacing w:val="-5"/>
        </w:rPr>
        <w:t>10</w:t>
      </w:r>
    </w:p>
    <w:p>
      <w:pPr>
        <w:pStyle w:val="BodyText"/>
        <w:spacing w:line="494" w:lineRule="auto" w:before="266"/>
        <w:ind w:left="565" w:right="2617"/>
      </w:pPr>
      <w:r>
        <w:rPr>
          <w:color w:val="231F20"/>
        </w:rPr>
        <w:t>‘Ever</w:t>
      </w:r>
      <w:r>
        <w:rPr>
          <w:color w:val="231F20"/>
          <w:spacing w:val="-3"/>
        </w:rPr>
        <w:t> </w:t>
      </w:r>
      <w:r>
        <w:rPr>
          <w:color w:val="231F20"/>
        </w:rPr>
        <w:t>been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sea?’</w:t>
      </w:r>
      <w:r>
        <w:rPr>
          <w:color w:val="231F20"/>
          <w:spacing w:val="-11"/>
        </w:rPr>
        <w:t> </w:t>
      </w:r>
      <w:r>
        <w:rPr>
          <w:color w:val="231F20"/>
        </w:rPr>
        <w:t>he</w:t>
      </w:r>
      <w:r>
        <w:rPr>
          <w:color w:val="231F20"/>
          <w:spacing w:val="-3"/>
        </w:rPr>
        <w:t> </w:t>
      </w:r>
      <w:r>
        <w:rPr>
          <w:color w:val="231F20"/>
        </w:rPr>
        <w:t>asks,</w:t>
      </w:r>
      <w:r>
        <w:rPr>
          <w:color w:val="231F20"/>
          <w:spacing w:val="-3"/>
        </w:rPr>
        <w:t> </w:t>
      </w:r>
      <w:r>
        <w:rPr>
          <w:color w:val="231F20"/>
        </w:rPr>
        <w:t>flicking</w:t>
      </w:r>
      <w:r>
        <w:rPr>
          <w:color w:val="231F20"/>
          <w:spacing w:val="-3"/>
        </w:rPr>
        <w:t> </w:t>
      </w:r>
      <w:r>
        <w:rPr>
          <w:color w:val="231F20"/>
        </w:rPr>
        <w:t>through</w:t>
      </w:r>
      <w:r>
        <w:rPr>
          <w:color w:val="231F20"/>
          <w:spacing w:val="-3"/>
        </w:rPr>
        <w:t> </w:t>
      </w:r>
      <w:r>
        <w:rPr>
          <w:color w:val="231F20"/>
        </w:rPr>
        <w:t>papers</w:t>
      </w:r>
      <w:r>
        <w:rPr>
          <w:color w:val="231F20"/>
          <w:spacing w:val="-3"/>
        </w:rPr>
        <w:t> </w:t>
      </w:r>
      <w:r>
        <w:rPr>
          <w:color w:val="231F20"/>
        </w:rPr>
        <w:t>on</w:t>
      </w:r>
      <w:r>
        <w:rPr>
          <w:color w:val="231F20"/>
          <w:spacing w:val="-3"/>
        </w:rPr>
        <w:t> </w:t>
      </w:r>
      <w:r>
        <w:rPr>
          <w:color w:val="231F20"/>
        </w:rPr>
        <w:t>his</w:t>
      </w:r>
      <w:r>
        <w:rPr>
          <w:color w:val="231F20"/>
          <w:spacing w:val="-3"/>
        </w:rPr>
        <w:t> </w:t>
      </w:r>
      <w:r>
        <w:rPr>
          <w:color w:val="231F20"/>
        </w:rPr>
        <w:t>desk. ‘No, sir.’</w:t>
      </w:r>
    </w:p>
    <w:p>
      <w:pPr>
        <w:pStyle w:val="BodyText"/>
        <w:spacing w:line="247" w:lineRule="auto"/>
        <w:ind w:left="112" w:right="1472" w:firstLine="453"/>
      </w:pPr>
      <w:r>
        <w:rPr>
          <w:color w:val="231F20"/>
        </w:rPr>
        <w:t>‘All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more</w:t>
      </w:r>
      <w:r>
        <w:rPr>
          <w:color w:val="231F20"/>
          <w:spacing w:val="-4"/>
        </w:rPr>
        <w:t> </w:t>
      </w:r>
      <w:r>
        <w:rPr>
          <w:color w:val="231F20"/>
        </w:rPr>
        <w:t>exciting</w:t>
      </w:r>
      <w:r>
        <w:rPr>
          <w:color w:val="231F20"/>
          <w:spacing w:val="-4"/>
        </w:rPr>
        <w:t> </w:t>
      </w:r>
      <w:r>
        <w:rPr>
          <w:color w:val="231F20"/>
        </w:rPr>
        <w:t>then.</w:t>
      </w:r>
      <w:r>
        <w:rPr>
          <w:color w:val="231F20"/>
          <w:spacing w:val="-4"/>
        </w:rPr>
        <w:t> </w:t>
      </w:r>
      <w:r>
        <w:rPr>
          <w:color w:val="231F20"/>
        </w:rPr>
        <w:t>Let’s</w:t>
      </w:r>
      <w:r>
        <w:rPr>
          <w:color w:val="231F20"/>
          <w:spacing w:val="-4"/>
        </w:rPr>
        <w:t> </w:t>
      </w:r>
      <w:r>
        <w:rPr>
          <w:color w:val="231F20"/>
        </w:rPr>
        <w:t>see</w:t>
      </w:r>
      <w:r>
        <w:rPr>
          <w:color w:val="231F20"/>
          <w:spacing w:val="-4"/>
        </w:rPr>
        <w:t> </w:t>
      </w:r>
      <w:r>
        <w:rPr>
          <w:color w:val="231F20"/>
        </w:rPr>
        <w:t>…’</w:t>
      </w:r>
      <w:r>
        <w:rPr>
          <w:color w:val="231F20"/>
          <w:spacing w:val="-12"/>
        </w:rPr>
        <w:t> </w:t>
      </w:r>
      <w:r>
        <w:rPr>
          <w:color w:val="231F20"/>
        </w:rPr>
        <w:t>he</w:t>
      </w:r>
      <w:r>
        <w:rPr>
          <w:color w:val="231F20"/>
          <w:spacing w:val="-4"/>
        </w:rPr>
        <w:t> </w:t>
      </w:r>
      <w:r>
        <w:rPr>
          <w:color w:val="231F20"/>
        </w:rPr>
        <w:t>reads,</w:t>
      </w:r>
      <w:r>
        <w:rPr>
          <w:color w:val="231F20"/>
          <w:spacing w:val="-4"/>
        </w:rPr>
        <w:t> </w:t>
      </w:r>
      <w:r>
        <w:rPr>
          <w:color w:val="231F20"/>
        </w:rPr>
        <w:t>‘thirty-three</w:t>
      </w:r>
      <w:r>
        <w:rPr>
          <w:color w:val="231F20"/>
          <w:spacing w:val="-4"/>
        </w:rPr>
        <w:t> </w:t>
      </w:r>
      <w:r>
        <w:rPr>
          <w:color w:val="231F20"/>
        </w:rPr>
        <w:t>giraffes,</w:t>
      </w:r>
      <w:r>
        <w:rPr>
          <w:color w:val="231F20"/>
          <w:spacing w:val="-4"/>
        </w:rPr>
        <w:t> </w:t>
      </w:r>
      <w:r>
        <w:rPr>
          <w:color w:val="231F20"/>
        </w:rPr>
        <w:t>sailing</w:t>
      </w:r>
      <w:r>
        <w:rPr>
          <w:color w:val="231F20"/>
          <w:spacing w:val="-4"/>
        </w:rPr>
        <w:t> </w:t>
      </w:r>
      <w:r>
        <w:rPr>
          <w:color w:val="231F20"/>
        </w:rPr>
        <w:t>in from</w:t>
      </w:r>
      <w:r>
        <w:rPr>
          <w:color w:val="231F20"/>
          <w:spacing w:val="-6"/>
        </w:rPr>
        <w:t> </w:t>
      </w:r>
      <w:r>
        <w:rPr>
          <w:color w:val="231F20"/>
        </w:rPr>
        <w:t>Africa.’</w:t>
      </w:r>
    </w:p>
    <w:p>
      <w:pPr>
        <w:pStyle w:val="BodyText"/>
        <w:tabs>
          <w:tab w:pos="10032" w:val="right" w:leader="none"/>
        </w:tabs>
        <w:spacing w:before="258"/>
        <w:ind w:left="565"/>
        <w:rPr>
          <w:i/>
        </w:rPr>
      </w:pPr>
      <w:r>
        <w:rPr>
          <w:color w:val="231F20"/>
        </w:rPr>
        <w:t>He</w:t>
      </w:r>
      <w:r>
        <w:rPr>
          <w:color w:val="231F20"/>
          <w:spacing w:val="-5"/>
        </w:rPr>
        <w:t> </w:t>
      </w:r>
      <w:r>
        <w:rPr>
          <w:color w:val="231F20"/>
        </w:rPr>
        <w:t>asks</w:t>
      </w:r>
      <w:r>
        <w:rPr>
          <w:color w:val="231F20"/>
          <w:spacing w:val="-3"/>
        </w:rPr>
        <w:t> </w:t>
      </w:r>
      <w:r>
        <w:rPr>
          <w:color w:val="231F20"/>
        </w:rPr>
        <w:t>if</w:t>
      </w:r>
      <w:r>
        <w:rPr>
          <w:color w:val="231F20"/>
          <w:spacing w:val="-3"/>
        </w:rPr>
        <w:t> </w:t>
      </w:r>
      <w:r>
        <w:rPr>
          <w:color w:val="231F20"/>
        </w:rPr>
        <w:t>I’ve</w:t>
      </w:r>
      <w:r>
        <w:rPr>
          <w:color w:val="231F20"/>
          <w:spacing w:val="-3"/>
        </w:rPr>
        <w:t> </w:t>
      </w:r>
      <w:r>
        <w:rPr>
          <w:color w:val="231F20"/>
        </w:rPr>
        <w:t>heard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town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neighbouring</w:t>
      </w:r>
      <w:r>
        <w:rPr>
          <w:color w:val="231F20"/>
          <w:spacing w:val="-3"/>
        </w:rPr>
        <w:t> </w:t>
      </w:r>
      <w:r>
        <w:rPr>
          <w:color w:val="231F20"/>
        </w:rPr>
        <w:t>country.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have.</w:t>
      </w:r>
      <w:r>
        <w:rPr>
          <w:color w:val="231F20"/>
          <w:spacing w:val="-3"/>
        </w:rPr>
        <w:t> </w:t>
      </w:r>
      <w:r>
        <w:rPr>
          <w:color w:val="231F20"/>
        </w:rPr>
        <w:t>Rich</w:t>
      </w:r>
      <w:r>
        <w:rPr>
          <w:color w:val="231F20"/>
          <w:spacing w:val="-3"/>
        </w:rPr>
        <w:t> </w:t>
      </w:r>
      <w:r>
        <w:rPr>
          <w:color w:val="231F20"/>
        </w:rPr>
        <w:t>people</w:t>
      </w:r>
      <w:r>
        <w:rPr>
          <w:color w:val="231F20"/>
          <w:spacing w:val="-3"/>
        </w:rPr>
        <w:t> </w:t>
      </w:r>
      <w:r>
        <w:rPr>
          <w:color w:val="231F20"/>
        </w:rPr>
        <w:t>ski</w:t>
      </w:r>
      <w:r>
        <w:rPr>
          <w:color w:val="231F20"/>
          <w:spacing w:val="-2"/>
        </w:rPr>
        <w:t> there.</w:t>
      </w:r>
      <w:r>
        <w:rPr>
          <w:color w:val="231F20"/>
        </w:rPr>
        <w:tab/>
      </w:r>
      <w:r>
        <w:rPr>
          <w:i/>
          <w:color w:val="231F20"/>
          <w:spacing w:val="-5"/>
        </w:rPr>
        <w:t>15</w:t>
      </w:r>
    </w:p>
    <w:p>
      <w:pPr>
        <w:pStyle w:val="BodyText"/>
        <w:spacing w:line="247" w:lineRule="auto" w:before="266"/>
        <w:ind w:left="112" w:right="825" w:firstLine="453"/>
      </w:pPr>
      <w:r>
        <w:rPr>
          <w:color w:val="231F20"/>
        </w:rPr>
        <w:t>‘What we want from you, Emil, is to meet this shipment at the port, supervise the unloading,</w:t>
      </w:r>
      <w:r>
        <w:rPr>
          <w:color w:val="231F20"/>
          <w:spacing w:val="-3"/>
        </w:rPr>
        <w:t> </w:t>
      </w:r>
      <w:r>
        <w:rPr>
          <w:color w:val="231F20"/>
        </w:rPr>
        <w:t>then</w:t>
      </w:r>
      <w:r>
        <w:rPr>
          <w:color w:val="231F20"/>
          <w:spacing w:val="-3"/>
        </w:rPr>
        <w:t> </w:t>
      </w:r>
      <w:r>
        <w:rPr>
          <w:color w:val="231F20"/>
        </w:rPr>
        <w:t>travel</w:t>
      </w:r>
      <w:r>
        <w:rPr>
          <w:color w:val="231F20"/>
          <w:spacing w:val="-3"/>
        </w:rPr>
        <w:t> </w:t>
      </w:r>
      <w:r>
        <w:rPr>
          <w:color w:val="231F20"/>
        </w:rPr>
        <w:t>with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cargo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ensure</w:t>
      </w:r>
      <w:r>
        <w:rPr>
          <w:color w:val="231F20"/>
          <w:spacing w:val="-3"/>
        </w:rPr>
        <w:t> </w:t>
      </w:r>
      <w:r>
        <w:rPr>
          <w:color w:val="231F20"/>
        </w:rPr>
        <w:t>our</w:t>
      </w:r>
      <w:r>
        <w:rPr>
          <w:color w:val="231F20"/>
          <w:spacing w:val="-3"/>
        </w:rPr>
        <w:t> </w:t>
      </w:r>
      <w:r>
        <w:rPr>
          <w:color w:val="231F20"/>
        </w:rPr>
        <w:t>client’s</w:t>
      </w:r>
      <w:r>
        <w:rPr>
          <w:color w:val="231F20"/>
          <w:spacing w:val="-3"/>
        </w:rPr>
        <w:t> </w:t>
      </w:r>
      <w:r>
        <w:rPr>
          <w:color w:val="231F20"/>
        </w:rPr>
        <w:t>property</w:t>
      </w:r>
      <w:r>
        <w:rPr>
          <w:color w:val="231F20"/>
          <w:spacing w:val="-3"/>
        </w:rPr>
        <w:t> </w:t>
      </w:r>
      <w:r>
        <w:rPr>
          <w:color w:val="231F20"/>
        </w:rPr>
        <w:t>reaches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town’s</w:t>
      </w:r>
      <w:r>
        <w:rPr>
          <w:color w:val="231F20"/>
          <w:spacing w:val="-3"/>
        </w:rPr>
        <w:t> </w:t>
      </w:r>
      <w:r>
        <w:rPr>
          <w:color w:val="231F20"/>
        </w:rPr>
        <w:t>zoo</w:t>
      </w:r>
      <w:r>
        <w:rPr>
          <w:color w:val="231F20"/>
          <w:spacing w:val="-3"/>
        </w:rPr>
        <w:t> </w:t>
      </w:r>
      <w:r>
        <w:rPr>
          <w:color w:val="231F20"/>
        </w:rPr>
        <w:t>in good order.’</w:t>
      </w:r>
    </w:p>
    <w:p>
      <w:pPr>
        <w:spacing w:before="259"/>
        <w:ind w:left="539" w:right="1217" w:firstLine="0"/>
        <w:jc w:val="center"/>
        <w:rPr>
          <w:sz w:val="22"/>
        </w:rPr>
      </w:pPr>
      <w:r>
        <w:rPr>
          <w:color w:val="231F20"/>
          <w:spacing w:val="-5"/>
          <w:sz w:val="22"/>
        </w:rPr>
        <w:t>***</w:t>
      </w:r>
    </w:p>
    <w:p>
      <w:pPr>
        <w:pStyle w:val="BodyText"/>
        <w:spacing w:before="267"/>
        <w:ind w:left="565"/>
      </w:pPr>
      <w:r>
        <w:rPr>
          <w:color w:val="231F20"/>
        </w:rPr>
        <w:t>One</w:t>
      </w:r>
      <w:r>
        <w:rPr>
          <w:color w:val="231F20"/>
          <w:spacing w:val="-3"/>
        </w:rPr>
        <w:t> </w:t>
      </w:r>
      <w:r>
        <w:rPr>
          <w:color w:val="231F20"/>
        </w:rPr>
        <w:t>hour</w:t>
      </w:r>
      <w:r>
        <w:rPr>
          <w:color w:val="231F20"/>
          <w:spacing w:val="-2"/>
        </w:rPr>
        <w:t> </w:t>
      </w:r>
      <w:r>
        <w:rPr>
          <w:color w:val="231F20"/>
        </w:rPr>
        <w:t>later,</w:t>
      </w:r>
      <w:r>
        <w:rPr>
          <w:color w:val="231F20"/>
          <w:spacing w:val="-2"/>
        </w:rPr>
        <w:t> </w:t>
      </w:r>
      <w:r>
        <w:rPr>
          <w:color w:val="231F20"/>
        </w:rPr>
        <w:t>I’m</w:t>
      </w:r>
      <w:r>
        <w:rPr>
          <w:color w:val="231F20"/>
          <w:spacing w:val="-2"/>
        </w:rPr>
        <w:t> </w:t>
      </w:r>
      <w:r>
        <w:rPr>
          <w:color w:val="231F20"/>
        </w:rPr>
        <w:t>on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ship.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stare,</w:t>
      </w:r>
      <w:r>
        <w:rPr>
          <w:color w:val="231F20"/>
          <w:spacing w:val="-2"/>
        </w:rPr>
        <w:t> </w:t>
      </w:r>
      <w:r>
        <w:rPr>
          <w:color w:val="231F20"/>
        </w:rPr>
        <w:t>dumbfounded.</w:t>
      </w:r>
      <w:r>
        <w:rPr>
          <w:color w:val="231F20"/>
          <w:spacing w:val="-2"/>
        </w:rPr>
        <w:t> </w:t>
      </w:r>
      <w:r>
        <w:rPr>
          <w:color w:val="231F20"/>
        </w:rPr>
        <w:t>I’ve</w:t>
      </w:r>
      <w:r>
        <w:rPr>
          <w:color w:val="231F20"/>
          <w:spacing w:val="-2"/>
        </w:rPr>
        <w:t> </w:t>
      </w:r>
      <w:r>
        <w:rPr>
          <w:color w:val="231F20"/>
        </w:rPr>
        <w:t>worked</w:t>
      </w:r>
      <w:r>
        <w:rPr>
          <w:color w:val="231F20"/>
          <w:spacing w:val="-2"/>
        </w:rPr>
        <w:t> </w:t>
      </w:r>
      <w:r>
        <w:rPr>
          <w:color w:val="231F20"/>
        </w:rPr>
        <w:t>only</w:t>
      </w:r>
      <w:r>
        <w:rPr>
          <w:color w:val="231F20"/>
          <w:spacing w:val="-2"/>
        </w:rPr>
        <w:t> </w:t>
      </w:r>
      <w:r>
        <w:rPr>
          <w:color w:val="231F20"/>
        </w:rPr>
        <w:t>with</w:t>
      </w:r>
      <w:r>
        <w:rPr>
          <w:color w:val="231F20"/>
          <w:spacing w:val="-2"/>
        </w:rPr>
        <w:t> </w:t>
      </w:r>
      <w:r>
        <w:rPr>
          <w:color w:val="231F20"/>
        </w:rPr>
        <w:t>one</w:t>
      </w:r>
      <w:r>
        <w:rPr>
          <w:color w:val="231F20"/>
          <w:spacing w:val="-2"/>
        </w:rPr>
        <w:t> living</w:t>
      </w:r>
    </w:p>
    <w:p>
      <w:pPr>
        <w:pStyle w:val="BodyText"/>
        <w:tabs>
          <w:tab w:pos="10032" w:val="right" w:leader="none"/>
        </w:tabs>
        <w:spacing w:before="7"/>
        <w:ind w:left="111"/>
        <w:rPr>
          <w:i/>
        </w:rPr>
      </w:pPr>
      <w:r>
        <w:rPr>
          <w:color w:val="231F20"/>
        </w:rPr>
        <w:t>giraffe,</w:t>
      </w:r>
      <w:r>
        <w:rPr>
          <w:color w:val="231F20"/>
          <w:spacing w:val="-6"/>
        </w:rPr>
        <w:t> </w:t>
      </w:r>
      <w:r>
        <w:rPr>
          <w:color w:val="231F20"/>
        </w:rPr>
        <w:t>an</w:t>
      </w:r>
      <w:r>
        <w:rPr>
          <w:color w:val="231F20"/>
          <w:spacing w:val="-3"/>
        </w:rPr>
        <w:t> </w:t>
      </w:r>
      <w:r>
        <w:rPr>
          <w:color w:val="231F20"/>
        </w:rPr>
        <w:t>old</w:t>
      </w:r>
      <w:r>
        <w:rPr>
          <w:color w:val="231F20"/>
          <w:spacing w:val="-3"/>
        </w:rPr>
        <w:t> </w:t>
      </w:r>
      <w:r>
        <w:rPr>
          <w:color w:val="231F20"/>
        </w:rPr>
        <w:t>zoo</w:t>
      </w:r>
      <w:r>
        <w:rPr>
          <w:color w:val="231F20"/>
          <w:spacing w:val="-3"/>
        </w:rPr>
        <w:t> </w:t>
      </w:r>
      <w:r>
        <w:rPr>
          <w:color w:val="231F20"/>
        </w:rPr>
        <w:t>animal,</w:t>
      </w:r>
      <w:r>
        <w:rPr>
          <w:color w:val="231F20"/>
          <w:spacing w:val="-3"/>
        </w:rPr>
        <w:t> </w:t>
      </w:r>
      <w:r>
        <w:rPr>
          <w:color w:val="231F20"/>
        </w:rPr>
        <w:t>weary,</w:t>
      </w:r>
      <w:r>
        <w:rPr>
          <w:color w:val="231F20"/>
          <w:spacing w:val="-3"/>
        </w:rPr>
        <w:t> </w:t>
      </w:r>
      <w:r>
        <w:rPr>
          <w:color w:val="231F20"/>
        </w:rPr>
        <w:t>hunched.</w:t>
      </w:r>
      <w:r>
        <w:rPr>
          <w:color w:val="231F20"/>
          <w:spacing w:val="-3"/>
        </w:rPr>
        <w:t> </w:t>
      </w:r>
      <w:r>
        <w:rPr>
          <w:color w:val="231F20"/>
        </w:rPr>
        <w:t>I’ve</w:t>
      </w:r>
      <w:r>
        <w:rPr>
          <w:color w:val="231F20"/>
          <w:spacing w:val="-3"/>
        </w:rPr>
        <w:t> </w:t>
      </w:r>
      <w:r>
        <w:rPr>
          <w:color w:val="231F20"/>
        </w:rPr>
        <w:t>seen</w:t>
      </w:r>
      <w:r>
        <w:rPr>
          <w:color w:val="231F20"/>
          <w:spacing w:val="-3"/>
        </w:rPr>
        <w:t> </w:t>
      </w:r>
      <w:r>
        <w:rPr>
          <w:color w:val="231F20"/>
        </w:rPr>
        <w:t>nothing</w:t>
      </w:r>
      <w:r>
        <w:rPr>
          <w:color w:val="231F20"/>
          <w:spacing w:val="-3"/>
        </w:rPr>
        <w:t> </w:t>
      </w:r>
      <w:r>
        <w:rPr>
          <w:color w:val="231F20"/>
        </w:rPr>
        <w:t>like</w:t>
      </w:r>
      <w:r>
        <w:rPr>
          <w:color w:val="231F20"/>
          <w:spacing w:val="-3"/>
        </w:rPr>
        <w:t> </w:t>
      </w:r>
      <w:r>
        <w:rPr>
          <w:color w:val="231F20"/>
        </w:rPr>
        <w:t>this.</w:t>
      </w:r>
      <w:r>
        <w:rPr>
          <w:color w:val="231F20"/>
          <w:spacing w:val="-6"/>
        </w:rPr>
        <w:t> </w:t>
      </w:r>
      <w:r>
        <w:rPr>
          <w:color w:val="231F20"/>
        </w:rPr>
        <w:t>There</w:t>
      </w:r>
      <w:r>
        <w:rPr>
          <w:color w:val="231F20"/>
          <w:spacing w:val="-3"/>
        </w:rPr>
        <w:t> </w:t>
      </w:r>
      <w:r>
        <w:rPr>
          <w:color w:val="231F20"/>
        </w:rPr>
        <w:t>are</w:t>
      </w:r>
      <w:r>
        <w:rPr>
          <w:color w:val="231F20"/>
          <w:spacing w:val="-3"/>
        </w:rPr>
        <w:t> </w:t>
      </w:r>
      <w:r>
        <w:rPr>
          <w:color w:val="231F20"/>
        </w:rPr>
        <w:t>so</w:t>
      </w:r>
      <w:r>
        <w:rPr>
          <w:color w:val="231F20"/>
          <w:spacing w:val="-3"/>
        </w:rPr>
        <w:t> </w:t>
      </w:r>
      <w:r>
        <w:rPr>
          <w:color w:val="231F20"/>
        </w:rPr>
        <w:t>many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of</w:t>
      </w:r>
      <w:r>
        <w:rPr>
          <w:color w:val="231F20"/>
        </w:rPr>
        <w:tab/>
      </w:r>
      <w:r>
        <w:rPr>
          <w:i/>
          <w:color w:val="231F20"/>
          <w:spacing w:val="-5"/>
        </w:rPr>
        <w:t>20</w:t>
      </w:r>
    </w:p>
    <w:p>
      <w:pPr>
        <w:pStyle w:val="BodyText"/>
        <w:spacing w:line="247" w:lineRule="auto" w:before="7"/>
        <w:ind w:left="111" w:right="825"/>
      </w:pPr>
      <w:r>
        <w:rPr>
          <w:color w:val="231F20"/>
        </w:rPr>
        <w:t>them:</w:t>
      </w:r>
      <w:r>
        <w:rPr>
          <w:color w:val="231F20"/>
          <w:spacing w:val="-4"/>
        </w:rPr>
        <w:t> </w:t>
      </w:r>
      <w:r>
        <w:rPr>
          <w:color w:val="231F20"/>
        </w:rPr>
        <w:t>wild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so</w:t>
      </w:r>
      <w:r>
        <w:rPr>
          <w:color w:val="231F20"/>
          <w:spacing w:val="-4"/>
        </w:rPr>
        <w:t> </w:t>
      </w:r>
      <w:r>
        <w:rPr>
          <w:color w:val="231F20"/>
        </w:rPr>
        <w:t>impossibly</w:t>
      </w:r>
      <w:r>
        <w:rPr>
          <w:color w:val="231F20"/>
          <w:spacing w:val="-4"/>
        </w:rPr>
        <w:t> </w:t>
      </w:r>
      <w:r>
        <w:rPr>
          <w:color w:val="231F20"/>
        </w:rPr>
        <w:t>stretched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they</w:t>
      </w:r>
      <w:r>
        <w:rPr>
          <w:color w:val="231F20"/>
          <w:spacing w:val="-4"/>
        </w:rPr>
        <w:t> </w:t>
      </w:r>
      <w:r>
        <w:rPr>
          <w:color w:val="231F20"/>
        </w:rPr>
        <w:t>seem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scrape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sky.</w:t>
      </w:r>
      <w:r>
        <w:rPr>
          <w:color w:val="231F20"/>
          <w:spacing w:val="-8"/>
        </w:rPr>
        <w:t> </w:t>
      </w:r>
      <w:r>
        <w:rPr>
          <w:color w:val="231F20"/>
        </w:rPr>
        <w:t>Tarpaulins</w:t>
      </w:r>
      <w:r>
        <w:rPr>
          <w:color w:val="231F20"/>
          <w:spacing w:val="-4"/>
        </w:rPr>
        <w:t> </w:t>
      </w:r>
      <w:r>
        <w:rPr>
          <w:color w:val="231F20"/>
        </w:rPr>
        <w:t>cover</w:t>
      </w:r>
      <w:r>
        <w:rPr>
          <w:color w:val="231F20"/>
          <w:spacing w:val="-4"/>
        </w:rPr>
        <w:t> </w:t>
      </w:r>
      <w:r>
        <w:rPr>
          <w:color w:val="231F20"/>
        </w:rPr>
        <w:t>their crates, so only their necks and shoulders are visible, like enormous hand-puppets. When they move,</w:t>
      </w:r>
      <w:r>
        <w:rPr>
          <w:color w:val="231F20"/>
          <w:spacing w:val="-4"/>
        </w:rPr>
        <w:t> </w:t>
      </w:r>
      <w:r>
        <w:rPr>
          <w:color w:val="231F20"/>
        </w:rPr>
        <w:t>they</w:t>
      </w:r>
      <w:r>
        <w:rPr>
          <w:color w:val="231F20"/>
          <w:spacing w:val="-4"/>
        </w:rPr>
        <w:t> </w:t>
      </w:r>
      <w:r>
        <w:rPr>
          <w:color w:val="231F20"/>
        </w:rPr>
        <w:t>flow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if</w:t>
      </w:r>
      <w:r>
        <w:rPr>
          <w:color w:val="231F20"/>
          <w:spacing w:val="-4"/>
        </w:rPr>
        <w:t> </w:t>
      </w:r>
      <w:r>
        <w:rPr>
          <w:color w:val="231F20"/>
        </w:rPr>
        <w:t>underwater,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like</w:t>
      </w:r>
      <w:r>
        <w:rPr>
          <w:color w:val="231F20"/>
          <w:spacing w:val="-4"/>
        </w:rPr>
        <w:t> </w:t>
      </w:r>
      <w:r>
        <w:rPr>
          <w:color w:val="231F20"/>
        </w:rPr>
        <w:t>slender</w:t>
      </w:r>
      <w:r>
        <w:rPr>
          <w:color w:val="231F20"/>
          <w:spacing w:val="-4"/>
        </w:rPr>
        <w:t> </w:t>
      </w:r>
      <w:r>
        <w:rPr>
          <w:color w:val="231F20"/>
        </w:rPr>
        <w:t>trees</w:t>
      </w:r>
      <w:r>
        <w:rPr>
          <w:color w:val="231F20"/>
          <w:spacing w:val="-4"/>
        </w:rPr>
        <w:t> </w:t>
      </w:r>
      <w:r>
        <w:rPr>
          <w:color w:val="231F20"/>
        </w:rPr>
        <w:t>swaying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breeze.</w:t>
      </w:r>
      <w:r>
        <w:rPr>
          <w:color w:val="231F20"/>
          <w:spacing w:val="-4"/>
        </w:rPr>
        <w:t> 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</w:rPr>
        <w:t>take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step</w:t>
      </w:r>
      <w:r>
        <w:rPr>
          <w:color w:val="231F20"/>
          <w:spacing w:val="-4"/>
        </w:rPr>
        <w:t> </w:t>
      </w:r>
      <w:r>
        <w:rPr>
          <w:color w:val="231F20"/>
        </w:rPr>
        <w:t>closer. The smell of the giraffes is pungent. I count thirty-two animals.</w:t>
      </w:r>
    </w:p>
    <w:p>
      <w:pPr>
        <w:pStyle w:val="BodyText"/>
        <w:tabs>
          <w:tab w:pos="10032" w:val="right" w:leader="none"/>
        </w:tabs>
        <w:spacing w:before="258"/>
        <w:ind w:left="565"/>
        <w:rPr>
          <w:i/>
        </w:rPr>
      </w:pPr>
      <w:r>
        <w:rPr>
          <w:color w:val="231F20"/>
        </w:rPr>
        <w:t>An</w:t>
      </w:r>
      <w:r>
        <w:rPr>
          <w:color w:val="231F20"/>
          <w:spacing w:val="-3"/>
        </w:rPr>
        <w:t> </w:t>
      </w:r>
      <w:r>
        <w:rPr>
          <w:color w:val="231F20"/>
        </w:rPr>
        <w:t>aged</w:t>
      </w:r>
      <w:r>
        <w:rPr>
          <w:color w:val="231F20"/>
          <w:spacing w:val="-2"/>
        </w:rPr>
        <w:t> </w:t>
      </w:r>
      <w:r>
        <w:rPr>
          <w:color w:val="231F20"/>
        </w:rPr>
        <w:t>sailor</w:t>
      </w:r>
      <w:r>
        <w:rPr>
          <w:color w:val="231F20"/>
          <w:spacing w:val="-2"/>
        </w:rPr>
        <w:t> </w:t>
      </w:r>
      <w:r>
        <w:rPr>
          <w:color w:val="231F20"/>
        </w:rPr>
        <w:t>approaches.</w:t>
      </w:r>
      <w:r>
        <w:rPr>
          <w:color w:val="231F20"/>
          <w:spacing w:val="-2"/>
        </w:rPr>
        <w:t> </w:t>
      </w:r>
      <w:r>
        <w:rPr>
          <w:color w:val="231F20"/>
        </w:rPr>
        <w:t>‘Cup</w:t>
      </w:r>
      <w:r>
        <w:rPr>
          <w:color w:val="231F20"/>
          <w:spacing w:val="-3"/>
        </w:rPr>
        <w:t> </w:t>
      </w:r>
      <w:r>
        <w:rPr>
          <w:color w:val="231F20"/>
        </w:rPr>
        <w:t>your</w:t>
      </w:r>
      <w:r>
        <w:rPr>
          <w:color w:val="231F20"/>
          <w:spacing w:val="-2"/>
        </w:rPr>
        <w:t> </w:t>
      </w:r>
      <w:r>
        <w:rPr>
          <w:color w:val="231F20"/>
        </w:rPr>
        <w:t>hands,’</w:t>
      </w:r>
      <w:r>
        <w:rPr>
          <w:color w:val="231F20"/>
          <w:spacing w:val="-10"/>
        </w:rPr>
        <w:t> </w:t>
      </w:r>
      <w:r>
        <w:rPr>
          <w:color w:val="231F20"/>
        </w:rPr>
        <w:t>he</w:t>
      </w:r>
      <w:r>
        <w:rPr>
          <w:color w:val="231F20"/>
          <w:spacing w:val="-2"/>
        </w:rPr>
        <w:t> </w:t>
      </w:r>
      <w:r>
        <w:rPr>
          <w:color w:val="231F20"/>
        </w:rPr>
        <w:t>says,</w:t>
      </w:r>
      <w:r>
        <w:rPr>
          <w:color w:val="231F20"/>
          <w:spacing w:val="-2"/>
        </w:rPr>
        <w:t> </w:t>
      </w:r>
      <w:r>
        <w:rPr>
          <w:color w:val="231F20"/>
        </w:rPr>
        <w:t>pouring</w:t>
      </w:r>
      <w:r>
        <w:rPr>
          <w:color w:val="231F20"/>
          <w:spacing w:val="-3"/>
        </w:rPr>
        <w:t> </w:t>
      </w:r>
      <w:r>
        <w:rPr>
          <w:color w:val="231F20"/>
        </w:rPr>
        <w:t>stale</w:t>
      </w:r>
      <w:r>
        <w:rPr>
          <w:color w:val="231F20"/>
          <w:spacing w:val="-2"/>
        </w:rPr>
        <w:t> </w:t>
      </w:r>
      <w:r>
        <w:rPr>
          <w:color w:val="231F20"/>
        </w:rPr>
        <w:t>grain</w:t>
      </w:r>
      <w:r>
        <w:rPr>
          <w:color w:val="231F20"/>
          <w:spacing w:val="-2"/>
        </w:rPr>
        <w:t> </w:t>
      </w:r>
      <w:r>
        <w:rPr>
          <w:color w:val="231F20"/>
        </w:rPr>
        <w:t>into</w:t>
      </w:r>
      <w:r>
        <w:rPr>
          <w:color w:val="231F20"/>
          <w:spacing w:val="-2"/>
        </w:rPr>
        <w:t> </w:t>
      </w:r>
      <w:r>
        <w:rPr>
          <w:color w:val="231F20"/>
        </w:rPr>
        <w:t>them.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‘Now</w:t>
      </w:r>
      <w:r>
        <w:rPr>
          <w:color w:val="231F20"/>
        </w:rPr>
        <w:tab/>
      </w:r>
      <w:r>
        <w:rPr>
          <w:i/>
          <w:color w:val="231F20"/>
          <w:spacing w:val="-5"/>
        </w:rPr>
        <w:t>25</w:t>
      </w:r>
    </w:p>
    <w:p>
      <w:pPr>
        <w:pStyle w:val="BodyText"/>
        <w:spacing w:line="247" w:lineRule="auto" w:before="7"/>
        <w:ind w:left="111" w:right="825"/>
      </w:pPr>
      <w:r>
        <w:rPr>
          <w:color w:val="231F20"/>
        </w:rPr>
        <w:t>try that one there. They call her Snowstorm.’</w:t>
      </w:r>
      <w:r>
        <w:rPr>
          <w:color w:val="231F20"/>
          <w:spacing w:val="-3"/>
        </w:rPr>
        <w:t> </w:t>
      </w:r>
      <w:r>
        <w:rPr>
          <w:color w:val="231F20"/>
        </w:rPr>
        <w:t>I see why: her underbelly is a blizzard of white. Snowstorm</w:t>
      </w:r>
      <w:r>
        <w:rPr>
          <w:color w:val="231F20"/>
          <w:spacing w:val="-3"/>
        </w:rPr>
        <w:t> </w:t>
      </w:r>
      <w:r>
        <w:rPr>
          <w:color w:val="231F20"/>
        </w:rPr>
        <w:t>slides</w:t>
      </w:r>
      <w:r>
        <w:rPr>
          <w:color w:val="231F20"/>
          <w:spacing w:val="-3"/>
        </w:rPr>
        <w:t> </w:t>
      </w:r>
      <w:r>
        <w:rPr>
          <w:color w:val="231F20"/>
        </w:rPr>
        <w:t>her</w:t>
      </w:r>
      <w:r>
        <w:rPr>
          <w:color w:val="231F20"/>
          <w:spacing w:val="-3"/>
        </w:rPr>
        <w:t> </w:t>
      </w:r>
      <w:r>
        <w:rPr>
          <w:color w:val="231F20"/>
        </w:rPr>
        <w:t>tongue</w:t>
      </w:r>
      <w:r>
        <w:rPr>
          <w:color w:val="231F20"/>
          <w:spacing w:val="-3"/>
        </w:rPr>
        <w:t> </w:t>
      </w:r>
      <w:r>
        <w:rPr>
          <w:color w:val="231F20"/>
        </w:rPr>
        <w:t>out</w:t>
      </w:r>
      <w:r>
        <w:rPr>
          <w:color w:val="231F20"/>
          <w:spacing w:val="-3"/>
        </w:rPr>
        <w:t> </w:t>
      </w:r>
      <w:r>
        <w:rPr>
          <w:color w:val="231F20"/>
        </w:rPr>
        <w:t>delicately</w:t>
      </w:r>
      <w:r>
        <w:rPr>
          <w:color w:val="231F20"/>
          <w:spacing w:val="-3"/>
        </w:rPr>
        <w:t> </w:t>
      </w:r>
      <w:r>
        <w:rPr>
          <w:color w:val="231F20"/>
        </w:rPr>
        <w:t>towards</w:t>
      </w:r>
      <w:r>
        <w:rPr>
          <w:color w:val="231F20"/>
          <w:spacing w:val="-3"/>
        </w:rPr>
        <w:t> </w:t>
      </w:r>
      <w:r>
        <w:rPr>
          <w:color w:val="231F20"/>
        </w:rPr>
        <w:t>me.</w:t>
      </w:r>
      <w:r>
        <w:rPr>
          <w:color w:val="231F20"/>
          <w:spacing w:val="-3"/>
        </w:rPr>
        <w:t> </w:t>
      </w:r>
      <w:r>
        <w:rPr>
          <w:color w:val="231F20"/>
        </w:rPr>
        <w:t>It’s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length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my</w:t>
      </w:r>
      <w:r>
        <w:rPr>
          <w:color w:val="231F20"/>
          <w:spacing w:val="-3"/>
        </w:rPr>
        <w:t> </w:t>
      </w:r>
      <w:r>
        <w:rPr>
          <w:color w:val="231F20"/>
        </w:rPr>
        <w:t>arm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dark as blood.</w:t>
      </w:r>
    </w:p>
    <w:p>
      <w:pPr>
        <w:pStyle w:val="BodyText"/>
        <w:spacing w:before="258"/>
        <w:ind w:left="569" w:right="1217"/>
        <w:jc w:val="center"/>
      </w:pP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sailor</w:t>
      </w:r>
      <w:r>
        <w:rPr>
          <w:color w:val="231F20"/>
          <w:spacing w:val="-2"/>
        </w:rPr>
        <w:t> </w:t>
      </w:r>
      <w:r>
        <w:rPr>
          <w:color w:val="231F20"/>
        </w:rPr>
        <w:t>outlines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plan</w:t>
      </w:r>
      <w:r>
        <w:rPr>
          <w:color w:val="231F20"/>
          <w:spacing w:val="-2"/>
        </w:rPr>
        <w:t> </w:t>
      </w:r>
      <w:r>
        <w:rPr>
          <w:color w:val="231F20"/>
        </w:rPr>
        <w:t>for</w:t>
      </w:r>
      <w:r>
        <w:rPr>
          <w:color w:val="231F20"/>
          <w:spacing w:val="-2"/>
        </w:rPr>
        <w:t> </w:t>
      </w:r>
      <w:r>
        <w:rPr>
          <w:color w:val="231F20"/>
        </w:rPr>
        <w:t>unloading:</w:t>
      </w:r>
      <w:r>
        <w:rPr>
          <w:color w:val="231F20"/>
          <w:spacing w:val="-2"/>
        </w:rPr>
        <w:t> </w:t>
      </w:r>
      <w:r>
        <w:rPr>
          <w:color w:val="231F20"/>
        </w:rPr>
        <w:t>each</w:t>
      </w:r>
      <w:r>
        <w:rPr>
          <w:color w:val="231F20"/>
          <w:spacing w:val="-3"/>
        </w:rPr>
        <w:t> </w:t>
      </w:r>
      <w:r>
        <w:rPr>
          <w:color w:val="231F20"/>
        </w:rPr>
        <w:t>animal</w:t>
      </w:r>
      <w:r>
        <w:rPr>
          <w:color w:val="231F20"/>
          <w:spacing w:val="-2"/>
        </w:rPr>
        <w:t> </w:t>
      </w:r>
      <w:r>
        <w:rPr>
          <w:color w:val="231F20"/>
        </w:rPr>
        <w:t>will</w:t>
      </w:r>
      <w:r>
        <w:rPr>
          <w:color w:val="231F20"/>
          <w:spacing w:val="-2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transferred</w:t>
      </w:r>
      <w:r>
        <w:rPr>
          <w:color w:val="231F20"/>
          <w:spacing w:val="-2"/>
        </w:rPr>
        <w:t> </w:t>
      </w:r>
      <w:r>
        <w:rPr>
          <w:color w:val="231F20"/>
        </w:rPr>
        <w:t>onto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barge</w:t>
      </w:r>
    </w:p>
    <w:p>
      <w:pPr>
        <w:pStyle w:val="BodyText"/>
        <w:tabs>
          <w:tab w:pos="10032" w:val="right" w:leader="none"/>
        </w:tabs>
        <w:spacing w:before="8"/>
        <w:ind w:left="111"/>
        <w:rPr>
          <w:i/>
        </w:rPr>
      </w:pPr>
      <w:r>
        <w:rPr>
          <w:color w:val="231F20"/>
        </w:rPr>
        <w:t>alongside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ship.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will</w:t>
      </w:r>
      <w:r>
        <w:rPr>
          <w:color w:val="231F20"/>
          <w:spacing w:val="-2"/>
        </w:rPr>
        <w:t> </w:t>
      </w:r>
      <w:r>
        <w:rPr>
          <w:color w:val="231F20"/>
        </w:rPr>
        <w:t>go</w:t>
      </w:r>
      <w:r>
        <w:rPr>
          <w:color w:val="231F20"/>
          <w:spacing w:val="-2"/>
        </w:rPr>
        <w:t> </w:t>
      </w:r>
      <w:r>
        <w:rPr>
          <w:color w:val="231F20"/>
        </w:rPr>
        <w:t>with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barge</w:t>
      </w:r>
      <w:r>
        <w:rPr>
          <w:color w:val="231F20"/>
          <w:spacing w:val="-2"/>
        </w:rPr>
        <w:t> </w:t>
      </w:r>
      <w:r>
        <w:rPr>
          <w:color w:val="231F20"/>
        </w:rPr>
        <w:t>when</w:t>
      </w:r>
      <w:r>
        <w:rPr>
          <w:color w:val="231F20"/>
          <w:spacing w:val="-2"/>
        </w:rPr>
        <w:t> </w:t>
      </w:r>
      <w:r>
        <w:rPr>
          <w:color w:val="231F20"/>
        </w:rPr>
        <w:t>it</w:t>
      </w:r>
      <w:r>
        <w:rPr>
          <w:color w:val="231F20"/>
          <w:spacing w:val="-2"/>
        </w:rPr>
        <w:t> </w:t>
      </w:r>
      <w:r>
        <w:rPr>
          <w:color w:val="231F20"/>
        </w:rPr>
        <w:t>heads</w:t>
      </w:r>
      <w:r>
        <w:rPr>
          <w:color w:val="231F20"/>
          <w:spacing w:val="-2"/>
        </w:rPr>
        <w:t> </w:t>
      </w:r>
      <w:r>
        <w:rPr>
          <w:color w:val="231F20"/>
        </w:rPr>
        <w:t>up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river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tomorrow.</w:t>
      </w:r>
      <w:r>
        <w:rPr>
          <w:color w:val="231F20"/>
        </w:rPr>
        <w:tab/>
      </w:r>
      <w:r>
        <w:rPr>
          <w:i/>
          <w:color w:val="231F20"/>
          <w:spacing w:val="-5"/>
        </w:rPr>
        <w:t>30</w:t>
      </w:r>
    </w:p>
    <w:p>
      <w:pPr>
        <w:spacing w:after="0"/>
        <w:sectPr>
          <w:headerReference w:type="default" r:id="rId11"/>
          <w:footerReference w:type="default" r:id="rId12"/>
          <w:pgSz w:w="11910" w:h="16840"/>
          <w:pgMar w:header="746" w:footer="965" w:top="980" w:bottom="1160" w:left="880" w:right="880"/>
        </w:sectPr>
      </w:pPr>
    </w:p>
    <w:p>
      <w:pPr>
        <w:pStyle w:val="BodyText"/>
        <w:spacing w:line="247" w:lineRule="auto" w:before="254"/>
        <w:ind w:left="112" w:right="825" w:firstLine="453"/>
      </w:pP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afternoon,</w:t>
      </w:r>
      <w:r>
        <w:rPr>
          <w:color w:val="231F20"/>
          <w:spacing w:val="-5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sit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ship’s</w:t>
      </w:r>
      <w:r>
        <w:rPr>
          <w:color w:val="231F20"/>
          <w:spacing w:val="-5"/>
        </w:rPr>
        <w:t> </w:t>
      </w:r>
      <w:r>
        <w:rPr>
          <w:color w:val="231F20"/>
        </w:rPr>
        <w:t>library,</w:t>
      </w:r>
      <w:r>
        <w:rPr>
          <w:color w:val="231F20"/>
          <w:spacing w:val="-5"/>
        </w:rPr>
        <w:t> </w:t>
      </w:r>
      <w:r>
        <w:rPr>
          <w:color w:val="231F20"/>
        </w:rPr>
        <w:t>sifting</w:t>
      </w:r>
      <w:r>
        <w:rPr>
          <w:color w:val="231F20"/>
          <w:spacing w:val="-5"/>
        </w:rPr>
        <w:t> </w:t>
      </w:r>
      <w:r>
        <w:rPr>
          <w:color w:val="231F20"/>
        </w:rPr>
        <w:t>through</w:t>
      </w:r>
      <w:r>
        <w:rPr>
          <w:color w:val="231F20"/>
          <w:spacing w:val="-5"/>
        </w:rPr>
        <w:t> </w:t>
      </w:r>
      <w:r>
        <w:rPr>
          <w:color w:val="231F20"/>
        </w:rPr>
        <w:t>documents</w:t>
      </w:r>
      <w:r>
        <w:rPr>
          <w:color w:val="231F20"/>
          <w:spacing w:val="-5"/>
        </w:rPr>
        <w:t> </w:t>
      </w:r>
      <w:r>
        <w:rPr>
          <w:color w:val="231F20"/>
        </w:rPr>
        <w:t>estimating</w:t>
      </w:r>
      <w:r>
        <w:rPr>
          <w:color w:val="231F20"/>
          <w:spacing w:val="-5"/>
        </w:rPr>
        <w:t> </w:t>
      </w:r>
      <w:r>
        <w:rPr>
          <w:color w:val="231F20"/>
        </w:rPr>
        <w:t>shipping costs, profit and loss, until I find the veterinary report. I make notes on the blood-pressure measurements recorded for one unfortunate giraffe before its voyage ended.</w:t>
      </w:r>
    </w:p>
    <w:p>
      <w:pPr>
        <w:pStyle w:val="BodyText"/>
        <w:spacing w:line="242" w:lineRule="exact" w:before="258"/>
        <w:ind w:left="565"/>
      </w:pPr>
      <w:r>
        <w:rPr>
          <w:color w:val="231F20"/>
        </w:rPr>
        <w:t>Next</w:t>
      </w:r>
      <w:r>
        <w:rPr>
          <w:color w:val="231F20"/>
          <w:spacing w:val="-3"/>
        </w:rPr>
        <w:t> </w:t>
      </w:r>
      <w:r>
        <w:rPr>
          <w:color w:val="231F20"/>
        </w:rPr>
        <w:t>morning,</w:t>
      </w:r>
      <w:r>
        <w:rPr>
          <w:color w:val="231F20"/>
          <w:spacing w:val="-3"/>
        </w:rPr>
        <w:t> </w:t>
      </w:r>
      <w:r>
        <w:rPr>
          <w:color w:val="231F20"/>
        </w:rPr>
        <w:t>unloading</w:t>
      </w:r>
      <w:r>
        <w:rPr>
          <w:color w:val="231F20"/>
          <w:spacing w:val="-2"/>
        </w:rPr>
        <w:t> </w:t>
      </w:r>
      <w:r>
        <w:rPr>
          <w:color w:val="231F20"/>
        </w:rPr>
        <w:t>begins:</w:t>
      </w:r>
      <w:r>
        <w:rPr>
          <w:color w:val="231F20"/>
          <w:spacing w:val="-3"/>
        </w:rPr>
        <w:t> </w:t>
      </w:r>
      <w:r>
        <w:rPr>
          <w:color w:val="231F20"/>
        </w:rPr>
        <w:t>each</w:t>
      </w:r>
      <w:r>
        <w:rPr>
          <w:color w:val="231F20"/>
          <w:spacing w:val="-3"/>
        </w:rPr>
        <w:t> </w:t>
      </w:r>
      <w:r>
        <w:rPr>
          <w:color w:val="231F20"/>
        </w:rPr>
        <w:t>animal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harnessed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hoisted.</w:t>
      </w:r>
      <w:r>
        <w:rPr>
          <w:color w:val="231F20"/>
          <w:spacing w:val="-3"/>
        </w:rPr>
        <w:t> </w:t>
      </w:r>
      <w:r>
        <w:rPr>
          <w:color w:val="231F20"/>
        </w:rPr>
        <w:t>Some</w:t>
      </w:r>
      <w:r>
        <w:rPr>
          <w:color w:val="231F20"/>
          <w:spacing w:val="-2"/>
        </w:rPr>
        <w:t> giraffes</w:t>
      </w:r>
    </w:p>
    <w:p>
      <w:pPr>
        <w:pStyle w:val="BodyText"/>
        <w:tabs>
          <w:tab w:pos="9788" w:val="left" w:leader="none"/>
        </w:tabs>
        <w:spacing w:line="272" w:lineRule="exact"/>
        <w:ind w:left="112"/>
        <w:rPr>
          <w:i/>
        </w:rPr>
      </w:pPr>
      <w:r>
        <w:rPr>
          <w:color w:val="231F20"/>
        </w:rPr>
        <w:t>panic</w:t>
      </w:r>
      <w:r>
        <w:rPr>
          <w:color w:val="231F20"/>
          <w:spacing w:val="-6"/>
        </w:rPr>
        <w:t> </w:t>
      </w:r>
      <w:r>
        <w:rPr>
          <w:color w:val="231F20"/>
        </w:rPr>
        <w:t>at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sensation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flying,</w:t>
      </w:r>
      <w:r>
        <w:rPr>
          <w:color w:val="231F20"/>
          <w:spacing w:val="-4"/>
        </w:rPr>
        <w:t> </w:t>
      </w:r>
      <w:r>
        <w:rPr>
          <w:color w:val="231F20"/>
        </w:rPr>
        <w:t>kicking</w:t>
      </w:r>
      <w:r>
        <w:rPr>
          <w:color w:val="231F20"/>
          <w:spacing w:val="-4"/>
        </w:rPr>
        <w:t> </w:t>
      </w:r>
      <w:r>
        <w:rPr>
          <w:color w:val="231F20"/>
        </w:rPr>
        <w:t>out.</w:t>
      </w:r>
      <w:r>
        <w:rPr>
          <w:color w:val="231F20"/>
          <w:spacing w:val="-4"/>
        </w:rPr>
        <w:t> </w:t>
      </w:r>
      <w:r>
        <w:rPr>
          <w:color w:val="231F20"/>
        </w:rPr>
        <w:t>Swinging</w:t>
      </w:r>
      <w:r>
        <w:rPr>
          <w:color w:val="231F20"/>
          <w:spacing w:val="-4"/>
        </w:rPr>
        <w:t> </w:t>
      </w:r>
      <w:r>
        <w:rPr>
          <w:color w:val="231F20"/>
        </w:rPr>
        <w:t>precariously,</w:t>
      </w:r>
      <w:r>
        <w:rPr>
          <w:color w:val="231F20"/>
          <w:spacing w:val="-4"/>
        </w:rPr>
        <w:t> </w:t>
      </w:r>
      <w:r>
        <w:rPr>
          <w:color w:val="231F20"/>
        </w:rPr>
        <w:t>they’re</w:t>
      </w:r>
      <w:r>
        <w:rPr>
          <w:color w:val="231F20"/>
          <w:spacing w:val="-4"/>
        </w:rPr>
        <w:t> </w:t>
      </w:r>
      <w:r>
        <w:rPr>
          <w:color w:val="231F20"/>
        </w:rPr>
        <w:t>lowered</w:t>
      </w:r>
      <w:r>
        <w:rPr>
          <w:color w:val="231F20"/>
          <w:spacing w:val="-4"/>
        </w:rPr>
        <w:t> </w:t>
      </w:r>
      <w:r>
        <w:rPr>
          <w:color w:val="231F20"/>
        </w:rPr>
        <w:t>towards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the</w:t>
      </w:r>
      <w:r>
        <w:rPr>
          <w:color w:val="231F20"/>
        </w:rPr>
        <w:tab/>
      </w:r>
      <w:r>
        <w:rPr>
          <w:i/>
          <w:color w:val="231F20"/>
          <w:spacing w:val="-5"/>
          <w:position w:val="3"/>
        </w:rPr>
        <w:t>35</w:t>
      </w:r>
    </w:p>
    <w:p>
      <w:pPr>
        <w:pStyle w:val="BodyText"/>
        <w:spacing w:line="247" w:lineRule="auto" w:before="7"/>
        <w:ind w:left="112" w:right="849"/>
      </w:pPr>
      <w:r>
        <w:rPr>
          <w:color w:val="231F20"/>
        </w:rPr>
        <w:t>barge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stare</w:t>
      </w:r>
      <w:r>
        <w:rPr>
          <w:color w:val="231F20"/>
          <w:spacing w:val="-4"/>
        </w:rPr>
        <w:t> </w:t>
      </w:r>
      <w:r>
        <w:rPr>
          <w:color w:val="231F20"/>
        </w:rPr>
        <w:t>desperately</w:t>
      </w:r>
      <w:r>
        <w:rPr>
          <w:color w:val="231F20"/>
          <w:spacing w:val="-4"/>
        </w:rPr>
        <w:t> </w:t>
      </w:r>
      <w:r>
        <w:rPr>
          <w:color w:val="231F20"/>
        </w:rPr>
        <w:t>back</w:t>
      </w:r>
      <w:r>
        <w:rPr>
          <w:color w:val="231F20"/>
          <w:spacing w:val="-4"/>
        </w:rPr>
        <w:t> </w:t>
      </w:r>
      <w:r>
        <w:rPr>
          <w:color w:val="231F20"/>
        </w:rPr>
        <w:t>out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sea,</w:t>
      </w:r>
      <w:r>
        <w:rPr>
          <w:color w:val="231F20"/>
          <w:spacing w:val="-4"/>
        </w:rPr>
        <w:t> </w:t>
      </w:r>
      <w:r>
        <w:rPr>
          <w:color w:val="231F20"/>
        </w:rPr>
        <w:t>shimmering</w:t>
      </w:r>
      <w:r>
        <w:rPr>
          <w:color w:val="231F20"/>
          <w:spacing w:val="-4"/>
        </w:rPr>
        <w:t> </w:t>
      </w:r>
      <w:r>
        <w:rPr>
          <w:color w:val="231F20"/>
        </w:rPr>
        <w:t>hot</w:t>
      </w:r>
      <w:r>
        <w:rPr>
          <w:color w:val="231F20"/>
          <w:spacing w:val="-4"/>
        </w:rPr>
        <w:t> </w:t>
      </w:r>
      <w:r>
        <w:rPr>
          <w:color w:val="231F20"/>
        </w:rPr>
        <w:t>with</w:t>
      </w:r>
      <w:r>
        <w:rPr>
          <w:color w:val="231F20"/>
          <w:spacing w:val="-4"/>
        </w:rPr>
        <w:t> </w:t>
      </w:r>
      <w:r>
        <w:rPr>
          <w:color w:val="231F20"/>
        </w:rPr>
        <w:t>fear.</w:t>
      </w:r>
      <w:r>
        <w:rPr>
          <w:color w:val="231F20"/>
          <w:spacing w:val="-4"/>
        </w:rPr>
        <w:t> </w:t>
      </w:r>
      <w:r>
        <w:rPr>
          <w:color w:val="231F20"/>
        </w:rPr>
        <w:t>Squawking</w:t>
      </w:r>
      <w:r>
        <w:rPr>
          <w:color w:val="231F20"/>
          <w:spacing w:val="-4"/>
        </w:rPr>
        <w:t> </w:t>
      </w:r>
      <w:r>
        <w:rPr>
          <w:color w:val="231F20"/>
        </w:rPr>
        <w:t>gulls</w:t>
      </w:r>
      <w:r>
        <w:rPr>
          <w:color w:val="231F20"/>
          <w:spacing w:val="-4"/>
        </w:rPr>
        <w:t> </w:t>
      </w:r>
      <w:r>
        <w:rPr>
          <w:color w:val="231F20"/>
        </w:rPr>
        <w:t>hover overhead, mocking the new arrivals as they descend, legs flailing. The sailor stands beside me. ‘Let them walk on air: they’ll never walk on their continent again,’</w:t>
      </w:r>
      <w:r>
        <w:rPr>
          <w:color w:val="231F20"/>
          <w:spacing w:val="-1"/>
        </w:rPr>
        <w:t> </w:t>
      </w:r>
      <w:r>
        <w:rPr>
          <w:color w:val="231F20"/>
        </w:rPr>
        <w:t>he says sadly.</w:t>
      </w:r>
    </w:p>
    <w:p>
      <w:pPr>
        <w:spacing w:before="259"/>
        <w:ind w:left="539" w:right="1217" w:firstLine="0"/>
        <w:jc w:val="center"/>
        <w:rPr>
          <w:sz w:val="22"/>
        </w:rPr>
      </w:pPr>
      <w:r>
        <w:rPr>
          <w:color w:val="231F20"/>
          <w:spacing w:val="-5"/>
          <w:sz w:val="22"/>
        </w:rPr>
        <w:t>***</w:t>
      </w:r>
    </w:p>
    <w:p>
      <w:pPr>
        <w:pStyle w:val="BodyText"/>
        <w:spacing w:before="267"/>
        <w:ind w:left="565"/>
      </w:pPr>
      <w:r>
        <w:rPr>
          <w:color w:val="231F20"/>
        </w:rPr>
        <w:t>Days</w:t>
      </w:r>
      <w:r>
        <w:rPr>
          <w:color w:val="231F20"/>
          <w:spacing w:val="-3"/>
        </w:rPr>
        <w:t> </w:t>
      </w:r>
      <w:r>
        <w:rPr>
          <w:color w:val="231F20"/>
        </w:rPr>
        <w:t>later,</w:t>
      </w:r>
      <w:r>
        <w:rPr>
          <w:color w:val="231F20"/>
          <w:spacing w:val="-2"/>
        </w:rPr>
        <w:t> </w:t>
      </w:r>
      <w:r>
        <w:rPr>
          <w:color w:val="231F20"/>
        </w:rPr>
        <w:t>I’m</w:t>
      </w:r>
      <w:r>
        <w:rPr>
          <w:color w:val="231F20"/>
          <w:spacing w:val="-3"/>
        </w:rPr>
        <w:t> </w:t>
      </w:r>
      <w:r>
        <w:rPr>
          <w:color w:val="231F20"/>
        </w:rPr>
        <w:t>journeying</w:t>
      </w:r>
      <w:r>
        <w:rPr>
          <w:color w:val="231F20"/>
          <w:spacing w:val="-2"/>
        </w:rPr>
        <w:t> </w:t>
      </w:r>
      <w:r>
        <w:rPr>
          <w:color w:val="231F20"/>
        </w:rPr>
        <w:t>onwards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zoo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lorry</w:t>
      </w:r>
      <w:r>
        <w:rPr>
          <w:color w:val="231F20"/>
          <w:spacing w:val="-3"/>
        </w:rPr>
        <w:t> </w:t>
      </w:r>
      <w:r>
        <w:rPr>
          <w:color w:val="231F20"/>
        </w:rPr>
        <w:t>carrying</w:t>
      </w:r>
      <w:r>
        <w:rPr>
          <w:color w:val="231F20"/>
          <w:spacing w:val="-2"/>
        </w:rPr>
        <w:t> </w:t>
      </w:r>
      <w:r>
        <w:rPr>
          <w:color w:val="231F20"/>
        </w:rPr>
        <w:t>four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giraffes,</w:t>
      </w:r>
    </w:p>
    <w:p>
      <w:pPr>
        <w:pStyle w:val="BodyText"/>
        <w:tabs>
          <w:tab w:pos="9788" w:val="left" w:leader="none"/>
        </w:tabs>
        <w:spacing w:line="260" w:lineRule="exact" w:before="11"/>
        <w:ind w:left="111"/>
        <w:rPr>
          <w:i/>
        </w:rPr>
      </w:pPr>
      <w:r>
        <w:rPr>
          <w:color w:val="231F20"/>
          <w:position w:val="1"/>
        </w:rPr>
        <w:t>including</w:t>
      </w:r>
      <w:r>
        <w:rPr>
          <w:color w:val="231F20"/>
          <w:spacing w:val="-6"/>
          <w:position w:val="1"/>
        </w:rPr>
        <w:t> </w:t>
      </w:r>
      <w:r>
        <w:rPr>
          <w:color w:val="231F20"/>
          <w:position w:val="1"/>
        </w:rPr>
        <w:t>Snowstorm.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position w:val="1"/>
        </w:rPr>
        <w:t>Bemused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position w:val="1"/>
        </w:rPr>
        <w:t>schoolchildren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position w:val="1"/>
        </w:rPr>
        <w:t>on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position w:val="1"/>
        </w:rPr>
        <w:t>buses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position w:val="1"/>
        </w:rPr>
        <w:t>catch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position w:val="1"/>
        </w:rPr>
        <w:t>sight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position w:val="1"/>
        </w:rPr>
        <w:t>of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position w:val="1"/>
        </w:rPr>
        <w:t>the</w:t>
      </w:r>
      <w:r>
        <w:rPr>
          <w:color w:val="231F20"/>
          <w:spacing w:val="-4"/>
          <w:position w:val="1"/>
        </w:rPr>
        <w:t> </w:t>
      </w:r>
      <w:r>
        <w:rPr>
          <w:color w:val="231F20"/>
          <w:position w:val="1"/>
        </w:rPr>
        <w:t>giraffes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position w:val="1"/>
        </w:rPr>
        <w:t>and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2"/>
          <w:position w:val="1"/>
        </w:rPr>
        <w:t>wave.</w:t>
      </w:r>
      <w:r>
        <w:rPr>
          <w:color w:val="231F20"/>
          <w:position w:val="1"/>
        </w:rPr>
        <w:tab/>
      </w:r>
      <w:r>
        <w:rPr>
          <w:i/>
          <w:color w:val="231F20"/>
          <w:spacing w:val="-5"/>
        </w:rPr>
        <w:t>40</w:t>
      </w:r>
    </w:p>
    <w:p>
      <w:pPr>
        <w:pStyle w:val="BodyText"/>
        <w:spacing w:line="247" w:lineRule="auto"/>
        <w:ind w:left="111" w:right="825"/>
      </w:pPr>
      <w:r>
        <w:rPr>
          <w:color w:val="231F20"/>
        </w:rPr>
        <w:t>The woods we pass are increasingly dense, not the vast, open woodlands giraffes dream of. We rattle along bumpy back roads, avoiding bridges, turning north towards the mountains along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border.</w:t>
      </w:r>
      <w:r>
        <w:rPr>
          <w:color w:val="231F20"/>
          <w:spacing w:val="-4"/>
        </w:rPr>
        <w:t> </w:t>
      </w:r>
      <w:r>
        <w:rPr>
          <w:color w:val="231F20"/>
        </w:rPr>
        <w:t>‘Slower,’</w:t>
      </w:r>
      <w:r>
        <w:rPr>
          <w:color w:val="231F20"/>
          <w:spacing w:val="-13"/>
        </w:rPr>
        <w:t> 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</w:rPr>
        <w:t>tell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driver.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narrow</w:t>
      </w:r>
      <w:r>
        <w:rPr>
          <w:color w:val="231F20"/>
          <w:spacing w:val="-4"/>
        </w:rPr>
        <w:t> </w:t>
      </w:r>
      <w:r>
        <w:rPr>
          <w:color w:val="231F20"/>
        </w:rPr>
        <w:t>window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back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cab</w:t>
      </w:r>
      <w:r>
        <w:rPr>
          <w:color w:val="231F20"/>
          <w:spacing w:val="-4"/>
        </w:rPr>
        <w:t> </w:t>
      </w:r>
      <w:r>
        <w:rPr>
          <w:color w:val="231F20"/>
        </w:rPr>
        <w:t>seems</w:t>
      </w:r>
      <w:r>
        <w:rPr>
          <w:color w:val="231F20"/>
          <w:spacing w:val="-4"/>
        </w:rPr>
        <w:t> </w:t>
      </w:r>
      <w:r>
        <w:rPr>
          <w:color w:val="231F20"/>
        </w:rPr>
        <w:t>to frame the giraffes’ captivity. Their eyes are shut tight.</w:t>
      </w:r>
    </w:p>
    <w:p>
      <w:pPr>
        <w:pStyle w:val="BodyText"/>
        <w:tabs>
          <w:tab w:pos="9788" w:val="left" w:leader="none"/>
        </w:tabs>
        <w:spacing w:line="260" w:lineRule="exact" w:before="257"/>
        <w:ind w:left="565"/>
        <w:rPr>
          <w:i/>
        </w:rPr>
      </w:pPr>
      <w:r>
        <w:rPr>
          <w:color w:val="231F20"/>
          <w:position w:val="1"/>
        </w:rPr>
        <w:t>I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step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position w:val="1"/>
        </w:rPr>
        <w:t>down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from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the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lorry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into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a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wintry,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icy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morning.</w:t>
      </w:r>
      <w:r>
        <w:rPr>
          <w:color w:val="231F20"/>
          <w:spacing w:val="-5"/>
          <w:position w:val="1"/>
        </w:rPr>
        <w:t> </w:t>
      </w:r>
      <w:r>
        <w:rPr>
          <w:color w:val="231F20"/>
          <w:position w:val="1"/>
        </w:rPr>
        <w:t>The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zoo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manager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strides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up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in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5"/>
          <w:position w:val="1"/>
        </w:rPr>
        <w:t>his</w:t>
      </w:r>
      <w:r>
        <w:rPr>
          <w:color w:val="231F20"/>
          <w:position w:val="1"/>
        </w:rPr>
        <w:tab/>
      </w:r>
      <w:r>
        <w:rPr>
          <w:i/>
          <w:color w:val="231F20"/>
          <w:spacing w:val="-5"/>
        </w:rPr>
        <w:t>45</w:t>
      </w:r>
    </w:p>
    <w:p>
      <w:pPr>
        <w:pStyle w:val="BodyText"/>
        <w:spacing w:line="250" w:lineRule="exact"/>
        <w:ind w:left="111"/>
      </w:pPr>
      <w:r>
        <w:rPr>
          <w:color w:val="231F20"/>
        </w:rPr>
        <w:t>safari</w:t>
      </w:r>
      <w:r>
        <w:rPr>
          <w:color w:val="231F20"/>
          <w:spacing w:val="-2"/>
        </w:rPr>
        <w:t> </w:t>
      </w:r>
      <w:r>
        <w:rPr>
          <w:color w:val="231F20"/>
        </w:rPr>
        <w:t>hat.</w:t>
      </w:r>
      <w:r>
        <w:rPr>
          <w:color w:val="231F20"/>
          <w:spacing w:val="-2"/>
        </w:rPr>
        <w:t> </w:t>
      </w:r>
      <w:r>
        <w:rPr>
          <w:color w:val="231F20"/>
        </w:rPr>
        <w:t>‘Just</w:t>
      </w:r>
      <w:r>
        <w:rPr>
          <w:color w:val="231F20"/>
          <w:spacing w:val="-1"/>
        </w:rPr>
        <w:t> </w:t>
      </w:r>
      <w:r>
        <w:rPr>
          <w:color w:val="231F20"/>
        </w:rPr>
        <w:t>lost</w:t>
      </w:r>
      <w:r>
        <w:rPr>
          <w:color w:val="231F20"/>
          <w:spacing w:val="-2"/>
        </w:rPr>
        <w:t> </w:t>
      </w:r>
      <w:r>
        <w:rPr>
          <w:color w:val="231F20"/>
        </w:rPr>
        <w:t>one</w:t>
      </w:r>
      <w:r>
        <w:rPr>
          <w:color w:val="231F20"/>
          <w:spacing w:val="-1"/>
        </w:rPr>
        <w:t> </w:t>
      </w:r>
      <w:r>
        <w:rPr>
          <w:color w:val="231F20"/>
        </w:rPr>
        <w:t>on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voyage,</w:t>
      </w:r>
      <w:r>
        <w:rPr>
          <w:color w:val="231F20"/>
          <w:spacing w:val="-2"/>
        </w:rPr>
        <w:t> </w:t>
      </w:r>
      <w:r>
        <w:rPr>
          <w:color w:val="231F20"/>
        </w:rPr>
        <w:t>did</w:t>
      </w:r>
      <w:r>
        <w:rPr>
          <w:color w:val="231F20"/>
          <w:spacing w:val="-2"/>
        </w:rPr>
        <w:t> </w:t>
      </w:r>
      <w:r>
        <w:rPr>
          <w:color w:val="231F20"/>
        </w:rPr>
        <w:t>you?’</w:t>
      </w:r>
      <w:r>
        <w:rPr>
          <w:color w:val="231F20"/>
          <w:spacing w:val="-9"/>
        </w:rPr>
        <w:t> </w:t>
      </w:r>
      <w:r>
        <w:rPr>
          <w:color w:val="231F20"/>
        </w:rPr>
        <w:t>he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sneers.</w:t>
      </w:r>
    </w:p>
    <w:p>
      <w:pPr>
        <w:pStyle w:val="BodyText"/>
        <w:tabs>
          <w:tab w:pos="1604" w:val="left" w:leader="dot"/>
        </w:tabs>
        <w:spacing w:before="268"/>
        <w:ind w:left="565"/>
      </w:pPr>
      <w:r>
        <w:rPr>
          <w:color w:val="231F20"/>
        </w:rPr>
        <w:t>‘I </w:t>
      </w:r>
      <w:r>
        <w:rPr>
          <w:color w:val="231F20"/>
          <w:spacing w:val="-2"/>
        </w:rPr>
        <w:t>wasn’t</w:t>
      </w:r>
      <w:r>
        <w:rPr>
          <w:color w:val="231F20"/>
        </w:rPr>
        <w:tab/>
        <w:t>’</w:t>
      </w:r>
      <w:r>
        <w:rPr>
          <w:color w:val="231F20"/>
          <w:spacing w:val="-10"/>
        </w:rPr>
        <w:t> </w:t>
      </w:r>
      <w:r>
        <w:rPr>
          <w:color w:val="231F20"/>
        </w:rPr>
        <w:t>I</w:t>
      </w:r>
      <w:r>
        <w:rPr>
          <w:color w:val="231F20"/>
          <w:spacing w:val="-1"/>
        </w:rPr>
        <w:t> </w:t>
      </w:r>
      <w:r>
        <w:rPr>
          <w:color w:val="231F20"/>
        </w:rPr>
        <w:t>begin,</w:t>
      </w:r>
      <w:r>
        <w:rPr>
          <w:color w:val="231F20"/>
          <w:spacing w:val="-1"/>
        </w:rPr>
        <w:t> </w:t>
      </w:r>
      <w:r>
        <w:rPr>
          <w:color w:val="231F20"/>
        </w:rPr>
        <w:t>but</w:t>
      </w:r>
      <w:r>
        <w:rPr>
          <w:color w:val="231F20"/>
          <w:spacing w:val="-1"/>
        </w:rPr>
        <w:t> </w:t>
      </w:r>
      <w:r>
        <w:rPr>
          <w:color w:val="231F20"/>
        </w:rPr>
        <w:t>he’s</w:t>
      </w:r>
      <w:r>
        <w:rPr>
          <w:color w:val="231F20"/>
          <w:spacing w:val="-1"/>
        </w:rPr>
        <w:t> </w:t>
      </w:r>
      <w:r>
        <w:rPr>
          <w:color w:val="231F20"/>
        </w:rPr>
        <w:t>already</w:t>
      </w:r>
      <w:r>
        <w:rPr>
          <w:color w:val="231F20"/>
          <w:spacing w:val="-1"/>
        </w:rPr>
        <w:t> </w:t>
      </w:r>
      <w:r>
        <w:rPr>
          <w:color w:val="231F20"/>
        </w:rPr>
        <w:t>talking</w:t>
      </w:r>
      <w:r>
        <w:rPr>
          <w:color w:val="231F20"/>
          <w:spacing w:val="-1"/>
        </w:rPr>
        <w:t> </w:t>
      </w:r>
      <w:r>
        <w:rPr>
          <w:color w:val="231F20"/>
        </w:rPr>
        <w:t>loudly about</w:t>
      </w:r>
      <w:r>
        <w:rPr>
          <w:color w:val="231F20"/>
          <w:spacing w:val="-1"/>
        </w:rPr>
        <w:t> </w:t>
      </w:r>
      <w:r>
        <w:rPr>
          <w:color w:val="231F20"/>
        </w:rPr>
        <w:t>‘this</w:t>
      </w:r>
      <w:r>
        <w:rPr>
          <w:color w:val="231F20"/>
          <w:spacing w:val="-1"/>
        </w:rPr>
        <w:t> </w:t>
      </w:r>
      <w:r>
        <w:rPr>
          <w:color w:val="231F20"/>
        </w:rPr>
        <w:t>epic</w:t>
      </w:r>
      <w:r>
        <w:rPr>
          <w:color w:val="231F20"/>
          <w:spacing w:val="-1"/>
        </w:rPr>
        <w:t> </w:t>
      </w:r>
      <w:r>
        <w:rPr>
          <w:color w:val="231F20"/>
        </w:rPr>
        <w:t>migration’.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"/>
        </w:rPr>
        <w:t> </w:t>
      </w:r>
      <w:r>
        <w:rPr>
          <w:color w:val="231F20"/>
        </w:rPr>
        <w:t>if </w:t>
      </w:r>
      <w:r>
        <w:rPr>
          <w:color w:val="231F20"/>
          <w:spacing w:val="-2"/>
        </w:rPr>
        <w:t>they’d</w:t>
      </w:r>
    </w:p>
    <w:p>
      <w:pPr>
        <w:pStyle w:val="BodyText"/>
        <w:spacing w:line="247" w:lineRule="auto" w:before="7"/>
        <w:ind w:left="111" w:right="825"/>
      </w:pPr>
      <w:r>
        <w:rPr>
          <w:color w:val="231F20"/>
        </w:rPr>
        <w:t>choose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come</w:t>
      </w:r>
      <w:r>
        <w:rPr>
          <w:color w:val="231F20"/>
          <w:spacing w:val="-3"/>
        </w:rPr>
        <w:t> </w:t>
      </w:r>
      <w:r>
        <w:rPr>
          <w:color w:val="231F20"/>
        </w:rPr>
        <w:t>here</w:t>
      </w:r>
      <w:r>
        <w:rPr>
          <w:color w:val="231F20"/>
          <w:spacing w:val="-3"/>
        </w:rPr>
        <w:t> </w:t>
      </w:r>
      <w:r>
        <w:rPr>
          <w:color w:val="231F20"/>
        </w:rPr>
        <w:t>with</w:t>
      </w:r>
      <w:r>
        <w:rPr>
          <w:color w:val="231F20"/>
          <w:spacing w:val="-3"/>
        </w:rPr>
        <w:t> </w:t>
      </w:r>
      <w:r>
        <w:rPr>
          <w:color w:val="231F20"/>
        </w:rPr>
        <w:t>this</w:t>
      </w:r>
      <w:r>
        <w:rPr>
          <w:color w:val="231F20"/>
          <w:spacing w:val="-3"/>
        </w:rPr>
        <w:t> </w:t>
      </w:r>
      <w:r>
        <w:rPr>
          <w:color w:val="231F20"/>
        </w:rPr>
        <w:t>climate!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voice</w:t>
      </w:r>
      <w:r>
        <w:rPr>
          <w:color w:val="231F20"/>
          <w:spacing w:val="-3"/>
        </w:rPr>
        <w:t> </w:t>
      </w:r>
      <w:r>
        <w:rPr>
          <w:color w:val="231F20"/>
        </w:rPr>
        <w:t>my</w:t>
      </w:r>
      <w:r>
        <w:rPr>
          <w:color w:val="231F20"/>
          <w:spacing w:val="-3"/>
        </w:rPr>
        <w:t> </w:t>
      </w:r>
      <w:r>
        <w:rPr>
          <w:color w:val="231F20"/>
        </w:rPr>
        <w:t>misgivings</w:t>
      </w:r>
      <w:r>
        <w:rPr>
          <w:color w:val="231F20"/>
          <w:spacing w:val="-3"/>
        </w:rPr>
        <w:t> </w:t>
      </w:r>
      <w:r>
        <w:rPr>
          <w:color w:val="231F20"/>
        </w:rPr>
        <w:t>about</w:t>
      </w:r>
      <w:r>
        <w:rPr>
          <w:color w:val="231F20"/>
          <w:spacing w:val="-3"/>
        </w:rPr>
        <w:t> </w:t>
      </w:r>
      <w:r>
        <w:rPr>
          <w:color w:val="231F20"/>
        </w:rPr>
        <w:t>plans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giraffes</w:t>
      </w:r>
      <w:r>
        <w:rPr>
          <w:color w:val="231F20"/>
          <w:spacing w:val="-3"/>
        </w:rPr>
        <w:t> </w:t>
      </w:r>
      <w:r>
        <w:rPr>
          <w:color w:val="231F20"/>
        </w:rPr>
        <w:t>to spend their days outdoors in his ‘safari park’.</w:t>
      </w:r>
    </w:p>
    <w:p>
      <w:pPr>
        <w:pStyle w:val="BodyText"/>
        <w:tabs>
          <w:tab w:pos="9788" w:val="left" w:leader="none"/>
        </w:tabs>
        <w:spacing w:before="262"/>
        <w:ind w:left="565"/>
        <w:rPr>
          <w:i/>
        </w:rPr>
      </w:pPr>
      <w:r>
        <w:rPr>
          <w:color w:val="231F20"/>
          <w:position w:val="1"/>
        </w:rPr>
        <w:t>‘A</w:t>
      </w:r>
      <w:r>
        <w:rPr>
          <w:color w:val="231F20"/>
          <w:spacing w:val="-16"/>
          <w:position w:val="1"/>
        </w:rPr>
        <w:t> </w:t>
      </w:r>
      <w:r>
        <w:rPr>
          <w:color w:val="231F20"/>
          <w:position w:val="1"/>
        </w:rPr>
        <w:t>free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position w:val="1"/>
        </w:rPr>
        <w:t>herd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position w:val="1"/>
        </w:rPr>
        <w:t>will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position w:val="1"/>
        </w:rPr>
        <w:t>attract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position w:val="1"/>
        </w:rPr>
        <w:t>tourists,’</w:t>
      </w:r>
      <w:r>
        <w:rPr>
          <w:color w:val="231F20"/>
          <w:spacing w:val="-12"/>
          <w:position w:val="1"/>
        </w:rPr>
        <w:t> </w:t>
      </w:r>
      <w:r>
        <w:rPr>
          <w:color w:val="231F20"/>
          <w:position w:val="1"/>
        </w:rPr>
        <w:t>he</w:t>
      </w:r>
      <w:r>
        <w:rPr>
          <w:color w:val="231F20"/>
          <w:spacing w:val="-2"/>
          <w:position w:val="1"/>
        </w:rPr>
        <w:t> shrugs.</w:t>
      </w:r>
      <w:r>
        <w:rPr>
          <w:color w:val="231F20"/>
          <w:position w:val="1"/>
        </w:rPr>
        <w:tab/>
      </w:r>
      <w:r>
        <w:rPr>
          <w:i/>
          <w:color w:val="231F20"/>
          <w:spacing w:val="-5"/>
        </w:rPr>
        <w:t>50</w:t>
      </w:r>
    </w:p>
    <w:p>
      <w:pPr>
        <w:pStyle w:val="BodyText"/>
        <w:spacing w:before="254"/>
        <w:ind w:left="565"/>
      </w:pPr>
      <w:r>
        <w:rPr>
          <w:color w:val="231F20"/>
        </w:rPr>
        <w:t>‘They</w:t>
      </w:r>
      <w:r>
        <w:rPr>
          <w:color w:val="231F20"/>
          <w:spacing w:val="-4"/>
        </w:rPr>
        <w:t> </w:t>
      </w:r>
      <w:r>
        <w:rPr>
          <w:color w:val="231F20"/>
        </w:rPr>
        <w:t>were</w:t>
      </w:r>
      <w:r>
        <w:rPr>
          <w:color w:val="231F20"/>
          <w:spacing w:val="-2"/>
        </w:rPr>
        <w:t> </w:t>
      </w:r>
      <w:r>
        <w:rPr>
          <w:color w:val="231F20"/>
        </w:rPr>
        <w:t>free,’</w:t>
      </w:r>
      <w:r>
        <w:rPr>
          <w:color w:val="231F20"/>
          <w:spacing w:val="-10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point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out.</w:t>
      </w:r>
    </w:p>
    <w:p>
      <w:pPr>
        <w:pStyle w:val="BodyText"/>
        <w:spacing w:before="267"/>
        <w:ind w:left="565"/>
      </w:pP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leave,</w:t>
      </w:r>
      <w:r>
        <w:rPr>
          <w:color w:val="231F20"/>
          <w:spacing w:val="-5"/>
        </w:rPr>
        <w:t> </w:t>
      </w:r>
      <w:r>
        <w:rPr>
          <w:color w:val="231F20"/>
        </w:rPr>
        <w:t>Snowstorm’s</w:t>
      </w:r>
      <w:r>
        <w:rPr>
          <w:color w:val="231F20"/>
          <w:spacing w:val="-5"/>
        </w:rPr>
        <w:t> </w:t>
      </w:r>
      <w:r>
        <w:rPr>
          <w:color w:val="231F20"/>
        </w:rPr>
        <w:t>head</w:t>
      </w:r>
      <w:r>
        <w:rPr>
          <w:color w:val="231F20"/>
          <w:spacing w:val="-5"/>
        </w:rPr>
        <w:t> </w:t>
      </w:r>
      <w:r>
        <w:rPr>
          <w:color w:val="231F20"/>
        </w:rPr>
        <w:t>raises</w:t>
      </w:r>
      <w:r>
        <w:rPr>
          <w:color w:val="231F20"/>
          <w:spacing w:val="-5"/>
        </w:rPr>
        <w:t> </w:t>
      </w:r>
      <w:r>
        <w:rPr>
          <w:color w:val="231F20"/>
        </w:rPr>
        <w:t>even</w:t>
      </w:r>
      <w:r>
        <w:rPr>
          <w:color w:val="231F20"/>
          <w:spacing w:val="-5"/>
        </w:rPr>
        <w:t> </w:t>
      </w:r>
      <w:r>
        <w:rPr>
          <w:color w:val="231F20"/>
        </w:rPr>
        <w:t>higher,</w:t>
      </w:r>
      <w:r>
        <w:rPr>
          <w:color w:val="231F20"/>
          <w:spacing w:val="-5"/>
        </w:rPr>
        <w:t> </w:t>
      </w:r>
      <w:r>
        <w:rPr>
          <w:color w:val="231F20"/>
        </w:rPr>
        <w:t>straining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glimpse</w:t>
      </w:r>
      <w:r>
        <w:rPr>
          <w:color w:val="231F20"/>
          <w:spacing w:val="-5"/>
        </w:rPr>
        <w:t> </w:t>
      </w:r>
      <w:r>
        <w:rPr>
          <w:color w:val="231F20"/>
        </w:rPr>
        <w:t>over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zoo’s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walls.</w:t>
      </w:r>
    </w:p>
    <w:p>
      <w:pPr>
        <w:spacing w:after="0"/>
        <w:sectPr>
          <w:pgSz w:w="11910" w:h="16840"/>
          <w:pgMar w:header="746" w:footer="965" w:top="980" w:bottom="1160" w:left="880" w:right="88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headerReference w:type="default" r:id="rId13"/>
          <w:footerReference w:type="default" r:id="rId14"/>
          <w:pgSz w:w="11910" w:h="16840"/>
          <w:pgMar w:header="746" w:footer="965" w:top="1480" w:bottom="1160" w:left="880" w:right="88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746" w:footer="965" w:top="1480" w:bottom="1160" w:left="880" w:right="8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1"/>
        <w:rPr>
          <w:sz w:val="15"/>
        </w:rPr>
      </w:pPr>
    </w:p>
    <w:p>
      <w:pPr>
        <w:pStyle w:val="BodyText"/>
        <w:spacing w:line="20" w:lineRule="exact"/>
        <w:ind w:left="11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00470" cy="12700"/>
                <wp:effectExtent l="9525" t="0" r="5079" b="635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300470" cy="12700"/>
                          <a:chExt cx="6300470" cy="127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6350"/>
                            <a:ext cx="630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0">
                                <a:moveTo>
                                  <a:pt x="0" y="0"/>
                                </a:moveTo>
                                <a:lnTo>
                                  <a:pt x="630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1pt;height:1pt;mso-position-horizontal-relative:char;mso-position-vertical-relative:line" id="docshapegroup45" coordorigin="0,0" coordsize="9922,20">
                <v:line style="position:absolute" from="0,10" to="9921,10" stroked="true" strokeweight="1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8" w:lineRule="auto" w:before="57"/>
        <w:ind w:left="112" w:right="109" w:firstLine="0"/>
        <w:jc w:val="both"/>
        <w:rPr>
          <w:sz w:val="14"/>
        </w:rPr>
      </w:pPr>
      <w:r>
        <w:rPr>
          <w:color w:val="231F20"/>
          <w:sz w:val="14"/>
        </w:rPr>
        <w:t>Permission to reproduce items where third-party owned material protected by copyright is included has been sought and cleared where possible. Every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reasonable effort has been made by the publisher (Cambridge University Press &amp;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Assessment) to trace copyright holders, but if any items requiring clearance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have unwittingly been included, the publisher will be pleased to make amends at the earliest possible opportunity.</w:t>
      </w:r>
    </w:p>
    <w:p>
      <w:pPr>
        <w:pStyle w:val="BodyText"/>
        <w:spacing w:before="6"/>
        <w:rPr>
          <w:sz w:val="15"/>
        </w:rPr>
      </w:pPr>
    </w:p>
    <w:p>
      <w:pPr>
        <w:spacing w:line="268" w:lineRule="auto" w:before="0"/>
        <w:ind w:left="112" w:right="109" w:firstLine="0"/>
        <w:jc w:val="both"/>
        <w:rPr>
          <w:sz w:val="14"/>
        </w:rPr>
      </w:pPr>
      <w:r>
        <w:rPr>
          <w:color w:val="231F20"/>
          <w:sz w:val="14"/>
        </w:rPr>
        <w:t>To avoid the issue of disclosure of answer-related information to candidates, all copyright acknowledgements are reproduced online in our Copyright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Acknowledgements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Booklet.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This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is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produced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for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each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series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examinations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is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freely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available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download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at</w:t>
      </w:r>
      <w:r>
        <w:rPr>
          <w:color w:val="231F20"/>
          <w:spacing w:val="-5"/>
          <w:sz w:val="14"/>
        </w:rPr>
        <w:t> </w:t>
      </w:r>
      <w:hyperlink r:id="rId15">
        <w:r>
          <w:rPr>
            <w:color w:val="231F20"/>
            <w:sz w:val="14"/>
          </w:rPr>
          <w:t>www.cambridgeinternational.org</w:t>
        </w:r>
      </w:hyperlink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after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live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examination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series.</w:t>
      </w:r>
    </w:p>
    <w:p>
      <w:pPr>
        <w:pStyle w:val="BodyText"/>
        <w:spacing w:before="7"/>
        <w:rPr>
          <w:sz w:val="15"/>
        </w:rPr>
      </w:pPr>
    </w:p>
    <w:p>
      <w:pPr>
        <w:spacing w:line="268" w:lineRule="auto" w:before="0"/>
        <w:ind w:left="112" w:right="109" w:firstLine="0"/>
        <w:jc w:val="both"/>
        <w:rPr>
          <w:sz w:val="14"/>
        </w:rPr>
      </w:pPr>
      <w:r>
        <w:rPr>
          <w:color w:val="231F20"/>
          <w:sz w:val="14"/>
        </w:rPr>
        <w:t>Cambridge International Education is the name of our awarding body and a part of Cambridge University Press &amp; Assessment, which is a department of the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University of Cambridge.</w:t>
      </w:r>
    </w:p>
    <w:sectPr>
      <w:pgSz w:w="11910" w:h="16840"/>
      <w:pgMar w:header="746" w:footer="965" w:top="1480" w:bottom="1160" w:left="880" w:right="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92256">
              <wp:simplePos x="0" y="0"/>
              <wp:positionH relativeFrom="page">
                <wp:posOffset>617336</wp:posOffset>
              </wp:positionH>
              <wp:positionV relativeFrom="page">
                <wp:posOffset>9939326</wp:posOffset>
              </wp:positionV>
              <wp:extent cx="2314575" cy="13906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2314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Cambridge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Press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6092pt;margin-top:782.624146pt;width:182.25pt;height:10.95pt;mso-position-horizontal-relative:page;mso-position-vertical-relative:page;z-index:-15924224" type="#_x0000_t202" id="docshape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©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Cambridge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University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Press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&amp;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Assessment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2768">
              <wp:simplePos x="0" y="0"/>
              <wp:positionH relativeFrom="page">
                <wp:posOffset>3211997</wp:posOffset>
              </wp:positionH>
              <wp:positionV relativeFrom="page">
                <wp:posOffset>9939326</wp:posOffset>
              </wp:positionV>
              <wp:extent cx="1136650" cy="13906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1136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0500/12/INSERT/F/M/26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2.913193pt;margin-top:782.624146pt;width:89.5pt;height:10.95pt;mso-position-horizontal-relative:page;mso-position-vertical-relative:page;z-index:-15923712" type="#_x0000_t202" id="docshape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0500/12/INSERT/F/M/26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93792">
              <wp:simplePos x="0" y="0"/>
              <wp:positionH relativeFrom="page">
                <wp:posOffset>6236875</wp:posOffset>
              </wp:positionH>
              <wp:positionV relativeFrom="page">
                <wp:posOffset>9904835</wp:posOffset>
              </wp:positionV>
              <wp:extent cx="706120" cy="18161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7061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pacing w:val="-2"/>
                              <w:sz w:val="22"/>
                            </w:rPr>
                            <w:t>[Turn</w:t>
                          </w:r>
                          <w:r>
                            <w:rPr>
                              <w:b/>
                              <w:color w:val="231F20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22"/>
                            </w:rPr>
                            <w:t>over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9259pt;margin-top:779.908325pt;width:55.6pt;height:14.3pt;mso-position-horizontal-relative:page;mso-position-vertical-relative:page;z-index:-15922688" type="#_x0000_t202" id="docshape3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pacing w:val="-2"/>
                        <w:sz w:val="22"/>
                      </w:rPr>
                      <w:t>[Turn</w:t>
                    </w:r>
                    <w:r>
                      <w:rPr>
                        <w:b/>
                        <w:color w:val="231F20"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color w:val="231F20"/>
                        <w:spacing w:val="-4"/>
                        <w:sz w:val="22"/>
                      </w:rPr>
                      <w:t>over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4304">
              <wp:simplePos x="0" y="0"/>
              <wp:positionH relativeFrom="page">
                <wp:posOffset>617336</wp:posOffset>
              </wp:positionH>
              <wp:positionV relativeFrom="page">
                <wp:posOffset>9939326</wp:posOffset>
              </wp:positionV>
              <wp:extent cx="2314575" cy="13906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2314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Cambridge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Press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6092pt;margin-top:782.624146pt;width:182.25pt;height:10.95pt;mso-position-horizontal-relative:page;mso-position-vertical-relative:page;z-index:-15922176" type="#_x0000_t202" id="docshape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©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Cambridge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University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Press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&amp;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Assessment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4816">
              <wp:simplePos x="0" y="0"/>
              <wp:positionH relativeFrom="page">
                <wp:posOffset>3211997</wp:posOffset>
              </wp:positionH>
              <wp:positionV relativeFrom="page">
                <wp:posOffset>9939326</wp:posOffset>
              </wp:positionV>
              <wp:extent cx="1136650" cy="13906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136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0500/12/INSERT/F/M/26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2.913193pt;margin-top:782.624146pt;width:89.5pt;height:10.95pt;mso-position-horizontal-relative:page;mso-position-vertical-relative:page;z-index:-15921664" type="#_x0000_t202" id="docshape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0500/12/INSERT/F/M/26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95840">
              <wp:simplePos x="0" y="0"/>
              <wp:positionH relativeFrom="page">
                <wp:posOffset>617336</wp:posOffset>
              </wp:positionH>
              <wp:positionV relativeFrom="page">
                <wp:posOffset>9939326</wp:posOffset>
              </wp:positionV>
              <wp:extent cx="2314575" cy="13906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314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Cambridge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Press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6092pt;margin-top:782.624146pt;width:182.25pt;height:10.95pt;mso-position-horizontal-relative:page;mso-position-vertical-relative:page;z-index:-15920640" type="#_x0000_t202" id="docshape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©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Cambridge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University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Press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&amp;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Assessment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6352">
              <wp:simplePos x="0" y="0"/>
              <wp:positionH relativeFrom="page">
                <wp:posOffset>3211997</wp:posOffset>
              </wp:positionH>
              <wp:positionV relativeFrom="page">
                <wp:posOffset>9939326</wp:posOffset>
              </wp:positionV>
              <wp:extent cx="1136650" cy="13906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136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0500/12/INSERT/F/M/26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2.913193pt;margin-top:782.624146pt;width:89.5pt;height:10.95pt;mso-position-horizontal-relative:page;mso-position-vertical-relative:page;z-index:-15920128" type="#_x0000_t202" id="docshape4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0500/12/INSERT/F/M/26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97888">
              <wp:simplePos x="0" y="0"/>
              <wp:positionH relativeFrom="page">
                <wp:posOffset>617336</wp:posOffset>
              </wp:positionH>
              <wp:positionV relativeFrom="page">
                <wp:posOffset>9939326</wp:posOffset>
              </wp:positionV>
              <wp:extent cx="2314575" cy="13906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2314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Cambridge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Press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6092pt;margin-top:782.624146pt;width:182.25pt;height:10.95pt;mso-position-horizontal-relative:page;mso-position-vertical-relative:page;z-index:-15918592" type="#_x0000_t202" id="docshape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©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Cambridge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University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Press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&amp;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231F20"/>
                        <w:sz w:val="16"/>
                      </w:rPr>
                      <w:t>Assessment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8400">
              <wp:simplePos x="0" y="0"/>
              <wp:positionH relativeFrom="page">
                <wp:posOffset>3211997</wp:posOffset>
              </wp:positionH>
              <wp:positionV relativeFrom="page">
                <wp:posOffset>9939326</wp:posOffset>
              </wp:positionV>
              <wp:extent cx="1136650" cy="13906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136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0500/12/INSERT/F/M/26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2.913193pt;margin-top:782.624146pt;width:89.5pt;height:10.95pt;mso-position-horizontal-relative:page;mso-position-vertical-relative:page;z-index:-15918080" type="#_x0000_t202" id="docshape4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0500/12/INSERT/F/M/26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91744">
              <wp:simplePos x="0" y="0"/>
              <wp:positionH relativeFrom="page">
                <wp:posOffset>3703051</wp:posOffset>
              </wp:positionH>
              <wp:positionV relativeFrom="page">
                <wp:posOffset>461241</wp:posOffset>
              </wp:positionV>
              <wp:extent cx="167005" cy="18161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2</w: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578888pt;margin-top:36.318207pt;width:13.15pt;height:14.3pt;mso-position-horizontal-relative:page;mso-position-vertical-relative:page;z-index:-15924736" type="#_x0000_t202" id="docshape3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z w:val="22"/>
                      </w:rPr>
                      <w:instrText> PAGE </w:instrTex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z w:val="22"/>
                      </w:rPr>
                      <w:t>2</w: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93280">
              <wp:simplePos x="0" y="0"/>
              <wp:positionH relativeFrom="page">
                <wp:posOffset>3703051</wp:posOffset>
              </wp:positionH>
              <wp:positionV relativeFrom="page">
                <wp:posOffset>461241</wp:posOffset>
              </wp:positionV>
              <wp:extent cx="167005" cy="18161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3</w: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578888pt;margin-top:36.318207pt;width:13.15pt;height:14.3pt;mso-position-horizontal-relative:page;mso-position-vertical-relative:page;z-index:-15923200" type="#_x0000_t202" id="docshape34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z w:val="22"/>
                      </w:rPr>
                      <w:instrText> PAGE </w:instrTex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z w:val="22"/>
                      </w:rPr>
                      <w:t>3</w: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95328">
              <wp:simplePos x="0" y="0"/>
              <wp:positionH relativeFrom="page">
                <wp:posOffset>3703051</wp:posOffset>
              </wp:positionH>
              <wp:positionV relativeFrom="page">
                <wp:posOffset>461241</wp:posOffset>
              </wp:positionV>
              <wp:extent cx="167005" cy="18161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4</w: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578888pt;margin-top:36.318207pt;width:13.15pt;height:14.3pt;mso-position-horizontal-relative:page;mso-position-vertical-relative:page;z-index:-15921152" type="#_x0000_t202" id="docshape38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z w:val="22"/>
                      </w:rPr>
                      <w:instrText> PAGE </w:instrTex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z w:val="22"/>
                      </w:rPr>
                      <w:t>4</w: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96864">
              <wp:simplePos x="0" y="0"/>
              <wp:positionH relativeFrom="page">
                <wp:posOffset>3703051</wp:posOffset>
              </wp:positionH>
              <wp:positionV relativeFrom="page">
                <wp:posOffset>461241</wp:posOffset>
              </wp:positionV>
              <wp:extent cx="167005" cy="18161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6</w: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578888pt;margin-top:36.318207pt;width:13.15pt;height:14.3pt;mso-position-horizontal-relative:page;mso-position-vertical-relative:page;z-index:-15919616" type="#_x0000_t202" id="docshape4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z w:val="22"/>
                      </w:rPr>
                      <w:instrText> PAGE </w:instrTex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z w:val="22"/>
                      </w:rPr>
                      <w:t>6</w: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7376">
              <wp:simplePos x="0" y="0"/>
              <wp:positionH relativeFrom="page">
                <wp:posOffset>3310682</wp:posOffset>
              </wp:positionH>
              <wp:positionV relativeFrom="page">
                <wp:posOffset>783341</wp:posOffset>
              </wp:positionV>
              <wp:extent cx="939165" cy="18161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9391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BLANK</w:t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22"/>
                            </w:rPr>
                            <w:t> 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0.683685pt;margin-top:61.680408pt;width:73.95pt;height:14.3pt;mso-position-horizontal-relative:page;mso-position-vertical-relative:page;z-index:-15919104" type="#_x0000_t202" id="docshape4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t>BLANK</w:t>
                    </w:r>
                    <w:r>
                      <w:rPr>
                        <w:b/>
                        <w:color w:val="231F20"/>
                        <w:spacing w:val="-4"/>
                        <w:sz w:val="22"/>
                      </w:rPr>
                      <w:t> PAGE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679" w:hanging="426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3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9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6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2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9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5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4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3"/>
      <w:ind w:left="253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678" w:hanging="42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yperlink" Target="http://www.cambridgeinternational.org/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Cambridge International</dc:creator>
  <dc:subject>First Language English</dc:subject>
  <dc:title>03_0500_12_INSERT_2026_357575.indd</dc:title>
  <dcterms:created xsi:type="dcterms:W3CDTF">2026-07-22T13:03:40Z</dcterms:created>
  <dcterms:modified xsi:type="dcterms:W3CDTF">2026-07-22T13:03:40Z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cle Number">
    <vt:lpwstr>7409760214-I</vt:lpwstr>
  </property>
  <property fmtid="{D5CDD505-2E9C-101B-9397-08002B2CF9AE}" pid="3" name="Colour Requirement">
    <vt:lpwstr>NO</vt:lpwstr>
  </property>
  <property fmtid="{D5CDD505-2E9C-101B-9397-08002B2CF9AE}" pid="4" name="Component">
    <vt:lpwstr>12</vt:lpwstr>
  </property>
  <property fmtid="{D5CDD505-2E9C-101B-9397-08002B2CF9AE}" pid="5" name="Created">
    <vt:filetime>2025-09-18T00:00:00Z</vt:filetime>
  </property>
  <property fmtid="{D5CDD505-2E9C-101B-9397-08002B2CF9AE}" pid="6" name="Creator">
    <vt:lpwstr>Adobe InDesign 20.5 (Macintosh)</vt:lpwstr>
  </property>
  <property fmtid="{D5CDD505-2E9C-101B-9397-08002B2CF9AE}" pid="7" name="ESM">
    <vt:lpwstr>No</vt:lpwstr>
  </property>
  <property fmtid="{D5CDD505-2E9C-101B-9397-08002B2CF9AE}" pid="8" name="Examination Date">
    <vt:lpwstr>01/01/0001</vt:lpwstr>
  </property>
  <property fmtid="{D5CDD505-2E9C-101B-9397-08002B2CF9AE}" pid="9" name="Examination Time">
    <vt:lpwstr>TBA</vt:lpwstr>
  </property>
  <property fmtid="{D5CDD505-2E9C-101B-9397-08002B2CF9AE}" pid="10" name="GTS_PDFXConformance">
    <vt:lpwstr>PDF/X-1a:2001</vt:lpwstr>
  </property>
  <property fmtid="{D5CDD505-2E9C-101B-9397-08002B2CF9AE}" pid="11" name="GTS_PDFXVersion">
    <vt:lpwstr>PDF/X-1:2001</vt:lpwstr>
  </property>
  <property fmtid="{D5CDD505-2E9C-101B-9397-08002B2CF9AE}" pid="12" name="Job Type">
    <vt:lpwstr>Insert</vt:lpwstr>
  </property>
  <property fmtid="{D5CDD505-2E9C-101B-9397-08002B2CF9AE}" pid="13" name="LastSaved">
    <vt:filetime>2026-07-22T00:00:00Z</vt:filetime>
  </property>
  <property fmtid="{D5CDD505-2E9C-101B-9397-08002B2CF9AE}" pid="14" name="Modified">
    <vt:lpwstr>NO</vt:lpwstr>
  </property>
  <property fmtid="{D5CDD505-2E9C-101B-9397-08002B2CF9AE}" pid="15" name="ModifiedFontSize">
    <vt:lpwstr>12pt</vt:lpwstr>
  </property>
  <property fmtid="{D5CDD505-2E9C-101B-9397-08002B2CF9AE}" pid="16" name="ModifiedSize">
    <vt:lpwstr>A4</vt:lpwstr>
  </property>
  <property fmtid="{D5CDD505-2E9C-101B-9397-08002B2CF9AE}" pid="17" name="Number of Pages">
    <vt:lpwstr>8</vt:lpwstr>
  </property>
  <property fmtid="{D5CDD505-2E9C-101B-9397-08002B2CF9AE}" pid="18" name="Paper Version">
    <vt:lpwstr>sources to be rekeyed</vt:lpwstr>
  </property>
  <property fmtid="{D5CDD505-2E9C-101B-9397-08002B2CF9AE}" pid="19" name="Producer">
    <vt:lpwstr>Adobe PDF Library 17.0</vt:lpwstr>
  </property>
  <property fmtid="{D5CDD505-2E9C-101B-9397-08002B2CF9AE}" pid="20" name="Proofing Colour">
    <vt:lpwstr>White</vt:lpwstr>
  </property>
  <property fmtid="{D5CDD505-2E9C-101B-9397-08002B2CF9AE}" pid="21" name="Qualification">
    <vt:lpwstr>IGCSE</vt:lpwstr>
  </property>
  <property fmtid="{D5CDD505-2E9C-101B-9397-08002B2CF9AE}" pid="22" name="Tharstern Number">
    <vt:lpwstr>357575</vt:lpwstr>
  </property>
  <property fmtid="{D5CDD505-2E9C-101B-9397-08002B2CF9AE}" pid="23" name="Unit">
    <vt:lpwstr>0500</vt:lpwstr>
  </property>
  <property fmtid="{D5CDD505-2E9C-101B-9397-08002B2CF9AE}" pid="24" name="Version Number">
    <vt:lpwstr>5th Revision</vt:lpwstr>
  </property>
  <property fmtid="{D5CDD505-2E9C-101B-9397-08002B2CF9AE}" pid="25" name="Year">
    <vt:lpwstr>2026</vt:lpwstr>
  </property>
</Properties>
</file>