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F2171" w:rsidRDefault="00400975">
      <w:pPr>
        <w:pBdr>
          <w:top w:val="nil"/>
          <w:left w:val="nil"/>
          <w:bottom w:val="single" w:sz="24" w:space="0" w:color="622423"/>
          <w:right w:val="nil"/>
          <w:between w:val="nil"/>
        </w:pBdr>
        <w:tabs>
          <w:tab w:val="center" w:pos="4680"/>
          <w:tab w:val="right" w:pos="9360"/>
          <w:tab w:val="left" w:pos="3570"/>
          <w:tab w:val="left" w:pos="796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GREEN NATIONAL MODEL HIGH SCHOOL ADILPUR</w:t>
      </w:r>
    </w:p>
    <w:p w14:paraId="00000002" w14:textId="40A6B10A" w:rsidR="001F2171" w:rsidRDefault="00400975">
      <w:pPr>
        <w:pBdr>
          <w:top w:val="nil"/>
          <w:left w:val="nil"/>
          <w:bottom w:val="single" w:sz="24" w:space="0" w:color="622423"/>
          <w:right w:val="nil"/>
          <w:between w:val="nil"/>
        </w:pBdr>
        <w:tabs>
          <w:tab w:val="center" w:pos="4680"/>
          <w:tab w:val="right" w:pos="9360"/>
          <w:tab w:val="left" w:pos="3570"/>
          <w:tab w:val="left" w:pos="7965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      CLASS: NINTH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          </w:t>
      </w:r>
      <w:r w:rsidR="005778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                           </w:t>
      </w:r>
      <w:r w:rsidR="00453B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   </w:t>
      </w:r>
      <w:r w:rsidR="005778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ANNUAL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EXAMINATION 2025_26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SUBJECT: BIOLOGY</w:t>
      </w:r>
    </w:p>
    <w:p w14:paraId="00000003" w14:textId="731661C1" w:rsidR="001F2171" w:rsidRDefault="005778CD">
      <w:pPr>
        <w:pBdr>
          <w:top w:val="nil"/>
          <w:left w:val="nil"/>
          <w:bottom w:val="single" w:sz="24" w:space="0" w:color="622423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b9i2e7whyhjd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      DATE:</w:t>
      </w:r>
      <w:r w:rsidR="009974DC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/03/2026</w:t>
      </w:r>
      <w:r w:rsidR="0040097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="004009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 xml:space="preserve">                                                        TIME ALLOWED 3 HOURS</w:t>
      </w:r>
      <w:r w:rsidR="0040097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                                         </w:t>
      </w:r>
      <w:r w:rsidR="00453B4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 </w:t>
      </w:r>
      <w:bookmarkStart w:id="1" w:name="_GoBack"/>
      <w:bookmarkEnd w:id="1"/>
      <w:r w:rsidR="0040097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 xml:space="preserve">     </w:t>
      </w:r>
      <w:r w:rsidR="0040097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MAX MARKS: </w:t>
      </w:r>
      <w:r w:rsidR="00400975">
        <w:rPr>
          <w:rFonts w:ascii="Times New Roman" w:eastAsia="Times New Roman" w:hAnsi="Times New Roman" w:cs="Times New Roman"/>
          <w:b/>
          <w:bCs/>
          <w:sz w:val="16"/>
          <w:szCs w:val="16"/>
        </w:rPr>
        <w:t>100</w:t>
      </w:r>
    </w:p>
    <w:p w14:paraId="00000004" w14:textId="77777777" w:rsidR="001F2171" w:rsidRDefault="004009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Short Questions SECTION (A)</w:t>
      </w:r>
    </w:p>
    <w:p w14:paraId="00000005" w14:textId="77777777" w:rsidR="001F2171" w:rsidRDefault="0040097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Note: Attempt any  (07) questions of the following.</w:t>
      </w:r>
    </w:p>
    <w:p w14:paraId="00000006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Q.No.1How population is different from community?</w:t>
      </w:r>
    </w:p>
    <w:p w14:paraId="00000007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Q.No.2: Why mitochondria are called power house of cell?</w:t>
      </w:r>
    </w:p>
    <w:p w14:paraId="00000008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Q.No.3: Why enzymes are specific in nature?</w:t>
      </w:r>
    </w:p>
    <w:p w14:paraId="00000009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Q.No.4: Why cell membrane is semipermeable in nature?</w:t>
      </w:r>
    </w:p>
    <w:p w14:paraId="0000000A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Q.No.5: Why subject biology is named as multidimensional subject?</w:t>
      </w:r>
    </w:p>
    <w:p w14:paraId="0000000B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Q.No.6: Distinguish between Plant Kingdom and Animal Kingdom?</w:t>
      </w:r>
    </w:p>
    <w:p w14:paraId="0000000C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Q.No.7: How living organisms are classified into two kingdom classification?</w:t>
      </w:r>
    </w:p>
    <w:p w14:paraId="0000000D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Q.No.8: What is binomen culture?</w:t>
      </w:r>
    </w:p>
    <w:p w14:paraId="0000000E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Q.No.9: Define the following terms:</w:t>
      </w:r>
    </w:p>
    <w:p w14:paraId="00000012" w14:textId="1494F123" w:rsidR="001F2171" w:rsidRDefault="00400975" w:rsidP="0001695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i) Ratio</w:t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ii) Biological method</w:t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iii) Hypothesis</w:t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 w:rsidR="0001695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iv) Law</w:t>
      </w:r>
    </w:p>
    <w:p w14:paraId="00000013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Q.No.10: Define ATP and write its importance.</w:t>
      </w:r>
    </w:p>
    <w:p w14:paraId="00000014" w14:textId="77777777" w:rsidR="001F2171" w:rsidRDefault="004009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Long Questions SECTION (B)</w:t>
      </w:r>
    </w:p>
    <w:p w14:paraId="00000015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Note: Answer any  (02) of the following questions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11: Describe the role of Muslim Scientists in the field of Biology.</w:t>
      </w:r>
    </w:p>
    <w:p w14:paraId="00000017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Q.No.12: Describe structure and function of Nucleus with the help of diagram.</w:t>
      </w:r>
    </w:p>
    <w:p w14:paraId="00000018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Q.No.13: What is taxonomic hierarchy? Explain aims of classification?</w:t>
      </w:r>
    </w:p>
    <w:p w14:paraId="00000019" w14:textId="77777777" w:rsidR="001F2171" w:rsidRDefault="004009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Q.No.14: Define level of organization. Explain different levels of biological organization.</w:t>
      </w:r>
    </w:p>
    <w:p w14:paraId="0000001A" w14:textId="77777777" w:rsidR="001F2171" w:rsidRDefault="0040097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Multiple Choice Questions SECTION (C)</w:t>
      </w:r>
    </w:p>
    <w:p w14:paraId="0000001B" w14:textId="77777777" w:rsidR="001F2171" w:rsidRDefault="001F2171">
      <w:pPr>
        <w:spacing w:after="0" w:line="240" w:lineRule="auto"/>
      </w:pPr>
    </w:p>
    <w:p w14:paraId="0000001C" w14:textId="31E27EFF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607722"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>The basic unit of life is:</w:t>
      </w:r>
    </w:p>
    <w:p w14:paraId="00000020" w14:textId="240831BD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Tissue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Organ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Cell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Organ system</w:t>
      </w:r>
    </w:p>
    <w:p w14:paraId="00000021" w14:textId="72D8CFA8" w:rsidR="001F2171" w:rsidRDefault="00607722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 w:rsidR="00400975">
        <w:rPr>
          <w:rFonts w:ascii="Times New Roman" w:eastAsia="Times New Roman" w:hAnsi="Times New Roman" w:cs="Times New Roman"/>
        </w:rPr>
        <w:t>The powerhouse of the cell is:</w:t>
      </w:r>
    </w:p>
    <w:p w14:paraId="00000025" w14:textId="3127A8F0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Ribosome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Mitochondria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Nucleus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Golgi body</w:t>
      </w:r>
    </w:p>
    <w:p w14:paraId="00000026" w14:textId="4EA76707" w:rsidR="001F2171" w:rsidRDefault="00607722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 w:rsidR="00400975">
        <w:rPr>
          <w:rFonts w:ascii="Times New Roman" w:eastAsia="Times New Roman" w:hAnsi="Times New Roman" w:cs="Times New Roman"/>
        </w:rPr>
        <w:t>ATP stands for:</w:t>
      </w:r>
    </w:p>
    <w:p w14:paraId="06615EBD" w14:textId="01FCDAF2" w:rsidR="001A1F0B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Adenosine Tri Phosphate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Adenine Tri Protein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</w:p>
    <w:p w14:paraId="0000002A" w14:textId="3F588C38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Active Transport Process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Adenosine Tri Protein</w:t>
      </w:r>
    </w:p>
    <w:p w14:paraId="0000002B" w14:textId="0D0019D7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4.Enzymes are chemically:</w:t>
      </w:r>
    </w:p>
    <w:p w14:paraId="0000002F" w14:textId="0428DA1A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Lipids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Carbohydrates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Proteins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Vitamins</w:t>
      </w:r>
    </w:p>
    <w:p w14:paraId="00000030" w14:textId="14D09AF1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5.The cell membrane is:</w:t>
      </w:r>
    </w:p>
    <w:p w14:paraId="00000034" w14:textId="0D439501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Impermeable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Permeable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Semipermeable</w:t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Hard</w:t>
      </w:r>
    </w:p>
    <w:p w14:paraId="00000035" w14:textId="7A16F78A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6.The branch of biology dealing with classification is called:</w:t>
      </w:r>
    </w:p>
    <w:p w14:paraId="00000039" w14:textId="12E35B84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Ecology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Genetics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Taxonomy</w:t>
      </w:r>
      <w:r w:rsidR="001A1F0B">
        <w:rPr>
          <w:rFonts w:ascii="Times New Roman" w:eastAsia="Times New Roman" w:hAnsi="Times New Roman" w:cs="Times New Roman"/>
        </w:rPr>
        <w:tab/>
      </w:r>
      <w:r w:rsidR="001A1F0B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Physiology</w:t>
      </w:r>
    </w:p>
    <w:p w14:paraId="0000003A" w14:textId="0F19DF2A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7.The two-kingdom classification was proposed by:</w:t>
      </w:r>
    </w:p>
    <w:p w14:paraId="0000003E" w14:textId="18D0F236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Charles Darwin</w:t>
      </w:r>
      <w:r w:rsidR="007617FA">
        <w:rPr>
          <w:rFonts w:ascii="Times New Roman" w:eastAsia="Times New Roman" w:hAnsi="Times New Roman" w:cs="Times New Roman"/>
        </w:rPr>
        <w:tab/>
      </w:r>
      <w:r w:rsidR="007617F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Robert Hooke</w:t>
      </w:r>
      <w:r w:rsidR="007617FA">
        <w:rPr>
          <w:rFonts w:ascii="Times New Roman" w:eastAsia="Times New Roman" w:hAnsi="Times New Roman" w:cs="Times New Roman"/>
        </w:rPr>
        <w:tab/>
      </w:r>
      <w:r w:rsidR="007617F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Carolus Linnaeus</w:t>
      </w:r>
      <w:r w:rsidR="007617F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Louis Pasteur</w:t>
      </w:r>
    </w:p>
    <w:p w14:paraId="0000003F" w14:textId="1B655C10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8.Binomial nomenclature was introduced by:</w:t>
      </w:r>
    </w:p>
    <w:p w14:paraId="00000043" w14:textId="454CF2BC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Gregor Mendel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Carolus Linnaeus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Ibn Sina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Aristotle</w:t>
      </w:r>
    </w:p>
    <w:p w14:paraId="00000044" w14:textId="2A9CE49B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9.In binomial nomenclature, the first name represents:</w:t>
      </w:r>
    </w:p>
    <w:p w14:paraId="00000048" w14:textId="0E3D4EE8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Species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Family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Genus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Class</w:t>
      </w:r>
    </w:p>
    <w:p w14:paraId="00000049" w14:textId="0F432FE4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10.A group of same species living in one area is called:</w:t>
      </w:r>
    </w:p>
    <w:p w14:paraId="0000004D" w14:textId="360B4C9B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Community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Population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Ecosystem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Habitat</w:t>
      </w:r>
    </w:p>
    <w:p w14:paraId="0000004E" w14:textId="76456004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11.A group of different species living together is called:</w:t>
      </w:r>
    </w:p>
    <w:p w14:paraId="00000052" w14:textId="1D8FC666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Population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Community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Species</w:t>
      </w:r>
      <w:r w:rsidR="00574784">
        <w:rPr>
          <w:rFonts w:ascii="Times New Roman" w:eastAsia="Times New Roman" w:hAnsi="Times New Roman" w:cs="Times New Roman"/>
        </w:rPr>
        <w:tab/>
      </w:r>
      <w:r w:rsidR="0057478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Genus</w:t>
      </w:r>
    </w:p>
    <w:p w14:paraId="00000053" w14:textId="2101670E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12.The control center of the cell is:</w:t>
      </w:r>
    </w:p>
    <w:p w14:paraId="00000057" w14:textId="21B1BCFA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Ribosome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Nucleus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Lysosome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Vacuole</w:t>
      </w:r>
    </w:p>
    <w:p w14:paraId="00000058" w14:textId="7D0752F3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13.The outer covering of plant cell is:</w:t>
      </w:r>
    </w:p>
    <w:p w14:paraId="0000005C" w14:textId="35A24562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Cell membrane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Cytoplasm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Cell wall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Nucleus</w:t>
      </w:r>
    </w:p>
    <w:p w14:paraId="0000005D" w14:textId="49A9CB27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14.Plants are:</w:t>
      </w:r>
    </w:p>
    <w:p w14:paraId="00000061" w14:textId="5B17F4E4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Heterotrophs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Autotrophs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Parasites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Carnivores</w:t>
      </w:r>
    </w:p>
    <w:p w14:paraId="00000062" w14:textId="773A02A0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15.Animals are:</w:t>
      </w:r>
    </w:p>
    <w:p w14:paraId="00000066" w14:textId="3210F95A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Autotrophs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Producers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Heterotrophs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Decomposers</w:t>
      </w:r>
    </w:p>
    <w:p w14:paraId="00000067" w14:textId="03B717B8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16.A scientific explanation based on observation is called:</w:t>
      </w:r>
    </w:p>
    <w:p w14:paraId="0000006B" w14:textId="0DED8DE0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Theory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Hypothesis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Law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Ratio</w:t>
      </w:r>
    </w:p>
    <w:p w14:paraId="0000006C" w14:textId="1EA51FAB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17.The study of living organisms and their environment is called:</w:t>
      </w:r>
    </w:p>
    <w:p w14:paraId="00000070" w14:textId="080FE2C5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Ecology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Anatomy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Cytology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Histology</w:t>
      </w:r>
    </w:p>
    <w:p w14:paraId="00000071" w14:textId="6E1115E6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18.Mitochondria are found in:</w:t>
      </w:r>
    </w:p>
    <w:p w14:paraId="00000075" w14:textId="5F88A0A2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Prokaryotic cells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Eukaryotic cells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Viruses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Bacteria only</w:t>
      </w:r>
    </w:p>
    <w:p w14:paraId="00000076" w14:textId="114F9962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19.The smallest taxonomic category is:</w:t>
      </w:r>
    </w:p>
    <w:p w14:paraId="0000007A" w14:textId="31AF58AC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Kingdom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Phylum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Genus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Species</w:t>
      </w:r>
    </w:p>
    <w:p w14:paraId="0000007B" w14:textId="3FAE6AC4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20.The site of protein synthesis is:</w:t>
      </w:r>
    </w:p>
    <w:p w14:paraId="0000007F" w14:textId="21E36489" w:rsidR="001F2171" w:rsidRDefault="00400975" w:rsidP="00607722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Nucleus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b) Ribosome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c) Mitochondria</w:t>
      </w:r>
      <w:r w:rsidR="00607722">
        <w:rPr>
          <w:rFonts w:ascii="Times New Roman" w:eastAsia="Times New Roman" w:hAnsi="Times New Roman" w:cs="Times New Roman"/>
        </w:rPr>
        <w:tab/>
      </w:r>
      <w:r w:rsidR="0060772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d) Vacuole</w:t>
      </w:r>
    </w:p>
    <w:p w14:paraId="00000080" w14:textId="77777777" w:rsidR="001F2171" w:rsidRDefault="001F2171" w:rsidP="00607722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1F2171">
      <w:pgSz w:w="11906" w:h="16838"/>
      <w:pgMar w:top="548" w:right="720" w:bottom="720" w:left="720" w:header="9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4EF0C5FD-BF97-416F-B087-4B9B3B5D7A23}"/>
    <w:embedBold r:id="rId2" w:fontKey="{1B7B72CB-128A-4D6C-B2AE-CC8F9EEE66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69D6D9-CCA3-40FD-8C5F-F7A2157578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362541A0-40C5-42AB-9662-85E79D708B01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171"/>
    <w:rsid w:val="00016953"/>
    <w:rsid w:val="001A1F0B"/>
    <w:rsid w:val="001F2171"/>
    <w:rsid w:val="00400975"/>
    <w:rsid w:val="00415740"/>
    <w:rsid w:val="00453B44"/>
    <w:rsid w:val="00574784"/>
    <w:rsid w:val="005778CD"/>
    <w:rsid w:val="00607722"/>
    <w:rsid w:val="007617FA"/>
    <w:rsid w:val="0099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80E4"/>
  <w15:docId w15:val="{F1837406-ECF8-4FFE-8702-32B33291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10</cp:revision>
  <dcterms:created xsi:type="dcterms:W3CDTF">2026-03-04T08:50:00Z</dcterms:created>
  <dcterms:modified xsi:type="dcterms:W3CDTF">2026-03-09T07:30:00Z</dcterms:modified>
</cp:coreProperties>
</file>