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6990288"/>
        <w:docPartObj>
          <w:docPartGallery w:val="Cover Pages"/>
          <w:docPartUnique/>
        </w:docPartObj>
      </w:sdtPr>
      <w:sdtEndPr>
        <w:rPr>
          <w:b/>
          <w:bCs/>
          <w:u w:val="single"/>
        </w:rPr>
      </w:sdtEndPr>
      <w:sdtContent>
        <w:p w14:paraId="34C55D87" w14:textId="3EB405EF" w:rsidR="00105984" w:rsidRDefault="00105984">
          <w:r>
            <w:rPr>
              <w:noProof/>
            </w:rPr>
            <mc:AlternateContent>
              <mc:Choice Requires="wpg">
                <w:drawing>
                  <wp:anchor distT="0" distB="0" distL="114300" distR="114300" simplePos="0" relativeHeight="251659264" behindDoc="1" locked="0" layoutInCell="1" allowOverlap="1" wp14:anchorId="12A1DFC2" wp14:editId="6711D58A">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FC3F053" w14:textId="77777777" w:rsidR="00105984" w:rsidRDefault="00105984">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A1AFB28" w14:textId="1FE639A9" w:rsidR="00105984" w:rsidRDefault="00BE3C30">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TEMA 4 SQL - DML</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8220A12" w14:textId="22EA63B7" w:rsidR="00105984" w:rsidRDefault="009D57CA">
                                      <w:pPr>
                                        <w:pStyle w:val="Sinespaciado"/>
                                        <w:spacing w:before="120"/>
                                        <w:rPr>
                                          <w:color w:val="4472C4" w:themeColor="accent1"/>
                                          <w:sz w:val="36"/>
                                          <w:szCs w:val="36"/>
                                        </w:rPr>
                                      </w:pPr>
                                      <w:r>
                                        <w:rPr>
                                          <w:color w:val="4472C4" w:themeColor="accent1"/>
                                          <w:sz w:val="36"/>
                                          <w:szCs w:val="36"/>
                                        </w:rPr>
                                        <w:t>Eduardo Martín-Sonseca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2A1DFC2"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FC3F053" w14:textId="77777777" w:rsidR="00105984" w:rsidRDefault="00105984">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A1AFB28" w14:textId="1FE639A9" w:rsidR="00105984" w:rsidRDefault="00BE3C30">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TEMA 4 SQL - DML</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8220A12" w14:textId="22EA63B7" w:rsidR="00105984" w:rsidRDefault="009D57CA">
                                <w:pPr>
                                  <w:pStyle w:val="Sinespaciado"/>
                                  <w:spacing w:before="120"/>
                                  <w:rPr>
                                    <w:color w:val="4472C4" w:themeColor="accent1"/>
                                    <w:sz w:val="36"/>
                                    <w:szCs w:val="36"/>
                                  </w:rPr>
                                </w:pPr>
                                <w:r>
                                  <w:rPr>
                                    <w:color w:val="4472C4" w:themeColor="accent1"/>
                                    <w:sz w:val="36"/>
                                    <w:szCs w:val="36"/>
                                  </w:rPr>
                                  <w:t>Eduardo Martín-Sonseca</w:t>
                                </w:r>
                              </w:p>
                            </w:sdtContent>
                          </w:sdt>
                        </w:txbxContent>
                      </v:textbox>
                    </v:shape>
                    <w10:wrap anchorx="page" anchory="page"/>
                  </v:group>
                </w:pict>
              </mc:Fallback>
            </mc:AlternateContent>
          </w:r>
        </w:p>
        <w:p w14:paraId="73B45B04" w14:textId="0DB8B9A4" w:rsidR="00105984" w:rsidRDefault="00105984">
          <w:pPr>
            <w:rPr>
              <w:b/>
              <w:bCs/>
              <w:u w:val="single"/>
            </w:rPr>
          </w:pPr>
          <w:r>
            <w:rPr>
              <w:b/>
              <w:bCs/>
              <w:u w:val="single"/>
            </w:rPr>
            <w:br w:type="page"/>
          </w:r>
        </w:p>
      </w:sdtContent>
    </w:sdt>
    <w:sdt>
      <w:sdtPr>
        <w:rPr>
          <w:rFonts w:asciiTheme="minorHAnsi" w:eastAsiaTheme="minorHAnsi" w:hAnsiTheme="minorHAnsi" w:cstheme="minorBidi"/>
          <w:color w:val="auto"/>
          <w:sz w:val="22"/>
          <w:szCs w:val="22"/>
          <w:lang w:eastAsia="en-US"/>
        </w:rPr>
        <w:id w:val="842599664"/>
        <w:docPartObj>
          <w:docPartGallery w:val="Table of Contents"/>
          <w:docPartUnique/>
        </w:docPartObj>
      </w:sdtPr>
      <w:sdtEndPr>
        <w:rPr>
          <w:b/>
          <w:bCs/>
        </w:rPr>
      </w:sdtEndPr>
      <w:sdtContent>
        <w:p w14:paraId="69149D1D" w14:textId="6F2C7F4F" w:rsidR="00105984" w:rsidRDefault="00105984">
          <w:pPr>
            <w:pStyle w:val="TtuloTDC"/>
          </w:pPr>
          <w:r>
            <w:t>Contenido</w:t>
          </w:r>
        </w:p>
        <w:p w14:paraId="4F6F7780" w14:textId="4651B153" w:rsidR="00967B0B" w:rsidRDefault="00105984">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27867483" w:history="1">
            <w:r w:rsidR="00967B0B" w:rsidRPr="007667F3">
              <w:rPr>
                <w:rStyle w:val="Hipervnculo"/>
                <w:noProof/>
              </w:rPr>
              <w:t>1.</w:t>
            </w:r>
            <w:r w:rsidR="00967B0B">
              <w:rPr>
                <w:rFonts w:eastAsiaTheme="minorEastAsia"/>
                <w:noProof/>
                <w:lang w:eastAsia="es-ES"/>
              </w:rPr>
              <w:tab/>
            </w:r>
            <w:r w:rsidR="00967B0B" w:rsidRPr="007667F3">
              <w:rPr>
                <w:rStyle w:val="Hipervnculo"/>
                <w:noProof/>
              </w:rPr>
              <w:t>INTRODUCCIÓN</w:t>
            </w:r>
            <w:r w:rsidR="00967B0B">
              <w:rPr>
                <w:noProof/>
                <w:webHidden/>
              </w:rPr>
              <w:tab/>
            </w:r>
            <w:r w:rsidR="00967B0B">
              <w:rPr>
                <w:noProof/>
                <w:webHidden/>
              </w:rPr>
              <w:fldChar w:fldCharType="begin"/>
            </w:r>
            <w:r w:rsidR="00967B0B">
              <w:rPr>
                <w:noProof/>
                <w:webHidden/>
              </w:rPr>
              <w:instrText xml:space="preserve"> PAGEREF _Toc127867483 \h </w:instrText>
            </w:r>
            <w:r w:rsidR="00967B0B">
              <w:rPr>
                <w:noProof/>
                <w:webHidden/>
              </w:rPr>
            </w:r>
            <w:r w:rsidR="00967B0B">
              <w:rPr>
                <w:noProof/>
                <w:webHidden/>
              </w:rPr>
              <w:fldChar w:fldCharType="separate"/>
            </w:r>
            <w:r w:rsidR="00967B0B">
              <w:rPr>
                <w:noProof/>
                <w:webHidden/>
              </w:rPr>
              <w:t>2</w:t>
            </w:r>
            <w:r w:rsidR="00967B0B">
              <w:rPr>
                <w:noProof/>
                <w:webHidden/>
              </w:rPr>
              <w:fldChar w:fldCharType="end"/>
            </w:r>
          </w:hyperlink>
        </w:p>
        <w:p w14:paraId="024847FD" w14:textId="410A8215" w:rsidR="00967B0B" w:rsidRDefault="004F58B9">
          <w:pPr>
            <w:pStyle w:val="TDC1"/>
            <w:tabs>
              <w:tab w:val="left" w:pos="440"/>
              <w:tab w:val="right" w:leader="dot" w:pos="8494"/>
            </w:tabs>
            <w:rPr>
              <w:rFonts w:eastAsiaTheme="minorEastAsia"/>
              <w:noProof/>
              <w:lang w:eastAsia="es-ES"/>
            </w:rPr>
          </w:pPr>
          <w:hyperlink w:anchor="_Toc127867484" w:history="1">
            <w:r w:rsidR="00967B0B" w:rsidRPr="007667F3">
              <w:rPr>
                <w:rStyle w:val="Hipervnculo"/>
                <w:noProof/>
              </w:rPr>
              <w:t>2.</w:t>
            </w:r>
            <w:r w:rsidR="00967B0B">
              <w:rPr>
                <w:rFonts w:eastAsiaTheme="minorEastAsia"/>
                <w:noProof/>
                <w:lang w:eastAsia="es-ES"/>
              </w:rPr>
              <w:tab/>
            </w:r>
            <w:r w:rsidR="00967B0B" w:rsidRPr="007667F3">
              <w:rPr>
                <w:rStyle w:val="Hipervnculo"/>
                <w:noProof/>
              </w:rPr>
              <w:t>MODOS DE EJECUCIÓN SQL</w:t>
            </w:r>
            <w:r w:rsidR="00967B0B">
              <w:rPr>
                <w:noProof/>
                <w:webHidden/>
              </w:rPr>
              <w:tab/>
            </w:r>
            <w:r w:rsidR="00967B0B">
              <w:rPr>
                <w:noProof/>
                <w:webHidden/>
              </w:rPr>
              <w:fldChar w:fldCharType="begin"/>
            </w:r>
            <w:r w:rsidR="00967B0B">
              <w:rPr>
                <w:noProof/>
                <w:webHidden/>
              </w:rPr>
              <w:instrText xml:space="preserve"> PAGEREF _Toc127867484 \h </w:instrText>
            </w:r>
            <w:r w:rsidR="00967B0B">
              <w:rPr>
                <w:noProof/>
                <w:webHidden/>
              </w:rPr>
            </w:r>
            <w:r w:rsidR="00967B0B">
              <w:rPr>
                <w:noProof/>
                <w:webHidden/>
              </w:rPr>
              <w:fldChar w:fldCharType="separate"/>
            </w:r>
            <w:r w:rsidR="00967B0B">
              <w:rPr>
                <w:noProof/>
                <w:webHidden/>
              </w:rPr>
              <w:t>2</w:t>
            </w:r>
            <w:r w:rsidR="00967B0B">
              <w:rPr>
                <w:noProof/>
                <w:webHidden/>
              </w:rPr>
              <w:fldChar w:fldCharType="end"/>
            </w:r>
          </w:hyperlink>
        </w:p>
        <w:p w14:paraId="29FE6A43" w14:textId="5F3557F1" w:rsidR="00967B0B" w:rsidRDefault="004F58B9">
          <w:pPr>
            <w:pStyle w:val="TDC1"/>
            <w:tabs>
              <w:tab w:val="left" w:pos="440"/>
              <w:tab w:val="right" w:leader="dot" w:pos="8494"/>
            </w:tabs>
            <w:rPr>
              <w:rFonts w:eastAsiaTheme="minorEastAsia"/>
              <w:noProof/>
              <w:lang w:eastAsia="es-ES"/>
            </w:rPr>
          </w:pPr>
          <w:hyperlink w:anchor="_Toc127867485" w:history="1">
            <w:r w:rsidR="00967B0B" w:rsidRPr="007667F3">
              <w:rPr>
                <w:rStyle w:val="Hipervnculo"/>
                <w:noProof/>
              </w:rPr>
              <w:t>3.</w:t>
            </w:r>
            <w:r w:rsidR="00967B0B">
              <w:rPr>
                <w:rFonts w:eastAsiaTheme="minorEastAsia"/>
                <w:noProof/>
                <w:lang w:eastAsia="es-ES"/>
              </w:rPr>
              <w:tab/>
            </w:r>
            <w:r w:rsidR="00967B0B" w:rsidRPr="007667F3">
              <w:rPr>
                <w:rStyle w:val="Hipervnculo"/>
                <w:noProof/>
              </w:rPr>
              <w:t>ELEMENTOS DEL LENGUAJE SQL: SENTENCIAS SQL</w:t>
            </w:r>
            <w:r w:rsidR="00967B0B">
              <w:rPr>
                <w:noProof/>
                <w:webHidden/>
              </w:rPr>
              <w:tab/>
            </w:r>
            <w:r w:rsidR="00967B0B">
              <w:rPr>
                <w:noProof/>
                <w:webHidden/>
              </w:rPr>
              <w:fldChar w:fldCharType="begin"/>
            </w:r>
            <w:r w:rsidR="00967B0B">
              <w:rPr>
                <w:noProof/>
                <w:webHidden/>
              </w:rPr>
              <w:instrText xml:space="preserve"> PAGEREF _Toc127867485 \h </w:instrText>
            </w:r>
            <w:r w:rsidR="00967B0B">
              <w:rPr>
                <w:noProof/>
                <w:webHidden/>
              </w:rPr>
            </w:r>
            <w:r w:rsidR="00967B0B">
              <w:rPr>
                <w:noProof/>
                <w:webHidden/>
              </w:rPr>
              <w:fldChar w:fldCharType="separate"/>
            </w:r>
            <w:r w:rsidR="00967B0B">
              <w:rPr>
                <w:noProof/>
                <w:webHidden/>
              </w:rPr>
              <w:t>2</w:t>
            </w:r>
            <w:r w:rsidR="00967B0B">
              <w:rPr>
                <w:noProof/>
                <w:webHidden/>
              </w:rPr>
              <w:fldChar w:fldCharType="end"/>
            </w:r>
          </w:hyperlink>
        </w:p>
        <w:p w14:paraId="203F4C68" w14:textId="7EF0EFA3" w:rsidR="00967B0B" w:rsidRDefault="004F58B9">
          <w:pPr>
            <w:pStyle w:val="TDC1"/>
            <w:tabs>
              <w:tab w:val="left" w:pos="660"/>
              <w:tab w:val="right" w:leader="dot" w:pos="8494"/>
            </w:tabs>
            <w:rPr>
              <w:rFonts w:eastAsiaTheme="minorEastAsia"/>
              <w:noProof/>
              <w:lang w:eastAsia="es-ES"/>
            </w:rPr>
          </w:pPr>
          <w:hyperlink w:anchor="_Toc127867486" w:history="1">
            <w:r w:rsidR="00967B0B" w:rsidRPr="007667F3">
              <w:rPr>
                <w:rStyle w:val="Hipervnculo"/>
                <w:noProof/>
              </w:rPr>
              <w:t>3.1.</w:t>
            </w:r>
            <w:r w:rsidR="00967B0B">
              <w:rPr>
                <w:rFonts w:eastAsiaTheme="minorEastAsia"/>
                <w:noProof/>
                <w:lang w:eastAsia="es-ES"/>
              </w:rPr>
              <w:tab/>
            </w:r>
            <w:r w:rsidR="00967B0B" w:rsidRPr="007667F3">
              <w:rPr>
                <w:rStyle w:val="Hipervnculo"/>
                <w:noProof/>
              </w:rPr>
              <w:t>ELEMENTOS DEL LENGUAJE SQL: NORMAS DE ESCRITURA</w:t>
            </w:r>
            <w:r w:rsidR="00967B0B">
              <w:rPr>
                <w:noProof/>
                <w:webHidden/>
              </w:rPr>
              <w:tab/>
            </w:r>
            <w:r w:rsidR="00967B0B">
              <w:rPr>
                <w:noProof/>
                <w:webHidden/>
              </w:rPr>
              <w:fldChar w:fldCharType="begin"/>
            </w:r>
            <w:r w:rsidR="00967B0B">
              <w:rPr>
                <w:noProof/>
                <w:webHidden/>
              </w:rPr>
              <w:instrText xml:space="preserve"> PAGEREF _Toc127867486 \h </w:instrText>
            </w:r>
            <w:r w:rsidR="00967B0B">
              <w:rPr>
                <w:noProof/>
                <w:webHidden/>
              </w:rPr>
            </w:r>
            <w:r w:rsidR="00967B0B">
              <w:rPr>
                <w:noProof/>
                <w:webHidden/>
              </w:rPr>
              <w:fldChar w:fldCharType="separate"/>
            </w:r>
            <w:r w:rsidR="00967B0B">
              <w:rPr>
                <w:noProof/>
                <w:webHidden/>
              </w:rPr>
              <w:t>3</w:t>
            </w:r>
            <w:r w:rsidR="00967B0B">
              <w:rPr>
                <w:noProof/>
                <w:webHidden/>
              </w:rPr>
              <w:fldChar w:fldCharType="end"/>
            </w:r>
          </w:hyperlink>
        </w:p>
        <w:p w14:paraId="376307E0" w14:textId="65A01A29" w:rsidR="00967B0B" w:rsidRDefault="004F58B9">
          <w:pPr>
            <w:pStyle w:val="TDC1"/>
            <w:tabs>
              <w:tab w:val="left" w:pos="440"/>
              <w:tab w:val="right" w:leader="dot" w:pos="8494"/>
            </w:tabs>
            <w:rPr>
              <w:rFonts w:eastAsiaTheme="minorEastAsia"/>
              <w:noProof/>
              <w:lang w:eastAsia="es-ES"/>
            </w:rPr>
          </w:pPr>
          <w:hyperlink w:anchor="_Toc127867487" w:history="1">
            <w:r w:rsidR="00967B0B" w:rsidRPr="007667F3">
              <w:rPr>
                <w:rStyle w:val="Hipervnculo"/>
                <w:noProof/>
              </w:rPr>
              <w:t>4.</w:t>
            </w:r>
            <w:r w:rsidR="00967B0B">
              <w:rPr>
                <w:rFonts w:eastAsiaTheme="minorEastAsia"/>
                <w:noProof/>
                <w:lang w:eastAsia="es-ES"/>
              </w:rPr>
              <w:tab/>
            </w:r>
            <w:r w:rsidR="00967B0B" w:rsidRPr="007667F3">
              <w:rPr>
                <w:rStyle w:val="Hipervnculo"/>
                <w:noProof/>
              </w:rPr>
              <w:t>SENTENCIA SELECT</w:t>
            </w:r>
            <w:r w:rsidR="00967B0B">
              <w:rPr>
                <w:noProof/>
                <w:webHidden/>
              </w:rPr>
              <w:tab/>
            </w:r>
            <w:r w:rsidR="00967B0B">
              <w:rPr>
                <w:noProof/>
                <w:webHidden/>
              </w:rPr>
              <w:fldChar w:fldCharType="begin"/>
            </w:r>
            <w:r w:rsidR="00967B0B">
              <w:rPr>
                <w:noProof/>
                <w:webHidden/>
              </w:rPr>
              <w:instrText xml:space="preserve"> PAGEREF _Toc127867487 \h </w:instrText>
            </w:r>
            <w:r w:rsidR="00967B0B">
              <w:rPr>
                <w:noProof/>
                <w:webHidden/>
              </w:rPr>
            </w:r>
            <w:r w:rsidR="00967B0B">
              <w:rPr>
                <w:noProof/>
                <w:webHidden/>
              </w:rPr>
              <w:fldChar w:fldCharType="separate"/>
            </w:r>
            <w:r w:rsidR="00967B0B">
              <w:rPr>
                <w:noProof/>
                <w:webHidden/>
              </w:rPr>
              <w:t>3</w:t>
            </w:r>
            <w:r w:rsidR="00967B0B">
              <w:rPr>
                <w:noProof/>
                <w:webHidden/>
              </w:rPr>
              <w:fldChar w:fldCharType="end"/>
            </w:r>
          </w:hyperlink>
        </w:p>
        <w:p w14:paraId="6D31EAE6" w14:textId="2524E249" w:rsidR="00967B0B" w:rsidRDefault="004F58B9">
          <w:pPr>
            <w:pStyle w:val="TDC1"/>
            <w:tabs>
              <w:tab w:val="left" w:pos="660"/>
              <w:tab w:val="right" w:leader="dot" w:pos="8494"/>
            </w:tabs>
            <w:rPr>
              <w:rFonts w:eastAsiaTheme="minorEastAsia"/>
              <w:noProof/>
              <w:lang w:eastAsia="es-ES"/>
            </w:rPr>
          </w:pPr>
          <w:hyperlink w:anchor="_Toc127867488" w:history="1">
            <w:r w:rsidR="00967B0B" w:rsidRPr="007667F3">
              <w:rPr>
                <w:rStyle w:val="Hipervnculo"/>
                <w:noProof/>
              </w:rPr>
              <w:t>4.1.</w:t>
            </w:r>
            <w:r w:rsidR="00967B0B">
              <w:rPr>
                <w:rFonts w:eastAsiaTheme="minorEastAsia"/>
                <w:noProof/>
                <w:lang w:eastAsia="es-ES"/>
              </w:rPr>
              <w:tab/>
            </w:r>
            <w:r w:rsidR="00967B0B" w:rsidRPr="007667F3">
              <w:rPr>
                <w:rStyle w:val="Hipervnculo"/>
                <w:noProof/>
              </w:rPr>
              <w:t>SENTENCIA SELECT FROM</w:t>
            </w:r>
            <w:r w:rsidR="00967B0B">
              <w:rPr>
                <w:noProof/>
                <w:webHidden/>
              </w:rPr>
              <w:tab/>
            </w:r>
            <w:r w:rsidR="00967B0B">
              <w:rPr>
                <w:noProof/>
                <w:webHidden/>
              </w:rPr>
              <w:fldChar w:fldCharType="begin"/>
            </w:r>
            <w:r w:rsidR="00967B0B">
              <w:rPr>
                <w:noProof/>
                <w:webHidden/>
              </w:rPr>
              <w:instrText xml:space="preserve"> PAGEREF _Toc127867488 \h </w:instrText>
            </w:r>
            <w:r w:rsidR="00967B0B">
              <w:rPr>
                <w:noProof/>
                <w:webHidden/>
              </w:rPr>
            </w:r>
            <w:r w:rsidR="00967B0B">
              <w:rPr>
                <w:noProof/>
                <w:webHidden/>
              </w:rPr>
              <w:fldChar w:fldCharType="separate"/>
            </w:r>
            <w:r w:rsidR="00967B0B">
              <w:rPr>
                <w:noProof/>
                <w:webHidden/>
              </w:rPr>
              <w:t>3</w:t>
            </w:r>
            <w:r w:rsidR="00967B0B">
              <w:rPr>
                <w:noProof/>
                <w:webHidden/>
              </w:rPr>
              <w:fldChar w:fldCharType="end"/>
            </w:r>
          </w:hyperlink>
        </w:p>
        <w:p w14:paraId="2F0D612F" w14:textId="7A83FD08" w:rsidR="00967B0B" w:rsidRDefault="004F58B9">
          <w:pPr>
            <w:pStyle w:val="TDC1"/>
            <w:tabs>
              <w:tab w:val="left" w:pos="660"/>
              <w:tab w:val="right" w:leader="dot" w:pos="8494"/>
            </w:tabs>
            <w:rPr>
              <w:rFonts w:eastAsiaTheme="minorEastAsia"/>
              <w:noProof/>
              <w:lang w:eastAsia="es-ES"/>
            </w:rPr>
          </w:pPr>
          <w:hyperlink w:anchor="_Toc127867489" w:history="1">
            <w:r w:rsidR="00967B0B" w:rsidRPr="007667F3">
              <w:rPr>
                <w:rStyle w:val="Hipervnculo"/>
                <w:noProof/>
              </w:rPr>
              <w:t>4.2.</w:t>
            </w:r>
            <w:r w:rsidR="00967B0B">
              <w:rPr>
                <w:rFonts w:eastAsiaTheme="minorEastAsia"/>
                <w:noProof/>
                <w:lang w:eastAsia="es-ES"/>
              </w:rPr>
              <w:tab/>
            </w:r>
            <w:r w:rsidR="00967B0B" w:rsidRPr="007667F3">
              <w:rPr>
                <w:rStyle w:val="Hipervnculo"/>
                <w:noProof/>
              </w:rPr>
              <w:t>SENTENCIA SELECT WHERE</w:t>
            </w:r>
            <w:r w:rsidR="00967B0B">
              <w:rPr>
                <w:noProof/>
                <w:webHidden/>
              </w:rPr>
              <w:tab/>
            </w:r>
            <w:r w:rsidR="00967B0B">
              <w:rPr>
                <w:noProof/>
                <w:webHidden/>
              </w:rPr>
              <w:fldChar w:fldCharType="begin"/>
            </w:r>
            <w:r w:rsidR="00967B0B">
              <w:rPr>
                <w:noProof/>
                <w:webHidden/>
              </w:rPr>
              <w:instrText xml:space="preserve"> PAGEREF _Toc127867489 \h </w:instrText>
            </w:r>
            <w:r w:rsidR="00967B0B">
              <w:rPr>
                <w:noProof/>
                <w:webHidden/>
              </w:rPr>
            </w:r>
            <w:r w:rsidR="00967B0B">
              <w:rPr>
                <w:noProof/>
                <w:webHidden/>
              </w:rPr>
              <w:fldChar w:fldCharType="separate"/>
            </w:r>
            <w:r w:rsidR="00967B0B">
              <w:rPr>
                <w:noProof/>
                <w:webHidden/>
              </w:rPr>
              <w:t>3</w:t>
            </w:r>
            <w:r w:rsidR="00967B0B">
              <w:rPr>
                <w:noProof/>
                <w:webHidden/>
              </w:rPr>
              <w:fldChar w:fldCharType="end"/>
            </w:r>
          </w:hyperlink>
        </w:p>
        <w:p w14:paraId="2F5603A5" w14:textId="2D64E742" w:rsidR="00967B0B" w:rsidRDefault="004F58B9">
          <w:pPr>
            <w:pStyle w:val="TDC1"/>
            <w:tabs>
              <w:tab w:val="left" w:pos="660"/>
              <w:tab w:val="right" w:leader="dot" w:pos="8494"/>
            </w:tabs>
            <w:rPr>
              <w:rFonts w:eastAsiaTheme="minorEastAsia"/>
              <w:noProof/>
              <w:lang w:eastAsia="es-ES"/>
            </w:rPr>
          </w:pPr>
          <w:hyperlink w:anchor="_Toc127867490" w:history="1">
            <w:r w:rsidR="00967B0B" w:rsidRPr="007667F3">
              <w:rPr>
                <w:rStyle w:val="Hipervnculo"/>
                <w:noProof/>
              </w:rPr>
              <w:t>4.3.</w:t>
            </w:r>
            <w:r w:rsidR="00967B0B">
              <w:rPr>
                <w:rFonts w:eastAsiaTheme="minorEastAsia"/>
                <w:noProof/>
                <w:lang w:eastAsia="es-ES"/>
              </w:rPr>
              <w:tab/>
            </w:r>
            <w:r w:rsidR="00967B0B" w:rsidRPr="007667F3">
              <w:rPr>
                <w:rStyle w:val="Hipervnculo"/>
                <w:noProof/>
              </w:rPr>
              <w:t>SENTENCIA SELECT ORDER BY</w:t>
            </w:r>
            <w:r w:rsidR="00967B0B">
              <w:rPr>
                <w:noProof/>
                <w:webHidden/>
              </w:rPr>
              <w:tab/>
            </w:r>
            <w:r w:rsidR="00967B0B">
              <w:rPr>
                <w:noProof/>
                <w:webHidden/>
              </w:rPr>
              <w:fldChar w:fldCharType="begin"/>
            </w:r>
            <w:r w:rsidR="00967B0B">
              <w:rPr>
                <w:noProof/>
                <w:webHidden/>
              </w:rPr>
              <w:instrText xml:space="preserve"> PAGEREF _Toc127867490 \h </w:instrText>
            </w:r>
            <w:r w:rsidR="00967B0B">
              <w:rPr>
                <w:noProof/>
                <w:webHidden/>
              </w:rPr>
            </w:r>
            <w:r w:rsidR="00967B0B">
              <w:rPr>
                <w:noProof/>
                <w:webHidden/>
              </w:rPr>
              <w:fldChar w:fldCharType="separate"/>
            </w:r>
            <w:r w:rsidR="00967B0B">
              <w:rPr>
                <w:noProof/>
                <w:webHidden/>
              </w:rPr>
              <w:t>4</w:t>
            </w:r>
            <w:r w:rsidR="00967B0B">
              <w:rPr>
                <w:noProof/>
                <w:webHidden/>
              </w:rPr>
              <w:fldChar w:fldCharType="end"/>
            </w:r>
          </w:hyperlink>
        </w:p>
        <w:p w14:paraId="11D693EE" w14:textId="4CFDFF98" w:rsidR="00967B0B" w:rsidRDefault="004F58B9">
          <w:pPr>
            <w:pStyle w:val="TDC1"/>
            <w:tabs>
              <w:tab w:val="left" w:pos="660"/>
              <w:tab w:val="right" w:leader="dot" w:pos="8494"/>
            </w:tabs>
            <w:rPr>
              <w:rFonts w:eastAsiaTheme="minorEastAsia"/>
              <w:noProof/>
              <w:lang w:eastAsia="es-ES"/>
            </w:rPr>
          </w:pPr>
          <w:hyperlink w:anchor="_Toc127867491" w:history="1">
            <w:r w:rsidR="00967B0B" w:rsidRPr="007667F3">
              <w:rPr>
                <w:rStyle w:val="Hipervnculo"/>
                <w:noProof/>
              </w:rPr>
              <w:t>4.4.</w:t>
            </w:r>
            <w:r w:rsidR="00967B0B">
              <w:rPr>
                <w:rFonts w:eastAsiaTheme="minorEastAsia"/>
                <w:noProof/>
                <w:lang w:eastAsia="es-ES"/>
              </w:rPr>
              <w:tab/>
            </w:r>
            <w:r w:rsidR="00967B0B" w:rsidRPr="007667F3">
              <w:rPr>
                <w:rStyle w:val="Hipervnculo"/>
                <w:noProof/>
              </w:rPr>
              <w:t>SENTENCIA SELECT ALL | DISTINCT</w:t>
            </w:r>
            <w:r w:rsidR="00967B0B">
              <w:rPr>
                <w:noProof/>
                <w:webHidden/>
              </w:rPr>
              <w:tab/>
            </w:r>
            <w:r w:rsidR="00967B0B">
              <w:rPr>
                <w:noProof/>
                <w:webHidden/>
              </w:rPr>
              <w:fldChar w:fldCharType="begin"/>
            </w:r>
            <w:r w:rsidR="00967B0B">
              <w:rPr>
                <w:noProof/>
                <w:webHidden/>
              </w:rPr>
              <w:instrText xml:space="preserve"> PAGEREF _Toc127867491 \h </w:instrText>
            </w:r>
            <w:r w:rsidR="00967B0B">
              <w:rPr>
                <w:noProof/>
                <w:webHidden/>
              </w:rPr>
            </w:r>
            <w:r w:rsidR="00967B0B">
              <w:rPr>
                <w:noProof/>
                <w:webHidden/>
              </w:rPr>
              <w:fldChar w:fldCharType="separate"/>
            </w:r>
            <w:r w:rsidR="00967B0B">
              <w:rPr>
                <w:noProof/>
                <w:webHidden/>
              </w:rPr>
              <w:t>4</w:t>
            </w:r>
            <w:r w:rsidR="00967B0B">
              <w:rPr>
                <w:noProof/>
                <w:webHidden/>
              </w:rPr>
              <w:fldChar w:fldCharType="end"/>
            </w:r>
          </w:hyperlink>
        </w:p>
        <w:p w14:paraId="6FF5D3C5" w14:textId="4440BABA" w:rsidR="00967B0B" w:rsidRDefault="004F58B9">
          <w:pPr>
            <w:pStyle w:val="TDC1"/>
            <w:tabs>
              <w:tab w:val="left" w:pos="660"/>
              <w:tab w:val="right" w:leader="dot" w:pos="8494"/>
            </w:tabs>
            <w:rPr>
              <w:rFonts w:eastAsiaTheme="minorEastAsia"/>
              <w:noProof/>
              <w:lang w:eastAsia="es-ES"/>
            </w:rPr>
          </w:pPr>
          <w:hyperlink w:anchor="_Toc127867492" w:history="1">
            <w:r w:rsidR="00967B0B" w:rsidRPr="007667F3">
              <w:rPr>
                <w:rStyle w:val="Hipervnculo"/>
                <w:noProof/>
              </w:rPr>
              <w:t>4.5.</w:t>
            </w:r>
            <w:r w:rsidR="00967B0B">
              <w:rPr>
                <w:rFonts w:eastAsiaTheme="minorEastAsia"/>
                <w:noProof/>
                <w:lang w:eastAsia="es-ES"/>
              </w:rPr>
              <w:tab/>
            </w:r>
            <w:r w:rsidR="00967B0B" w:rsidRPr="007667F3">
              <w:rPr>
                <w:rStyle w:val="Hipervnculo"/>
                <w:noProof/>
              </w:rPr>
              <w:t>SENTENCIA SELECT ALIAS DE COLUMNAS</w:t>
            </w:r>
            <w:r w:rsidR="00967B0B">
              <w:rPr>
                <w:noProof/>
                <w:webHidden/>
              </w:rPr>
              <w:tab/>
            </w:r>
            <w:r w:rsidR="00967B0B">
              <w:rPr>
                <w:noProof/>
                <w:webHidden/>
              </w:rPr>
              <w:fldChar w:fldCharType="begin"/>
            </w:r>
            <w:r w:rsidR="00967B0B">
              <w:rPr>
                <w:noProof/>
                <w:webHidden/>
              </w:rPr>
              <w:instrText xml:space="preserve"> PAGEREF _Toc127867492 \h </w:instrText>
            </w:r>
            <w:r w:rsidR="00967B0B">
              <w:rPr>
                <w:noProof/>
                <w:webHidden/>
              </w:rPr>
            </w:r>
            <w:r w:rsidR="00967B0B">
              <w:rPr>
                <w:noProof/>
                <w:webHidden/>
              </w:rPr>
              <w:fldChar w:fldCharType="separate"/>
            </w:r>
            <w:r w:rsidR="00967B0B">
              <w:rPr>
                <w:noProof/>
                <w:webHidden/>
              </w:rPr>
              <w:t>4</w:t>
            </w:r>
            <w:r w:rsidR="00967B0B">
              <w:rPr>
                <w:noProof/>
                <w:webHidden/>
              </w:rPr>
              <w:fldChar w:fldCharType="end"/>
            </w:r>
          </w:hyperlink>
        </w:p>
        <w:p w14:paraId="44CA2341" w14:textId="31341D71" w:rsidR="00967B0B" w:rsidRDefault="004F58B9">
          <w:pPr>
            <w:pStyle w:val="TDC1"/>
            <w:tabs>
              <w:tab w:val="left" w:pos="440"/>
              <w:tab w:val="right" w:leader="dot" w:pos="8494"/>
            </w:tabs>
            <w:rPr>
              <w:rFonts w:eastAsiaTheme="minorEastAsia"/>
              <w:noProof/>
              <w:lang w:eastAsia="es-ES"/>
            </w:rPr>
          </w:pPr>
          <w:hyperlink w:anchor="_Toc127867493" w:history="1">
            <w:r w:rsidR="00967B0B" w:rsidRPr="007667F3">
              <w:rPr>
                <w:rStyle w:val="Hipervnculo"/>
                <w:noProof/>
              </w:rPr>
              <w:t>5.</w:t>
            </w:r>
            <w:r w:rsidR="00967B0B">
              <w:rPr>
                <w:rFonts w:eastAsiaTheme="minorEastAsia"/>
                <w:noProof/>
                <w:lang w:eastAsia="es-ES"/>
              </w:rPr>
              <w:tab/>
            </w:r>
            <w:r w:rsidR="00967B0B" w:rsidRPr="007667F3">
              <w:rPr>
                <w:rStyle w:val="Hipervnculo"/>
                <w:noProof/>
              </w:rPr>
              <w:t>OPERADORES ARITMÉTICOS</w:t>
            </w:r>
            <w:r w:rsidR="00967B0B">
              <w:rPr>
                <w:noProof/>
                <w:webHidden/>
              </w:rPr>
              <w:tab/>
            </w:r>
            <w:r w:rsidR="00967B0B">
              <w:rPr>
                <w:noProof/>
                <w:webHidden/>
              </w:rPr>
              <w:fldChar w:fldCharType="begin"/>
            </w:r>
            <w:r w:rsidR="00967B0B">
              <w:rPr>
                <w:noProof/>
                <w:webHidden/>
              </w:rPr>
              <w:instrText xml:space="preserve"> PAGEREF _Toc127867493 \h </w:instrText>
            </w:r>
            <w:r w:rsidR="00967B0B">
              <w:rPr>
                <w:noProof/>
                <w:webHidden/>
              </w:rPr>
            </w:r>
            <w:r w:rsidR="00967B0B">
              <w:rPr>
                <w:noProof/>
                <w:webHidden/>
              </w:rPr>
              <w:fldChar w:fldCharType="separate"/>
            </w:r>
            <w:r w:rsidR="00967B0B">
              <w:rPr>
                <w:noProof/>
                <w:webHidden/>
              </w:rPr>
              <w:t>4</w:t>
            </w:r>
            <w:r w:rsidR="00967B0B">
              <w:rPr>
                <w:noProof/>
                <w:webHidden/>
              </w:rPr>
              <w:fldChar w:fldCharType="end"/>
            </w:r>
          </w:hyperlink>
        </w:p>
        <w:p w14:paraId="19B743AA" w14:textId="641B3AE2" w:rsidR="00967B0B" w:rsidRDefault="004F58B9">
          <w:pPr>
            <w:pStyle w:val="TDC1"/>
            <w:tabs>
              <w:tab w:val="left" w:pos="440"/>
              <w:tab w:val="right" w:leader="dot" w:pos="8494"/>
            </w:tabs>
            <w:rPr>
              <w:rFonts w:eastAsiaTheme="minorEastAsia"/>
              <w:noProof/>
              <w:lang w:eastAsia="es-ES"/>
            </w:rPr>
          </w:pPr>
          <w:hyperlink w:anchor="_Toc127867494" w:history="1">
            <w:r w:rsidR="00967B0B" w:rsidRPr="007667F3">
              <w:rPr>
                <w:rStyle w:val="Hipervnculo"/>
                <w:noProof/>
              </w:rPr>
              <w:t>6.</w:t>
            </w:r>
            <w:r w:rsidR="00967B0B">
              <w:rPr>
                <w:rFonts w:eastAsiaTheme="minorEastAsia"/>
                <w:noProof/>
                <w:lang w:eastAsia="es-ES"/>
              </w:rPr>
              <w:tab/>
            </w:r>
            <w:r w:rsidR="00967B0B" w:rsidRPr="007667F3">
              <w:rPr>
                <w:rStyle w:val="Hipervnculo"/>
                <w:noProof/>
              </w:rPr>
              <w:t>LA CONCATENACIÓN DE TEXTOS</w:t>
            </w:r>
            <w:r w:rsidR="00967B0B">
              <w:rPr>
                <w:noProof/>
                <w:webHidden/>
              </w:rPr>
              <w:tab/>
            </w:r>
            <w:r w:rsidR="00967B0B">
              <w:rPr>
                <w:noProof/>
                <w:webHidden/>
              </w:rPr>
              <w:fldChar w:fldCharType="begin"/>
            </w:r>
            <w:r w:rsidR="00967B0B">
              <w:rPr>
                <w:noProof/>
                <w:webHidden/>
              </w:rPr>
              <w:instrText xml:space="preserve"> PAGEREF _Toc127867494 \h </w:instrText>
            </w:r>
            <w:r w:rsidR="00967B0B">
              <w:rPr>
                <w:noProof/>
                <w:webHidden/>
              </w:rPr>
            </w:r>
            <w:r w:rsidR="00967B0B">
              <w:rPr>
                <w:noProof/>
                <w:webHidden/>
              </w:rPr>
              <w:fldChar w:fldCharType="separate"/>
            </w:r>
            <w:r w:rsidR="00967B0B">
              <w:rPr>
                <w:noProof/>
                <w:webHidden/>
              </w:rPr>
              <w:t>4</w:t>
            </w:r>
            <w:r w:rsidR="00967B0B">
              <w:rPr>
                <w:noProof/>
                <w:webHidden/>
              </w:rPr>
              <w:fldChar w:fldCharType="end"/>
            </w:r>
          </w:hyperlink>
        </w:p>
        <w:p w14:paraId="26AB9C70" w14:textId="49F3C10F" w:rsidR="00967B0B" w:rsidRDefault="004F58B9">
          <w:pPr>
            <w:pStyle w:val="TDC1"/>
            <w:tabs>
              <w:tab w:val="left" w:pos="440"/>
              <w:tab w:val="right" w:leader="dot" w:pos="8494"/>
            </w:tabs>
            <w:rPr>
              <w:rFonts w:eastAsiaTheme="minorEastAsia"/>
              <w:noProof/>
              <w:lang w:eastAsia="es-ES"/>
            </w:rPr>
          </w:pPr>
          <w:hyperlink w:anchor="_Toc127867495" w:history="1">
            <w:r w:rsidR="00967B0B" w:rsidRPr="007667F3">
              <w:rPr>
                <w:rStyle w:val="Hipervnculo"/>
                <w:noProof/>
              </w:rPr>
              <w:t>7.</w:t>
            </w:r>
            <w:r w:rsidR="00967B0B">
              <w:rPr>
                <w:rFonts w:eastAsiaTheme="minorEastAsia"/>
                <w:noProof/>
                <w:lang w:eastAsia="es-ES"/>
              </w:rPr>
              <w:tab/>
            </w:r>
            <w:r w:rsidR="00967B0B" w:rsidRPr="007667F3">
              <w:rPr>
                <w:rStyle w:val="Hipervnculo"/>
                <w:noProof/>
              </w:rPr>
              <w:t>CONDICIONES</w:t>
            </w:r>
            <w:r w:rsidR="00967B0B">
              <w:rPr>
                <w:noProof/>
                <w:webHidden/>
              </w:rPr>
              <w:tab/>
            </w:r>
            <w:r w:rsidR="00967B0B">
              <w:rPr>
                <w:noProof/>
                <w:webHidden/>
              </w:rPr>
              <w:fldChar w:fldCharType="begin"/>
            </w:r>
            <w:r w:rsidR="00967B0B">
              <w:rPr>
                <w:noProof/>
                <w:webHidden/>
              </w:rPr>
              <w:instrText xml:space="preserve"> PAGEREF _Toc127867495 \h </w:instrText>
            </w:r>
            <w:r w:rsidR="00967B0B">
              <w:rPr>
                <w:noProof/>
                <w:webHidden/>
              </w:rPr>
            </w:r>
            <w:r w:rsidR="00967B0B">
              <w:rPr>
                <w:noProof/>
                <w:webHidden/>
              </w:rPr>
              <w:fldChar w:fldCharType="separate"/>
            </w:r>
            <w:r w:rsidR="00967B0B">
              <w:rPr>
                <w:noProof/>
                <w:webHidden/>
              </w:rPr>
              <w:t>4</w:t>
            </w:r>
            <w:r w:rsidR="00967B0B">
              <w:rPr>
                <w:noProof/>
                <w:webHidden/>
              </w:rPr>
              <w:fldChar w:fldCharType="end"/>
            </w:r>
          </w:hyperlink>
        </w:p>
        <w:p w14:paraId="209D39B3" w14:textId="58C1BEB1" w:rsidR="00967B0B" w:rsidRDefault="004F58B9">
          <w:pPr>
            <w:pStyle w:val="TDC1"/>
            <w:tabs>
              <w:tab w:val="left" w:pos="660"/>
              <w:tab w:val="right" w:leader="dot" w:pos="8494"/>
            </w:tabs>
            <w:rPr>
              <w:rFonts w:eastAsiaTheme="minorEastAsia"/>
              <w:noProof/>
              <w:lang w:eastAsia="es-ES"/>
            </w:rPr>
          </w:pPr>
          <w:hyperlink w:anchor="_Toc127867496" w:history="1">
            <w:r w:rsidR="00967B0B" w:rsidRPr="007667F3">
              <w:rPr>
                <w:rStyle w:val="Hipervnculo"/>
                <w:noProof/>
              </w:rPr>
              <w:t>7.1.</w:t>
            </w:r>
            <w:r w:rsidR="00967B0B">
              <w:rPr>
                <w:rFonts w:eastAsiaTheme="minorEastAsia"/>
                <w:noProof/>
                <w:lang w:eastAsia="es-ES"/>
              </w:rPr>
              <w:tab/>
            </w:r>
            <w:r w:rsidR="00967B0B" w:rsidRPr="007667F3">
              <w:rPr>
                <w:rStyle w:val="Hipervnculo"/>
                <w:noProof/>
              </w:rPr>
              <w:t>OPERADORES DE COMPARACIÓN</w:t>
            </w:r>
            <w:r w:rsidR="00967B0B">
              <w:rPr>
                <w:noProof/>
                <w:webHidden/>
              </w:rPr>
              <w:tab/>
            </w:r>
            <w:r w:rsidR="00967B0B">
              <w:rPr>
                <w:noProof/>
                <w:webHidden/>
              </w:rPr>
              <w:fldChar w:fldCharType="begin"/>
            </w:r>
            <w:r w:rsidR="00967B0B">
              <w:rPr>
                <w:noProof/>
                <w:webHidden/>
              </w:rPr>
              <w:instrText xml:space="preserve"> PAGEREF _Toc127867496 \h </w:instrText>
            </w:r>
            <w:r w:rsidR="00967B0B">
              <w:rPr>
                <w:noProof/>
                <w:webHidden/>
              </w:rPr>
            </w:r>
            <w:r w:rsidR="00967B0B">
              <w:rPr>
                <w:noProof/>
                <w:webHidden/>
              </w:rPr>
              <w:fldChar w:fldCharType="separate"/>
            </w:r>
            <w:r w:rsidR="00967B0B">
              <w:rPr>
                <w:noProof/>
                <w:webHidden/>
              </w:rPr>
              <w:t>4</w:t>
            </w:r>
            <w:r w:rsidR="00967B0B">
              <w:rPr>
                <w:noProof/>
                <w:webHidden/>
              </w:rPr>
              <w:fldChar w:fldCharType="end"/>
            </w:r>
          </w:hyperlink>
        </w:p>
        <w:p w14:paraId="4ABB46AB" w14:textId="683DACB1" w:rsidR="00967B0B" w:rsidRDefault="004F58B9">
          <w:pPr>
            <w:pStyle w:val="TDC1"/>
            <w:tabs>
              <w:tab w:val="left" w:pos="660"/>
              <w:tab w:val="right" w:leader="dot" w:pos="8494"/>
            </w:tabs>
            <w:rPr>
              <w:rFonts w:eastAsiaTheme="minorEastAsia"/>
              <w:noProof/>
              <w:lang w:eastAsia="es-ES"/>
            </w:rPr>
          </w:pPr>
          <w:hyperlink w:anchor="_Toc127867497" w:history="1">
            <w:r w:rsidR="00967B0B" w:rsidRPr="007667F3">
              <w:rPr>
                <w:rStyle w:val="Hipervnculo"/>
                <w:noProof/>
              </w:rPr>
              <w:t>7.2.</w:t>
            </w:r>
            <w:r w:rsidR="00967B0B">
              <w:rPr>
                <w:rFonts w:eastAsiaTheme="minorEastAsia"/>
                <w:noProof/>
                <w:lang w:eastAsia="es-ES"/>
              </w:rPr>
              <w:tab/>
            </w:r>
            <w:r w:rsidR="00967B0B" w:rsidRPr="007667F3">
              <w:rPr>
                <w:rStyle w:val="Hipervnculo"/>
                <w:noProof/>
              </w:rPr>
              <w:t>OPERADORES LOGICOS</w:t>
            </w:r>
            <w:r w:rsidR="00967B0B">
              <w:rPr>
                <w:noProof/>
                <w:webHidden/>
              </w:rPr>
              <w:tab/>
            </w:r>
            <w:r w:rsidR="00967B0B">
              <w:rPr>
                <w:noProof/>
                <w:webHidden/>
              </w:rPr>
              <w:fldChar w:fldCharType="begin"/>
            </w:r>
            <w:r w:rsidR="00967B0B">
              <w:rPr>
                <w:noProof/>
                <w:webHidden/>
              </w:rPr>
              <w:instrText xml:space="preserve"> PAGEREF _Toc127867497 \h </w:instrText>
            </w:r>
            <w:r w:rsidR="00967B0B">
              <w:rPr>
                <w:noProof/>
                <w:webHidden/>
              </w:rPr>
            </w:r>
            <w:r w:rsidR="00967B0B">
              <w:rPr>
                <w:noProof/>
                <w:webHidden/>
              </w:rPr>
              <w:fldChar w:fldCharType="separate"/>
            </w:r>
            <w:r w:rsidR="00967B0B">
              <w:rPr>
                <w:noProof/>
                <w:webHidden/>
              </w:rPr>
              <w:t>5</w:t>
            </w:r>
            <w:r w:rsidR="00967B0B">
              <w:rPr>
                <w:noProof/>
                <w:webHidden/>
              </w:rPr>
              <w:fldChar w:fldCharType="end"/>
            </w:r>
          </w:hyperlink>
        </w:p>
        <w:p w14:paraId="0D92E245" w14:textId="15E0D3D7" w:rsidR="00967B0B" w:rsidRDefault="004F58B9">
          <w:pPr>
            <w:pStyle w:val="TDC1"/>
            <w:tabs>
              <w:tab w:val="left" w:pos="660"/>
              <w:tab w:val="right" w:leader="dot" w:pos="8494"/>
            </w:tabs>
            <w:rPr>
              <w:rFonts w:eastAsiaTheme="minorEastAsia"/>
              <w:noProof/>
              <w:lang w:eastAsia="es-ES"/>
            </w:rPr>
          </w:pPr>
          <w:hyperlink w:anchor="_Toc127867498" w:history="1">
            <w:r w:rsidR="00967B0B" w:rsidRPr="007667F3">
              <w:rPr>
                <w:rStyle w:val="Hipervnculo"/>
                <w:noProof/>
              </w:rPr>
              <w:t>7.3.</w:t>
            </w:r>
            <w:r w:rsidR="00967B0B">
              <w:rPr>
                <w:rFonts w:eastAsiaTheme="minorEastAsia"/>
                <w:noProof/>
                <w:lang w:eastAsia="es-ES"/>
              </w:rPr>
              <w:tab/>
            </w:r>
            <w:r w:rsidR="00967B0B" w:rsidRPr="007667F3">
              <w:rPr>
                <w:rStyle w:val="Hipervnculo"/>
                <w:noProof/>
              </w:rPr>
              <w:t>BETWEEN</w:t>
            </w:r>
            <w:r w:rsidR="00967B0B">
              <w:rPr>
                <w:noProof/>
                <w:webHidden/>
              </w:rPr>
              <w:tab/>
            </w:r>
            <w:r w:rsidR="00967B0B">
              <w:rPr>
                <w:noProof/>
                <w:webHidden/>
              </w:rPr>
              <w:fldChar w:fldCharType="begin"/>
            </w:r>
            <w:r w:rsidR="00967B0B">
              <w:rPr>
                <w:noProof/>
                <w:webHidden/>
              </w:rPr>
              <w:instrText xml:space="preserve"> PAGEREF _Toc127867498 \h </w:instrText>
            </w:r>
            <w:r w:rsidR="00967B0B">
              <w:rPr>
                <w:noProof/>
                <w:webHidden/>
              </w:rPr>
            </w:r>
            <w:r w:rsidR="00967B0B">
              <w:rPr>
                <w:noProof/>
                <w:webHidden/>
              </w:rPr>
              <w:fldChar w:fldCharType="separate"/>
            </w:r>
            <w:r w:rsidR="00967B0B">
              <w:rPr>
                <w:noProof/>
                <w:webHidden/>
              </w:rPr>
              <w:t>5</w:t>
            </w:r>
            <w:r w:rsidR="00967B0B">
              <w:rPr>
                <w:noProof/>
                <w:webHidden/>
              </w:rPr>
              <w:fldChar w:fldCharType="end"/>
            </w:r>
          </w:hyperlink>
        </w:p>
        <w:p w14:paraId="56FF23DE" w14:textId="58B63D55" w:rsidR="00967B0B" w:rsidRDefault="004F58B9">
          <w:pPr>
            <w:pStyle w:val="TDC1"/>
            <w:tabs>
              <w:tab w:val="left" w:pos="660"/>
              <w:tab w:val="right" w:leader="dot" w:pos="8494"/>
            </w:tabs>
            <w:rPr>
              <w:rFonts w:eastAsiaTheme="minorEastAsia"/>
              <w:noProof/>
              <w:lang w:eastAsia="es-ES"/>
            </w:rPr>
          </w:pPr>
          <w:hyperlink w:anchor="_Toc127867499" w:history="1">
            <w:r w:rsidR="00967B0B" w:rsidRPr="007667F3">
              <w:rPr>
                <w:rStyle w:val="Hipervnculo"/>
                <w:noProof/>
              </w:rPr>
              <w:t>7.4.</w:t>
            </w:r>
            <w:r w:rsidR="00967B0B">
              <w:rPr>
                <w:rFonts w:eastAsiaTheme="minorEastAsia"/>
                <w:noProof/>
                <w:lang w:eastAsia="es-ES"/>
              </w:rPr>
              <w:tab/>
            </w:r>
            <w:r w:rsidR="00967B0B" w:rsidRPr="007667F3">
              <w:rPr>
                <w:rStyle w:val="Hipervnculo"/>
                <w:noProof/>
              </w:rPr>
              <w:t>IN</w:t>
            </w:r>
            <w:r w:rsidR="00967B0B">
              <w:rPr>
                <w:noProof/>
                <w:webHidden/>
              </w:rPr>
              <w:tab/>
            </w:r>
            <w:r w:rsidR="00967B0B">
              <w:rPr>
                <w:noProof/>
                <w:webHidden/>
              </w:rPr>
              <w:fldChar w:fldCharType="begin"/>
            </w:r>
            <w:r w:rsidR="00967B0B">
              <w:rPr>
                <w:noProof/>
                <w:webHidden/>
              </w:rPr>
              <w:instrText xml:space="preserve"> PAGEREF _Toc127867499 \h </w:instrText>
            </w:r>
            <w:r w:rsidR="00967B0B">
              <w:rPr>
                <w:noProof/>
                <w:webHidden/>
              </w:rPr>
            </w:r>
            <w:r w:rsidR="00967B0B">
              <w:rPr>
                <w:noProof/>
                <w:webHidden/>
              </w:rPr>
              <w:fldChar w:fldCharType="separate"/>
            </w:r>
            <w:r w:rsidR="00967B0B">
              <w:rPr>
                <w:noProof/>
                <w:webHidden/>
              </w:rPr>
              <w:t>5</w:t>
            </w:r>
            <w:r w:rsidR="00967B0B">
              <w:rPr>
                <w:noProof/>
                <w:webHidden/>
              </w:rPr>
              <w:fldChar w:fldCharType="end"/>
            </w:r>
          </w:hyperlink>
        </w:p>
        <w:p w14:paraId="150FDB56" w14:textId="703A7915" w:rsidR="00967B0B" w:rsidRDefault="004F58B9">
          <w:pPr>
            <w:pStyle w:val="TDC1"/>
            <w:tabs>
              <w:tab w:val="left" w:pos="660"/>
              <w:tab w:val="right" w:leader="dot" w:pos="8494"/>
            </w:tabs>
            <w:rPr>
              <w:rFonts w:eastAsiaTheme="minorEastAsia"/>
              <w:noProof/>
              <w:lang w:eastAsia="es-ES"/>
            </w:rPr>
          </w:pPr>
          <w:hyperlink w:anchor="_Toc127867500" w:history="1">
            <w:r w:rsidR="00967B0B" w:rsidRPr="007667F3">
              <w:rPr>
                <w:rStyle w:val="Hipervnculo"/>
                <w:noProof/>
              </w:rPr>
              <w:t>7.5.</w:t>
            </w:r>
            <w:r w:rsidR="00967B0B">
              <w:rPr>
                <w:rFonts w:eastAsiaTheme="minorEastAsia"/>
                <w:noProof/>
                <w:lang w:eastAsia="es-ES"/>
              </w:rPr>
              <w:tab/>
            </w:r>
            <w:r w:rsidR="00967B0B" w:rsidRPr="007667F3">
              <w:rPr>
                <w:rStyle w:val="Hipervnculo"/>
                <w:noProof/>
              </w:rPr>
              <w:t>LIKE</w:t>
            </w:r>
            <w:r w:rsidR="00967B0B">
              <w:rPr>
                <w:noProof/>
                <w:webHidden/>
              </w:rPr>
              <w:tab/>
            </w:r>
            <w:r w:rsidR="00967B0B">
              <w:rPr>
                <w:noProof/>
                <w:webHidden/>
              </w:rPr>
              <w:fldChar w:fldCharType="begin"/>
            </w:r>
            <w:r w:rsidR="00967B0B">
              <w:rPr>
                <w:noProof/>
                <w:webHidden/>
              </w:rPr>
              <w:instrText xml:space="preserve"> PAGEREF _Toc127867500 \h </w:instrText>
            </w:r>
            <w:r w:rsidR="00967B0B">
              <w:rPr>
                <w:noProof/>
                <w:webHidden/>
              </w:rPr>
            </w:r>
            <w:r w:rsidR="00967B0B">
              <w:rPr>
                <w:noProof/>
                <w:webHidden/>
              </w:rPr>
              <w:fldChar w:fldCharType="separate"/>
            </w:r>
            <w:r w:rsidR="00967B0B">
              <w:rPr>
                <w:noProof/>
                <w:webHidden/>
              </w:rPr>
              <w:t>5</w:t>
            </w:r>
            <w:r w:rsidR="00967B0B">
              <w:rPr>
                <w:noProof/>
                <w:webHidden/>
              </w:rPr>
              <w:fldChar w:fldCharType="end"/>
            </w:r>
          </w:hyperlink>
        </w:p>
        <w:p w14:paraId="1C5E23FF" w14:textId="2870D19C" w:rsidR="00967B0B" w:rsidRDefault="004F58B9">
          <w:pPr>
            <w:pStyle w:val="TDC1"/>
            <w:tabs>
              <w:tab w:val="left" w:pos="660"/>
              <w:tab w:val="right" w:leader="dot" w:pos="8494"/>
            </w:tabs>
            <w:rPr>
              <w:rFonts w:eastAsiaTheme="minorEastAsia"/>
              <w:noProof/>
              <w:lang w:eastAsia="es-ES"/>
            </w:rPr>
          </w:pPr>
          <w:hyperlink w:anchor="_Toc127867501" w:history="1">
            <w:r w:rsidR="00967B0B" w:rsidRPr="007667F3">
              <w:rPr>
                <w:rStyle w:val="Hipervnculo"/>
                <w:noProof/>
              </w:rPr>
              <w:t>7.6.</w:t>
            </w:r>
            <w:r w:rsidR="00967B0B">
              <w:rPr>
                <w:rFonts w:eastAsiaTheme="minorEastAsia"/>
                <w:noProof/>
                <w:lang w:eastAsia="es-ES"/>
              </w:rPr>
              <w:tab/>
            </w:r>
            <w:r w:rsidR="00967B0B" w:rsidRPr="007667F3">
              <w:rPr>
                <w:rStyle w:val="Hipervnculo"/>
                <w:noProof/>
              </w:rPr>
              <w:t>NULL</w:t>
            </w:r>
            <w:r w:rsidR="00967B0B">
              <w:rPr>
                <w:noProof/>
                <w:webHidden/>
              </w:rPr>
              <w:tab/>
            </w:r>
            <w:r w:rsidR="00967B0B">
              <w:rPr>
                <w:noProof/>
                <w:webHidden/>
              </w:rPr>
              <w:fldChar w:fldCharType="begin"/>
            </w:r>
            <w:r w:rsidR="00967B0B">
              <w:rPr>
                <w:noProof/>
                <w:webHidden/>
              </w:rPr>
              <w:instrText xml:space="preserve"> PAGEREF _Toc127867501 \h </w:instrText>
            </w:r>
            <w:r w:rsidR="00967B0B">
              <w:rPr>
                <w:noProof/>
                <w:webHidden/>
              </w:rPr>
            </w:r>
            <w:r w:rsidR="00967B0B">
              <w:rPr>
                <w:noProof/>
                <w:webHidden/>
              </w:rPr>
              <w:fldChar w:fldCharType="separate"/>
            </w:r>
            <w:r w:rsidR="00967B0B">
              <w:rPr>
                <w:noProof/>
                <w:webHidden/>
              </w:rPr>
              <w:t>5</w:t>
            </w:r>
            <w:r w:rsidR="00967B0B">
              <w:rPr>
                <w:noProof/>
                <w:webHidden/>
              </w:rPr>
              <w:fldChar w:fldCharType="end"/>
            </w:r>
          </w:hyperlink>
        </w:p>
        <w:p w14:paraId="6297B87D" w14:textId="24EDC9D0" w:rsidR="00967B0B" w:rsidRDefault="004F58B9">
          <w:pPr>
            <w:pStyle w:val="TDC1"/>
            <w:tabs>
              <w:tab w:val="left" w:pos="660"/>
              <w:tab w:val="right" w:leader="dot" w:pos="8494"/>
            </w:tabs>
            <w:rPr>
              <w:rFonts w:eastAsiaTheme="minorEastAsia"/>
              <w:noProof/>
              <w:lang w:eastAsia="es-ES"/>
            </w:rPr>
          </w:pPr>
          <w:hyperlink w:anchor="_Toc127867502" w:history="1">
            <w:r w:rsidR="00967B0B" w:rsidRPr="007667F3">
              <w:rPr>
                <w:rStyle w:val="Hipervnculo"/>
                <w:noProof/>
              </w:rPr>
              <w:t>7.7.</w:t>
            </w:r>
            <w:r w:rsidR="00967B0B">
              <w:rPr>
                <w:rFonts w:eastAsiaTheme="minorEastAsia"/>
                <w:noProof/>
                <w:lang w:eastAsia="es-ES"/>
              </w:rPr>
              <w:tab/>
            </w:r>
            <w:r w:rsidR="00967B0B" w:rsidRPr="007667F3">
              <w:rPr>
                <w:rStyle w:val="Hipervnculo"/>
                <w:noProof/>
              </w:rPr>
              <w:t>Precedencia</w:t>
            </w:r>
            <w:r w:rsidR="00967B0B">
              <w:rPr>
                <w:noProof/>
                <w:webHidden/>
              </w:rPr>
              <w:tab/>
            </w:r>
            <w:r w:rsidR="00967B0B">
              <w:rPr>
                <w:noProof/>
                <w:webHidden/>
              </w:rPr>
              <w:fldChar w:fldCharType="begin"/>
            </w:r>
            <w:r w:rsidR="00967B0B">
              <w:rPr>
                <w:noProof/>
                <w:webHidden/>
              </w:rPr>
              <w:instrText xml:space="preserve"> PAGEREF _Toc127867502 \h </w:instrText>
            </w:r>
            <w:r w:rsidR="00967B0B">
              <w:rPr>
                <w:noProof/>
                <w:webHidden/>
              </w:rPr>
            </w:r>
            <w:r w:rsidR="00967B0B">
              <w:rPr>
                <w:noProof/>
                <w:webHidden/>
              </w:rPr>
              <w:fldChar w:fldCharType="separate"/>
            </w:r>
            <w:r w:rsidR="00967B0B">
              <w:rPr>
                <w:noProof/>
                <w:webHidden/>
              </w:rPr>
              <w:t>6</w:t>
            </w:r>
            <w:r w:rsidR="00967B0B">
              <w:rPr>
                <w:noProof/>
                <w:webHidden/>
              </w:rPr>
              <w:fldChar w:fldCharType="end"/>
            </w:r>
          </w:hyperlink>
        </w:p>
        <w:p w14:paraId="718D7EDB" w14:textId="7EEA7E27" w:rsidR="00967B0B" w:rsidRDefault="004F58B9">
          <w:pPr>
            <w:pStyle w:val="TDC1"/>
            <w:tabs>
              <w:tab w:val="left" w:pos="440"/>
              <w:tab w:val="right" w:leader="dot" w:pos="8494"/>
            </w:tabs>
            <w:rPr>
              <w:rFonts w:eastAsiaTheme="minorEastAsia"/>
              <w:noProof/>
              <w:lang w:eastAsia="es-ES"/>
            </w:rPr>
          </w:pPr>
          <w:hyperlink w:anchor="_Toc127867503" w:history="1">
            <w:r w:rsidR="00967B0B" w:rsidRPr="007667F3">
              <w:rPr>
                <w:rStyle w:val="Hipervnculo"/>
                <w:noProof/>
              </w:rPr>
              <w:t>8.</w:t>
            </w:r>
            <w:r w:rsidR="00967B0B">
              <w:rPr>
                <w:rFonts w:eastAsiaTheme="minorEastAsia"/>
                <w:noProof/>
                <w:lang w:eastAsia="es-ES"/>
              </w:rPr>
              <w:tab/>
            </w:r>
            <w:r w:rsidR="00967B0B" w:rsidRPr="007667F3">
              <w:rPr>
                <w:rStyle w:val="Hipervnculo"/>
                <w:noProof/>
              </w:rPr>
              <w:t>Funciones</w:t>
            </w:r>
            <w:r w:rsidR="00967B0B">
              <w:rPr>
                <w:noProof/>
                <w:webHidden/>
              </w:rPr>
              <w:tab/>
            </w:r>
            <w:r w:rsidR="00967B0B">
              <w:rPr>
                <w:noProof/>
                <w:webHidden/>
              </w:rPr>
              <w:fldChar w:fldCharType="begin"/>
            </w:r>
            <w:r w:rsidR="00967B0B">
              <w:rPr>
                <w:noProof/>
                <w:webHidden/>
              </w:rPr>
              <w:instrText xml:space="preserve"> PAGEREF _Toc127867503 \h </w:instrText>
            </w:r>
            <w:r w:rsidR="00967B0B">
              <w:rPr>
                <w:noProof/>
                <w:webHidden/>
              </w:rPr>
            </w:r>
            <w:r w:rsidR="00967B0B">
              <w:rPr>
                <w:noProof/>
                <w:webHidden/>
              </w:rPr>
              <w:fldChar w:fldCharType="separate"/>
            </w:r>
            <w:r w:rsidR="00967B0B">
              <w:rPr>
                <w:noProof/>
                <w:webHidden/>
              </w:rPr>
              <w:t>6</w:t>
            </w:r>
            <w:r w:rsidR="00967B0B">
              <w:rPr>
                <w:noProof/>
                <w:webHidden/>
              </w:rPr>
              <w:fldChar w:fldCharType="end"/>
            </w:r>
          </w:hyperlink>
        </w:p>
        <w:p w14:paraId="5C488387" w14:textId="579D64D3" w:rsidR="00967B0B" w:rsidRDefault="004F58B9">
          <w:pPr>
            <w:pStyle w:val="TDC1"/>
            <w:tabs>
              <w:tab w:val="left" w:pos="440"/>
              <w:tab w:val="right" w:leader="dot" w:pos="8494"/>
            </w:tabs>
            <w:rPr>
              <w:rFonts w:eastAsiaTheme="minorEastAsia"/>
              <w:noProof/>
              <w:lang w:eastAsia="es-ES"/>
            </w:rPr>
          </w:pPr>
          <w:hyperlink w:anchor="_Toc127867504" w:history="1">
            <w:r w:rsidR="00967B0B" w:rsidRPr="007667F3">
              <w:rPr>
                <w:rStyle w:val="Hipervnculo"/>
                <w:noProof/>
              </w:rPr>
              <w:t>9.</w:t>
            </w:r>
            <w:r w:rsidR="00967B0B">
              <w:rPr>
                <w:rFonts w:eastAsiaTheme="minorEastAsia"/>
                <w:noProof/>
                <w:lang w:eastAsia="es-ES"/>
              </w:rPr>
              <w:tab/>
            </w:r>
            <w:r w:rsidR="00967B0B" w:rsidRPr="007667F3">
              <w:rPr>
                <w:rStyle w:val="Hipervnculo"/>
                <w:noProof/>
              </w:rPr>
              <w:t>CONSULTAS MULTITABLA: JOIN</w:t>
            </w:r>
            <w:r w:rsidR="00967B0B">
              <w:rPr>
                <w:noProof/>
                <w:webHidden/>
              </w:rPr>
              <w:tab/>
            </w:r>
            <w:r w:rsidR="00967B0B">
              <w:rPr>
                <w:noProof/>
                <w:webHidden/>
              </w:rPr>
              <w:fldChar w:fldCharType="begin"/>
            </w:r>
            <w:r w:rsidR="00967B0B">
              <w:rPr>
                <w:noProof/>
                <w:webHidden/>
              </w:rPr>
              <w:instrText xml:space="preserve"> PAGEREF _Toc127867504 \h </w:instrText>
            </w:r>
            <w:r w:rsidR="00967B0B">
              <w:rPr>
                <w:noProof/>
                <w:webHidden/>
              </w:rPr>
            </w:r>
            <w:r w:rsidR="00967B0B">
              <w:rPr>
                <w:noProof/>
                <w:webHidden/>
              </w:rPr>
              <w:fldChar w:fldCharType="separate"/>
            </w:r>
            <w:r w:rsidR="00967B0B">
              <w:rPr>
                <w:noProof/>
                <w:webHidden/>
              </w:rPr>
              <w:t>6</w:t>
            </w:r>
            <w:r w:rsidR="00967B0B">
              <w:rPr>
                <w:noProof/>
                <w:webHidden/>
              </w:rPr>
              <w:fldChar w:fldCharType="end"/>
            </w:r>
          </w:hyperlink>
        </w:p>
        <w:p w14:paraId="64EAC881" w14:textId="76D005DD" w:rsidR="00967B0B" w:rsidRDefault="004F58B9">
          <w:pPr>
            <w:pStyle w:val="TDC1"/>
            <w:tabs>
              <w:tab w:val="left" w:pos="660"/>
              <w:tab w:val="right" w:leader="dot" w:pos="8494"/>
            </w:tabs>
            <w:rPr>
              <w:rFonts w:eastAsiaTheme="minorEastAsia"/>
              <w:noProof/>
              <w:lang w:eastAsia="es-ES"/>
            </w:rPr>
          </w:pPr>
          <w:hyperlink w:anchor="_Toc127867505" w:history="1">
            <w:r w:rsidR="00967B0B" w:rsidRPr="007667F3">
              <w:rPr>
                <w:rStyle w:val="Hipervnculo"/>
                <w:noProof/>
              </w:rPr>
              <w:t>10.</w:t>
            </w:r>
            <w:r w:rsidR="00967B0B">
              <w:rPr>
                <w:rFonts w:eastAsiaTheme="minorEastAsia"/>
                <w:noProof/>
                <w:lang w:eastAsia="es-ES"/>
              </w:rPr>
              <w:tab/>
            </w:r>
            <w:r w:rsidR="00967B0B" w:rsidRPr="007667F3">
              <w:rPr>
                <w:rStyle w:val="Hipervnculo"/>
                <w:noProof/>
              </w:rPr>
              <w:t>CONSULTAS AGRUPADAS: GROUP BY</w:t>
            </w:r>
            <w:r w:rsidR="00967B0B">
              <w:rPr>
                <w:noProof/>
                <w:webHidden/>
              </w:rPr>
              <w:tab/>
            </w:r>
            <w:r w:rsidR="00967B0B">
              <w:rPr>
                <w:noProof/>
                <w:webHidden/>
              </w:rPr>
              <w:fldChar w:fldCharType="begin"/>
            </w:r>
            <w:r w:rsidR="00967B0B">
              <w:rPr>
                <w:noProof/>
                <w:webHidden/>
              </w:rPr>
              <w:instrText xml:space="preserve"> PAGEREF _Toc127867505 \h </w:instrText>
            </w:r>
            <w:r w:rsidR="00967B0B">
              <w:rPr>
                <w:noProof/>
                <w:webHidden/>
              </w:rPr>
            </w:r>
            <w:r w:rsidR="00967B0B">
              <w:rPr>
                <w:noProof/>
                <w:webHidden/>
              </w:rPr>
              <w:fldChar w:fldCharType="separate"/>
            </w:r>
            <w:r w:rsidR="00967B0B">
              <w:rPr>
                <w:noProof/>
                <w:webHidden/>
              </w:rPr>
              <w:t>6</w:t>
            </w:r>
            <w:r w:rsidR="00967B0B">
              <w:rPr>
                <w:noProof/>
                <w:webHidden/>
              </w:rPr>
              <w:fldChar w:fldCharType="end"/>
            </w:r>
          </w:hyperlink>
        </w:p>
        <w:p w14:paraId="1E1ADD60" w14:textId="23A83649" w:rsidR="00967B0B" w:rsidRDefault="004F58B9">
          <w:pPr>
            <w:pStyle w:val="TDC1"/>
            <w:tabs>
              <w:tab w:val="left" w:pos="660"/>
              <w:tab w:val="right" w:leader="dot" w:pos="8494"/>
            </w:tabs>
            <w:rPr>
              <w:rFonts w:eastAsiaTheme="minorEastAsia"/>
              <w:noProof/>
              <w:lang w:eastAsia="es-ES"/>
            </w:rPr>
          </w:pPr>
          <w:hyperlink w:anchor="_Toc127867506" w:history="1">
            <w:r w:rsidR="00967B0B" w:rsidRPr="007667F3">
              <w:rPr>
                <w:rStyle w:val="Hipervnculo"/>
                <w:noProof/>
              </w:rPr>
              <w:t>11.</w:t>
            </w:r>
            <w:r w:rsidR="00967B0B">
              <w:rPr>
                <w:rFonts w:eastAsiaTheme="minorEastAsia"/>
                <w:noProof/>
                <w:lang w:eastAsia="es-ES"/>
              </w:rPr>
              <w:tab/>
            </w:r>
            <w:r w:rsidR="00967B0B" w:rsidRPr="007667F3">
              <w:rPr>
                <w:rStyle w:val="Hipervnculo"/>
                <w:noProof/>
              </w:rPr>
              <w:t>OUTER JOIN</w:t>
            </w:r>
            <w:r w:rsidR="00967B0B">
              <w:rPr>
                <w:noProof/>
                <w:webHidden/>
              </w:rPr>
              <w:tab/>
            </w:r>
            <w:r w:rsidR="00967B0B">
              <w:rPr>
                <w:noProof/>
                <w:webHidden/>
              </w:rPr>
              <w:fldChar w:fldCharType="begin"/>
            </w:r>
            <w:r w:rsidR="00967B0B">
              <w:rPr>
                <w:noProof/>
                <w:webHidden/>
              </w:rPr>
              <w:instrText xml:space="preserve"> PAGEREF _Toc127867506 \h </w:instrText>
            </w:r>
            <w:r w:rsidR="00967B0B">
              <w:rPr>
                <w:noProof/>
                <w:webHidden/>
              </w:rPr>
            </w:r>
            <w:r w:rsidR="00967B0B">
              <w:rPr>
                <w:noProof/>
                <w:webHidden/>
              </w:rPr>
              <w:fldChar w:fldCharType="separate"/>
            </w:r>
            <w:r w:rsidR="00967B0B">
              <w:rPr>
                <w:noProof/>
                <w:webHidden/>
              </w:rPr>
              <w:t>7</w:t>
            </w:r>
            <w:r w:rsidR="00967B0B">
              <w:rPr>
                <w:noProof/>
                <w:webHidden/>
              </w:rPr>
              <w:fldChar w:fldCharType="end"/>
            </w:r>
          </w:hyperlink>
        </w:p>
        <w:p w14:paraId="07AB5D8E" w14:textId="0151D42C" w:rsidR="00967B0B" w:rsidRDefault="004F58B9">
          <w:pPr>
            <w:pStyle w:val="TDC1"/>
            <w:tabs>
              <w:tab w:val="left" w:pos="660"/>
              <w:tab w:val="right" w:leader="dot" w:pos="8494"/>
            </w:tabs>
            <w:rPr>
              <w:rFonts w:eastAsiaTheme="minorEastAsia"/>
              <w:noProof/>
              <w:lang w:eastAsia="es-ES"/>
            </w:rPr>
          </w:pPr>
          <w:hyperlink w:anchor="_Toc127867507" w:history="1">
            <w:r w:rsidR="00967B0B" w:rsidRPr="007667F3">
              <w:rPr>
                <w:rStyle w:val="Hipervnculo"/>
                <w:noProof/>
              </w:rPr>
              <w:t>12.</w:t>
            </w:r>
            <w:r w:rsidR="00967B0B">
              <w:rPr>
                <w:rFonts w:eastAsiaTheme="minorEastAsia"/>
                <w:noProof/>
                <w:lang w:eastAsia="es-ES"/>
              </w:rPr>
              <w:tab/>
            </w:r>
            <w:r w:rsidR="00967B0B" w:rsidRPr="007667F3">
              <w:rPr>
                <w:rStyle w:val="Hipervnculo"/>
                <w:noProof/>
              </w:rPr>
              <w:t>COMBINACIONES ESPECIALES</w:t>
            </w:r>
            <w:r w:rsidR="00967B0B">
              <w:rPr>
                <w:noProof/>
                <w:webHidden/>
              </w:rPr>
              <w:tab/>
            </w:r>
            <w:r w:rsidR="00967B0B">
              <w:rPr>
                <w:noProof/>
                <w:webHidden/>
              </w:rPr>
              <w:fldChar w:fldCharType="begin"/>
            </w:r>
            <w:r w:rsidR="00967B0B">
              <w:rPr>
                <w:noProof/>
                <w:webHidden/>
              </w:rPr>
              <w:instrText xml:space="preserve"> PAGEREF _Toc127867507 \h </w:instrText>
            </w:r>
            <w:r w:rsidR="00967B0B">
              <w:rPr>
                <w:noProof/>
                <w:webHidden/>
              </w:rPr>
            </w:r>
            <w:r w:rsidR="00967B0B">
              <w:rPr>
                <w:noProof/>
                <w:webHidden/>
              </w:rPr>
              <w:fldChar w:fldCharType="separate"/>
            </w:r>
            <w:r w:rsidR="00967B0B">
              <w:rPr>
                <w:noProof/>
                <w:webHidden/>
              </w:rPr>
              <w:t>7</w:t>
            </w:r>
            <w:r w:rsidR="00967B0B">
              <w:rPr>
                <w:noProof/>
                <w:webHidden/>
              </w:rPr>
              <w:fldChar w:fldCharType="end"/>
            </w:r>
          </w:hyperlink>
        </w:p>
        <w:p w14:paraId="5430D478" w14:textId="09EA4628" w:rsidR="00967B0B" w:rsidRDefault="004F58B9">
          <w:pPr>
            <w:pStyle w:val="TDC1"/>
            <w:tabs>
              <w:tab w:val="left" w:pos="660"/>
              <w:tab w:val="right" w:leader="dot" w:pos="8494"/>
            </w:tabs>
            <w:rPr>
              <w:rFonts w:eastAsiaTheme="minorEastAsia"/>
              <w:noProof/>
              <w:lang w:eastAsia="es-ES"/>
            </w:rPr>
          </w:pPr>
          <w:hyperlink w:anchor="_Toc127867508" w:history="1">
            <w:r w:rsidR="00967B0B" w:rsidRPr="007667F3">
              <w:rPr>
                <w:rStyle w:val="Hipervnculo"/>
                <w:noProof/>
              </w:rPr>
              <w:t>13.</w:t>
            </w:r>
            <w:r w:rsidR="00967B0B">
              <w:rPr>
                <w:rFonts w:eastAsiaTheme="minorEastAsia"/>
                <w:noProof/>
                <w:lang w:eastAsia="es-ES"/>
              </w:rPr>
              <w:tab/>
            </w:r>
            <w:r w:rsidR="00967B0B" w:rsidRPr="007667F3">
              <w:rPr>
                <w:rStyle w:val="Hipervnculo"/>
                <w:noProof/>
              </w:rPr>
              <w:t>SUBCONSULTAS</w:t>
            </w:r>
            <w:r w:rsidR="00967B0B">
              <w:rPr>
                <w:noProof/>
                <w:webHidden/>
              </w:rPr>
              <w:tab/>
            </w:r>
            <w:r w:rsidR="00967B0B">
              <w:rPr>
                <w:noProof/>
                <w:webHidden/>
              </w:rPr>
              <w:fldChar w:fldCharType="begin"/>
            </w:r>
            <w:r w:rsidR="00967B0B">
              <w:rPr>
                <w:noProof/>
                <w:webHidden/>
              </w:rPr>
              <w:instrText xml:space="preserve"> PAGEREF _Toc127867508 \h </w:instrText>
            </w:r>
            <w:r w:rsidR="00967B0B">
              <w:rPr>
                <w:noProof/>
                <w:webHidden/>
              </w:rPr>
            </w:r>
            <w:r w:rsidR="00967B0B">
              <w:rPr>
                <w:noProof/>
                <w:webHidden/>
              </w:rPr>
              <w:fldChar w:fldCharType="separate"/>
            </w:r>
            <w:r w:rsidR="00967B0B">
              <w:rPr>
                <w:noProof/>
                <w:webHidden/>
              </w:rPr>
              <w:t>7</w:t>
            </w:r>
            <w:r w:rsidR="00967B0B">
              <w:rPr>
                <w:noProof/>
                <w:webHidden/>
              </w:rPr>
              <w:fldChar w:fldCharType="end"/>
            </w:r>
          </w:hyperlink>
        </w:p>
        <w:p w14:paraId="7053EF29" w14:textId="3AC61606" w:rsidR="00967B0B" w:rsidRDefault="004F58B9">
          <w:pPr>
            <w:pStyle w:val="TDC2"/>
            <w:tabs>
              <w:tab w:val="left" w:pos="1100"/>
              <w:tab w:val="right" w:leader="dot" w:pos="8494"/>
            </w:tabs>
            <w:rPr>
              <w:noProof/>
            </w:rPr>
          </w:pPr>
          <w:hyperlink w:anchor="_Toc127867509" w:history="1">
            <w:r w:rsidR="00967B0B" w:rsidRPr="007667F3">
              <w:rPr>
                <w:rStyle w:val="Hipervnculo"/>
                <w:noProof/>
              </w:rPr>
              <w:t>13.1.</w:t>
            </w:r>
            <w:r w:rsidR="00967B0B">
              <w:rPr>
                <w:noProof/>
              </w:rPr>
              <w:tab/>
            </w:r>
            <w:r w:rsidR="00967B0B" w:rsidRPr="007667F3">
              <w:rPr>
                <w:rStyle w:val="Hipervnculo"/>
                <w:noProof/>
              </w:rPr>
              <w:t>TEST EN SUBCONSULTAS</w:t>
            </w:r>
            <w:r w:rsidR="00967B0B">
              <w:rPr>
                <w:noProof/>
                <w:webHidden/>
              </w:rPr>
              <w:tab/>
            </w:r>
            <w:r w:rsidR="00967B0B">
              <w:rPr>
                <w:noProof/>
                <w:webHidden/>
              </w:rPr>
              <w:fldChar w:fldCharType="begin"/>
            </w:r>
            <w:r w:rsidR="00967B0B">
              <w:rPr>
                <w:noProof/>
                <w:webHidden/>
              </w:rPr>
              <w:instrText xml:space="preserve"> PAGEREF _Toc127867509 \h </w:instrText>
            </w:r>
            <w:r w:rsidR="00967B0B">
              <w:rPr>
                <w:noProof/>
                <w:webHidden/>
              </w:rPr>
            </w:r>
            <w:r w:rsidR="00967B0B">
              <w:rPr>
                <w:noProof/>
                <w:webHidden/>
              </w:rPr>
              <w:fldChar w:fldCharType="separate"/>
            </w:r>
            <w:r w:rsidR="00967B0B">
              <w:rPr>
                <w:noProof/>
                <w:webHidden/>
              </w:rPr>
              <w:t>8</w:t>
            </w:r>
            <w:r w:rsidR="00967B0B">
              <w:rPr>
                <w:noProof/>
                <w:webHidden/>
              </w:rPr>
              <w:fldChar w:fldCharType="end"/>
            </w:r>
          </w:hyperlink>
        </w:p>
        <w:p w14:paraId="56DC5AB1" w14:textId="5F0AE37D" w:rsidR="00105984" w:rsidRDefault="00105984">
          <w:r>
            <w:rPr>
              <w:b/>
              <w:bCs/>
            </w:rPr>
            <w:fldChar w:fldCharType="end"/>
          </w:r>
        </w:p>
      </w:sdtContent>
    </w:sdt>
    <w:p w14:paraId="78009F61" w14:textId="49E58407" w:rsidR="00F21D5F" w:rsidRDefault="00105984" w:rsidP="00BE3C30">
      <w:pPr>
        <w:rPr>
          <w:b/>
          <w:bCs/>
          <w:u w:val="single"/>
        </w:rPr>
      </w:pPr>
      <w:r>
        <w:rPr>
          <w:b/>
          <w:bCs/>
          <w:u w:val="single"/>
        </w:rPr>
        <w:br w:type="page"/>
      </w:r>
    </w:p>
    <w:p w14:paraId="7259492A" w14:textId="09E5E583" w:rsidR="005A0936" w:rsidRDefault="005A0936" w:rsidP="00463DC8">
      <w:pPr>
        <w:pStyle w:val="Ttulo1"/>
        <w:numPr>
          <w:ilvl w:val="0"/>
          <w:numId w:val="14"/>
        </w:numPr>
      </w:pPr>
      <w:bookmarkStart w:id="0" w:name="_Toc127867483"/>
      <w:r>
        <w:lastRenderedPageBreak/>
        <w:t>INTRODUCCIÓN</w:t>
      </w:r>
      <w:bookmarkEnd w:id="0"/>
    </w:p>
    <w:p w14:paraId="55B106B3" w14:textId="15F1A525" w:rsidR="00F21D5F" w:rsidRDefault="00CE040A" w:rsidP="00F21D5F">
      <w:r>
        <w:rPr>
          <w:b/>
          <w:bCs/>
        </w:rPr>
        <w:t>SQL</w:t>
      </w:r>
      <w:r>
        <w:t xml:space="preserve"> es un lenguaje estándar para trabajar en SGBD relacional</w:t>
      </w:r>
      <w:r w:rsidR="003D230C">
        <w:t xml:space="preserve">, es un lenguaje para todo tipo de usuarios, (DML es el lenguaje de usuarios), las características son </w:t>
      </w:r>
    </w:p>
    <w:p w14:paraId="4E9C24C8" w14:textId="74527572" w:rsidR="00E3364F" w:rsidRDefault="00E25965" w:rsidP="003D230C">
      <w:pPr>
        <w:pStyle w:val="Prrafodelista"/>
        <w:numPr>
          <w:ilvl w:val="0"/>
          <w:numId w:val="1"/>
        </w:numPr>
      </w:pPr>
      <w:r>
        <w:t xml:space="preserve">El un </w:t>
      </w:r>
      <w:r w:rsidRPr="00ED1F03">
        <w:rPr>
          <w:b/>
          <w:bCs/>
        </w:rPr>
        <w:t>leguaje declarativ</w:t>
      </w:r>
      <w:r>
        <w:t>o, lo importante es definir que se desea hacer, no como hacerlo</w:t>
      </w:r>
    </w:p>
    <w:p w14:paraId="1A708828" w14:textId="26233E61" w:rsidR="00E25965" w:rsidRDefault="00E25965" w:rsidP="003D230C">
      <w:pPr>
        <w:pStyle w:val="Prrafodelista"/>
        <w:numPr>
          <w:ilvl w:val="0"/>
          <w:numId w:val="1"/>
        </w:numPr>
      </w:pPr>
      <w:r>
        <w:t>Las instrucciones SQL utilizan un lenguaje natural</w:t>
      </w:r>
    </w:p>
    <w:p w14:paraId="4CD60969" w14:textId="711305C8" w:rsidR="00F9044F" w:rsidRDefault="00E25965" w:rsidP="00F9044F">
      <w:pPr>
        <w:pStyle w:val="Prrafodelista"/>
        <w:numPr>
          <w:ilvl w:val="0"/>
          <w:numId w:val="1"/>
        </w:numPr>
      </w:pPr>
      <w:r>
        <w:t>Es un lenguaje para todo tipo de usuarios</w:t>
      </w:r>
    </w:p>
    <w:p w14:paraId="4978BB0E" w14:textId="09E39613" w:rsidR="00E25965" w:rsidRPr="005B6090" w:rsidRDefault="00E25965" w:rsidP="00463DC8">
      <w:pPr>
        <w:pStyle w:val="Ttulo1"/>
        <w:numPr>
          <w:ilvl w:val="0"/>
          <w:numId w:val="14"/>
        </w:numPr>
      </w:pPr>
      <w:bookmarkStart w:id="1" w:name="_Toc127867484"/>
      <w:r w:rsidRPr="005B6090">
        <w:t>MODOS DE EJECUCIÓN</w:t>
      </w:r>
      <w:r w:rsidR="005B6090">
        <w:t xml:space="preserve"> SQL</w:t>
      </w:r>
      <w:bookmarkEnd w:id="1"/>
    </w:p>
    <w:p w14:paraId="7D2E49EE" w14:textId="699CBB8C" w:rsidR="00F17500" w:rsidRPr="00F9044F" w:rsidRDefault="00E25965" w:rsidP="00F9044F">
      <w:pPr>
        <w:rPr>
          <w:b/>
          <w:bCs/>
          <w:sz w:val="16"/>
          <w:szCs w:val="16"/>
          <w:u w:val="single"/>
        </w:rPr>
      </w:pPr>
      <w:r w:rsidRPr="00F9044F">
        <w:rPr>
          <w:b/>
          <w:bCs/>
          <w:u w:val="single"/>
        </w:rPr>
        <w:t xml:space="preserve">Ejecución directa. SQL </w:t>
      </w:r>
      <w:r w:rsidR="00E74581" w:rsidRPr="00F9044F">
        <w:rPr>
          <w:b/>
          <w:bCs/>
          <w:u w:val="single"/>
        </w:rPr>
        <w:t>interactivo:</w:t>
      </w:r>
      <w:r w:rsidRPr="00F9044F">
        <w:t xml:space="preserve"> </w:t>
      </w:r>
      <w:r w:rsidR="00F17500" w:rsidRPr="00F9044F">
        <w:t xml:space="preserve">Las instrucciones, </w:t>
      </w:r>
      <w:r w:rsidRPr="00F9044F">
        <w:t>se introduce a través de comandos</w:t>
      </w:r>
    </w:p>
    <w:p w14:paraId="185F7D5B" w14:textId="424D0CEB" w:rsidR="00F17500" w:rsidRPr="00F9044F" w:rsidRDefault="00F17500" w:rsidP="00F9044F">
      <w:pPr>
        <w:rPr>
          <w:b/>
          <w:bCs/>
          <w:sz w:val="16"/>
          <w:szCs w:val="16"/>
          <w:u w:val="single"/>
        </w:rPr>
      </w:pPr>
      <w:r w:rsidRPr="00F9044F">
        <w:rPr>
          <w:b/>
          <w:bCs/>
          <w:u w:val="single"/>
        </w:rPr>
        <w:t>Ejecución incrustada o embebida</w:t>
      </w:r>
      <w:r w:rsidRPr="00F9044F">
        <w:t>: Se incluye en el código Java, las instrucciones SQL</w:t>
      </w:r>
    </w:p>
    <w:p w14:paraId="11C05AC0" w14:textId="59B1FDC8" w:rsidR="005B6090" w:rsidRDefault="00F17500" w:rsidP="00F9044F">
      <w:r w:rsidRPr="00F9044F">
        <w:rPr>
          <w:b/>
          <w:bCs/>
          <w:u w:val="single"/>
        </w:rPr>
        <w:t xml:space="preserve">Ejecución a través de clientes </w:t>
      </w:r>
      <w:r w:rsidR="007E5549" w:rsidRPr="00F9044F">
        <w:rPr>
          <w:b/>
          <w:bCs/>
          <w:u w:val="single"/>
        </w:rPr>
        <w:t>gráficos</w:t>
      </w:r>
      <w:r w:rsidR="007E5549" w:rsidRPr="00F9044F">
        <w:t>:</w:t>
      </w:r>
      <w:r w:rsidRPr="00F9044F">
        <w:t xml:space="preserve"> </w:t>
      </w:r>
      <w:r w:rsidR="008D3BBF">
        <w:t>Un programa software que permite conectar a la BBDD a través de un cliente, el software permite manejar de forma grafica la BD y las acciones realizadas son traducidas a SQL</w:t>
      </w:r>
      <w:r w:rsidR="00E44ADD">
        <w:t xml:space="preserve"> y enviadas al servidor</w:t>
      </w:r>
    </w:p>
    <w:p w14:paraId="37DD5588" w14:textId="77777777" w:rsidR="005B6090" w:rsidRDefault="005B6090" w:rsidP="00F9044F"/>
    <w:p w14:paraId="06941515" w14:textId="1B661FC4" w:rsidR="00F9044F" w:rsidRPr="005B6090" w:rsidRDefault="00F9044F" w:rsidP="00F9044F">
      <w:r w:rsidRPr="00F9044F">
        <w:rPr>
          <w:rFonts w:cstheme="minorHAnsi"/>
          <w:b/>
          <w:bCs/>
          <w:u w:val="single"/>
        </w:rPr>
        <w:t>Procesamiento de una instrucción SQL</w:t>
      </w:r>
    </w:p>
    <w:p w14:paraId="1BEB39A5" w14:textId="77777777" w:rsidR="00F9044F" w:rsidRDefault="00F9044F" w:rsidP="00DF1D74">
      <w:pPr>
        <w:pStyle w:val="Prrafodelista"/>
        <w:numPr>
          <w:ilvl w:val="0"/>
          <w:numId w:val="23"/>
        </w:numPr>
        <w:rPr>
          <w:rFonts w:cstheme="minorHAnsi"/>
        </w:rPr>
      </w:pPr>
      <w:r w:rsidRPr="00F9044F">
        <w:rPr>
          <w:rFonts w:cstheme="minorHAnsi"/>
        </w:rPr>
        <w:t xml:space="preserve"> Se analiza la instrucción, para comprobar su sintaxis.</w:t>
      </w:r>
    </w:p>
    <w:p w14:paraId="0F23B8F1" w14:textId="77777777" w:rsidR="00F9044F" w:rsidRDefault="00F9044F" w:rsidP="00DF1D74">
      <w:pPr>
        <w:pStyle w:val="Prrafodelista"/>
        <w:numPr>
          <w:ilvl w:val="0"/>
          <w:numId w:val="23"/>
        </w:numPr>
        <w:rPr>
          <w:rFonts w:cstheme="minorHAnsi"/>
        </w:rPr>
      </w:pPr>
      <w:r w:rsidRPr="00F9044F">
        <w:rPr>
          <w:rFonts w:cstheme="minorHAnsi"/>
        </w:rPr>
        <w:t>Si es correcta se valora si los metadatos son correctos. Se comprueba esto con la</w:t>
      </w:r>
      <w:r w:rsidRPr="00F9044F">
        <w:rPr>
          <w:rFonts w:cstheme="minorHAnsi"/>
        </w:rPr>
        <w:br/>
        <w:t>información del diccionario de datos.</w:t>
      </w:r>
    </w:p>
    <w:p w14:paraId="304F91A7" w14:textId="77777777" w:rsidR="00F9044F" w:rsidRDefault="00F9044F" w:rsidP="00DF1D74">
      <w:pPr>
        <w:pStyle w:val="Prrafodelista"/>
        <w:numPr>
          <w:ilvl w:val="0"/>
          <w:numId w:val="23"/>
        </w:numPr>
        <w:rPr>
          <w:rFonts w:cstheme="minorHAnsi"/>
        </w:rPr>
      </w:pPr>
      <w:r w:rsidRPr="00F9044F">
        <w:rPr>
          <w:rFonts w:cstheme="minorHAnsi"/>
        </w:rPr>
        <w:t>Si es correcta, se optimiza, a fin de consumir los mínimos recursos posibles.</w:t>
      </w:r>
    </w:p>
    <w:p w14:paraId="58823100" w14:textId="68512B44" w:rsidR="00F9044F" w:rsidRDefault="00F9044F" w:rsidP="00DF1D74">
      <w:pPr>
        <w:pStyle w:val="Prrafodelista"/>
        <w:numPr>
          <w:ilvl w:val="0"/>
          <w:numId w:val="23"/>
        </w:numPr>
        <w:rPr>
          <w:rFonts w:cstheme="minorHAnsi"/>
        </w:rPr>
      </w:pPr>
      <w:r w:rsidRPr="00F9044F">
        <w:rPr>
          <w:rFonts w:cstheme="minorHAnsi"/>
        </w:rPr>
        <w:t>Se ejecuta la sentencia y se muestra el resultado</w:t>
      </w:r>
    </w:p>
    <w:p w14:paraId="0CF5C69E" w14:textId="5CD7BFC2" w:rsidR="00F9044F" w:rsidRDefault="00F9044F" w:rsidP="00EA7D78">
      <w:pPr>
        <w:pStyle w:val="Ttulo1"/>
        <w:numPr>
          <w:ilvl w:val="0"/>
          <w:numId w:val="14"/>
        </w:numPr>
      </w:pPr>
      <w:bookmarkStart w:id="2" w:name="_Toc127867485"/>
      <w:r w:rsidRPr="00F9044F">
        <w:t>ELEMENTOS DEL LENGUAJE SQL: SENTENCIAS SQL</w:t>
      </w:r>
      <w:bookmarkEnd w:id="2"/>
    </w:p>
    <w:p w14:paraId="06E855B3" w14:textId="77777777" w:rsidR="00F0554E" w:rsidRPr="00F0554E" w:rsidRDefault="00F0554E" w:rsidP="00F0554E"/>
    <w:p w14:paraId="010AA891" w14:textId="68B7A2E9" w:rsidR="00A34134" w:rsidRDefault="00A34134" w:rsidP="008F75A3">
      <w:pPr>
        <w:pStyle w:val="Prrafodelista"/>
        <w:numPr>
          <w:ilvl w:val="0"/>
          <w:numId w:val="11"/>
        </w:numPr>
        <w:rPr>
          <w:rFonts w:cstheme="minorHAnsi"/>
        </w:rPr>
      </w:pPr>
      <w:r>
        <w:rPr>
          <w:rFonts w:cstheme="minorHAnsi"/>
          <w:b/>
          <w:bCs/>
        </w:rPr>
        <w:t>DML:</w:t>
      </w:r>
      <w:r w:rsidR="0012526A">
        <w:rPr>
          <w:rFonts w:cstheme="minorHAnsi"/>
        </w:rPr>
        <w:t xml:space="preserve"> Se utilizan los siguientes comandos</w:t>
      </w:r>
    </w:p>
    <w:p w14:paraId="4B74D48C" w14:textId="77777777" w:rsidR="00A34134" w:rsidRPr="00A34134" w:rsidRDefault="0012526A" w:rsidP="00A34134">
      <w:pPr>
        <w:pStyle w:val="Prrafodelista"/>
        <w:numPr>
          <w:ilvl w:val="1"/>
          <w:numId w:val="11"/>
        </w:numPr>
        <w:rPr>
          <w:rFonts w:cstheme="minorHAnsi"/>
          <w:b/>
          <w:bCs/>
        </w:rPr>
      </w:pPr>
      <w:r w:rsidRPr="00A34134">
        <w:rPr>
          <w:rFonts w:cstheme="minorHAnsi"/>
          <w:b/>
          <w:bCs/>
        </w:rPr>
        <w:t xml:space="preserve"> </w:t>
      </w:r>
      <w:r w:rsidR="00352EF2" w:rsidRPr="00A34134">
        <w:rPr>
          <w:rFonts w:cstheme="minorHAnsi"/>
          <w:b/>
          <w:bCs/>
        </w:rPr>
        <w:t>I</w:t>
      </w:r>
      <w:r w:rsidRPr="00A34134">
        <w:rPr>
          <w:rFonts w:cstheme="minorHAnsi"/>
          <w:b/>
          <w:bCs/>
        </w:rPr>
        <w:t>NSERT</w:t>
      </w:r>
    </w:p>
    <w:p w14:paraId="52FFDE45" w14:textId="77777777" w:rsidR="00A34134" w:rsidRPr="00A34134" w:rsidRDefault="0012526A" w:rsidP="00A34134">
      <w:pPr>
        <w:pStyle w:val="Prrafodelista"/>
        <w:numPr>
          <w:ilvl w:val="1"/>
          <w:numId w:val="11"/>
        </w:numPr>
        <w:rPr>
          <w:rFonts w:cstheme="minorHAnsi"/>
          <w:b/>
          <w:bCs/>
        </w:rPr>
      </w:pPr>
      <w:r w:rsidRPr="00A34134">
        <w:rPr>
          <w:rFonts w:cstheme="minorHAnsi"/>
          <w:b/>
          <w:bCs/>
        </w:rPr>
        <w:t xml:space="preserve"> UPDATE</w:t>
      </w:r>
    </w:p>
    <w:p w14:paraId="5187BA19" w14:textId="77777777" w:rsidR="00A34134" w:rsidRPr="00A34134" w:rsidRDefault="00A34134" w:rsidP="00A34134">
      <w:pPr>
        <w:pStyle w:val="Prrafodelista"/>
        <w:numPr>
          <w:ilvl w:val="1"/>
          <w:numId w:val="11"/>
        </w:numPr>
        <w:rPr>
          <w:rFonts w:cstheme="minorHAnsi"/>
          <w:b/>
          <w:bCs/>
        </w:rPr>
      </w:pPr>
      <w:r w:rsidRPr="00A34134">
        <w:rPr>
          <w:rFonts w:cstheme="minorHAnsi"/>
          <w:b/>
          <w:bCs/>
        </w:rPr>
        <w:t>DELETE</w:t>
      </w:r>
    </w:p>
    <w:p w14:paraId="627CCB20" w14:textId="5212C521" w:rsidR="000E5C82" w:rsidRDefault="0012526A" w:rsidP="00A34134">
      <w:pPr>
        <w:pStyle w:val="Prrafodelista"/>
        <w:numPr>
          <w:ilvl w:val="1"/>
          <w:numId w:val="11"/>
        </w:numPr>
        <w:rPr>
          <w:rFonts w:cstheme="minorHAnsi"/>
          <w:b/>
          <w:bCs/>
        </w:rPr>
      </w:pPr>
      <w:r w:rsidRPr="00A34134">
        <w:rPr>
          <w:rFonts w:cstheme="minorHAnsi"/>
          <w:b/>
          <w:bCs/>
        </w:rPr>
        <w:t xml:space="preserve"> SELECT.</w:t>
      </w:r>
    </w:p>
    <w:p w14:paraId="35217721" w14:textId="77777777" w:rsidR="00A34134" w:rsidRPr="00A34134" w:rsidRDefault="00A34134" w:rsidP="00A34134">
      <w:pPr>
        <w:pStyle w:val="Prrafodelista"/>
        <w:ind w:left="1440"/>
        <w:rPr>
          <w:rFonts w:cstheme="minorHAnsi"/>
          <w:b/>
          <w:bCs/>
        </w:rPr>
      </w:pPr>
    </w:p>
    <w:p w14:paraId="6115FE9B" w14:textId="68FFE30F" w:rsidR="00A34134" w:rsidRDefault="00A34134" w:rsidP="008F75A3">
      <w:pPr>
        <w:pStyle w:val="Prrafodelista"/>
        <w:numPr>
          <w:ilvl w:val="0"/>
          <w:numId w:val="11"/>
        </w:numPr>
        <w:rPr>
          <w:rFonts w:cstheme="minorHAnsi"/>
        </w:rPr>
      </w:pPr>
      <w:r>
        <w:rPr>
          <w:rFonts w:cstheme="minorHAnsi"/>
          <w:b/>
          <w:bCs/>
        </w:rPr>
        <w:t>DDL:</w:t>
      </w:r>
      <w:r w:rsidR="00352EF2">
        <w:rPr>
          <w:rFonts w:cstheme="minorHAnsi"/>
          <w:b/>
          <w:bCs/>
        </w:rPr>
        <w:t xml:space="preserve"> </w:t>
      </w:r>
      <w:r w:rsidR="00352EF2">
        <w:rPr>
          <w:rFonts w:cstheme="minorHAnsi"/>
        </w:rPr>
        <w:t>Se utiliza para crear y modificar</w:t>
      </w:r>
      <w:r>
        <w:rPr>
          <w:rFonts w:cstheme="minorHAnsi"/>
        </w:rPr>
        <w:t xml:space="preserve"> la estructura de la BD, se utilizan</w:t>
      </w:r>
      <w:r w:rsidR="00352EF2">
        <w:rPr>
          <w:rFonts w:cstheme="minorHAnsi"/>
        </w:rPr>
        <w:t xml:space="preserve"> los siguientes </w:t>
      </w:r>
      <w:r>
        <w:rPr>
          <w:rFonts w:cstheme="minorHAnsi"/>
        </w:rPr>
        <w:t xml:space="preserve">comandos: </w:t>
      </w:r>
    </w:p>
    <w:p w14:paraId="43E93118" w14:textId="77777777" w:rsidR="00A34134" w:rsidRDefault="00A34134" w:rsidP="00A34134">
      <w:pPr>
        <w:pStyle w:val="Prrafodelista"/>
        <w:numPr>
          <w:ilvl w:val="1"/>
          <w:numId w:val="11"/>
        </w:numPr>
        <w:rPr>
          <w:rFonts w:cstheme="minorHAnsi"/>
        </w:rPr>
      </w:pPr>
      <w:r>
        <w:rPr>
          <w:rFonts w:cstheme="minorHAnsi"/>
        </w:rPr>
        <w:t>CR</w:t>
      </w:r>
      <w:r w:rsidRPr="00A34134">
        <w:rPr>
          <w:rFonts w:cstheme="minorHAnsi"/>
        </w:rPr>
        <w:t>EATE</w:t>
      </w:r>
    </w:p>
    <w:p w14:paraId="7A090F3C" w14:textId="77777777" w:rsidR="00A34134" w:rsidRDefault="00A34134" w:rsidP="00A34134">
      <w:pPr>
        <w:pStyle w:val="Prrafodelista"/>
        <w:numPr>
          <w:ilvl w:val="1"/>
          <w:numId w:val="11"/>
        </w:numPr>
        <w:rPr>
          <w:rFonts w:cstheme="minorHAnsi"/>
        </w:rPr>
      </w:pPr>
      <w:r w:rsidRPr="00A34134">
        <w:rPr>
          <w:rFonts w:cstheme="minorHAnsi"/>
        </w:rPr>
        <w:t>ALTER</w:t>
      </w:r>
    </w:p>
    <w:p w14:paraId="172580A1" w14:textId="77777777" w:rsidR="00A34134" w:rsidRDefault="00A34134" w:rsidP="00A34134">
      <w:pPr>
        <w:pStyle w:val="Prrafodelista"/>
        <w:numPr>
          <w:ilvl w:val="1"/>
          <w:numId w:val="11"/>
        </w:numPr>
        <w:rPr>
          <w:rFonts w:cstheme="minorHAnsi"/>
        </w:rPr>
      </w:pPr>
      <w:r w:rsidRPr="00A34134">
        <w:rPr>
          <w:rFonts w:cstheme="minorHAnsi"/>
        </w:rPr>
        <w:t xml:space="preserve"> DROP</w:t>
      </w:r>
    </w:p>
    <w:p w14:paraId="26DACB47" w14:textId="77777777" w:rsidR="00A34134" w:rsidRDefault="00A34134" w:rsidP="00A34134">
      <w:pPr>
        <w:pStyle w:val="Prrafodelista"/>
        <w:numPr>
          <w:ilvl w:val="1"/>
          <w:numId w:val="11"/>
        </w:numPr>
        <w:rPr>
          <w:rFonts w:cstheme="minorHAnsi"/>
        </w:rPr>
      </w:pPr>
      <w:r>
        <w:rPr>
          <w:rFonts w:cstheme="minorHAnsi"/>
        </w:rPr>
        <w:t>R</w:t>
      </w:r>
      <w:r w:rsidRPr="00A34134">
        <w:rPr>
          <w:rFonts w:cstheme="minorHAnsi"/>
        </w:rPr>
        <w:t>ENAME</w:t>
      </w:r>
    </w:p>
    <w:p w14:paraId="63D3E7B6" w14:textId="07A41E6D" w:rsidR="008F75A3" w:rsidRDefault="00A34134" w:rsidP="00A34134">
      <w:pPr>
        <w:pStyle w:val="Prrafodelista"/>
        <w:numPr>
          <w:ilvl w:val="1"/>
          <w:numId w:val="11"/>
        </w:numPr>
        <w:rPr>
          <w:rFonts w:cstheme="minorHAnsi"/>
        </w:rPr>
      </w:pPr>
      <w:r w:rsidRPr="00A34134">
        <w:rPr>
          <w:rFonts w:cstheme="minorHAnsi"/>
        </w:rPr>
        <w:t>TRUNCATE.</w:t>
      </w:r>
    </w:p>
    <w:p w14:paraId="3E2FFD3C" w14:textId="77777777" w:rsidR="00A34134" w:rsidRPr="00A34134" w:rsidRDefault="00A34134" w:rsidP="00A34134">
      <w:pPr>
        <w:pStyle w:val="Prrafodelista"/>
        <w:ind w:left="1440"/>
        <w:rPr>
          <w:rFonts w:cstheme="minorHAnsi"/>
        </w:rPr>
      </w:pPr>
    </w:p>
    <w:p w14:paraId="300CD436" w14:textId="0FF83DA2" w:rsidR="008F75A3" w:rsidRDefault="008F75A3" w:rsidP="008F75A3">
      <w:pPr>
        <w:pStyle w:val="Prrafodelista"/>
        <w:numPr>
          <w:ilvl w:val="0"/>
          <w:numId w:val="11"/>
        </w:numPr>
        <w:rPr>
          <w:rFonts w:cstheme="minorHAnsi"/>
        </w:rPr>
      </w:pPr>
      <w:r>
        <w:rPr>
          <w:rFonts w:cstheme="minorHAnsi"/>
          <w:b/>
          <w:bCs/>
        </w:rPr>
        <w:t>DCL</w:t>
      </w:r>
      <w:r w:rsidR="00A34134">
        <w:rPr>
          <w:rFonts w:cstheme="minorHAnsi"/>
          <w:b/>
          <w:bCs/>
        </w:rPr>
        <w:t xml:space="preserve"> </w:t>
      </w:r>
      <w:r w:rsidR="00A34134" w:rsidRPr="00A34134">
        <w:rPr>
          <w:rFonts w:cstheme="minorHAnsi"/>
        </w:rPr>
        <w:t>Sentencias que permiten</w:t>
      </w:r>
      <w:r w:rsidR="00A34134">
        <w:rPr>
          <w:rFonts w:cstheme="minorHAnsi"/>
        </w:rPr>
        <w:t xml:space="preserve"> </w:t>
      </w:r>
      <w:r w:rsidR="00A34134" w:rsidRPr="00A34134">
        <w:rPr>
          <w:rFonts w:cstheme="minorHAnsi"/>
        </w:rPr>
        <w:t>administran los derechos y restricciones de los usuarios de la base de datos</w:t>
      </w:r>
      <w:r w:rsidR="00A34134">
        <w:rPr>
          <w:rFonts w:cstheme="minorHAnsi"/>
        </w:rPr>
        <w:t>, se utilizan los siguientes comandos:</w:t>
      </w:r>
    </w:p>
    <w:p w14:paraId="5DF64ED6" w14:textId="4A31CCD2" w:rsidR="00A34134" w:rsidRPr="00A34134" w:rsidRDefault="00A34134" w:rsidP="00A34134">
      <w:pPr>
        <w:pStyle w:val="Prrafodelista"/>
        <w:numPr>
          <w:ilvl w:val="1"/>
          <w:numId w:val="11"/>
        </w:numPr>
        <w:rPr>
          <w:rFonts w:cstheme="minorHAnsi"/>
        </w:rPr>
      </w:pPr>
      <w:r>
        <w:rPr>
          <w:rFonts w:cstheme="minorHAnsi"/>
          <w:b/>
          <w:bCs/>
        </w:rPr>
        <w:t>GRANT</w:t>
      </w:r>
    </w:p>
    <w:p w14:paraId="738B75FE" w14:textId="4CBEA368" w:rsidR="00A34134" w:rsidRPr="005B6090" w:rsidRDefault="00A34134" w:rsidP="00A34134">
      <w:pPr>
        <w:pStyle w:val="Prrafodelista"/>
        <w:numPr>
          <w:ilvl w:val="1"/>
          <w:numId w:val="11"/>
        </w:numPr>
        <w:rPr>
          <w:rFonts w:cstheme="minorHAnsi"/>
        </w:rPr>
      </w:pPr>
      <w:r>
        <w:rPr>
          <w:rFonts w:cstheme="minorHAnsi"/>
          <w:b/>
          <w:bCs/>
        </w:rPr>
        <w:t>REVOKE</w:t>
      </w:r>
    </w:p>
    <w:p w14:paraId="488FB8E7" w14:textId="77777777" w:rsidR="005B6090" w:rsidRPr="005B6090" w:rsidRDefault="005B6090" w:rsidP="005B6090">
      <w:pPr>
        <w:rPr>
          <w:rFonts w:cstheme="minorHAnsi"/>
        </w:rPr>
      </w:pPr>
    </w:p>
    <w:p w14:paraId="7394BAAF" w14:textId="7DB75E9B" w:rsidR="005B6090" w:rsidRPr="001331DA" w:rsidRDefault="005B6090" w:rsidP="001331DA">
      <w:pPr>
        <w:pStyle w:val="Ttulo1"/>
        <w:numPr>
          <w:ilvl w:val="1"/>
          <w:numId w:val="21"/>
        </w:numPr>
      </w:pPr>
      <w:bookmarkStart w:id="3" w:name="_Toc127867486"/>
      <w:r w:rsidRPr="001331DA">
        <w:t>ELEMENTOS DEL LENGUAJE SQL: NORMAS DE ESCRITURA</w:t>
      </w:r>
      <w:bookmarkEnd w:id="3"/>
    </w:p>
    <w:p w14:paraId="1E1E2B70" w14:textId="77777777" w:rsidR="005B6090" w:rsidRDefault="005B6090" w:rsidP="005B6090">
      <w:pPr>
        <w:pStyle w:val="Prrafodelista"/>
        <w:numPr>
          <w:ilvl w:val="0"/>
          <w:numId w:val="12"/>
        </w:numPr>
        <w:rPr>
          <w:rFonts w:cstheme="minorHAnsi"/>
        </w:rPr>
      </w:pPr>
      <w:r w:rsidRPr="005B6090">
        <w:rPr>
          <w:rFonts w:cstheme="minorHAnsi"/>
        </w:rPr>
        <w:t xml:space="preserve"> En SQL no se distingue entre mayúsculas y minúsculas.</w:t>
      </w:r>
    </w:p>
    <w:p w14:paraId="299A78B6" w14:textId="77777777" w:rsidR="005B6090" w:rsidRDefault="005B6090" w:rsidP="005B6090">
      <w:pPr>
        <w:pStyle w:val="Prrafodelista"/>
        <w:numPr>
          <w:ilvl w:val="0"/>
          <w:numId w:val="12"/>
        </w:numPr>
        <w:rPr>
          <w:rFonts w:cstheme="minorHAnsi"/>
        </w:rPr>
      </w:pPr>
      <w:r w:rsidRPr="005B6090">
        <w:rPr>
          <w:rFonts w:cstheme="minorHAnsi"/>
        </w:rPr>
        <w:t xml:space="preserve"> Las instrucciones finalizan con el signo de punto y coma.</w:t>
      </w:r>
    </w:p>
    <w:p w14:paraId="7F43DA3E" w14:textId="7DA1A881" w:rsidR="005B6090" w:rsidRDefault="005B6090" w:rsidP="005B6090">
      <w:pPr>
        <w:pStyle w:val="Prrafodelista"/>
        <w:numPr>
          <w:ilvl w:val="0"/>
          <w:numId w:val="12"/>
        </w:numPr>
        <w:rPr>
          <w:rFonts w:cstheme="minorHAnsi"/>
        </w:rPr>
      </w:pPr>
      <w:r w:rsidRPr="005B6090">
        <w:rPr>
          <w:rFonts w:cstheme="minorHAnsi"/>
        </w:rPr>
        <w:t xml:space="preserve"> Cualquier comando SQL (SELECT, </w:t>
      </w:r>
      <w:r w:rsidR="007E5549" w:rsidRPr="005B6090">
        <w:rPr>
          <w:rFonts w:cstheme="minorHAnsi"/>
        </w:rPr>
        <w:t>INSERT,</w:t>
      </w:r>
      <w:r w:rsidRPr="005B6090">
        <w:rPr>
          <w:rFonts w:cstheme="minorHAnsi"/>
        </w:rPr>
        <w:t>) puede ser partido</w:t>
      </w:r>
      <w:r w:rsidRPr="005B6090">
        <w:rPr>
          <w:rFonts w:cstheme="minorHAnsi"/>
        </w:rPr>
        <w:br/>
        <w:t>utilizando espacios o saltos de línea antes de finalizar la instrucción.</w:t>
      </w:r>
    </w:p>
    <w:p w14:paraId="78822C75" w14:textId="77777777" w:rsidR="005B6090" w:rsidRDefault="005B6090" w:rsidP="005B6090">
      <w:pPr>
        <w:pStyle w:val="Prrafodelista"/>
        <w:numPr>
          <w:ilvl w:val="0"/>
          <w:numId w:val="12"/>
        </w:numPr>
        <w:rPr>
          <w:rFonts w:cstheme="minorHAnsi"/>
        </w:rPr>
      </w:pPr>
      <w:r w:rsidRPr="005B6090">
        <w:rPr>
          <w:rFonts w:cstheme="minorHAnsi"/>
        </w:rPr>
        <w:t xml:space="preserve"> Se pueden tabular líneas para facilitar la lectura si fuera necesario.</w:t>
      </w:r>
    </w:p>
    <w:p w14:paraId="793A64ED" w14:textId="6E7A8409" w:rsidR="005B6090" w:rsidRDefault="005B6090" w:rsidP="005B6090">
      <w:pPr>
        <w:pStyle w:val="Prrafodelista"/>
        <w:numPr>
          <w:ilvl w:val="0"/>
          <w:numId w:val="12"/>
        </w:numPr>
        <w:rPr>
          <w:rFonts w:cstheme="minorHAnsi"/>
        </w:rPr>
      </w:pPr>
      <w:r w:rsidRPr="005B6090">
        <w:rPr>
          <w:rFonts w:cstheme="minorHAnsi"/>
        </w:rPr>
        <w:t xml:space="preserve"> Los comentarios en el código SQL comienzan por /* y terminan por */</w:t>
      </w:r>
      <w:r>
        <w:rPr>
          <w:rFonts w:cstheme="minorHAnsi"/>
        </w:rPr>
        <w:t xml:space="preserve">, para hacer comentarios en una línea es </w:t>
      </w:r>
      <w:r>
        <w:rPr>
          <w:rFonts w:cstheme="minorHAnsi"/>
          <w:b/>
          <w:bCs/>
        </w:rPr>
        <w:t>--</w:t>
      </w:r>
      <w:r w:rsidRPr="005B6090">
        <w:rPr>
          <w:rFonts w:cstheme="minorHAnsi"/>
        </w:rPr>
        <w:br/>
        <w:t>(excepto en algunos SGBD)</w:t>
      </w:r>
    </w:p>
    <w:p w14:paraId="6D283F3C" w14:textId="2B6960CF" w:rsidR="005B6090" w:rsidRDefault="005B6090" w:rsidP="00EA7D78">
      <w:pPr>
        <w:pStyle w:val="Ttulo1"/>
        <w:numPr>
          <w:ilvl w:val="0"/>
          <w:numId w:val="14"/>
        </w:numPr>
      </w:pPr>
      <w:bookmarkStart w:id="4" w:name="_Toc127867487"/>
      <w:r w:rsidRPr="00F0554E">
        <w:t>SENTENCIA SELECT</w:t>
      </w:r>
      <w:bookmarkEnd w:id="4"/>
      <w:r w:rsidRPr="00F0554E">
        <w:t xml:space="preserve"> </w:t>
      </w:r>
    </w:p>
    <w:p w14:paraId="04B3B2E7" w14:textId="1EC65419" w:rsidR="00454959" w:rsidRDefault="00454959" w:rsidP="00454959">
      <w:r>
        <w:t>Sirve para recuperar información de la BD</w:t>
      </w:r>
    </w:p>
    <w:p w14:paraId="39950C96" w14:textId="47B466F9" w:rsidR="00454959" w:rsidRDefault="00454959" w:rsidP="00454959">
      <w:r w:rsidRPr="00454959">
        <w:rPr>
          <w:noProof/>
        </w:rPr>
        <w:drawing>
          <wp:inline distT="0" distB="0" distL="0" distR="0" wp14:anchorId="582964EB" wp14:editId="27E0F858">
            <wp:extent cx="1828800" cy="3657599"/>
            <wp:effectExtent l="95250" t="95250" r="95250" b="958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9147" cy="369829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682219A" w14:textId="1F832E83" w:rsidR="00F67DCA" w:rsidRDefault="00F67DCA" w:rsidP="00F67DCA">
      <w:pPr>
        <w:pStyle w:val="Ttulo1"/>
        <w:numPr>
          <w:ilvl w:val="1"/>
          <w:numId w:val="19"/>
        </w:numPr>
      </w:pPr>
      <w:bookmarkStart w:id="5" w:name="_Toc127867488"/>
      <w:r w:rsidRPr="00F0554E">
        <w:t xml:space="preserve">SENTENCIA SELECT </w:t>
      </w:r>
      <w:r>
        <w:t>FROM</w:t>
      </w:r>
      <w:bookmarkEnd w:id="5"/>
    </w:p>
    <w:p w14:paraId="6EDF45B5" w14:textId="77777777" w:rsidR="00F67DCA" w:rsidRDefault="00F67DCA" w:rsidP="00454959"/>
    <w:p w14:paraId="72DCCE08" w14:textId="7B896A3E" w:rsidR="00F73206" w:rsidRPr="00143066" w:rsidRDefault="002B15C8" w:rsidP="00143066">
      <w:r>
        <w:t>El alias es cambiar las columnas de la tabla</w:t>
      </w:r>
    </w:p>
    <w:p w14:paraId="1DCE9265" w14:textId="4BDD1EBE" w:rsidR="00F67DCA" w:rsidRDefault="00F67DCA" w:rsidP="00F67DCA">
      <w:pPr>
        <w:pStyle w:val="Ttulo1"/>
        <w:numPr>
          <w:ilvl w:val="1"/>
          <w:numId w:val="19"/>
        </w:numPr>
      </w:pPr>
      <w:bookmarkStart w:id="6" w:name="_Toc127867489"/>
      <w:r w:rsidRPr="00F0554E">
        <w:t>SENTENCIA SELECT</w:t>
      </w:r>
      <w:r>
        <w:t xml:space="preserve"> </w:t>
      </w:r>
      <w:r w:rsidRPr="00F0554E">
        <w:t>WHERE</w:t>
      </w:r>
      <w:bookmarkEnd w:id="6"/>
    </w:p>
    <w:p w14:paraId="38202553" w14:textId="77777777" w:rsidR="00106FBD" w:rsidRDefault="00F73206" w:rsidP="00F67DCA">
      <w:pPr>
        <w:rPr>
          <w:rFonts w:cstheme="minorHAnsi"/>
        </w:rPr>
      </w:pPr>
      <w:r w:rsidRPr="00F73206">
        <w:rPr>
          <w:rFonts w:cstheme="minorHAnsi"/>
        </w:rPr>
        <w:t>Esta cláusula permite obtener las filas que cumplen la condición expresada.</w:t>
      </w:r>
      <w:r w:rsidRPr="00F73206">
        <w:rPr>
          <w:rFonts w:cstheme="minorHAnsi"/>
          <w:sz w:val="16"/>
          <w:szCs w:val="16"/>
        </w:rPr>
        <w:br/>
      </w:r>
      <w:r w:rsidR="000A484C" w:rsidRPr="000A484C">
        <w:rPr>
          <w:rFonts w:cstheme="minorHAnsi"/>
          <w:b/>
          <w:bCs/>
          <w:u w:val="single"/>
        </w:rPr>
        <w:t>where job like 'CLERK';</w:t>
      </w:r>
      <w:r w:rsidRPr="00F73206">
        <w:rPr>
          <w:rFonts w:cstheme="minorHAnsi"/>
          <w:sz w:val="16"/>
          <w:szCs w:val="16"/>
        </w:rPr>
        <w:br/>
      </w:r>
      <w:r w:rsidRPr="00F73206">
        <w:rPr>
          <w:rFonts w:cstheme="minorHAnsi"/>
        </w:rPr>
        <w:t>Las expresiones pueden ser</w:t>
      </w:r>
    </w:p>
    <w:p w14:paraId="786F68E5" w14:textId="77777777" w:rsidR="00106FBD" w:rsidRPr="00106FBD" w:rsidRDefault="00F73206" w:rsidP="00106FBD">
      <w:pPr>
        <w:pStyle w:val="Prrafodelista"/>
        <w:numPr>
          <w:ilvl w:val="0"/>
          <w:numId w:val="16"/>
        </w:numPr>
        <w:rPr>
          <w:rFonts w:cstheme="minorHAnsi"/>
          <w:sz w:val="16"/>
          <w:szCs w:val="16"/>
        </w:rPr>
      </w:pPr>
      <w:r w:rsidRPr="00106FBD">
        <w:rPr>
          <w:rFonts w:cstheme="minorHAnsi"/>
        </w:rPr>
        <w:lastRenderedPageBreak/>
        <w:t>una constante</w:t>
      </w:r>
    </w:p>
    <w:p w14:paraId="32860C45" w14:textId="77777777" w:rsidR="00106FBD" w:rsidRPr="00106FBD" w:rsidRDefault="00F73206" w:rsidP="00106FBD">
      <w:pPr>
        <w:pStyle w:val="Prrafodelista"/>
        <w:numPr>
          <w:ilvl w:val="0"/>
          <w:numId w:val="16"/>
        </w:numPr>
        <w:rPr>
          <w:rFonts w:cstheme="minorHAnsi"/>
          <w:sz w:val="16"/>
          <w:szCs w:val="16"/>
        </w:rPr>
      </w:pPr>
      <w:r w:rsidRPr="00106FBD">
        <w:rPr>
          <w:rFonts w:cstheme="minorHAnsi"/>
        </w:rPr>
        <w:t>una expresión aritmética</w:t>
      </w:r>
    </w:p>
    <w:p w14:paraId="29E5698E" w14:textId="77777777" w:rsidR="00106FBD" w:rsidRPr="00106FBD" w:rsidRDefault="00F73206" w:rsidP="00106FBD">
      <w:pPr>
        <w:pStyle w:val="Prrafodelista"/>
        <w:numPr>
          <w:ilvl w:val="0"/>
          <w:numId w:val="16"/>
        </w:numPr>
        <w:rPr>
          <w:rFonts w:cstheme="minorHAnsi"/>
          <w:sz w:val="16"/>
          <w:szCs w:val="16"/>
        </w:rPr>
      </w:pPr>
      <w:r w:rsidRPr="00106FBD">
        <w:rPr>
          <w:rFonts w:cstheme="minorHAnsi"/>
        </w:rPr>
        <w:t xml:space="preserve"> un valor nulo o un</w:t>
      </w:r>
      <w:r w:rsidR="00106FBD">
        <w:rPr>
          <w:rFonts w:cstheme="minorHAnsi"/>
        </w:rPr>
        <w:t xml:space="preserve"> </w:t>
      </w:r>
      <w:r w:rsidRPr="00106FBD">
        <w:rPr>
          <w:rFonts w:cstheme="minorHAnsi"/>
        </w:rPr>
        <w:t>nombre de columna.</w:t>
      </w:r>
    </w:p>
    <w:p w14:paraId="6514B695" w14:textId="619ECD7C" w:rsidR="00106FBD" w:rsidRPr="00577762" w:rsidRDefault="00F73206" w:rsidP="00577762">
      <w:pPr>
        <w:pStyle w:val="Prrafodelista"/>
        <w:rPr>
          <w:rFonts w:cstheme="minorHAnsi"/>
        </w:rPr>
      </w:pPr>
      <w:r w:rsidRPr="00106FBD">
        <w:rPr>
          <w:rFonts w:cstheme="minorHAnsi"/>
          <w:sz w:val="16"/>
          <w:szCs w:val="16"/>
        </w:rPr>
        <w:br/>
      </w:r>
      <w:r w:rsidRPr="00106FBD">
        <w:rPr>
          <w:rFonts w:cstheme="minorHAnsi"/>
        </w:rPr>
        <w:t>Los operadores de comparación pueden ser los siguientes:</w:t>
      </w:r>
      <w:r w:rsidRPr="00106FBD">
        <w:rPr>
          <w:rFonts w:cstheme="minorHAnsi"/>
          <w:sz w:val="16"/>
          <w:szCs w:val="16"/>
        </w:rPr>
        <w:br/>
      </w:r>
      <w:r w:rsidRPr="00106FBD">
        <w:rPr>
          <w:rFonts w:cstheme="minorHAnsi"/>
        </w:rPr>
        <w:t>Se pueden construir condiciones múltiples utilizando los operadores lógicos AND, OR y NOT</w:t>
      </w:r>
      <w:r w:rsidRPr="00106FBD">
        <w:rPr>
          <w:rFonts w:cstheme="minorHAnsi"/>
          <w:sz w:val="16"/>
          <w:szCs w:val="16"/>
        </w:rPr>
        <w:br/>
      </w:r>
      <w:r w:rsidRPr="00106FBD">
        <w:rPr>
          <w:rFonts w:cstheme="minorHAnsi"/>
        </w:rPr>
        <w:t>Se pueden usar paréntesis para forzar el orden de evaluación</w:t>
      </w:r>
    </w:p>
    <w:p w14:paraId="42A48338" w14:textId="4171134E" w:rsidR="004C4B75" w:rsidRPr="004C4B75" w:rsidRDefault="00577762" w:rsidP="004C4B75">
      <w:pPr>
        <w:pStyle w:val="Ttulo1"/>
        <w:numPr>
          <w:ilvl w:val="1"/>
          <w:numId w:val="19"/>
        </w:numPr>
      </w:pPr>
      <w:bookmarkStart w:id="7" w:name="_Toc127867490"/>
      <w:r w:rsidRPr="00F0554E">
        <w:t>SENTENCIA SELECT</w:t>
      </w:r>
      <w:r>
        <w:t xml:space="preserve"> ORDER B</w:t>
      </w:r>
      <w:r w:rsidR="004C4B75">
        <w:t>Y</w:t>
      </w:r>
      <w:bookmarkEnd w:id="7"/>
    </w:p>
    <w:p w14:paraId="7768E2B7" w14:textId="29FE7B71" w:rsidR="004C4B75" w:rsidRDefault="00057008" w:rsidP="004C4B75">
      <w:r>
        <w:t>Para</w:t>
      </w:r>
      <w:r w:rsidR="004C4B75">
        <w:t xml:space="preserve"> ordenar el order by, puede ser ASC o DESC, y si no se pone nada, es de forma ASC</w:t>
      </w:r>
    </w:p>
    <w:p w14:paraId="1651C3B6" w14:textId="7176A797" w:rsidR="00143066" w:rsidRPr="00143066" w:rsidRDefault="00143066" w:rsidP="00143066">
      <w:pPr>
        <w:pStyle w:val="Ttulo1"/>
        <w:numPr>
          <w:ilvl w:val="1"/>
          <w:numId w:val="19"/>
        </w:numPr>
      </w:pPr>
      <w:bookmarkStart w:id="8" w:name="_Toc127867491"/>
      <w:r>
        <w:t>SENTENCIA SELECT ALL | DISTINCT</w:t>
      </w:r>
      <w:bookmarkEnd w:id="8"/>
    </w:p>
    <w:p w14:paraId="61BDCF7F" w14:textId="77777777" w:rsidR="00143066" w:rsidRDefault="00143066" w:rsidP="00143066">
      <w:pPr>
        <w:pStyle w:val="Prrafodelista"/>
        <w:numPr>
          <w:ilvl w:val="0"/>
          <w:numId w:val="17"/>
        </w:numPr>
        <w:spacing w:line="240" w:lineRule="auto"/>
      </w:pPr>
      <w:r w:rsidRPr="00F67DCA">
        <w:rPr>
          <w:b/>
          <w:bCs/>
        </w:rPr>
        <w:t xml:space="preserve">ALL </w:t>
      </w:r>
      <w:r>
        <w:t xml:space="preserve">muestra todos incluso los duplicados, </w:t>
      </w:r>
      <w:r w:rsidRPr="00A20D8B">
        <w:t xml:space="preserve">Si no se pone nada, es </w:t>
      </w:r>
      <w:r w:rsidRPr="00DE24A1">
        <w:rPr>
          <w:b/>
          <w:bCs/>
        </w:rPr>
        <w:t>ALL</w:t>
      </w:r>
    </w:p>
    <w:p w14:paraId="49CE2875" w14:textId="77777777" w:rsidR="00143066" w:rsidRDefault="00143066" w:rsidP="00143066">
      <w:pPr>
        <w:pStyle w:val="Prrafodelista"/>
        <w:spacing w:line="240" w:lineRule="auto"/>
      </w:pPr>
    </w:p>
    <w:p w14:paraId="04F2EADF" w14:textId="77777777" w:rsidR="00143066" w:rsidRPr="00A20D8B" w:rsidRDefault="00143066" w:rsidP="00143066">
      <w:pPr>
        <w:pStyle w:val="Prrafodelista"/>
        <w:numPr>
          <w:ilvl w:val="0"/>
          <w:numId w:val="16"/>
        </w:numPr>
        <w:spacing w:line="240" w:lineRule="auto"/>
        <w:rPr>
          <w:b/>
          <w:bCs/>
          <w:u w:val="single"/>
        </w:rPr>
      </w:pPr>
      <w:r w:rsidRPr="00A20D8B">
        <w:rPr>
          <w:b/>
          <w:bCs/>
        </w:rPr>
        <w:t>DISTICT</w:t>
      </w:r>
      <w:r>
        <w:rPr>
          <w:b/>
          <w:bCs/>
        </w:rPr>
        <w:t xml:space="preserve"> </w:t>
      </w:r>
      <w:r w:rsidRPr="00170186">
        <w:t>Elimina duplicados, teniendo en cuenta de la tabla</w:t>
      </w:r>
    </w:p>
    <w:p w14:paraId="762922BB" w14:textId="19806E68" w:rsidR="00143066" w:rsidRDefault="00143066" w:rsidP="00143066">
      <w:pPr>
        <w:pStyle w:val="Prrafodelista"/>
        <w:numPr>
          <w:ilvl w:val="1"/>
          <w:numId w:val="16"/>
        </w:numPr>
        <w:spacing w:line="240" w:lineRule="auto"/>
        <w:rPr>
          <w:b/>
          <w:bCs/>
          <w:u w:val="single"/>
        </w:rPr>
      </w:pPr>
      <w:r w:rsidRPr="00A20D8B">
        <w:rPr>
          <w:b/>
          <w:bCs/>
          <w:u w:val="single"/>
        </w:rPr>
        <w:t xml:space="preserve">select distinct </w:t>
      </w:r>
      <w:r w:rsidR="007E5549" w:rsidRPr="00A20D8B">
        <w:rPr>
          <w:b/>
          <w:bCs/>
          <w:u w:val="single"/>
        </w:rPr>
        <w:t>emp.job from</w:t>
      </w:r>
      <w:r w:rsidRPr="00A20D8B">
        <w:rPr>
          <w:b/>
          <w:bCs/>
          <w:u w:val="single"/>
        </w:rPr>
        <w:t xml:space="preserve"> scott.emp;</w:t>
      </w:r>
      <w:r w:rsidR="001331DA">
        <w:rPr>
          <w:b/>
          <w:bCs/>
          <w:u w:val="single"/>
        </w:rPr>
        <w:t xml:space="preserve">  </w:t>
      </w:r>
    </w:p>
    <w:p w14:paraId="0507FF11" w14:textId="2DCAC18D" w:rsidR="00143066" w:rsidRDefault="00143066" w:rsidP="00772CBA">
      <w:pPr>
        <w:pStyle w:val="Ttulo1"/>
        <w:numPr>
          <w:ilvl w:val="1"/>
          <w:numId w:val="19"/>
        </w:numPr>
      </w:pPr>
      <w:bookmarkStart w:id="9" w:name="_Toc127867492"/>
      <w:r>
        <w:t>SENTENCIA SELECT ALIAS DE COLUMNAS</w:t>
      </w:r>
      <w:bookmarkEnd w:id="9"/>
    </w:p>
    <w:p w14:paraId="567018A9" w14:textId="7BBC8C7E" w:rsidR="00772CBA" w:rsidRDefault="00772CBA" w:rsidP="00772CBA">
      <w:r>
        <w:t>Los nombres de las columnas se pueden cambiar en la misma sentencia select creando alias (se pone entre comillas dobles a continuación del nombre de la columna)</w:t>
      </w:r>
    </w:p>
    <w:p w14:paraId="0B66B510" w14:textId="27B569F1" w:rsidR="00772CBA" w:rsidRDefault="00772CBA" w:rsidP="00772CBA">
      <w:pPr>
        <w:pStyle w:val="Prrafodelista"/>
        <w:numPr>
          <w:ilvl w:val="1"/>
          <w:numId w:val="16"/>
        </w:numPr>
        <w:rPr>
          <w:b/>
          <w:bCs/>
        </w:rPr>
      </w:pPr>
      <w:r w:rsidRPr="00772CBA">
        <w:rPr>
          <w:b/>
          <w:bCs/>
        </w:rPr>
        <w:t>SELECT nom_dpto “Departamento”</w:t>
      </w:r>
    </w:p>
    <w:p w14:paraId="75AE11F9" w14:textId="1303E60C" w:rsidR="001331DA" w:rsidRDefault="001331DA" w:rsidP="001331DA">
      <w:pPr>
        <w:pStyle w:val="Ttulo1"/>
        <w:numPr>
          <w:ilvl w:val="0"/>
          <w:numId w:val="19"/>
        </w:numPr>
      </w:pPr>
      <w:bookmarkStart w:id="10" w:name="_Toc127867493"/>
      <w:r>
        <w:t>OPERADORES ARITMÉTICOS</w:t>
      </w:r>
      <w:bookmarkEnd w:id="10"/>
    </w:p>
    <w:p w14:paraId="179D22D1" w14:textId="328B4F21" w:rsidR="001331DA" w:rsidRPr="001331DA" w:rsidRDefault="001331DA" w:rsidP="001331DA">
      <w:r>
        <w:t xml:space="preserve">La prioridad de los operadores aritméticos es la normal, tienen más prioridad la multiplicación y división, después la suma y la resta, se puede modificar la prioridad de una consulta utilizando </w:t>
      </w:r>
      <w:r w:rsidR="00633184">
        <w:t>paréntesis.</w:t>
      </w:r>
    </w:p>
    <w:p w14:paraId="51CBE5C5" w14:textId="11FA27E2" w:rsidR="00772CBA" w:rsidRPr="003112A5" w:rsidRDefault="00D146D2" w:rsidP="003112A5">
      <w:pPr>
        <w:pStyle w:val="Ttulo1"/>
        <w:numPr>
          <w:ilvl w:val="0"/>
          <w:numId w:val="19"/>
        </w:numPr>
      </w:pPr>
      <w:bookmarkStart w:id="11" w:name="_Toc127867494"/>
      <w:r w:rsidRPr="003112A5">
        <w:t>LA CONCATENACIÓN DE TEXTOS</w:t>
      </w:r>
      <w:bookmarkEnd w:id="11"/>
    </w:p>
    <w:p w14:paraId="7720CDB4" w14:textId="77777777" w:rsidR="00143066" w:rsidRPr="00143066" w:rsidRDefault="00143066" w:rsidP="00143066"/>
    <w:p w14:paraId="226AF57C" w14:textId="01B0D43F" w:rsidR="00382626" w:rsidRDefault="00D146D2" w:rsidP="004C4B75">
      <w:r>
        <w:t xml:space="preserve">Para la concatenación de textos se utiliza </w:t>
      </w:r>
      <w:r>
        <w:rPr>
          <w:b/>
          <w:bCs/>
        </w:rPr>
        <w:t>||</w:t>
      </w:r>
    </w:p>
    <w:p w14:paraId="77CB2C68" w14:textId="1662D8E8" w:rsidR="00D146D2" w:rsidRDefault="00D146D2" w:rsidP="00D146D2">
      <w:pPr>
        <w:pStyle w:val="Ttulo1"/>
        <w:numPr>
          <w:ilvl w:val="0"/>
          <w:numId w:val="19"/>
        </w:numPr>
      </w:pPr>
      <w:bookmarkStart w:id="12" w:name="_Toc127867495"/>
      <w:r>
        <w:t>CONDICIONES</w:t>
      </w:r>
      <w:bookmarkEnd w:id="12"/>
    </w:p>
    <w:p w14:paraId="6927F30D" w14:textId="2E1CBA59" w:rsidR="00D146D2" w:rsidRDefault="00D146D2" w:rsidP="00D146D2">
      <w:r>
        <w:t xml:space="preserve">Se utiliza la </w:t>
      </w:r>
      <w:r w:rsidR="00CB17B9" w:rsidRPr="00CB17B9">
        <w:t>cláusula</w:t>
      </w:r>
      <w:r>
        <w:t xml:space="preserve"> where para poner una condición en la consulta que deben cumplir todas las filas, si no lo cumplen, no aparece en el resultado</w:t>
      </w:r>
    </w:p>
    <w:p w14:paraId="1F25AD0B" w14:textId="1ACBD9FE" w:rsidR="00CB17B9" w:rsidRDefault="00CB17B9" w:rsidP="00CB17B9">
      <w:pPr>
        <w:pStyle w:val="Ttulo1"/>
        <w:numPr>
          <w:ilvl w:val="1"/>
          <w:numId w:val="19"/>
        </w:numPr>
      </w:pPr>
      <w:bookmarkStart w:id="13" w:name="_Toc127867496"/>
      <w:r>
        <w:t>OPERADORES DE COMPARACIÓN</w:t>
      </w:r>
      <w:bookmarkEnd w:id="13"/>
    </w:p>
    <w:p w14:paraId="19769561" w14:textId="754D753D" w:rsidR="00CB17B9" w:rsidRDefault="00CB17B9" w:rsidP="00CB17B9"/>
    <w:p w14:paraId="37979E8B" w14:textId="4EAA1E3A" w:rsidR="00CB17B9" w:rsidRDefault="00CB17B9" w:rsidP="00CB17B9"/>
    <w:p w14:paraId="6F5667D7" w14:textId="60DA9BF7" w:rsidR="00CB17B9" w:rsidRDefault="00CB17B9" w:rsidP="00CB17B9"/>
    <w:p w14:paraId="3D9E2C1F" w14:textId="780F6F7C" w:rsidR="00CB17B9" w:rsidRDefault="00CB17B9" w:rsidP="00CB17B9"/>
    <w:p w14:paraId="0334DA2B" w14:textId="1DA24950" w:rsidR="00CB17B9" w:rsidRDefault="00CB17B9" w:rsidP="00CB17B9"/>
    <w:p w14:paraId="75E3438D" w14:textId="14308B42" w:rsidR="00CB17B9" w:rsidRPr="00CB17B9" w:rsidRDefault="00CB17B9" w:rsidP="00CB17B9">
      <w:r>
        <w:lastRenderedPageBreak/>
        <w:t xml:space="preserve">Se utilizan para comparar </w:t>
      </w:r>
      <w:r w:rsidR="007E5549">
        <w:t>números</w:t>
      </w:r>
    </w:p>
    <w:tbl>
      <w:tblPr>
        <w:tblW w:w="799" w:type="dxa"/>
        <w:tblCellMar>
          <w:left w:w="70" w:type="dxa"/>
          <w:right w:w="70" w:type="dxa"/>
        </w:tblCellMar>
        <w:tblLook w:val="04A0" w:firstRow="1" w:lastRow="0" w:firstColumn="1" w:lastColumn="0" w:noHBand="0" w:noVBand="1"/>
      </w:tblPr>
      <w:tblGrid>
        <w:gridCol w:w="1002"/>
        <w:gridCol w:w="1109"/>
      </w:tblGrid>
      <w:tr w:rsidR="00CB17B9" w:rsidRPr="00CB17B9" w14:paraId="75A4CD3F" w14:textId="77777777" w:rsidTr="00CB17B9">
        <w:trPr>
          <w:trHeight w:val="208"/>
        </w:trPr>
        <w:tc>
          <w:tcPr>
            <w:tcW w:w="379"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0E95B2EF" w14:textId="77777777" w:rsidR="00CB17B9" w:rsidRPr="00CB17B9" w:rsidRDefault="00CB17B9" w:rsidP="00CB17B9">
            <w:pPr>
              <w:spacing w:after="0" w:line="240" w:lineRule="auto"/>
              <w:rPr>
                <w:rFonts w:ascii="Calibri" w:eastAsia="Times New Roman" w:hAnsi="Calibri" w:cs="Calibri"/>
                <w:color w:val="000000"/>
                <w:lang w:eastAsia="es-ES"/>
              </w:rPr>
            </w:pPr>
            <w:r w:rsidRPr="00CB17B9">
              <w:rPr>
                <w:rFonts w:ascii="Calibri" w:eastAsia="Times New Roman" w:hAnsi="Calibri" w:cs="Calibri"/>
                <w:color w:val="000000"/>
                <w:lang w:eastAsia="es-ES"/>
              </w:rPr>
              <w:t>Operador</w:t>
            </w:r>
          </w:p>
        </w:tc>
        <w:tc>
          <w:tcPr>
            <w:tcW w:w="420" w:type="dxa"/>
            <w:tcBorders>
              <w:top w:val="single" w:sz="4" w:space="0" w:color="auto"/>
              <w:left w:val="nil"/>
              <w:bottom w:val="single" w:sz="4" w:space="0" w:color="auto"/>
              <w:right w:val="single" w:sz="4" w:space="0" w:color="auto"/>
            </w:tcBorders>
            <w:shd w:val="clear" w:color="000000" w:fill="808080"/>
            <w:noWrap/>
            <w:vAlign w:val="bottom"/>
            <w:hideMark/>
          </w:tcPr>
          <w:p w14:paraId="1FFE30DA" w14:textId="77777777" w:rsidR="00CB17B9" w:rsidRPr="00CB17B9" w:rsidRDefault="00CB17B9" w:rsidP="00CB17B9">
            <w:pPr>
              <w:spacing w:after="0" w:line="240" w:lineRule="auto"/>
              <w:rPr>
                <w:rFonts w:ascii="Calibri" w:eastAsia="Times New Roman" w:hAnsi="Calibri" w:cs="Calibri"/>
                <w:color w:val="000000"/>
                <w:lang w:eastAsia="es-ES"/>
              </w:rPr>
            </w:pPr>
            <w:r w:rsidRPr="00CB17B9">
              <w:rPr>
                <w:rFonts w:ascii="Calibri" w:eastAsia="Times New Roman" w:hAnsi="Calibri" w:cs="Calibri"/>
                <w:color w:val="000000"/>
                <w:lang w:eastAsia="es-ES"/>
              </w:rPr>
              <w:t>Significado</w:t>
            </w:r>
          </w:p>
        </w:tc>
      </w:tr>
      <w:tr w:rsidR="00CB17B9" w:rsidRPr="00CB17B9" w14:paraId="0CF890FB" w14:textId="77777777" w:rsidTr="00CB17B9">
        <w:trPr>
          <w:trHeight w:val="261"/>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14:paraId="4E62D09D"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&gt;</w:t>
            </w:r>
          </w:p>
        </w:tc>
        <w:tc>
          <w:tcPr>
            <w:tcW w:w="420" w:type="dxa"/>
            <w:tcBorders>
              <w:top w:val="nil"/>
              <w:left w:val="nil"/>
              <w:bottom w:val="single" w:sz="4" w:space="0" w:color="auto"/>
              <w:right w:val="single" w:sz="4" w:space="0" w:color="auto"/>
            </w:tcBorders>
            <w:shd w:val="clear" w:color="auto" w:fill="auto"/>
            <w:noWrap/>
            <w:vAlign w:val="bottom"/>
            <w:hideMark/>
          </w:tcPr>
          <w:p w14:paraId="3FE9F213"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Mayor que</w:t>
            </w:r>
          </w:p>
        </w:tc>
      </w:tr>
      <w:tr w:rsidR="00CB17B9" w:rsidRPr="00CB17B9" w14:paraId="64498B7A" w14:textId="77777777" w:rsidTr="00CB17B9">
        <w:trPr>
          <w:trHeight w:val="261"/>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14:paraId="36DEAB00"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&lt;</w:t>
            </w:r>
          </w:p>
        </w:tc>
        <w:tc>
          <w:tcPr>
            <w:tcW w:w="420" w:type="dxa"/>
            <w:tcBorders>
              <w:top w:val="nil"/>
              <w:left w:val="nil"/>
              <w:bottom w:val="single" w:sz="4" w:space="0" w:color="auto"/>
              <w:right w:val="single" w:sz="4" w:space="0" w:color="auto"/>
            </w:tcBorders>
            <w:shd w:val="clear" w:color="auto" w:fill="auto"/>
            <w:noWrap/>
            <w:vAlign w:val="bottom"/>
            <w:hideMark/>
          </w:tcPr>
          <w:p w14:paraId="1752F339"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Menor que</w:t>
            </w:r>
          </w:p>
        </w:tc>
      </w:tr>
      <w:tr w:rsidR="00CB17B9" w:rsidRPr="00CB17B9" w14:paraId="4A70DEA0" w14:textId="77777777" w:rsidTr="00CB17B9">
        <w:trPr>
          <w:trHeight w:val="261"/>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14:paraId="7478A2E1"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&gt;=</w:t>
            </w:r>
          </w:p>
        </w:tc>
        <w:tc>
          <w:tcPr>
            <w:tcW w:w="420" w:type="dxa"/>
            <w:tcBorders>
              <w:top w:val="nil"/>
              <w:left w:val="nil"/>
              <w:bottom w:val="single" w:sz="4" w:space="0" w:color="auto"/>
              <w:right w:val="single" w:sz="4" w:space="0" w:color="auto"/>
            </w:tcBorders>
            <w:shd w:val="clear" w:color="auto" w:fill="auto"/>
            <w:noWrap/>
            <w:vAlign w:val="bottom"/>
            <w:hideMark/>
          </w:tcPr>
          <w:p w14:paraId="530D9097"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Mayor o igual</w:t>
            </w:r>
          </w:p>
        </w:tc>
      </w:tr>
      <w:tr w:rsidR="00CB17B9" w:rsidRPr="00CB17B9" w14:paraId="3EBD9703" w14:textId="77777777" w:rsidTr="00CB17B9">
        <w:trPr>
          <w:trHeight w:val="261"/>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14:paraId="67197DEF"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&lt;=</w:t>
            </w:r>
          </w:p>
        </w:tc>
        <w:tc>
          <w:tcPr>
            <w:tcW w:w="420" w:type="dxa"/>
            <w:tcBorders>
              <w:top w:val="nil"/>
              <w:left w:val="nil"/>
              <w:bottom w:val="single" w:sz="4" w:space="0" w:color="auto"/>
              <w:right w:val="single" w:sz="4" w:space="0" w:color="auto"/>
            </w:tcBorders>
            <w:shd w:val="clear" w:color="auto" w:fill="auto"/>
            <w:noWrap/>
            <w:vAlign w:val="bottom"/>
            <w:hideMark/>
          </w:tcPr>
          <w:p w14:paraId="5801238C"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Menor o igual</w:t>
            </w:r>
          </w:p>
        </w:tc>
      </w:tr>
      <w:tr w:rsidR="00CB17B9" w:rsidRPr="00CB17B9" w14:paraId="1F911CB7" w14:textId="77777777" w:rsidTr="00CB17B9">
        <w:trPr>
          <w:trHeight w:val="261"/>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14:paraId="0A57302D"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w:t>
            </w:r>
          </w:p>
        </w:tc>
        <w:tc>
          <w:tcPr>
            <w:tcW w:w="420" w:type="dxa"/>
            <w:tcBorders>
              <w:top w:val="nil"/>
              <w:left w:val="nil"/>
              <w:bottom w:val="single" w:sz="4" w:space="0" w:color="auto"/>
              <w:right w:val="single" w:sz="4" w:space="0" w:color="auto"/>
            </w:tcBorders>
            <w:shd w:val="clear" w:color="auto" w:fill="auto"/>
            <w:noWrap/>
            <w:vAlign w:val="bottom"/>
            <w:hideMark/>
          </w:tcPr>
          <w:p w14:paraId="4DDFD8E8"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Igual</w:t>
            </w:r>
          </w:p>
        </w:tc>
      </w:tr>
      <w:tr w:rsidR="00CB17B9" w:rsidRPr="00CB17B9" w14:paraId="1F13740D" w14:textId="77777777" w:rsidTr="00CB17B9">
        <w:trPr>
          <w:trHeight w:val="261"/>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14:paraId="1D07698E"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&lt;&gt;</w:t>
            </w:r>
          </w:p>
        </w:tc>
        <w:tc>
          <w:tcPr>
            <w:tcW w:w="420" w:type="dxa"/>
            <w:tcBorders>
              <w:top w:val="nil"/>
              <w:left w:val="nil"/>
              <w:bottom w:val="single" w:sz="4" w:space="0" w:color="auto"/>
              <w:right w:val="single" w:sz="4" w:space="0" w:color="auto"/>
            </w:tcBorders>
            <w:shd w:val="clear" w:color="auto" w:fill="auto"/>
            <w:noWrap/>
            <w:vAlign w:val="bottom"/>
            <w:hideMark/>
          </w:tcPr>
          <w:p w14:paraId="40693498"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Distinto</w:t>
            </w:r>
          </w:p>
        </w:tc>
      </w:tr>
      <w:tr w:rsidR="00CB17B9" w:rsidRPr="00CB17B9" w14:paraId="24346EDE" w14:textId="77777777" w:rsidTr="00CB17B9">
        <w:trPr>
          <w:trHeight w:val="261"/>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14:paraId="4857DF7A"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w:t>
            </w:r>
          </w:p>
        </w:tc>
        <w:tc>
          <w:tcPr>
            <w:tcW w:w="420" w:type="dxa"/>
            <w:tcBorders>
              <w:top w:val="nil"/>
              <w:left w:val="nil"/>
              <w:bottom w:val="single" w:sz="4" w:space="0" w:color="auto"/>
              <w:right w:val="single" w:sz="4" w:space="0" w:color="auto"/>
            </w:tcBorders>
            <w:shd w:val="clear" w:color="auto" w:fill="auto"/>
            <w:noWrap/>
            <w:vAlign w:val="bottom"/>
            <w:hideMark/>
          </w:tcPr>
          <w:p w14:paraId="6E253378"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Distinto</w:t>
            </w:r>
          </w:p>
        </w:tc>
      </w:tr>
    </w:tbl>
    <w:p w14:paraId="0C407195" w14:textId="6A4E0610" w:rsidR="00D146D2" w:rsidRDefault="00D146D2" w:rsidP="00D146D2"/>
    <w:p w14:paraId="4E4B8E18" w14:textId="56CC669E" w:rsidR="00AA6870" w:rsidRDefault="00AA6870" w:rsidP="00AA6870">
      <w:pPr>
        <w:pStyle w:val="Ttulo1"/>
        <w:numPr>
          <w:ilvl w:val="1"/>
          <w:numId w:val="19"/>
        </w:numPr>
      </w:pPr>
      <w:bookmarkStart w:id="14" w:name="_Toc127867497"/>
      <w:r>
        <w:t>OPERADORES LOGICOS</w:t>
      </w:r>
      <w:bookmarkEnd w:id="14"/>
    </w:p>
    <w:p w14:paraId="7A89B0BC" w14:textId="0F4E075F" w:rsidR="002A2CBC" w:rsidRDefault="002A2CBC" w:rsidP="002A2CBC"/>
    <w:tbl>
      <w:tblPr>
        <w:tblW w:w="7420" w:type="dxa"/>
        <w:tblCellMar>
          <w:left w:w="70" w:type="dxa"/>
          <w:right w:w="70" w:type="dxa"/>
        </w:tblCellMar>
        <w:tblLook w:val="04A0" w:firstRow="1" w:lastRow="0" w:firstColumn="1" w:lastColumn="0" w:noHBand="0" w:noVBand="1"/>
      </w:tblPr>
      <w:tblGrid>
        <w:gridCol w:w="1200"/>
        <w:gridCol w:w="6220"/>
      </w:tblGrid>
      <w:tr w:rsidR="002A2CBC" w:rsidRPr="002A2CBC" w14:paraId="597E4C8E" w14:textId="77777777" w:rsidTr="002A2CBC">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6DB79FA3" w14:textId="77777777" w:rsidR="002A2CBC" w:rsidRPr="002A2CBC" w:rsidRDefault="002A2CBC" w:rsidP="002A2CBC">
            <w:pPr>
              <w:spacing w:after="0" w:line="240" w:lineRule="auto"/>
              <w:rPr>
                <w:rFonts w:ascii="Calibri" w:eastAsia="Times New Roman" w:hAnsi="Calibri" w:cs="Calibri"/>
                <w:color w:val="000000"/>
                <w:lang w:eastAsia="es-ES"/>
              </w:rPr>
            </w:pPr>
            <w:r w:rsidRPr="002A2CBC">
              <w:rPr>
                <w:rFonts w:ascii="Calibri" w:eastAsia="Times New Roman" w:hAnsi="Calibri" w:cs="Calibri"/>
                <w:color w:val="000000"/>
                <w:lang w:eastAsia="es-ES"/>
              </w:rPr>
              <w:t>Operador</w:t>
            </w:r>
          </w:p>
        </w:tc>
        <w:tc>
          <w:tcPr>
            <w:tcW w:w="6220" w:type="dxa"/>
            <w:tcBorders>
              <w:top w:val="single" w:sz="4" w:space="0" w:color="auto"/>
              <w:left w:val="nil"/>
              <w:bottom w:val="single" w:sz="4" w:space="0" w:color="auto"/>
              <w:right w:val="single" w:sz="4" w:space="0" w:color="auto"/>
            </w:tcBorders>
            <w:shd w:val="clear" w:color="000000" w:fill="808080"/>
            <w:noWrap/>
            <w:vAlign w:val="bottom"/>
            <w:hideMark/>
          </w:tcPr>
          <w:p w14:paraId="38741CB6" w14:textId="77777777" w:rsidR="002A2CBC" w:rsidRPr="002A2CBC" w:rsidRDefault="002A2CBC" w:rsidP="002A2CBC">
            <w:pPr>
              <w:spacing w:after="0" w:line="240" w:lineRule="auto"/>
              <w:rPr>
                <w:rFonts w:ascii="Calibri" w:eastAsia="Times New Roman" w:hAnsi="Calibri" w:cs="Calibri"/>
                <w:color w:val="000000"/>
                <w:lang w:eastAsia="es-ES"/>
              </w:rPr>
            </w:pPr>
            <w:r w:rsidRPr="002A2CBC">
              <w:rPr>
                <w:rFonts w:ascii="Calibri" w:eastAsia="Times New Roman" w:hAnsi="Calibri" w:cs="Calibri"/>
                <w:color w:val="000000"/>
                <w:lang w:eastAsia="es-ES"/>
              </w:rPr>
              <w:t>Significado</w:t>
            </w:r>
          </w:p>
        </w:tc>
      </w:tr>
      <w:tr w:rsidR="002A2CBC" w:rsidRPr="002A2CBC" w14:paraId="724DA101" w14:textId="77777777" w:rsidTr="002A2CBC">
        <w:trPr>
          <w:trHeight w:val="37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BC6A4" w14:textId="77777777" w:rsidR="002A2CBC" w:rsidRPr="002A2CBC" w:rsidRDefault="002A2CBC" w:rsidP="002A2CBC">
            <w:pPr>
              <w:spacing w:after="0" w:line="240" w:lineRule="auto"/>
              <w:jc w:val="center"/>
              <w:rPr>
                <w:rFonts w:ascii="Calibri" w:eastAsia="Times New Roman" w:hAnsi="Calibri" w:cs="Calibri"/>
                <w:b/>
                <w:bCs/>
                <w:color w:val="000000"/>
                <w:lang w:eastAsia="es-ES"/>
              </w:rPr>
            </w:pPr>
            <w:r w:rsidRPr="002A2CBC">
              <w:rPr>
                <w:rFonts w:ascii="Calibri" w:eastAsia="Times New Roman" w:hAnsi="Calibri" w:cs="Calibri"/>
                <w:b/>
                <w:bCs/>
                <w:color w:val="000000"/>
                <w:lang w:eastAsia="es-ES"/>
              </w:rPr>
              <w:t>AND</w:t>
            </w:r>
          </w:p>
        </w:tc>
        <w:tc>
          <w:tcPr>
            <w:tcW w:w="6220" w:type="dxa"/>
            <w:tcBorders>
              <w:top w:val="nil"/>
              <w:left w:val="nil"/>
              <w:bottom w:val="single" w:sz="4" w:space="0" w:color="auto"/>
              <w:right w:val="single" w:sz="4" w:space="0" w:color="auto"/>
            </w:tcBorders>
            <w:shd w:val="clear" w:color="auto" w:fill="auto"/>
            <w:noWrap/>
            <w:vAlign w:val="bottom"/>
            <w:hideMark/>
          </w:tcPr>
          <w:p w14:paraId="3F10605D" w14:textId="57EFBB5F" w:rsidR="002A2CBC" w:rsidRPr="002A2CBC" w:rsidRDefault="002A2CBC" w:rsidP="002A2CBC">
            <w:pPr>
              <w:spacing w:after="0" w:line="240" w:lineRule="auto"/>
              <w:rPr>
                <w:rFonts w:ascii="Calibri" w:eastAsia="Times New Roman" w:hAnsi="Calibri" w:cs="Calibri"/>
                <w:b/>
                <w:bCs/>
                <w:color w:val="000000"/>
                <w:lang w:eastAsia="es-ES"/>
              </w:rPr>
            </w:pPr>
            <w:r>
              <w:rPr>
                <w:rFonts w:ascii="Calibri" w:eastAsia="Times New Roman" w:hAnsi="Calibri" w:cs="Calibri"/>
                <w:b/>
                <w:bCs/>
                <w:color w:val="000000"/>
                <w:lang w:eastAsia="es-ES"/>
              </w:rPr>
              <w:t>D</w:t>
            </w:r>
            <w:r w:rsidRPr="002A2CBC">
              <w:rPr>
                <w:rFonts w:ascii="Calibri" w:eastAsia="Times New Roman" w:hAnsi="Calibri" w:cs="Calibri"/>
                <w:b/>
                <w:bCs/>
                <w:color w:val="000000"/>
                <w:lang w:eastAsia="es-ES"/>
              </w:rPr>
              <w:t>evuelve true si las dos condiciones son verdaderas</w:t>
            </w:r>
          </w:p>
        </w:tc>
      </w:tr>
      <w:tr w:rsidR="002A2CBC" w:rsidRPr="002A2CBC" w14:paraId="11D16448" w14:textId="77777777" w:rsidTr="002A2CBC">
        <w:trPr>
          <w:trHeight w:val="37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269FAC" w14:textId="77777777" w:rsidR="002A2CBC" w:rsidRPr="002A2CBC" w:rsidRDefault="002A2CBC" w:rsidP="002A2CBC">
            <w:pPr>
              <w:spacing w:after="0" w:line="240" w:lineRule="auto"/>
              <w:jc w:val="center"/>
              <w:rPr>
                <w:rFonts w:ascii="Calibri" w:eastAsia="Times New Roman" w:hAnsi="Calibri" w:cs="Calibri"/>
                <w:b/>
                <w:bCs/>
                <w:color w:val="000000"/>
                <w:lang w:eastAsia="es-ES"/>
              </w:rPr>
            </w:pPr>
            <w:r w:rsidRPr="002A2CBC">
              <w:rPr>
                <w:rFonts w:ascii="Calibri" w:eastAsia="Times New Roman" w:hAnsi="Calibri" w:cs="Calibri"/>
                <w:b/>
                <w:bCs/>
                <w:color w:val="000000"/>
                <w:lang w:eastAsia="es-ES"/>
              </w:rPr>
              <w:t>OR</w:t>
            </w:r>
          </w:p>
        </w:tc>
        <w:tc>
          <w:tcPr>
            <w:tcW w:w="6220" w:type="dxa"/>
            <w:tcBorders>
              <w:top w:val="nil"/>
              <w:left w:val="nil"/>
              <w:bottom w:val="single" w:sz="4" w:space="0" w:color="auto"/>
              <w:right w:val="single" w:sz="4" w:space="0" w:color="auto"/>
            </w:tcBorders>
            <w:shd w:val="clear" w:color="auto" w:fill="auto"/>
            <w:noWrap/>
            <w:vAlign w:val="bottom"/>
            <w:hideMark/>
          </w:tcPr>
          <w:p w14:paraId="0FC84A27" w14:textId="057B6B03" w:rsidR="002A2CBC" w:rsidRPr="002A2CBC" w:rsidRDefault="002A2CBC" w:rsidP="002A2CBC">
            <w:pPr>
              <w:spacing w:after="0" w:line="240" w:lineRule="auto"/>
              <w:rPr>
                <w:rFonts w:ascii="Calibri" w:eastAsia="Times New Roman" w:hAnsi="Calibri" w:cs="Calibri"/>
                <w:b/>
                <w:bCs/>
                <w:color w:val="000000"/>
                <w:lang w:eastAsia="es-ES"/>
              </w:rPr>
            </w:pPr>
            <w:r>
              <w:rPr>
                <w:rFonts w:ascii="Calibri" w:eastAsia="Times New Roman" w:hAnsi="Calibri" w:cs="Calibri"/>
                <w:b/>
                <w:bCs/>
                <w:color w:val="000000"/>
                <w:lang w:eastAsia="es-ES"/>
              </w:rPr>
              <w:t>D</w:t>
            </w:r>
            <w:r w:rsidRPr="002A2CBC">
              <w:rPr>
                <w:rFonts w:ascii="Calibri" w:eastAsia="Times New Roman" w:hAnsi="Calibri" w:cs="Calibri"/>
                <w:b/>
                <w:bCs/>
                <w:color w:val="000000"/>
                <w:lang w:eastAsia="es-ES"/>
              </w:rPr>
              <w:t>evuelve true si una las dos condiciones es verdadera</w:t>
            </w:r>
          </w:p>
        </w:tc>
      </w:tr>
      <w:tr w:rsidR="002A2CBC" w:rsidRPr="002A2CBC" w14:paraId="4BA91E7A" w14:textId="77777777" w:rsidTr="002A2CBC">
        <w:trPr>
          <w:trHeight w:val="37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00D4C8" w14:textId="77777777" w:rsidR="002A2CBC" w:rsidRPr="002A2CBC" w:rsidRDefault="002A2CBC" w:rsidP="002A2CBC">
            <w:pPr>
              <w:spacing w:after="0" w:line="240" w:lineRule="auto"/>
              <w:jc w:val="center"/>
              <w:rPr>
                <w:rFonts w:ascii="Calibri" w:eastAsia="Times New Roman" w:hAnsi="Calibri" w:cs="Calibri"/>
                <w:b/>
                <w:bCs/>
                <w:color w:val="000000"/>
                <w:lang w:eastAsia="es-ES"/>
              </w:rPr>
            </w:pPr>
            <w:r w:rsidRPr="002A2CBC">
              <w:rPr>
                <w:rFonts w:ascii="Calibri" w:eastAsia="Times New Roman" w:hAnsi="Calibri" w:cs="Calibri"/>
                <w:b/>
                <w:bCs/>
                <w:color w:val="000000"/>
                <w:lang w:eastAsia="es-ES"/>
              </w:rPr>
              <w:t>NOT</w:t>
            </w:r>
          </w:p>
        </w:tc>
        <w:tc>
          <w:tcPr>
            <w:tcW w:w="6220" w:type="dxa"/>
            <w:tcBorders>
              <w:top w:val="nil"/>
              <w:left w:val="nil"/>
              <w:bottom w:val="single" w:sz="4" w:space="0" w:color="auto"/>
              <w:right w:val="single" w:sz="4" w:space="0" w:color="auto"/>
            </w:tcBorders>
            <w:shd w:val="clear" w:color="auto" w:fill="auto"/>
            <w:noWrap/>
            <w:vAlign w:val="bottom"/>
            <w:hideMark/>
          </w:tcPr>
          <w:p w14:paraId="1FEFC018" w14:textId="77777777" w:rsidR="002A2CBC" w:rsidRPr="002A2CBC" w:rsidRDefault="002A2CBC" w:rsidP="002A2CBC">
            <w:pPr>
              <w:spacing w:after="0" w:line="240" w:lineRule="auto"/>
              <w:rPr>
                <w:rFonts w:ascii="Calibri" w:eastAsia="Times New Roman" w:hAnsi="Calibri" w:cs="Calibri"/>
                <w:b/>
                <w:bCs/>
                <w:color w:val="000000"/>
                <w:lang w:eastAsia="es-ES"/>
              </w:rPr>
            </w:pPr>
            <w:r w:rsidRPr="002A2CBC">
              <w:rPr>
                <w:rFonts w:ascii="Calibri" w:eastAsia="Times New Roman" w:hAnsi="Calibri" w:cs="Calibri"/>
                <w:b/>
                <w:bCs/>
                <w:color w:val="000000"/>
                <w:lang w:eastAsia="es-ES"/>
              </w:rPr>
              <w:t>Si era verdadera pasa a ser falsa, y viceversa</w:t>
            </w:r>
          </w:p>
        </w:tc>
      </w:tr>
    </w:tbl>
    <w:p w14:paraId="3F7D90B8" w14:textId="16D8B055" w:rsidR="002A2CBC" w:rsidRDefault="002A2CBC" w:rsidP="002A2CBC"/>
    <w:p w14:paraId="11F16DB2" w14:textId="60E888AE" w:rsidR="00EA691F" w:rsidRDefault="00EA691F" w:rsidP="00EA691F">
      <w:pPr>
        <w:pStyle w:val="Ttulo1"/>
        <w:numPr>
          <w:ilvl w:val="1"/>
          <w:numId w:val="19"/>
        </w:numPr>
      </w:pPr>
      <w:bookmarkStart w:id="15" w:name="_Toc127867498"/>
      <w:r>
        <w:t>BETWEEN</w:t>
      </w:r>
      <w:bookmarkEnd w:id="15"/>
    </w:p>
    <w:p w14:paraId="53D06D7A" w14:textId="52FB5163" w:rsidR="00EA691F" w:rsidRDefault="00EA691F" w:rsidP="00EA691F">
      <w:r>
        <w:t xml:space="preserve">Obtiene datos que se encuentran dentro de un </w:t>
      </w:r>
      <w:r w:rsidRPr="0016485D">
        <w:rPr>
          <w:b/>
          <w:bCs/>
        </w:rPr>
        <w:t>rango</w:t>
      </w:r>
      <w:r w:rsidR="009350E8">
        <w:t xml:space="preserve"> su formato es:</w:t>
      </w:r>
    </w:p>
    <w:p w14:paraId="3301DC6F" w14:textId="341CDEEF" w:rsidR="009350E8" w:rsidRPr="009350E8" w:rsidRDefault="009350E8" w:rsidP="00EA691F">
      <w:pPr>
        <w:rPr>
          <w:b/>
          <w:bCs/>
        </w:rPr>
      </w:pPr>
      <w:r w:rsidRPr="009350E8">
        <w:rPr>
          <w:b/>
          <w:bCs/>
        </w:rPr>
        <w:t xml:space="preserve">[NOT] BETWEEN </w:t>
      </w:r>
      <w:r w:rsidR="007E5549" w:rsidRPr="009350E8">
        <w:rPr>
          <w:b/>
          <w:bCs/>
        </w:rPr>
        <w:t>valor inicial</w:t>
      </w:r>
      <w:r w:rsidRPr="009350E8">
        <w:rPr>
          <w:b/>
          <w:bCs/>
        </w:rPr>
        <w:t xml:space="preserve"> AND valor_final</w:t>
      </w:r>
    </w:p>
    <w:p w14:paraId="320DB0C6" w14:textId="716864C8" w:rsidR="005B2883" w:rsidRDefault="005B2883" w:rsidP="005B2883">
      <w:pPr>
        <w:pStyle w:val="Ttulo1"/>
        <w:numPr>
          <w:ilvl w:val="1"/>
          <w:numId w:val="19"/>
        </w:numPr>
      </w:pPr>
      <w:bookmarkStart w:id="16" w:name="_Toc127867499"/>
      <w:r>
        <w:t>IN</w:t>
      </w:r>
      <w:bookmarkEnd w:id="16"/>
    </w:p>
    <w:p w14:paraId="4CEF3E52" w14:textId="2EA0EC72" w:rsidR="006A1453" w:rsidRDefault="006A1453" w:rsidP="006A1453">
      <w:r>
        <w:t xml:space="preserve">Comprueba si una expresión </w:t>
      </w:r>
      <w:r w:rsidRPr="00B65F74">
        <w:rPr>
          <w:b/>
          <w:bCs/>
        </w:rPr>
        <w:t>pertenece</w:t>
      </w:r>
      <w:r>
        <w:t xml:space="preserve"> o no a una lista de valores</w:t>
      </w:r>
      <w:r w:rsidR="00851CBD">
        <w:t xml:space="preserve">, su formato es </w:t>
      </w:r>
    </w:p>
    <w:p w14:paraId="6E9B9260" w14:textId="0555ED43" w:rsidR="00D92831" w:rsidRDefault="00D92831" w:rsidP="006A1453">
      <w:pPr>
        <w:rPr>
          <w:b/>
          <w:bCs/>
        </w:rPr>
      </w:pPr>
      <w:r w:rsidRPr="00D92831">
        <w:rPr>
          <w:b/>
          <w:bCs/>
        </w:rPr>
        <w:t>[NOT] IN (lista de valores separados por comas)</w:t>
      </w:r>
    </w:p>
    <w:p w14:paraId="4C7BC7AE" w14:textId="64DF3B2C" w:rsidR="00AD4980" w:rsidRDefault="00AD4980" w:rsidP="00AD4980">
      <w:pPr>
        <w:pStyle w:val="Ttulo1"/>
        <w:numPr>
          <w:ilvl w:val="1"/>
          <w:numId w:val="19"/>
        </w:numPr>
      </w:pPr>
      <w:r>
        <w:t xml:space="preserve"> </w:t>
      </w:r>
      <w:bookmarkStart w:id="17" w:name="_Toc127867500"/>
      <w:r>
        <w:t>LIKE</w:t>
      </w:r>
      <w:bookmarkEnd w:id="17"/>
    </w:p>
    <w:p w14:paraId="62EDE41E" w14:textId="569153E1" w:rsidR="00AD4980" w:rsidRDefault="00AD4980" w:rsidP="00AD4980">
      <w:r>
        <w:t xml:space="preserve">Sirve para comparar cadenas de caracteres </w:t>
      </w:r>
    </w:p>
    <w:tbl>
      <w:tblPr>
        <w:tblW w:w="7420" w:type="dxa"/>
        <w:tblCellMar>
          <w:left w:w="70" w:type="dxa"/>
          <w:right w:w="70" w:type="dxa"/>
        </w:tblCellMar>
        <w:tblLook w:val="04A0" w:firstRow="1" w:lastRow="0" w:firstColumn="1" w:lastColumn="0" w:noHBand="0" w:noVBand="1"/>
      </w:tblPr>
      <w:tblGrid>
        <w:gridCol w:w="1200"/>
        <w:gridCol w:w="6220"/>
      </w:tblGrid>
      <w:tr w:rsidR="00AD4980" w:rsidRPr="00AD4980" w14:paraId="18216450" w14:textId="77777777" w:rsidTr="00AD4980">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672286EC" w14:textId="77777777" w:rsidR="00AD4980" w:rsidRPr="00AD4980" w:rsidRDefault="00AD4980" w:rsidP="00AD4980">
            <w:pPr>
              <w:spacing w:after="0" w:line="240" w:lineRule="auto"/>
              <w:rPr>
                <w:rFonts w:ascii="Calibri" w:eastAsia="Times New Roman" w:hAnsi="Calibri" w:cs="Calibri"/>
                <w:color w:val="000000"/>
                <w:lang w:eastAsia="es-ES"/>
              </w:rPr>
            </w:pPr>
            <w:r w:rsidRPr="00AD4980">
              <w:rPr>
                <w:rFonts w:ascii="Calibri" w:eastAsia="Times New Roman" w:hAnsi="Calibri" w:cs="Calibri"/>
                <w:color w:val="000000"/>
                <w:lang w:eastAsia="es-ES"/>
              </w:rPr>
              <w:t>Operador</w:t>
            </w:r>
          </w:p>
        </w:tc>
        <w:tc>
          <w:tcPr>
            <w:tcW w:w="6220" w:type="dxa"/>
            <w:tcBorders>
              <w:top w:val="single" w:sz="4" w:space="0" w:color="auto"/>
              <w:left w:val="nil"/>
              <w:bottom w:val="single" w:sz="4" w:space="0" w:color="auto"/>
              <w:right w:val="single" w:sz="4" w:space="0" w:color="auto"/>
            </w:tcBorders>
            <w:shd w:val="clear" w:color="000000" w:fill="808080"/>
            <w:noWrap/>
            <w:vAlign w:val="bottom"/>
            <w:hideMark/>
          </w:tcPr>
          <w:p w14:paraId="329EFB74" w14:textId="77777777" w:rsidR="00AD4980" w:rsidRPr="00AD4980" w:rsidRDefault="00AD4980" w:rsidP="00AD4980">
            <w:pPr>
              <w:spacing w:after="0" w:line="240" w:lineRule="auto"/>
              <w:rPr>
                <w:rFonts w:ascii="Calibri" w:eastAsia="Times New Roman" w:hAnsi="Calibri" w:cs="Calibri"/>
                <w:color w:val="000000"/>
                <w:lang w:eastAsia="es-ES"/>
              </w:rPr>
            </w:pPr>
            <w:r w:rsidRPr="00AD4980">
              <w:rPr>
                <w:rFonts w:ascii="Calibri" w:eastAsia="Times New Roman" w:hAnsi="Calibri" w:cs="Calibri"/>
                <w:color w:val="000000"/>
                <w:lang w:eastAsia="es-ES"/>
              </w:rPr>
              <w:t>Significado</w:t>
            </w:r>
          </w:p>
        </w:tc>
      </w:tr>
      <w:tr w:rsidR="00AD4980" w:rsidRPr="00AD4980" w14:paraId="35C18875" w14:textId="77777777" w:rsidTr="00AD4980">
        <w:trPr>
          <w:trHeight w:val="375"/>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4121C5D" w14:textId="77777777" w:rsidR="00AD4980" w:rsidRPr="00AD4980" w:rsidRDefault="00AD4980" w:rsidP="00AD4980">
            <w:pPr>
              <w:spacing w:after="0" w:line="240" w:lineRule="auto"/>
              <w:jc w:val="center"/>
              <w:rPr>
                <w:rFonts w:ascii="Calibri" w:eastAsia="Times New Roman" w:hAnsi="Calibri" w:cs="Calibri"/>
                <w:b/>
                <w:bCs/>
                <w:color w:val="000000"/>
                <w:lang w:eastAsia="es-ES"/>
              </w:rPr>
            </w:pPr>
            <w:r w:rsidRPr="00AD4980">
              <w:rPr>
                <w:rFonts w:ascii="Calibri" w:eastAsia="Times New Roman" w:hAnsi="Calibri" w:cs="Calibri"/>
                <w:b/>
                <w:bCs/>
                <w:color w:val="000000"/>
                <w:lang w:eastAsia="es-ES"/>
              </w:rPr>
              <w:t>%</w:t>
            </w:r>
          </w:p>
        </w:tc>
        <w:tc>
          <w:tcPr>
            <w:tcW w:w="6220" w:type="dxa"/>
            <w:tcBorders>
              <w:top w:val="nil"/>
              <w:left w:val="nil"/>
              <w:bottom w:val="single" w:sz="4" w:space="0" w:color="auto"/>
              <w:right w:val="single" w:sz="4" w:space="0" w:color="auto"/>
            </w:tcBorders>
            <w:shd w:val="clear" w:color="auto" w:fill="auto"/>
            <w:noWrap/>
            <w:vAlign w:val="bottom"/>
            <w:hideMark/>
          </w:tcPr>
          <w:p w14:paraId="55D70AAE" w14:textId="0DA10979" w:rsidR="00AD4980" w:rsidRPr="00AD4980" w:rsidRDefault="00AD4980" w:rsidP="00AD4980">
            <w:pPr>
              <w:spacing w:after="0" w:line="240" w:lineRule="auto"/>
              <w:jc w:val="center"/>
              <w:rPr>
                <w:rFonts w:ascii="Calibri" w:eastAsia="Times New Roman" w:hAnsi="Calibri" w:cs="Calibri"/>
                <w:b/>
                <w:bCs/>
                <w:color w:val="000000"/>
                <w:lang w:eastAsia="es-ES"/>
              </w:rPr>
            </w:pPr>
            <w:r w:rsidRPr="00AD4980">
              <w:rPr>
                <w:rFonts w:ascii="Calibri" w:eastAsia="Times New Roman" w:hAnsi="Calibri" w:cs="Calibri"/>
                <w:b/>
                <w:bCs/>
                <w:color w:val="000000"/>
                <w:lang w:eastAsia="es-ES"/>
              </w:rPr>
              <w:t xml:space="preserve">Representa cualquier cadena de 0 o </w:t>
            </w:r>
            <w:r w:rsidR="007E5549" w:rsidRPr="00AD4980">
              <w:rPr>
                <w:rFonts w:ascii="Calibri" w:eastAsia="Times New Roman" w:hAnsi="Calibri" w:cs="Calibri"/>
                <w:b/>
                <w:bCs/>
                <w:color w:val="000000"/>
                <w:lang w:eastAsia="es-ES"/>
              </w:rPr>
              <w:t>más</w:t>
            </w:r>
            <w:r w:rsidRPr="00AD4980">
              <w:rPr>
                <w:rFonts w:ascii="Calibri" w:eastAsia="Times New Roman" w:hAnsi="Calibri" w:cs="Calibri"/>
                <w:b/>
                <w:bCs/>
                <w:color w:val="000000"/>
                <w:lang w:eastAsia="es-ES"/>
              </w:rPr>
              <w:t xml:space="preserve"> caracteres</w:t>
            </w:r>
          </w:p>
        </w:tc>
      </w:tr>
      <w:tr w:rsidR="00AD4980" w:rsidRPr="00AD4980" w14:paraId="7C329D02" w14:textId="77777777" w:rsidTr="00AD4980">
        <w:trPr>
          <w:trHeight w:val="375"/>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C9CC2C6" w14:textId="77777777" w:rsidR="00AD4980" w:rsidRPr="00AD4980" w:rsidRDefault="00AD4980" w:rsidP="00AD4980">
            <w:pPr>
              <w:spacing w:after="0" w:line="240" w:lineRule="auto"/>
              <w:jc w:val="center"/>
              <w:rPr>
                <w:rFonts w:ascii="Calibri" w:eastAsia="Times New Roman" w:hAnsi="Calibri" w:cs="Calibri"/>
                <w:b/>
                <w:bCs/>
                <w:color w:val="000000"/>
                <w:lang w:eastAsia="es-ES"/>
              </w:rPr>
            </w:pPr>
            <w:r w:rsidRPr="00AD4980">
              <w:rPr>
                <w:rFonts w:ascii="Calibri" w:eastAsia="Times New Roman" w:hAnsi="Calibri" w:cs="Calibri"/>
                <w:b/>
                <w:bCs/>
                <w:color w:val="000000"/>
                <w:lang w:eastAsia="es-ES"/>
              </w:rPr>
              <w:t>_</w:t>
            </w:r>
          </w:p>
        </w:tc>
        <w:tc>
          <w:tcPr>
            <w:tcW w:w="6220" w:type="dxa"/>
            <w:tcBorders>
              <w:top w:val="nil"/>
              <w:left w:val="nil"/>
              <w:bottom w:val="single" w:sz="4" w:space="0" w:color="auto"/>
              <w:right w:val="single" w:sz="4" w:space="0" w:color="auto"/>
            </w:tcBorders>
            <w:shd w:val="clear" w:color="auto" w:fill="auto"/>
            <w:noWrap/>
            <w:vAlign w:val="bottom"/>
            <w:hideMark/>
          </w:tcPr>
          <w:p w14:paraId="04E910B5" w14:textId="77777777" w:rsidR="00AD4980" w:rsidRPr="00AD4980" w:rsidRDefault="00AD4980" w:rsidP="00AD4980">
            <w:pPr>
              <w:spacing w:after="0" w:line="240" w:lineRule="auto"/>
              <w:jc w:val="center"/>
              <w:rPr>
                <w:rFonts w:ascii="Calibri" w:eastAsia="Times New Roman" w:hAnsi="Calibri" w:cs="Calibri"/>
                <w:b/>
                <w:bCs/>
                <w:color w:val="000000"/>
                <w:lang w:eastAsia="es-ES"/>
              </w:rPr>
            </w:pPr>
            <w:r w:rsidRPr="00AD4980">
              <w:rPr>
                <w:rFonts w:ascii="Calibri" w:eastAsia="Times New Roman" w:hAnsi="Calibri" w:cs="Calibri"/>
                <w:b/>
                <w:bCs/>
                <w:color w:val="000000"/>
                <w:lang w:eastAsia="es-ES"/>
              </w:rPr>
              <w:t>Representa cualquier carácter</w:t>
            </w:r>
          </w:p>
        </w:tc>
      </w:tr>
    </w:tbl>
    <w:p w14:paraId="204BBE0D" w14:textId="1DDACA52" w:rsidR="00AD4980" w:rsidRDefault="00AD4980" w:rsidP="00AD4980"/>
    <w:p w14:paraId="6D905D64" w14:textId="7FB146AC" w:rsidR="004A6AAC" w:rsidRDefault="004A6AAC" w:rsidP="004A6AAC">
      <w:pPr>
        <w:pStyle w:val="Ttulo1"/>
        <w:numPr>
          <w:ilvl w:val="1"/>
          <w:numId w:val="19"/>
        </w:numPr>
      </w:pPr>
      <w:bookmarkStart w:id="18" w:name="_Toc127867501"/>
      <w:r>
        <w:t>NULL</w:t>
      </w:r>
      <w:bookmarkEnd w:id="18"/>
    </w:p>
    <w:p w14:paraId="4EF12015" w14:textId="61D9E040" w:rsidR="00C40034" w:rsidRDefault="00C40034" w:rsidP="00C40034">
      <w:r>
        <w:t xml:space="preserve">Es null, si está completamente vacía la fila </w:t>
      </w:r>
      <w:r w:rsidR="000C4524">
        <w:t>para comprobarlo se utiliza los siguiente:</w:t>
      </w:r>
    </w:p>
    <w:p w14:paraId="7E7CEBC3" w14:textId="1AF60938" w:rsidR="000C4524" w:rsidRPr="000C4524" w:rsidRDefault="000C4524" w:rsidP="00C40034">
      <w:pPr>
        <w:rPr>
          <w:b/>
          <w:bCs/>
        </w:rPr>
      </w:pPr>
      <w:r w:rsidRPr="000C4524">
        <w:rPr>
          <w:b/>
          <w:bCs/>
        </w:rPr>
        <w:t>columna IS [NOT] NULL</w:t>
      </w:r>
    </w:p>
    <w:p w14:paraId="501BDCC4" w14:textId="0B71195D" w:rsidR="000C4524" w:rsidRDefault="000C4524" w:rsidP="000C4524">
      <w:pPr>
        <w:pStyle w:val="Ttulo1"/>
        <w:numPr>
          <w:ilvl w:val="1"/>
          <w:numId w:val="19"/>
        </w:numPr>
      </w:pPr>
      <w:bookmarkStart w:id="19" w:name="_Toc127867502"/>
      <w:r>
        <w:lastRenderedPageBreak/>
        <w:t>Precedencia</w:t>
      </w:r>
      <w:bookmarkEnd w:id="19"/>
    </w:p>
    <w:tbl>
      <w:tblPr>
        <w:tblW w:w="4080" w:type="dxa"/>
        <w:tblCellMar>
          <w:left w:w="70" w:type="dxa"/>
          <w:right w:w="70" w:type="dxa"/>
        </w:tblCellMar>
        <w:tblLook w:val="04A0" w:firstRow="1" w:lastRow="0" w:firstColumn="1" w:lastColumn="0" w:noHBand="0" w:noVBand="1"/>
      </w:tblPr>
      <w:tblGrid>
        <w:gridCol w:w="1200"/>
        <w:gridCol w:w="2880"/>
      </w:tblGrid>
      <w:tr w:rsidR="00CF00C6" w:rsidRPr="00CF00C6" w14:paraId="2C9E79AA" w14:textId="77777777" w:rsidTr="00CF00C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6666732C" w14:textId="77777777" w:rsidR="00CF00C6" w:rsidRPr="00CF00C6" w:rsidRDefault="00CF00C6" w:rsidP="00CF00C6">
            <w:pPr>
              <w:spacing w:after="0" w:line="240" w:lineRule="auto"/>
              <w:rPr>
                <w:rFonts w:ascii="Calibri" w:eastAsia="Times New Roman" w:hAnsi="Calibri" w:cs="Calibri"/>
                <w:color w:val="000000"/>
                <w:lang w:eastAsia="es-ES"/>
              </w:rPr>
            </w:pPr>
            <w:r w:rsidRPr="00CF00C6">
              <w:rPr>
                <w:rFonts w:ascii="Calibri" w:eastAsia="Times New Roman" w:hAnsi="Calibri" w:cs="Calibri"/>
                <w:color w:val="000000"/>
                <w:lang w:eastAsia="es-ES"/>
              </w:rPr>
              <w:t>Operador</w:t>
            </w:r>
          </w:p>
        </w:tc>
        <w:tc>
          <w:tcPr>
            <w:tcW w:w="2880" w:type="dxa"/>
            <w:tcBorders>
              <w:top w:val="single" w:sz="4" w:space="0" w:color="auto"/>
              <w:left w:val="nil"/>
              <w:bottom w:val="single" w:sz="4" w:space="0" w:color="auto"/>
              <w:right w:val="single" w:sz="4" w:space="0" w:color="auto"/>
            </w:tcBorders>
            <w:shd w:val="clear" w:color="000000" w:fill="808080"/>
            <w:noWrap/>
            <w:vAlign w:val="bottom"/>
            <w:hideMark/>
          </w:tcPr>
          <w:p w14:paraId="035D47F7" w14:textId="77777777" w:rsidR="00CF00C6" w:rsidRPr="00CF00C6" w:rsidRDefault="00CF00C6" w:rsidP="00CF00C6">
            <w:pPr>
              <w:spacing w:after="0" w:line="240" w:lineRule="auto"/>
              <w:rPr>
                <w:rFonts w:ascii="Calibri" w:eastAsia="Times New Roman" w:hAnsi="Calibri" w:cs="Calibri"/>
                <w:color w:val="000000"/>
                <w:lang w:eastAsia="es-ES"/>
              </w:rPr>
            </w:pPr>
            <w:r w:rsidRPr="00CF00C6">
              <w:rPr>
                <w:rFonts w:ascii="Calibri" w:eastAsia="Times New Roman" w:hAnsi="Calibri" w:cs="Calibri"/>
                <w:color w:val="000000"/>
                <w:lang w:eastAsia="es-ES"/>
              </w:rPr>
              <w:t>Significado</w:t>
            </w:r>
          </w:p>
        </w:tc>
      </w:tr>
      <w:tr w:rsidR="00CF00C6" w:rsidRPr="00CF00C6" w14:paraId="60B27785" w14:textId="77777777" w:rsidTr="00CF00C6">
        <w:trPr>
          <w:trHeight w:val="375"/>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6AE4BAB"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1</w:t>
            </w:r>
          </w:p>
        </w:tc>
        <w:tc>
          <w:tcPr>
            <w:tcW w:w="2880" w:type="dxa"/>
            <w:tcBorders>
              <w:top w:val="nil"/>
              <w:left w:val="nil"/>
              <w:bottom w:val="single" w:sz="4" w:space="0" w:color="auto"/>
              <w:right w:val="single" w:sz="4" w:space="0" w:color="auto"/>
            </w:tcBorders>
            <w:shd w:val="clear" w:color="auto" w:fill="auto"/>
            <w:noWrap/>
            <w:vAlign w:val="bottom"/>
            <w:hideMark/>
          </w:tcPr>
          <w:p w14:paraId="7799C1F3"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        /</w:t>
            </w:r>
          </w:p>
        </w:tc>
      </w:tr>
      <w:tr w:rsidR="00CF00C6" w:rsidRPr="00CF00C6" w14:paraId="3FF11198" w14:textId="77777777" w:rsidTr="00CF00C6">
        <w:trPr>
          <w:trHeight w:val="375"/>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9A0070D"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2</w:t>
            </w:r>
          </w:p>
        </w:tc>
        <w:tc>
          <w:tcPr>
            <w:tcW w:w="2880" w:type="dxa"/>
            <w:tcBorders>
              <w:top w:val="nil"/>
              <w:left w:val="nil"/>
              <w:bottom w:val="single" w:sz="4" w:space="0" w:color="auto"/>
              <w:right w:val="single" w:sz="4" w:space="0" w:color="auto"/>
            </w:tcBorders>
            <w:shd w:val="clear" w:color="auto" w:fill="auto"/>
            <w:noWrap/>
            <w:vAlign w:val="bottom"/>
            <w:hideMark/>
          </w:tcPr>
          <w:p w14:paraId="4B3B607A" w14:textId="5A0F95A8"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w:t>
            </w:r>
            <w:r w:rsidR="00C86101">
              <w:rPr>
                <w:rFonts w:ascii="Calibri" w:eastAsia="Times New Roman" w:hAnsi="Calibri" w:cs="Calibri"/>
                <w:b/>
                <w:bCs/>
                <w:color w:val="000000"/>
                <w:lang w:eastAsia="es-ES"/>
              </w:rPr>
              <w:t xml:space="preserve">         -</w:t>
            </w:r>
          </w:p>
        </w:tc>
      </w:tr>
      <w:tr w:rsidR="00CF00C6" w:rsidRPr="00CF00C6" w14:paraId="3AC5D82C" w14:textId="77777777" w:rsidTr="00CF00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E3CD5ED"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3</w:t>
            </w:r>
          </w:p>
        </w:tc>
        <w:tc>
          <w:tcPr>
            <w:tcW w:w="2880" w:type="dxa"/>
            <w:tcBorders>
              <w:top w:val="nil"/>
              <w:left w:val="nil"/>
              <w:bottom w:val="single" w:sz="4" w:space="0" w:color="auto"/>
              <w:right w:val="single" w:sz="4" w:space="0" w:color="auto"/>
            </w:tcBorders>
            <w:shd w:val="clear" w:color="auto" w:fill="auto"/>
            <w:noWrap/>
            <w:vAlign w:val="bottom"/>
            <w:hideMark/>
          </w:tcPr>
          <w:p w14:paraId="1EE7B98B"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w:t>
            </w:r>
          </w:p>
        </w:tc>
      </w:tr>
      <w:tr w:rsidR="00CF00C6" w:rsidRPr="00CF00C6" w14:paraId="121D2E12" w14:textId="77777777" w:rsidTr="00CF00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302DF2F"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4</w:t>
            </w:r>
          </w:p>
        </w:tc>
        <w:tc>
          <w:tcPr>
            <w:tcW w:w="2880" w:type="dxa"/>
            <w:tcBorders>
              <w:top w:val="nil"/>
              <w:left w:val="nil"/>
              <w:bottom w:val="single" w:sz="4" w:space="0" w:color="auto"/>
              <w:right w:val="single" w:sz="4" w:space="0" w:color="auto"/>
            </w:tcBorders>
            <w:shd w:val="clear" w:color="auto" w:fill="auto"/>
            <w:noWrap/>
            <w:vAlign w:val="bottom"/>
            <w:hideMark/>
          </w:tcPr>
          <w:p w14:paraId="3038E7B1"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Comparaciones</w:t>
            </w:r>
          </w:p>
        </w:tc>
      </w:tr>
      <w:tr w:rsidR="00CF00C6" w:rsidRPr="00CF00C6" w14:paraId="327644A2" w14:textId="77777777" w:rsidTr="00CF00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47D27EF"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5</w:t>
            </w:r>
          </w:p>
        </w:tc>
        <w:tc>
          <w:tcPr>
            <w:tcW w:w="2880" w:type="dxa"/>
            <w:tcBorders>
              <w:top w:val="nil"/>
              <w:left w:val="nil"/>
              <w:bottom w:val="single" w:sz="4" w:space="0" w:color="auto"/>
              <w:right w:val="single" w:sz="4" w:space="0" w:color="auto"/>
            </w:tcBorders>
            <w:shd w:val="clear" w:color="auto" w:fill="auto"/>
            <w:noWrap/>
            <w:vAlign w:val="bottom"/>
            <w:hideMark/>
          </w:tcPr>
          <w:p w14:paraId="5071A290" w14:textId="585716BC" w:rsidR="00CF00C6" w:rsidRPr="00CF00C6" w:rsidRDefault="007E5549"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IS [</w:t>
            </w:r>
            <w:r w:rsidR="00CF00C6" w:rsidRPr="00CF00C6">
              <w:rPr>
                <w:rFonts w:ascii="Calibri" w:eastAsia="Times New Roman" w:hAnsi="Calibri" w:cs="Calibri"/>
                <w:b/>
                <w:bCs/>
                <w:color w:val="000000"/>
                <w:lang w:eastAsia="es-ES"/>
              </w:rPr>
              <w:t>NOT] NULL, [NOT] LIKE, IN</w:t>
            </w:r>
          </w:p>
        </w:tc>
      </w:tr>
      <w:tr w:rsidR="00CF00C6" w:rsidRPr="00CF00C6" w14:paraId="6BFD62FB" w14:textId="77777777" w:rsidTr="00CF00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E33B7EA"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6</w:t>
            </w:r>
          </w:p>
        </w:tc>
        <w:tc>
          <w:tcPr>
            <w:tcW w:w="2880" w:type="dxa"/>
            <w:tcBorders>
              <w:top w:val="nil"/>
              <w:left w:val="nil"/>
              <w:bottom w:val="single" w:sz="4" w:space="0" w:color="auto"/>
              <w:right w:val="single" w:sz="4" w:space="0" w:color="auto"/>
            </w:tcBorders>
            <w:shd w:val="clear" w:color="auto" w:fill="auto"/>
            <w:noWrap/>
            <w:vAlign w:val="bottom"/>
            <w:hideMark/>
          </w:tcPr>
          <w:p w14:paraId="21238DA3"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NOT</w:t>
            </w:r>
          </w:p>
        </w:tc>
      </w:tr>
      <w:tr w:rsidR="00CF00C6" w:rsidRPr="00CF00C6" w14:paraId="3211DD05" w14:textId="77777777" w:rsidTr="00CF00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2CB1CEF"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7</w:t>
            </w:r>
          </w:p>
        </w:tc>
        <w:tc>
          <w:tcPr>
            <w:tcW w:w="2880" w:type="dxa"/>
            <w:tcBorders>
              <w:top w:val="nil"/>
              <w:left w:val="nil"/>
              <w:bottom w:val="single" w:sz="4" w:space="0" w:color="auto"/>
              <w:right w:val="single" w:sz="4" w:space="0" w:color="auto"/>
            </w:tcBorders>
            <w:shd w:val="clear" w:color="auto" w:fill="auto"/>
            <w:noWrap/>
            <w:vAlign w:val="bottom"/>
            <w:hideMark/>
          </w:tcPr>
          <w:p w14:paraId="7521F070"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AND</w:t>
            </w:r>
          </w:p>
        </w:tc>
      </w:tr>
      <w:tr w:rsidR="00CF00C6" w:rsidRPr="00CF00C6" w14:paraId="524716AA" w14:textId="77777777" w:rsidTr="00CF00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258C4AE"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8</w:t>
            </w:r>
          </w:p>
        </w:tc>
        <w:tc>
          <w:tcPr>
            <w:tcW w:w="2880" w:type="dxa"/>
            <w:tcBorders>
              <w:top w:val="nil"/>
              <w:left w:val="nil"/>
              <w:bottom w:val="single" w:sz="4" w:space="0" w:color="auto"/>
              <w:right w:val="single" w:sz="4" w:space="0" w:color="auto"/>
            </w:tcBorders>
            <w:shd w:val="clear" w:color="auto" w:fill="auto"/>
            <w:noWrap/>
            <w:vAlign w:val="bottom"/>
            <w:hideMark/>
          </w:tcPr>
          <w:p w14:paraId="527E4C6F"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OR</w:t>
            </w:r>
          </w:p>
        </w:tc>
      </w:tr>
    </w:tbl>
    <w:p w14:paraId="0CE6C574" w14:textId="5F3EA7ED" w:rsidR="000C4524" w:rsidRDefault="000C4524" w:rsidP="000C4524"/>
    <w:p w14:paraId="01BD0A24" w14:textId="0E6C4126" w:rsidR="00CF00C6" w:rsidRDefault="00CF00C6" w:rsidP="00CF00C6">
      <w:pPr>
        <w:pStyle w:val="Ttulo1"/>
        <w:numPr>
          <w:ilvl w:val="0"/>
          <w:numId w:val="19"/>
        </w:numPr>
      </w:pPr>
      <w:bookmarkStart w:id="20" w:name="_Toc127867503"/>
      <w:r>
        <w:t>Funciones</w:t>
      </w:r>
      <w:bookmarkEnd w:id="20"/>
    </w:p>
    <w:p w14:paraId="17CC447A" w14:textId="77777777" w:rsidR="003554A2" w:rsidRDefault="003554A2" w:rsidP="00C87130">
      <w:r>
        <w:t xml:space="preserve">Estas funciones se usan dentro de expresiones y actúan con los valores de las columnas, variables o constantes. </w:t>
      </w:r>
    </w:p>
    <w:p w14:paraId="4A354068" w14:textId="77777777" w:rsidR="003554A2" w:rsidRDefault="003554A2" w:rsidP="00C87130">
      <w:r>
        <w:t>Todas las funciones devuelven un resultado que procede de un determinado cálculo.</w:t>
      </w:r>
    </w:p>
    <w:p w14:paraId="6A0BF624" w14:textId="0694D1DD" w:rsidR="00C87130" w:rsidRDefault="003554A2" w:rsidP="00C87130">
      <w:r>
        <w:t xml:space="preserve">La mayoría de </w:t>
      </w:r>
      <w:r w:rsidR="007E5549">
        <w:t>las funciones</w:t>
      </w:r>
      <w:r>
        <w:t xml:space="preserve"> precisan que se les envíe datos de entrada (parámetros o argumentos) que son necesarios para realizar el cálculo de la función.</w:t>
      </w:r>
    </w:p>
    <w:p w14:paraId="782B7327" w14:textId="0C95BEE9" w:rsidR="003554A2" w:rsidRDefault="003554A2" w:rsidP="00C87130">
      <w:pPr>
        <w:rPr>
          <w:b/>
          <w:bCs/>
        </w:rPr>
      </w:pPr>
      <w:r>
        <w:t xml:space="preserve">Oracle tiene una tabla DUAL, que se permite hacer pruebas, tiene un solo campo </w:t>
      </w:r>
      <w:r w:rsidRPr="003554A2">
        <w:rPr>
          <w:b/>
          <w:bCs/>
        </w:rPr>
        <w:t>DUMMY</w:t>
      </w:r>
    </w:p>
    <w:p w14:paraId="67C998BB" w14:textId="7917627E" w:rsidR="00A27E53" w:rsidRDefault="004F58B9" w:rsidP="00C87130">
      <w:hyperlink r:id="rId9" w:history="1">
        <w:r w:rsidR="00A27E53" w:rsidRPr="00A60C51">
          <w:rPr>
            <w:rStyle w:val="Hipervnculo"/>
          </w:rPr>
          <w:t>https://gregoriofer.com/moodle/pluginfile.php/70966/mod_resource/content/3/Funciones%20ORACLE.pdf</w:t>
        </w:r>
      </w:hyperlink>
    </w:p>
    <w:p w14:paraId="76E9EFEC" w14:textId="77777777" w:rsidR="00A27E53" w:rsidRPr="00C87130" w:rsidRDefault="00A27E53" w:rsidP="00C87130"/>
    <w:p w14:paraId="64DAEAE4" w14:textId="29F7E16A" w:rsidR="00382626" w:rsidRDefault="00FE30EF" w:rsidP="00800DFD">
      <w:pPr>
        <w:pStyle w:val="Ttulo1"/>
        <w:numPr>
          <w:ilvl w:val="0"/>
          <w:numId w:val="19"/>
        </w:numPr>
      </w:pPr>
      <w:bookmarkStart w:id="21" w:name="_Toc127867504"/>
      <w:r>
        <w:t xml:space="preserve">CONSULTAS </w:t>
      </w:r>
      <w:r w:rsidR="00CF590B">
        <w:t>MULTITABLA:</w:t>
      </w:r>
      <w:r>
        <w:t xml:space="preserve"> JOIN</w:t>
      </w:r>
      <w:bookmarkEnd w:id="21"/>
    </w:p>
    <w:p w14:paraId="16BC4307" w14:textId="77777777" w:rsidR="00A27E53" w:rsidRDefault="00A27E53" w:rsidP="00F67DCA">
      <w:pPr>
        <w:spacing w:line="240" w:lineRule="auto"/>
      </w:pPr>
      <w:r>
        <w:t xml:space="preserve">En el apartado FROM se pueden indicar varias tablas separadas por comas. </w:t>
      </w:r>
    </w:p>
    <w:p w14:paraId="11979F7B" w14:textId="5AD9E151" w:rsidR="00CF590B" w:rsidRDefault="00A27E53" w:rsidP="00F67DCA">
      <w:pPr>
        <w:spacing w:line="240" w:lineRule="auto"/>
      </w:pPr>
      <w:r>
        <w:t>Si no ponemos la condición de emparejamiento (</w:t>
      </w:r>
      <w:r w:rsidR="007E5549">
        <w:t>Join</w:t>
      </w:r>
      <w:r>
        <w:t>) entre las tablas, se produce un producto cruzado o producto cartesiano, en el que aparecerán todos los registros de tabla1 relacionados con todos los registros de tabla2, es decir, el producto cartesiano empareja todas las filas de una tabla con cada fila de la otra tabla.</w:t>
      </w:r>
      <w:r w:rsidR="00FE30EF">
        <w:t xml:space="preserve">, la sintaxis </w:t>
      </w:r>
      <w:r w:rsidR="00F93B8E">
        <w:t>es:</w:t>
      </w:r>
    </w:p>
    <w:p w14:paraId="74AC7546" w14:textId="02D364FA" w:rsidR="00CF590B" w:rsidRDefault="00CF590B" w:rsidP="00F67DCA">
      <w:pPr>
        <w:spacing w:line="240" w:lineRule="auto"/>
        <w:rPr>
          <w:b/>
          <w:bCs/>
        </w:rPr>
      </w:pPr>
      <w:r w:rsidRPr="00CF590B">
        <w:rPr>
          <w:b/>
          <w:bCs/>
        </w:rPr>
        <w:t xml:space="preserve">SELECT columnas de las tablas que aparecen en la cláusula FROM tabla1, tabla2 WHERE tabla1.columna = </w:t>
      </w:r>
      <w:r w:rsidR="007E5549" w:rsidRPr="00CF590B">
        <w:rPr>
          <w:b/>
          <w:bCs/>
        </w:rPr>
        <w:t>tabla2.columna;</w:t>
      </w:r>
    </w:p>
    <w:p w14:paraId="6894C8AF" w14:textId="2EE3D5B7" w:rsidR="00CF590B" w:rsidRDefault="00CF590B" w:rsidP="00F67DCA">
      <w:pPr>
        <w:spacing w:line="240" w:lineRule="auto"/>
        <w:rPr>
          <w:b/>
          <w:bCs/>
        </w:rPr>
      </w:pPr>
    </w:p>
    <w:p w14:paraId="5D4206C4" w14:textId="7275DE20" w:rsidR="00CF590B" w:rsidRPr="00CF590B" w:rsidRDefault="00CF590B" w:rsidP="00CF590B">
      <w:pPr>
        <w:pStyle w:val="Ttulo1"/>
        <w:numPr>
          <w:ilvl w:val="0"/>
          <w:numId w:val="19"/>
        </w:numPr>
      </w:pPr>
      <w:bookmarkStart w:id="22" w:name="_Toc127867505"/>
      <w:r>
        <w:t>CONSULTAS AGRUPADAS: GROUP BY</w:t>
      </w:r>
      <w:bookmarkEnd w:id="22"/>
    </w:p>
    <w:p w14:paraId="15F7D736" w14:textId="1B226B34" w:rsidR="00CF590B" w:rsidRPr="004D0784" w:rsidRDefault="002C496A" w:rsidP="00CF590B">
      <w:pPr>
        <w:rPr>
          <w:b/>
          <w:bCs/>
        </w:rPr>
      </w:pPr>
      <w:r>
        <w:t xml:space="preserve">La sentencia SELECT posibilita agrupar uno o más conjuntos de filas. El agrupamiento se lleva a cabo mediante la cláusula GROUP BY por las columnas especificadas y en el orden especificado, </w:t>
      </w:r>
      <w:r w:rsidR="00827EB1">
        <w:t xml:space="preserve">las </w:t>
      </w:r>
      <w:r w:rsidR="00827EB1" w:rsidRPr="004D0784">
        <w:rPr>
          <w:b/>
          <w:bCs/>
        </w:rPr>
        <w:t xml:space="preserve">clausulas se ejecutan en tiempo de </w:t>
      </w:r>
      <w:proofErr w:type="gramStart"/>
      <w:r w:rsidR="00827EB1" w:rsidRPr="004D0784">
        <w:rPr>
          <w:b/>
          <w:bCs/>
        </w:rPr>
        <w:t>ejecución :</w:t>
      </w:r>
      <w:proofErr w:type="gramEnd"/>
    </w:p>
    <w:p w14:paraId="12775C05" w14:textId="77777777" w:rsidR="00827EB1" w:rsidRDefault="00827EB1" w:rsidP="00CF590B"/>
    <w:tbl>
      <w:tblPr>
        <w:tblW w:w="5365" w:type="dxa"/>
        <w:tblCellMar>
          <w:left w:w="70" w:type="dxa"/>
          <w:right w:w="70" w:type="dxa"/>
        </w:tblCellMar>
        <w:tblLook w:val="04A0" w:firstRow="1" w:lastRow="0" w:firstColumn="1" w:lastColumn="0" w:noHBand="0" w:noVBand="1"/>
      </w:tblPr>
      <w:tblGrid>
        <w:gridCol w:w="2389"/>
        <w:gridCol w:w="2976"/>
      </w:tblGrid>
      <w:tr w:rsidR="00827EB1" w:rsidRPr="00827EB1" w14:paraId="1071CEE9" w14:textId="77777777" w:rsidTr="00827EB1">
        <w:trPr>
          <w:trHeight w:val="1020"/>
        </w:trPr>
        <w:tc>
          <w:tcPr>
            <w:tcW w:w="2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48BCB" w14:textId="77777777" w:rsidR="00827EB1" w:rsidRPr="00827EB1" w:rsidRDefault="00827EB1" w:rsidP="00827EB1">
            <w:pPr>
              <w:spacing w:after="0" w:line="240" w:lineRule="auto"/>
              <w:jc w:val="center"/>
              <w:rPr>
                <w:rFonts w:ascii="Calibri" w:eastAsia="Times New Roman" w:hAnsi="Calibri" w:cs="Calibri"/>
                <w:b/>
                <w:bCs/>
                <w:color w:val="000000"/>
                <w:lang w:eastAsia="es-ES"/>
              </w:rPr>
            </w:pPr>
            <w:r w:rsidRPr="00827EB1">
              <w:rPr>
                <w:rFonts w:ascii="Calibri" w:eastAsia="Times New Roman" w:hAnsi="Calibri" w:cs="Calibri"/>
                <w:b/>
                <w:bCs/>
                <w:color w:val="000000"/>
                <w:lang w:eastAsia="es-ES"/>
              </w:rPr>
              <w:lastRenderedPageBreak/>
              <w:t>1 WHERE</w:t>
            </w:r>
          </w:p>
        </w:tc>
        <w:tc>
          <w:tcPr>
            <w:tcW w:w="2976" w:type="dxa"/>
            <w:tcBorders>
              <w:top w:val="single" w:sz="4" w:space="0" w:color="auto"/>
              <w:left w:val="nil"/>
              <w:bottom w:val="single" w:sz="4" w:space="0" w:color="auto"/>
              <w:right w:val="single" w:sz="4" w:space="0" w:color="auto"/>
            </w:tcBorders>
            <w:shd w:val="clear" w:color="auto" w:fill="auto"/>
            <w:noWrap/>
            <w:vAlign w:val="bottom"/>
            <w:hideMark/>
          </w:tcPr>
          <w:p w14:paraId="5CA3BC0B" w14:textId="77777777" w:rsidR="00827EB1" w:rsidRPr="00827EB1" w:rsidRDefault="00827EB1" w:rsidP="00827EB1">
            <w:pPr>
              <w:spacing w:after="0" w:line="240" w:lineRule="auto"/>
              <w:jc w:val="center"/>
              <w:rPr>
                <w:rFonts w:ascii="Calibri" w:eastAsia="Times New Roman" w:hAnsi="Calibri" w:cs="Calibri"/>
                <w:b/>
                <w:bCs/>
                <w:color w:val="000000"/>
                <w:lang w:eastAsia="es-ES"/>
              </w:rPr>
            </w:pPr>
            <w:r w:rsidRPr="00827EB1">
              <w:rPr>
                <w:rFonts w:ascii="Calibri" w:eastAsia="Times New Roman" w:hAnsi="Calibri" w:cs="Calibri"/>
                <w:b/>
                <w:bCs/>
                <w:color w:val="000000"/>
                <w:lang w:eastAsia="es-ES"/>
              </w:rPr>
              <w:t>Selecciona las filas</w:t>
            </w:r>
          </w:p>
        </w:tc>
      </w:tr>
      <w:tr w:rsidR="00827EB1" w:rsidRPr="00827EB1" w14:paraId="20403F3F" w14:textId="77777777" w:rsidTr="00827EB1">
        <w:trPr>
          <w:trHeight w:val="1020"/>
        </w:trPr>
        <w:tc>
          <w:tcPr>
            <w:tcW w:w="2389" w:type="dxa"/>
            <w:tcBorders>
              <w:top w:val="nil"/>
              <w:left w:val="single" w:sz="4" w:space="0" w:color="auto"/>
              <w:bottom w:val="single" w:sz="4" w:space="0" w:color="auto"/>
              <w:right w:val="single" w:sz="4" w:space="0" w:color="auto"/>
            </w:tcBorders>
            <w:shd w:val="clear" w:color="auto" w:fill="auto"/>
            <w:noWrap/>
            <w:vAlign w:val="center"/>
            <w:hideMark/>
          </w:tcPr>
          <w:p w14:paraId="791B7D1C" w14:textId="77777777" w:rsidR="00827EB1" w:rsidRPr="00827EB1" w:rsidRDefault="00827EB1" w:rsidP="00827EB1">
            <w:pPr>
              <w:spacing w:after="0" w:line="240" w:lineRule="auto"/>
              <w:jc w:val="center"/>
              <w:rPr>
                <w:rFonts w:ascii="Calibri" w:eastAsia="Times New Roman" w:hAnsi="Calibri" w:cs="Calibri"/>
                <w:b/>
                <w:bCs/>
                <w:color w:val="000000"/>
                <w:lang w:eastAsia="es-ES"/>
              </w:rPr>
            </w:pPr>
            <w:r w:rsidRPr="00827EB1">
              <w:rPr>
                <w:rFonts w:ascii="Calibri" w:eastAsia="Times New Roman" w:hAnsi="Calibri" w:cs="Calibri"/>
                <w:b/>
                <w:bCs/>
                <w:color w:val="000000"/>
                <w:lang w:eastAsia="es-ES"/>
              </w:rPr>
              <w:t>2 GROUP BY</w:t>
            </w:r>
          </w:p>
        </w:tc>
        <w:tc>
          <w:tcPr>
            <w:tcW w:w="2976" w:type="dxa"/>
            <w:tcBorders>
              <w:top w:val="nil"/>
              <w:left w:val="nil"/>
              <w:bottom w:val="single" w:sz="4" w:space="0" w:color="auto"/>
              <w:right w:val="single" w:sz="4" w:space="0" w:color="auto"/>
            </w:tcBorders>
            <w:shd w:val="clear" w:color="auto" w:fill="auto"/>
            <w:noWrap/>
            <w:vAlign w:val="bottom"/>
            <w:hideMark/>
          </w:tcPr>
          <w:p w14:paraId="2E9B8B6A" w14:textId="77777777" w:rsidR="00827EB1" w:rsidRPr="00827EB1" w:rsidRDefault="00827EB1" w:rsidP="00827EB1">
            <w:pPr>
              <w:spacing w:after="0" w:line="240" w:lineRule="auto"/>
              <w:jc w:val="center"/>
              <w:rPr>
                <w:rFonts w:ascii="Calibri" w:eastAsia="Times New Roman" w:hAnsi="Calibri" w:cs="Calibri"/>
                <w:b/>
                <w:bCs/>
                <w:color w:val="000000"/>
                <w:lang w:eastAsia="es-ES"/>
              </w:rPr>
            </w:pPr>
            <w:r w:rsidRPr="00827EB1">
              <w:rPr>
                <w:rFonts w:ascii="Calibri" w:eastAsia="Times New Roman" w:hAnsi="Calibri" w:cs="Calibri"/>
                <w:b/>
                <w:bCs/>
                <w:color w:val="000000"/>
                <w:lang w:eastAsia="es-ES"/>
              </w:rPr>
              <w:t>agrupa las filas</w:t>
            </w:r>
          </w:p>
        </w:tc>
      </w:tr>
      <w:tr w:rsidR="00827EB1" w:rsidRPr="00827EB1" w14:paraId="67A736E1" w14:textId="77777777" w:rsidTr="00827EB1">
        <w:trPr>
          <w:trHeight w:val="812"/>
        </w:trPr>
        <w:tc>
          <w:tcPr>
            <w:tcW w:w="2389" w:type="dxa"/>
            <w:tcBorders>
              <w:top w:val="nil"/>
              <w:left w:val="single" w:sz="4" w:space="0" w:color="auto"/>
              <w:bottom w:val="single" w:sz="4" w:space="0" w:color="auto"/>
              <w:right w:val="single" w:sz="4" w:space="0" w:color="auto"/>
            </w:tcBorders>
            <w:shd w:val="clear" w:color="auto" w:fill="auto"/>
            <w:noWrap/>
            <w:vAlign w:val="center"/>
            <w:hideMark/>
          </w:tcPr>
          <w:p w14:paraId="5BC71047" w14:textId="77777777" w:rsidR="00827EB1" w:rsidRPr="00827EB1" w:rsidRDefault="00827EB1" w:rsidP="00827EB1">
            <w:pPr>
              <w:spacing w:after="0" w:line="240" w:lineRule="auto"/>
              <w:jc w:val="center"/>
              <w:rPr>
                <w:rFonts w:ascii="Calibri" w:eastAsia="Times New Roman" w:hAnsi="Calibri" w:cs="Calibri"/>
                <w:b/>
                <w:bCs/>
                <w:color w:val="000000"/>
                <w:lang w:eastAsia="es-ES"/>
              </w:rPr>
            </w:pPr>
            <w:r w:rsidRPr="00827EB1">
              <w:rPr>
                <w:rFonts w:ascii="Calibri" w:eastAsia="Times New Roman" w:hAnsi="Calibri" w:cs="Calibri"/>
                <w:b/>
                <w:bCs/>
                <w:color w:val="000000"/>
                <w:lang w:eastAsia="es-ES"/>
              </w:rPr>
              <w:t>3 HAVING</w:t>
            </w:r>
          </w:p>
        </w:tc>
        <w:tc>
          <w:tcPr>
            <w:tcW w:w="2976" w:type="dxa"/>
            <w:tcBorders>
              <w:top w:val="nil"/>
              <w:left w:val="nil"/>
              <w:bottom w:val="single" w:sz="4" w:space="0" w:color="auto"/>
              <w:right w:val="single" w:sz="4" w:space="0" w:color="auto"/>
            </w:tcBorders>
            <w:shd w:val="clear" w:color="auto" w:fill="auto"/>
            <w:noWrap/>
            <w:vAlign w:val="bottom"/>
            <w:hideMark/>
          </w:tcPr>
          <w:p w14:paraId="7EC85D10" w14:textId="2F0D1C57" w:rsidR="00827EB1" w:rsidRPr="00827EB1" w:rsidRDefault="006B4498" w:rsidP="00827EB1">
            <w:pPr>
              <w:spacing w:after="0" w:line="240" w:lineRule="auto"/>
              <w:jc w:val="center"/>
              <w:rPr>
                <w:rFonts w:ascii="Calibri" w:eastAsia="Times New Roman" w:hAnsi="Calibri" w:cs="Calibri"/>
                <w:b/>
                <w:bCs/>
                <w:color w:val="000000"/>
                <w:lang w:eastAsia="es-ES"/>
              </w:rPr>
            </w:pPr>
            <w:r>
              <w:rPr>
                <w:rFonts w:ascii="Calibri" w:eastAsia="Times New Roman" w:hAnsi="Calibri" w:cs="Calibri"/>
                <w:b/>
                <w:bCs/>
                <w:color w:val="000000"/>
                <w:lang w:eastAsia="es-ES"/>
              </w:rPr>
              <w:t>Filtra grupos</w:t>
            </w:r>
          </w:p>
        </w:tc>
      </w:tr>
      <w:tr w:rsidR="00827EB1" w:rsidRPr="00827EB1" w14:paraId="43C52BF8" w14:textId="77777777" w:rsidTr="00827EB1">
        <w:trPr>
          <w:trHeight w:val="812"/>
        </w:trPr>
        <w:tc>
          <w:tcPr>
            <w:tcW w:w="2389" w:type="dxa"/>
            <w:tcBorders>
              <w:top w:val="nil"/>
              <w:left w:val="single" w:sz="4" w:space="0" w:color="auto"/>
              <w:bottom w:val="single" w:sz="4" w:space="0" w:color="auto"/>
              <w:right w:val="single" w:sz="4" w:space="0" w:color="auto"/>
            </w:tcBorders>
            <w:shd w:val="clear" w:color="auto" w:fill="auto"/>
            <w:noWrap/>
            <w:vAlign w:val="center"/>
            <w:hideMark/>
          </w:tcPr>
          <w:p w14:paraId="14F1508C" w14:textId="77777777" w:rsidR="00827EB1" w:rsidRPr="00827EB1" w:rsidRDefault="00827EB1" w:rsidP="00827EB1">
            <w:pPr>
              <w:spacing w:after="0" w:line="240" w:lineRule="auto"/>
              <w:jc w:val="center"/>
              <w:rPr>
                <w:rFonts w:ascii="Calibri" w:eastAsia="Times New Roman" w:hAnsi="Calibri" w:cs="Calibri"/>
                <w:b/>
                <w:bCs/>
                <w:color w:val="000000"/>
                <w:lang w:eastAsia="es-ES"/>
              </w:rPr>
            </w:pPr>
            <w:r w:rsidRPr="00827EB1">
              <w:rPr>
                <w:rFonts w:ascii="Calibri" w:eastAsia="Times New Roman" w:hAnsi="Calibri" w:cs="Calibri"/>
                <w:b/>
                <w:bCs/>
                <w:color w:val="000000"/>
                <w:lang w:eastAsia="es-ES"/>
              </w:rPr>
              <w:t>4 ORDER BY</w:t>
            </w:r>
          </w:p>
        </w:tc>
        <w:tc>
          <w:tcPr>
            <w:tcW w:w="2976" w:type="dxa"/>
            <w:tcBorders>
              <w:top w:val="nil"/>
              <w:left w:val="nil"/>
              <w:bottom w:val="single" w:sz="4" w:space="0" w:color="auto"/>
              <w:right w:val="single" w:sz="4" w:space="0" w:color="auto"/>
            </w:tcBorders>
            <w:shd w:val="clear" w:color="auto" w:fill="auto"/>
            <w:noWrap/>
            <w:vAlign w:val="bottom"/>
            <w:hideMark/>
          </w:tcPr>
          <w:p w14:paraId="08ABD98A" w14:textId="77777777" w:rsidR="00827EB1" w:rsidRPr="00827EB1" w:rsidRDefault="00827EB1" w:rsidP="00827EB1">
            <w:pPr>
              <w:spacing w:after="0" w:line="240" w:lineRule="auto"/>
              <w:jc w:val="center"/>
              <w:rPr>
                <w:rFonts w:ascii="Calibri" w:eastAsia="Times New Roman" w:hAnsi="Calibri" w:cs="Calibri"/>
                <w:b/>
                <w:bCs/>
                <w:color w:val="000000"/>
                <w:lang w:eastAsia="es-ES"/>
              </w:rPr>
            </w:pPr>
            <w:r w:rsidRPr="00827EB1">
              <w:rPr>
                <w:rFonts w:ascii="Calibri" w:eastAsia="Times New Roman" w:hAnsi="Calibri" w:cs="Calibri"/>
                <w:b/>
                <w:bCs/>
                <w:color w:val="000000"/>
                <w:lang w:eastAsia="es-ES"/>
              </w:rPr>
              <w:t>Ordena los grupos</w:t>
            </w:r>
          </w:p>
        </w:tc>
      </w:tr>
    </w:tbl>
    <w:p w14:paraId="556B949B" w14:textId="77777777" w:rsidR="00827EB1" w:rsidRPr="002C496A" w:rsidRDefault="00827EB1" w:rsidP="00CF590B"/>
    <w:p w14:paraId="587E5994" w14:textId="48A25CC8" w:rsidR="00F67DCA" w:rsidRDefault="009D49E4" w:rsidP="009D49E4">
      <w:pPr>
        <w:pStyle w:val="Ttulo1"/>
        <w:numPr>
          <w:ilvl w:val="0"/>
          <w:numId w:val="19"/>
        </w:numPr>
      </w:pPr>
      <w:bookmarkStart w:id="23" w:name="_Toc127867506"/>
      <w:r>
        <w:t>OUTER JOIN</w:t>
      </w:r>
      <w:bookmarkEnd w:id="23"/>
    </w:p>
    <w:p w14:paraId="17CE4983" w14:textId="64ED5D6A" w:rsidR="00F114E2" w:rsidRDefault="00F114E2" w:rsidP="00F114E2">
      <w:r>
        <w:t xml:space="preserve">Este nos permite seleccionar filas de una tabla aunque no tengan </w:t>
      </w:r>
      <w:r w:rsidR="00F666B3">
        <w:t>correspondencia</w:t>
      </w:r>
      <w:r w:rsidR="00B60A02">
        <w:t xml:space="preserve"> con las filas de la otra tabla </w:t>
      </w:r>
      <w:r w:rsidR="00F666B3">
        <w:t>que se combina, su sintaxis es :</w:t>
      </w:r>
    </w:p>
    <w:p w14:paraId="04056474" w14:textId="77777777" w:rsidR="00F666B3" w:rsidRPr="00F666B3" w:rsidRDefault="00F666B3" w:rsidP="00F114E2">
      <w:pPr>
        <w:rPr>
          <w:b/>
          <w:bCs/>
        </w:rPr>
      </w:pPr>
      <w:r w:rsidRPr="00F666B3">
        <w:rPr>
          <w:b/>
          <w:bCs/>
        </w:rPr>
        <w:t>SELECT tabla1.columa1, tabla1.columa2, tabla2.columa1</w:t>
      </w:r>
    </w:p>
    <w:p w14:paraId="28EF7EB7" w14:textId="77777777" w:rsidR="00F666B3" w:rsidRPr="00F666B3" w:rsidRDefault="00F666B3" w:rsidP="00F114E2">
      <w:pPr>
        <w:rPr>
          <w:b/>
          <w:bCs/>
        </w:rPr>
      </w:pPr>
      <w:r w:rsidRPr="00F666B3">
        <w:rPr>
          <w:b/>
          <w:bCs/>
        </w:rPr>
        <w:t xml:space="preserve"> FROM tabla1, tabla2 </w:t>
      </w:r>
    </w:p>
    <w:p w14:paraId="0125A8F1" w14:textId="3F7C5119" w:rsidR="00F666B3" w:rsidRDefault="00F666B3" w:rsidP="00F114E2">
      <w:pPr>
        <w:rPr>
          <w:b/>
          <w:bCs/>
        </w:rPr>
      </w:pPr>
      <w:r w:rsidRPr="00F666B3">
        <w:rPr>
          <w:b/>
          <w:bCs/>
        </w:rPr>
        <w:t>WHERE tabla1.columa1 = tabla2. columna1 (+)</w:t>
      </w:r>
    </w:p>
    <w:p w14:paraId="1F3FF9DC" w14:textId="7461353A" w:rsidR="00562772" w:rsidRDefault="00562772" w:rsidP="00F114E2">
      <w:pPr>
        <w:rPr>
          <w:b/>
          <w:bCs/>
        </w:rPr>
      </w:pPr>
    </w:p>
    <w:p w14:paraId="5043D6C6" w14:textId="3AD81F22" w:rsidR="00562772" w:rsidRDefault="00562772" w:rsidP="00562772">
      <w:pPr>
        <w:pStyle w:val="Ttulo1"/>
        <w:numPr>
          <w:ilvl w:val="0"/>
          <w:numId w:val="19"/>
        </w:numPr>
      </w:pPr>
      <w:bookmarkStart w:id="24" w:name="_Toc127867507"/>
      <w:r>
        <w:t>COMBINACIONES ESPECIALES</w:t>
      </w:r>
      <w:bookmarkEnd w:id="24"/>
    </w:p>
    <w:p w14:paraId="1FC27123" w14:textId="6820DB03" w:rsidR="00562772" w:rsidRDefault="00562772" w:rsidP="00562772">
      <w:r>
        <w:t xml:space="preserve">Los operadores relacionales </w:t>
      </w:r>
      <w:r w:rsidRPr="00267EF9">
        <w:rPr>
          <w:b/>
          <w:bCs/>
        </w:rPr>
        <w:t>UNION, INTERSECT y MINUS</w:t>
      </w:r>
      <w:r>
        <w:t xml:space="preserve"> son operadores de conjuntos, son filas resultantes de cualquier select, que permiten combinar los resultados de varias select, para obtener un único resultado, el formato es: </w:t>
      </w:r>
    </w:p>
    <w:p w14:paraId="102F21B6" w14:textId="134A2D8F" w:rsidR="00562772" w:rsidRPr="00562772" w:rsidRDefault="00562772" w:rsidP="00562772">
      <w:pPr>
        <w:rPr>
          <w:b/>
          <w:bCs/>
        </w:rPr>
      </w:pPr>
      <w:r w:rsidRPr="00562772">
        <w:rPr>
          <w:b/>
          <w:bCs/>
        </w:rPr>
        <w:t>SELECT … FROM … WHERE … Operador de conjuntos SELECT … FROM … WHERE …</w:t>
      </w:r>
    </w:p>
    <w:p w14:paraId="56F6ED8D" w14:textId="6C6BA701" w:rsidR="00F666B3" w:rsidRPr="00447346" w:rsidRDefault="0083576D" w:rsidP="0083576D">
      <w:pPr>
        <w:pStyle w:val="Prrafodelista"/>
        <w:numPr>
          <w:ilvl w:val="0"/>
          <w:numId w:val="16"/>
        </w:numPr>
        <w:rPr>
          <w:b/>
          <w:bCs/>
        </w:rPr>
      </w:pPr>
      <w:r>
        <w:rPr>
          <w:b/>
          <w:bCs/>
        </w:rPr>
        <w:t xml:space="preserve">Operador unión </w:t>
      </w:r>
      <w:r w:rsidRPr="00C32981">
        <w:rPr>
          <w:b/>
          <w:bCs/>
        </w:rPr>
        <w:t>combina</w:t>
      </w:r>
      <w:r w:rsidRPr="00447346">
        <w:t xml:space="preserve"> los resultados de ambas consultas</w:t>
      </w:r>
      <w:r w:rsidR="00447346">
        <w:t xml:space="preserve">, y unión, no elimina duplicados </w:t>
      </w:r>
    </w:p>
    <w:p w14:paraId="78F2C4E6" w14:textId="73D20EFD" w:rsidR="00447346" w:rsidRPr="00C721F9" w:rsidRDefault="00447346" w:rsidP="0083576D">
      <w:pPr>
        <w:pStyle w:val="Prrafodelista"/>
        <w:numPr>
          <w:ilvl w:val="0"/>
          <w:numId w:val="16"/>
        </w:numPr>
        <w:rPr>
          <w:b/>
          <w:bCs/>
        </w:rPr>
      </w:pPr>
      <w:r>
        <w:rPr>
          <w:b/>
          <w:bCs/>
        </w:rPr>
        <w:t>Operador inte</w:t>
      </w:r>
      <w:r w:rsidR="00CF3BFE">
        <w:rPr>
          <w:b/>
          <w:bCs/>
        </w:rPr>
        <w:t xml:space="preserve">rsect </w:t>
      </w:r>
      <w:r w:rsidR="00CF3BFE" w:rsidRPr="00C32981">
        <w:rPr>
          <w:b/>
          <w:bCs/>
        </w:rPr>
        <w:t>devuelve</w:t>
      </w:r>
      <w:r w:rsidR="00CF3BFE" w:rsidRPr="00CF3BFE">
        <w:t xml:space="preserve"> las filas que son </w:t>
      </w:r>
      <w:r w:rsidR="00CF3BFE" w:rsidRPr="00C32981">
        <w:rPr>
          <w:b/>
          <w:bCs/>
        </w:rPr>
        <w:t>comunes</w:t>
      </w:r>
      <w:r w:rsidR="00CF3BFE" w:rsidRPr="00CF3BFE">
        <w:t xml:space="preserve"> en ambas </w:t>
      </w:r>
      <w:r w:rsidR="006836F6" w:rsidRPr="00CF3BFE">
        <w:t>consultas,</w:t>
      </w:r>
      <w:r w:rsidR="00CF3BFE" w:rsidRPr="00CF3BFE">
        <w:t xml:space="preserve"> las filas duplicadas son eliminadas</w:t>
      </w:r>
    </w:p>
    <w:p w14:paraId="5C960787" w14:textId="321AF277" w:rsidR="00C721F9" w:rsidRPr="007E5549" w:rsidRDefault="00C721F9" w:rsidP="0083576D">
      <w:pPr>
        <w:pStyle w:val="Prrafodelista"/>
        <w:numPr>
          <w:ilvl w:val="0"/>
          <w:numId w:val="16"/>
        </w:numPr>
        <w:rPr>
          <w:b/>
          <w:bCs/>
        </w:rPr>
      </w:pPr>
      <w:r>
        <w:rPr>
          <w:b/>
          <w:bCs/>
        </w:rPr>
        <w:t>Operador minus</w:t>
      </w:r>
      <w:r w:rsidR="00E82AF8">
        <w:rPr>
          <w:b/>
          <w:bCs/>
        </w:rPr>
        <w:t xml:space="preserve"> </w:t>
      </w:r>
      <w:r w:rsidR="00D52CC5" w:rsidRPr="00C32981">
        <w:rPr>
          <w:b/>
          <w:bCs/>
        </w:rPr>
        <w:t>devuelve</w:t>
      </w:r>
      <w:r w:rsidR="00D52CC5">
        <w:t xml:space="preserve"> las filas que están en la </w:t>
      </w:r>
      <w:r w:rsidR="00D52CC5" w:rsidRPr="00C32981">
        <w:rPr>
          <w:b/>
          <w:bCs/>
        </w:rPr>
        <w:t>primera</w:t>
      </w:r>
      <w:r w:rsidR="00D52CC5">
        <w:t xml:space="preserve"> select y no en la segunda</w:t>
      </w:r>
    </w:p>
    <w:p w14:paraId="4ED488F6" w14:textId="25F03D0D" w:rsidR="007E5549" w:rsidRDefault="007E5549" w:rsidP="007E5549">
      <w:pPr>
        <w:pStyle w:val="Ttulo1"/>
        <w:numPr>
          <w:ilvl w:val="0"/>
          <w:numId w:val="19"/>
        </w:numPr>
      </w:pPr>
      <w:bookmarkStart w:id="25" w:name="_Toc127867508"/>
      <w:r>
        <w:t>SUBCONSULTAS</w:t>
      </w:r>
      <w:bookmarkEnd w:id="25"/>
    </w:p>
    <w:p w14:paraId="0C62F0FF" w14:textId="3064BC65" w:rsidR="007E5549" w:rsidRDefault="001A5682" w:rsidP="007E5549">
      <w:r>
        <w:t>Una subconsulta</w:t>
      </w:r>
      <w:r w:rsidR="00237832">
        <w:t xml:space="preserve"> es</w:t>
      </w:r>
      <w:r w:rsidR="005F293D">
        <w:t xml:space="preserve"> sentencia SELECT dentro de otra,</w:t>
      </w:r>
      <w:r>
        <w:t xml:space="preserve"> consiste en incluir una SELECT </w:t>
      </w:r>
      <w:r w:rsidRPr="00776F3E">
        <w:rPr>
          <w:b/>
          <w:bCs/>
        </w:rPr>
        <w:t xml:space="preserve">como parte de la clausula where, </w:t>
      </w:r>
      <w:r>
        <w:t>la subconsulta se ejecuta primero, y el valor extraído de la subconsulta es “introducido” en la consulta principal</w:t>
      </w:r>
      <w:r w:rsidR="0056074F">
        <w:t>, este es el formato</w:t>
      </w:r>
    </w:p>
    <w:p w14:paraId="239C3893" w14:textId="0CD0B111" w:rsidR="0056074F" w:rsidRDefault="0056074F" w:rsidP="007E5549">
      <w:pPr>
        <w:rPr>
          <w:rFonts w:ascii="Arial" w:hAnsi="Arial" w:cs="Arial"/>
          <w:b/>
          <w:bCs/>
        </w:rPr>
      </w:pPr>
      <w:r w:rsidRPr="0056074F">
        <w:rPr>
          <w:rFonts w:ascii="Arial" w:hAnsi="Arial" w:cs="Arial"/>
          <w:b/>
          <w:bCs/>
        </w:rPr>
        <w:t>SELECT ...</w:t>
      </w:r>
      <w:r w:rsidRPr="0056074F">
        <w:rPr>
          <w:b/>
          <w:bCs/>
        </w:rPr>
        <w:br/>
      </w:r>
      <w:r w:rsidRPr="0056074F">
        <w:rPr>
          <w:rFonts w:ascii="Arial" w:hAnsi="Arial" w:cs="Arial"/>
          <w:b/>
          <w:bCs/>
        </w:rPr>
        <w:t>FROM ...</w:t>
      </w:r>
      <w:r w:rsidRPr="0056074F">
        <w:rPr>
          <w:b/>
          <w:bCs/>
        </w:rPr>
        <w:br/>
      </w:r>
      <w:r w:rsidRPr="0056074F">
        <w:rPr>
          <w:rFonts w:ascii="Arial" w:hAnsi="Arial" w:cs="Arial"/>
          <w:b/>
          <w:bCs/>
        </w:rPr>
        <w:t>WHERE columna operador (SELECT ...</w:t>
      </w:r>
      <w:r w:rsidRPr="0056074F">
        <w:rPr>
          <w:b/>
          <w:bCs/>
        </w:rPr>
        <w:br/>
      </w:r>
      <w:r w:rsidRPr="0056074F">
        <w:rPr>
          <w:rFonts w:ascii="Arial" w:hAnsi="Arial" w:cs="Arial"/>
          <w:b/>
          <w:bCs/>
        </w:rPr>
        <w:t>FROM ...</w:t>
      </w:r>
      <w:r w:rsidRPr="0056074F">
        <w:rPr>
          <w:b/>
          <w:bCs/>
        </w:rPr>
        <w:br/>
      </w:r>
      <w:r w:rsidRPr="0056074F">
        <w:rPr>
          <w:rFonts w:ascii="Arial" w:hAnsi="Arial" w:cs="Arial"/>
          <w:b/>
          <w:bCs/>
        </w:rPr>
        <w:t>WHERE ...)</w:t>
      </w:r>
    </w:p>
    <w:p w14:paraId="3D257F17" w14:textId="04546554" w:rsidR="0056074F" w:rsidRDefault="000544C6" w:rsidP="000544C6">
      <w:pPr>
        <w:pStyle w:val="Ttulo2"/>
        <w:numPr>
          <w:ilvl w:val="1"/>
          <w:numId w:val="19"/>
        </w:numPr>
      </w:pPr>
      <w:bookmarkStart w:id="26" w:name="_Toc127867509"/>
      <w:r>
        <w:lastRenderedPageBreak/>
        <w:t>TEST EN SUBCONSULTAS</w:t>
      </w:r>
      <w:bookmarkEnd w:id="26"/>
    </w:p>
    <w:p w14:paraId="34BFE7F6" w14:textId="56821990" w:rsidR="000544C6" w:rsidRDefault="000544C6" w:rsidP="000544C6">
      <w:pPr>
        <w:pStyle w:val="Prrafodelista"/>
        <w:numPr>
          <w:ilvl w:val="0"/>
          <w:numId w:val="22"/>
        </w:numPr>
      </w:pPr>
      <w:r w:rsidRPr="006341A8">
        <w:rPr>
          <w:b/>
          <w:bCs/>
        </w:rPr>
        <w:t>Test de comparación</w:t>
      </w:r>
      <w:r>
        <w:t xml:space="preserve"> </w:t>
      </w:r>
      <w:r w:rsidRPr="000544C6">
        <w:rPr>
          <w:b/>
          <w:bCs/>
        </w:rPr>
        <w:t>(</w:t>
      </w:r>
      <w:proofErr w:type="gramStart"/>
      <w:r w:rsidRPr="000544C6">
        <w:rPr>
          <w:b/>
          <w:bCs/>
        </w:rPr>
        <w:t>&gt;,&lt;</w:t>
      </w:r>
      <w:proofErr w:type="gramEnd"/>
      <w:r w:rsidRPr="000544C6">
        <w:rPr>
          <w:b/>
          <w:bCs/>
        </w:rPr>
        <w:t xml:space="preserve"> &lt;&gt;, &lt;=, &gt;=,=</w:t>
      </w:r>
      <w:r>
        <w:rPr>
          <w:b/>
          <w:bCs/>
        </w:rPr>
        <w:t>)</w:t>
      </w:r>
      <w:r w:rsidR="000317F4">
        <w:rPr>
          <w:b/>
          <w:bCs/>
        </w:rPr>
        <w:t xml:space="preserve">, </w:t>
      </w:r>
      <w:r w:rsidR="000317F4">
        <w:t>compara el valor de una expresión con un valor único producido por una subconsulta</w:t>
      </w:r>
    </w:p>
    <w:p w14:paraId="581B8A7E" w14:textId="5C867E8F" w:rsidR="00FC0ABB" w:rsidRPr="00FC0ABB" w:rsidRDefault="00FC0ABB" w:rsidP="00FC0ABB">
      <w:pPr>
        <w:rPr>
          <w:b/>
          <w:bCs/>
        </w:rPr>
      </w:pPr>
      <w:r w:rsidRPr="00FC0ABB">
        <w:rPr>
          <w:rFonts w:ascii="Arial" w:hAnsi="Arial" w:cs="Arial"/>
          <w:b/>
          <w:bCs/>
        </w:rPr>
        <w:t>Obtener aquellos apellidos de empleados cuyo oficio es</w:t>
      </w:r>
      <w:r w:rsidRPr="00FC0ABB">
        <w:rPr>
          <w:b/>
          <w:bCs/>
        </w:rPr>
        <w:br/>
      </w:r>
      <w:r w:rsidRPr="00FC0ABB">
        <w:rPr>
          <w:rFonts w:ascii="Arial" w:hAnsi="Arial" w:cs="Arial"/>
          <w:b/>
          <w:bCs/>
        </w:rPr>
        <w:t>igual al oficio de 'GIL':</w:t>
      </w:r>
      <w:r w:rsidRPr="00FC0ABB">
        <w:rPr>
          <w:b/>
          <w:bCs/>
        </w:rPr>
        <w:br/>
      </w:r>
      <w:r w:rsidRPr="00FC0ABB">
        <w:rPr>
          <w:rFonts w:ascii="Arial" w:hAnsi="Arial" w:cs="Arial"/>
          <w:b/>
          <w:bCs/>
        </w:rPr>
        <w:t>SELECT apellido FROM Empleados WHERE oficio =</w:t>
      </w:r>
      <w:r w:rsidRPr="00FC0ABB">
        <w:rPr>
          <w:b/>
          <w:bCs/>
        </w:rPr>
        <w:br/>
      </w:r>
      <w:r w:rsidRPr="00FC0ABB">
        <w:rPr>
          <w:rFonts w:ascii="Arial" w:hAnsi="Arial" w:cs="Arial"/>
          <w:b/>
          <w:bCs/>
        </w:rPr>
        <w:t>(SELECT oficio FROM Empleados WHERE apellido ='GIL' );</w:t>
      </w:r>
    </w:p>
    <w:p w14:paraId="009A34F5" w14:textId="06596A17" w:rsidR="00DB6790" w:rsidRDefault="00DB6790" w:rsidP="000544C6">
      <w:pPr>
        <w:pStyle w:val="Prrafodelista"/>
        <w:numPr>
          <w:ilvl w:val="0"/>
          <w:numId w:val="22"/>
        </w:numPr>
      </w:pPr>
      <w:r w:rsidRPr="00E279F2">
        <w:rPr>
          <w:b/>
          <w:bCs/>
        </w:rPr>
        <w:t>Test de pertenencia a un conjunto devuelto por una subconsulta</w:t>
      </w:r>
      <w:r>
        <w:t xml:space="preserve"> (</w:t>
      </w:r>
      <w:r>
        <w:rPr>
          <w:b/>
          <w:bCs/>
        </w:rPr>
        <w:t>IN</w:t>
      </w:r>
      <w:r>
        <w:t>), comprueba si el valor de una expresión coincide con uno del conjunto de valores producidos por una subconsulta</w:t>
      </w:r>
    </w:p>
    <w:p w14:paraId="2F47A43C" w14:textId="0641D5F1" w:rsidR="00FC0ABB" w:rsidRPr="00FC0ABB" w:rsidRDefault="00FC0ABB" w:rsidP="00FC0ABB">
      <w:pPr>
        <w:rPr>
          <w:b/>
          <w:bCs/>
        </w:rPr>
      </w:pPr>
      <w:r w:rsidRPr="00FC0ABB">
        <w:rPr>
          <w:rFonts w:ascii="Arial" w:hAnsi="Arial" w:cs="Arial"/>
          <w:b/>
          <w:bCs/>
        </w:rPr>
        <w:t>Obtener aquellos apellidos de empleados cuyo oficio sea</w:t>
      </w:r>
      <w:r w:rsidRPr="00FC0ABB">
        <w:rPr>
          <w:b/>
          <w:bCs/>
        </w:rPr>
        <w:br/>
      </w:r>
      <w:r w:rsidRPr="00FC0ABB">
        <w:rPr>
          <w:rFonts w:ascii="Arial" w:hAnsi="Arial" w:cs="Arial"/>
          <w:b/>
          <w:bCs/>
        </w:rPr>
        <w:t>alguno de los oficios que hay en el departamento 20:</w:t>
      </w:r>
      <w:r w:rsidRPr="00FC0ABB">
        <w:rPr>
          <w:b/>
          <w:bCs/>
        </w:rPr>
        <w:br/>
      </w:r>
      <w:r w:rsidRPr="00FC0ABB">
        <w:rPr>
          <w:rFonts w:ascii="Arial" w:hAnsi="Arial" w:cs="Arial"/>
          <w:b/>
          <w:bCs/>
        </w:rPr>
        <w:t>SELECT apellido FROM Empleados WHERE oficio IN</w:t>
      </w:r>
      <w:r w:rsidRPr="00FC0ABB">
        <w:rPr>
          <w:b/>
          <w:bCs/>
        </w:rPr>
        <w:br/>
      </w:r>
      <w:r w:rsidRPr="00FC0ABB">
        <w:rPr>
          <w:rFonts w:ascii="Arial" w:hAnsi="Arial" w:cs="Arial"/>
          <w:b/>
          <w:bCs/>
        </w:rPr>
        <w:t xml:space="preserve">(SELECT oficio FROM Empleados WHERE </w:t>
      </w:r>
      <w:proofErr w:type="spellStart"/>
      <w:r w:rsidRPr="00FC0ABB">
        <w:rPr>
          <w:rFonts w:ascii="Arial" w:hAnsi="Arial" w:cs="Arial"/>
          <w:b/>
          <w:bCs/>
        </w:rPr>
        <w:t>num_dpto</w:t>
      </w:r>
      <w:proofErr w:type="spellEnd"/>
      <w:r w:rsidRPr="00FC0ABB">
        <w:rPr>
          <w:rFonts w:ascii="Arial" w:hAnsi="Arial" w:cs="Arial"/>
          <w:b/>
          <w:bCs/>
        </w:rPr>
        <w:t>=20);</w:t>
      </w:r>
    </w:p>
    <w:p w14:paraId="63D1A7B8" w14:textId="4AD5DA26" w:rsidR="00B2157A" w:rsidRDefault="00B2157A" w:rsidP="000544C6">
      <w:pPr>
        <w:pStyle w:val="Prrafodelista"/>
        <w:numPr>
          <w:ilvl w:val="0"/>
          <w:numId w:val="22"/>
        </w:numPr>
      </w:pPr>
      <w:r w:rsidRPr="005F00A7">
        <w:rPr>
          <w:b/>
          <w:bCs/>
        </w:rPr>
        <w:t>Test de existencia</w:t>
      </w:r>
      <w:r>
        <w:t xml:space="preserve"> (</w:t>
      </w:r>
      <w:r>
        <w:rPr>
          <w:b/>
          <w:bCs/>
        </w:rPr>
        <w:t>EXISTS</w:t>
      </w:r>
      <w:r>
        <w:t xml:space="preserve">, </w:t>
      </w:r>
      <w:r>
        <w:rPr>
          <w:b/>
          <w:bCs/>
        </w:rPr>
        <w:t>NOT EXISTS</w:t>
      </w:r>
      <w:r>
        <w:t>) examina si una subconsulta</w:t>
      </w:r>
      <w:r w:rsidR="00B1477C">
        <w:t xml:space="preserve"> produce alguna fila de resultados, si </w:t>
      </w:r>
      <w:r w:rsidR="00CD0EA5">
        <w:t>devuelve</w:t>
      </w:r>
      <w:r w:rsidR="00B1477C">
        <w:t xml:space="preserve"> filas es TRUE si no FALSE</w:t>
      </w:r>
      <w:r w:rsidR="00CD0EA5">
        <w:t xml:space="preserve">, (Las consultas que no tengan empleados se usa el operador </w:t>
      </w:r>
      <w:r w:rsidR="00CD0EA5">
        <w:rPr>
          <w:b/>
          <w:bCs/>
        </w:rPr>
        <w:t>NOT EXISTS</w:t>
      </w:r>
      <w:r w:rsidR="00CD0EA5">
        <w:t>)</w:t>
      </w:r>
    </w:p>
    <w:p w14:paraId="091ECE95" w14:textId="6B576B5C" w:rsidR="00FC0ABB" w:rsidRDefault="00FC0ABB" w:rsidP="00FC0ABB">
      <w:pPr>
        <w:rPr>
          <w:rFonts w:ascii="Arial" w:hAnsi="Arial" w:cs="Arial"/>
          <w:b/>
          <w:bCs/>
        </w:rPr>
      </w:pPr>
      <w:r w:rsidRPr="00FC0ABB">
        <w:rPr>
          <w:rFonts w:ascii="Arial" w:hAnsi="Arial" w:cs="Arial"/>
          <w:b/>
          <w:bCs/>
        </w:rPr>
        <w:t>Listar los departamentos que tengan empleados:</w:t>
      </w:r>
      <w:r w:rsidRPr="00FC0ABB">
        <w:rPr>
          <w:b/>
          <w:bCs/>
        </w:rPr>
        <w:br/>
      </w:r>
      <w:r w:rsidRPr="00FC0ABB">
        <w:rPr>
          <w:rFonts w:ascii="Arial" w:hAnsi="Arial" w:cs="Arial"/>
          <w:b/>
          <w:bCs/>
        </w:rPr>
        <w:t xml:space="preserve">SELECT </w:t>
      </w:r>
      <w:proofErr w:type="spellStart"/>
      <w:r w:rsidRPr="00FC0ABB">
        <w:rPr>
          <w:rFonts w:ascii="Arial" w:hAnsi="Arial" w:cs="Arial"/>
          <w:b/>
          <w:bCs/>
        </w:rPr>
        <w:t>nombre_dpto</w:t>
      </w:r>
      <w:proofErr w:type="spellEnd"/>
      <w:r w:rsidRPr="00FC0ABB">
        <w:rPr>
          <w:rFonts w:ascii="Arial" w:hAnsi="Arial" w:cs="Arial"/>
          <w:b/>
          <w:bCs/>
        </w:rPr>
        <w:t xml:space="preserve">, </w:t>
      </w:r>
      <w:proofErr w:type="spellStart"/>
      <w:r w:rsidRPr="00FC0ABB">
        <w:rPr>
          <w:rFonts w:ascii="Arial" w:hAnsi="Arial" w:cs="Arial"/>
          <w:b/>
          <w:bCs/>
        </w:rPr>
        <w:t>num_dpto</w:t>
      </w:r>
      <w:proofErr w:type="spellEnd"/>
      <w:r w:rsidRPr="00FC0ABB">
        <w:rPr>
          <w:rFonts w:ascii="Arial" w:hAnsi="Arial" w:cs="Arial"/>
          <w:b/>
          <w:bCs/>
        </w:rPr>
        <w:t xml:space="preserve"> FROM Departamentos WHERE EXISTS</w:t>
      </w:r>
      <w:r w:rsidRPr="00FC0ABB">
        <w:rPr>
          <w:b/>
          <w:bCs/>
        </w:rPr>
        <w:br/>
      </w:r>
      <w:r w:rsidRPr="00FC0ABB">
        <w:rPr>
          <w:rFonts w:ascii="Arial" w:hAnsi="Arial" w:cs="Arial"/>
          <w:b/>
          <w:bCs/>
        </w:rPr>
        <w:t>(SELECT * FROM Empleados WHERE</w:t>
      </w:r>
      <w:r w:rsidRPr="00FC0ABB">
        <w:rPr>
          <w:b/>
          <w:bCs/>
        </w:rPr>
        <w:br/>
      </w:r>
      <w:proofErr w:type="spellStart"/>
      <w:r w:rsidRPr="00FC0ABB">
        <w:rPr>
          <w:rFonts w:ascii="Arial" w:hAnsi="Arial" w:cs="Arial"/>
          <w:b/>
          <w:bCs/>
        </w:rPr>
        <w:t>Empleados.num_dpto</w:t>
      </w:r>
      <w:proofErr w:type="spellEnd"/>
      <w:r w:rsidRPr="00FC0ABB">
        <w:rPr>
          <w:rFonts w:ascii="Arial" w:hAnsi="Arial" w:cs="Arial"/>
          <w:b/>
          <w:bCs/>
        </w:rPr>
        <w:t>=</w:t>
      </w:r>
      <w:proofErr w:type="spellStart"/>
      <w:r w:rsidRPr="00FC0ABB">
        <w:rPr>
          <w:rFonts w:ascii="Arial" w:hAnsi="Arial" w:cs="Arial"/>
          <w:b/>
          <w:bCs/>
        </w:rPr>
        <w:t>Departamentos.num_dpto</w:t>
      </w:r>
      <w:proofErr w:type="spellEnd"/>
      <w:r w:rsidRPr="00FC0ABB">
        <w:rPr>
          <w:rFonts w:ascii="Arial" w:hAnsi="Arial" w:cs="Arial"/>
          <w:b/>
          <w:bCs/>
        </w:rPr>
        <w:t>);</w:t>
      </w:r>
    </w:p>
    <w:p w14:paraId="13BE9B97" w14:textId="65F165DE" w:rsidR="00FC0ABB" w:rsidRPr="009221BF" w:rsidRDefault="004056F5" w:rsidP="00CE40F8">
      <w:pPr>
        <w:pStyle w:val="Prrafodelista"/>
        <w:numPr>
          <w:ilvl w:val="0"/>
          <w:numId w:val="22"/>
        </w:numPr>
        <w:rPr>
          <w:b/>
          <w:bCs/>
        </w:rPr>
      </w:pPr>
      <w:r>
        <w:rPr>
          <w:b/>
          <w:bCs/>
        </w:rPr>
        <w:t>Test de comparación cuantificada (ANY ALL)</w:t>
      </w:r>
      <w:r>
        <w:t xml:space="preserve"> </w:t>
      </w:r>
    </w:p>
    <w:p w14:paraId="78DDF3AD" w14:textId="706A98FA" w:rsidR="009221BF" w:rsidRPr="00D22422" w:rsidRDefault="009221BF" w:rsidP="009221BF">
      <w:pPr>
        <w:pStyle w:val="Prrafodelista"/>
        <w:numPr>
          <w:ilvl w:val="1"/>
          <w:numId w:val="22"/>
        </w:numPr>
        <w:rPr>
          <w:rFonts w:cstheme="minorHAnsi"/>
          <w:b/>
          <w:bCs/>
        </w:rPr>
      </w:pPr>
      <w:r w:rsidRPr="00D22422">
        <w:rPr>
          <w:b/>
          <w:bCs/>
        </w:rPr>
        <w:t>ANY</w:t>
      </w:r>
      <w:r>
        <w:t xml:space="preserve"> </w:t>
      </w:r>
      <w:r w:rsidRPr="009221BF">
        <w:rPr>
          <w:rFonts w:cstheme="minorHAnsi"/>
        </w:rPr>
        <w:t>compara el valor de una expresión con cada uno del conjunto de valores</w:t>
      </w:r>
    </w:p>
    <w:p w14:paraId="447B9B51" w14:textId="3DA09393" w:rsidR="00D22422" w:rsidRPr="009221BF" w:rsidRDefault="00D22422" w:rsidP="009221BF">
      <w:pPr>
        <w:pStyle w:val="Prrafodelista"/>
        <w:numPr>
          <w:ilvl w:val="1"/>
          <w:numId w:val="22"/>
        </w:numPr>
        <w:rPr>
          <w:rFonts w:cstheme="minorHAnsi"/>
          <w:b/>
          <w:bCs/>
        </w:rPr>
      </w:pPr>
      <w:r w:rsidRPr="00D22422">
        <w:rPr>
          <w:b/>
          <w:bCs/>
        </w:rPr>
        <w:t>ALL</w:t>
      </w:r>
      <w:r>
        <w:t xml:space="preserve"> </w:t>
      </w:r>
      <w:r w:rsidRPr="00D22422">
        <w:rPr>
          <w:rFonts w:cstheme="minorHAnsi"/>
        </w:rPr>
        <w:t>compara el valor de una expresión con cada uno del conjunto de valores</w:t>
      </w:r>
    </w:p>
    <w:sectPr w:rsidR="00D22422" w:rsidRPr="009221BF" w:rsidSect="000B271A">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C589C" w14:textId="77777777" w:rsidR="0067345F" w:rsidRDefault="0067345F" w:rsidP="000B271A">
      <w:pPr>
        <w:spacing w:after="0" w:line="240" w:lineRule="auto"/>
      </w:pPr>
      <w:r>
        <w:separator/>
      </w:r>
    </w:p>
  </w:endnote>
  <w:endnote w:type="continuationSeparator" w:id="0">
    <w:p w14:paraId="428E8CB5" w14:textId="77777777" w:rsidR="0067345F" w:rsidRDefault="0067345F" w:rsidP="000B2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76BD9" w14:textId="77777777" w:rsidR="000B271A" w:rsidRDefault="000B271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62C92" w14:textId="77777777" w:rsidR="000B271A" w:rsidRDefault="000B271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3AD01A4D" w14:textId="77777777" w:rsidR="000B271A" w:rsidRDefault="000B271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03747" w14:textId="77777777" w:rsidR="000B271A" w:rsidRDefault="000B27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5A412" w14:textId="77777777" w:rsidR="0067345F" w:rsidRDefault="0067345F" w:rsidP="000B271A">
      <w:pPr>
        <w:spacing w:after="0" w:line="240" w:lineRule="auto"/>
      </w:pPr>
      <w:r>
        <w:separator/>
      </w:r>
    </w:p>
  </w:footnote>
  <w:footnote w:type="continuationSeparator" w:id="0">
    <w:p w14:paraId="3C82701B" w14:textId="77777777" w:rsidR="0067345F" w:rsidRDefault="0067345F" w:rsidP="000B2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C2504" w14:textId="77777777" w:rsidR="000B271A" w:rsidRDefault="000B271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C8809" w14:textId="1DA5C3BE" w:rsidR="000B271A" w:rsidRDefault="004F58B9">
    <w:pPr>
      <w:pStyle w:val="Encabezado"/>
      <w:rPr>
        <w:sz w:val="24"/>
        <w:szCs w:val="24"/>
      </w:rPr>
    </w:pPr>
    <w:sdt>
      <w:sdtPr>
        <w:rPr>
          <w:rFonts w:asciiTheme="majorHAnsi" w:eastAsiaTheme="majorEastAsia" w:hAnsiTheme="majorHAnsi" w:cstheme="majorBidi"/>
          <w:color w:val="4472C4" w:themeColor="accent1"/>
          <w:sz w:val="24"/>
          <w:szCs w:val="24"/>
        </w:rPr>
        <w:alias w:val="Título"/>
        <w:id w:val="78404852"/>
        <w:placeholder>
          <w:docPart w:val="3FCB83E4BED84CB68AF6AFCF517A041E"/>
        </w:placeholder>
        <w:dataBinding w:prefixMappings="xmlns:ns0='http://schemas.openxmlformats.org/package/2006/metadata/core-properties' xmlns:ns1='http://purl.org/dc/elements/1.1/'" w:xpath="/ns0:coreProperties[1]/ns1:title[1]" w:storeItemID="{6C3C8BC8-F283-45AE-878A-BAB7291924A1}"/>
        <w:text/>
      </w:sdtPr>
      <w:sdtEndPr/>
      <w:sdtContent>
        <w:r w:rsidR="000B271A">
          <w:rPr>
            <w:rFonts w:asciiTheme="majorHAnsi" w:eastAsiaTheme="majorEastAsia" w:hAnsiTheme="majorHAnsi" w:cstheme="majorBidi"/>
            <w:color w:val="4472C4" w:themeColor="accent1"/>
            <w:sz w:val="24"/>
            <w:szCs w:val="24"/>
          </w:rPr>
          <w:t>TEMA 4 SQL - DML</w:t>
        </w:r>
      </w:sdtContent>
    </w:sdt>
    <w:r w:rsidR="000B271A">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Fecha"/>
        <w:id w:val="78404859"/>
        <w:placeholder>
          <w:docPart w:val="A71418EA38A14E7C861906BB32B070CB"/>
        </w:placeholder>
        <w:dataBinding w:prefixMappings="xmlns:ns0='http://schemas.microsoft.com/office/2006/coverPageProps'" w:xpath="/ns0:CoverPageProperties[1]/ns0:PublishDate[1]" w:storeItemID="{55AF091B-3C7A-41E3-B477-F2FDAA23CFDA}"/>
        <w:date w:fullDate="2023-01-15T00:00:00Z">
          <w:dateFormat w:val="d 'de' MMMM 'de' yyyy"/>
          <w:lid w:val="es-ES"/>
          <w:storeMappedDataAs w:val="dateTime"/>
          <w:calendar w:val="gregorian"/>
        </w:date>
      </w:sdtPr>
      <w:sdtEndPr/>
      <w:sdtContent>
        <w:r w:rsidR="000B271A">
          <w:rPr>
            <w:rFonts w:asciiTheme="majorHAnsi" w:eastAsiaTheme="majorEastAsia" w:hAnsiTheme="majorHAnsi" w:cstheme="majorBidi"/>
            <w:color w:val="4472C4" w:themeColor="accent1"/>
            <w:sz w:val="24"/>
            <w:szCs w:val="24"/>
          </w:rPr>
          <w:t>15 de enero de 2023</w:t>
        </w:r>
      </w:sdtContent>
    </w:sdt>
  </w:p>
  <w:p w14:paraId="2295DFC2" w14:textId="77777777" w:rsidR="000B271A" w:rsidRDefault="000B271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26AB5" w14:textId="77777777" w:rsidR="000B271A" w:rsidRDefault="000B27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5C2D"/>
    <w:multiLevelType w:val="hybridMultilevel"/>
    <w:tmpl w:val="FA868B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C6895"/>
    <w:multiLevelType w:val="hybridMultilevel"/>
    <w:tmpl w:val="ED58E4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9C2F5A"/>
    <w:multiLevelType w:val="multilevel"/>
    <w:tmpl w:val="9D22B4CE"/>
    <w:lvl w:ilvl="0">
      <w:start w:val="4"/>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 w15:restartNumberingAfterBreak="0">
    <w:nsid w:val="08EF7BCC"/>
    <w:multiLevelType w:val="multilevel"/>
    <w:tmpl w:val="2A16EAF2"/>
    <w:lvl w:ilvl="0">
      <w:start w:val="3"/>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ABF67F4"/>
    <w:multiLevelType w:val="hybridMultilevel"/>
    <w:tmpl w:val="B240BB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07552A"/>
    <w:multiLevelType w:val="hybridMultilevel"/>
    <w:tmpl w:val="D77AE3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5B164AD"/>
    <w:multiLevelType w:val="hybridMultilevel"/>
    <w:tmpl w:val="11345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C41946"/>
    <w:multiLevelType w:val="multilevel"/>
    <w:tmpl w:val="9D22B4CE"/>
    <w:lvl w:ilvl="0">
      <w:start w:val="4"/>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8" w15:restartNumberingAfterBreak="0">
    <w:nsid w:val="300E3EFC"/>
    <w:multiLevelType w:val="hybridMultilevel"/>
    <w:tmpl w:val="213C4D0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9" w15:restartNumberingAfterBreak="0">
    <w:nsid w:val="3B561B3C"/>
    <w:multiLevelType w:val="hybridMultilevel"/>
    <w:tmpl w:val="3808E4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D040EDE"/>
    <w:multiLevelType w:val="hybridMultilevel"/>
    <w:tmpl w:val="27843A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B44578"/>
    <w:multiLevelType w:val="hybridMultilevel"/>
    <w:tmpl w:val="A25E5B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376C95"/>
    <w:multiLevelType w:val="hybridMultilevel"/>
    <w:tmpl w:val="07080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D532843"/>
    <w:multiLevelType w:val="hybridMultilevel"/>
    <w:tmpl w:val="A51A7B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FC157B1"/>
    <w:multiLevelType w:val="hybridMultilevel"/>
    <w:tmpl w:val="F0A0DC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0255055"/>
    <w:multiLevelType w:val="hybridMultilevel"/>
    <w:tmpl w:val="32BEFA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3A11EE9"/>
    <w:multiLevelType w:val="multilevel"/>
    <w:tmpl w:val="2766D8A8"/>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60CD5CB4"/>
    <w:multiLevelType w:val="hybridMultilevel"/>
    <w:tmpl w:val="65249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AC12994"/>
    <w:multiLevelType w:val="hybridMultilevel"/>
    <w:tmpl w:val="BE7417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EA33D38"/>
    <w:multiLevelType w:val="hybridMultilevel"/>
    <w:tmpl w:val="FEA00926"/>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F125134"/>
    <w:multiLevelType w:val="hybridMultilevel"/>
    <w:tmpl w:val="345869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F7D5509"/>
    <w:multiLevelType w:val="hybridMultilevel"/>
    <w:tmpl w:val="61C673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EA5519F"/>
    <w:multiLevelType w:val="hybridMultilevel"/>
    <w:tmpl w:val="AB72BCC4"/>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65812016">
    <w:abstractNumId w:val="5"/>
  </w:num>
  <w:num w:numId="2" w16cid:durableId="240649289">
    <w:abstractNumId w:val="0"/>
  </w:num>
  <w:num w:numId="3" w16cid:durableId="889729434">
    <w:abstractNumId w:val="1"/>
  </w:num>
  <w:num w:numId="4" w16cid:durableId="1064110606">
    <w:abstractNumId w:val="14"/>
  </w:num>
  <w:num w:numId="5" w16cid:durableId="1512258173">
    <w:abstractNumId w:val="6"/>
  </w:num>
  <w:num w:numId="6" w16cid:durableId="1885024112">
    <w:abstractNumId w:val="4"/>
  </w:num>
  <w:num w:numId="7" w16cid:durableId="2097240957">
    <w:abstractNumId w:val="11"/>
  </w:num>
  <w:num w:numId="8" w16cid:durableId="1598293497">
    <w:abstractNumId w:val="15"/>
  </w:num>
  <w:num w:numId="9" w16cid:durableId="1104304313">
    <w:abstractNumId w:val="17"/>
  </w:num>
  <w:num w:numId="10" w16cid:durableId="1364212955">
    <w:abstractNumId w:val="8"/>
  </w:num>
  <w:num w:numId="11" w16cid:durableId="827594153">
    <w:abstractNumId w:val="18"/>
  </w:num>
  <w:num w:numId="12" w16cid:durableId="1376661125">
    <w:abstractNumId w:val="20"/>
  </w:num>
  <w:num w:numId="13" w16cid:durableId="1223517520">
    <w:abstractNumId w:val="12"/>
  </w:num>
  <w:num w:numId="14" w16cid:durableId="1196038781">
    <w:abstractNumId w:val="16"/>
  </w:num>
  <w:num w:numId="15" w16cid:durableId="285547432">
    <w:abstractNumId w:val="19"/>
  </w:num>
  <w:num w:numId="16" w16cid:durableId="1869677304">
    <w:abstractNumId w:val="21"/>
  </w:num>
  <w:num w:numId="17" w16cid:durableId="369841204">
    <w:abstractNumId w:val="10"/>
  </w:num>
  <w:num w:numId="18" w16cid:durableId="767309927">
    <w:abstractNumId w:val="9"/>
  </w:num>
  <w:num w:numId="19" w16cid:durableId="1204051664">
    <w:abstractNumId w:val="2"/>
  </w:num>
  <w:num w:numId="20" w16cid:durableId="58403677">
    <w:abstractNumId w:val="7"/>
  </w:num>
  <w:num w:numId="21" w16cid:durableId="1712995307">
    <w:abstractNumId w:val="3"/>
  </w:num>
  <w:num w:numId="22" w16cid:durableId="942568801">
    <w:abstractNumId w:val="13"/>
  </w:num>
  <w:num w:numId="23" w16cid:durableId="19997248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E09"/>
    <w:rsid w:val="000317F4"/>
    <w:rsid w:val="0003315B"/>
    <w:rsid w:val="00043759"/>
    <w:rsid w:val="000544C6"/>
    <w:rsid w:val="00057008"/>
    <w:rsid w:val="00092FB4"/>
    <w:rsid w:val="000A484C"/>
    <w:rsid w:val="000B271A"/>
    <w:rsid w:val="000C4524"/>
    <w:rsid w:val="000D24BC"/>
    <w:rsid w:val="000E5C82"/>
    <w:rsid w:val="00105984"/>
    <w:rsid w:val="00106FBD"/>
    <w:rsid w:val="0012526A"/>
    <w:rsid w:val="001331DA"/>
    <w:rsid w:val="00133F09"/>
    <w:rsid w:val="001343BB"/>
    <w:rsid w:val="00143066"/>
    <w:rsid w:val="001647B6"/>
    <w:rsid w:val="0016485D"/>
    <w:rsid w:val="00170186"/>
    <w:rsid w:val="00177714"/>
    <w:rsid w:val="001A5682"/>
    <w:rsid w:val="001B032A"/>
    <w:rsid w:val="001D10BD"/>
    <w:rsid w:val="001E2C0D"/>
    <w:rsid w:val="00237832"/>
    <w:rsid w:val="00267EF9"/>
    <w:rsid w:val="0028458D"/>
    <w:rsid w:val="0029522B"/>
    <w:rsid w:val="002A2CBC"/>
    <w:rsid w:val="002B15C8"/>
    <w:rsid w:val="002C496A"/>
    <w:rsid w:val="003112A5"/>
    <w:rsid w:val="003136CC"/>
    <w:rsid w:val="00352EF2"/>
    <w:rsid w:val="003554A2"/>
    <w:rsid w:val="00382626"/>
    <w:rsid w:val="003D230C"/>
    <w:rsid w:val="003D3B6F"/>
    <w:rsid w:val="00402737"/>
    <w:rsid w:val="004056F5"/>
    <w:rsid w:val="00447346"/>
    <w:rsid w:val="00454959"/>
    <w:rsid w:val="00463DC8"/>
    <w:rsid w:val="004A6AAC"/>
    <w:rsid w:val="004C4B75"/>
    <w:rsid w:val="004D0784"/>
    <w:rsid w:val="004F58B9"/>
    <w:rsid w:val="0056074F"/>
    <w:rsid w:val="00562772"/>
    <w:rsid w:val="00577762"/>
    <w:rsid w:val="005A0936"/>
    <w:rsid w:val="005B2883"/>
    <w:rsid w:val="005B6090"/>
    <w:rsid w:val="005D3FB0"/>
    <w:rsid w:val="005F00A7"/>
    <w:rsid w:val="005F293D"/>
    <w:rsid w:val="00633184"/>
    <w:rsid w:val="006341A8"/>
    <w:rsid w:val="00654511"/>
    <w:rsid w:val="0067345F"/>
    <w:rsid w:val="006836F6"/>
    <w:rsid w:val="00687B4E"/>
    <w:rsid w:val="006A1453"/>
    <w:rsid w:val="006B4498"/>
    <w:rsid w:val="00730967"/>
    <w:rsid w:val="00762EC3"/>
    <w:rsid w:val="00772CBA"/>
    <w:rsid w:val="00773D17"/>
    <w:rsid w:val="00776F3E"/>
    <w:rsid w:val="007D4E44"/>
    <w:rsid w:val="007E5549"/>
    <w:rsid w:val="007F3877"/>
    <w:rsid w:val="00800DFD"/>
    <w:rsid w:val="00827EB1"/>
    <w:rsid w:val="0083576D"/>
    <w:rsid w:val="00851CBD"/>
    <w:rsid w:val="008D3BBF"/>
    <w:rsid w:val="008F75A3"/>
    <w:rsid w:val="009221BF"/>
    <w:rsid w:val="009350E8"/>
    <w:rsid w:val="00967B0B"/>
    <w:rsid w:val="009B0511"/>
    <w:rsid w:val="009D2AA5"/>
    <w:rsid w:val="009D49E4"/>
    <w:rsid w:val="009D57CA"/>
    <w:rsid w:val="009E5492"/>
    <w:rsid w:val="00A20D8B"/>
    <w:rsid w:val="00A27E53"/>
    <w:rsid w:val="00A34134"/>
    <w:rsid w:val="00AA6870"/>
    <w:rsid w:val="00AD2E09"/>
    <w:rsid w:val="00AD4980"/>
    <w:rsid w:val="00B1477C"/>
    <w:rsid w:val="00B2157A"/>
    <w:rsid w:val="00B60A02"/>
    <w:rsid w:val="00B65F74"/>
    <w:rsid w:val="00B7364A"/>
    <w:rsid w:val="00B75894"/>
    <w:rsid w:val="00B942DA"/>
    <w:rsid w:val="00BE3C30"/>
    <w:rsid w:val="00C32981"/>
    <w:rsid w:val="00C40034"/>
    <w:rsid w:val="00C721F9"/>
    <w:rsid w:val="00C86101"/>
    <w:rsid w:val="00C87130"/>
    <w:rsid w:val="00CB17B9"/>
    <w:rsid w:val="00CC0A8D"/>
    <w:rsid w:val="00CD0EA5"/>
    <w:rsid w:val="00CE040A"/>
    <w:rsid w:val="00CE40F8"/>
    <w:rsid w:val="00CF00C6"/>
    <w:rsid w:val="00CF3BFE"/>
    <w:rsid w:val="00CF590B"/>
    <w:rsid w:val="00D146D2"/>
    <w:rsid w:val="00D22422"/>
    <w:rsid w:val="00D52CC5"/>
    <w:rsid w:val="00D92831"/>
    <w:rsid w:val="00DB6790"/>
    <w:rsid w:val="00DE24A1"/>
    <w:rsid w:val="00DF1D74"/>
    <w:rsid w:val="00E14E63"/>
    <w:rsid w:val="00E25965"/>
    <w:rsid w:val="00E279F2"/>
    <w:rsid w:val="00E3364F"/>
    <w:rsid w:val="00E44ADD"/>
    <w:rsid w:val="00E74581"/>
    <w:rsid w:val="00E82AF8"/>
    <w:rsid w:val="00EA691F"/>
    <w:rsid w:val="00EA7D78"/>
    <w:rsid w:val="00ED1F03"/>
    <w:rsid w:val="00F0554E"/>
    <w:rsid w:val="00F114E2"/>
    <w:rsid w:val="00F17500"/>
    <w:rsid w:val="00F21D5F"/>
    <w:rsid w:val="00F666B3"/>
    <w:rsid w:val="00F67DCA"/>
    <w:rsid w:val="00F73206"/>
    <w:rsid w:val="00F9044F"/>
    <w:rsid w:val="00F93B8E"/>
    <w:rsid w:val="00FB6F33"/>
    <w:rsid w:val="00FC0ABB"/>
    <w:rsid w:val="00FE30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9D22"/>
  <w15:chartTrackingRefBased/>
  <w15:docId w15:val="{862C5951-44A3-4D54-B7A2-AF2EC796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B60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430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230C"/>
    <w:pPr>
      <w:ind w:left="720"/>
      <w:contextualSpacing/>
    </w:pPr>
  </w:style>
  <w:style w:type="paragraph" w:styleId="Sinespaciado">
    <w:name w:val="No Spacing"/>
    <w:link w:val="SinespaciadoCar"/>
    <w:uiPriority w:val="1"/>
    <w:qFormat/>
    <w:rsid w:val="00F9044F"/>
    <w:pPr>
      <w:spacing w:after="0" w:line="240" w:lineRule="auto"/>
    </w:pPr>
  </w:style>
  <w:style w:type="paragraph" w:styleId="Ttulo">
    <w:name w:val="Title"/>
    <w:basedOn w:val="Normal"/>
    <w:next w:val="Normal"/>
    <w:link w:val="TtuloCar"/>
    <w:uiPriority w:val="10"/>
    <w:qFormat/>
    <w:rsid w:val="00F904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044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B6090"/>
    <w:rPr>
      <w:rFonts w:asciiTheme="majorHAnsi" w:eastAsiaTheme="majorEastAsia" w:hAnsiTheme="majorHAnsi" w:cstheme="majorBidi"/>
      <w:color w:val="2F5496" w:themeColor="accent1" w:themeShade="BF"/>
      <w:sz w:val="32"/>
      <w:szCs w:val="32"/>
    </w:rPr>
  </w:style>
  <w:style w:type="character" w:customStyle="1" w:styleId="SinespaciadoCar">
    <w:name w:val="Sin espaciado Car"/>
    <w:basedOn w:val="Fuentedeprrafopredeter"/>
    <w:link w:val="Sinespaciado"/>
    <w:uiPriority w:val="1"/>
    <w:rsid w:val="00105984"/>
  </w:style>
  <w:style w:type="paragraph" w:styleId="TtuloTDC">
    <w:name w:val="TOC Heading"/>
    <w:basedOn w:val="Ttulo1"/>
    <w:next w:val="Normal"/>
    <w:uiPriority w:val="39"/>
    <w:unhideWhenUsed/>
    <w:qFormat/>
    <w:rsid w:val="00105984"/>
    <w:pPr>
      <w:outlineLvl w:val="9"/>
    </w:pPr>
    <w:rPr>
      <w:lang w:eastAsia="es-ES"/>
    </w:rPr>
  </w:style>
  <w:style w:type="paragraph" w:styleId="TDC1">
    <w:name w:val="toc 1"/>
    <w:basedOn w:val="Normal"/>
    <w:next w:val="Normal"/>
    <w:autoRedefine/>
    <w:uiPriority w:val="39"/>
    <w:unhideWhenUsed/>
    <w:rsid w:val="00105984"/>
    <w:pPr>
      <w:spacing w:after="100"/>
    </w:pPr>
  </w:style>
  <w:style w:type="character" w:styleId="Hipervnculo">
    <w:name w:val="Hyperlink"/>
    <w:basedOn w:val="Fuentedeprrafopredeter"/>
    <w:uiPriority w:val="99"/>
    <w:unhideWhenUsed/>
    <w:rsid w:val="00105984"/>
    <w:rPr>
      <w:color w:val="0563C1" w:themeColor="hyperlink"/>
      <w:u w:val="single"/>
    </w:rPr>
  </w:style>
  <w:style w:type="paragraph" w:styleId="Encabezado">
    <w:name w:val="header"/>
    <w:basedOn w:val="Normal"/>
    <w:link w:val="EncabezadoCar"/>
    <w:uiPriority w:val="99"/>
    <w:unhideWhenUsed/>
    <w:rsid w:val="000B27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271A"/>
  </w:style>
  <w:style w:type="paragraph" w:styleId="Piedepgina">
    <w:name w:val="footer"/>
    <w:basedOn w:val="Normal"/>
    <w:link w:val="PiedepginaCar"/>
    <w:uiPriority w:val="99"/>
    <w:unhideWhenUsed/>
    <w:rsid w:val="000B27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271A"/>
  </w:style>
  <w:style w:type="character" w:customStyle="1" w:styleId="Ttulo2Car">
    <w:name w:val="Título 2 Car"/>
    <w:basedOn w:val="Fuentedeprrafopredeter"/>
    <w:link w:val="Ttulo2"/>
    <w:uiPriority w:val="9"/>
    <w:rsid w:val="00143066"/>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A27E53"/>
    <w:rPr>
      <w:color w:val="605E5C"/>
      <w:shd w:val="clear" w:color="auto" w:fill="E1DFDD"/>
    </w:rPr>
  </w:style>
  <w:style w:type="paragraph" w:styleId="TDC2">
    <w:name w:val="toc 2"/>
    <w:basedOn w:val="Normal"/>
    <w:next w:val="Normal"/>
    <w:autoRedefine/>
    <w:uiPriority w:val="39"/>
    <w:unhideWhenUsed/>
    <w:rsid w:val="00967B0B"/>
    <w:pPr>
      <w:spacing w:after="100"/>
      <w:ind w:left="220"/>
    </w:pPr>
  </w:style>
  <w:style w:type="character" w:styleId="Hipervnculovisitado">
    <w:name w:val="FollowedHyperlink"/>
    <w:basedOn w:val="Fuentedeprrafopredeter"/>
    <w:uiPriority w:val="99"/>
    <w:semiHidden/>
    <w:unhideWhenUsed/>
    <w:rsid w:val="007F38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40759">
      <w:bodyDiv w:val="1"/>
      <w:marLeft w:val="0"/>
      <w:marRight w:val="0"/>
      <w:marTop w:val="0"/>
      <w:marBottom w:val="0"/>
      <w:divBdr>
        <w:top w:val="none" w:sz="0" w:space="0" w:color="auto"/>
        <w:left w:val="none" w:sz="0" w:space="0" w:color="auto"/>
        <w:bottom w:val="none" w:sz="0" w:space="0" w:color="auto"/>
        <w:right w:val="none" w:sz="0" w:space="0" w:color="auto"/>
      </w:divBdr>
    </w:div>
    <w:div w:id="1191068564">
      <w:bodyDiv w:val="1"/>
      <w:marLeft w:val="0"/>
      <w:marRight w:val="0"/>
      <w:marTop w:val="0"/>
      <w:marBottom w:val="0"/>
      <w:divBdr>
        <w:top w:val="none" w:sz="0" w:space="0" w:color="auto"/>
        <w:left w:val="none" w:sz="0" w:space="0" w:color="auto"/>
        <w:bottom w:val="none" w:sz="0" w:space="0" w:color="auto"/>
        <w:right w:val="none" w:sz="0" w:space="0" w:color="auto"/>
      </w:divBdr>
    </w:div>
    <w:div w:id="1371802817">
      <w:bodyDiv w:val="1"/>
      <w:marLeft w:val="0"/>
      <w:marRight w:val="0"/>
      <w:marTop w:val="0"/>
      <w:marBottom w:val="0"/>
      <w:divBdr>
        <w:top w:val="none" w:sz="0" w:space="0" w:color="auto"/>
        <w:left w:val="none" w:sz="0" w:space="0" w:color="auto"/>
        <w:bottom w:val="none" w:sz="0" w:space="0" w:color="auto"/>
        <w:right w:val="none" w:sz="0" w:space="0" w:color="auto"/>
      </w:divBdr>
    </w:div>
    <w:div w:id="1510557486">
      <w:bodyDiv w:val="1"/>
      <w:marLeft w:val="0"/>
      <w:marRight w:val="0"/>
      <w:marTop w:val="0"/>
      <w:marBottom w:val="0"/>
      <w:divBdr>
        <w:top w:val="none" w:sz="0" w:space="0" w:color="auto"/>
        <w:left w:val="none" w:sz="0" w:space="0" w:color="auto"/>
        <w:bottom w:val="none" w:sz="0" w:space="0" w:color="auto"/>
        <w:right w:val="none" w:sz="0" w:space="0" w:color="auto"/>
      </w:divBdr>
    </w:div>
    <w:div w:id="181189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regoriofer.com/moodle/pluginfile.php/70966/mod_resource/content/3/Funciones%20ORACLE.pdf"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CB83E4BED84CB68AF6AFCF517A041E"/>
        <w:category>
          <w:name w:val="General"/>
          <w:gallery w:val="placeholder"/>
        </w:category>
        <w:types>
          <w:type w:val="bbPlcHdr"/>
        </w:types>
        <w:behaviors>
          <w:behavior w:val="content"/>
        </w:behaviors>
        <w:guid w:val="{694A8FD4-4263-4570-91B1-D07D25614EBD}"/>
      </w:docPartPr>
      <w:docPartBody>
        <w:p w:rsidR="00AC57AF" w:rsidRDefault="00A824BC" w:rsidP="00A824BC">
          <w:pPr>
            <w:pStyle w:val="3FCB83E4BED84CB68AF6AFCF517A041E"/>
          </w:pPr>
          <w:r>
            <w:rPr>
              <w:rFonts w:asciiTheme="majorHAnsi" w:eastAsiaTheme="majorEastAsia" w:hAnsiTheme="majorHAnsi" w:cstheme="majorBidi"/>
              <w:color w:val="4472C4" w:themeColor="accent1"/>
              <w:sz w:val="27"/>
              <w:szCs w:val="27"/>
            </w:rPr>
            <w:t>[Título del documento]</w:t>
          </w:r>
        </w:p>
      </w:docPartBody>
    </w:docPart>
    <w:docPart>
      <w:docPartPr>
        <w:name w:val="A71418EA38A14E7C861906BB32B070CB"/>
        <w:category>
          <w:name w:val="General"/>
          <w:gallery w:val="placeholder"/>
        </w:category>
        <w:types>
          <w:type w:val="bbPlcHdr"/>
        </w:types>
        <w:behaviors>
          <w:behavior w:val="content"/>
        </w:behaviors>
        <w:guid w:val="{3B64B6A6-EC9D-40CC-8237-52BF1CAEB0F4}"/>
      </w:docPartPr>
      <w:docPartBody>
        <w:p w:rsidR="00AC57AF" w:rsidRDefault="00A824BC" w:rsidP="00A824BC">
          <w:pPr>
            <w:pStyle w:val="A71418EA38A14E7C861906BB32B070CB"/>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4BC"/>
    <w:rsid w:val="0044779B"/>
    <w:rsid w:val="00A824BC"/>
    <w:rsid w:val="00AC57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FCB83E4BED84CB68AF6AFCF517A041E">
    <w:name w:val="3FCB83E4BED84CB68AF6AFCF517A041E"/>
    <w:rsid w:val="00A824BC"/>
  </w:style>
  <w:style w:type="paragraph" w:customStyle="1" w:styleId="A71418EA38A14E7C861906BB32B070CB">
    <w:name w:val="A71418EA38A14E7C861906BB32B070CB"/>
    <w:rsid w:val="00A82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2023-01-15T00:00:00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9</Pages>
  <Words>1732</Words>
  <Characters>9530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TEMA 4 SQL - DML</vt:lpstr>
    </vt:vector>
  </TitlesOfParts>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4 SQL - DML</dc:title>
  <dc:subject>Eduardo Martín-Sonseca</dc:subject>
  <dc:creator>EDUARDO MARTÍN SONSECA ALONS</dc:creator>
  <cp:keywords/>
  <dc:description/>
  <cp:lastModifiedBy>Eduardo Martín-Sonseca Alonso</cp:lastModifiedBy>
  <cp:revision>204</cp:revision>
  <dcterms:created xsi:type="dcterms:W3CDTF">2023-01-11T09:12:00Z</dcterms:created>
  <dcterms:modified xsi:type="dcterms:W3CDTF">2023-02-21T17:26:00Z</dcterms:modified>
</cp:coreProperties>
</file>