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list-of-figures"/>
      <w:r>
        <w:t xml:space="preserve">List of figures</w:t>
      </w:r>
      <w:bookmarkEnd w:id="22"/>
    </w:p>
    <w:p>
      <w:pPr>
        <w:pStyle w:val="FirstParagraph"/>
      </w:pPr>
      <w:r>
        <w:t xml:space="preserve">Figure 4.1 This is an example figure . . .</w:t>
      </w:r>
      <w:r>
        <w:t xml:space="preserve"> </w:t>
      </w:r>
      <w:r>
        <w:br/>
      </w:r>
      <w:r>
        <w:t xml:space="preserve">Figure x.x Short title of the figure . . .</w:t>
      </w:r>
      <w:r>
        <w:t xml:space="preserve"> </w:t>
      </w:r>
    </w:p>
    <w:p>
      <w:pPr>
        <w:pStyle w:val="Heading1"/>
      </w:pPr>
      <w:bookmarkStart w:id="23" w:name="list-of-tables"/>
      <w:r>
        <w:t xml:space="preserve">List of tables</w:t>
      </w:r>
      <w:bookmarkEnd w:id="23"/>
    </w:p>
    <w:p>
      <w:pPr>
        <w:pStyle w:val="FirstParagraph"/>
      </w:pPr>
      <w:r>
        <w:t xml:space="preserve">Table 5.1 This is an example table . . .</w:t>
      </w:r>
      <w:r>
        <w:t xml:space="preserve"> </w:t>
      </w:r>
      <w:r>
        <w:br/>
      </w:r>
      <w:r>
        <w:t xml:space="preserve">Table x.x Short title of the figure . . .</w:t>
      </w:r>
      <w:r>
        <w:t xml:space="preserve"> </w:t>
      </w:r>
    </w:p>
    <w:p>
      <w:pPr>
        <w:pStyle w:val="Heading1"/>
      </w:pPr>
      <w:bookmarkStart w:id="24" w:name="abbreviations"/>
      <w:r>
        <w:t xml:space="preserve">Abbreviations</w:t>
      </w:r>
      <w:bookmarkEnd w:id="24"/>
    </w:p>
    <w:p>
      <w:pPr>
        <w:pStyle w:val="Heading1"/>
      </w:pPr>
      <w:bookmarkStart w:id="25" w:name="introduction-with-a-citation"/>
      <w:r>
        <w:t xml:space="preserve">Introduction, with a citation</w:t>
      </w:r>
      <w:bookmarkEnd w:id="25"/>
    </w:p>
    <w:p>
      <w:pPr>
        <w:pStyle w:val="Heading2"/>
      </w:pPr>
      <w:bookmarkStart w:id="26" w:name="background"/>
      <w:r>
        <w:t xml:space="preserve">Background</w:t>
      </w:r>
      <w:bookmarkEnd w:id="26"/>
    </w:p>
    <w:p>
      <w:pPr>
        <w:pStyle w:val="FirstParagraph"/>
      </w:pPr>
      <w:r>
        <w:t xml:space="preserve">This is the introduction. To include a citation to the text, just add the citation key shown in the references.bib file. The style of the citation is determined by the ref_format.csl file. For example, cite like this</w:t>
      </w:r>
      <w:r>
        <w:t xml:space="preserve"> </w:t>
      </w:r>
      <w:r>
        <w:t xml:space="preserve">(Cousteau Jacques &amp; Dugan James 1963)</w:t>
      </w:r>
      <w:r>
        <w:t xml:space="preserve">.</w:t>
      </w:r>
    </w:p>
    <w:p>
      <w:pPr>
        <w:pStyle w:val="Heading2"/>
      </w:pPr>
      <w:bookmarkStart w:id="27" w:name="maths"/>
      <w:r>
        <w:t xml:space="preserve">Maths</w:t>
      </w:r>
      <w:bookmarkEnd w:id="27"/>
    </w:p>
    <w:p>
      <w:pPr>
        <w:pStyle w:val="FirstParagraph"/>
      </w:pPr>
      <w:r>
        <w:t xml:space="preserve">Numbered equations are assisted by installing</w:t>
      </w:r>
      <w:r>
        <w:t xml:space="preserve"> </w:t>
      </w:r>
      <w:hyperlink r:id="rId28">
        <w:r>
          <w:rPr>
            <w:rStyle w:val="Hyperlink"/>
          </w:rPr>
          <w:t xml:space="preserve">pandoc-crossref</w:t>
        </w:r>
      </w:hyperlink>
      <w:r>
        <w:t xml:space="preserve">:</w:t>
      </w:r>
    </w:p>
    <w:p>
      <w:pPr>
        <w:pStyle w:val="BodyText"/>
      </w:pPr>
      <w:bookmarkStart w:id="29" w:name="eq:yourlabel"/>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r>
            <m:t>  </m:t>
          </m:r>
          <m:r>
            <m:t>(</m:t>
          </m:r>
          <m:r>
            <m:t>1</m:t>
          </m:r>
          <m:r>
            <m:t>)</m:t>
          </m:r>
        </m:oMath>
      </m:oMathPara>
      <w:bookmarkEnd w:id="29"/>
    </w:p>
    <w:p>
      <w:pPr>
        <w:pStyle w:val="FirstParagraph"/>
      </w:pPr>
      <w:r>
        <w:t xml:space="preserve">Now you can reference your equations (eq. 1) inline. If using pandoc-crossref, add the following to each relevant section of the makefile.</w:t>
      </w:r>
    </w:p>
    <w:p>
      <w:pPr>
        <w:pStyle w:val="BodyText"/>
      </w:pPr>
      <w:r>
        <w:rPr>
          <w:rStyle w:val="VerbatimChar"/>
        </w:rPr>
        <w:t xml:space="preserve">--filter pandoc-crossref</w:t>
      </w:r>
    </w:p>
    <w:p>
      <w:pPr>
        <w:pStyle w:val="BodyText"/>
      </w:pPr>
      <w:r>
        <w:t xml:space="preserve">Non numbered equations:</w:t>
      </w:r>
    </w:p>
    <w:p>
      <w:pPr>
        <w:pStyle w:val="BodyText"/>
      </w:pPr>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oMath>
      </m:oMathPara>
    </w:p>
    <w:p>
      <w:pPr>
        <w:pStyle w:val="Heading2"/>
      </w:pPr>
      <w:bookmarkStart w:id="30" w:name="the-middle-bit"/>
      <w:r>
        <w:t xml:space="preserve">The middle bit</w:t>
      </w:r>
      <w:bookmarkEnd w:id="30"/>
    </w:p>
    <w:p>
      <w:pPr>
        <w:pStyle w:val="FirstParagraph"/>
      </w:pPr>
      <w:r>
        <w:t xml:space="preserve">This is the middle bit.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p>
      <w:pPr>
        <w:pStyle w:val="Heading3"/>
      </w:pPr>
      <w:bookmarkStart w:id="31" w:name="subsection-of-the-middle-bit"/>
      <w:r>
        <w:t xml:space="preserve">Subsection of the middle bit</w:t>
      </w:r>
      <w:bookmarkEnd w:id="31"/>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p>
      <w:pPr>
        <w:pStyle w:val="Heading2"/>
      </w:pPr>
      <w:bookmarkStart w:id="32" w:name="summary-of-chapters"/>
      <w:r>
        <w:t xml:space="preserve">Summary of chapters</w:t>
      </w:r>
      <w:bookmarkEnd w:id="32"/>
    </w:p>
    <w:p>
      <w:pPr>
        <w:pStyle w:val="FirstParagraph"/>
      </w:pPr>
      <w:r>
        <w:t xml:space="preserve">This is a brief outline of what went into each chapter.</w:t>
      </w:r>
      <w:r>
        <w:t xml:space="preserve"> </w:t>
      </w:r>
      <w:r>
        <w:rPr>
          <w:b/>
        </w:rPr>
        <w:t xml:space="preserve">Chapter 1</w:t>
      </w:r>
      <w:r>
        <w:t xml:space="preserve"> </w:t>
      </w:r>
      <w:r>
        <w:t xml:space="preserve">gives a background on duis tempus justo quis arcu consectetur sollicitudin.</w:t>
      </w:r>
      <w:r>
        <w:t xml:space="preserve"> </w:t>
      </w:r>
      <w:r>
        <w:rPr>
          <w:b/>
        </w:rPr>
        <w:t xml:space="preserve">Chapter 2</w:t>
      </w:r>
      <w:r>
        <w:t xml:space="preserve"> </w:t>
      </w:r>
      <w:r>
        <w:t xml:space="preserve">discusses morbi sollicitudin gravida tellus in maximus.</w:t>
      </w:r>
      <w:r>
        <w:t xml:space="preserve"> </w:t>
      </w:r>
      <w:r>
        <w:rPr>
          <w:b/>
        </w:rPr>
        <w:t xml:space="preserve">Chapter 3</w:t>
      </w:r>
      <w:r>
        <w:t xml:space="preserve"> </w:t>
      </w:r>
      <w:r>
        <w:t xml:space="preserve">discusses vestibulum eleifend turpis id turpis sollicitudin aliquet.</w:t>
      </w:r>
      <w:r>
        <w:t xml:space="preserve"> </w:t>
      </w:r>
      <w:r>
        <w:rPr>
          <w:b/>
        </w:rPr>
        <w:t xml:space="preserve">Chapter 4</w:t>
      </w:r>
      <w:r>
        <w:t xml:space="preserve"> </w:t>
      </w:r>
      <w:r>
        <w:t xml:space="preserve">shows how phasellus gravida non ex id aliquet. Proin faucibus nibh sit amet augue blandit varius.</w:t>
      </w:r>
    </w:p>
    <w:p>
      <w:pPr>
        <w:pStyle w:val="Heading1"/>
      </w:pPr>
      <w:bookmarkStart w:id="33" w:name="literature-review-with-maths"/>
      <w:r>
        <w:t xml:space="preserve">Literature review, with maths</w:t>
      </w:r>
      <w:bookmarkEnd w:id="33"/>
    </w:p>
    <w:p>
      <w:pPr>
        <w:pStyle w:val="Heading2"/>
      </w:pPr>
      <w:bookmarkStart w:id="34" w:name="introduction"/>
      <w:r>
        <w:t xml:space="preserve">Introduction</w:t>
      </w:r>
      <w:bookmarkEnd w:id="34"/>
    </w:p>
    <w:p>
      <w:pPr>
        <w:pStyle w:val="FirstParagraph"/>
      </w:pPr>
      <w:r>
        <w:t xml:space="preserve">This is the introduction. Duis in neque felis. In hac habitasse platea dictumst. Cras eget rutrum elit. Pellentesque tristique venenatis pellentesque. Cras eu dignissim quam, vel sodales felis. Vestibulum efficitur justo a nibh cursus eleifend. Integer ultrices lorem at nunc efficitur lobortis.</w:t>
      </w:r>
    </w:p>
    <w:p>
      <w:pPr>
        <w:pStyle w:val="Heading2"/>
      </w:pPr>
      <w:bookmarkStart w:id="35" w:name="the-middle"/>
      <w:r>
        <w:t xml:space="preserve">The middle</w:t>
      </w:r>
      <w:bookmarkEnd w:id="35"/>
    </w:p>
    <w:p>
      <w:pPr>
        <w:pStyle w:val="FirstParagraph"/>
      </w:pPr>
      <w:r>
        <w:t xml:space="preserve">This is the literature review. Nullam quam odio, volutpat ac ornare quis, vestibulum nec nulla. Aenean nec dapibus in mL/min</w:t>
      </w:r>
      <w:r>
        <w:rPr>
          <w:vertAlign w:val="superscript"/>
        </w:rPr>
        <w:t xml:space="preserve">-1</w:t>
      </w:r>
      <w:r>
        <w:t xml:space="preserve">. Mathematical formula can be inserted using Latex:</w:t>
      </w:r>
    </w:p>
    <w:p>
      <w:pPr>
        <w:numPr>
          <w:ilvl w:val="0"/>
          <w:numId w:val="1001"/>
        </w:numPr>
      </w:pPr>
      <m:oMath>
        <m:r>
          <m:t>f</m:t>
        </m:r>
        <m:r>
          <m:t>(</m:t>
        </m:r>
        <m:r>
          <m:t>x</m:t>
        </m:r>
        <m:r>
          <m:t>)</m:t>
        </m:r>
        <m:r>
          <m:t>=</m:t>
        </m:r>
        <m:r>
          <m:t>a</m:t>
        </m:r>
        <m:sSup>
          <m:e>
            <m:r>
              <m:t>x</m:t>
            </m:r>
          </m:e>
          <m:sup>
            <m:r>
              <m:t>3</m:t>
            </m:r>
          </m:sup>
        </m:sSup>
        <m:r>
          <m:t>+</m:t>
        </m:r>
        <m:r>
          <m:t>b</m:t>
        </m:r>
        <m:sSup>
          <m:e>
            <m:r>
              <m:t>x</m:t>
            </m:r>
          </m:e>
          <m:sup>
            <m:r>
              <m:t>2</m:t>
            </m:r>
          </m:sup>
        </m:sSup>
        <m:r>
          <m:t>+</m:t>
        </m:r>
        <m:r>
          <m:t>c</m:t>
        </m:r>
        <m:r>
          <m:t>x</m:t>
        </m:r>
        <m:r>
          <m:t>+</m:t>
        </m:r>
        <m:r>
          <m:t>d</m:t>
        </m:r>
      </m:oMath>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Pellentesque habitant morbi tristique senectus et netus et malesuada fames ac turpis egestas. Sed faucibus pulvinar volutpat. Ut semper fringilla erat non dapibus. Nunc vitae felis eget purus placerat finibus laoreet ut nibh.</w:t>
      </w:r>
    </w:p>
    <w:p>
      <w:pPr>
        <w:pStyle w:val="Heading2"/>
      </w:pPr>
      <w:bookmarkStart w:id="36" w:name="conclusion"/>
      <w:r>
        <w:t xml:space="preserve">Conclusion</w:t>
      </w:r>
      <w:bookmarkEnd w:id="36"/>
    </w:p>
    <w:p>
      <w:pPr>
        <w:pStyle w:val="FirstParagraph"/>
      </w:pPr>
      <w:r>
        <w:t xml:space="preserve">This is the conclusion. Donec pulvinar molestie urna eu faucibus. In tristique ut neque vel eleifend. Morbi ut massa vitae diam gravida iaculis. Pellentesque habitant morbi tristique senectus et netus et malesuada fames ac turpis egestas.</w:t>
      </w:r>
    </w:p>
    <w:p>
      <w:pPr>
        <w:numPr>
          <w:ilvl w:val="0"/>
          <w:numId w:val="1002"/>
        </w:numPr>
      </w:pPr>
      <w:r>
        <w:t xml:space="preserve">first item in the list</w:t>
      </w:r>
    </w:p>
    <w:p>
      <w:pPr>
        <w:numPr>
          <w:ilvl w:val="0"/>
          <w:numId w:val="1002"/>
        </w:numPr>
      </w:pPr>
      <w:r>
        <w:t xml:space="preserve">second item in the list</w:t>
      </w:r>
    </w:p>
    <w:p>
      <w:pPr>
        <w:numPr>
          <w:ilvl w:val="0"/>
          <w:numId w:val="1002"/>
        </w:numPr>
      </w:pPr>
      <w:r>
        <w:t xml:space="preserve">third item in the list</w:t>
      </w:r>
    </w:p>
    <w:p>
      <w:pPr>
        <w:pStyle w:val="Heading1"/>
      </w:pPr>
      <w:bookmarkStart w:id="37" w:name="first-research-study-with-code"/>
      <w:r>
        <w:t xml:space="preserve">First research study, with code</w:t>
      </w:r>
      <w:bookmarkEnd w:id="37"/>
    </w:p>
    <w:p>
      <w:pPr>
        <w:pStyle w:val="Heading2"/>
      </w:pPr>
      <w:bookmarkStart w:id="38" w:name="introduction-1"/>
      <w:r>
        <w:t xml:space="preserve">Introduction</w:t>
      </w:r>
      <w:bookmarkEnd w:id="38"/>
    </w:p>
    <w:p>
      <w:pPr>
        <w:pStyle w:val="FirstParagraph"/>
      </w:pPr>
      <w:r>
        <w:t xml:space="preserve">This is the introduction.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p>
      <w:pPr>
        <w:pStyle w:val="Heading2"/>
      </w:pPr>
      <w:bookmarkStart w:id="39" w:name="method"/>
      <w:r>
        <w:t xml:space="preserve">Method</w:t>
      </w:r>
      <w:bookmarkEnd w:id="39"/>
    </w:p>
    <w:p>
      <w:pPr>
        <w:pStyle w:val="FirstParagraph"/>
      </w:pPr>
      <w:r>
        <w:t xml:space="preserve">Suspendisse iaculis in lacus ut dignissim. Cras dignissim dictum eleifend. Suspendisse potenti. Suspendisse et nisi suscipit, vestibulum est at, maximus sapien. Sed ut diam tortor.</w:t>
      </w:r>
    </w:p>
    <w:p>
      <w:pPr>
        <w:pStyle w:val="Heading3"/>
      </w:pPr>
      <w:bookmarkStart w:id="40" w:name="subsection-1-with-example-code-block"/>
      <w:r>
        <w:t xml:space="preserve">Subsection 1 with example code block</w:t>
      </w:r>
      <w:bookmarkEnd w:id="40"/>
    </w:p>
    <w:p>
      <w:pPr>
        <w:pStyle w:val="FirstParagraph"/>
      </w:pPr>
      <w:r>
        <w:t xml:space="preserve">This is the first part of the methodology.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For syntax highlighting in code blocks, add three</w:t>
      </w:r>
      <w:r>
        <w:t xml:space="preserve"> </w:t>
      </w:r>
      <w:r>
        <w:t xml:space="preserve">“</w:t>
      </w:r>
      <w:r>
        <w:t xml:space="preserve">`</w:t>
      </w:r>
      <w:r>
        <w:t xml:space="preserve">”</w:t>
      </w:r>
      <w:r>
        <w:t xml:space="preserve"> </w:t>
      </w:r>
      <w:r>
        <w:t xml:space="preserve">characters before and after a code block:</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p>
      <w:pPr>
        <w:pStyle w:val="Heading2"/>
      </w:pPr>
      <w:bookmarkStart w:id="41" w:name="results"/>
      <w:r>
        <w:t xml:space="preserve">Results</w:t>
      </w:r>
      <w:bookmarkEnd w:id="41"/>
    </w:p>
    <w:p>
      <w:pPr>
        <w:pStyle w:val="FirstParagraph"/>
      </w:pPr>
      <w:r>
        <w:t xml:space="preserve">These are the results. Ut accumsan tempus aliquam. Sed massa ex, egestas non libero id, imperdiet scelerisque augue. Duis rutrum ultrices arcu et ultricies. Proin vel elit eu magna mattis vehicula. Sed ex erat, fringilla vel feugiat ut, fringilla non diam.</w:t>
      </w:r>
    </w:p>
    <w:p>
      <w:pPr>
        <w:pStyle w:val="Heading2"/>
      </w:pPr>
      <w:bookmarkStart w:id="42" w:name="discussion"/>
      <w:r>
        <w:t xml:space="preserve">Discussion</w:t>
      </w:r>
      <w:bookmarkEnd w:id="42"/>
    </w:p>
    <w:p>
      <w:pPr>
        <w:pStyle w:val="FirstParagraph"/>
      </w:pPr>
      <w:r>
        <w:t xml:space="preserve">This is the discussion. Duis ultrices tempor sem vitae convallis. Pellentesque lobortis risus ac nisi varius bibendum. Phasellus volutpat aliquam varius. Mauris vitae neque quis libero volutpat finibus. Nunc diam metus, imperdiet vitae leo sed, varius posuere orci.</w:t>
      </w:r>
    </w:p>
    <w:p>
      <w:pPr>
        <w:pStyle w:val="Heading2"/>
      </w:pPr>
      <w:bookmarkStart w:id="43" w:name="conclusion-1"/>
      <w:r>
        <w:t xml:space="preserve">Conclusion</w:t>
      </w:r>
      <w:bookmarkEnd w:id="43"/>
    </w:p>
    <w:p>
      <w:pPr>
        <w:pStyle w:val="FirstParagraph"/>
      </w:pPr>
      <w:r>
        <w:t xml:space="preserve">This is the conclusion to the chapter. Praesent bibendum urna orci, a venenatis tellus venenatis at. Etiam ornare, est sed lacinia elementum, lectus diam tempor leo, sit amet elementum ex elit id ex. Ut ac viverra turpis. Quisque in nisl auctor, ornare dui ac, consequat tellus.</w:t>
      </w:r>
    </w:p>
    <w:p>
      <w:pPr>
        <w:pStyle w:val="Heading1"/>
      </w:pPr>
      <w:bookmarkStart w:id="44" w:name="research-containing-a-figure"/>
      <w:r>
        <w:t xml:space="preserve">Research containing a figure</w:t>
      </w:r>
      <w:bookmarkEnd w:id="44"/>
    </w:p>
    <w:p>
      <w:pPr>
        <w:pStyle w:val="Heading2"/>
      </w:pPr>
      <w:bookmarkStart w:id="45" w:name="introduction-2"/>
      <w:r>
        <w:t xml:space="preserve">Introduction</w:t>
      </w:r>
      <w:bookmarkEnd w:id="45"/>
    </w:p>
    <w:p>
      <w:pPr>
        <w:pStyle w:val="FirstParagraph"/>
      </w:pPr>
      <w:r>
        <w:t xml:space="preserve">This is the introduction.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p>
      <w:pPr>
        <w:pStyle w:val="Heading2"/>
      </w:pPr>
      <w:bookmarkStart w:id="46" w:name="method-1"/>
      <w:r>
        <w:t xml:space="preserve">Method</w:t>
      </w:r>
      <w:bookmarkEnd w:id="46"/>
    </w:p>
    <w:p>
      <w:pPr>
        <w:pStyle w:val="FirstParagraph"/>
      </w:pPr>
      <w:r>
        <w:t xml:space="preserve">Donec imperdiet, lectus vestibulum sagittis tempus, turpis dolor euismod justo, vel tempus neque libero sit amet tortor. Nam cursus commodo tincidunt.</w:t>
      </w:r>
    </w:p>
    <w:p>
      <w:pPr>
        <w:pStyle w:val="Heading3"/>
      </w:pPr>
      <w:bookmarkStart w:id="47" w:name="subsection-1"/>
      <w:r>
        <w:t xml:space="preserve">Subsection 1</w:t>
      </w:r>
      <w:bookmarkEnd w:id="47"/>
    </w:p>
    <w:p>
      <w:pPr>
        <w:pStyle w:val="FirstParagraph"/>
      </w:pPr>
      <w:r>
        <w:t xml:space="preserve">This is the first part of the methodology. Duis tempor sapien sed tellus ultrices blandit. Sed porta mauris tortor, eu vulputate arcu dapibus ac. Curabitur sodales at felis efficitur sollicitudin. Quisque at neque sollicitudin, mollis arcu vitae, faucibus tellus.</w:t>
      </w:r>
    </w:p>
    <w:p>
      <w:pPr>
        <w:pStyle w:val="Heading3"/>
      </w:pPr>
      <w:bookmarkStart w:id="48" w:name="subsection-2"/>
      <w:r>
        <w:t xml:space="preserve">Subsection 2</w:t>
      </w:r>
      <w:bookmarkEnd w:id="48"/>
    </w:p>
    <w:p>
      <w:pPr>
        <w:pStyle w:val="FirstParagraph"/>
      </w:pPr>
      <w:r>
        <w:t xml:space="preserve">This is the second part of the methodology.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p>
      <w:pPr>
        <w:pStyle w:val="Heading2"/>
      </w:pPr>
      <w:bookmarkStart w:id="49" w:name="results-1"/>
      <w:r>
        <w:t xml:space="preserve">Results</w:t>
      </w:r>
      <w:bookmarkEnd w:id="49"/>
    </w:p>
    <w:p>
      <w:pPr>
        <w:pStyle w:val="FirstParagraph"/>
      </w:pPr>
      <w:r>
        <w:t xml:space="preserve">These are the results. In vitae odio at libero elementum fermentum vel iaculis enim. Nullam finibus sapien in congue condimentum. Curabitur et ligula et ipsum mollis fringilla.</w:t>
      </w:r>
    </w:p>
    <w:p>
      <w:pPr>
        <w:pStyle w:val="Heading2"/>
      </w:pPr>
      <w:bookmarkStart w:id="50" w:name="discussion-1"/>
      <w:r>
        <w:t xml:space="preserve">Discussion</w:t>
      </w:r>
      <w:bookmarkEnd w:id="50"/>
    </w:p>
    <w:p>
      <w:pPr>
        <w:pStyle w:val="FirstParagraph"/>
      </w:pPr>
      <w:r>
        <w:t xml:space="preserve">Figure</w:t>
      </w:r>
      <w:r>
        <w:t xml:space="preserve"> </w:t>
      </w:r>
      <w:r>
        <w:t xml:space="preserve"> </w:t>
      </w:r>
      <w:r>
        <w:t xml:space="preserve">shows how to add a figure.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6400800"/>
            <wp:effectExtent b="0" l="0" r="0" t="0"/>
            <wp:docPr descr="RV Calypso is a former British Royal Navy minesweeper converted into a research vessel for the oceanographic researcher Jacques-Yves Cousteau. It was equipped with a mobile laboratory for underwater field research. " title="" id="1" name="Picture"/>
            <a:graphic>
              <a:graphicData uri="http://schemas.openxmlformats.org/drawingml/2006/picture">
                <pic:pic>
                  <pic:nvPicPr>
                    <pic:cNvPr descr="source/figures/example_figure.png" id="0"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RV Calypso is a former British Royal Navy minesweeper converted into a research vessel for the oceanographic researcher Jacques-Yves Cousteau. It was equipped with a mobile laboratory for underwater field research.</w:t>
      </w:r>
      <w:r>
        <w:t xml:space="preserve"> </w:t>
      </w:r>
    </w:p>
    <w:p>
      <w:pPr>
        <w:pStyle w:val="Heading2"/>
      </w:pPr>
      <w:bookmarkStart w:id="52" w:name="conclusion-2"/>
      <w:r>
        <w:t xml:space="preserve">Conclusion</w:t>
      </w:r>
      <w:bookmarkEnd w:id="52"/>
    </w:p>
    <w:p>
      <w:pPr>
        <w:pStyle w:val="FirstParagraph"/>
      </w:pPr>
      <w:r>
        <w:t xml:space="preserve">This is the conclusion to the chapter.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p>
      <w:pPr>
        <w:pStyle w:val="Heading1"/>
      </w:pPr>
      <w:bookmarkStart w:id="53" w:name="research-containing-a-table"/>
      <w:r>
        <w:t xml:space="preserve">Research containing a table</w:t>
      </w:r>
      <w:bookmarkEnd w:id="53"/>
    </w:p>
    <w:p>
      <w:pPr>
        <w:pStyle w:val="Heading2"/>
      </w:pPr>
      <w:bookmarkStart w:id="54" w:name="introduction-3"/>
      <w:r>
        <w:t xml:space="preserve">Introduction</w:t>
      </w:r>
      <w:bookmarkEnd w:id="54"/>
    </w:p>
    <w:p>
      <w:pPr>
        <w:pStyle w:val="FirstParagraph"/>
      </w:pPr>
      <w:r>
        <w:t xml:space="preserve">This is the introduction. Phasellus non purus id mauris aliquam rutrum vitae quis tellus. Maecenas rhoncus ligula nulla, fringilla placerat mi consectetur eu. Aenean nec metus ac est ornare posuere. Nunc ipsum lacus, gravida commodo turpis quis, rutrum eleifend erat. Pellentesque id lorem eget ante porta tincidunt nec nec tellus.</w:t>
      </w:r>
    </w:p>
    <w:p>
      <w:pPr>
        <w:pStyle w:val="Heading2"/>
      </w:pPr>
      <w:bookmarkStart w:id="55" w:name="method-2"/>
      <w:r>
        <w:t xml:space="preserve">Method</w:t>
      </w:r>
      <w:bookmarkEnd w:id="55"/>
    </w:p>
    <w:p>
      <w:pPr>
        <w:pStyle w:val="FirstParagraph"/>
      </w:pPr>
      <w:r>
        <w:t xml:space="preserve">Vivamus consectetur, velit in congue lobortis, massa massa lacinia urna, sollicitudin semper ipsum augue quis tortor. Donec quis nisl at arcu volutpat ultrices. Maecenas ex nibh, consequat ac blandit sit amet, molestie in odio. Morbi finibus libero et nisl dignissim, at ultricies ligula pulvinar.</w:t>
      </w:r>
    </w:p>
    <w:p>
      <w:pPr>
        <w:pStyle w:val="Heading3"/>
      </w:pPr>
      <w:bookmarkStart w:id="56" w:name="subsection-1-1"/>
      <w:r>
        <w:t xml:space="preserve">Subsection 1</w:t>
      </w:r>
      <w:bookmarkEnd w:id="56"/>
    </w:p>
    <w:p>
      <w:pPr>
        <w:pStyle w:val="FirstParagraph"/>
      </w:pPr>
      <w:r>
        <w:t xml:space="preserve">This is the first part of the methodology. Integer leo erat, commodo in lacus vel, egestas varius elit. Nulla eget magna quam. Nullam sollicitudin dolor ut ipsum varius tincidunt. Duis dignissim massa in ipsum accumsan imperdiet. Maecenas suscipit sapien sed dui pharetra blandit. Morbi fermentum est vel quam pretium maximus.</w:t>
      </w:r>
    </w:p>
    <w:p>
      <w:pPr>
        <w:pStyle w:val="Heading3"/>
      </w:pPr>
      <w:bookmarkStart w:id="57" w:name="subsection-2-1"/>
      <w:r>
        <w:t xml:space="preserve">Subsection 2</w:t>
      </w:r>
      <w:bookmarkEnd w:id="57"/>
    </w:p>
    <w:p>
      <w:pPr>
        <w:pStyle w:val="FirstParagraph"/>
      </w:pPr>
      <w:r>
        <w:t xml:space="preserve">This is the second part of the methodology. Nullam accumsan condimentum eros eu volutpat. Maecenas quis ligula tempor, interdum ante sit amet, aliquet sem. Fusce tellus massa, blandit id tempus at, cursus in tortor. Nunc nec volutpat ante. Phasellus dignissim ut lectus quis porta. Lorem ipsum dolor sit amet, consectetur adipiscing elit.</w:t>
      </w:r>
    </w:p>
    <w:p>
      <w:pPr>
        <w:pStyle w:val="Heading2"/>
      </w:pPr>
      <w:bookmarkStart w:id="58" w:name="results-2"/>
      <w:r>
        <w:t xml:space="preserve">Results</w:t>
      </w:r>
      <w:bookmarkEnd w:id="58"/>
    </w:p>
    <w:p>
      <w:pPr>
        <w:pStyle w:val="FirstParagraph"/>
      </w:pPr>
      <w:r>
        <w:t xml:space="preserve">Table</w:t>
      </w:r>
      <w:r>
        <w:t xml:space="preserve"> </w:t>
      </w:r>
      <w:r>
        <w:t xml:space="preserve"> </w:t>
      </w:r>
      <w:r>
        <w:t xml:space="preserve">shows us how to add a table.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This is the table caption. Suspendisse blandit dolor sed tellus venenatis, venenatis fringilla turpis pretium.</w:t>
      </w:r>
      <w:r>
        <w:t xml:space="preserve"> </w:t>
      </w:r>
    </w:p>
    <w:tbl>
      <w:tblPr>
        <w:tblStyle w:val="Table"/>
        <w:tblW w:type="pct" w:w="4444.444444444444"/>
        <w:tblLook w:firstRow="1"/>
        <w:tblCaption w:val="This is the table caption. Suspendisse blandit dolor sed tellus venenatis, venenatis fringilla turpis pretium. "/>
      </w:tblPr>
      <w:tblGrid>
        <w:gridCol w:w="2200"/>
        <w:gridCol w:w="2640"/>
        <w:gridCol w:w="2200"/>
      </w:tblGrid>
      <w:tr>
        <w:trPr>
          <w:cnfStyle w:firstRow="1"/>
        </w:trPr>
        <w:tc>
          <w:tcPr>
            <w:tcBorders>
              <w:bottom w:val="single"/>
            </w:tcBorders>
            <w:vAlign w:val="bottom"/>
          </w:tcPr>
          <w:p>
            <w:pPr>
              <w:pStyle w:val="Compact"/>
              <w:jc w:val="left"/>
            </w:pPr>
            <w:r>
              <w:t xml:space="preserve">Column 1</w:t>
            </w:r>
          </w:p>
        </w:tc>
        <w:tc>
          <w:tcPr>
            <w:tcBorders>
              <w:bottom w:val="single"/>
            </w:tcBorders>
            <w:vAlign w:val="bottom"/>
          </w:tcPr>
          <w:p>
            <w:pPr>
              <w:pStyle w:val="Compact"/>
              <w:jc w:val="left"/>
            </w:pPr>
            <w:r>
              <w:t xml:space="preserve">Column 2</w:t>
            </w:r>
          </w:p>
        </w:tc>
        <w:tc>
          <w:tcPr>
            <w:tcBorders>
              <w:bottom w:val="single"/>
            </w:tcBorders>
            <w:vAlign w:val="bottom"/>
          </w:tcPr>
          <w:p>
            <w:pPr>
              <w:pStyle w:val="Compact"/>
              <w:jc w:val="left"/>
            </w:pPr>
            <w:r>
              <w:t xml:space="preserve">Column 3</w:t>
            </w:r>
          </w:p>
        </w:tc>
      </w:tr>
      <w:tr>
        <w:tc>
          <w:p>
            <w:pPr>
              <w:pStyle w:val="Compact"/>
              <w:jc w:val="left"/>
            </w:pPr>
            <w:r>
              <w:t xml:space="preserve">Row 1</w:t>
            </w:r>
          </w:p>
        </w:tc>
        <w:tc>
          <w:p>
            <w:pPr>
              <w:pStyle w:val="Compact"/>
              <w:jc w:val="left"/>
            </w:pPr>
            <w:r>
              <w:t xml:space="preserve">0.1</w:t>
            </w:r>
          </w:p>
        </w:tc>
        <w:tc>
          <w:p>
            <w:pPr>
              <w:pStyle w:val="Compact"/>
              <w:jc w:val="left"/>
            </w:pPr>
            <w:r>
              <w:t xml:space="preserve">0.2</w:t>
            </w:r>
          </w:p>
        </w:tc>
      </w:tr>
      <w:tr>
        <w:tc>
          <w:p>
            <w:pPr>
              <w:pStyle w:val="Compact"/>
              <w:jc w:val="left"/>
            </w:pPr>
            <w:r>
              <w:t xml:space="preserve">Row 2</w:t>
            </w:r>
          </w:p>
        </w:tc>
        <w:tc>
          <w:p>
            <w:pPr>
              <w:pStyle w:val="Compact"/>
              <w:jc w:val="left"/>
            </w:pPr>
            <w:r>
              <w:t xml:space="preserve">0.3</w:t>
            </w:r>
          </w:p>
        </w:tc>
        <w:tc>
          <w:p>
            <w:pPr>
              <w:pStyle w:val="Compact"/>
              <w:jc w:val="left"/>
            </w:pPr>
            <w:r>
              <w:t xml:space="preserve">0.3</w:t>
            </w:r>
          </w:p>
        </w:tc>
      </w:tr>
      <w:tr>
        <w:tc>
          <w:p>
            <w:pPr>
              <w:pStyle w:val="Compact"/>
              <w:jc w:val="left"/>
            </w:pPr>
            <w:r>
              <w:t xml:space="preserve">Row 3</w:t>
            </w:r>
          </w:p>
        </w:tc>
        <w:tc>
          <w:p>
            <w:pPr>
              <w:pStyle w:val="Compact"/>
              <w:jc w:val="left"/>
            </w:pPr>
            <w:r>
              <w:t xml:space="preserve">0.4</w:t>
            </w:r>
          </w:p>
        </w:tc>
        <w:tc>
          <w:p>
            <w:pPr>
              <w:pStyle w:val="Compact"/>
              <w:jc w:val="left"/>
            </w:pPr>
            <w:r>
              <w:t xml:space="preserve">0.4</w:t>
            </w:r>
          </w:p>
        </w:tc>
      </w:tr>
      <w:tr>
        <w:tc>
          <w:p>
            <w:pPr>
              <w:pStyle w:val="Compact"/>
              <w:jc w:val="left"/>
            </w:pPr>
            <w:r>
              <w:t xml:space="preserve">Row 4</w:t>
            </w:r>
          </w:p>
        </w:tc>
        <w:tc>
          <w:p>
            <w:pPr>
              <w:pStyle w:val="Compact"/>
              <w:jc w:val="left"/>
            </w:pPr>
            <w:r>
              <w:t xml:space="preserve">0.5</w:t>
            </w:r>
          </w:p>
        </w:tc>
        <w:tc>
          <w:p>
            <w:pPr>
              <w:pStyle w:val="Compact"/>
              <w:jc w:val="left"/>
            </w:pPr>
            <w:r>
              <w:t xml:space="preserve">0.6</w:t>
            </w:r>
          </w:p>
        </w:tc>
      </w:tr>
    </w:tbl>
    <w:p>
      <w:pPr>
        <w:pStyle w:val="Heading2"/>
      </w:pPr>
      <w:bookmarkStart w:id="59" w:name="discussion-2"/>
      <w:r>
        <w:t xml:space="preserve">Discussion</w:t>
      </w:r>
      <w:bookmarkEnd w:id="59"/>
    </w:p>
    <w:p>
      <w:pPr>
        <w:pStyle w:val="FirstParagraph"/>
      </w:pPr>
      <w:r>
        <w:t xml:space="preserve">This is the discussion.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p>
      <w:pPr>
        <w:pStyle w:val="Heading2"/>
      </w:pPr>
      <w:bookmarkStart w:id="60" w:name="conclusion-3"/>
      <w:r>
        <w:t xml:space="preserve">Conclusion</w:t>
      </w:r>
      <w:bookmarkEnd w:id="60"/>
    </w:p>
    <w:p>
      <w:pPr>
        <w:pStyle w:val="FirstParagraph"/>
      </w:pPr>
      <w:r>
        <w:t xml:space="preserve">This is the conclusion to the chapter.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p>
      <w:pPr>
        <w:pStyle w:val="Heading1"/>
      </w:pPr>
      <w:bookmarkStart w:id="61" w:name="final-research-study"/>
      <w:r>
        <w:t xml:space="preserve">Final research study</w:t>
      </w:r>
      <w:bookmarkEnd w:id="61"/>
    </w:p>
    <w:p>
      <w:pPr>
        <w:pStyle w:val="Heading2"/>
      </w:pPr>
      <w:bookmarkStart w:id="62" w:name="introduction-4"/>
      <w:r>
        <w:t xml:space="preserve">Introduction</w:t>
      </w:r>
      <w:bookmarkEnd w:id="62"/>
    </w:p>
    <w:p>
      <w:pPr>
        <w:pStyle w:val="FirstParagraph"/>
      </w:pPr>
      <w:r>
        <w:t xml:space="preserve">This is the introduction. Nunc lorem odio, laoreet eu turpis at, condimentum sagittis diam. Phasellus metus ligula, auctor ac nunc vel, molestie mattis libero. Praesent id posuere ex, vel efficitur nibh. Quisque vestibulum accumsan lacus vitae mattis.</w:t>
      </w:r>
    </w:p>
    <w:p>
      <w:pPr>
        <w:pStyle w:val="Heading2"/>
      </w:pPr>
      <w:bookmarkStart w:id="63" w:name="method-3"/>
      <w:r>
        <w:t xml:space="preserve">Method</w:t>
      </w:r>
      <w:bookmarkEnd w:id="63"/>
    </w:p>
    <w:p>
      <w:pPr>
        <w:pStyle w:val="FirstParagraph"/>
      </w:pPr>
      <w:r>
        <w:t xml:space="preserve">In tincidunt viverra dolor, ac pharetra tellus faucibus eget. Pellentesque tempor a enim nec venenatis. Morbi blandit magna imperdiet posuere auctor. Maecenas in maximus est.</w:t>
      </w:r>
    </w:p>
    <w:p>
      <w:pPr>
        <w:pStyle w:val="Heading3"/>
      </w:pPr>
      <w:bookmarkStart w:id="64" w:name="subsection-1-2"/>
      <w:r>
        <w:t xml:space="preserve">Subsection 1</w:t>
      </w:r>
      <w:bookmarkEnd w:id="64"/>
    </w:p>
    <w:p>
      <w:pPr>
        <w:pStyle w:val="FirstParagraph"/>
      </w:pPr>
      <w:r>
        <w:t xml:space="preserve">This is the first part of the methodology. Praesent mollis sem diam, sit amet tristique lacus vulputate quis. Vivamus rhoncus est rhoncus tellus lacinia, a interdum sem egestas. Curabitur quis urna vel quam blandit semper vitae a leo. Nam vel lectus lectus.</w:t>
      </w:r>
    </w:p>
    <w:p>
      <w:pPr>
        <w:pStyle w:val="Heading3"/>
      </w:pPr>
      <w:bookmarkStart w:id="65" w:name="subsection-2-2"/>
      <w:r>
        <w:t xml:space="preserve">Subsection 2</w:t>
      </w:r>
      <w:bookmarkEnd w:id="65"/>
    </w:p>
    <w:p>
      <w:pPr>
        <w:pStyle w:val="FirstParagraph"/>
      </w:pPr>
      <w:r>
        <w:t xml:space="preserve">This is the second part of the methodology. Aenean vel pretium tortor. Aliquam erat volutpat. Quisque quis lobortis mi. Nulla turpis leo, ultrices nec nulla non, ullamcorper laoreet risus.</w:t>
      </w:r>
    </w:p>
    <w:p>
      <w:pPr>
        <w:pStyle w:val="Heading2"/>
      </w:pPr>
      <w:bookmarkStart w:id="66" w:name="results-3"/>
      <w:r>
        <w:t xml:space="preserve">Results</w:t>
      </w:r>
      <w:bookmarkEnd w:id="66"/>
    </w:p>
    <w:p>
      <w:pPr>
        <w:pStyle w:val="FirstParagraph"/>
      </w:pPr>
      <w:r>
        <w:t xml:space="preserve">These are the results. Curabitur vulputate nisl non ante tincidunt tempor. Aenean porta nisi quam, sed ornare urna congue sed. Curabitur in sapien justo. Quisque pulvinar ullamcorper metus, eu varius mauris pellentesque et. In hac habitasse platea dictumst. Pellentesque nec porttitor libero. Duis et magna a massa lacinia cursus.</w:t>
      </w:r>
    </w:p>
    <w:p>
      <w:pPr>
        <w:pStyle w:val="Heading2"/>
      </w:pPr>
      <w:bookmarkStart w:id="67" w:name="discussion-3"/>
      <w:r>
        <w:t xml:space="preserve">Discussion</w:t>
      </w:r>
      <w:bookmarkEnd w:id="67"/>
    </w:p>
    <w:p>
      <w:pPr>
        <w:pStyle w:val="FirstParagraph"/>
      </w:pPr>
      <w:r>
        <w:t xml:space="preserve">This is the discussion.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p>
      <w:pPr>
        <w:pStyle w:val="Heading2"/>
      </w:pPr>
      <w:bookmarkStart w:id="68" w:name="conclusion-4"/>
      <w:r>
        <w:t xml:space="preserve">Conclusion</w:t>
      </w:r>
      <w:bookmarkEnd w:id="68"/>
    </w:p>
    <w:p>
      <w:pPr>
        <w:pStyle w:val="FirstParagraph"/>
      </w:pPr>
      <w:r>
        <w:t xml:space="preserve">This is the conclusion to the chapter. Nulla sed condimentum lectus. Duis sed tempor erat, at cursus lacus. Nam vitae tempus arcu, id vestibulum sapien. Cum sociis natoque penatibus et magnis dis parturient montes, nascetur ridiculus mus.</w:t>
      </w:r>
    </w:p>
    <w:p>
      <w:pPr>
        <w:pStyle w:val="Heading1"/>
      </w:pPr>
      <w:bookmarkStart w:id="69" w:name="conclusion-5"/>
      <w:r>
        <w:t xml:space="preserve">Conclusion</w:t>
      </w:r>
      <w:bookmarkEnd w:id="69"/>
    </w:p>
    <w:p>
      <w:pPr>
        <w:pStyle w:val="Heading2"/>
      </w:pPr>
      <w:bookmarkStart w:id="70" w:name="thesis-summary"/>
      <w:r>
        <w:t xml:space="preserve">Thesis summary</w:t>
      </w:r>
      <w:bookmarkEnd w:id="70"/>
    </w:p>
    <w:p>
      <w:pPr>
        <w:pStyle w:val="FirstParagraph"/>
      </w:pPr>
      <w:r>
        <w:t xml:space="preserve">In summary,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p>
      <w:pPr>
        <w:pStyle w:val="Heading2"/>
      </w:pPr>
      <w:bookmarkStart w:id="71" w:name="future-work"/>
      <w:r>
        <w:t xml:space="preserve">Future work</w:t>
      </w:r>
      <w:bookmarkEnd w:id="71"/>
    </w:p>
    <w:p>
      <w:pPr>
        <w:pStyle w:val="FirstParagraph"/>
      </w:pPr>
      <w:r>
        <w:t xml:space="preserve">There are several potential directions for extending this thesis.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p>
      <w:pPr>
        <w:pStyle w:val="Heading1"/>
      </w:pPr>
      <w:bookmarkStart w:id="72" w:name="appendix-1-some-extra-stuff"/>
      <w:r>
        <w:t xml:space="preserve">Appendix 1: Some extra stuff</w:t>
      </w:r>
      <w:bookmarkEnd w:id="72"/>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Heading1"/>
      </w:pPr>
      <w:bookmarkStart w:id="73" w:name="appendix-2-some-more-extra-stuff"/>
      <w:r>
        <w:t xml:space="preserve">Appendix 2: Some more extra stuff</w:t>
      </w:r>
      <w:bookmarkEnd w:id="73"/>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p>
      <w:pPr>
        <w:pStyle w:val="Heading1"/>
      </w:pPr>
      <w:bookmarkStart w:id="74" w:name="references"/>
      <w:r>
        <w:t xml:space="preserve">References</w:t>
      </w:r>
      <w:bookmarkEnd w:id="74"/>
    </w:p>
    <w:bookmarkStart w:id="76" w:name="refs"/>
    <w:bookmarkStart w:id="75" w:name="ref-Cousteau1963"/>
    <w:p>
      <w:pPr>
        <w:pStyle w:val="Bibliography"/>
      </w:pPr>
      <w:r>
        <w:t xml:space="preserve">Cousteau Jacques &amp; Dugan James, 1963.</w:t>
      </w:r>
      <w:r>
        <w:t xml:space="preserve"> </w:t>
      </w:r>
      <w:r>
        <w:rPr>
          <w:i/>
        </w:rPr>
        <w:t xml:space="preserve">The Living Sea: by Jacques-Yves Cousteau</w:t>
      </w:r>
      <w:r>
        <w:t xml:space="preserve">, London: Hamish Hamilton.</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28" Target="https://github.com/lierdakil/pandoc-crossref"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lierdakil/pandoc-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2019-12-17T22:39:21Z</dcterms:created>
  <dcterms:modified xsi:type="dcterms:W3CDTF">2019-12-17T22:39:21Z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/home/marcelhekking/code/phd_thesis_markdown/source/references.bib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/home/marcelhekking/code/phd_thesis_markdown/style/ref_format.csl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