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2D84855D" w14:textId="77777777" w:rsidR="004F23C9" w:rsidRDefault="004F23C9" w:rsidP="6C71971D">
      <w:pPr>
        <w:pStyle w:val="Prrafodelista"/>
        <w:ind w:left="435"/>
        <w:jc w:val="both"/>
        <w:rPr>
          <w:rFonts w:eastAsiaTheme="majorEastAsia"/>
          <w:color w:val="767171" w:themeColor="background2" w:themeShade="80"/>
          <w:sz w:val="24"/>
          <w:szCs w:val="24"/>
        </w:rPr>
        <w:sectPr w:rsidR="004F23C9"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2263"/>
        <w:gridCol w:w="7813"/>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896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7813" w:type="dxa"/>
          </w:tcPr>
          <w:p w14:paraId="4371A85B" w14:textId="2FFDE5FB" w:rsidR="00AC4D77" w:rsidRDefault="0089666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Marco </w:t>
            </w:r>
            <w:proofErr w:type="spellStart"/>
            <w:r>
              <w:rPr>
                <w:rFonts w:eastAsiaTheme="majorEastAsia"/>
                <w:color w:val="767171" w:themeColor="background2" w:themeShade="80"/>
                <w:sz w:val="24"/>
                <w:szCs w:val="24"/>
              </w:rPr>
              <w:t>Jehtro</w:t>
            </w:r>
            <w:proofErr w:type="spellEnd"/>
            <w:r>
              <w:rPr>
                <w:rFonts w:eastAsiaTheme="majorEastAsia"/>
                <w:color w:val="767171" w:themeColor="background2" w:themeShade="80"/>
                <w:sz w:val="24"/>
                <w:szCs w:val="24"/>
              </w:rPr>
              <w:t xml:space="preserve"> Barrera Tillería</w:t>
            </w:r>
          </w:p>
        </w:tc>
      </w:tr>
      <w:tr w:rsidR="00AC4D77" w14:paraId="5118075F" w14:textId="77777777" w:rsidTr="0089666B">
        <w:tc>
          <w:tcPr>
            <w:cnfStyle w:val="001000000000" w:firstRow="0" w:lastRow="0" w:firstColumn="1" w:lastColumn="0" w:oddVBand="0" w:evenVBand="0" w:oddHBand="0" w:evenHBand="0" w:firstRowFirstColumn="0" w:firstRowLastColumn="0" w:lastRowFirstColumn="0" w:lastRowLastColumn="0"/>
            <w:tcW w:w="2263"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7813" w:type="dxa"/>
          </w:tcPr>
          <w:p w14:paraId="61C4AC6F" w14:textId="6129B7DA" w:rsidR="00AC4D77" w:rsidRDefault="0089666B"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t>MALLA CURRICULAR / CURRICULUM: 1446114</w:t>
            </w:r>
          </w:p>
        </w:tc>
      </w:tr>
      <w:tr w:rsidR="00AC4D77" w14:paraId="45A77D95" w14:textId="77777777" w:rsidTr="00896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7813" w:type="dxa"/>
          </w:tcPr>
          <w:p w14:paraId="1F095FA8" w14:textId="42275CC9" w:rsidR="00AC4D77" w:rsidRDefault="007D433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318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197"/>
        <w:gridCol w:w="1017"/>
        <w:gridCol w:w="926"/>
        <w:gridCol w:w="1055"/>
        <w:gridCol w:w="1187"/>
        <w:gridCol w:w="1250"/>
        <w:gridCol w:w="2557"/>
      </w:tblGrid>
      <w:tr w:rsidR="00E43678" w:rsidRPr="00045D87" w14:paraId="02E8FF2F" w14:textId="77777777" w:rsidTr="004F23C9">
        <w:trPr>
          <w:trHeight w:val="288"/>
          <w:jc w:val="center"/>
        </w:trPr>
        <w:tc>
          <w:tcPr>
            <w:tcW w:w="5197"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4F23C9">
        <w:trPr>
          <w:trHeight w:val="870"/>
          <w:jc w:val="center"/>
        </w:trPr>
        <w:tc>
          <w:tcPr>
            <w:tcW w:w="5197"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4F23C9">
        <w:trPr>
          <w:trHeight w:val="591"/>
          <w:jc w:val="center"/>
        </w:trPr>
        <w:tc>
          <w:tcPr>
            <w:tcW w:w="5197" w:type="dxa"/>
          </w:tcPr>
          <w:p w14:paraId="53E45F52" w14:textId="59379C57" w:rsidR="00E43678" w:rsidRPr="002D1780" w:rsidRDefault="00272ED0" w:rsidP="00A64BA2">
            <w:pPr>
              <w:rPr>
                <w:color w:val="FF0000"/>
                <w:sz w:val="18"/>
                <w:szCs w:val="18"/>
              </w:rPr>
            </w:pPr>
            <w:r w:rsidRPr="00272ED0">
              <w:rPr>
                <w:rFonts w:asciiTheme="majorHAnsi" w:hAnsiTheme="majorHAnsi"/>
              </w:rPr>
              <w:t>Ofrecer propuestas de solución informática analizando de forma integral los procesos de acuerdo a los requerimientos de la organización.</w:t>
            </w:r>
          </w:p>
        </w:tc>
        <w:tc>
          <w:tcPr>
            <w:tcW w:w="1017" w:type="dxa"/>
          </w:tcPr>
          <w:p w14:paraId="0AE11E06" w14:textId="3240B0D6" w:rsidR="00E43678" w:rsidRPr="00045D87" w:rsidRDefault="00E43678" w:rsidP="6C71971D">
            <w:pPr>
              <w:jc w:val="center"/>
              <w:rPr>
                <w:b/>
                <w:bCs/>
                <w:sz w:val="18"/>
                <w:szCs w:val="18"/>
              </w:rPr>
            </w:pPr>
          </w:p>
        </w:tc>
        <w:tc>
          <w:tcPr>
            <w:tcW w:w="926" w:type="dxa"/>
          </w:tcPr>
          <w:p w14:paraId="79497191" w14:textId="5F31C154" w:rsidR="00E43678" w:rsidRPr="00045D87" w:rsidRDefault="00D6189A"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77777777" w:rsidR="00E43678" w:rsidRPr="00045D87" w:rsidRDefault="00E43678" w:rsidP="6C71971D">
            <w:pPr>
              <w:jc w:val="center"/>
              <w:rPr>
                <w:b/>
                <w:bCs/>
                <w:sz w:val="18"/>
                <w:szCs w:val="18"/>
              </w:rPr>
            </w:pPr>
          </w:p>
        </w:tc>
      </w:tr>
      <w:tr w:rsidR="00E43678" w:rsidRPr="00045D87" w14:paraId="1FD76F12" w14:textId="77777777" w:rsidTr="004F23C9">
        <w:trPr>
          <w:trHeight w:val="576"/>
          <w:jc w:val="center"/>
        </w:trPr>
        <w:tc>
          <w:tcPr>
            <w:tcW w:w="5197" w:type="dxa"/>
          </w:tcPr>
          <w:p w14:paraId="28A60675" w14:textId="311FF9DD" w:rsidR="00E43678" w:rsidRPr="001A179D" w:rsidRDefault="002B2D95" w:rsidP="00A64BA2">
            <w:pPr>
              <w:rPr>
                <w:b/>
                <w:bCs/>
                <w:color w:val="FF0000"/>
                <w:sz w:val="18"/>
                <w:szCs w:val="18"/>
              </w:rPr>
            </w:pPr>
            <w:r w:rsidRPr="007D4332">
              <w:rPr>
                <w:rFonts w:asciiTheme="majorHAnsi" w:hAnsiTheme="majorHAnsi"/>
              </w:rPr>
              <w:t>Desarrollar una solución de software utilizando técnicas que permitan sistematizar el proceso de desarrollo y mantenimiento, asegurando el logro de los objetivos.</w:t>
            </w:r>
          </w:p>
        </w:tc>
        <w:tc>
          <w:tcPr>
            <w:tcW w:w="1017" w:type="dxa"/>
          </w:tcPr>
          <w:p w14:paraId="6DBA9A2C" w14:textId="76CCCAF2" w:rsidR="00E43678" w:rsidRPr="00045D87" w:rsidRDefault="00E43678" w:rsidP="6C71971D">
            <w:pPr>
              <w:jc w:val="center"/>
              <w:rPr>
                <w:b/>
                <w:bCs/>
                <w:sz w:val="18"/>
                <w:szCs w:val="18"/>
              </w:rPr>
            </w:pPr>
          </w:p>
        </w:tc>
        <w:tc>
          <w:tcPr>
            <w:tcW w:w="926" w:type="dxa"/>
          </w:tcPr>
          <w:p w14:paraId="2AB98D2F" w14:textId="12D28B8F" w:rsidR="00E43678" w:rsidRPr="00045D87" w:rsidRDefault="00D6189A"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77777777" w:rsidR="00E43678" w:rsidRPr="00045D87" w:rsidRDefault="00E43678" w:rsidP="6C71971D">
            <w:pPr>
              <w:jc w:val="center"/>
              <w:rPr>
                <w:b/>
                <w:bCs/>
                <w:sz w:val="18"/>
                <w:szCs w:val="18"/>
              </w:rPr>
            </w:pPr>
          </w:p>
        </w:tc>
      </w:tr>
      <w:tr w:rsidR="00E43678" w:rsidRPr="00045D87" w14:paraId="48B14194" w14:textId="77777777" w:rsidTr="004F23C9">
        <w:trPr>
          <w:trHeight w:val="591"/>
          <w:jc w:val="center"/>
        </w:trPr>
        <w:tc>
          <w:tcPr>
            <w:tcW w:w="5197" w:type="dxa"/>
          </w:tcPr>
          <w:p w14:paraId="1A55186D" w14:textId="120DAF1B" w:rsidR="00E43678" w:rsidRPr="00045D87" w:rsidRDefault="002B2D95" w:rsidP="00A64BA2">
            <w:pPr>
              <w:rPr>
                <w:b/>
                <w:bCs/>
                <w:sz w:val="18"/>
                <w:szCs w:val="18"/>
              </w:rPr>
            </w:pPr>
            <w:r w:rsidRPr="007D4332">
              <w:rPr>
                <w:rFonts w:asciiTheme="majorHAnsi" w:hAnsiTheme="majorHAnsi"/>
              </w:rPr>
              <w:t>Construir Modelos de datos para soportar los requerimientos de la organización acuerdo a un diseño definido y escalable en el tiempo.</w:t>
            </w:r>
          </w:p>
        </w:tc>
        <w:tc>
          <w:tcPr>
            <w:tcW w:w="1017" w:type="dxa"/>
          </w:tcPr>
          <w:p w14:paraId="2B8826EE" w14:textId="29929183" w:rsidR="00E43678" w:rsidRPr="00045D87" w:rsidRDefault="00E43678" w:rsidP="6C71971D">
            <w:pPr>
              <w:jc w:val="center"/>
              <w:rPr>
                <w:b/>
                <w:bCs/>
                <w:sz w:val="18"/>
                <w:szCs w:val="18"/>
              </w:rPr>
            </w:pPr>
          </w:p>
        </w:tc>
        <w:tc>
          <w:tcPr>
            <w:tcW w:w="926" w:type="dxa"/>
          </w:tcPr>
          <w:p w14:paraId="214A3D3F" w14:textId="4CA7E782" w:rsidR="00E43678" w:rsidRPr="00045D87" w:rsidRDefault="00D6189A"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77777777" w:rsidR="00E43678" w:rsidRPr="00045D87" w:rsidRDefault="00E43678" w:rsidP="6C71971D">
            <w:pPr>
              <w:jc w:val="center"/>
              <w:rPr>
                <w:b/>
                <w:bCs/>
                <w:sz w:val="18"/>
                <w:szCs w:val="18"/>
              </w:rPr>
            </w:pPr>
          </w:p>
        </w:tc>
      </w:tr>
      <w:tr w:rsidR="00E43678" w:rsidRPr="00045D87" w14:paraId="24D5593D" w14:textId="77777777" w:rsidTr="004F23C9">
        <w:trPr>
          <w:trHeight w:val="591"/>
          <w:jc w:val="center"/>
        </w:trPr>
        <w:tc>
          <w:tcPr>
            <w:tcW w:w="5197" w:type="dxa"/>
          </w:tcPr>
          <w:p w14:paraId="1BB9E155" w14:textId="4C2A8E89" w:rsidR="00E43678" w:rsidRPr="00045D87" w:rsidRDefault="000B784C" w:rsidP="00A64BA2">
            <w:pPr>
              <w:rPr>
                <w:b/>
                <w:bCs/>
                <w:sz w:val="18"/>
                <w:szCs w:val="18"/>
              </w:rPr>
            </w:pPr>
            <w:r w:rsidRPr="007D4332">
              <w:rPr>
                <w:rFonts w:asciiTheme="majorHAnsi" w:hAnsiTheme="majorHAnsi"/>
              </w:rPr>
              <w:t>Programar consultas o rutinas para manipular información de una base de datos de acuerdo a los requerimientos de la organización</w:t>
            </w:r>
          </w:p>
        </w:tc>
        <w:tc>
          <w:tcPr>
            <w:tcW w:w="1017" w:type="dxa"/>
          </w:tcPr>
          <w:p w14:paraId="1C11CAB0" w14:textId="76E52222" w:rsidR="00E43678" w:rsidRPr="00045D87" w:rsidRDefault="00E43678" w:rsidP="6C71971D">
            <w:pPr>
              <w:jc w:val="center"/>
              <w:rPr>
                <w:b/>
                <w:bCs/>
                <w:sz w:val="18"/>
                <w:szCs w:val="18"/>
              </w:rPr>
            </w:pPr>
          </w:p>
        </w:tc>
        <w:tc>
          <w:tcPr>
            <w:tcW w:w="926" w:type="dxa"/>
          </w:tcPr>
          <w:p w14:paraId="719970B1" w14:textId="606936B3" w:rsidR="00E43678" w:rsidRPr="00045D87" w:rsidRDefault="00D6189A"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7777777" w:rsidR="00E43678" w:rsidRPr="00045D87" w:rsidRDefault="00E43678" w:rsidP="6C71971D">
            <w:pPr>
              <w:jc w:val="center"/>
              <w:rPr>
                <w:b/>
                <w:bCs/>
                <w:sz w:val="18"/>
                <w:szCs w:val="18"/>
              </w:rPr>
            </w:pPr>
          </w:p>
        </w:tc>
      </w:tr>
      <w:tr w:rsidR="00E43678" w:rsidRPr="00045D87" w14:paraId="458E2370" w14:textId="77777777" w:rsidTr="004F23C9">
        <w:trPr>
          <w:trHeight w:val="591"/>
          <w:jc w:val="center"/>
        </w:trPr>
        <w:tc>
          <w:tcPr>
            <w:tcW w:w="5197" w:type="dxa"/>
          </w:tcPr>
          <w:p w14:paraId="054D39DB" w14:textId="5751214B" w:rsidR="00E43678" w:rsidRPr="007D4332" w:rsidRDefault="000B784C" w:rsidP="00A64BA2">
            <w:pPr>
              <w:rPr>
                <w:rFonts w:asciiTheme="majorHAnsi" w:hAnsiTheme="majorHAnsi"/>
              </w:rPr>
            </w:pPr>
            <w:r w:rsidRPr="007D4332">
              <w:rPr>
                <w:rFonts w:asciiTheme="majorHAnsi" w:hAnsiTheme="majorHAnsi"/>
              </w:rPr>
              <w:t>Construir programas y rutinas de variada complejidad para dar solución a requerimientos de la organización, acordes a tecnologías de mercado y utilizando buenas prácticas de codificación.</w:t>
            </w:r>
            <w:r w:rsidR="00CA6B26">
              <w:rPr>
                <w:rFonts w:asciiTheme="majorHAnsi" w:hAnsiTheme="majorHAnsi"/>
              </w:rPr>
              <w:t>›</w:t>
            </w:r>
          </w:p>
        </w:tc>
        <w:tc>
          <w:tcPr>
            <w:tcW w:w="1017" w:type="dxa"/>
          </w:tcPr>
          <w:p w14:paraId="70C9F467" w14:textId="4F5B607F" w:rsidR="00E43678" w:rsidRPr="00045D87" w:rsidRDefault="00E43678" w:rsidP="6C71971D">
            <w:pPr>
              <w:jc w:val="center"/>
              <w:rPr>
                <w:b/>
                <w:bCs/>
                <w:sz w:val="18"/>
                <w:szCs w:val="18"/>
              </w:rPr>
            </w:pPr>
          </w:p>
        </w:tc>
        <w:tc>
          <w:tcPr>
            <w:tcW w:w="926" w:type="dxa"/>
          </w:tcPr>
          <w:p w14:paraId="0EB20FBA" w14:textId="3F644E04" w:rsidR="00E43678" w:rsidRPr="00045D87" w:rsidRDefault="00D6189A"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7777777" w:rsidR="00E43678" w:rsidRPr="00045D87" w:rsidRDefault="00E43678" w:rsidP="6C71971D">
            <w:pPr>
              <w:jc w:val="center"/>
              <w:rPr>
                <w:b/>
                <w:bCs/>
                <w:sz w:val="18"/>
                <w:szCs w:val="18"/>
              </w:rPr>
            </w:pPr>
          </w:p>
        </w:tc>
      </w:tr>
      <w:tr w:rsidR="00E43678" w:rsidRPr="00045D87" w14:paraId="2FAC7AC0" w14:textId="77777777" w:rsidTr="004F23C9">
        <w:trPr>
          <w:trHeight w:val="576"/>
          <w:jc w:val="center"/>
        </w:trPr>
        <w:tc>
          <w:tcPr>
            <w:tcW w:w="5197" w:type="dxa"/>
          </w:tcPr>
          <w:p w14:paraId="04FF7A9B" w14:textId="0EC6D19C" w:rsidR="00E43678" w:rsidRPr="007D4332" w:rsidRDefault="000B784C" w:rsidP="00A64BA2">
            <w:pPr>
              <w:rPr>
                <w:rFonts w:asciiTheme="majorHAnsi" w:hAnsiTheme="majorHAnsi"/>
              </w:rPr>
            </w:pPr>
            <w:r w:rsidRPr="007D4332">
              <w:rPr>
                <w:rFonts w:asciiTheme="majorHAnsi" w:hAnsiTheme="majorHAnsi"/>
              </w:rPr>
              <w:lastRenderedPageBreak/>
              <w:t>Realizar pruebas de certificación tanto de los productos como de los procesos utilizando buenas prácticas definidas por la industria.</w:t>
            </w:r>
          </w:p>
        </w:tc>
        <w:tc>
          <w:tcPr>
            <w:tcW w:w="1017" w:type="dxa"/>
          </w:tcPr>
          <w:p w14:paraId="5C878E42" w14:textId="7F91C26C" w:rsidR="00E43678" w:rsidRPr="00045D87" w:rsidRDefault="00E43678" w:rsidP="6C71971D">
            <w:pPr>
              <w:jc w:val="center"/>
              <w:rPr>
                <w:b/>
                <w:bCs/>
                <w:sz w:val="18"/>
                <w:szCs w:val="18"/>
              </w:rPr>
            </w:pPr>
          </w:p>
        </w:tc>
        <w:tc>
          <w:tcPr>
            <w:tcW w:w="926" w:type="dxa"/>
          </w:tcPr>
          <w:p w14:paraId="57696619" w14:textId="0611B2E4" w:rsidR="00E43678" w:rsidRPr="00045D87" w:rsidRDefault="00D6189A"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7777777" w:rsidR="00E43678" w:rsidRPr="00045D87" w:rsidRDefault="00E43678" w:rsidP="6C71971D">
            <w:pPr>
              <w:jc w:val="center"/>
              <w:rPr>
                <w:b/>
                <w:bCs/>
                <w:sz w:val="18"/>
                <w:szCs w:val="18"/>
              </w:rPr>
            </w:pPr>
          </w:p>
        </w:tc>
      </w:tr>
      <w:tr w:rsidR="00E43678" w:rsidRPr="00045D87" w14:paraId="5D34DA12" w14:textId="77777777" w:rsidTr="004F23C9">
        <w:trPr>
          <w:trHeight w:val="591"/>
          <w:jc w:val="center"/>
        </w:trPr>
        <w:tc>
          <w:tcPr>
            <w:tcW w:w="5197" w:type="dxa"/>
          </w:tcPr>
          <w:p w14:paraId="6ECA9D03" w14:textId="589C7572" w:rsidR="00E43678" w:rsidRPr="007D4332" w:rsidRDefault="00992A72" w:rsidP="00A64BA2">
            <w:pPr>
              <w:rPr>
                <w:rFonts w:asciiTheme="majorHAnsi" w:hAnsiTheme="majorHAnsi"/>
              </w:rPr>
            </w:pPr>
            <w:r w:rsidRPr="007D4332">
              <w:rPr>
                <w:rFonts w:asciiTheme="majorHAnsi" w:hAnsiTheme="majorHAnsi"/>
              </w:rPr>
              <w:t xml:space="preserve">Construir el modelo arquitectónico de una solución sistémica que soporte los procesos de negocio de acuerdo los requerimientos de la organización y estándares industria. </w:t>
            </w:r>
          </w:p>
        </w:tc>
        <w:tc>
          <w:tcPr>
            <w:tcW w:w="1017" w:type="dxa"/>
          </w:tcPr>
          <w:p w14:paraId="210E7D65" w14:textId="15DCA4B8" w:rsidR="00E43678" w:rsidRPr="00045D87" w:rsidRDefault="00E43678" w:rsidP="6C71971D">
            <w:pPr>
              <w:jc w:val="center"/>
              <w:rPr>
                <w:b/>
                <w:bCs/>
                <w:sz w:val="18"/>
                <w:szCs w:val="18"/>
              </w:rPr>
            </w:pPr>
          </w:p>
        </w:tc>
        <w:tc>
          <w:tcPr>
            <w:tcW w:w="926" w:type="dxa"/>
          </w:tcPr>
          <w:p w14:paraId="43ED5BCA" w14:textId="70089A95" w:rsidR="00E43678" w:rsidRPr="00045D87" w:rsidRDefault="00D6189A"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4F23C9" w:rsidRPr="00045D87" w14:paraId="3EB295EC" w14:textId="77777777" w:rsidTr="004F23C9">
        <w:trPr>
          <w:trHeight w:val="576"/>
          <w:jc w:val="center"/>
        </w:trPr>
        <w:tc>
          <w:tcPr>
            <w:tcW w:w="5197" w:type="dxa"/>
          </w:tcPr>
          <w:p w14:paraId="76740080" w14:textId="2471FA5C" w:rsidR="004F23C9" w:rsidRPr="007D4332" w:rsidRDefault="004F23C9" w:rsidP="00A64BA2">
            <w:pPr>
              <w:rPr>
                <w:rFonts w:asciiTheme="majorHAnsi" w:hAnsiTheme="majorHAnsi"/>
              </w:rPr>
            </w:pPr>
            <w:r w:rsidRPr="007D4332">
              <w:rPr>
                <w:rFonts w:asciiTheme="majorHAnsi" w:hAnsiTheme="majorHAnsi"/>
              </w:rPr>
              <w:t>Implementar soluciones sistémicas integrales para automatizar u optimizar procesos de negocio de acuerdo a las necesidades de la organización</w:t>
            </w:r>
          </w:p>
        </w:tc>
        <w:tc>
          <w:tcPr>
            <w:tcW w:w="1017" w:type="dxa"/>
          </w:tcPr>
          <w:p w14:paraId="5B443718" w14:textId="77777777" w:rsidR="004F23C9" w:rsidRPr="00045D87" w:rsidRDefault="004F23C9" w:rsidP="6C71971D">
            <w:pPr>
              <w:jc w:val="center"/>
              <w:rPr>
                <w:b/>
                <w:bCs/>
                <w:sz w:val="18"/>
                <w:szCs w:val="18"/>
              </w:rPr>
            </w:pPr>
          </w:p>
        </w:tc>
        <w:tc>
          <w:tcPr>
            <w:tcW w:w="926" w:type="dxa"/>
          </w:tcPr>
          <w:p w14:paraId="630272A7" w14:textId="151F4A75" w:rsidR="004F23C9" w:rsidRPr="00045D87" w:rsidRDefault="00D6189A" w:rsidP="6C71971D">
            <w:pPr>
              <w:jc w:val="center"/>
              <w:rPr>
                <w:b/>
                <w:bCs/>
                <w:sz w:val="18"/>
                <w:szCs w:val="18"/>
              </w:rPr>
            </w:pPr>
            <w:r>
              <w:rPr>
                <w:b/>
                <w:bCs/>
                <w:sz w:val="18"/>
                <w:szCs w:val="18"/>
              </w:rPr>
              <w:t>X</w:t>
            </w:r>
          </w:p>
        </w:tc>
        <w:tc>
          <w:tcPr>
            <w:tcW w:w="1055" w:type="dxa"/>
          </w:tcPr>
          <w:p w14:paraId="6FF54FD3" w14:textId="77777777" w:rsidR="004F23C9" w:rsidRPr="00045D87" w:rsidRDefault="004F23C9" w:rsidP="6C71971D">
            <w:pPr>
              <w:jc w:val="center"/>
              <w:rPr>
                <w:b/>
                <w:bCs/>
                <w:sz w:val="18"/>
                <w:szCs w:val="18"/>
              </w:rPr>
            </w:pPr>
          </w:p>
        </w:tc>
        <w:tc>
          <w:tcPr>
            <w:tcW w:w="1187" w:type="dxa"/>
          </w:tcPr>
          <w:p w14:paraId="310445B8" w14:textId="77777777" w:rsidR="004F23C9" w:rsidRPr="00045D87" w:rsidRDefault="004F23C9" w:rsidP="6C71971D">
            <w:pPr>
              <w:jc w:val="center"/>
              <w:rPr>
                <w:b/>
                <w:bCs/>
                <w:sz w:val="18"/>
                <w:szCs w:val="18"/>
              </w:rPr>
            </w:pPr>
          </w:p>
        </w:tc>
        <w:tc>
          <w:tcPr>
            <w:tcW w:w="1250" w:type="dxa"/>
          </w:tcPr>
          <w:p w14:paraId="0BF36542" w14:textId="77777777" w:rsidR="004F23C9" w:rsidRPr="00045D87" w:rsidRDefault="004F23C9" w:rsidP="6C71971D">
            <w:pPr>
              <w:jc w:val="center"/>
              <w:rPr>
                <w:b/>
                <w:bCs/>
                <w:sz w:val="18"/>
                <w:szCs w:val="18"/>
              </w:rPr>
            </w:pPr>
          </w:p>
        </w:tc>
        <w:tc>
          <w:tcPr>
            <w:tcW w:w="2557" w:type="dxa"/>
          </w:tcPr>
          <w:p w14:paraId="13805E69" w14:textId="77777777" w:rsidR="004F23C9" w:rsidRPr="00045D87" w:rsidRDefault="004F23C9" w:rsidP="6C71971D">
            <w:pPr>
              <w:jc w:val="center"/>
              <w:rPr>
                <w:b/>
                <w:bCs/>
                <w:sz w:val="18"/>
                <w:szCs w:val="18"/>
              </w:rPr>
            </w:pPr>
          </w:p>
        </w:tc>
      </w:tr>
      <w:tr w:rsidR="00E43678" w:rsidRPr="00045D87" w14:paraId="530FBD84" w14:textId="77777777" w:rsidTr="004F23C9">
        <w:trPr>
          <w:trHeight w:val="576"/>
          <w:jc w:val="center"/>
        </w:trPr>
        <w:tc>
          <w:tcPr>
            <w:tcW w:w="5197" w:type="dxa"/>
          </w:tcPr>
          <w:p w14:paraId="1CC8A990" w14:textId="237A90BD" w:rsidR="00E43678" w:rsidRPr="007D4332" w:rsidRDefault="00992A72" w:rsidP="00A64BA2">
            <w:pPr>
              <w:rPr>
                <w:rFonts w:asciiTheme="majorHAnsi" w:hAnsiTheme="majorHAnsi"/>
              </w:rPr>
            </w:pPr>
            <w:r w:rsidRPr="007D4332">
              <w:rPr>
                <w:rFonts w:asciiTheme="majorHAnsi" w:hAnsiTheme="majorHAnsi"/>
              </w:rPr>
              <w:t>Resolver las vulnerabilidades sistémicas para asegurar que el software construido cumple las normas de seguridad exigidas por la industria</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6C78156F" w:rsidR="00E43678" w:rsidRPr="00045D87" w:rsidRDefault="00D6189A"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r w:rsidR="00992A72" w:rsidRPr="00045D87" w14:paraId="1B6AD9CE" w14:textId="77777777" w:rsidTr="004F23C9">
        <w:trPr>
          <w:trHeight w:val="576"/>
          <w:jc w:val="center"/>
        </w:trPr>
        <w:tc>
          <w:tcPr>
            <w:tcW w:w="5197" w:type="dxa"/>
          </w:tcPr>
          <w:p w14:paraId="74E34AA1" w14:textId="33466802" w:rsidR="00992A72" w:rsidRPr="007D4332" w:rsidRDefault="007D4332" w:rsidP="00A64BA2">
            <w:pPr>
              <w:rPr>
                <w:rFonts w:asciiTheme="majorHAnsi" w:hAnsiTheme="majorHAnsi"/>
              </w:rPr>
            </w:pPr>
            <w:r w:rsidRPr="007D4332">
              <w:rPr>
                <w:rFonts w:asciiTheme="majorHAnsi" w:hAnsiTheme="majorHAnsi"/>
              </w:rPr>
              <w:t>Gestionar proyectos informáticos, ofreciendo alternativas para la toma de decisiones de acuerdo a los requerimientos de la organización.</w:t>
            </w:r>
          </w:p>
        </w:tc>
        <w:tc>
          <w:tcPr>
            <w:tcW w:w="1017" w:type="dxa"/>
          </w:tcPr>
          <w:p w14:paraId="4EB30071" w14:textId="77777777" w:rsidR="00992A72" w:rsidRPr="00045D87" w:rsidRDefault="00992A72" w:rsidP="6C71971D">
            <w:pPr>
              <w:jc w:val="center"/>
              <w:rPr>
                <w:b/>
                <w:bCs/>
                <w:sz w:val="18"/>
                <w:szCs w:val="18"/>
              </w:rPr>
            </w:pPr>
          </w:p>
        </w:tc>
        <w:tc>
          <w:tcPr>
            <w:tcW w:w="926" w:type="dxa"/>
          </w:tcPr>
          <w:p w14:paraId="4424D5ED" w14:textId="55DB4699" w:rsidR="00992A72" w:rsidRPr="00045D87" w:rsidRDefault="00D6189A" w:rsidP="6C71971D">
            <w:pPr>
              <w:jc w:val="center"/>
              <w:rPr>
                <w:b/>
                <w:bCs/>
                <w:sz w:val="18"/>
                <w:szCs w:val="18"/>
              </w:rPr>
            </w:pPr>
            <w:r>
              <w:rPr>
                <w:b/>
                <w:bCs/>
                <w:sz w:val="18"/>
                <w:szCs w:val="18"/>
              </w:rPr>
              <w:t>X</w:t>
            </w:r>
          </w:p>
        </w:tc>
        <w:tc>
          <w:tcPr>
            <w:tcW w:w="1055" w:type="dxa"/>
          </w:tcPr>
          <w:p w14:paraId="542FCDFF" w14:textId="77777777" w:rsidR="00992A72" w:rsidRPr="00045D87" w:rsidRDefault="00992A72" w:rsidP="6C71971D">
            <w:pPr>
              <w:jc w:val="center"/>
              <w:rPr>
                <w:b/>
                <w:bCs/>
                <w:sz w:val="18"/>
                <w:szCs w:val="18"/>
              </w:rPr>
            </w:pPr>
          </w:p>
        </w:tc>
        <w:tc>
          <w:tcPr>
            <w:tcW w:w="1187" w:type="dxa"/>
          </w:tcPr>
          <w:p w14:paraId="48FE94DD" w14:textId="77777777" w:rsidR="00992A72" w:rsidRPr="00045D87" w:rsidRDefault="00992A72" w:rsidP="6C71971D">
            <w:pPr>
              <w:jc w:val="center"/>
              <w:rPr>
                <w:b/>
                <w:bCs/>
                <w:sz w:val="18"/>
                <w:szCs w:val="18"/>
              </w:rPr>
            </w:pPr>
          </w:p>
        </w:tc>
        <w:tc>
          <w:tcPr>
            <w:tcW w:w="1250" w:type="dxa"/>
          </w:tcPr>
          <w:p w14:paraId="69A1CB55" w14:textId="77777777" w:rsidR="00992A72" w:rsidRPr="00045D87" w:rsidRDefault="00992A72" w:rsidP="6C71971D">
            <w:pPr>
              <w:jc w:val="center"/>
              <w:rPr>
                <w:b/>
                <w:bCs/>
                <w:sz w:val="18"/>
                <w:szCs w:val="18"/>
              </w:rPr>
            </w:pPr>
          </w:p>
        </w:tc>
        <w:tc>
          <w:tcPr>
            <w:tcW w:w="2557" w:type="dxa"/>
          </w:tcPr>
          <w:p w14:paraId="7F026F0A" w14:textId="77777777" w:rsidR="00992A72" w:rsidRPr="00045D87" w:rsidRDefault="00992A72" w:rsidP="6C71971D">
            <w:pPr>
              <w:jc w:val="center"/>
              <w:rPr>
                <w:b/>
                <w:bCs/>
                <w:sz w:val="18"/>
                <w:szCs w:val="18"/>
              </w:rPr>
            </w:pPr>
          </w:p>
        </w:tc>
      </w:tr>
      <w:tr w:rsidR="007D4332" w:rsidRPr="00045D87" w14:paraId="75BAB3D0" w14:textId="77777777" w:rsidTr="004F23C9">
        <w:trPr>
          <w:trHeight w:val="576"/>
          <w:jc w:val="center"/>
        </w:trPr>
        <w:tc>
          <w:tcPr>
            <w:tcW w:w="5197" w:type="dxa"/>
          </w:tcPr>
          <w:p w14:paraId="6A6F7A6A" w14:textId="43C1CB78" w:rsidR="007D4332" w:rsidRPr="007D4332" w:rsidRDefault="007D4332" w:rsidP="00A64BA2">
            <w:pPr>
              <w:rPr>
                <w:rFonts w:asciiTheme="majorHAnsi" w:hAnsiTheme="majorHAnsi"/>
              </w:rPr>
            </w:pPr>
            <w:r w:rsidRPr="007D4332">
              <w:rPr>
                <w:rFonts w:asciiTheme="majorHAnsi" w:hAnsiTheme="majorHAnsi"/>
              </w:rP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1017" w:type="dxa"/>
          </w:tcPr>
          <w:p w14:paraId="51B81889" w14:textId="77777777" w:rsidR="007D4332" w:rsidRPr="00045D87" w:rsidRDefault="007D4332" w:rsidP="6C71971D">
            <w:pPr>
              <w:jc w:val="center"/>
              <w:rPr>
                <w:b/>
                <w:bCs/>
                <w:sz w:val="18"/>
                <w:szCs w:val="18"/>
              </w:rPr>
            </w:pPr>
          </w:p>
        </w:tc>
        <w:tc>
          <w:tcPr>
            <w:tcW w:w="926" w:type="dxa"/>
          </w:tcPr>
          <w:p w14:paraId="1E922C6B" w14:textId="58303E69" w:rsidR="007D4332" w:rsidRPr="00045D87" w:rsidRDefault="00D6189A" w:rsidP="6C71971D">
            <w:pPr>
              <w:jc w:val="center"/>
              <w:rPr>
                <w:b/>
                <w:bCs/>
                <w:sz w:val="18"/>
                <w:szCs w:val="18"/>
              </w:rPr>
            </w:pPr>
            <w:r>
              <w:rPr>
                <w:b/>
                <w:bCs/>
                <w:sz w:val="18"/>
                <w:szCs w:val="18"/>
              </w:rPr>
              <w:t>X</w:t>
            </w:r>
          </w:p>
        </w:tc>
        <w:tc>
          <w:tcPr>
            <w:tcW w:w="1055" w:type="dxa"/>
          </w:tcPr>
          <w:p w14:paraId="68BEC6E1" w14:textId="77777777" w:rsidR="007D4332" w:rsidRPr="00045D87" w:rsidRDefault="007D4332" w:rsidP="6C71971D">
            <w:pPr>
              <w:jc w:val="center"/>
              <w:rPr>
                <w:b/>
                <w:bCs/>
                <w:sz w:val="18"/>
                <w:szCs w:val="18"/>
              </w:rPr>
            </w:pPr>
          </w:p>
        </w:tc>
        <w:tc>
          <w:tcPr>
            <w:tcW w:w="1187" w:type="dxa"/>
          </w:tcPr>
          <w:p w14:paraId="79E0A6E9" w14:textId="77777777" w:rsidR="007D4332" w:rsidRPr="00045D87" w:rsidRDefault="007D4332" w:rsidP="6C71971D">
            <w:pPr>
              <w:jc w:val="center"/>
              <w:rPr>
                <w:b/>
                <w:bCs/>
                <w:sz w:val="18"/>
                <w:szCs w:val="18"/>
              </w:rPr>
            </w:pPr>
          </w:p>
        </w:tc>
        <w:tc>
          <w:tcPr>
            <w:tcW w:w="1250" w:type="dxa"/>
          </w:tcPr>
          <w:p w14:paraId="3A703E8B" w14:textId="77777777" w:rsidR="007D4332" w:rsidRPr="00045D87" w:rsidRDefault="007D4332" w:rsidP="6C71971D">
            <w:pPr>
              <w:jc w:val="center"/>
              <w:rPr>
                <w:b/>
                <w:bCs/>
                <w:sz w:val="18"/>
                <w:szCs w:val="18"/>
              </w:rPr>
            </w:pPr>
          </w:p>
        </w:tc>
        <w:tc>
          <w:tcPr>
            <w:tcW w:w="2557" w:type="dxa"/>
          </w:tcPr>
          <w:p w14:paraId="7F1C24BF" w14:textId="77777777" w:rsidR="007D4332" w:rsidRPr="00045D87" w:rsidRDefault="007D4332"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2E1C01C7" w14:textId="48268443" w:rsidR="00473223" w:rsidRPr="00473223" w:rsidRDefault="00473223" w:rsidP="00473223">
      <w:pPr>
        <w:pStyle w:val="whitespace-normal"/>
        <w:rPr>
          <w:rFonts w:asciiTheme="majorHAnsi" w:eastAsiaTheme="minorHAnsi" w:hAnsiTheme="majorHAnsi" w:cstheme="minorBidi"/>
          <w:sz w:val="22"/>
          <w:szCs w:val="22"/>
          <w:lang w:eastAsia="en-US"/>
        </w:rPr>
      </w:pPr>
      <w:r w:rsidRPr="00473223">
        <w:rPr>
          <w:rFonts w:asciiTheme="majorHAnsi" w:eastAsiaTheme="minorHAnsi" w:hAnsiTheme="majorHAnsi" w:cstheme="minorBidi"/>
          <w:sz w:val="22"/>
          <w:szCs w:val="22"/>
          <w:lang w:eastAsia="en-US"/>
        </w:rPr>
        <w:t xml:space="preserve">Mi autoevaluación refleja un nivel de Alto Dominio en todas las competencias </w:t>
      </w:r>
      <w:r>
        <w:rPr>
          <w:rFonts w:asciiTheme="majorHAnsi" w:eastAsiaTheme="minorHAnsi" w:hAnsiTheme="majorHAnsi" w:cstheme="minorBidi"/>
          <w:sz w:val="22"/>
          <w:szCs w:val="22"/>
          <w:lang w:eastAsia="en-US"/>
        </w:rPr>
        <w:t xml:space="preserve"> de especialidad </w:t>
      </w:r>
      <w:r w:rsidRPr="00473223">
        <w:rPr>
          <w:rFonts w:asciiTheme="majorHAnsi" w:eastAsiaTheme="minorHAnsi" w:hAnsiTheme="majorHAnsi" w:cstheme="minorBidi"/>
          <w:sz w:val="22"/>
          <w:szCs w:val="22"/>
          <w:lang w:eastAsia="en-US"/>
        </w:rPr>
        <w:t>del perfil de egreso, resultado de mi dedicación durante la carrera y mi enfoque particular en el área de datos. Las competencias relacionadas con construcción de modelos de datos, programación de consultas y transformación de grandes volúmenes de datos representan mis fortalezas principales, alineadas con mi interés profesional en ingeniería de datos.</w:t>
      </w:r>
    </w:p>
    <w:p w14:paraId="1FEED87B" w14:textId="36E64B95" w:rsidR="00E454BE" w:rsidRPr="00473223" w:rsidRDefault="00473223" w:rsidP="00473223">
      <w:pPr>
        <w:pStyle w:val="whitespace-normal"/>
        <w:rPr>
          <w:rFonts w:asciiTheme="majorHAnsi" w:eastAsiaTheme="minorHAnsi" w:hAnsiTheme="majorHAnsi" w:cstheme="minorBidi"/>
          <w:sz w:val="22"/>
          <w:szCs w:val="22"/>
          <w:lang w:eastAsia="en-US"/>
        </w:rPr>
      </w:pPr>
      <w:r w:rsidRPr="00473223">
        <w:rPr>
          <w:rFonts w:asciiTheme="majorHAnsi" w:eastAsiaTheme="minorHAnsi" w:hAnsiTheme="majorHAnsi" w:cstheme="minorBidi"/>
          <w:sz w:val="22"/>
          <w:szCs w:val="22"/>
          <w:lang w:eastAsia="en-US"/>
        </w:rPr>
        <w:t>Reconozco que áreas como gestión de proyectos informáticos y resolución de vulnerabilidades, aunque las evalúo con alto dominio teórico, requieren mayor experiencia práctica para alcanzar un dominio excelente. Mi plan de desarrollo se enfoca en aplicar estas competencias en proyectos reales que me permitan consolidar el conocimiento adquirido y avanzar hacia un nivel de excelencia, especialmente en el liderazgo de iniciativas de transformación digital basada en datos.</w:t>
      </w:r>
    </w:p>
    <w:p w14:paraId="30DB27CB" w14:textId="77777777" w:rsidR="00473223" w:rsidRPr="00473223" w:rsidRDefault="00473223">
      <w:pPr>
        <w:pStyle w:val="whitespace-normal"/>
        <w:rPr>
          <w:rFonts w:asciiTheme="majorHAnsi" w:eastAsiaTheme="minorHAnsi" w:hAnsiTheme="majorHAnsi" w:cstheme="minorBidi"/>
          <w:sz w:val="22"/>
          <w:szCs w:val="22"/>
          <w:lang w:eastAsia="en-US"/>
        </w:rPr>
      </w:pPr>
    </w:p>
    <w:sectPr w:rsidR="00473223" w:rsidRPr="00473223" w:rsidSect="004F23C9">
      <w:pgSz w:w="15840" w:h="12240" w:orient="landscape" w:code="1"/>
      <w:pgMar w:top="1077" w:right="1134" w:bottom="1077" w:left="1440"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69BB1" w14:textId="77777777" w:rsidR="00EB2FAB" w:rsidRDefault="00EB2FAB" w:rsidP="00DF38AE">
      <w:pPr>
        <w:spacing w:after="0" w:line="240" w:lineRule="auto"/>
      </w:pPr>
      <w:r>
        <w:separator/>
      </w:r>
    </w:p>
  </w:endnote>
  <w:endnote w:type="continuationSeparator" w:id="0">
    <w:p w14:paraId="14925DD1" w14:textId="77777777" w:rsidR="00EB2FAB" w:rsidRDefault="00EB2FAB"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zqTdQMAAHkKAAAOAAAAZHJzL2Uyb0RvYy54bWzUlllv1DAQx9+R+A6W32mObfaImqKyQEEq&#13;&#10;h0Th3Zs4ByR2sL1NyqdnxvZmt0sBCQQIrbRyfIxn/jO/Sc4ej11LbrjSjRQZjU5CSrjIZdGIKqPv&#13;&#10;r58/WlKiDRMFa6XgGb3lmj4+f/jgbOhTHstatgVXBIwInQ59Rmtj+jQIdF7zjukT2XMBi6VUHTPw&#13;&#10;qKqgUGwA610bxGE4Dwapil7JnGsNs0/dIj239suS5+ZNWWpuSJtR8M3Yf2X/N/gfnJ+xtFKsr5vc&#13;&#10;u8F+wYuONQIunUw9ZYaRrWq+MdU1uZJaluYkl10gy7LJuY0BoonCo2guldz2NpYqHap+kgmkPdLp&#13;&#10;l83mr28uVf+uf6uc9zC8kvknDboEQ1+lh+v4XLnNZDO8kgXkk22NtIGPperQBIRERqvv7aQvHw3J&#13;&#10;YXKxSGazBNKQw1q0CpPQJyCvIUv7Y9HpajGtPPOHozhOEnd05s4FLHW3Wk+9Z5h5KCW9V0v/nlrv&#13;&#10;atZzmwSNarxVpCkyOjulRLAOFLjG6J7IkcQJVhPeDttQUWJGmIdIrUDaCUuEXNdMVPxCKTnUnBXg&#13;&#10;X4QnIYrpqLOj0cjPlI7CZTijBBU9XS1jV9E7xefJykkWL5f2jp1kLO2VNpdcdgQHGVWAivWT3Vxp&#13;&#10;g+7st2BehXzetC3Ms7QVdyZgI85Y99Fj57sZN6OXYyOLWwhESUcfdAsY1FJ9oWQA8jKqP2+Z4pS0&#13;&#10;LwWIgZjuBmo32OwGTORwNKOGEjdcG4fztldNVYNlJ7eQF1CaZWNDQWWdF95PqA9009ezGx4kF+rM&#13;&#10;JdcSSGY2P8c4IOy/hQsp26Z/sXP4DjgHBOxSeVD/8Wyiw3ODbdZVwMLmmaV5fQ84/uA/BWe+0xbz&#13;&#10;Y+Ei8eKAnLVwvSgfhe9FEzJ29/VtD9TdIcYdwSR/nxgr9ocjsb+Vba/23PepY832WHhyNlyYtRQC&#13;&#10;AJJqtmcIIakKX0is+BhRUnYtvF1uWEug9U1NzBL3Y+DIkNFVAh0GjWrZNgXSaB9UtVm3ioDRjF4k&#13;&#10;+POg39nWNQbes23TZXSJV/sCwv7zTBQWa8Oa1o3vJ9oBhJ0BlfYE/Y1Wu7inYmyV+4b5pyrGNixs&#13;&#10;r1YvFNszGsVJfMzbVDjhauVfU3+mclbzhWMcsvT/Vs7+lW3ryX7fWAT8txh+QB0+2137L8bzrwAA&#13;&#10;AP//AwBQSwMEFAAGAAgAAAAhAD+WbzneAAAACgEAAA8AAABkcnMvZG93bnJldi54bWxMj81OwzAQ&#13;&#10;hO9IvIO1SNyo3YAApXEqfm8gREmBoxsvcUS8DrGbhrdnywUuI41GOztfsZx8J0YcYhtIw3ymQCDV&#13;&#10;wbbUaKhe7k8uQcRkyJouEGr4xgjL8vCgMLkNO3rGcZUawSUUc6PBpdTnUsbaoTdxFnokzj7C4E1i&#13;&#10;OzTSDmbH5b6TmVLn0puW+IMzPd44rD9XW68hu1ifxbv3/un6cf31Oj68VW5oKq2Pj6bbBcvVAkTC&#13;&#10;Kf1dwJ6B90PJwzZhSzaKTgPTpF/dZ1k2Z7/RcKoUyLKQ/xHKHwAAAP//AwBQSwECLQAUAAYACAAA&#13;&#10;ACEAtoM4kv4AAADhAQAAEwAAAAAAAAAAAAAAAAAAAAAAW0NvbnRlbnRfVHlwZXNdLnhtbFBLAQIt&#13;&#10;ABQABgAIAAAAIQA4/SH/1gAAAJQBAAALAAAAAAAAAAAAAAAAAC8BAABfcmVscy8ucmVsc1BLAQIt&#13;&#10;ABQABgAIAAAAIQBqSzqTdQMAAHkKAAAOAAAAAAAAAAAAAAAAAC4CAABkcnMvZTJvRG9jLnhtbFBL&#13;&#10;AQItABQABgAIAAAAIQA/lm853gAAAAoBAAAPAAAAAAAAAAAAAAAAAM8FAABkcnMvZG93bnJldi54&#13;&#10;bWxQSwUGAAAAAAQABADzAAAA2gYAAAAA&#13;&#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etS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T1etSyAAAAOAA&#13;&#10;AAAPAAAAAAAAAAAAAAAAAAcCAABkcnMvZG93bnJldi54bWxQSwUGAAAAAAMAAwC3AAAA/AIAAAAA&#13;&#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f8xgAAAOAAAAAPAAAAZHJzL2Rvd25yZXYueG1sRI9Ba8JA&#13;&#10;FITvBf/D8gRvuqmmRaKriKKI9NKoxeMj+5oszb4N2VXTf98VhF4GhmG+YebLztbiRq03jhW8jhIQ&#13;&#10;xIXThksFp+N2OAXhA7LG2jEp+CUPy0XvZY6Zdnf+pFseShEh7DNUUIXQZFL6oiKLfuQa4ph9u9Zi&#13;&#10;iLYtpW7xHuG2luMkeZcWDceFChtaV1T85Fer4LwyKaVfl8NHUhDttbzscpMqNeh3m1mU1QxEoC78&#13;&#10;N56IvVYweYPHoXgG5OIPAAD//wMAUEsBAi0AFAAGAAgAAAAhANvh9svuAAAAhQEAABMAAAAAAAAA&#13;&#10;AAAAAAAAAAAAAFtDb250ZW50X1R5cGVzXS54bWxQSwECLQAUAAYACAAAACEAWvQsW78AAAAVAQAA&#13;&#10;CwAAAAAAAAAAAAAAAAAfAQAAX3JlbHMvLnJlbHNQSwECLQAUAAYACAAAACEAMf7H/MYAAADgAAAA&#13;&#10;DwAAAAAAAAAAAAAAAAAHAgAAZHJzL2Rvd25yZXYueG1sUEsFBgAAAAADAAMAtwAAAPoCA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MxeyAAAAOAAAAAPAAAAZHJzL2Rvd25yZXYueG1sRI9PawIx&#13;&#10;FMTvBb9DeIIXqVktlbIaRRTZXjzUP+DxuXndLN28LJuoq5/eCAUvA8Mwv2Gm89ZW4kKNLx0rGA4S&#13;&#10;EMS50yUXCva79fsXCB+QNVaOScGNPMxnnbcpptpd+Ycu21CICGGfogITQp1K6XNDFv3A1cQx+3WN&#13;&#10;xRBtU0jd4DXCbSVHSTKWFkuOCwZrWhrK/7Znq6DvE3nIP48m62eb010feL+wmVK9bruaRFlMQARq&#13;&#10;w6vxj/jWCj7G8DwUz4CcPQAAAP//AwBQSwECLQAUAAYACAAAACEA2+H2y+4AAACFAQAAEwAAAAAA&#13;&#10;AAAAAAAAAAAAAAAAW0NvbnRlbnRfVHlwZXNdLnhtbFBLAQItABQABgAIAAAAIQBa9CxbvwAAABUB&#13;&#10;AAALAAAAAAAAAAAAAAAAAB8BAABfcmVscy8ucmVsc1BLAQItABQABgAIAAAAIQDRJMxeyAAAAOAA&#13;&#10;AAAPAAAAAAAAAAAAAAAAAAcCAABkcnMvZG93bnJldi54bWxQSwUGAAAAAAMAAwC3AAAA/AIAAAAA&#13;&#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L7SxwAAAOAAAAAPAAAAZHJzL2Rvd25yZXYueG1sRI9Pi8Iw&#13;&#10;FMTvC36H8AQvoukqqFSjiGVFWAT/Xbw9mmdbbV5KE7V+e7Mg7GVgGOY3zGzRmFI8qHaFZQXf/QgE&#13;&#10;cWp1wZmC0/GnNwHhPLLG0jIpeJGDxbz1NcNY2yfv6XHwmQgQdjEqyL2vYildmpNB17cVccgutjbo&#13;&#10;g60zqWt8Brgp5SCKRtJgwWEhx4pWOaW3w90o2O7Xp9tZ3pNBUyy7V/xNztddolSn3STTIMspCE+N&#13;&#10;/298EButYDiGv0PhDMj5GwAA//8DAFBLAQItABQABgAIAAAAIQDb4fbL7gAAAIUBAAATAAAAAAAA&#13;&#10;AAAAAAAAAAAAAABbQ29udGVudF9UeXBlc10ueG1sUEsBAi0AFAAGAAgAAAAhAFr0LFu/AAAAFQEA&#13;&#10;AAsAAAAAAAAAAAAAAAAAHwEAAF9yZWxzLy5yZWxzUEsBAi0AFAAGAAgAAAAhADmwvtLHAAAA4AAA&#13;&#10;AA8AAAAAAAAAAAAAAAAABwIAAGRycy9kb3ducmV2LnhtbFBLBQYAAAAAAwADALcAAAD7AgAAAAA=&#13;&#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B9760" w14:textId="77777777" w:rsidR="00EB2FAB" w:rsidRDefault="00EB2FAB" w:rsidP="00DF38AE">
      <w:pPr>
        <w:spacing w:after="0" w:line="240" w:lineRule="auto"/>
      </w:pPr>
      <w:r>
        <w:separator/>
      </w:r>
    </w:p>
  </w:footnote>
  <w:footnote w:type="continuationSeparator" w:id="0">
    <w:p w14:paraId="65AD2529" w14:textId="77777777" w:rsidR="00EB2FAB" w:rsidRDefault="00EB2FAB"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91707620">
    <w:abstractNumId w:val="3"/>
  </w:num>
  <w:num w:numId="2" w16cid:durableId="1775395364">
    <w:abstractNumId w:val="9"/>
  </w:num>
  <w:num w:numId="3" w16cid:durableId="1244025434">
    <w:abstractNumId w:val="13"/>
  </w:num>
  <w:num w:numId="4" w16cid:durableId="1299725226">
    <w:abstractNumId w:val="29"/>
  </w:num>
  <w:num w:numId="5" w16cid:durableId="1741295172">
    <w:abstractNumId w:val="31"/>
  </w:num>
  <w:num w:numId="6" w16cid:durableId="311373024">
    <w:abstractNumId w:val="4"/>
  </w:num>
  <w:num w:numId="7" w16cid:durableId="1005089840">
    <w:abstractNumId w:val="12"/>
  </w:num>
  <w:num w:numId="8" w16cid:durableId="1040974825">
    <w:abstractNumId w:val="20"/>
  </w:num>
  <w:num w:numId="9" w16cid:durableId="12612163">
    <w:abstractNumId w:val="16"/>
  </w:num>
  <w:num w:numId="10" w16cid:durableId="1584608307">
    <w:abstractNumId w:val="10"/>
  </w:num>
  <w:num w:numId="11" w16cid:durableId="1543244174">
    <w:abstractNumId w:val="25"/>
  </w:num>
  <w:num w:numId="12" w16cid:durableId="375157539">
    <w:abstractNumId w:val="36"/>
  </w:num>
  <w:num w:numId="13" w16cid:durableId="2022271206">
    <w:abstractNumId w:val="30"/>
  </w:num>
  <w:num w:numId="14" w16cid:durableId="828641350">
    <w:abstractNumId w:val="1"/>
  </w:num>
  <w:num w:numId="15" w16cid:durableId="132335798">
    <w:abstractNumId w:val="37"/>
  </w:num>
  <w:num w:numId="16" w16cid:durableId="848983960">
    <w:abstractNumId w:val="22"/>
  </w:num>
  <w:num w:numId="17" w16cid:durableId="1921717784">
    <w:abstractNumId w:val="18"/>
  </w:num>
  <w:num w:numId="18" w16cid:durableId="502859335">
    <w:abstractNumId w:val="32"/>
  </w:num>
  <w:num w:numId="19" w16cid:durableId="354040740">
    <w:abstractNumId w:val="11"/>
  </w:num>
  <w:num w:numId="20" w16cid:durableId="1219442345">
    <w:abstractNumId w:val="40"/>
  </w:num>
  <w:num w:numId="21" w16cid:durableId="360786518">
    <w:abstractNumId w:val="35"/>
  </w:num>
  <w:num w:numId="22" w16cid:durableId="1102335842">
    <w:abstractNumId w:val="14"/>
  </w:num>
  <w:num w:numId="23" w16cid:durableId="2003579152">
    <w:abstractNumId w:val="15"/>
  </w:num>
  <w:num w:numId="24" w16cid:durableId="448934282">
    <w:abstractNumId w:val="5"/>
  </w:num>
  <w:num w:numId="25" w16cid:durableId="1447584112">
    <w:abstractNumId w:val="17"/>
  </w:num>
  <w:num w:numId="26" w16cid:durableId="60712432">
    <w:abstractNumId w:val="21"/>
  </w:num>
  <w:num w:numId="27" w16cid:durableId="1923248100">
    <w:abstractNumId w:val="24"/>
  </w:num>
  <w:num w:numId="28" w16cid:durableId="596400053">
    <w:abstractNumId w:val="0"/>
  </w:num>
  <w:num w:numId="29" w16cid:durableId="386297949">
    <w:abstractNumId w:val="19"/>
  </w:num>
  <w:num w:numId="30" w16cid:durableId="1426268101">
    <w:abstractNumId w:val="23"/>
  </w:num>
  <w:num w:numId="31" w16cid:durableId="138038699">
    <w:abstractNumId w:val="2"/>
  </w:num>
  <w:num w:numId="32" w16cid:durableId="613174484">
    <w:abstractNumId w:val="7"/>
  </w:num>
  <w:num w:numId="33" w16cid:durableId="1469973825">
    <w:abstractNumId w:val="33"/>
  </w:num>
  <w:num w:numId="34" w16cid:durableId="1673948302">
    <w:abstractNumId w:val="39"/>
  </w:num>
  <w:num w:numId="35" w16cid:durableId="1031148150">
    <w:abstractNumId w:val="6"/>
  </w:num>
  <w:num w:numId="36" w16cid:durableId="1667712387">
    <w:abstractNumId w:val="26"/>
  </w:num>
  <w:num w:numId="37" w16cid:durableId="1532375085">
    <w:abstractNumId w:val="38"/>
  </w:num>
  <w:num w:numId="38" w16cid:durableId="1876311855">
    <w:abstractNumId w:val="28"/>
  </w:num>
  <w:num w:numId="39" w16cid:durableId="149833904">
    <w:abstractNumId w:val="27"/>
  </w:num>
  <w:num w:numId="40" w16cid:durableId="1602956140">
    <w:abstractNumId w:val="34"/>
  </w:num>
  <w:num w:numId="41" w16cid:durableId="184447092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0D57"/>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B784C"/>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2ED0"/>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2D9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80"/>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41E"/>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3223"/>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23C9"/>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2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4332"/>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666B"/>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2A72"/>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0EA"/>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2D9C"/>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4BA2"/>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237A"/>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5D81"/>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6B26"/>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D7DEB"/>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89A"/>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2FAB"/>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hitespace-normal">
    <w:name w:val="whitespace-normal"/>
    <w:basedOn w:val="Normal"/>
    <w:rsid w:val="0047322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36662457">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720</Words>
  <Characters>3962</Characters>
  <Application>Microsoft Office Word</Application>
  <DocSecurity>0</DocSecurity>
  <Lines>33</Lines>
  <Paragraphs>9</Paragraphs>
  <ScaleCrop>false</ScaleCrop>
  <Company>Wal-Mart Stores, Inc.</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Marco Barrera Tilleria</cp:lastModifiedBy>
  <cp:revision>43</cp:revision>
  <cp:lastPrinted>2019-12-16T20:10:00Z</cp:lastPrinted>
  <dcterms:created xsi:type="dcterms:W3CDTF">2022-02-07T13:42:00Z</dcterms:created>
  <dcterms:modified xsi:type="dcterms:W3CDTF">2025-09-07T21:20:00Z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