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00A3B" w14:textId="77777777" w:rsidR="00E44377" w:rsidRPr="00F50623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color w:val="FF0000"/>
          <w:sz w:val="24"/>
          <w:szCs w:val="24"/>
        </w:rPr>
      </w:pPr>
      <w:r w:rsidRPr="00F50623">
        <w:rPr>
          <w:rFonts w:ascii="Helvetica" w:hAnsi="Helvetica" w:cs="Helvetica"/>
          <w:color w:val="FF0000"/>
          <w:sz w:val="24"/>
          <w:szCs w:val="24"/>
        </w:rPr>
        <w:t>Laboratorio sul campionamento con Arduino</w:t>
      </w:r>
    </w:p>
    <w:p w14:paraId="1F753AD9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14:paraId="540A69F1" w14:textId="74E6DECF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L’obiettivo di questo laboratorio è</w:t>
      </w:r>
      <w:r w:rsidR="00583539">
        <w:rPr>
          <w:rFonts w:ascii="Helvetica" w:hAnsi="Helvetica" w:cs="Helvetica"/>
          <w:sz w:val="24"/>
          <w:szCs w:val="24"/>
        </w:rPr>
        <w:t xml:space="preserve"> quello di misurare il valore di un condensatore tramite il cosiddetto metodo “a rilassamento”</w:t>
      </w:r>
      <w:r w:rsidR="00E16085">
        <w:rPr>
          <w:rFonts w:ascii="Helvetica" w:hAnsi="Helvetica" w:cs="Helvetica"/>
          <w:sz w:val="24"/>
          <w:szCs w:val="24"/>
        </w:rPr>
        <w:t xml:space="preserve"> (in generale, questa tecnica è usata per misurare non un condensatore, ma un resistore molto grande (MΩ, GΩ), qualora non si abbiano altri mezzi per misurarne il valore).</w:t>
      </w:r>
      <w:r w:rsidR="00C91A8A">
        <w:rPr>
          <w:rFonts w:ascii="Helvetica" w:hAnsi="Helvetica" w:cs="Helvetica"/>
          <w:sz w:val="24"/>
          <w:szCs w:val="24"/>
        </w:rPr>
        <w:t xml:space="preserve"> </w:t>
      </w:r>
      <w:r w:rsidR="00E16085">
        <w:rPr>
          <w:rFonts w:ascii="Helvetica" w:hAnsi="Helvetica" w:cs="Helvetica"/>
          <w:sz w:val="24"/>
          <w:szCs w:val="24"/>
        </w:rPr>
        <w:t>Per conseguire il nostro scopo</w:t>
      </w:r>
      <w:r w:rsidR="00C91A8A">
        <w:rPr>
          <w:rFonts w:ascii="Helvetica" w:hAnsi="Helvetica" w:cs="Helvetica"/>
          <w:sz w:val="24"/>
          <w:szCs w:val="24"/>
        </w:rPr>
        <w:t xml:space="preserve">, </w:t>
      </w:r>
      <w:r w:rsidR="00D96798">
        <w:rPr>
          <w:rFonts w:ascii="Helvetica" w:hAnsi="Helvetica" w:cs="Helvetica"/>
          <w:sz w:val="24"/>
          <w:szCs w:val="24"/>
        </w:rPr>
        <w:t>mediamo</w:t>
      </w:r>
      <w:r w:rsidR="00C91A8A">
        <w:rPr>
          <w:rFonts w:ascii="Helvetica" w:hAnsi="Helvetica" w:cs="Helvetica"/>
          <w:sz w:val="24"/>
          <w:szCs w:val="24"/>
        </w:rPr>
        <w:t xml:space="preserve"> 30 misure: ogni misura necessita di 50 campioni, quest’ultimi acquisiti mediante l’uso di un timer (</w:t>
      </w:r>
      <w:proofErr w:type="spellStart"/>
      <w:r w:rsidR="00D96798">
        <w:rPr>
          <w:rFonts w:ascii="Helvetica" w:hAnsi="Helvetica" w:cs="Helvetica"/>
          <w:sz w:val="24"/>
          <w:szCs w:val="24"/>
        </w:rPr>
        <w:t>instanziamo</w:t>
      </w:r>
      <w:proofErr w:type="spellEnd"/>
      <w:r w:rsidR="00D96798">
        <w:rPr>
          <w:rFonts w:ascii="Helvetica" w:hAnsi="Helvetica" w:cs="Helvetica"/>
          <w:sz w:val="24"/>
          <w:szCs w:val="24"/>
        </w:rPr>
        <w:t xml:space="preserve"> un timer che ci dica quando raccogliere un nuovo campione</w:t>
      </w:r>
      <w:r w:rsidR="00C91A8A">
        <w:rPr>
          <w:rFonts w:ascii="Helvetica" w:hAnsi="Helvetica" w:cs="Helvetica"/>
          <w:sz w:val="24"/>
          <w:szCs w:val="24"/>
        </w:rPr>
        <w:t>)</w:t>
      </w:r>
      <w:r w:rsidR="00D96798">
        <w:rPr>
          <w:rFonts w:ascii="Helvetica" w:hAnsi="Helvetica" w:cs="Helvetica"/>
          <w:sz w:val="24"/>
          <w:szCs w:val="24"/>
        </w:rPr>
        <w:t>; interpoliamo i campioni mediante una retta e dalla pendenza di quest’ultima troviamo una misura del condensatore.</w:t>
      </w:r>
    </w:p>
    <w:p w14:paraId="6D62312B" w14:textId="6A3699DC" w:rsidR="00E16085" w:rsidRDefault="00E16085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14:paraId="4BB978BE" w14:textId="420DE5F2" w:rsidR="00E16085" w:rsidRDefault="00E16085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La figura che segue mostra il circuito di misura.</w:t>
      </w:r>
    </w:p>
    <w:p w14:paraId="1758C613" w14:textId="77777777" w:rsidR="00E16085" w:rsidRDefault="00E16085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14:paraId="2E8F126D" w14:textId="6DA42648" w:rsidR="00E44377" w:rsidRDefault="007B4DBF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4D5D7A89" wp14:editId="44DCE5D5">
            <wp:extent cx="5581650" cy="1409700"/>
            <wp:effectExtent l="0" t="0" r="0" b="0"/>
            <wp:docPr id="1" name="Immagine 1" descr="LTspice XVII - [Draft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80669D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8" t="41877" r="3958" b="23457"/>
                    <a:stretch/>
                  </pic:blipFill>
                  <pic:spPr bwMode="auto">
                    <a:xfrm>
                      <a:off x="0" y="0"/>
                      <a:ext cx="5595075" cy="1413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00514" w14:textId="77777777" w:rsidR="00E16085" w:rsidRDefault="00E16085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14:paraId="642EA7EE" w14:textId="0F55883D" w:rsidR="00E44377" w:rsidRDefault="00E16085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</w:t>
      </w:r>
      <w:r w:rsidR="00E44377">
        <w:rPr>
          <w:rFonts w:ascii="Helvetica" w:hAnsi="Helvetica" w:cs="Helvetica"/>
          <w:sz w:val="24"/>
          <w:szCs w:val="24"/>
        </w:rPr>
        <w:t>ll’apertura dell’interruttore</w:t>
      </w:r>
      <w:r w:rsidR="00C91A8A">
        <w:rPr>
          <w:rFonts w:ascii="Helvetica" w:hAnsi="Helvetica" w:cs="Helvetica"/>
          <w:sz w:val="24"/>
          <w:szCs w:val="24"/>
        </w:rPr>
        <w:t xml:space="preserve"> (1N4148)</w:t>
      </w:r>
      <w:r w:rsidR="00E44377">
        <w:rPr>
          <w:rFonts w:ascii="Helvetica" w:hAnsi="Helvetica" w:cs="Helvetica"/>
          <w:sz w:val="24"/>
          <w:szCs w:val="24"/>
        </w:rPr>
        <w:t xml:space="preserve"> il condensatore si scarica secondo la seguente legge:</w:t>
      </w:r>
    </w:p>
    <w:p w14:paraId="6486D443" w14:textId="4204AE64" w:rsidR="00E44377" w:rsidRPr="00BF1E0B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32"/>
          <w:szCs w:val="32"/>
        </w:rPr>
      </w:pPr>
      <m:oMathPara>
        <m:oMath>
          <m:r>
            <w:rPr>
              <w:rFonts w:ascii="Cambria Math" w:hAnsi="Cambria Math" w:cs="Helvetica"/>
              <w:sz w:val="32"/>
              <w:szCs w:val="32"/>
            </w:rPr>
            <m:t>V=</m:t>
          </m:r>
          <m:sSub>
            <m:sSubPr>
              <m:ctrlPr>
                <w:rPr>
                  <w:rFonts w:ascii="Cambria Math" w:hAnsi="Cambria Math" w:cs="Helvetic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Helvetica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 w:cs="Helvetica"/>
                  <w:sz w:val="32"/>
                  <w:szCs w:val="32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Helvetica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Helvetica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 w:cs="Helvetica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 w:cs="Helvetica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Helvetica"/>
                      <w:sz w:val="32"/>
                      <w:szCs w:val="32"/>
                    </w:rPr>
                    <m:t>t</m:t>
                  </m:r>
                </m:num>
                <m:den>
                  <m:r>
                    <w:rPr>
                      <w:rFonts w:ascii="Cambria Math" w:hAnsi="Cambria Math" w:cs="Helvetica"/>
                      <w:sz w:val="32"/>
                      <w:szCs w:val="32"/>
                    </w:rPr>
                    <m:t>τ</m:t>
                  </m:r>
                </m:den>
              </m:f>
            </m:sup>
          </m:sSup>
        </m:oMath>
      </m:oMathPara>
    </w:p>
    <w:p w14:paraId="2389EB2E" w14:textId="3392DCC2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La costante di tempo del circuito può essere espressa come τ= R</w:t>
      </w:r>
      <w:r w:rsidR="00D96798">
        <w:rPr>
          <w:rFonts w:ascii="Helvetica" w:hAnsi="Helvetica" w:cs="Helvetica"/>
          <w:sz w:val="24"/>
          <w:szCs w:val="24"/>
        </w:rPr>
        <w:t>3</w:t>
      </w:r>
      <w:r>
        <w:rPr>
          <w:rFonts w:ascii="Helvetica" w:hAnsi="Helvetica" w:cs="Helvetica"/>
          <w:sz w:val="24"/>
          <w:szCs w:val="24"/>
        </w:rPr>
        <w:t>•C.</w:t>
      </w:r>
    </w:p>
    <w:p w14:paraId="1639E4E3" w14:textId="397C53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Per calcolare la capacità del condensatore dobbiamo trovare la pendenza della retta della seguente formula:</w:t>
      </w:r>
    </w:p>
    <w:p w14:paraId="2B443483" w14:textId="7C575B39" w:rsidR="00F10A9D" w:rsidRPr="00F10A9D" w:rsidRDefault="008C3C3D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32"/>
          <w:szCs w:val="32"/>
        </w:rPr>
      </w:pPr>
      <m:oMathPara>
        <m:oMath>
          <m:func>
            <m:funcPr>
              <m:ctrlPr>
                <w:rPr>
                  <w:rFonts w:ascii="Cambria Math" w:hAnsi="Cambria Math" w:cs="Helvetic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Helvetica"/>
                  <w:sz w:val="32"/>
                  <w:szCs w:val="32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 w:cs="Helvetica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Helvetica"/>
                      <w:sz w:val="32"/>
                      <w:szCs w:val="32"/>
                    </w:rPr>
                    <m:t>V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sz w:val="32"/>
                          <w:szCs w:val="32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Helvetica"/>
                  <w:sz w:val="32"/>
                  <w:szCs w:val="32"/>
                </w:rPr>
                <m:t>=-</m:t>
              </m:r>
              <m:f>
                <m:fPr>
                  <m:ctrlPr>
                    <w:rPr>
                      <w:rFonts w:ascii="Cambria Math" w:hAnsi="Cambria Math" w:cs="Helvetica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Helvetica"/>
                      <w:sz w:val="32"/>
                      <w:szCs w:val="32"/>
                    </w:rPr>
                    <m:t>t</m:t>
                  </m:r>
                </m:num>
                <m:den>
                  <m:r>
                    <w:rPr>
                      <w:rFonts w:ascii="Cambria Math" w:hAnsi="Cambria Math" w:cs="Helvetica"/>
                      <w:sz w:val="32"/>
                      <w:szCs w:val="32"/>
                    </w:rPr>
                    <m:t>τ</m:t>
                  </m:r>
                </m:den>
              </m:f>
            </m:e>
          </m:func>
        </m:oMath>
      </m:oMathPara>
    </w:p>
    <w:p w14:paraId="37606B1F" w14:textId="23C5C3ED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Abbiamo due metodi</w:t>
      </w:r>
      <w:r w:rsidR="00B00D1E">
        <w:rPr>
          <w:rFonts w:ascii="Helvetica" w:hAnsi="Helvetica" w:cs="Helvetica"/>
          <w:sz w:val="24"/>
          <w:szCs w:val="24"/>
        </w:rPr>
        <w:t xml:space="preserve"> per eseguire le nostra misura:</w:t>
      </w:r>
      <w:r>
        <w:rPr>
          <w:rFonts w:ascii="Helvetica" w:hAnsi="Helvetica" w:cs="Helvetica"/>
          <w:sz w:val="24"/>
          <w:szCs w:val="24"/>
        </w:rPr>
        <w:t xml:space="preserve"> il primo consiste nel</w:t>
      </w:r>
      <w:r w:rsidR="00B00D1E">
        <w:rPr>
          <w:rFonts w:ascii="Helvetica" w:hAnsi="Helvetica" w:cs="Helvetica"/>
          <w:sz w:val="24"/>
          <w:szCs w:val="24"/>
        </w:rPr>
        <w:t>lo</w:t>
      </w:r>
      <w:r>
        <w:rPr>
          <w:rFonts w:ascii="Helvetica" w:hAnsi="Helvetica" w:cs="Helvetica"/>
          <w:sz w:val="24"/>
          <w:szCs w:val="24"/>
        </w:rPr>
        <w:t xml:space="preserve"> scegliere opportunamente due </w:t>
      </w:r>
      <w:r w:rsidR="00B00D1E">
        <w:rPr>
          <w:rFonts w:ascii="Helvetica" w:hAnsi="Helvetica" w:cs="Helvetica"/>
          <w:sz w:val="24"/>
          <w:szCs w:val="24"/>
        </w:rPr>
        <w:t>punti della curva di scarica del condensatore,</w:t>
      </w:r>
      <w:r>
        <w:rPr>
          <w:rFonts w:ascii="Helvetica" w:hAnsi="Helvetica" w:cs="Helvetica"/>
          <w:sz w:val="24"/>
          <w:szCs w:val="24"/>
        </w:rPr>
        <w:t xml:space="preserve"> tracci</w:t>
      </w:r>
      <w:r w:rsidR="00B00D1E">
        <w:rPr>
          <w:rFonts w:ascii="Helvetica" w:hAnsi="Helvetica" w:cs="Helvetica"/>
          <w:sz w:val="24"/>
          <w:szCs w:val="24"/>
        </w:rPr>
        <w:t>are la retta passante per essi e ricavarne</w:t>
      </w:r>
      <w:r>
        <w:rPr>
          <w:rFonts w:ascii="Helvetica" w:hAnsi="Helvetica" w:cs="Helvetica"/>
          <w:sz w:val="24"/>
          <w:szCs w:val="24"/>
        </w:rPr>
        <w:t xml:space="preserve"> la pendenz</w:t>
      </w:r>
      <w:r w:rsidR="00B00D1E">
        <w:rPr>
          <w:rFonts w:ascii="Helvetica" w:hAnsi="Helvetica" w:cs="Helvetica"/>
          <w:sz w:val="24"/>
          <w:szCs w:val="24"/>
        </w:rPr>
        <w:t>a; nel</w:t>
      </w:r>
      <w:r>
        <w:rPr>
          <w:rFonts w:ascii="Helvetica" w:hAnsi="Helvetica" w:cs="Helvetica"/>
          <w:sz w:val="24"/>
          <w:szCs w:val="24"/>
        </w:rPr>
        <w:t xml:space="preserve"> secondo</w:t>
      </w:r>
      <w:r w:rsidR="00B00D1E">
        <w:rPr>
          <w:rFonts w:ascii="Helvetica" w:hAnsi="Helvetica" w:cs="Helvetica"/>
          <w:sz w:val="24"/>
          <w:szCs w:val="24"/>
        </w:rPr>
        <w:t>,</w:t>
      </w:r>
      <w:r>
        <w:rPr>
          <w:rFonts w:ascii="Helvetica" w:hAnsi="Helvetica" w:cs="Helvetica"/>
          <w:sz w:val="24"/>
          <w:szCs w:val="24"/>
        </w:rPr>
        <w:t xml:space="preserve"> invece</w:t>
      </w:r>
      <w:r w:rsidR="00B00D1E">
        <w:rPr>
          <w:rFonts w:ascii="Helvetica" w:hAnsi="Helvetica" w:cs="Helvetica"/>
          <w:sz w:val="24"/>
          <w:szCs w:val="24"/>
        </w:rPr>
        <w:t>,</w:t>
      </w:r>
      <w:r w:rsidR="007F3437">
        <w:rPr>
          <w:rFonts w:ascii="Helvetica" w:hAnsi="Helvetica" w:cs="Helvetica"/>
          <w:sz w:val="24"/>
          <w:szCs w:val="24"/>
        </w:rPr>
        <w:t xml:space="preserve"> troviamo</w:t>
      </w:r>
      <w:r w:rsidR="00B00D1E">
        <w:rPr>
          <w:rFonts w:ascii="Helvetica" w:hAnsi="Helvetica" w:cs="Helvetica"/>
          <w:sz w:val="24"/>
          <w:szCs w:val="24"/>
        </w:rPr>
        <w:t xml:space="preserve"> retta</w:t>
      </w:r>
      <w:r w:rsidR="007F3437">
        <w:rPr>
          <w:rFonts w:ascii="Helvetica" w:hAnsi="Helvetica" w:cs="Helvetica"/>
          <w:sz w:val="24"/>
          <w:szCs w:val="24"/>
        </w:rPr>
        <w:t xml:space="preserve"> e pendenza</w:t>
      </w:r>
      <w:r w:rsidR="00B00D1E">
        <w:rPr>
          <w:rFonts w:ascii="Helvetica" w:hAnsi="Helvetica" w:cs="Helvetica"/>
          <w:sz w:val="24"/>
          <w:szCs w:val="24"/>
        </w:rPr>
        <w:t xml:space="preserve"> mediante</w:t>
      </w:r>
      <w:r>
        <w:rPr>
          <w:rFonts w:ascii="Helvetica" w:hAnsi="Helvetica" w:cs="Helvetica"/>
          <w:sz w:val="24"/>
          <w:szCs w:val="24"/>
        </w:rPr>
        <w:t xml:space="preserve"> regressione lineare</w:t>
      </w:r>
      <w:r w:rsidR="007F3437">
        <w:rPr>
          <w:rFonts w:ascii="Helvetica" w:hAnsi="Helvetica" w:cs="Helvetica"/>
          <w:sz w:val="24"/>
          <w:szCs w:val="24"/>
        </w:rPr>
        <w:t xml:space="preserve"> semplice</w:t>
      </w:r>
      <w:r>
        <w:rPr>
          <w:rFonts w:ascii="Helvetica" w:hAnsi="Helvetica" w:cs="Helvetica"/>
          <w:sz w:val="24"/>
          <w:szCs w:val="24"/>
        </w:rPr>
        <w:t xml:space="preserve"> (il</w:t>
      </w:r>
      <w:r w:rsidR="007F3437">
        <w:rPr>
          <w:rFonts w:ascii="Helvetica" w:hAnsi="Helvetica" w:cs="Helvetica"/>
          <w:sz w:val="24"/>
          <w:szCs w:val="24"/>
        </w:rPr>
        <w:t xml:space="preserve"> metodo ottimale sarebbe usare una</w:t>
      </w:r>
      <w:r>
        <w:rPr>
          <w:rFonts w:ascii="Helvetica" w:hAnsi="Helvetica" w:cs="Helvetica"/>
          <w:sz w:val="24"/>
          <w:szCs w:val="24"/>
        </w:rPr>
        <w:t xml:space="preserve"> regressione lineare pesata). Nella nostra esperienza di laboratorio abbiamo sviluppato entrambi i metodi.</w:t>
      </w:r>
    </w:p>
    <w:p w14:paraId="0B12CA86" w14:textId="34CAB760" w:rsidR="008C31CF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 questo punto è necessario scegliere l’intervallo</w:t>
      </w:r>
      <w:r w:rsidR="00B86A89">
        <w:rPr>
          <w:rFonts w:ascii="Helvetica" w:hAnsi="Helvetica" w:cs="Helvetica"/>
          <w:sz w:val="24"/>
          <w:szCs w:val="24"/>
        </w:rPr>
        <w:t xml:space="preserve"> di osservazione, cioè l’intervallo</w:t>
      </w:r>
      <w:r w:rsidR="007F3437">
        <w:rPr>
          <w:rFonts w:ascii="Helvetica" w:hAnsi="Helvetica" w:cs="Helvetica"/>
          <w:sz w:val="24"/>
          <w:szCs w:val="24"/>
        </w:rPr>
        <w:t xml:space="preserve"> di tempo nel quale raccogliere i campioni</w:t>
      </w:r>
      <w:r w:rsidR="008C31CF">
        <w:rPr>
          <w:rFonts w:ascii="Helvetica" w:hAnsi="Helvetica" w:cs="Helvetica"/>
          <w:sz w:val="24"/>
          <w:szCs w:val="24"/>
        </w:rPr>
        <w:t>. E</w:t>
      </w:r>
      <w:r w:rsidR="007F3437">
        <w:rPr>
          <w:rFonts w:ascii="Helvetica" w:hAnsi="Helvetica" w:cs="Helvetica"/>
          <w:sz w:val="24"/>
          <w:szCs w:val="24"/>
        </w:rPr>
        <w:t>sso non deve essere né troppo grande né troppo piccolo</w:t>
      </w:r>
      <w:r w:rsidR="00354652">
        <w:rPr>
          <w:rFonts w:ascii="Helvetica" w:hAnsi="Helvetica" w:cs="Helvetica"/>
          <w:sz w:val="24"/>
          <w:szCs w:val="24"/>
        </w:rPr>
        <w:t>: più i campioni acquisi</w:t>
      </w:r>
      <w:r w:rsidR="008C31CF">
        <w:rPr>
          <w:rFonts w:ascii="Helvetica" w:hAnsi="Helvetica" w:cs="Helvetica"/>
          <w:sz w:val="24"/>
          <w:szCs w:val="24"/>
        </w:rPr>
        <w:t>ti sono</w:t>
      </w:r>
      <w:r w:rsidR="00354652">
        <w:rPr>
          <w:rFonts w:ascii="Helvetica" w:hAnsi="Helvetica" w:cs="Helvetica"/>
          <w:sz w:val="24"/>
          <w:szCs w:val="24"/>
        </w:rPr>
        <w:t xml:space="preserve"> </w:t>
      </w:r>
      <w:r w:rsidR="008C31CF">
        <w:rPr>
          <w:rFonts w:ascii="Helvetica" w:hAnsi="Helvetica" w:cs="Helvetica"/>
          <w:sz w:val="24"/>
          <w:szCs w:val="24"/>
        </w:rPr>
        <w:t>poco distanziati nel tempo l’uno dall’altro,</w:t>
      </w:r>
      <w:r w:rsidR="00354652">
        <w:rPr>
          <w:rFonts w:ascii="Helvetica" w:hAnsi="Helvetica" w:cs="Helvetica"/>
          <w:sz w:val="24"/>
          <w:szCs w:val="24"/>
        </w:rPr>
        <w:t xml:space="preserve"> peggiore sarà</w:t>
      </w:r>
      <w:r w:rsidR="008C31CF">
        <w:rPr>
          <w:rFonts w:ascii="Helvetica" w:hAnsi="Helvetica" w:cs="Helvetica"/>
          <w:sz w:val="24"/>
          <w:szCs w:val="24"/>
        </w:rPr>
        <w:t xml:space="preserve"> la stima della retta</w:t>
      </w:r>
      <w:r w:rsidR="00354652">
        <w:rPr>
          <w:rFonts w:ascii="Helvetica" w:hAnsi="Helvetica" w:cs="Helvetica"/>
          <w:sz w:val="24"/>
          <w:szCs w:val="24"/>
        </w:rPr>
        <w:t>; maggiore è l’intervallo di tempo, più aumenta il rischio di dover maneggiare nei calcoli valori di tensione bassi.</w:t>
      </w:r>
    </w:p>
    <w:p w14:paraId="1F19867D" w14:textId="7B6AD642" w:rsidR="00E44377" w:rsidRDefault="00BF1E0B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lastRenderedPageBreak/>
        <w:drawing>
          <wp:inline distT="0" distB="0" distL="0" distR="0" wp14:anchorId="71DB2564" wp14:editId="7F36740C">
            <wp:extent cx="4266419" cy="1471612"/>
            <wp:effectExtent l="0" t="0" r="1270" b="0"/>
            <wp:docPr id="2" name="Immagine 2" descr="02-arduinoscarica_3p.pdf - Adobe Acrobat Reader 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80F527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5" t="43650" r="14090" b="21906"/>
                    <a:stretch/>
                  </pic:blipFill>
                  <pic:spPr bwMode="auto">
                    <a:xfrm>
                      <a:off x="0" y="0"/>
                      <a:ext cx="4271366" cy="1473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58A02" w14:textId="0249DC87" w:rsidR="00E44377" w:rsidRDefault="007F343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Come possiamo vedere dai grafici riportati</w:t>
      </w:r>
      <w:r w:rsidR="002E4341">
        <w:rPr>
          <w:rFonts w:ascii="Helvetica" w:hAnsi="Helvetica" w:cs="Helvetica"/>
          <w:sz w:val="24"/>
          <w:szCs w:val="24"/>
        </w:rPr>
        <w:t>, nel nostro modello mate</w:t>
      </w:r>
      <w:r w:rsidR="00B86A89">
        <w:rPr>
          <w:rFonts w:ascii="Helvetica" w:hAnsi="Helvetica" w:cs="Helvetica"/>
          <w:sz w:val="24"/>
          <w:szCs w:val="24"/>
        </w:rPr>
        <w:t xml:space="preserve">matico, che fa uso di logaritmi, </w:t>
      </w:r>
      <w:r w:rsidR="002E4341">
        <w:rPr>
          <w:rFonts w:ascii="Helvetica" w:hAnsi="Helvetica" w:cs="Helvetica"/>
          <w:sz w:val="24"/>
          <w:szCs w:val="24"/>
        </w:rPr>
        <w:t>maneggiare</w:t>
      </w:r>
      <w:r w:rsidR="00E44377">
        <w:rPr>
          <w:rFonts w:ascii="Helvetica" w:hAnsi="Helvetica" w:cs="Helvetica"/>
          <w:sz w:val="24"/>
          <w:szCs w:val="24"/>
        </w:rPr>
        <w:t xml:space="preserve"> tensioni basse rispetto al riferimento si</w:t>
      </w:r>
      <w:r w:rsidR="002E4341">
        <w:rPr>
          <w:rFonts w:ascii="Helvetica" w:hAnsi="Helvetica" w:cs="Helvetica"/>
          <w:sz w:val="24"/>
          <w:szCs w:val="24"/>
        </w:rPr>
        <w:t>gnificherebbe rischiare di stimare una pendenza errata o di interpolare una curva non lineare.</w:t>
      </w:r>
    </w:p>
    <w:p w14:paraId="75A51C08" w14:textId="1AA46638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Per determinare l’intervallo di osservazione “ottimale” è necessario determinare l’incertezza con cui si stima la costante di tempo. Presi due valori di tensione distanziati di un intervallo T, la costante di tempo si determina come:</w:t>
      </w:r>
    </w:p>
    <w:p w14:paraId="31EF945F" w14:textId="372C09BD" w:rsidR="00E44377" w:rsidRDefault="00E44377" w:rsidP="0037349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Helvetica"/>
              <w:color w:val="000000"/>
              <w:sz w:val="32"/>
              <w:szCs w:val="32"/>
            </w:rPr>
            <m:t>τ=</m:t>
          </m:r>
          <m:f>
            <m:fPr>
              <m:ctrlPr>
                <w:rPr>
                  <w:rFonts w:ascii="Cambria Math" w:hAnsi="Cambria Math" w:cs="Helvetica"/>
                  <w:i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  <w:sz w:val="32"/>
                  <w:szCs w:val="32"/>
                </w:rPr>
                <m:t>T</m:t>
              </m:r>
            </m:num>
            <m:den>
              <m:func>
                <m:funcPr>
                  <m:ctrlPr>
                    <w:rPr>
                      <w:rFonts w:ascii="Cambria Math" w:hAnsi="Cambria Math" w:cs="Helvetica"/>
                      <w:i/>
                      <w:color w:val="000000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000000"/>
                      <w:sz w:val="32"/>
                      <w:szCs w:val="32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Helvetica"/>
                              <w:color w:val="000000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Helvetica"/>
                              <w:color w:val="000000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Helvetica"/>
                              <w:color w:val="000000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Helvetica"/>
                              <w:color w:val="000000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den>
                  </m:f>
                </m:e>
              </m:func>
            </m:den>
          </m:f>
        </m:oMath>
      </m:oMathPara>
    </w:p>
    <w:p w14:paraId="035C0A63" w14:textId="3ACFDFB8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A questo punto possiamo esprimere l’incertezza di tau tramite il metodo deterministico in questo modo: </w:t>
      </w:r>
    </w:p>
    <w:p w14:paraId="197044D3" w14:textId="5C058600" w:rsidR="00E44377" w:rsidRDefault="008C3C3D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Helvetica"/>
                  <w:color w:val="000000"/>
                  <w:sz w:val="32"/>
                  <w:szCs w:val="32"/>
                </w:rPr>
                <m:t>ε</m:t>
              </m:r>
            </m:e>
            <m:sub>
              <m:r>
                <w:rPr>
                  <w:rFonts w:ascii="Cambria Math" w:hAnsi="Cambria Math" w:cs="Helvetica"/>
                  <w:color w:val="000000"/>
                  <w:sz w:val="32"/>
                  <w:szCs w:val="32"/>
                </w:rPr>
                <m:t>τ</m:t>
              </m:r>
            </m:sub>
          </m:sSub>
          <m:r>
            <w:rPr>
              <w:rFonts w:ascii="Cambria Math" w:hAnsi="Cambria Math" w:cs="Helvetica"/>
              <w:color w:val="000000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Helvetica"/>
                  <w:i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  <w:sz w:val="32"/>
                  <w:szCs w:val="32"/>
                </w:rPr>
                <m:t>ΔT</m:t>
              </m:r>
            </m:num>
            <m:den>
              <m:r>
                <w:rPr>
                  <w:rFonts w:ascii="Cambria Math" w:hAnsi="Cambria Math" w:cs="Helvetica"/>
                  <w:color w:val="000000"/>
                  <w:sz w:val="32"/>
                  <w:szCs w:val="32"/>
                </w:rPr>
                <m:t>T</m:t>
              </m:r>
            </m:den>
          </m:f>
          <m:r>
            <w:rPr>
              <w:rFonts w:ascii="Cambria Math" w:hAnsi="Cambria Math" w:cs="Helvetica"/>
              <w:color w:val="000000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 w:cs="Helvetica"/>
                  <w:i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  <w:sz w:val="32"/>
                  <w:szCs w:val="32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Helvetica"/>
                      <w:i/>
                      <w:color w:val="000000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000000"/>
                      <w:sz w:val="32"/>
                      <w:szCs w:val="32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Helvetica"/>
                              <w:color w:val="000000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Helvetica"/>
                              <w:color w:val="000000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Helvetica"/>
                              <w:color w:val="000000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Helvetica"/>
                              <w:color w:val="000000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den>
                  </m:f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hAnsi="Cambria Math" w:cs="Helvetica"/>
                  <w:i/>
                  <w:color w:val="000000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Helvetica"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Helvetica"/>
                      <w:color w:val="000000"/>
                      <w:sz w:val="32"/>
                      <w:szCs w:val="32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000000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000000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000000"/>
                          <w:sz w:val="32"/>
                          <w:szCs w:val="32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Helvetica"/>
                  <w:color w:val="000000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 w:cs="Helvetica"/>
                      <w:i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Helvetica"/>
                      <w:color w:val="000000"/>
                      <w:sz w:val="32"/>
                      <w:szCs w:val="32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000000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000000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030D1F02" w14:textId="475D85B6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Deriviamo quest’ultima formula rispetto all’intervallo di osservazione T e la poniamo uguale a zero in modo da trovare i minimi dell’espressione</w:t>
      </w:r>
      <w:r w:rsidR="00B86A89">
        <w:rPr>
          <w:rFonts w:ascii="Helvetica" w:hAnsi="Helvetica" w:cs="Helvetica"/>
          <w:color w:val="000000"/>
          <w:sz w:val="24"/>
          <w:szCs w:val="24"/>
        </w:rPr>
        <w:t xml:space="preserve"> non derivata. T</w:t>
      </w:r>
      <w:r>
        <w:rPr>
          <w:rFonts w:ascii="Helvetica" w:hAnsi="Helvetica" w:cs="Helvetica"/>
          <w:color w:val="000000"/>
          <w:sz w:val="24"/>
          <w:szCs w:val="24"/>
        </w:rPr>
        <w:t>roviamo che la miglior condizione di lavoro è con l’intervallo di osservazione cir</w:t>
      </w:r>
      <w:r w:rsidR="00B86A89">
        <w:rPr>
          <w:rFonts w:ascii="Helvetica" w:hAnsi="Helvetica" w:cs="Helvetica"/>
          <w:color w:val="000000"/>
          <w:sz w:val="24"/>
          <w:szCs w:val="24"/>
        </w:rPr>
        <w:t>ca pari a una costante di tempo: si tratta di un’</w:t>
      </w:r>
      <w:r w:rsidR="00A21DE9">
        <w:rPr>
          <w:rFonts w:ascii="Helvetica" w:hAnsi="Helvetica" w:cs="Helvetica"/>
          <w:color w:val="000000"/>
          <w:sz w:val="24"/>
          <w:szCs w:val="24"/>
        </w:rPr>
        <w:t>approssimazione;</w:t>
      </w:r>
      <w:r w:rsidR="00B86A89">
        <w:rPr>
          <w:rFonts w:ascii="Helvetica" w:hAnsi="Helvetica" w:cs="Helvetica"/>
          <w:color w:val="000000"/>
          <w:sz w:val="24"/>
          <w:szCs w:val="24"/>
        </w:rPr>
        <w:t xml:space="preserve"> calcolare il minimo analiticamente non è possibile</w:t>
      </w:r>
      <w:r w:rsidR="00A21DE9">
        <w:rPr>
          <w:rFonts w:ascii="Helvetica" w:hAnsi="Helvetica" w:cs="Helvetica"/>
          <w:color w:val="000000"/>
          <w:sz w:val="24"/>
          <w:szCs w:val="24"/>
        </w:rPr>
        <w:t>, in quanto l’equazione da risolvere è di tipo trascendente.</w:t>
      </w:r>
    </w:p>
    <w:p w14:paraId="13850D7D" w14:textId="39506B38" w:rsidR="00E44377" w:rsidRDefault="00A21DE9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Ora p</w:t>
      </w:r>
      <w:r w:rsidR="00E44377">
        <w:rPr>
          <w:rFonts w:ascii="Helvetica" w:hAnsi="Helvetica" w:cs="Helvetica"/>
          <w:color w:val="000000"/>
          <w:sz w:val="24"/>
          <w:szCs w:val="24"/>
        </w:rPr>
        <w:t>ossiamo iniziare a lavorare sul codi</w:t>
      </w:r>
      <w:r>
        <w:rPr>
          <w:rFonts w:ascii="Helvetica" w:hAnsi="Helvetica" w:cs="Helvetica"/>
          <w:color w:val="000000"/>
          <w:sz w:val="24"/>
          <w:szCs w:val="24"/>
        </w:rPr>
        <w:t>ce di Arduino, puntualizzano un ultimo aspetto:</w:t>
      </w:r>
      <w:r w:rsidR="00733EEA">
        <w:rPr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la poca memoria di Arduino impedisce di salvare un qualsivoglia numero di campioni; nel caso del metodo due, occorre implementare una regressione lineare in forma ricorsiva così da non necessitare molta memoria per salvare i dati.</w:t>
      </w:r>
    </w:p>
    <w:p w14:paraId="64175D71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</w:p>
    <w:p w14:paraId="21070A91" w14:textId="2E2214FE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Montiamo il circuito in laboratorio</w:t>
      </w:r>
      <w:r w:rsidR="00A21DE9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37349D">
        <w:rPr>
          <w:rFonts w:ascii="Helvetica" w:hAnsi="Helvetica" w:cs="Helvetica"/>
          <w:color w:val="000000"/>
          <w:sz w:val="24"/>
          <w:szCs w:val="24"/>
        </w:rPr>
        <w:t>collegando un capo del condensatore al pin analogico non protetto A5, in modo da non avere una minore impedenza di ingresso a causa del diodo di protezione montato in parallelo (tra A5 e GND)</w:t>
      </w:r>
      <w:r w:rsidR="00A21DE9">
        <w:rPr>
          <w:rFonts w:ascii="Helvetica" w:hAnsi="Helvetica" w:cs="Helvetica"/>
          <w:color w:val="000000"/>
          <w:sz w:val="24"/>
          <w:szCs w:val="24"/>
        </w:rPr>
        <w:t>.</w:t>
      </w:r>
      <w:r w:rsidR="00CC285C">
        <w:rPr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Al posto di un interruttore usiamo u</w:t>
      </w:r>
      <w:r w:rsidR="002B3A3E">
        <w:rPr>
          <w:rFonts w:ascii="Helvetica" w:hAnsi="Helvetica" w:cs="Helvetica"/>
          <w:color w:val="000000"/>
          <w:sz w:val="24"/>
          <w:szCs w:val="24"/>
        </w:rPr>
        <w:t>n diodo 1N4148: abbiamo realizzato un interruttore pilotabile mediante un pin digitale di Arduino.</w:t>
      </w:r>
      <w:r>
        <w:rPr>
          <w:rFonts w:ascii="Helvetica" w:hAnsi="Helvetica" w:cs="Helvetica"/>
          <w:color w:val="000000"/>
          <w:sz w:val="24"/>
          <w:szCs w:val="24"/>
        </w:rPr>
        <w:t xml:space="preserve"> </w:t>
      </w:r>
    </w:p>
    <w:p w14:paraId="262D1506" w14:textId="7ECE0F21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Utilizziamo un partitore di tensione in modo da far cadere</w:t>
      </w:r>
      <w:r w:rsidR="002B3A3E">
        <w:rPr>
          <w:rFonts w:ascii="Helvetica" w:hAnsi="Helvetica" w:cs="Helvetica"/>
          <w:color w:val="000000"/>
          <w:sz w:val="24"/>
          <w:szCs w:val="24"/>
        </w:rPr>
        <w:t xml:space="preserve"> sul condensatore</w:t>
      </w:r>
      <w:r>
        <w:rPr>
          <w:rFonts w:ascii="Helvetica" w:hAnsi="Helvetica" w:cs="Helvetica"/>
          <w:color w:val="000000"/>
          <w:sz w:val="24"/>
          <w:szCs w:val="24"/>
        </w:rPr>
        <w:t xml:space="preserve"> u</w:t>
      </w:r>
      <w:r w:rsidR="002B3A3E">
        <w:rPr>
          <w:rFonts w:ascii="Helvetica" w:hAnsi="Helvetica" w:cs="Helvetica"/>
          <w:color w:val="000000"/>
          <w:sz w:val="24"/>
          <w:szCs w:val="24"/>
        </w:rPr>
        <w:t>na tensione minore di 1.1V: possiamo così</w:t>
      </w:r>
      <w:r>
        <w:rPr>
          <w:rFonts w:ascii="Helvetica" w:hAnsi="Helvetica" w:cs="Helvetica"/>
          <w:color w:val="000000"/>
          <w:sz w:val="24"/>
          <w:szCs w:val="24"/>
        </w:rPr>
        <w:t xml:space="preserve"> utilizzare come riferimento quello interno di Arduino</w:t>
      </w:r>
      <w:r w:rsidR="002B3A3E">
        <w:rPr>
          <w:rFonts w:ascii="Helvetica" w:hAnsi="Helvetica" w:cs="Helvetica"/>
          <w:color w:val="000000"/>
          <w:sz w:val="24"/>
          <w:szCs w:val="24"/>
        </w:rPr>
        <w:t>,</w:t>
      </w:r>
      <w:r>
        <w:rPr>
          <w:rFonts w:ascii="Helvetica" w:hAnsi="Helvetica" w:cs="Helvetica"/>
          <w:color w:val="000000"/>
          <w:sz w:val="24"/>
          <w:szCs w:val="24"/>
        </w:rPr>
        <w:t xml:space="preserve"> da 1.1V</w:t>
      </w:r>
      <w:r w:rsidR="002B3A3E">
        <w:rPr>
          <w:rFonts w:ascii="Helvetica" w:hAnsi="Helvetica" w:cs="Helvetica"/>
          <w:color w:val="000000"/>
          <w:sz w:val="24"/>
          <w:szCs w:val="24"/>
        </w:rPr>
        <w:t>, che ha un’incertezza minore rispetto al riferimento a 5V</w:t>
      </w:r>
      <w:r>
        <w:rPr>
          <w:rFonts w:ascii="Helvetica" w:hAnsi="Helvetica" w:cs="Helvetica"/>
          <w:color w:val="000000"/>
          <w:sz w:val="24"/>
          <w:szCs w:val="24"/>
        </w:rPr>
        <w:t>.</w:t>
      </w:r>
    </w:p>
    <w:p w14:paraId="2A8C516F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I valori delle resistenze utilizzati sono stati misurati tramite il multimetro digitale e perciò la loro incertezza è calcolata secondo la formula trovata sul datasheet dello strumento:</w:t>
      </w:r>
    </w:p>
    <w:p w14:paraId="641CE963" w14:textId="0340EA94" w:rsidR="00E44377" w:rsidRDefault="002B3A3E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Calcoliamo l’</w:t>
      </w:r>
      <w:r w:rsidR="00E44377">
        <w:rPr>
          <w:rFonts w:ascii="Helvetica" w:hAnsi="Helvetica" w:cs="Helvetica"/>
          <w:color w:val="000000"/>
          <w:sz w:val="24"/>
          <w:szCs w:val="24"/>
        </w:rPr>
        <w:t xml:space="preserve"> incertezza:</w:t>
      </w:r>
    </w:p>
    <w:p w14:paraId="4432618B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Helvetica"/>
              <w:color w:val="000000"/>
              <w:sz w:val="24"/>
              <w:szCs w:val="24"/>
            </w:rPr>
            <m:t>δR=0.01%reading+0.001%range</m:t>
          </m:r>
        </m:oMath>
      </m:oMathPara>
    </w:p>
    <w:p w14:paraId="5BD4DE85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</w:p>
    <w:p w14:paraId="10698A08" w14:textId="415E245C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R1 =</w:t>
      </w:r>
      <w:r w:rsidR="007B4DBF">
        <w:rPr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 xml:space="preserve">(9895.71 </w:t>
      </w:r>
      <w:r w:rsidRPr="00AA471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±</w:t>
      </w:r>
      <w:r>
        <w:rPr>
          <w:rFonts w:ascii="Helvetica" w:hAnsi="Helvetica" w:cs="Helvetica"/>
          <w:color w:val="000000"/>
          <w:sz w:val="24"/>
          <w:szCs w:val="24"/>
        </w:rPr>
        <w:t xml:space="preserve"> 1.09) Ω;</w:t>
      </w:r>
    </w:p>
    <w:p w14:paraId="3BE11618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lastRenderedPageBreak/>
        <w:t xml:space="preserve">R2 = (26886.5 </w:t>
      </w:r>
      <w:r w:rsidRPr="00AA471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±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3.7) </w:t>
      </w:r>
      <w:r>
        <w:rPr>
          <w:rFonts w:ascii="Helvetica" w:hAnsi="Helvetica" w:cs="Helvetica"/>
          <w:color w:val="000000"/>
          <w:sz w:val="24"/>
          <w:szCs w:val="24"/>
        </w:rPr>
        <w:t>Ω;</w:t>
      </w:r>
    </w:p>
    <w:p w14:paraId="4519719B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R3 = (987.86 </w:t>
      </w:r>
      <w:r w:rsidRPr="00AA471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±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198.79</w:t>
      </w:r>
      <w:r>
        <w:rPr>
          <w:rFonts w:ascii="Helvetica" w:hAnsi="Helvetica" w:cs="Helvetica"/>
          <w:color w:val="000000"/>
          <w:sz w:val="24"/>
          <w:szCs w:val="24"/>
        </w:rPr>
        <w:t xml:space="preserve">)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kΩ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>.</w:t>
      </w:r>
    </w:p>
    <w:p w14:paraId="7C282DCF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</w:p>
    <w:p w14:paraId="04E41BCF" w14:textId="77777777" w:rsidR="007C138D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Un parametro molto importante da considerare durante la scelta del diodo è la corrente di saturazione in</w:t>
      </w:r>
      <w:r w:rsidR="007B4DBF">
        <w:rPr>
          <w:rFonts w:ascii="Helvetica" w:hAnsi="Helvetica" w:cs="Helvetica"/>
          <w:color w:val="000000"/>
          <w:sz w:val="24"/>
          <w:szCs w:val="24"/>
        </w:rPr>
        <w:t>versa</w:t>
      </w:r>
      <w:r w:rsidR="00CC285C">
        <w:rPr>
          <w:rFonts w:ascii="Helvetica" w:hAnsi="Helvetica" w:cs="Helvetica"/>
          <w:color w:val="000000"/>
          <w:sz w:val="24"/>
          <w:szCs w:val="24"/>
        </w:rPr>
        <w:t xml:space="preserve"> che dev’essere trascurabile</w:t>
      </w:r>
      <w:r>
        <w:rPr>
          <w:rFonts w:ascii="Helvetica" w:hAnsi="Helvetica" w:cs="Helvetica"/>
          <w:color w:val="000000"/>
          <w:sz w:val="24"/>
          <w:szCs w:val="24"/>
        </w:rPr>
        <w:t xml:space="preserve"> in confronto alla corrente che passa in R3</w:t>
      </w:r>
      <w:r w:rsidR="00CC285C">
        <w:rPr>
          <w:rFonts w:ascii="Helvetica" w:hAnsi="Helvetica" w:cs="Helvetica"/>
          <w:color w:val="000000"/>
          <w:sz w:val="24"/>
          <w:szCs w:val="24"/>
        </w:rPr>
        <w:t>: un diodo di potenza non è consigliabile, avrebbe una corrente inversa di saturazione maggiore di quella di un diodo di segnale</w:t>
      </w:r>
      <w:r w:rsidR="001C47D4">
        <w:rPr>
          <w:rFonts w:ascii="Helvetica" w:hAnsi="Helvetica" w:cs="Helvetica"/>
          <w:color w:val="000000"/>
          <w:sz w:val="24"/>
          <w:szCs w:val="24"/>
        </w:rPr>
        <w:t>. Occorre</w:t>
      </w:r>
      <w:r w:rsidR="00CC285C">
        <w:rPr>
          <w:rFonts w:ascii="Helvetica" w:hAnsi="Helvetica" w:cs="Helvetica"/>
          <w:color w:val="000000"/>
          <w:sz w:val="24"/>
          <w:szCs w:val="24"/>
        </w:rPr>
        <w:t xml:space="preserve"> un diodo di segnale.</w:t>
      </w:r>
    </w:p>
    <w:p w14:paraId="2C724A9F" w14:textId="4024D63B" w:rsidR="00E44377" w:rsidRDefault="001C47D4" w:rsidP="007C138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1N4148</w:t>
      </w:r>
      <w:r w:rsidR="007B4DBF">
        <w:rPr>
          <w:rFonts w:ascii="Helvetica" w:hAnsi="Helvetica" w:cs="Helvetica"/>
          <w:color w:val="000000"/>
          <w:sz w:val="24"/>
          <w:szCs w:val="24"/>
        </w:rPr>
        <w:t xml:space="preserve"> è</w:t>
      </w:r>
      <w:r>
        <w:rPr>
          <w:rFonts w:ascii="Helvetica" w:hAnsi="Helvetica" w:cs="Helvetica"/>
          <w:color w:val="000000"/>
          <w:sz w:val="24"/>
          <w:szCs w:val="24"/>
        </w:rPr>
        <w:t xml:space="preserve"> un diodo di segnale:</w:t>
      </w:r>
      <w:r w:rsidR="007B4DBF">
        <w:rPr>
          <w:rFonts w:ascii="Helvetica" w:hAnsi="Helvetica" w:cs="Helvetica"/>
          <w:color w:val="000000"/>
          <w:sz w:val="24"/>
          <w:szCs w:val="24"/>
        </w:rPr>
        <w:t xml:space="preserve"> dal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datasheet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>, a temperatura ambiente, con una tensione inversa massima di 20V, la</w:t>
      </w:r>
      <w:r w:rsidR="007B4DBF">
        <w:rPr>
          <w:rFonts w:ascii="Helvetica" w:hAnsi="Helvetica" w:cs="Helvetica"/>
          <w:color w:val="000000"/>
          <w:sz w:val="24"/>
          <w:szCs w:val="24"/>
        </w:rPr>
        <w:t xml:space="preserve"> corrente</w:t>
      </w:r>
      <w:r>
        <w:rPr>
          <w:rFonts w:ascii="Helvetica" w:hAnsi="Helvetica" w:cs="Helvetica"/>
          <w:color w:val="000000"/>
          <w:sz w:val="24"/>
          <w:szCs w:val="24"/>
        </w:rPr>
        <w:t xml:space="preserve"> inversa è minore o uguale a 25nA.</w:t>
      </w:r>
    </w:p>
    <w:p w14:paraId="37A5894F" w14:textId="62449D99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Scegliamo un valore di R3 circa uguale ad 1 MΩ in modo da far sì che la scarica sia lunga un tempo accettabile </w:t>
      </w:r>
      <w:r w:rsidR="001C47D4">
        <w:rPr>
          <w:rFonts w:ascii="Helvetica" w:hAnsi="Helvetica" w:cs="Helvetica"/>
          <w:color w:val="000000"/>
          <w:sz w:val="24"/>
          <w:szCs w:val="24"/>
        </w:rPr>
        <w:t>per la nostra esperienza in laboratorio</w:t>
      </w:r>
      <w:r w:rsidR="00442397">
        <w:rPr>
          <w:rFonts w:ascii="Helvetica" w:hAnsi="Helvetica" w:cs="Helvetica"/>
          <w:color w:val="000000"/>
          <w:sz w:val="24"/>
          <w:szCs w:val="24"/>
        </w:rPr>
        <w:t xml:space="preserve"> (1s)</w:t>
      </w:r>
      <w:r w:rsidR="001C47D4">
        <w:rPr>
          <w:rFonts w:ascii="Helvetica" w:hAnsi="Helvetica" w:cs="Helvetica"/>
          <w:color w:val="000000"/>
          <w:sz w:val="24"/>
          <w:szCs w:val="24"/>
        </w:rPr>
        <w:t>.</w:t>
      </w:r>
    </w:p>
    <w:p w14:paraId="38A23FF9" w14:textId="3594889B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Pilotiamo la carica e la scarica del condensatore andando a variare la tensione sui pin digitali di uscita di Arduino stesso. Per attendere sufficiente tempo tra una misura e l’alt</w:t>
      </w:r>
      <w:r w:rsidR="00442397">
        <w:rPr>
          <w:rFonts w:ascii="Helvetica" w:hAnsi="Helvetica" w:cs="Helvetica"/>
          <w:color w:val="000000"/>
          <w:sz w:val="24"/>
          <w:szCs w:val="24"/>
        </w:rPr>
        <w:t xml:space="preserve">ra, nel programma Arduino, usiamo la funzione </w:t>
      </w:r>
      <w:r>
        <w:rPr>
          <w:rFonts w:ascii="Helvetica" w:hAnsi="Helvetica" w:cs="Helvetica"/>
          <w:color w:val="000000"/>
          <w:sz w:val="24"/>
          <w:szCs w:val="24"/>
        </w:rPr>
        <w:t>outp</w:t>
      </w:r>
      <w:r w:rsidR="00442397">
        <w:rPr>
          <w:rFonts w:ascii="Helvetica" w:hAnsi="Helvetica" w:cs="Helvetica"/>
          <w:color w:val="000000"/>
          <w:sz w:val="24"/>
          <w:szCs w:val="24"/>
        </w:rPr>
        <w:t>ut compare del timer, la ISR a essa relativa attiva l’ADC;</w:t>
      </w:r>
      <w:r w:rsidR="00F80245">
        <w:rPr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 xml:space="preserve">per effettuare i vari calcoli ci serviamo di </w:t>
      </w:r>
      <w:r w:rsidR="00442397">
        <w:rPr>
          <w:rFonts w:ascii="Helvetica" w:hAnsi="Helvetica" w:cs="Helvetica"/>
          <w:color w:val="000000"/>
          <w:sz w:val="24"/>
          <w:szCs w:val="24"/>
        </w:rPr>
        <w:t>una routine di interrupt apposita</w:t>
      </w:r>
      <w:r w:rsidR="00F80245">
        <w:rPr>
          <w:rFonts w:ascii="Helvetica" w:hAnsi="Helvetica" w:cs="Helvetica"/>
          <w:color w:val="000000"/>
          <w:sz w:val="24"/>
          <w:szCs w:val="24"/>
        </w:rPr>
        <w:t xml:space="preserve">, quest’ultima </w:t>
      </w:r>
      <w:r>
        <w:rPr>
          <w:rFonts w:ascii="Helvetica" w:hAnsi="Helvetica" w:cs="Helvetica"/>
          <w:color w:val="000000"/>
          <w:sz w:val="24"/>
          <w:szCs w:val="24"/>
        </w:rPr>
        <w:t xml:space="preserve">chiamata ogni volta che si effettua una misura, dove calcoliamo il valore del condensatore per entrambi i metodi. Per il </w:t>
      </w:r>
      <w:r w:rsidR="00442397">
        <w:rPr>
          <w:rFonts w:ascii="Helvetica" w:hAnsi="Helvetica" w:cs="Helvetica"/>
          <w:color w:val="000000"/>
          <w:sz w:val="24"/>
          <w:szCs w:val="24"/>
        </w:rPr>
        <w:t>metodo con due punti salviamo il primo e l’ultimo campione</w:t>
      </w:r>
      <w:r>
        <w:rPr>
          <w:rFonts w:ascii="Helvetica" w:hAnsi="Helvetica" w:cs="Helvetica"/>
          <w:color w:val="000000"/>
          <w:sz w:val="24"/>
          <w:szCs w:val="24"/>
        </w:rPr>
        <w:t xml:space="preserve"> e calcoliamo il valore del condensatore tramite la seguente formula:</w:t>
      </w:r>
    </w:p>
    <w:p w14:paraId="437D0893" w14:textId="77777777" w:rsidR="00E44377" w:rsidRPr="006728C3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Helvetica"/>
              <w:color w:val="000000"/>
              <w:sz w:val="24"/>
              <w:szCs w:val="24"/>
            </w:rPr>
            <m:t>C=</m:t>
          </m:r>
          <m:f>
            <m:fPr>
              <m:ctrlPr>
                <w:rPr>
                  <w:rFonts w:ascii="Cambria Math" w:hAnsi="Cambria Math" w:cs="Helvetica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τ</m:t>
              </m:r>
            </m:num>
            <m:den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hAnsi="Cambria Math" w:cs="Helvetica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000000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Helvetica"/>
                          <w:color w:val="000000"/>
                          <w:sz w:val="24"/>
                          <w:szCs w:val="24"/>
                        </w:rPr>
                        <m:t>misura_1</m:t>
                      </m:r>
                    </m:num>
                    <m:den>
                      <m:r>
                        <w:rPr>
                          <w:rFonts w:ascii="Cambria Math" w:hAnsi="Cambria Math" w:cs="Helvetica"/>
                          <w:color w:val="000000"/>
                          <w:sz w:val="24"/>
                          <w:szCs w:val="24"/>
                        </w:rPr>
                        <m:t>misura_2</m:t>
                      </m:r>
                    </m:den>
                  </m:f>
                </m:e>
              </m:func>
            </m:den>
          </m:f>
        </m:oMath>
      </m:oMathPara>
    </w:p>
    <w:p w14:paraId="2EBED66E" w14:textId="62E6AA47" w:rsidR="00E44377" w:rsidRDefault="00F80245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A proposito del calcolo del valore del condensatore mediante</w:t>
      </w:r>
      <w:r w:rsidR="00E44377">
        <w:rPr>
          <w:rFonts w:ascii="Helvetica" w:hAnsi="Helvetica" w:cs="Helvetica"/>
          <w:color w:val="000000"/>
          <w:sz w:val="24"/>
          <w:szCs w:val="24"/>
        </w:rPr>
        <w:t xml:space="preserve"> regressione lineare</w:t>
      </w:r>
      <w:r>
        <w:rPr>
          <w:rFonts w:ascii="Helvetica" w:hAnsi="Helvetica" w:cs="Helvetica"/>
          <w:color w:val="000000"/>
          <w:sz w:val="24"/>
          <w:szCs w:val="24"/>
        </w:rPr>
        <w:t>,</w:t>
      </w:r>
      <w:r w:rsidR="00E44377">
        <w:rPr>
          <w:rFonts w:ascii="Helvetica" w:hAnsi="Helvetica" w:cs="Helvetica"/>
          <w:color w:val="000000"/>
          <w:sz w:val="24"/>
          <w:szCs w:val="24"/>
        </w:rPr>
        <w:t xml:space="preserve"> a ogni misura calcoliamo i vari prodotti parziali senza salvare i dati (ciò per risolvere il problema della poca memoria d</w:t>
      </w:r>
      <w:r>
        <w:rPr>
          <w:rFonts w:ascii="Helvetica" w:hAnsi="Helvetica" w:cs="Helvetica"/>
          <w:color w:val="000000"/>
          <w:sz w:val="24"/>
          <w:szCs w:val="24"/>
        </w:rPr>
        <w:t>i Arduino) e alla fine trovare</w:t>
      </w:r>
      <w:r w:rsidR="00E44377">
        <w:rPr>
          <w:rFonts w:ascii="Helvetica" w:hAnsi="Helvetica" w:cs="Helvetica"/>
          <w:color w:val="000000"/>
          <w:sz w:val="24"/>
          <w:szCs w:val="24"/>
        </w:rPr>
        <w:t xml:space="preserve"> nel seguente modo la capacità:</w:t>
      </w:r>
    </w:p>
    <w:p w14:paraId="6A350A6F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</w:p>
    <w:p w14:paraId="0FDE2150" w14:textId="3BA6E67B" w:rsidR="00E44377" w:rsidRPr="00232F28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Helvetica"/>
              <w:color w:val="000000"/>
              <w:sz w:val="24"/>
              <w:szCs w:val="24"/>
            </w:rPr>
            <m:t>C=-</m:t>
          </m:r>
          <m:f>
            <m:fPr>
              <m:ctrlPr>
                <w:rPr>
                  <w:rFonts w:ascii="Cambria Math" w:hAnsi="Cambria Math" w:cs="Helvetica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1000*R*</m:t>
              </m:r>
              <m:d>
                <m:dPr>
                  <m:ctrlPr>
                    <w:rPr>
                      <w:rFonts w:ascii="Cambria Math" w:hAnsi="Cambria Math" w:cs="Helvetica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Helvetica"/>
                              <w:color w:val="000000"/>
                              <w:sz w:val="24"/>
                              <w:szCs w:val="24"/>
                            </w:rPr>
                            <m:t>N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Helvetica"/>
                              <w:color w:val="000000"/>
                              <w:sz w:val="24"/>
                              <w:szCs w:val="24"/>
                            </w:rPr>
                            <m:t>XY-N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Helvetica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Helvetica"/>
                                  <w:color w:val="00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Helvetica"/>
                                  <w:color w:val="000000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Helvetica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Helvetica"/>
                                  <w:color w:val="000000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Helvetica"/>
                                  <w:color w:val="000000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Helvetica"/>
                              <w:color w:val="000000"/>
                              <w:sz w:val="24"/>
                              <w:szCs w:val="24"/>
                            </w:rPr>
                            <m:t>N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Helvetica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Helvetica"/>
                                  <w:color w:val="00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Helvetica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 w:cs="Helvetica"/>
                          <w:color w:val="000000"/>
                          <w:sz w:val="24"/>
                          <w:szCs w:val="24"/>
                        </w:rPr>
                        <m:t>-N</m:t>
                      </m:r>
                      <m:sSubSup>
                        <m:sSubSupPr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Helvetica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Helvetica"/>
                              <w:color w:val="000000"/>
                              <w:sz w:val="24"/>
                              <w:szCs w:val="24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 w:cs="Helvetica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hAnsi="Cambria Math" w:cs="Helvetica"/>
              <w:color w:val="000000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Helvetica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100</m:t>
              </m:r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0</m:t>
              </m:r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*R*a</m:t>
              </m:r>
            </m:den>
          </m:f>
        </m:oMath>
      </m:oMathPara>
    </w:p>
    <w:p w14:paraId="7B8CB634" w14:textId="77777777" w:rsidR="00232F28" w:rsidRPr="004C29F0" w:rsidRDefault="00232F28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</w:p>
    <w:p w14:paraId="57B0BD7F" w14:textId="32269718" w:rsidR="00E44377" w:rsidRPr="00BB6760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Dove N sono le misure effettuate, X sono gli istanti di tempo</w:t>
      </w:r>
      <w:r w:rsidR="00232F28">
        <w:rPr>
          <w:rFonts w:ascii="Helvetica" w:hAnsi="Helvetica" w:cs="Helvetica"/>
          <w:color w:val="000000"/>
          <w:sz w:val="24"/>
          <w:szCs w:val="24"/>
        </w:rPr>
        <w:t>, espressi in millisecondi</w:t>
      </w:r>
      <w:r>
        <w:rPr>
          <w:rFonts w:ascii="Helvetica" w:hAnsi="Helvetica" w:cs="Helvetica"/>
          <w:color w:val="000000"/>
          <w:sz w:val="24"/>
          <w:szCs w:val="24"/>
        </w:rPr>
        <w:t>, contati dal contatore di Arduino, e Y sono i vari logaritmi del valore dell’ADC.</w:t>
      </w:r>
    </w:p>
    <w:p w14:paraId="32629D42" w14:textId="1142A2EF" w:rsidR="00E44377" w:rsidRDefault="00F80245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Al termine delle 30 misure,</w:t>
      </w:r>
      <w:r w:rsidR="00E44377">
        <w:rPr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calcoliamo la media e scarto tipo.</w:t>
      </w:r>
    </w:p>
    <w:p w14:paraId="0C37CAF1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Riportiamo in seguito i risultati ottenuti:</w:t>
      </w:r>
    </w:p>
    <w:p w14:paraId="53712A7C" w14:textId="6890A4A1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C</w:t>
      </w:r>
      <w:proofErr w:type="gramStart"/>
      <w:r>
        <w:rPr>
          <w:rFonts w:ascii="Helvetica" w:hAnsi="Helvetica" w:cs="Helvetica"/>
          <w:color w:val="000000"/>
          <w:sz w:val="24"/>
          <w:szCs w:val="24"/>
        </w:rPr>
        <w:t>=(</w:t>
      </w:r>
      <w:proofErr w:type="gramEnd"/>
      <w:r>
        <w:rPr>
          <w:rFonts w:ascii="Helvetica" w:hAnsi="Helvetica" w:cs="Helvetica"/>
          <w:color w:val="000000"/>
          <w:sz w:val="24"/>
          <w:szCs w:val="24"/>
        </w:rPr>
        <w:t xml:space="preserve">999.5 </w:t>
      </w:r>
      <w:r w:rsidRPr="00BB676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±</w:t>
      </w:r>
      <w:r>
        <w:rPr>
          <w:rFonts w:ascii="Helvetica" w:hAnsi="Helvetica" w:cs="Helvetica"/>
          <w:color w:val="000000"/>
          <w:sz w:val="24"/>
          <w:szCs w:val="24"/>
        </w:rPr>
        <w:t xml:space="preserve"> 511.</w:t>
      </w:r>
      <w:r w:rsidR="007C138D">
        <w:rPr>
          <w:rFonts w:ascii="Helvetica" w:hAnsi="Helvetica" w:cs="Helvetica"/>
          <w:color w:val="000000"/>
          <w:sz w:val="24"/>
          <w:szCs w:val="24"/>
        </w:rPr>
        <w:t>5)</w:t>
      </w:r>
      <w:proofErr w:type="spellStart"/>
      <w:r w:rsidR="007C138D">
        <w:rPr>
          <w:rFonts w:ascii="Helvetica" w:hAnsi="Helvetica" w:cs="Helvetica"/>
          <w:color w:val="000000"/>
          <w:sz w:val="24"/>
          <w:szCs w:val="24"/>
        </w:rPr>
        <w:t>nF</w:t>
      </w:r>
      <w:proofErr w:type="spellEnd"/>
      <w:r w:rsidR="007C138D">
        <w:rPr>
          <w:rFonts w:ascii="Helvetica" w:hAnsi="Helvetica" w:cs="Helvetica"/>
          <w:color w:val="000000"/>
          <w:sz w:val="24"/>
          <w:szCs w:val="24"/>
        </w:rPr>
        <w:t xml:space="preserve"> con il metodo a due punti.</w:t>
      </w:r>
    </w:p>
    <w:p w14:paraId="3777B3F5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L’incertezza è stata calcolata mediante la seguente formula:</w:t>
      </w:r>
    </w:p>
    <w:p w14:paraId="063FA0D7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</w:p>
    <w:p w14:paraId="5209FB9F" w14:textId="387A738A" w:rsidR="00E44377" w:rsidRPr="00586863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18"/>
          <w:szCs w:val="18"/>
        </w:rPr>
      </w:pPr>
      <m:oMathPara>
        <m:oMath>
          <m:r>
            <w:rPr>
              <w:rFonts w:ascii="Cambria Math" w:hAnsi="Cambria Math" w:cs="Helvetica"/>
              <w:color w:val="000000"/>
              <w:sz w:val="18"/>
              <w:szCs w:val="18"/>
            </w:rPr>
            <m:t>δC=</m:t>
          </m:r>
          <m:d>
            <m:dPr>
              <m:begChr m:val="|"/>
              <m:endChr m:val="|"/>
              <m:ctrlPr>
                <w:rPr>
                  <w:rFonts w:ascii="Cambria Math" w:hAnsi="Cambria Math" w:cs="Helvetica"/>
                  <w:i/>
                  <w:color w:val="000000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Helvetica"/>
                      <w:i/>
                      <w:color w:val="000000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Helvetica"/>
                      <w:color w:val="000000"/>
                      <w:sz w:val="18"/>
                      <w:szCs w:val="18"/>
                    </w:rPr>
                    <m:t>τ*</m:t>
                  </m:r>
                  <m:func>
                    <m:func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Helvetica"/>
                          <w:color w:val="000000"/>
                          <w:sz w:val="18"/>
                          <w:szCs w:val="18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Helvetica"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Helvetica"/>
                                  <w:color w:val="000000"/>
                                  <w:sz w:val="18"/>
                                  <w:szCs w:val="18"/>
                                </w:rPr>
                                <m:t>misura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Helvetica"/>
                                  <w:color w:val="000000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Helvetica"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Helvetica"/>
                                  <w:color w:val="000000"/>
                                  <w:sz w:val="18"/>
                                  <w:szCs w:val="18"/>
                                </w:rPr>
                                <m:t>misura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Helvetica"/>
                                  <w:color w:val="000000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18"/>
                          <w:szCs w:val="18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Helvetica"/>
                              <w:color w:val="000000"/>
                              <w:sz w:val="18"/>
                              <w:szCs w:val="18"/>
                            </w:rPr>
                            <m:t>(R*log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Helvetica"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"/>
                                      <w:i/>
                                      <w:color w:val="000000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"/>
                                      <w:color w:val="000000"/>
                                      <w:sz w:val="18"/>
                                      <w:szCs w:val="18"/>
                                    </w:rPr>
                                    <m:t>misura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"/>
                                      <w:color w:val="000000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"/>
                                      <w:i/>
                                      <w:color w:val="000000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"/>
                                      <w:color w:val="000000"/>
                                      <w:sz w:val="18"/>
                                      <w:szCs w:val="18"/>
                                    </w:rPr>
                                    <m:t>misura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"/>
                                      <w:color w:val="000000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func>
                      <m:r>
                        <w:rPr>
                          <w:rFonts w:ascii="Cambria Math" w:hAnsi="Cambria Math" w:cs="Helvetica"/>
                          <w:color w:val="000000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Helvetica"/>
                          <w:color w:val="000000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Helvetica"/>
              <w:color w:val="000000"/>
              <w:sz w:val="18"/>
              <w:szCs w:val="18"/>
            </w:rPr>
            <m:t>*δR+</m:t>
          </m:r>
          <m:d>
            <m:dPr>
              <m:begChr m:val="|"/>
              <m:endChr m:val="|"/>
              <m:ctrlPr>
                <w:rPr>
                  <w:rFonts w:ascii="Cambria Math" w:hAnsi="Cambria Math" w:cs="Helvetica"/>
                  <w:i/>
                  <w:color w:val="000000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Helvetica"/>
                      <w:i/>
                      <w:color w:val="000000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Helvetica"/>
                      <w:color w:val="000000"/>
                      <w:sz w:val="18"/>
                      <w:szCs w:val="18"/>
                    </w:rPr>
                    <m:t>τ</m:t>
                  </m:r>
                </m:num>
                <m:den>
                  <m:r>
                    <w:rPr>
                      <w:rFonts w:ascii="Cambria Math" w:hAnsi="Cambria Math" w:cs="Helvetica"/>
                      <w:color w:val="000000"/>
                      <w:sz w:val="18"/>
                      <w:szCs w:val="18"/>
                    </w:rPr>
                    <m:t>misur</m:t>
                  </m:r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000000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000000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Helvetica"/>
                      <w:color w:val="000000"/>
                      <w:sz w:val="18"/>
                      <w:szCs w:val="18"/>
                    </w:rPr>
                    <m:t>*R*</m:t>
                  </m:r>
                  <m:sSup>
                    <m:sSup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sz w:val="18"/>
                              <w:szCs w:val="18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Helvetica"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Helvetica"/>
                                  <w:color w:val="000000"/>
                                  <w:sz w:val="18"/>
                                  <w:szCs w:val="18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Helvetica"/>
                                      <w:i/>
                                      <w:color w:val="00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"/>
                                          <w:i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misura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"/>
                                          <w:i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misura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Helvetica"/>
                          <w:color w:val="000000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Helvetica"/>
              <w:color w:val="000000"/>
              <w:sz w:val="18"/>
              <w:szCs w:val="18"/>
            </w:rPr>
            <m:t>*δmisur</m:t>
          </m:r>
          <m:sSub>
            <m:sSubPr>
              <m:ctrlPr>
                <w:rPr>
                  <w:rFonts w:ascii="Cambria Math" w:hAnsi="Cambria Math" w:cs="Helvetica"/>
                  <w:i/>
                  <w:color w:val="00000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Helvetica"/>
                  <w:color w:val="000000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Helvetica"/>
                  <w:color w:val="000000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 w:cs="Helvetica"/>
              <w:color w:val="000000"/>
              <w:sz w:val="18"/>
              <w:szCs w:val="18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Helvetica"/>
                  <w:i/>
                  <w:color w:val="000000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Helvetica"/>
                      <w:i/>
                      <w:color w:val="000000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Helvetica"/>
                      <w:color w:val="000000"/>
                      <w:sz w:val="18"/>
                      <w:szCs w:val="18"/>
                    </w:rPr>
                    <m:t>τ*</m:t>
                  </m:r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color w:val="000000"/>
                          <w:sz w:val="18"/>
                          <w:szCs w:val="18"/>
                        </w:rPr>
                        <m:t>misura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color w:val="000000"/>
                          <w:sz w:val="18"/>
                          <w:szCs w:val="18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18"/>
                          <w:szCs w:val="1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sz w:val="18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Helvetica"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Helvetica"/>
                                  <w:color w:val="000000"/>
                                  <w:sz w:val="18"/>
                                  <w:szCs w:val="18"/>
                                </w:rPr>
                                <m:t>misura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Helvetica"/>
                                  <w:color w:val="000000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Helvetica"/>
                              <w:color w:val="000000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Helvetica"/>
                          <w:color w:val="000000"/>
                          <w:sz w:val="18"/>
                          <w:szCs w:val="18"/>
                        </w:rPr>
                        <m:t>*R*</m:t>
                      </m:r>
                      <m:d>
                        <m:dPr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sz w:val="18"/>
                              <w:szCs w:val="18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Helvetica"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Helvetica"/>
                                  <w:color w:val="000000"/>
                                  <w:sz w:val="18"/>
                                  <w:szCs w:val="18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Helvetica"/>
                                      <w:i/>
                                      <w:color w:val="00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"/>
                                          <w:i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misura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"/>
                                          <w:i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misura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Helvetica"/>
                          <w:color w:val="000000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Helvetica"/>
              <w:color w:val="000000"/>
              <w:sz w:val="18"/>
              <w:szCs w:val="18"/>
            </w:rPr>
            <m:t>*</m:t>
          </m:r>
          <m:r>
            <w:rPr>
              <w:rFonts w:ascii="Cambria Math" w:hAnsi="Cambria Math" w:cs="Helvetica"/>
              <w:color w:val="000000"/>
              <w:sz w:val="18"/>
              <w:szCs w:val="18"/>
            </w:rPr>
            <m:t>δ</m:t>
          </m:r>
          <m:sSub>
            <m:sSubPr>
              <m:ctrlPr>
                <w:rPr>
                  <w:rFonts w:ascii="Cambria Math" w:hAnsi="Cambria Math" w:cs="Helvetica"/>
                  <w:i/>
                  <w:color w:val="00000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Helvetica"/>
                  <w:color w:val="000000"/>
                  <w:sz w:val="18"/>
                  <w:szCs w:val="18"/>
                </w:rPr>
                <m:t>misura</m:t>
              </m:r>
            </m:e>
            <m:sub>
              <m:r>
                <w:rPr>
                  <w:rFonts w:ascii="Cambria Math" w:hAnsi="Cambria Math" w:cs="Helvetica"/>
                  <w:color w:val="000000"/>
                  <w:sz w:val="18"/>
                  <w:szCs w:val="18"/>
                </w:rPr>
                <m:t>2</m:t>
              </m:r>
            </m:sub>
          </m:sSub>
        </m:oMath>
      </m:oMathPara>
    </w:p>
    <w:p w14:paraId="6406E058" w14:textId="77777777" w:rsidR="00E44377" w:rsidRPr="009E5460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</w:p>
    <w:p w14:paraId="76D98B26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Il valore dell’incertezza delle due misure corrisponde all’incertezza dell’ADC, ovvero 2 LSB, pertanto l’incertezza è pari a:</w:t>
      </w:r>
    </w:p>
    <w:p w14:paraId="12BC2253" w14:textId="77777777" w:rsidR="00E44377" w:rsidRPr="00585A2B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Helvetica"/>
              <w:color w:val="000000"/>
              <w:sz w:val="24"/>
              <w:szCs w:val="24"/>
            </w:rPr>
            <m:t>δC=0.4803μF+0.0301μF+0.0011μF</m:t>
          </m:r>
        </m:oMath>
      </m:oMathPara>
    </w:p>
    <w:p w14:paraId="567D84D2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Utilizzando invece il metodo di regressione lineare troviamo come valore:</w:t>
      </w:r>
    </w:p>
    <w:p w14:paraId="285D4EBF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C=</w:t>
      </w:r>
      <w:r w:rsidRPr="00585A2B">
        <w:t xml:space="preserve"> </w:t>
      </w:r>
      <w:r>
        <w:t>(</w:t>
      </w:r>
      <w:r w:rsidRPr="00585A2B">
        <w:rPr>
          <w:rFonts w:ascii="Helvetica" w:hAnsi="Helvetica" w:cs="Helvetica"/>
          <w:color w:val="000000"/>
          <w:sz w:val="24"/>
          <w:szCs w:val="24"/>
        </w:rPr>
        <w:t>0.9801990</w:t>
      </w:r>
      <w:r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BB676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±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spellStart"/>
      <w:r w:rsidRPr="00585A2B">
        <w:rPr>
          <w:rFonts w:ascii="Helvetica" w:hAnsi="Helvetica" w:cs="Helvetica"/>
          <w:color w:val="000000"/>
          <w:sz w:val="24"/>
          <w:szCs w:val="24"/>
        </w:rPr>
        <w:t>uF</w:t>
      </w:r>
      <w:proofErr w:type="spellEnd"/>
    </w:p>
    <w:p w14:paraId="1EA2C2CA" w14:textId="4ED628AA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Calcolo dell’incertezza</w:t>
      </w:r>
      <w:r w:rsidR="00C34443">
        <w:rPr>
          <w:rFonts w:ascii="Helvetica" w:hAnsi="Helvetica" w:cs="Helvetica"/>
          <w:color w:val="000000"/>
          <w:sz w:val="24"/>
          <w:szCs w:val="24"/>
        </w:rPr>
        <w:t xml:space="preserve">, ipotizzando trascurabile l’incertezza degli istanti di tempo in corrispondenza dei quali campioniamo la tensione sul condensatore (se non li </w:t>
      </w:r>
      <w:r w:rsidR="00C34443">
        <w:rPr>
          <w:rFonts w:ascii="Helvetica" w:hAnsi="Helvetica" w:cs="Helvetica"/>
          <w:color w:val="000000"/>
          <w:sz w:val="24"/>
          <w:szCs w:val="24"/>
        </w:rPr>
        <w:lastRenderedPageBreak/>
        <w:t>trascurassimo, la formula per calcolare l’incertezza assoluta si complich</w:t>
      </w:r>
      <w:r w:rsidR="0012088E">
        <w:rPr>
          <w:rFonts w:ascii="Helvetica" w:hAnsi="Helvetica" w:cs="Helvetica"/>
          <w:color w:val="000000"/>
          <w:sz w:val="24"/>
          <w:szCs w:val="24"/>
        </w:rPr>
        <w:t>erebbe</w:t>
      </w:r>
      <w:r w:rsidR="00C34443">
        <w:rPr>
          <w:rFonts w:ascii="Helvetica" w:hAnsi="Helvetica" w:cs="Helvetica"/>
          <w:color w:val="000000"/>
          <w:sz w:val="24"/>
          <w:szCs w:val="24"/>
        </w:rPr>
        <w:t xml:space="preserve"> non poco)</w:t>
      </w:r>
      <w:r>
        <w:rPr>
          <w:rFonts w:ascii="Helvetica" w:hAnsi="Helvetica" w:cs="Helvetica"/>
          <w:color w:val="000000"/>
          <w:sz w:val="24"/>
          <w:szCs w:val="24"/>
        </w:rPr>
        <w:t>:</w:t>
      </w:r>
    </w:p>
    <w:p w14:paraId="53446990" w14:textId="392307B0" w:rsidR="00E44377" w:rsidRPr="003339A5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Helvetica"/>
              <w:color w:val="000000"/>
              <w:sz w:val="24"/>
              <w:szCs w:val="24"/>
            </w:rPr>
            <m:t>δC</m:t>
          </m:r>
          <m:r>
            <w:rPr>
              <w:rFonts w:ascii="Cambria Math" w:hAnsi="Cambria Math" w:cs="Helvetica"/>
              <w:color w:val="000000"/>
              <w:sz w:val="24"/>
              <w:szCs w:val="24"/>
            </w:rPr>
            <m:t>=</m:t>
          </m:r>
          <m:r>
            <w:rPr>
              <w:rFonts w:ascii="Cambria Math" w:hAnsi="Cambria Math" w:cs="Helvetica"/>
              <w:color w:val="000000"/>
              <w:sz w:val="24"/>
              <w:szCs w:val="24"/>
            </w:rPr>
            <m:t>|</m:t>
          </m:r>
          <m:f>
            <m:fPr>
              <m:ctrlPr>
                <w:rPr>
                  <w:rFonts w:ascii="Cambria Math" w:hAnsi="Cambria Math" w:cs="Helvetica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1000*</m:t>
              </m:r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 w:cs="Helvetica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Helvetica"/>
                          <w:color w:val="000000"/>
                          <w:sz w:val="24"/>
                          <w:szCs w:val="24"/>
                        </w:rPr>
                        <m:t>1000*</m:t>
                      </m:r>
                      <m:r>
                        <w:rPr>
                          <w:rFonts w:ascii="Cambria Math" w:hAnsi="Cambria Math" w:cs="Helvetica"/>
                          <w:color w:val="000000"/>
                          <w:sz w:val="24"/>
                          <w:szCs w:val="24"/>
                        </w:rPr>
                        <m:t>R</m:t>
                      </m:r>
                      <m:r>
                        <w:rPr>
                          <w:rFonts w:ascii="Cambria Math" w:hAnsi="Cambria Math" w:cs="Helvetica"/>
                          <w:color w:val="000000"/>
                          <w:sz w:val="24"/>
                          <w:szCs w:val="24"/>
                        </w:rPr>
                        <m:t>*a</m:t>
                      </m:r>
                    </m:e>
                  </m:d>
                </m:e>
                <m:sup>
                  <m:r>
                    <w:rPr>
                      <w:rFonts w:ascii="Cambria Math" w:hAnsi="Cambria Math" w:cs="Helvetica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Helvetica"/>
              <w:color w:val="000000"/>
              <w:sz w:val="24"/>
              <w:szCs w:val="24"/>
            </w:rPr>
            <m:t>|</m:t>
          </m:r>
          <m:r>
            <w:rPr>
              <w:rFonts w:ascii="Cambria Math" w:hAnsi="Cambria Math" w:cs="Helvetica"/>
              <w:color w:val="000000"/>
              <w:sz w:val="24"/>
              <w:szCs w:val="24"/>
            </w:rPr>
            <m:t>δR+</m:t>
          </m:r>
          <m:r>
            <w:rPr>
              <w:rFonts w:ascii="Cambria Math" w:hAnsi="Cambria Math" w:cs="Helvetica"/>
              <w:color w:val="000000"/>
              <w:sz w:val="24"/>
              <w:szCs w:val="24"/>
            </w:rPr>
            <m:t>|</m:t>
          </m:r>
          <m:f>
            <m:fPr>
              <m:ctrlPr>
                <w:rPr>
                  <w:rFonts w:ascii="Cambria Math" w:hAnsi="Cambria Math" w:cs="Helvetica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  <w:sz w:val="24"/>
                  <w:szCs w:val="24"/>
                </w:rPr>
                <m:t>1000*R</m:t>
              </m:r>
            </m:num>
            <m:den>
              <m:sSup>
                <m:sSupPr>
                  <m:ctrlPr>
                    <w:rPr>
                      <w:rFonts w:ascii="Cambria Math" w:hAnsi="Cambria Math" w:cs="Helvetica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Helvetica"/>
                          <w:color w:val="000000"/>
                          <w:sz w:val="24"/>
                          <w:szCs w:val="24"/>
                        </w:rPr>
                        <m:t>1000*R</m:t>
                      </m:r>
                      <m:r>
                        <w:rPr>
                          <w:rFonts w:ascii="Cambria Math" w:hAnsi="Cambria Math" w:cs="Helvetica"/>
                          <w:color w:val="000000"/>
                          <w:sz w:val="24"/>
                          <w:szCs w:val="24"/>
                        </w:rPr>
                        <m:t>*a</m:t>
                      </m:r>
                    </m:e>
                  </m:d>
                </m:e>
                <m:sup>
                  <m:r>
                    <w:rPr>
                      <w:rFonts w:ascii="Cambria Math" w:hAnsi="Cambria Math" w:cs="Helvetica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Helvetica"/>
              <w:color w:val="000000"/>
              <w:sz w:val="24"/>
              <w:szCs w:val="24"/>
            </w:rPr>
            <m:t>|</m:t>
          </m:r>
          <m:r>
            <w:rPr>
              <w:rFonts w:ascii="Cambria Math" w:hAnsi="Cambria Math" w:cs="Helvetica"/>
              <w:color w:val="000000"/>
              <w:sz w:val="24"/>
              <w:szCs w:val="24"/>
            </w:rPr>
            <m:t>δa</m:t>
          </m:r>
          <m:r>
            <w:rPr>
              <w:rFonts w:ascii="Cambria Math" w:hAnsi="Cambria Math" w:cs="Helvetica"/>
              <w:color w:val="000000"/>
              <w:sz w:val="24"/>
              <w:szCs w:val="24"/>
            </w:rPr>
            <m:t xml:space="preserve"> </m:t>
          </m:r>
        </m:oMath>
      </m:oMathPara>
    </w:p>
    <w:p w14:paraId="40B97475" w14:textId="40F49809" w:rsidR="003339A5" w:rsidRDefault="003339A5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ab/>
      </w:r>
      <w:r>
        <w:rPr>
          <w:rFonts w:ascii="Helvetica" w:hAnsi="Helvetica" w:cs="Helvetica"/>
          <w:color w:val="000000"/>
          <w:sz w:val="24"/>
          <w:szCs w:val="24"/>
        </w:rPr>
        <w:tab/>
      </w:r>
      <w:r>
        <w:rPr>
          <w:rFonts w:ascii="Helvetica" w:hAnsi="Helvetica" w:cs="Helvetica"/>
          <w:color w:val="000000"/>
          <w:sz w:val="24"/>
          <w:szCs w:val="24"/>
        </w:rPr>
        <w:tab/>
      </w:r>
      <w:r>
        <w:rPr>
          <w:rFonts w:ascii="Helvetica" w:hAnsi="Helvetica" w:cs="Helvetica"/>
          <w:color w:val="000000"/>
          <w:sz w:val="24"/>
          <w:szCs w:val="24"/>
        </w:rPr>
        <w:tab/>
      </w:r>
      <m:oMath>
        <m:r>
          <w:rPr>
            <w:rFonts w:ascii="Cambria Math" w:hAnsi="Cambria Math" w:cs="Helvetica"/>
            <w:color w:val="000000"/>
            <w:sz w:val="24"/>
            <w:szCs w:val="24"/>
          </w:rPr>
          <m:t>δa</m:t>
        </m:r>
        <m:r>
          <w:rPr>
            <w:rFonts w:ascii="Cambria Math" w:hAnsi="Cambria Math" w:cs="Helvetica"/>
            <w:color w:val="000000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Helvetica"/>
                <w:i/>
                <w:color w:val="000000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Helvetica"/>
                    <w:i/>
                    <w:color w:val="00000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Helvetica"/>
                    <w:color w:val="000000"/>
                    <w:sz w:val="24"/>
                    <w:szCs w:val="24"/>
                  </w:rPr>
                  <m:t>N</m:t>
                </m:r>
              </m:sub>
              <m:sup/>
              <m:e>
                <m:r>
                  <w:rPr>
                    <w:rFonts w:ascii="Cambria Math" w:hAnsi="Cambria Math" w:cs="Helvetica"/>
                    <w:color w:val="000000"/>
                    <w:sz w:val="24"/>
                    <w:szCs w:val="24"/>
                  </w:rPr>
                  <m:t>XY-N</m:t>
                </m:r>
                <m:sSub>
                  <m:sSubPr>
                    <m:ctrlPr>
                      <w:rPr>
                        <w:rFonts w:ascii="Cambria Math" w:hAnsi="Cambria Math" w:cs="Helvetica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Helvetica"/>
                        <w:color w:val="000000"/>
                        <w:sz w:val="24"/>
                        <w:szCs w:val="24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Helvetica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color w:val="00000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Helvetica"/>
                        <w:color w:val="000000"/>
                        <w:sz w:val="24"/>
                        <w:szCs w:val="24"/>
                      </w:rPr>
                      <m:t>M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Helvetica"/>
                    <w:i/>
                    <w:color w:val="00000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Helvetica"/>
                    <w:color w:val="000000"/>
                    <w:sz w:val="24"/>
                    <w:szCs w:val="24"/>
                  </w:rPr>
                  <m:t>N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 w:cs="Helvetica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Helvetica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Helvetica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 w:cs="Helvetica"/>
                <w:color w:val="000000"/>
                <w:sz w:val="24"/>
                <w:szCs w:val="24"/>
              </w:rPr>
              <m:t>-N</m:t>
            </m:r>
            <m:sSubSup>
              <m:sSubSupPr>
                <m:ctrlPr>
                  <w:rPr>
                    <w:rFonts w:ascii="Cambria Math" w:hAnsi="Cambria Math" w:cs="Helvetica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Helvetica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Helvetica"/>
                    <w:color w:val="000000"/>
                    <w:sz w:val="24"/>
                    <w:szCs w:val="24"/>
                  </w:rPr>
                  <m:t>M</m:t>
                </m:r>
              </m:sub>
              <m:sup>
                <m:r>
                  <w:rPr>
                    <w:rFonts w:ascii="Cambria Math" w:hAnsi="Cambria Math" w:cs="Helvetica"/>
                    <w:color w:val="000000"/>
                    <w:sz w:val="24"/>
                    <w:szCs w:val="24"/>
                  </w:rPr>
                  <m:t>2</m:t>
                </m:r>
              </m:sup>
            </m:sSubSup>
          </m:den>
        </m:f>
      </m:oMath>
      <w:r>
        <w:rPr>
          <w:rFonts w:ascii="Helvetica" w:hAnsi="Helvetica" w:cs="Helvetica"/>
          <w:color w:val="000000"/>
          <w:sz w:val="24"/>
          <w:szCs w:val="24"/>
        </w:rPr>
        <w:tab/>
      </w:r>
    </w:p>
    <w:p w14:paraId="55EA4422" w14:textId="7AFB0851" w:rsidR="003339A5" w:rsidRDefault="003339A5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ab/>
      </w:r>
      <w:r>
        <w:rPr>
          <w:rFonts w:ascii="Helvetica" w:hAnsi="Helvetica" w:cs="Helvetica"/>
          <w:color w:val="000000"/>
          <w:sz w:val="24"/>
          <w:szCs w:val="24"/>
        </w:rPr>
        <w:tab/>
      </w:r>
      <w:r>
        <w:rPr>
          <w:rFonts w:ascii="Helvetica" w:hAnsi="Helvetica" w:cs="Helvetica"/>
          <w:color w:val="000000"/>
          <w:sz w:val="24"/>
          <w:szCs w:val="24"/>
        </w:rPr>
        <w:tab/>
      </w:r>
    </w:p>
    <w:p w14:paraId="02929614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Ci aspettiamo un valore più preciso della regressione lineare, in quanto diminuisce l’effetto del rumore sulla misura.</w:t>
      </w:r>
    </w:p>
    <w:p w14:paraId="4C942BCC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</w:p>
    <w:p w14:paraId="6B61033B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Inoltre calcoliamo anche la media e lo scarto tipo di entrambi i metodi di misura:</w:t>
      </w:r>
    </w:p>
    <w:p w14:paraId="03C5E247" w14:textId="77777777" w:rsidR="00E44377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</w:p>
    <w:p w14:paraId="59866A60" w14:textId="5530A408" w:rsidR="00E44377" w:rsidRPr="0012088E" w:rsidRDefault="00E44377" w:rsidP="0012088E">
      <w:pPr>
        <w:pStyle w:val="Paragrafoelenco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12088E">
        <w:rPr>
          <w:rFonts w:ascii="Helvetica" w:hAnsi="Helvetica" w:cs="Helvetica"/>
          <w:color w:val="000000"/>
          <w:sz w:val="24"/>
          <w:szCs w:val="24"/>
        </w:rPr>
        <w:t>Metodo a due misure</w:t>
      </w:r>
      <w:r w:rsidR="0012088E" w:rsidRPr="0012088E">
        <w:rPr>
          <w:rFonts w:ascii="Helvetica" w:hAnsi="Helvetica" w:cs="Helvetica"/>
          <w:color w:val="000000"/>
          <w:sz w:val="24"/>
          <w:szCs w:val="24"/>
        </w:rPr>
        <w:t>:</w:t>
      </w:r>
    </w:p>
    <w:p w14:paraId="14ABC1A4" w14:textId="6E579E91" w:rsidR="00E44377" w:rsidRPr="006D2C2F" w:rsidRDefault="00E44377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6D2C2F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12088E">
        <w:rPr>
          <w:rFonts w:ascii="Helvetica" w:hAnsi="Helvetica" w:cs="Helvetica"/>
          <w:color w:val="000000"/>
          <w:sz w:val="24"/>
          <w:szCs w:val="24"/>
        </w:rPr>
        <w:tab/>
      </w:r>
      <w:r w:rsidR="0012088E">
        <w:rPr>
          <w:rFonts w:ascii="Helvetica" w:hAnsi="Helvetica" w:cs="Helvetica"/>
          <w:color w:val="000000"/>
          <w:sz w:val="24"/>
          <w:szCs w:val="24"/>
        </w:rPr>
        <w:tab/>
      </w:r>
      <w:r w:rsidRPr="006D2C2F">
        <w:rPr>
          <w:rFonts w:ascii="Helvetica" w:hAnsi="Helvetica" w:cs="Helvetica"/>
          <w:color w:val="000000"/>
          <w:sz w:val="24"/>
          <w:szCs w:val="24"/>
        </w:rPr>
        <w:t>Media=0.99925</w:t>
      </w:r>
      <w:r>
        <w:rPr>
          <w:rFonts w:ascii="Helvetica" w:hAnsi="Helvetica" w:cs="Helvetica"/>
          <w:color w:val="000000"/>
          <w:sz w:val="24"/>
          <w:szCs w:val="24"/>
        </w:rPr>
        <w:t xml:space="preserve">90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μ</w:t>
      </w:r>
      <w:r w:rsidRPr="006D2C2F">
        <w:rPr>
          <w:rFonts w:ascii="Helvetica" w:hAnsi="Helvetica" w:cs="Helvetica"/>
          <w:color w:val="000000"/>
          <w:sz w:val="24"/>
          <w:szCs w:val="24"/>
        </w:rPr>
        <w:t>F</w:t>
      </w:r>
      <w:proofErr w:type="spellEnd"/>
    </w:p>
    <w:p w14:paraId="1C305F1C" w14:textId="326B1677" w:rsidR="00E44377" w:rsidRDefault="0012088E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ab/>
      </w:r>
      <w:r>
        <w:rPr>
          <w:rFonts w:ascii="Helvetica" w:hAnsi="Helvetica" w:cs="Helvetica"/>
          <w:color w:val="000000"/>
          <w:sz w:val="24"/>
          <w:szCs w:val="24"/>
        </w:rPr>
        <w:tab/>
      </w:r>
      <w:r w:rsidR="00E44377">
        <w:rPr>
          <w:rFonts w:ascii="Helvetica" w:hAnsi="Helvetica" w:cs="Helvetica"/>
          <w:color w:val="000000"/>
          <w:sz w:val="24"/>
          <w:szCs w:val="24"/>
        </w:rPr>
        <w:t xml:space="preserve">Scarto tipo= 0.0009457 </w:t>
      </w:r>
      <w:proofErr w:type="spellStart"/>
      <w:r w:rsidR="00E44377">
        <w:rPr>
          <w:rFonts w:ascii="Helvetica" w:hAnsi="Helvetica" w:cs="Helvetica"/>
          <w:color w:val="000000"/>
          <w:sz w:val="24"/>
          <w:szCs w:val="24"/>
        </w:rPr>
        <w:t>μ</w:t>
      </w:r>
      <w:r w:rsidR="00E44377" w:rsidRPr="006D2C2F">
        <w:rPr>
          <w:rFonts w:ascii="Helvetica" w:hAnsi="Helvetica" w:cs="Helvetica"/>
          <w:color w:val="000000"/>
          <w:sz w:val="24"/>
          <w:szCs w:val="24"/>
        </w:rPr>
        <w:t>F</w:t>
      </w:r>
      <w:proofErr w:type="spellEnd"/>
    </w:p>
    <w:p w14:paraId="06BD874C" w14:textId="1FE13FE1" w:rsidR="00E44377" w:rsidRPr="0012088E" w:rsidRDefault="0012088E" w:rsidP="0012088E">
      <w:pPr>
        <w:pStyle w:val="Paragrafoelenco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proofErr w:type="gramStart"/>
      <w:r w:rsidRPr="0012088E">
        <w:rPr>
          <w:rFonts w:ascii="Helvetica" w:hAnsi="Helvetica" w:cs="Helvetica"/>
          <w:color w:val="000000"/>
          <w:sz w:val="24"/>
          <w:szCs w:val="24"/>
        </w:rPr>
        <w:t>r</w:t>
      </w:r>
      <w:r w:rsidR="00E44377" w:rsidRPr="0012088E">
        <w:rPr>
          <w:rFonts w:ascii="Helvetica" w:hAnsi="Helvetica" w:cs="Helvetica"/>
          <w:color w:val="000000"/>
          <w:sz w:val="24"/>
          <w:szCs w:val="24"/>
        </w:rPr>
        <w:t>egressione</w:t>
      </w:r>
      <w:proofErr w:type="gramEnd"/>
      <w:r w:rsidR="00E44377" w:rsidRPr="0012088E">
        <w:rPr>
          <w:rFonts w:ascii="Helvetica" w:hAnsi="Helvetica" w:cs="Helvetica"/>
          <w:color w:val="000000"/>
          <w:sz w:val="24"/>
          <w:szCs w:val="24"/>
        </w:rPr>
        <w:t xml:space="preserve"> lineare</w:t>
      </w:r>
    </w:p>
    <w:p w14:paraId="2FFC2515" w14:textId="0FDAFBBC" w:rsidR="00E44377" w:rsidRPr="006D2C2F" w:rsidRDefault="0012088E" w:rsidP="00E4437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ab/>
      </w:r>
      <w:r>
        <w:rPr>
          <w:rFonts w:ascii="Helvetica" w:hAnsi="Helvetica" w:cs="Helvetica"/>
          <w:color w:val="000000"/>
          <w:sz w:val="24"/>
          <w:szCs w:val="24"/>
        </w:rPr>
        <w:tab/>
      </w:r>
      <w:r w:rsidR="00E44377">
        <w:rPr>
          <w:rFonts w:ascii="Helvetica" w:hAnsi="Helvetica" w:cs="Helvetica"/>
          <w:color w:val="000000"/>
          <w:sz w:val="24"/>
          <w:szCs w:val="24"/>
        </w:rPr>
        <w:t xml:space="preserve">Media= 0.9802325 </w:t>
      </w:r>
      <w:proofErr w:type="spellStart"/>
      <w:r w:rsidR="00E44377">
        <w:rPr>
          <w:rFonts w:ascii="Helvetica" w:hAnsi="Helvetica" w:cs="Helvetica"/>
          <w:color w:val="000000"/>
          <w:sz w:val="24"/>
          <w:szCs w:val="24"/>
        </w:rPr>
        <w:t>μ</w:t>
      </w:r>
      <w:r w:rsidR="00E44377" w:rsidRPr="006D2C2F">
        <w:rPr>
          <w:rFonts w:ascii="Helvetica" w:hAnsi="Helvetica" w:cs="Helvetica"/>
          <w:color w:val="000000"/>
          <w:sz w:val="24"/>
          <w:szCs w:val="24"/>
        </w:rPr>
        <w:t>F</w:t>
      </w:r>
      <w:proofErr w:type="spellEnd"/>
    </w:p>
    <w:p w14:paraId="35ABFF2B" w14:textId="5EF81BCF" w:rsidR="00A65C22" w:rsidRDefault="0012088E" w:rsidP="0012088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ab/>
      </w:r>
      <w:r>
        <w:rPr>
          <w:rFonts w:ascii="Helvetica" w:hAnsi="Helvetica" w:cs="Helvetica"/>
          <w:color w:val="000000"/>
          <w:sz w:val="24"/>
          <w:szCs w:val="24"/>
        </w:rPr>
        <w:tab/>
      </w:r>
      <w:r w:rsidR="00E44377">
        <w:rPr>
          <w:rFonts w:ascii="Helvetica" w:hAnsi="Helvetica" w:cs="Helvetica"/>
          <w:color w:val="000000"/>
          <w:sz w:val="24"/>
          <w:szCs w:val="24"/>
        </w:rPr>
        <w:t xml:space="preserve">Scarto tipo= 0.0002816 </w:t>
      </w:r>
      <w:proofErr w:type="spellStart"/>
      <w:r w:rsidR="00E44377">
        <w:rPr>
          <w:rFonts w:ascii="Helvetica" w:hAnsi="Helvetica" w:cs="Helvetica"/>
          <w:color w:val="000000"/>
          <w:sz w:val="24"/>
          <w:szCs w:val="24"/>
        </w:rPr>
        <w:t>μ</w:t>
      </w:r>
      <w:r w:rsidR="00E44377" w:rsidRPr="006D2C2F">
        <w:rPr>
          <w:rFonts w:ascii="Helvetica" w:hAnsi="Helvetica" w:cs="Helvetica"/>
          <w:color w:val="000000"/>
          <w:sz w:val="24"/>
          <w:szCs w:val="24"/>
        </w:rPr>
        <w:t>F</w:t>
      </w:r>
      <w:proofErr w:type="spellEnd"/>
    </w:p>
    <w:p w14:paraId="21F6CE08" w14:textId="77777777" w:rsidR="007C138D" w:rsidRDefault="007C138D" w:rsidP="0012088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</w:p>
    <w:p w14:paraId="144AD1BD" w14:textId="366625E2" w:rsidR="007C138D" w:rsidRPr="0012088E" w:rsidRDefault="007C138D" w:rsidP="0012088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Nel calcolo del valore del condensatore, sia col metodo 1 che col metodo 2, </w:t>
      </w:r>
      <w:r w:rsidR="0028332A">
        <w:rPr>
          <w:rFonts w:ascii="Helvetica" w:hAnsi="Helvetica" w:cs="Helvetica"/>
          <w:color w:val="000000"/>
          <w:sz w:val="24"/>
          <w:szCs w:val="24"/>
        </w:rPr>
        <w:t>abbiamo ipotizzato infinita l’impedenza d’ingresso di Arduino e trascurabili, poiché piccole, le eventuali capacità in ingresso ad Arduino.</w:t>
      </w:r>
      <w:bookmarkStart w:id="0" w:name="_GoBack"/>
      <w:bookmarkEnd w:id="0"/>
    </w:p>
    <w:sectPr w:rsidR="007C138D" w:rsidRPr="0012088E" w:rsidSect="0037349D">
      <w:headerReference w:type="default" r:id="rId9"/>
      <w:footerReference w:type="default" r:id="rId10"/>
      <w:pgSz w:w="11900" w:h="16840"/>
      <w:pgMar w:top="1701" w:right="1440" w:bottom="113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00CDF8" w14:textId="77777777" w:rsidR="008C3C3D" w:rsidRDefault="008C3C3D" w:rsidP="00E44377">
      <w:pPr>
        <w:spacing w:after="0" w:line="240" w:lineRule="auto"/>
      </w:pPr>
      <w:r>
        <w:separator/>
      </w:r>
    </w:p>
  </w:endnote>
  <w:endnote w:type="continuationSeparator" w:id="0">
    <w:p w14:paraId="657FD1BA" w14:textId="77777777" w:rsidR="008C3C3D" w:rsidRDefault="008C3C3D" w:rsidP="00E44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0390591"/>
      <w:docPartObj>
        <w:docPartGallery w:val="Page Numbers (Bottom of Page)"/>
        <w:docPartUnique/>
      </w:docPartObj>
    </w:sdtPr>
    <w:sdtEndPr/>
    <w:sdtContent>
      <w:p w14:paraId="4D46CD72" w14:textId="32AC33F8" w:rsidR="0037349D" w:rsidRDefault="0037349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332A">
          <w:rPr>
            <w:noProof/>
          </w:rPr>
          <w:t>4</w:t>
        </w:r>
        <w:r>
          <w:fldChar w:fldCharType="end"/>
        </w:r>
      </w:p>
    </w:sdtContent>
  </w:sdt>
  <w:p w14:paraId="32E69057" w14:textId="77777777" w:rsidR="0037349D" w:rsidRDefault="0037349D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8CF8CF" w14:textId="77777777" w:rsidR="008C3C3D" w:rsidRDefault="008C3C3D" w:rsidP="00E44377">
      <w:pPr>
        <w:spacing w:after="0" w:line="240" w:lineRule="auto"/>
      </w:pPr>
      <w:r>
        <w:separator/>
      </w:r>
    </w:p>
  </w:footnote>
  <w:footnote w:type="continuationSeparator" w:id="0">
    <w:p w14:paraId="6D96D884" w14:textId="77777777" w:rsidR="008C3C3D" w:rsidRDefault="008C3C3D" w:rsidP="00E44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3F0F5" w14:textId="52BCF46B" w:rsidR="0037349D" w:rsidRDefault="0037349D">
    <w:pPr>
      <w:pStyle w:val="Intestazione"/>
    </w:pPr>
    <w:r>
      <w:t>Sistemi di misure e sensori</w:t>
    </w:r>
    <w:r>
      <w:tab/>
    </w:r>
    <w:r w:rsidRPr="00E44377">
      <w:t>Laboratorio 2</w:t>
    </w:r>
    <w:r>
      <w:tab/>
      <w:t xml:space="preserve">Prof. </w:t>
    </w:r>
    <w:proofErr w:type="spellStart"/>
    <w:r>
      <w:t>Parvis</w:t>
    </w:r>
    <w:proofErr w:type="spellEnd"/>
    <w:r>
      <w:t xml:space="preserve">, Prof. </w:t>
    </w:r>
    <w:proofErr w:type="spellStart"/>
    <w:r>
      <w:t>Corbellini</w:t>
    </w:r>
    <w:proofErr w:type="spellEnd"/>
  </w:p>
  <w:p w14:paraId="1B4ED6AB" w14:textId="6A50D095" w:rsidR="0037349D" w:rsidRPr="00E44377" w:rsidRDefault="0037349D">
    <w:pPr>
      <w:pStyle w:val="Intestazione"/>
    </w:pPr>
    <w:r>
      <w:t xml:space="preserve">Montagna, Pistilli, Puletto, </w:t>
    </w:r>
    <w:proofErr w:type="spellStart"/>
    <w:r>
      <w:t>Valpeda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66539"/>
    <w:multiLevelType w:val="hybridMultilevel"/>
    <w:tmpl w:val="80A6E7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BB0"/>
    <w:rsid w:val="0012088E"/>
    <w:rsid w:val="001C47D4"/>
    <w:rsid w:val="00232F28"/>
    <w:rsid w:val="0028332A"/>
    <w:rsid w:val="002B3A3E"/>
    <w:rsid w:val="002E4341"/>
    <w:rsid w:val="003339A5"/>
    <w:rsid w:val="00354652"/>
    <w:rsid w:val="0037349D"/>
    <w:rsid w:val="00442397"/>
    <w:rsid w:val="00583539"/>
    <w:rsid w:val="006272BF"/>
    <w:rsid w:val="00682BB0"/>
    <w:rsid w:val="00733EEA"/>
    <w:rsid w:val="007B4DBF"/>
    <w:rsid w:val="007C138D"/>
    <w:rsid w:val="007F3437"/>
    <w:rsid w:val="008C31CF"/>
    <w:rsid w:val="008C3C3D"/>
    <w:rsid w:val="00974DAC"/>
    <w:rsid w:val="00A21DE9"/>
    <w:rsid w:val="00A65C22"/>
    <w:rsid w:val="00A95F1C"/>
    <w:rsid w:val="00AC4263"/>
    <w:rsid w:val="00B00D1E"/>
    <w:rsid w:val="00B86A89"/>
    <w:rsid w:val="00BF1E0B"/>
    <w:rsid w:val="00C34443"/>
    <w:rsid w:val="00C91A8A"/>
    <w:rsid w:val="00CC285C"/>
    <w:rsid w:val="00D96798"/>
    <w:rsid w:val="00E16085"/>
    <w:rsid w:val="00E44377"/>
    <w:rsid w:val="00F10A9D"/>
    <w:rsid w:val="00F8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3B428"/>
  <w15:chartTrackingRefBased/>
  <w15:docId w15:val="{D2079121-5DDA-4CA2-821D-99D5CBBF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44377"/>
    <w:rPr>
      <w:rFonts w:ascii="Calibri" w:eastAsia="Times New Roman" w:hAnsi="Calibri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443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44377"/>
    <w:rPr>
      <w:rFonts w:ascii="Calibri" w:eastAsia="Times New Roman" w:hAnsi="Calibri" w:cs="Times New Roman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E443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44377"/>
    <w:rPr>
      <w:rFonts w:ascii="Calibri" w:eastAsia="Times New Roman" w:hAnsi="Calibri" w:cs="Times New Roman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A95F1C"/>
    <w:rPr>
      <w:color w:val="808080"/>
    </w:rPr>
  </w:style>
  <w:style w:type="paragraph" w:styleId="Paragrafoelenco">
    <w:name w:val="List Paragraph"/>
    <w:basedOn w:val="Normale"/>
    <w:uiPriority w:val="34"/>
    <w:qFormat/>
    <w:rsid w:val="00120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81D"/>
    <w:rsid w:val="0064081D"/>
    <w:rsid w:val="009C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6408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Valpreda</dc:creator>
  <cp:keywords/>
  <dc:description/>
  <cp:lastModifiedBy>Giuseppe Bellerofonte Puletto</cp:lastModifiedBy>
  <cp:revision>10</cp:revision>
  <dcterms:created xsi:type="dcterms:W3CDTF">2018-01-10T09:11:00Z</dcterms:created>
  <dcterms:modified xsi:type="dcterms:W3CDTF">2018-01-10T15:38:00Z</dcterms:modified>
</cp:coreProperties>
</file>