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proofErr w:type="gramEnd"/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proofErr w:type="gramStart"/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proofErr w:type="gramEnd"/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77777777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</w:t>
      </w:r>
      <w:proofErr w:type="spellStart"/>
      <w:r>
        <w:rPr>
          <w:b/>
          <w:sz w:val="49"/>
        </w:rPr>
        <w:t>Titlu</w:t>
      </w:r>
      <w:proofErr w:type="spellEnd"/>
      <w:r>
        <w:rPr>
          <w:b/>
          <w:spacing w:val="4"/>
          <w:sz w:val="49"/>
        </w:rPr>
        <w:t xml:space="preserve"> </w:t>
      </w:r>
      <w:proofErr w:type="spellStart"/>
      <w:r>
        <w:rPr>
          <w:b/>
          <w:sz w:val="49"/>
        </w:rPr>
        <w:t>lucrare</w:t>
      </w:r>
      <w:proofErr w:type="spellEnd"/>
      <w:r>
        <w:rPr>
          <w:b/>
          <w:sz w:val="49"/>
        </w:rPr>
        <w:t>]</w:t>
      </w:r>
    </w:p>
    <w:p w14:paraId="035CA863" w14:textId="77777777" w:rsidR="00A27CEC" w:rsidRDefault="00A27CEC">
      <w:pPr>
        <w:pStyle w:val="BodyText"/>
        <w:rPr>
          <w:b/>
          <w:sz w:val="60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proofErr w:type="spellStart"/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proofErr w:type="spellEnd"/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proofErr w:type="spellStart"/>
      <w:r>
        <w:rPr>
          <w:w w:val="101"/>
        </w:rPr>
        <w:t>tiin</w:t>
      </w:r>
      <w:r>
        <w:rPr>
          <w:spacing w:val="-83"/>
          <w:w w:val="101"/>
        </w:rPr>
        <w:t>t</w:t>
      </w:r>
      <w:proofErr w:type="spellEnd"/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proofErr w:type="spellStart"/>
      <w:r>
        <w:rPr>
          <w:w w:val="93"/>
        </w:rPr>
        <w:t>ific</w:t>
      </w:r>
      <w:proofErr w:type="spellEnd"/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titlu</w:t>
      </w:r>
      <w:proofErr w:type="spellEnd"/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proofErr w:type="spellStart"/>
      <w:r>
        <w:rPr>
          <w:b/>
          <w:sz w:val="34"/>
        </w:rPr>
        <w:t>i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nume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coordonator</w:t>
      </w:r>
      <w:proofErr w:type="spellEnd"/>
      <w:r>
        <w:rPr>
          <w:b/>
          <w:sz w:val="34"/>
        </w:rPr>
        <w:t>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 xml:space="preserve">Lector </w:t>
      </w:r>
      <w:proofErr w:type="spellStart"/>
      <w:r>
        <w:rPr>
          <w:b/>
          <w:sz w:val="34"/>
        </w:rPr>
        <w:t>universitar</w:t>
      </w:r>
      <w:proofErr w:type="spellEnd"/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 w:rsidP="0007772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Absolvent</w:t>
      </w:r>
      <w:r>
        <w:rPr>
          <w:i/>
          <w:spacing w:val="-82"/>
          <w:sz w:val="34"/>
        </w:rPr>
        <w:t xml:space="preserve"> </w:t>
      </w:r>
      <w:proofErr w:type="spellStart"/>
      <w:r w:rsidR="00DC149D">
        <w:rPr>
          <w:i/>
          <w:sz w:val="34"/>
        </w:rPr>
        <w:t>Butean</w:t>
      </w:r>
      <w:proofErr w:type="spellEnd"/>
      <w:r w:rsidR="00DC149D">
        <w:rPr>
          <w:i/>
          <w:sz w:val="34"/>
        </w:rPr>
        <w:t xml:space="preserve">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77777777" w:rsidR="00A27CEC" w:rsidRDefault="00A27CEC">
      <w:pPr>
        <w:rPr>
          <w:sz w:val="14"/>
        </w:rPr>
        <w:sectPr w:rsidR="00A27CEC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68774A15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ezumat</w:t>
      </w:r>
      <w:proofErr w:type="spellEnd"/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proofErr w:type="spellStart"/>
      <w:r>
        <w:rPr>
          <w:w w:val="99"/>
        </w:rPr>
        <w:t>ın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99"/>
        </w:rPr>
        <w:t>limba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proofErr w:type="spellEnd"/>
      <w:r w:rsidR="0080174F">
        <w:rPr>
          <w:w w:val="99"/>
        </w:rPr>
        <w:t>˘</w:t>
      </w:r>
      <w:r w:rsidR="0080174F">
        <w:t xml:space="preserve"> </w:t>
      </w:r>
      <w:r w:rsidR="0080174F">
        <w:rPr>
          <w:spacing w:val="-25"/>
        </w:rPr>
        <w:t>cu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scurt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con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inutului</w:t>
      </w:r>
      <w:proofErr w:type="spellEnd"/>
      <w:r>
        <w:rPr>
          <w:w w:val="99"/>
        </w:rPr>
        <w:t xml:space="preserve"> 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capitole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proofErr w:type="spellEnd"/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iile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originalitate</w:t>
      </w:r>
      <w:proofErr w:type="spellEnd"/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492259E3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 w:rsidR="00746D12">
        <w:rPr>
          <w:w w:val="99"/>
        </w:rPr>
        <w:t xml:space="preserve">[proposed / suggested / presented]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>Supporting communication via text, audio and video, departments, announcements, calendar, and assignments, [Application name / This solution /...?] creates an apt working environment in both education and business.</w:t>
      </w:r>
    </w:p>
    <w:p w14:paraId="45DF2F68" w14:textId="37BDA98C" w:rsidR="00746D12" w:rsidRDefault="00746D12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Keywords: Enterprise Resource Planning, </w:t>
      </w:r>
      <w:proofErr w:type="spellStart"/>
      <w:r>
        <w:rPr>
          <w:w w:val="99"/>
        </w:rPr>
        <w:t>WebAPI</w:t>
      </w:r>
      <w:proofErr w:type="spellEnd"/>
      <w:r>
        <w:rPr>
          <w:w w:val="99"/>
        </w:rPr>
        <w:t>, intranet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2D49179E" w14:textId="77777777" w:rsidR="00A27CEC" w:rsidRDefault="00A27CEC">
      <w:pPr>
        <w:pStyle w:val="BodyText"/>
        <w:rPr>
          <w:sz w:val="20"/>
        </w:rPr>
      </w:pPr>
    </w:p>
    <w:p w14:paraId="681BC517" w14:textId="77777777" w:rsidR="00A27CEC" w:rsidRDefault="00A27CEC">
      <w:pPr>
        <w:pStyle w:val="BodyText"/>
        <w:rPr>
          <w:sz w:val="20"/>
        </w:rPr>
      </w:pPr>
    </w:p>
    <w:p w14:paraId="0C64E225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8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proofErr w:type="spellStart"/>
      <w:r>
        <w:t>Cuprins</w:t>
      </w:r>
      <w:proofErr w:type="spellEnd"/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DD013E" w:rsidP="0080174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proofErr w:type="spellStart"/>
            <w:r w:rsidR="007C64D0">
              <w:t>Introducere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</w:t>
          </w:r>
        </w:p>
        <w:p w14:paraId="62537BBE" w14:textId="77777777" w:rsidR="00A27CEC" w:rsidRDefault="00DD013E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2</w:t>
          </w:r>
        </w:p>
        <w:p w14:paraId="37BF0203" w14:textId="77777777" w:rsidR="00A27CEC" w:rsidRDefault="00DD013E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5BD0CB3" w14:textId="77777777" w:rsidR="00A27CEC" w:rsidRDefault="00DD013E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 w:rsidR="007C64D0">
              <w:t>3.1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09D002D" w14:textId="77777777" w:rsidR="00A27CEC" w:rsidRDefault="00DD013E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 w:rsidR="007C64D0">
              <w:t>3.1.1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121C8D53" w14:textId="77777777" w:rsidR="00A27CEC" w:rsidRDefault="00DD013E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 w:rsidR="007C64D0">
              <w:t>3.2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6C666DDC" w14:textId="77777777" w:rsidR="00A27CEC" w:rsidRDefault="00DD013E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 w:rsidR="007C64D0">
              <w:t>3.2.1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proofErr w:type="gramStart"/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proofErr w:type="gramEnd"/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3091806B" w14:textId="77777777" w:rsidR="00A27CEC" w:rsidRDefault="00DD013E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7</w:t>
          </w:r>
        </w:p>
        <w:p w14:paraId="58F84723" w14:textId="77777777" w:rsidR="00A27CEC" w:rsidRDefault="00DD013E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proofErr w:type="spellStart"/>
            <w:r w:rsidR="007C64D0">
              <w:t>Concluzii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9</w:t>
          </w:r>
        </w:p>
        <w:p w14:paraId="47CDE161" w14:textId="77777777" w:rsidR="00A27CEC" w:rsidRDefault="00DD013E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proofErr w:type="spellStart"/>
            <w:r w:rsidR="007C64D0">
              <w:t>Bibliografie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  <w:bookmarkStart w:id="0" w:name="Introducere"/>
      <w:bookmarkStart w:id="1" w:name="_bookmark0"/>
      <w:bookmarkEnd w:id="0"/>
      <w:bookmarkEnd w:id="1"/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proofErr w:type="spellStart"/>
      <w:r>
        <w:rPr>
          <w:b/>
          <w:sz w:val="49"/>
        </w:rPr>
        <w:t>Capitolul</w:t>
      </w:r>
      <w:proofErr w:type="spellEnd"/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proofErr w:type="spellStart"/>
      <w:r>
        <w:rPr>
          <w:b/>
          <w:sz w:val="49"/>
        </w:rPr>
        <w:t>Introducere</w:t>
      </w:r>
      <w:proofErr w:type="spellEnd"/>
    </w:p>
    <w:p w14:paraId="58A71461" w14:textId="1CC5A26F" w:rsidR="004D40E0" w:rsidRDefault="007C64D0" w:rsidP="004D40E0">
      <w:pPr>
        <w:pStyle w:val="BodyText"/>
        <w:spacing w:before="284" w:line="266" w:lineRule="auto"/>
        <w:ind w:left="100" w:right="107"/>
        <w:rPr>
          <w:w w:val="99"/>
        </w:rPr>
      </w:pPr>
      <w:proofErr w:type="spellStart"/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</w:t>
      </w:r>
      <w:proofErr w:type="spellEnd"/>
      <w:r>
        <w:rPr>
          <w:w w:val="99"/>
        </w:rPr>
        <w:t>: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99"/>
        </w:rPr>
        <w:t>obiectivele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proofErr w:type="spellEnd"/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succint</w:t>
      </w:r>
      <w:r>
        <w:rPr>
          <w:spacing w:val="-100"/>
          <w:w w:val="99"/>
        </w:rPr>
        <w:t>a</w:t>
      </w:r>
      <w:proofErr w:type="spellEnd"/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capitolelo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mei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iei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espectiv</w:t>
      </w:r>
      <w:proofErr w:type="spellEnd"/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ezultatelor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originale</w:t>
      </w:r>
      <w:proofErr w:type="spellEnd"/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men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 xml:space="preserve"> (</w:t>
      </w:r>
      <w:proofErr w:type="spellStart"/>
      <w:r>
        <w:rPr>
          <w:w w:val="99"/>
        </w:rPr>
        <w:t>dac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cazul</w:t>
      </w:r>
      <w:proofErr w:type="spellEnd"/>
      <w:r>
        <w:rPr>
          <w:w w:val="99"/>
        </w:rPr>
        <w:t>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sesiunii</w:t>
      </w:r>
      <w:proofErr w:type="spellEnd"/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evistei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w w:val="99"/>
        </w:rPr>
        <w:t xml:space="preserve"> 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4334A7AE" w14:textId="00D7066B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rezultat</w:t>
      </w:r>
      <w:proofErr w:type="spellEnd"/>
      <w:r>
        <w:rPr>
          <w:w w:val="99"/>
        </w:rPr>
        <w:t xml:space="preserve"> al </w:t>
      </w:r>
      <w:proofErr w:type="spellStart"/>
      <w:r>
        <w:rPr>
          <w:w w:val="99"/>
        </w:rPr>
        <w:t>contextului</w:t>
      </w:r>
      <w:proofErr w:type="spellEnd"/>
      <w:r>
        <w:rPr>
          <w:w w:val="99"/>
        </w:rPr>
        <w:t xml:space="preserve"> pandemic actual, </w:t>
      </w:r>
      <w:proofErr w:type="spellStart"/>
      <w:r>
        <w:rPr>
          <w:w w:val="99"/>
        </w:rPr>
        <w:t>procesul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a </w:t>
      </w:r>
      <w:proofErr w:type="spellStart"/>
      <w:r w:rsidR="003319E9">
        <w:rPr>
          <w:w w:val="99"/>
        </w:rPr>
        <w:t>fost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grabit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semnificativ</w:t>
      </w:r>
      <w:proofErr w:type="spellEnd"/>
      <w:r w:rsidR="007B1655">
        <w:rPr>
          <w:w w:val="99"/>
        </w:rPr>
        <w:t xml:space="preserve">. </w:t>
      </w:r>
      <w:proofErr w:type="spellStart"/>
      <w:r w:rsidR="007B1655">
        <w:rPr>
          <w:w w:val="99"/>
        </w:rPr>
        <w:t>Acest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fapt</w:t>
      </w:r>
      <w:proofErr w:type="spellEnd"/>
      <w:r w:rsidR="007B1655">
        <w:rPr>
          <w:w w:val="99"/>
        </w:rPr>
        <w:t xml:space="preserve"> a pus</w:t>
      </w:r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institutiile</w:t>
      </w:r>
      <w:proofErr w:type="spellEnd"/>
      <w:r w:rsidR="005D2834">
        <w:rPr>
          <w:w w:val="99"/>
        </w:rPr>
        <w:t xml:space="preserve"> din </w:t>
      </w:r>
      <w:proofErr w:type="spellStart"/>
      <w:r w:rsidR="005D2834">
        <w:rPr>
          <w:w w:val="99"/>
        </w:rPr>
        <w:t>domeniul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educatiei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si</w:t>
      </w:r>
      <w:proofErr w:type="spellEnd"/>
      <w:r w:rsidR="005D2834">
        <w:rPr>
          <w:w w:val="99"/>
        </w:rPr>
        <w:t xml:space="preserve"> al </w:t>
      </w:r>
      <w:proofErr w:type="spellStart"/>
      <w:r w:rsidR="005D2834">
        <w:rPr>
          <w:w w:val="99"/>
        </w:rPr>
        <w:t>businessului</w:t>
      </w:r>
      <w:proofErr w:type="spellEnd"/>
      <w:r w:rsidR="005D2834">
        <w:rPr>
          <w:w w:val="99"/>
        </w:rPr>
        <w:t xml:space="preserve"> in </w:t>
      </w:r>
      <w:proofErr w:type="spellStart"/>
      <w:r w:rsidR="005D2834">
        <w:rPr>
          <w:w w:val="99"/>
        </w:rPr>
        <w:t>ipostaza</w:t>
      </w:r>
      <w:proofErr w:type="spellEnd"/>
      <w:r w:rsidR="005D2834">
        <w:rPr>
          <w:w w:val="99"/>
        </w:rPr>
        <w:t xml:space="preserve"> de a </w:t>
      </w:r>
      <w:proofErr w:type="spellStart"/>
      <w:r w:rsidR="005D2834">
        <w:rPr>
          <w:w w:val="99"/>
        </w:rPr>
        <w:t>folosi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numeroase</w:t>
      </w:r>
      <w:proofErr w:type="spellEnd"/>
      <w:r w:rsidR="005D2834">
        <w:rPr>
          <w:w w:val="99"/>
        </w:rPr>
        <w:t xml:space="preserve">(?) </w:t>
      </w:r>
      <w:proofErr w:type="spellStart"/>
      <w:r w:rsidR="00EC1E14">
        <w:rPr>
          <w:w w:val="99"/>
        </w:rPr>
        <w:t>aplicatii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deja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existente</w:t>
      </w:r>
      <w:proofErr w:type="spellEnd"/>
      <w:r w:rsidR="003319E9">
        <w:rPr>
          <w:w w:val="99"/>
        </w:rPr>
        <w:t xml:space="preserve">, al </w:t>
      </w:r>
      <w:proofErr w:type="spellStart"/>
      <w:r w:rsidR="003319E9">
        <w:rPr>
          <w:w w:val="99"/>
        </w:rPr>
        <w:t>caror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ansamblu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serveste</w:t>
      </w:r>
      <w:proofErr w:type="spellEnd"/>
      <w:r w:rsidR="003319E9">
        <w:rPr>
          <w:w w:val="99"/>
        </w:rPr>
        <w:t xml:space="preserve"> la </w:t>
      </w:r>
      <w:proofErr w:type="spellStart"/>
      <w:r w:rsidR="003319E9">
        <w:rPr>
          <w:w w:val="99"/>
        </w:rPr>
        <w:t>crearea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un</w:t>
      </w:r>
      <w:r w:rsidR="003319E9">
        <w:rPr>
          <w:w w:val="99"/>
        </w:rPr>
        <w:t>ui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spatiu</w:t>
      </w:r>
      <w:proofErr w:type="spellEnd"/>
      <w:r w:rsidR="005D2834">
        <w:rPr>
          <w:w w:val="99"/>
        </w:rPr>
        <w:t xml:space="preserve"> de </w:t>
      </w:r>
      <w:proofErr w:type="spellStart"/>
      <w:r w:rsidR="005D2834">
        <w:rPr>
          <w:w w:val="99"/>
        </w:rPr>
        <w:t>munca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si</w:t>
      </w:r>
      <w:proofErr w:type="spellEnd"/>
      <w:r w:rsidR="007B1655">
        <w:rPr>
          <w:w w:val="99"/>
        </w:rPr>
        <w:t xml:space="preserve"> </w:t>
      </w:r>
      <w:proofErr w:type="spellStart"/>
      <w:r w:rsidR="003319E9">
        <w:rPr>
          <w:w w:val="99"/>
        </w:rPr>
        <w:t>unei</w:t>
      </w:r>
      <w:proofErr w:type="spellEnd"/>
      <w:r w:rsidR="003319E9">
        <w:rPr>
          <w:w w:val="99"/>
        </w:rPr>
        <w:t xml:space="preserve"> </w:t>
      </w:r>
      <w:proofErr w:type="spellStart"/>
      <w:r w:rsidR="007B1655">
        <w:rPr>
          <w:w w:val="99"/>
        </w:rPr>
        <w:t>colaborar</w:t>
      </w:r>
      <w:r w:rsidR="003319E9">
        <w:rPr>
          <w:w w:val="99"/>
        </w:rPr>
        <w:t>i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eficient</w:t>
      </w:r>
      <w:r w:rsidR="003319E9">
        <w:rPr>
          <w:w w:val="99"/>
        </w:rPr>
        <w:t>e</w:t>
      </w:r>
      <w:proofErr w:type="spellEnd"/>
      <w:r w:rsidR="007B1655">
        <w:rPr>
          <w:w w:val="99"/>
        </w:rPr>
        <w:t>.</w:t>
      </w:r>
    </w:p>
    <w:p w14:paraId="541DE420" w14:textId="6AC59ECD" w:rsidR="003A5B6C" w:rsidRDefault="003A5B6C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</w:t>
      </w:r>
      <w:proofErr w:type="spellStart"/>
      <w:r>
        <w:rPr>
          <w:w w:val="99"/>
        </w:rPr>
        <w:t>Vb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despre</w:t>
      </w:r>
      <w:proofErr w:type="spellEnd"/>
      <w:r>
        <w:rPr>
          <w:w w:val="99"/>
        </w:rPr>
        <w:t xml:space="preserve"> google, google scholar, zoom, teams, webspace-urile </w:t>
      </w:r>
      <w:proofErr w:type="spellStart"/>
      <w:r>
        <w:rPr>
          <w:w w:val="99"/>
        </w:rPr>
        <w:t>prezente</w:t>
      </w:r>
      <w:proofErr w:type="spellEnd"/>
      <w:r w:rsidR="008A2D2A">
        <w:rPr>
          <w:w w:val="99"/>
        </w:rPr>
        <w:t xml:space="preserve">, care </w:t>
      </w:r>
      <w:proofErr w:type="spellStart"/>
      <w:r w:rsidR="008A2D2A">
        <w:rPr>
          <w:w w:val="99"/>
        </w:rPr>
        <w:t>probabil</w:t>
      </w:r>
      <w:proofErr w:type="spellEnd"/>
      <w:r w:rsidR="008A2D2A">
        <w:rPr>
          <w:w w:val="99"/>
        </w:rPr>
        <w:t xml:space="preserve"> nu </w:t>
      </w:r>
      <w:proofErr w:type="spellStart"/>
      <w:r w:rsidR="008A2D2A">
        <w:rPr>
          <w:w w:val="99"/>
        </w:rPr>
        <w:t>erau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pregatite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pentru</w:t>
      </w:r>
      <w:proofErr w:type="spellEnd"/>
      <w:r w:rsidR="008A2D2A">
        <w:rPr>
          <w:w w:val="99"/>
        </w:rPr>
        <w:t xml:space="preserve"> context full online, </w:t>
      </w:r>
      <w:proofErr w:type="spellStart"/>
      <w:r w:rsidR="008A2D2A">
        <w:rPr>
          <w:w w:val="99"/>
        </w:rPr>
        <w:t>fapt</w:t>
      </w:r>
      <w:proofErr w:type="spellEnd"/>
      <w:r w:rsidR="008A2D2A">
        <w:rPr>
          <w:w w:val="99"/>
        </w:rPr>
        <w:t xml:space="preserve"> care a </w:t>
      </w:r>
      <w:proofErr w:type="spellStart"/>
      <w:r w:rsidR="008A2D2A">
        <w:rPr>
          <w:w w:val="99"/>
        </w:rPr>
        <w:t>dus</w:t>
      </w:r>
      <w:proofErr w:type="spellEnd"/>
      <w:r w:rsidR="008A2D2A">
        <w:rPr>
          <w:w w:val="99"/>
        </w:rPr>
        <w:t xml:space="preserve"> la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functionalitati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necesare</w:t>
      </w:r>
      <w:proofErr w:type="spellEnd"/>
      <w:r w:rsidR="008A2D2A">
        <w:rPr>
          <w:w w:val="99"/>
        </w:rPr>
        <w:t xml:space="preserve"> (share screen, </w:t>
      </w:r>
      <w:proofErr w:type="spellStart"/>
      <w:r w:rsidR="008A2D2A">
        <w:rPr>
          <w:w w:val="99"/>
        </w:rPr>
        <w:t>prezenta</w:t>
      </w:r>
      <w:proofErr w:type="spellEnd"/>
      <w:r w:rsidR="008A2D2A">
        <w:rPr>
          <w:w w:val="99"/>
        </w:rPr>
        <w:t xml:space="preserve"> participant, etc.) </w:t>
      </w:r>
      <w:proofErr w:type="spellStart"/>
      <w:r w:rsidR="008A2D2A">
        <w:rPr>
          <w:w w:val="99"/>
        </w:rPr>
        <w:t>si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aparitia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unor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probleme</w:t>
      </w:r>
      <w:proofErr w:type="spellEnd"/>
      <w:r w:rsidR="008A2D2A">
        <w:rPr>
          <w:w w:val="99"/>
        </w:rPr>
        <w:t xml:space="preserve">: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simultan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stocarea</w:t>
      </w:r>
      <w:proofErr w:type="spellEnd"/>
      <w:r w:rsidR="008A2D2A">
        <w:rPr>
          <w:w w:val="99"/>
        </w:rPr>
        <w:t xml:space="preserve"> de </w:t>
      </w:r>
      <w:proofErr w:type="spellStart"/>
      <w:r w:rsidR="008A2D2A">
        <w:rPr>
          <w:w w:val="99"/>
        </w:rPr>
        <w:t>informatii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impartita</w:t>
      </w:r>
      <w:proofErr w:type="spellEnd"/>
      <w:r w:rsidR="008A2D2A">
        <w:rPr>
          <w:w w:val="99"/>
        </w:rPr>
        <w:t xml:space="preserve"> in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>
        <w:rPr>
          <w:w w:val="99"/>
        </w:rPr>
        <w:t>]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contribuie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procesului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integrarea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sistem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comunicare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intr</w:t>
      </w:r>
      <w:proofErr w:type="spellEnd"/>
      <w:r>
        <w:rPr>
          <w:w w:val="99"/>
        </w:rPr>
        <w:t xml:space="preserve">-un </w:t>
      </w:r>
      <w:proofErr w:type="spellStart"/>
      <w:r>
        <w:rPr>
          <w:w w:val="99"/>
        </w:rPr>
        <w:t>mediu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ofera</w:t>
      </w:r>
      <w:proofErr w:type="spellEnd"/>
      <w:r>
        <w:rPr>
          <w:w w:val="99"/>
        </w:rPr>
        <w:t xml:space="preserve"> o buna </w:t>
      </w:r>
      <w:proofErr w:type="spellStart"/>
      <w:r>
        <w:rPr>
          <w:w w:val="99"/>
        </w:rPr>
        <w:t>colaborare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sincronizare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membrilor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unei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institutii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invatamant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w w:val="99"/>
        </w:rPr>
        <w:t xml:space="preserve"> ale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un website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implementeaza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text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apeluri</w:t>
      </w:r>
      <w:proofErr w:type="spellEnd"/>
      <w:r>
        <w:rPr>
          <w:w w:val="99"/>
        </w:rPr>
        <w:t xml:space="preserve"> audio-video, </w:t>
      </w:r>
      <w:proofErr w:type="spellStart"/>
      <w:r>
        <w:rPr>
          <w:w w:val="99"/>
        </w:rPr>
        <w:t>programarea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sedintelor</w:t>
      </w:r>
      <w:proofErr w:type="spellEnd"/>
      <w:r w:rsidR="006D0094">
        <w:rPr>
          <w:w w:val="99"/>
        </w:rPr>
        <w:t xml:space="preserve">, calendar cu </w:t>
      </w:r>
      <w:proofErr w:type="spellStart"/>
      <w:r w:rsidR="006D0094">
        <w:rPr>
          <w:w w:val="99"/>
        </w:rPr>
        <w:t>evenimente</w:t>
      </w:r>
      <w:proofErr w:type="spellEnd"/>
      <w:r w:rsidR="006D0094">
        <w:rPr>
          <w:w w:val="99"/>
        </w:rPr>
        <w:t xml:space="preserve">, </w:t>
      </w:r>
      <w:proofErr w:type="spellStart"/>
      <w:r w:rsidR="009F0C1B">
        <w:rPr>
          <w:w w:val="99"/>
        </w:rPr>
        <w:t>crearea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anunturilor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interes</w:t>
      </w:r>
      <w:proofErr w:type="spellEnd"/>
      <w:r w:rsidR="009F0C1B">
        <w:rPr>
          <w:w w:val="99"/>
        </w:rPr>
        <w:t xml:space="preserve"> general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tintite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spre</w:t>
      </w:r>
      <w:proofErr w:type="spellEnd"/>
      <w:r w:rsidR="009F0C1B">
        <w:rPr>
          <w:w w:val="99"/>
        </w:rPr>
        <w:t xml:space="preserve"> un department. </w:t>
      </w:r>
      <w:proofErr w:type="spellStart"/>
      <w:r w:rsidR="001D42C5">
        <w:rPr>
          <w:w w:val="99"/>
        </w:rPr>
        <w:t>Adaptabilitatea</w:t>
      </w:r>
      <w:proofErr w:type="spellEnd"/>
      <w:r w:rsidR="009F0C1B">
        <w:rPr>
          <w:w w:val="99"/>
        </w:rPr>
        <w:t xml:space="preserve"> 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mediu</w:t>
      </w:r>
      <w:proofErr w:type="spellEnd"/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</w:t>
      </w:r>
      <w:r w:rsidR="001D42C5">
        <w:rPr>
          <w:w w:val="99"/>
        </w:rPr>
        <w:t>ia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educativ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reiese</w:t>
      </w:r>
      <w:proofErr w:type="spellEnd"/>
      <w:r w:rsidR="009F0C1B">
        <w:rPr>
          <w:w w:val="99"/>
        </w:rPr>
        <w:t xml:space="preserve"> din </w:t>
      </w:r>
      <w:proofErr w:type="spellStart"/>
      <w:r w:rsidR="009F0C1B">
        <w:rPr>
          <w:w w:val="99"/>
        </w:rPr>
        <w:t>implementarea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unui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sistem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monitorizare</w:t>
      </w:r>
      <w:proofErr w:type="spellEnd"/>
      <w:r w:rsidR="009F0C1B">
        <w:rPr>
          <w:w w:val="99"/>
        </w:rPr>
        <w:t xml:space="preserve"> a </w:t>
      </w:r>
      <w:proofErr w:type="spellStart"/>
      <w:r w:rsidR="009F0C1B">
        <w:rPr>
          <w:w w:val="99"/>
        </w:rPr>
        <w:t>orelor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lucru</w:t>
      </w:r>
      <w:proofErr w:type="spellEnd"/>
      <w:r w:rsidR="001D42C5">
        <w:rPr>
          <w:w w:val="99"/>
        </w:rPr>
        <w:t xml:space="preserve">, </w:t>
      </w:r>
      <w:proofErr w:type="spellStart"/>
      <w:r w:rsidR="001D42C5">
        <w:rPr>
          <w:w w:val="99"/>
        </w:rPr>
        <w:t>respectiv</w:t>
      </w:r>
      <w:proofErr w:type="spellEnd"/>
      <w:r w:rsidR="001D42C5">
        <w:rPr>
          <w:w w:val="99"/>
        </w:rPr>
        <w:t xml:space="preserve"> </w:t>
      </w:r>
      <w:r w:rsidR="009F0C1B">
        <w:rPr>
          <w:w w:val="99"/>
        </w:rPr>
        <w:t xml:space="preserve">a </w:t>
      </w:r>
      <w:proofErr w:type="spellStart"/>
      <w:r w:rsidR="009F0C1B">
        <w:rPr>
          <w:w w:val="99"/>
        </w:rPr>
        <w:t>unuia</w:t>
      </w:r>
      <w:proofErr w:type="spellEnd"/>
      <w:r w:rsidR="009F0C1B">
        <w:rPr>
          <w:w w:val="99"/>
        </w:rPr>
        <w:t xml:space="preserve"> de </w:t>
      </w:r>
      <w:proofErr w:type="spellStart"/>
      <w:r w:rsidR="001D42C5">
        <w:rPr>
          <w:w w:val="99"/>
        </w:rPr>
        <w:t>atribuire</w:t>
      </w:r>
      <w:proofErr w:type="spellEnd"/>
      <w:r w:rsidR="001D42C5">
        <w:rPr>
          <w:w w:val="99"/>
        </w:rPr>
        <w:t xml:space="preserve"> a </w:t>
      </w:r>
      <w:proofErr w:type="spellStart"/>
      <w:r w:rsidR="001D42C5">
        <w:rPr>
          <w:w w:val="99"/>
        </w:rPr>
        <w:t>temelor</w:t>
      </w:r>
      <w:proofErr w:type="spellEnd"/>
      <w:r w:rsidR="001D42C5">
        <w:rPr>
          <w:w w:val="99"/>
        </w:rPr>
        <w:t>.</w:t>
      </w:r>
    </w:p>
    <w:p w14:paraId="0F025355" w14:textId="192C3050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9"/>
          <w:pgSz w:w="11910" w:h="16840"/>
          <w:pgMar w:top="1580" w:right="1220" w:bottom="1040" w:left="1600" w:header="0" w:footer="845" w:gutter="0"/>
          <w:pgNumType w:start="1"/>
          <w:cols w:space="708"/>
        </w:sectPr>
      </w:pPr>
      <w:proofErr w:type="spellStart"/>
      <w:r>
        <w:rPr>
          <w:w w:val="99"/>
        </w:rPr>
        <w:t>Motivatia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dezvoltarii</w:t>
      </w:r>
      <w:proofErr w:type="spellEnd"/>
      <w:r>
        <w:rPr>
          <w:w w:val="99"/>
        </w:rPr>
        <w:t xml:space="preserve"> [Application name / This solution /...?] vine din </w:t>
      </w:r>
      <w:proofErr w:type="spellStart"/>
      <w:r>
        <w:rPr>
          <w:w w:val="99"/>
        </w:rPr>
        <w:t>redundanta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creata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utilizarii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mai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multor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aplicatii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scopul</w:t>
      </w:r>
      <w:proofErr w:type="spellEnd"/>
      <w:r>
        <w:rPr>
          <w:w w:val="99"/>
        </w:rPr>
        <w:t xml:space="preserve"> de a </w:t>
      </w:r>
      <w:proofErr w:type="spellStart"/>
      <w:r>
        <w:rPr>
          <w:w w:val="99"/>
        </w:rPr>
        <w:t>stabili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modalitate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colaborare</w:t>
      </w:r>
      <w:proofErr w:type="spellEnd"/>
      <w:r w:rsidR="009A1EA3">
        <w:rPr>
          <w:w w:val="99"/>
        </w:rPr>
        <w:t xml:space="preserve"> </w:t>
      </w:r>
      <w:proofErr w:type="spellStart"/>
      <w:r w:rsidR="009A1EA3">
        <w:rPr>
          <w:w w:val="99"/>
        </w:rPr>
        <w:t>eficienta</w:t>
      </w:r>
      <w:proofErr w:type="spellEnd"/>
      <w:r w:rsidR="009A1EA3">
        <w:rPr>
          <w:w w:val="99"/>
        </w:rPr>
        <w:t xml:space="preserve"> in </w:t>
      </w:r>
      <w:proofErr w:type="spellStart"/>
      <w:r w:rsidR="009A1EA3">
        <w:rPr>
          <w:w w:val="99"/>
        </w:rPr>
        <w:t>mediul</w:t>
      </w:r>
      <w:proofErr w:type="spellEnd"/>
      <w:r w:rsidR="009A1EA3">
        <w:rPr>
          <w:w w:val="99"/>
        </w:rPr>
        <w:t xml:space="preserve"> online.</w:t>
      </w:r>
    </w:p>
    <w:p w14:paraId="09B845F7" w14:textId="4D8799F2" w:rsidR="00A27CEC" w:rsidRDefault="00A27CEC">
      <w:pPr>
        <w:pStyle w:val="BodyText"/>
        <w:rPr>
          <w:sz w:val="20"/>
        </w:rPr>
      </w:pPr>
    </w:p>
    <w:p w14:paraId="6629B047" w14:textId="685C8C0D" w:rsidR="00F86273" w:rsidRDefault="00F86273">
      <w:pPr>
        <w:pStyle w:val="BodyText"/>
        <w:rPr>
          <w:sz w:val="20"/>
        </w:rPr>
      </w:pPr>
    </w:p>
    <w:p w14:paraId="4175BD04" w14:textId="5CE12AAD" w:rsidR="00F86273" w:rsidRDefault="00F86273">
      <w:pPr>
        <w:pStyle w:val="BodyText"/>
        <w:rPr>
          <w:sz w:val="20"/>
        </w:rPr>
      </w:pPr>
    </w:p>
    <w:p w14:paraId="452F2216" w14:textId="3C3B8DC5" w:rsidR="00F86273" w:rsidRDefault="00F86273">
      <w:pPr>
        <w:pStyle w:val="BodyText"/>
        <w:rPr>
          <w:sz w:val="20"/>
        </w:rPr>
      </w:pPr>
    </w:p>
    <w:p w14:paraId="53BA87FF" w14:textId="77777777" w:rsidR="00F86273" w:rsidRDefault="00F86273">
      <w:pPr>
        <w:pStyle w:val="BodyText"/>
        <w:rPr>
          <w:sz w:val="20"/>
        </w:rPr>
      </w:pPr>
    </w:p>
    <w:p w14:paraId="29CF446C" w14:textId="77777777" w:rsidR="00F86273" w:rsidRDefault="00F86273" w:rsidP="00F86273">
      <w:pPr>
        <w:pStyle w:val="BodyText"/>
        <w:rPr>
          <w:b/>
          <w:sz w:val="60"/>
        </w:rPr>
      </w:pPr>
      <w:bookmarkStart w:id="2" w:name="_bookmark1"/>
      <w:bookmarkEnd w:id="2"/>
    </w:p>
    <w:p w14:paraId="7D60DAB6" w14:textId="663FC03A" w:rsidR="00A27CEC" w:rsidRDefault="007C64D0" w:rsidP="009F4494">
      <w:pPr>
        <w:pStyle w:val="Heading1"/>
        <w:spacing w:line="412" w:lineRule="auto"/>
        <w:ind w:left="0"/>
        <w:rPr>
          <w:spacing w:val="1"/>
        </w:rPr>
      </w:pPr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2</w:t>
      </w:r>
    </w:p>
    <w:p w14:paraId="5558DC50" w14:textId="796D7693" w:rsidR="00F86273" w:rsidRDefault="006718AC" w:rsidP="0080174F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 w:rsidR="00F86273">
        <w:tab/>
      </w:r>
    </w:p>
    <w:p w14:paraId="776ADAE3" w14:textId="77777777" w:rsidR="0080174F" w:rsidRDefault="0080174F" w:rsidP="0080174F">
      <w:pPr>
        <w:pStyle w:val="Heading2"/>
      </w:pPr>
    </w:p>
    <w:p w14:paraId="3FCE4385" w14:textId="53A30592" w:rsidR="00A27CEC" w:rsidRDefault="00F34827">
      <w:pPr>
        <w:pStyle w:val="BodyText"/>
        <w:spacing w:before="9"/>
        <w:rPr>
          <w:sz w:val="29"/>
        </w:rPr>
      </w:pPr>
      <w:r>
        <w:rPr>
          <w:sz w:val="29"/>
        </w:rPr>
        <w:t xml:space="preserve">[Intro in </w:t>
      </w:r>
      <w:proofErr w:type="spellStart"/>
      <w:r>
        <w:rPr>
          <w:sz w:val="29"/>
        </w:rPr>
        <w:t>tipul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aplicatiei</w:t>
      </w:r>
      <w:proofErr w:type="spellEnd"/>
      <w:r>
        <w:rPr>
          <w:sz w:val="29"/>
        </w:rPr>
        <w:t xml:space="preserve"> / Comparatie cu </w:t>
      </w:r>
      <w:proofErr w:type="spellStart"/>
      <w:r>
        <w:rPr>
          <w:sz w:val="29"/>
        </w:rPr>
        <w:t>exemple</w:t>
      </w:r>
      <w:proofErr w:type="spellEnd"/>
      <w:r>
        <w:rPr>
          <w:sz w:val="29"/>
        </w:rPr>
        <w:t xml:space="preserve"> de </w:t>
      </w:r>
      <w:proofErr w:type="spellStart"/>
      <w:r>
        <w:rPr>
          <w:sz w:val="29"/>
        </w:rPr>
        <w:t>aplicatii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asemanatoare</w:t>
      </w:r>
      <w:proofErr w:type="spellEnd"/>
      <w:r>
        <w:rPr>
          <w:sz w:val="29"/>
        </w:rPr>
        <w:t xml:space="preserve"> / …?]</w:t>
      </w:r>
    </w:p>
    <w:p w14:paraId="30198AAE" w14:textId="4214A1B7" w:rsidR="00F34827" w:rsidRDefault="00F34827">
      <w:pPr>
        <w:pStyle w:val="BodyText"/>
        <w:spacing w:before="9"/>
        <w:rPr>
          <w:sz w:val="29"/>
        </w:rPr>
      </w:pPr>
    </w:p>
    <w:p w14:paraId="2C8CC5A5" w14:textId="6C277C66" w:rsidR="007C207D" w:rsidRDefault="007C207D">
      <w:pPr>
        <w:pStyle w:val="BodyText"/>
        <w:spacing w:before="9"/>
        <w:rPr>
          <w:w w:val="99"/>
        </w:rPr>
      </w:pP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aplicatie</w:t>
      </w:r>
      <w:proofErr w:type="spellEnd"/>
      <w:r>
        <w:rPr>
          <w:w w:val="99"/>
        </w:rPr>
        <w:t xml:space="preserve"> web cu </w:t>
      </w:r>
      <w:proofErr w:type="spellStart"/>
      <w:r>
        <w:rPr>
          <w:w w:val="99"/>
        </w:rPr>
        <w:t>construita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dupa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modelul</w:t>
      </w:r>
      <w:proofErr w:type="spellEnd"/>
      <w:r>
        <w:rPr>
          <w:w w:val="99"/>
        </w:rPr>
        <w:t xml:space="preserve"> client-server</w:t>
      </w:r>
      <w:r w:rsidR="00E20D1C">
        <w:rPr>
          <w:w w:val="99"/>
        </w:rPr>
        <w:t xml:space="preserve">, in care, </w:t>
      </w:r>
      <w:proofErr w:type="spellStart"/>
      <w:r w:rsidR="00E20D1C">
        <w:rPr>
          <w:w w:val="99"/>
        </w:rPr>
        <w:t>componenta</w:t>
      </w:r>
      <w:proofErr w:type="spellEnd"/>
      <w:r w:rsidR="00E20D1C">
        <w:rPr>
          <w:w w:val="99"/>
        </w:rPr>
        <w:t xml:space="preserve"> server </w:t>
      </w:r>
      <w:proofErr w:type="spellStart"/>
      <w:r w:rsidR="00E20D1C">
        <w:rPr>
          <w:w w:val="99"/>
        </w:rPr>
        <w:t>furnizeaza</w:t>
      </w:r>
      <w:proofErr w:type="spellEnd"/>
      <w:r w:rsidR="00E20D1C">
        <w:rPr>
          <w:w w:val="99"/>
        </w:rPr>
        <w:t xml:space="preserve"> </w:t>
      </w:r>
      <w:proofErr w:type="spellStart"/>
      <w:r w:rsidR="00E20D1C">
        <w:rPr>
          <w:w w:val="99"/>
        </w:rPr>
        <w:t>fiecarui</w:t>
      </w:r>
      <w:proofErr w:type="spellEnd"/>
      <w:r w:rsidR="00E20D1C">
        <w:rPr>
          <w:w w:val="99"/>
        </w:rPr>
        <w:t xml:space="preserve"> client </w:t>
      </w:r>
      <w:proofErr w:type="spellStart"/>
      <w:r w:rsidR="00E20D1C">
        <w:rPr>
          <w:w w:val="99"/>
        </w:rPr>
        <w:t>conectat</w:t>
      </w:r>
      <w:proofErr w:type="spellEnd"/>
      <w:r w:rsidR="00E20D1C">
        <w:rPr>
          <w:w w:val="99"/>
        </w:rPr>
        <w:t xml:space="preserve"> la </w:t>
      </w:r>
      <w:proofErr w:type="spellStart"/>
      <w:r w:rsidR="00E20D1C">
        <w:rPr>
          <w:w w:val="99"/>
        </w:rPr>
        <w:t>aplicatie</w:t>
      </w:r>
      <w:proofErr w:type="spellEnd"/>
      <w:r w:rsidR="00E20D1C">
        <w:rPr>
          <w:w w:val="99"/>
        </w:rPr>
        <w:t xml:space="preserve"> un </w:t>
      </w:r>
      <w:proofErr w:type="spellStart"/>
      <w:r w:rsidR="00E20D1C">
        <w:rPr>
          <w:w w:val="99"/>
        </w:rPr>
        <w:t>serviciu</w:t>
      </w:r>
      <w:proofErr w:type="spellEnd"/>
      <w:r w:rsidR="00E20D1C">
        <w:rPr>
          <w:w w:val="99"/>
        </w:rPr>
        <w:t xml:space="preserve"> web </w:t>
      </w:r>
      <w:proofErr w:type="spellStart"/>
      <w:r w:rsidR="00E20D1C">
        <w:rPr>
          <w:w w:val="99"/>
        </w:rPr>
        <w:t>sau</w:t>
      </w:r>
      <w:proofErr w:type="spellEnd"/>
      <w:r w:rsidR="00E20D1C">
        <w:rPr>
          <w:w w:val="99"/>
        </w:rPr>
        <w:t xml:space="preserve"> o </w:t>
      </w:r>
      <w:proofErr w:type="spellStart"/>
      <w:r w:rsidR="00E20D1C">
        <w:rPr>
          <w:w w:val="99"/>
        </w:rPr>
        <w:t>resursa</w:t>
      </w:r>
      <w:proofErr w:type="spellEnd"/>
      <w:r w:rsidR="00E20D1C">
        <w:rPr>
          <w:w w:val="99"/>
        </w:rPr>
        <w:t>.</w:t>
      </w:r>
    </w:p>
    <w:p w14:paraId="31CC6DEF" w14:textId="77777777" w:rsidR="00430AAB" w:rsidRDefault="00430AAB">
      <w:pPr>
        <w:pStyle w:val="BodyText"/>
        <w:spacing w:before="9"/>
        <w:rPr>
          <w:w w:val="99"/>
        </w:rPr>
      </w:pPr>
    </w:p>
    <w:p w14:paraId="659D75C5" w14:textId="77777777" w:rsidR="000324F3" w:rsidRDefault="006D478E">
      <w:pPr>
        <w:pStyle w:val="BodyText"/>
        <w:spacing w:before="9"/>
        <w:rPr>
          <w:w w:val="99"/>
        </w:rPr>
      </w:pPr>
      <w:r>
        <w:rPr>
          <w:w w:val="99"/>
        </w:rPr>
        <w:t xml:space="preserve">Cele </w:t>
      </w:r>
      <w:proofErr w:type="spellStart"/>
      <w:r>
        <w:rPr>
          <w:w w:val="99"/>
        </w:rPr>
        <w:t>doua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componente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intermediul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tiparului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mesagerie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cerere-raspuns</w:t>
      </w:r>
      <w:proofErr w:type="spellEnd"/>
      <w:r>
        <w:rPr>
          <w:w w:val="99"/>
        </w:rPr>
        <w:t xml:space="preserve"> (request-response). </w:t>
      </w:r>
      <w:proofErr w:type="spellStart"/>
      <w:r>
        <w:rPr>
          <w:w w:val="99"/>
        </w:rPr>
        <w:t>Clientul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trimite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cerere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iar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procesarii</w:t>
      </w:r>
      <w:proofErr w:type="spellEnd"/>
      <w:r w:rsidR="00BB3E45">
        <w:rPr>
          <w:w w:val="99"/>
        </w:rPr>
        <w:t xml:space="preserve"> </w:t>
      </w:r>
      <w:proofErr w:type="spellStart"/>
      <w:r w:rsidR="00BB3E45">
        <w:rPr>
          <w:w w:val="99"/>
        </w:rPr>
        <w:t>si</w:t>
      </w:r>
      <w:proofErr w:type="spellEnd"/>
      <w:r w:rsidR="00BB3E45">
        <w:rPr>
          <w:w w:val="99"/>
        </w:rPr>
        <w:t xml:space="preserve"> </w:t>
      </w:r>
      <w:proofErr w:type="spellStart"/>
      <w:r>
        <w:rPr>
          <w:w w:val="99"/>
        </w:rPr>
        <w:t>validarii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acesteia</w:t>
      </w:r>
      <w:proofErr w:type="spellEnd"/>
      <w:r w:rsidR="00BB3E45">
        <w:rPr>
          <w:w w:val="99"/>
        </w:rPr>
        <w:t xml:space="preserve"> conform </w:t>
      </w:r>
      <w:proofErr w:type="spellStart"/>
      <w:r w:rsidR="00BB3E45">
        <w:rPr>
          <w:w w:val="99"/>
        </w:rPr>
        <w:t>regulilor</w:t>
      </w:r>
      <w:proofErr w:type="spellEnd"/>
      <w:r w:rsidR="00BB3E45">
        <w:rPr>
          <w:w w:val="99"/>
        </w:rPr>
        <w:t xml:space="preserve"> bine </w:t>
      </w:r>
      <w:proofErr w:type="spellStart"/>
      <w:r w:rsidR="00BB3E45">
        <w:rPr>
          <w:w w:val="99"/>
        </w:rPr>
        <w:t>stabilite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primeste</w:t>
      </w:r>
      <w:proofErr w:type="spellEnd"/>
      <w:r>
        <w:rPr>
          <w:w w:val="99"/>
        </w:rPr>
        <w:t xml:space="preserve"> un </w:t>
      </w:r>
      <w:proofErr w:type="spellStart"/>
      <w:r>
        <w:rPr>
          <w:w w:val="99"/>
        </w:rPr>
        <w:t>raspuns</w:t>
      </w:r>
      <w:proofErr w:type="spellEnd"/>
      <w:r>
        <w:rPr>
          <w:w w:val="99"/>
        </w:rPr>
        <w:t xml:space="preserve"> de la server.</w:t>
      </w:r>
      <w:r w:rsidR="00BB3E45">
        <w:rPr>
          <w:w w:val="99"/>
        </w:rPr>
        <w:t xml:space="preserve"> </w:t>
      </w:r>
    </w:p>
    <w:p w14:paraId="474F1A1E" w14:textId="77777777" w:rsidR="000324F3" w:rsidRDefault="000324F3">
      <w:pPr>
        <w:pStyle w:val="BodyText"/>
        <w:spacing w:before="9"/>
        <w:rPr>
          <w:w w:val="99"/>
        </w:rPr>
      </w:pPr>
    </w:p>
    <w:p w14:paraId="41DC5183" w14:textId="30AF0A4D" w:rsidR="006D478E" w:rsidRDefault="00BB3E45">
      <w:pPr>
        <w:pStyle w:val="BodyText"/>
        <w:spacing w:before="9"/>
        <w:rPr>
          <w:w w:val="99"/>
        </w:rPr>
      </w:pPr>
      <w:proofErr w:type="spellStart"/>
      <w:r>
        <w:rPr>
          <w:w w:val="99"/>
        </w:rPr>
        <w:t>Pentru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formaliza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schimbul</w:t>
      </w:r>
      <w:proofErr w:type="spellEnd"/>
      <w:r>
        <w:rPr>
          <w:w w:val="99"/>
        </w:rPr>
        <w:t xml:space="preserve"> de date, </w:t>
      </w:r>
      <w:proofErr w:type="spellStart"/>
      <w:r>
        <w:rPr>
          <w:w w:val="99"/>
        </w:rPr>
        <w:t>componenta</w:t>
      </w:r>
      <w:proofErr w:type="spellEnd"/>
      <w:r>
        <w:rPr>
          <w:w w:val="99"/>
        </w:rPr>
        <w:t xml:space="preserve"> server a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expune</w:t>
      </w:r>
      <w:proofErr w:type="spellEnd"/>
      <w:r>
        <w:rPr>
          <w:w w:val="99"/>
        </w:rPr>
        <w:t xml:space="preserve"> un </w:t>
      </w:r>
      <w:r w:rsidR="00680538">
        <w:rPr>
          <w:w w:val="99"/>
        </w:rPr>
        <w:t xml:space="preserve">web </w:t>
      </w:r>
      <w:r>
        <w:rPr>
          <w:w w:val="99"/>
        </w:rPr>
        <w:t xml:space="preserve">API (Application Programming Interface) – </w:t>
      </w:r>
      <w:r w:rsidR="000324F3">
        <w:rPr>
          <w:w w:val="99"/>
        </w:rPr>
        <w:t xml:space="preserve">un tip de </w:t>
      </w:r>
      <w:proofErr w:type="spellStart"/>
      <w:r>
        <w:rPr>
          <w:w w:val="99"/>
        </w:rPr>
        <w:t>interfata</w:t>
      </w:r>
      <w:proofErr w:type="spellEnd"/>
      <w:r>
        <w:rPr>
          <w:w w:val="99"/>
        </w:rPr>
        <w:t xml:space="preserve"> software </w:t>
      </w:r>
      <w:proofErr w:type="spellStart"/>
      <w:r w:rsidR="000324F3">
        <w:rPr>
          <w:w w:val="99"/>
        </w:rPr>
        <w:t>ce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faciliteaza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schimbul</w:t>
      </w:r>
      <w:proofErr w:type="spellEnd"/>
      <w:r w:rsidR="000324F3">
        <w:rPr>
          <w:w w:val="99"/>
        </w:rPr>
        <w:t xml:space="preserve"> de </w:t>
      </w:r>
      <w:proofErr w:type="spellStart"/>
      <w:r w:rsidR="000324F3">
        <w:rPr>
          <w:w w:val="99"/>
        </w:rPr>
        <w:t>informatii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prin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apelarea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metodelor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numite</w:t>
      </w:r>
      <w:proofErr w:type="spellEnd"/>
      <w:r w:rsidR="000324F3">
        <w:rPr>
          <w:w w:val="99"/>
        </w:rPr>
        <w:t xml:space="preserve"> endpoint-</w:t>
      </w:r>
      <w:proofErr w:type="spellStart"/>
      <w:r w:rsidR="000324F3">
        <w:rPr>
          <w:w w:val="99"/>
        </w:rPr>
        <w:t>uri</w:t>
      </w:r>
      <w:proofErr w:type="spellEnd"/>
      <w:r w:rsidR="000324F3">
        <w:rPr>
          <w:w w:val="99"/>
        </w:rPr>
        <w:t>.</w:t>
      </w:r>
    </w:p>
    <w:p w14:paraId="070C57C0" w14:textId="7F8F07DC" w:rsidR="00680538" w:rsidRDefault="00680538">
      <w:pPr>
        <w:pStyle w:val="BodyText"/>
        <w:spacing w:before="9"/>
        <w:rPr>
          <w:w w:val="99"/>
        </w:rPr>
      </w:pPr>
    </w:p>
    <w:p w14:paraId="2D2D7C15" w14:textId="14F5C10E" w:rsidR="00680538" w:rsidRDefault="00680538">
      <w:pPr>
        <w:pStyle w:val="BodyText"/>
        <w:spacing w:before="9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beneficiu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secundar</w:t>
      </w:r>
      <w:proofErr w:type="spellEnd"/>
      <w:r>
        <w:rPr>
          <w:w w:val="99"/>
        </w:rPr>
        <w:t xml:space="preserve">, un web API </w:t>
      </w:r>
      <w:proofErr w:type="spellStart"/>
      <w:r>
        <w:rPr>
          <w:w w:val="99"/>
        </w:rPr>
        <w:t>ascunde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informatiile</w:t>
      </w:r>
      <w:proofErr w:type="spellEnd"/>
      <w:r>
        <w:rPr>
          <w:w w:val="99"/>
        </w:rPr>
        <w:t xml:space="preserve"> interne cu </w:t>
      </w:r>
      <w:proofErr w:type="spellStart"/>
      <w:r>
        <w:rPr>
          <w:w w:val="99"/>
        </w:rPr>
        <w:t>privire</w:t>
      </w:r>
      <w:proofErr w:type="spellEnd"/>
      <w:r>
        <w:rPr>
          <w:w w:val="99"/>
        </w:rPr>
        <w:t xml:space="preserve"> la </w:t>
      </w:r>
      <w:proofErr w:type="spellStart"/>
      <w:r>
        <w:rPr>
          <w:w w:val="99"/>
        </w:rPr>
        <w:t>modul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functionare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serverului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prin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expunerea</w:t>
      </w:r>
      <w:proofErr w:type="spellEnd"/>
      <w:r w:rsidR="00032EB2">
        <w:rPr>
          <w:w w:val="99"/>
        </w:rPr>
        <w:t xml:space="preserve"> publica </w:t>
      </w:r>
      <w:proofErr w:type="spellStart"/>
      <w:r w:rsidR="00032EB2">
        <w:rPr>
          <w:w w:val="99"/>
        </w:rPr>
        <w:t>exclusiv</w:t>
      </w:r>
      <w:proofErr w:type="spellEnd"/>
      <w:r w:rsidR="00032EB2">
        <w:rPr>
          <w:w w:val="99"/>
        </w:rPr>
        <w:t xml:space="preserve"> a </w:t>
      </w:r>
      <w:proofErr w:type="spellStart"/>
      <w:r w:rsidR="00032EB2">
        <w:rPr>
          <w:w w:val="99"/>
        </w:rPr>
        <w:t>partilor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pot fi </w:t>
      </w:r>
      <w:proofErr w:type="spellStart"/>
      <w:r w:rsidR="00032EB2">
        <w:rPr>
          <w:w w:val="99"/>
        </w:rPr>
        <w:t>utilizate</w:t>
      </w:r>
      <w:proofErr w:type="spellEnd"/>
      <w:r w:rsidR="00032EB2">
        <w:rPr>
          <w:w w:val="99"/>
        </w:rPr>
        <w:t xml:space="preserve"> in </w:t>
      </w:r>
      <w:proofErr w:type="spellStart"/>
      <w:r w:rsidR="00032EB2">
        <w:rPr>
          <w:w w:val="99"/>
        </w:rPr>
        <w:t>dezvoltarea</w:t>
      </w:r>
      <w:proofErr w:type="spellEnd"/>
      <w:r w:rsidR="00032EB2">
        <w:rPr>
          <w:w w:val="99"/>
        </w:rPr>
        <w:t xml:space="preserve"> frontend-</w:t>
      </w:r>
      <w:proofErr w:type="spellStart"/>
      <w:r w:rsidR="00032EB2">
        <w:rPr>
          <w:w w:val="99"/>
        </w:rPr>
        <w:t>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aplicatiei</w:t>
      </w:r>
      <w:proofErr w:type="spellEnd"/>
      <w:r>
        <w:rPr>
          <w:w w:val="99"/>
        </w:rPr>
        <w:t>.</w:t>
      </w:r>
      <w:r w:rsidR="00032EB2">
        <w:rPr>
          <w:w w:val="99"/>
        </w:rPr>
        <w:t xml:space="preserve"> Mai </w:t>
      </w:r>
      <w:proofErr w:type="spellStart"/>
      <w:r w:rsidR="00032EB2">
        <w:rPr>
          <w:w w:val="99"/>
        </w:rPr>
        <w:t>mult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decat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atat</w:t>
      </w:r>
      <w:proofErr w:type="spellEnd"/>
      <w:r w:rsidR="00032EB2">
        <w:rPr>
          <w:w w:val="99"/>
        </w:rPr>
        <w:t xml:space="preserve">, web API-ul </w:t>
      </w:r>
      <w:proofErr w:type="spellStart"/>
      <w:r w:rsidR="00032EB2">
        <w:rPr>
          <w:w w:val="99"/>
        </w:rPr>
        <w:t>folosit</w:t>
      </w:r>
      <w:proofErr w:type="spellEnd"/>
      <w:r w:rsidR="00032EB2">
        <w:rPr>
          <w:w w:val="99"/>
        </w:rPr>
        <w:t xml:space="preserve"> in </w:t>
      </w:r>
      <w:r w:rsidR="00032EB2" w:rsidRPr="009074B5">
        <w:rPr>
          <w:w w:val="99"/>
        </w:rPr>
        <w:t>[Application name / This solution /...?]</w:t>
      </w:r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este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supus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filtrului</w:t>
      </w:r>
      <w:proofErr w:type="spellEnd"/>
      <w:r w:rsidR="00032EB2">
        <w:rPr>
          <w:w w:val="99"/>
        </w:rPr>
        <w:t xml:space="preserve"> CORS (Cross Origin Resource Sharing), </w:t>
      </w:r>
      <w:proofErr w:type="spellStart"/>
      <w:r w:rsidR="00032EB2">
        <w:rPr>
          <w:w w:val="99"/>
        </w:rPr>
        <w:t>fapt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blocheaza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orice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alta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neautorizata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utilizeze</w:t>
      </w:r>
      <w:proofErr w:type="spellEnd"/>
      <w:r w:rsidR="00032EB2">
        <w:rPr>
          <w:w w:val="99"/>
        </w:rPr>
        <w:t xml:space="preserve"> endpoint-urile </w:t>
      </w:r>
      <w:proofErr w:type="spellStart"/>
      <w:r w:rsidR="00032EB2">
        <w:rPr>
          <w:w w:val="99"/>
        </w:rPr>
        <w:t>construite</w:t>
      </w:r>
      <w:proofErr w:type="spellEnd"/>
      <w:r w:rsidR="00032EB2">
        <w:rPr>
          <w:w w:val="99"/>
        </w:rPr>
        <w:t>.</w:t>
      </w:r>
    </w:p>
    <w:p w14:paraId="48FEA714" w14:textId="1AFC2041" w:rsidR="00430AAB" w:rsidRDefault="00430AAB">
      <w:pPr>
        <w:pStyle w:val="BodyText"/>
        <w:spacing w:before="9"/>
        <w:rPr>
          <w:sz w:val="29"/>
        </w:rPr>
      </w:pPr>
    </w:p>
    <w:p w14:paraId="556E1968" w14:textId="7BD182AB" w:rsidR="0097251A" w:rsidRDefault="0097251A">
      <w:pPr>
        <w:pStyle w:val="BodyText"/>
        <w:spacing w:before="9"/>
        <w:rPr>
          <w:sz w:val="29"/>
        </w:rPr>
      </w:pPr>
    </w:p>
    <w:p w14:paraId="2F8EDCCC" w14:textId="16B94F8F" w:rsidR="0097251A" w:rsidRDefault="0097251A">
      <w:pPr>
        <w:pStyle w:val="BodyText"/>
        <w:spacing w:before="9"/>
        <w:rPr>
          <w:sz w:val="29"/>
        </w:rPr>
      </w:pPr>
    </w:p>
    <w:p w14:paraId="74F987F1" w14:textId="77777777" w:rsidR="0080174F" w:rsidRDefault="0080174F">
      <w:pPr>
        <w:pStyle w:val="BodyText"/>
        <w:spacing w:before="9"/>
        <w:rPr>
          <w:sz w:val="29"/>
        </w:rPr>
      </w:pPr>
    </w:p>
    <w:p w14:paraId="5DA2BBC0" w14:textId="3BF816C4" w:rsidR="00A27CEC" w:rsidRDefault="00F34827" w:rsidP="000D684D">
      <w:p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La </w:t>
      </w:r>
      <w:proofErr w:type="spellStart"/>
      <w:r>
        <w:rPr>
          <w:w w:val="99"/>
          <w:sz w:val="24"/>
          <w:szCs w:val="24"/>
        </w:rPr>
        <w:t>bazele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dezvoltarii</w:t>
      </w:r>
      <w:proofErr w:type="spellEnd"/>
      <w:r>
        <w:rPr>
          <w:w w:val="99"/>
          <w:sz w:val="24"/>
          <w:szCs w:val="24"/>
        </w:rPr>
        <w:t xml:space="preserve"> </w:t>
      </w:r>
      <w:r w:rsidR="009074B5" w:rsidRPr="009074B5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se </w:t>
      </w:r>
      <w:proofErr w:type="spellStart"/>
      <w:r>
        <w:rPr>
          <w:w w:val="99"/>
          <w:sz w:val="24"/>
          <w:szCs w:val="24"/>
        </w:rPr>
        <w:t>afla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urmatoarele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tehnologii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si</w:t>
      </w:r>
      <w:proofErr w:type="spellEnd"/>
      <w:r>
        <w:rPr>
          <w:w w:val="99"/>
          <w:sz w:val="24"/>
          <w:szCs w:val="24"/>
        </w:rPr>
        <w:t xml:space="preserve"> framework-uri:</w:t>
      </w:r>
    </w:p>
    <w:p w14:paraId="554581CD" w14:textId="77777777" w:rsidR="00F34827" w:rsidRDefault="00F34827" w:rsidP="000D684D">
      <w:pPr>
        <w:spacing w:line="276" w:lineRule="auto"/>
        <w:rPr>
          <w:w w:val="99"/>
          <w:sz w:val="24"/>
          <w:szCs w:val="24"/>
        </w:rPr>
      </w:pPr>
    </w:p>
    <w:p w14:paraId="0A75FC80" w14:textId="624FB272" w:rsidR="00F34827" w:rsidRP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lastRenderedPageBreak/>
        <w:t>Java</w:t>
      </w:r>
    </w:p>
    <w:p w14:paraId="766258F1" w14:textId="62C1FCFB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Spring boot</w:t>
      </w:r>
    </w:p>
    <w:p w14:paraId="47131B99" w14:textId="16AA2DD9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Rest API</w:t>
      </w:r>
    </w:p>
    <w:p w14:paraId="19AD8FBD" w14:textId="7C10021A" w:rsidR="00E20D1C" w:rsidRPr="00F34827" w:rsidRDefault="00E20D1C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MySQL</w:t>
      </w:r>
    </w:p>
    <w:p w14:paraId="42DA4621" w14:textId="47D8C46E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34827">
        <w:rPr>
          <w:w w:val="99"/>
          <w:sz w:val="24"/>
          <w:szCs w:val="24"/>
        </w:rPr>
        <w:t>Angular</w:t>
      </w:r>
    </w:p>
    <w:p w14:paraId="61F49483" w14:textId="6730C9A5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HTML</w:t>
      </w:r>
    </w:p>
    <w:p w14:paraId="55B4A691" w14:textId="61551640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CSS</w:t>
      </w:r>
    </w:p>
    <w:p w14:paraId="18437F34" w14:textId="5FB7F35F" w:rsidR="000743A5" w:rsidRPr="00F34827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TypeScript</w:t>
      </w:r>
    </w:p>
    <w:p w14:paraId="7F305CF1" w14:textId="10ED2DA0" w:rsidR="00F34827" w:rsidRPr="00D73136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OAuth 2.0</w:t>
      </w:r>
    </w:p>
    <w:p w14:paraId="75FC0BC5" w14:textId="15C42A79" w:rsidR="00D73136" w:rsidRPr="00F34827" w:rsidRDefault="00D73136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Git</w:t>
      </w:r>
    </w:p>
    <w:p w14:paraId="6156E2AD" w14:textId="2F007986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WebRTC</w:t>
      </w:r>
    </w:p>
    <w:p w14:paraId="4042E6BE" w14:textId="5B0BFBD0" w:rsidR="000743A5" w:rsidRPr="009F4494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Server VPN</w:t>
      </w:r>
    </w:p>
    <w:p w14:paraId="75C85238" w14:textId="77777777" w:rsidR="009F4494" w:rsidRPr="00F34827" w:rsidRDefault="009F4494" w:rsidP="009F4494">
      <w:pPr>
        <w:pStyle w:val="ListParagraph"/>
        <w:spacing w:line="276" w:lineRule="auto"/>
        <w:ind w:left="720" w:firstLine="0"/>
        <w:rPr>
          <w:sz w:val="24"/>
          <w:szCs w:val="24"/>
        </w:rPr>
      </w:pPr>
    </w:p>
    <w:p w14:paraId="2C075D3B" w14:textId="77777777" w:rsidR="009F4494" w:rsidRDefault="009F4494" w:rsidP="009F4494">
      <w:pPr>
        <w:pStyle w:val="Heading2"/>
        <w:ind w:left="0"/>
      </w:pPr>
    </w:p>
    <w:p w14:paraId="0027876C" w14:textId="2107319F" w:rsidR="000743A5" w:rsidRDefault="009F4494" w:rsidP="0080174F">
      <w:pPr>
        <w:pStyle w:val="Heading3"/>
      </w:pPr>
      <w:r>
        <w:t xml:space="preserve">2.1 </w:t>
      </w:r>
      <w:r w:rsidR="000743A5">
        <w:t>Java</w:t>
      </w:r>
    </w:p>
    <w:p w14:paraId="6A7CD92A" w14:textId="77777777" w:rsidR="009F4494" w:rsidRDefault="009F4494" w:rsidP="009F4494"/>
    <w:p w14:paraId="7F8451C8" w14:textId="173CB291" w:rsidR="004B2076" w:rsidRDefault="00263815" w:rsidP="009F4494">
      <w:pPr>
        <w:rPr>
          <w:sz w:val="24"/>
          <w:szCs w:val="24"/>
        </w:rPr>
      </w:pPr>
      <w:proofErr w:type="spellStart"/>
      <w:r w:rsidRPr="000E0F70">
        <w:rPr>
          <w:sz w:val="24"/>
          <w:szCs w:val="24"/>
        </w:rPr>
        <w:t>D</w:t>
      </w:r>
      <w:r w:rsidR="004B2076" w:rsidRPr="000E0F70">
        <w:rPr>
          <w:sz w:val="24"/>
          <w:szCs w:val="24"/>
        </w:rPr>
        <w:t>ezvoltat</w:t>
      </w:r>
      <w:proofErr w:type="spellEnd"/>
      <w:r w:rsidR="004B2076" w:rsidRPr="000E0F70">
        <w:rPr>
          <w:sz w:val="24"/>
          <w:szCs w:val="24"/>
        </w:rPr>
        <w:t xml:space="preserve"> de </w:t>
      </w:r>
      <w:proofErr w:type="spellStart"/>
      <w:r w:rsidR="004B2076" w:rsidRPr="000E0F70">
        <w:rPr>
          <w:sz w:val="24"/>
          <w:szCs w:val="24"/>
        </w:rPr>
        <w:t>catre</w:t>
      </w:r>
      <w:proofErr w:type="spellEnd"/>
      <w:r w:rsidR="004B2076" w:rsidRPr="000E0F70">
        <w:rPr>
          <w:sz w:val="24"/>
          <w:szCs w:val="24"/>
        </w:rPr>
        <w:t xml:space="preserve"> James Gosling in </w:t>
      </w:r>
      <w:proofErr w:type="spellStart"/>
      <w:r w:rsidR="004B2076" w:rsidRPr="000E0F70">
        <w:rPr>
          <w:sz w:val="24"/>
          <w:szCs w:val="24"/>
        </w:rPr>
        <w:t>cadrul</w:t>
      </w:r>
      <w:proofErr w:type="spellEnd"/>
      <w:r w:rsidR="004B2076" w:rsidRPr="000E0F70">
        <w:rPr>
          <w:sz w:val="24"/>
          <w:szCs w:val="24"/>
        </w:rPr>
        <w:t xml:space="preserve"> Sun Microsystems</w:t>
      </w:r>
      <w:r w:rsidRPr="000E0F70">
        <w:rPr>
          <w:sz w:val="24"/>
          <w:szCs w:val="24"/>
        </w:rPr>
        <w:t xml:space="preserve"> </w:t>
      </w:r>
      <w:r w:rsidR="00D73136">
        <w:rPr>
          <w:sz w:val="24"/>
          <w:szCs w:val="24"/>
        </w:rPr>
        <w:t xml:space="preserve">(in present </w:t>
      </w:r>
      <w:proofErr w:type="spellStart"/>
      <w:r w:rsidR="00D73136">
        <w:rPr>
          <w:sz w:val="24"/>
          <w:szCs w:val="24"/>
        </w:rPr>
        <w:t>detinut</w:t>
      </w:r>
      <w:proofErr w:type="spellEnd"/>
      <w:r w:rsidR="00D73136">
        <w:rPr>
          <w:sz w:val="24"/>
          <w:szCs w:val="24"/>
        </w:rPr>
        <w:t xml:space="preserve"> de Oracle) </w:t>
      </w:r>
      <w:proofErr w:type="spellStart"/>
      <w:r w:rsidR="00D73136">
        <w:rPr>
          <w:sz w:val="24"/>
          <w:szCs w:val="24"/>
        </w:rPr>
        <w:t>si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lansat</w:t>
      </w:r>
      <w:proofErr w:type="spellEnd"/>
      <w:r w:rsidR="00D73136">
        <w:rPr>
          <w:sz w:val="24"/>
          <w:szCs w:val="24"/>
        </w:rPr>
        <w:t xml:space="preserve"> </w:t>
      </w:r>
      <w:r w:rsidRPr="000E0F70">
        <w:rPr>
          <w:sz w:val="24"/>
          <w:szCs w:val="24"/>
        </w:rPr>
        <w:t xml:space="preserve">in </w:t>
      </w:r>
      <w:proofErr w:type="spellStart"/>
      <w:r w:rsidRPr="000E0F70">
        <w:rPr>
          <w:sz w:val="24"/>
          <w:szCs w:val="24"/>
        </w:rPr>
        <w:t>anul</w:t>
      </w:r>
      <w:proofErr w:type="spellEnd"/>
      <w:r w:rsidRPr="000E0F70">
        <w:rPr>
          <w:sz w:val="24"/>
          <w:szCs w:val="24"/>
        </w:rPr>
        <w:t xml:space="preserve"> 1995, Java </w:t>
      </w:r>
      <w:proofErr w:type="spellStart"/>
      <w:r w:rsidR="000E0F70" w:rsidRPr="000E0F70">
        <w:rPr>
          <w:sz w:val="24"/>
          <w:szCs w:val="24"/>
        </w:rPr>
        <w:t>este</w:t>
      </w:r>
      <w:proofErr w:type="spellEnd"/>
      <w:r w:rsidR="000E0F70" w:rsidRPr="000E0F70">
        <w:rPr>
          <w:sz w:val="24"/>
          <w:szCs w:val="24"/>
        </w:rPr>
        <w:t xml:space="preserve"> un</w:t>
      </w:r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limbaj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programare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nivel</w:t>
      </w:r>
      <w:proofErr w:type="spellEnd"/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inalt</w:t>
      </w:r>
      <w:proofErr w:type="spellEnd"/>
      <w:r w:rsidRPr="000E0F70">
        <w:rPr>
          <w:sz w:val="24"/>
          <w:szCs w:val="24"/>
        </w:rPr>
        <w:t xml:space="preserve">, </w:t>
      </w:r>
      <w:proofErr w:type="spellStart"/>
      <w:r w:rsidRPr="000E0F70">
        <w:rPr>
          <w:sz w:val="24"/>
          <w:szCs w:val="24"/>
        </w:rPr>
        <w:t>orientat</w:t>
      </w:r>
      <w:proofErr w:type="spellEnd"/>
      <w:r w:rsidRPr="000E0F70">
        <w:rPr>
          <w:sz w:val="24"/>
          <w:szCs w:val="24"/>
        </w:rPr>
        <w:t xml:space="preserve"> pe </w:t>
      </w:r>
      <w:proofErr w:type="spellStart"/>
      <w:r w:rsidRPr="000E0F70">
        <w:rPr>
          <w:sz w:val="24"/>
          <w:szCs w:val="24"/>
        </w:rPr>
        <w:t>obiecte</w:t>
      </w:r>
      <w:proofErr w:type="spellEnd"/>
      <w:r w:rsidRPr="000E0F70">
        <w:rPr>
          <w:sz w:val="24"/>
          <w:szCs w:val="24"/>
        </w:rPr>
        <w:t xml:space="preserve">, al </w:t>
      </w:r>
      <w:proofErr w:type="spellStart"/>
      <w:r w:rsidRPr="000E0F70">
        <w:rPr>
          <w:sz w:val="24"/>
          <w:szCs w:val="24"/>
        </w:rPr>
        <w:t>carui</w:t>
      </w:r>
      <w:proofErr w:type="spellEnd"/>
      <w:r w:rsidRPr="000E0F70">
        <w:rPr>
          <w:sz w:val="24"/>
          <w:szCs w:val="24"/>
        </w:rPr>
        <w:t xml:space="preserve"> design </w:t>
      </w:r>
      <w:proofErr w:type="spellStart"/>
      <w:r w:rsidR="000E0F70" w:rsidRPr="000E0F70">
        <w:rPr>
          <w:sz w:val="24"/>
          <w:szCs w:val="24"/>
        </w:rPr>
        <w:t>ofera</w:t>
      </w:r>
      <w:proofErr w:type="spellEnd"/>
      <w:r w:rsidR="000E0F70" w:rsidRPr="000E0F70">
        <w:rPr>
          <w:sz w:val="24"/>
          <w:szCs w:val="24"/>
        </w:rPr>
        <w:t xml:space="preserve"> o </w:t>
      </w:r>
      <w:proofErr w:type="spellStart"/>
      <w:r w:rsidR="000E0F70" w:rsidRPr="000E0F70">
        <w:rPr>
          <w:sz w:val="24"/>
          <w:szCs w:val="24"/>
        </w:rPr>
        <w:t>cuplare</w:t>
      </w:r>
      <w:proofErr w:type="spellEnd"/>
      <w:r w:rsidR="000E0F70" w:rsidRPr="000E0F70">
        <w:rPr>
          <w:sz w:val="24"/>
          <w:szCs w:val="24"/>
        </w:rPr>
        <w:t xml:space="preserve"> </w:t>
      </w:r>
      <w:proofErr w:type="spellStart"/>
      <w:r w:rsidR="000E0F70" w:rsidRPr="000E0F70">
        <w:rPr>
          <w:sz w:val="24"/>
          <w:szCs w:val="24"/>
        </w:rPr>
        <w:t>scazuta</w:t>
      </w:r>
      <w:proofErr w:type="spellEnd"/>
      <w:r w:rsidR="000E0F70" w:rsidRPr="000E0F70">
        <w:rPr>
          <w:sz w:val="24"/>
          <w:szCs w:val="24"/>
        </w:rPr>
        <w:t>.</w:t>
      </w:r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Unul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dintre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cele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mai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mari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avantaje</w:t>
      </w:r>
      <w:proofErr w:type="spellEnd"/>
      <w:r w:rsidR="00112F8C">
        <w:rPr>
          <w:sz w:val="24"/>
          <w:szCs w:val="24"/>
        </w:rPr>
        <w:t xml:space="preserve"> ale </w:t>
      </w:r>
      <w:proofErr w:type="spellStart"/>
      <w:r w:rsidR="00112F8C">
        <w:rPr>
          <w:sz w:val="24"/>
          <w:szCs w:val="24"/>
        </w:rPr>
        <w:t>limbajului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este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executarea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aplicatiilor</w:t>
      </w:r>
      <w:proofErr w:type="spellEnd"/>
      <w:r w:rsidR="00112F8C">
        <w:rPr>
          <w:sz w:val="24"/>
          <w:szCs w:val="24"/>
        </w:rPr>
        <w:t xml:space="preserve"> compilate in Java virtual machine (JVM) </w:t>
      </w:r>
      <w:proofErr w:type="spellStart"/>
      <w:r w:rsidR="00112F8C">
        <w:rPr>
          <w:sz w:val="24"/>
          <w:szCs w:val="24"/>
        </w:rPr>
        <w:t>ce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permite</w:t>
      </w:r>
      <w:proofErr w:type="spellEnd"/>
      <w:r w:rsidR="00112F8C">
        <w:rPr>
          <w:sz w:val="24"/>
          <w:szCs w:val="24"/>
        </w:rPr>
        <w:t xml:space="preserve"> </w:t>
      </w:r>
      <w:proofErr w:type="spellStart"/>
      <w:r w:rsidR="00112F8C">
        <w:rPr>
          <w:sz w:val="24"/>
          <w:szCs w:val="24"/>
        </w:rPr>
        <w:t>rularea</w:t>
      </w:r>
      <w:proofErr w:type="spellEnd"/>
      <w:r w:rsidR="00112F8C">
        <w:rPr>
          <w:sz w:val="24"/>
          <w:szCs w:val="24"/>
        </w:rPr>
        <w:t xml:space="preserve"> pe </w:t>
      </w:r>
      <w:proofErr w:type="spellStart"/>
      <w:r w:rsidR="00112F8C">
        <w:rPr>
          <w:sz w:val="24"/>
          <w:szCs w:val="24"/>
        </w:rPr>
        <w:t>orice</w:t>
      </w:r>
      <w:proofErr w:type="spellEnd"/>
      <w:r w:rsidR="00112F8C">
        <w:rPr>
          <w:sz w:val="24"/>
          <w:szCs w:val="24"/>
        </w:rPr>
        <w:t xml:space="preserve"> computer </w:t>
      </w:r>
      <w:proofErr w:type="spellStart"/>
      <w:r w:rsidR="00112F8C">
        <w:rPr>
          <w:sz w:val="24"/>
          <w:szCs w:val="24"/>
        </w:rPr>
        <w:t>ce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suporta</w:t>
      </w:r>
      <w:proofErr w:type="spellEnd"/>
      <w:r w:rsidR="00D73136">
        <w:rPr>
          <w:sz w:val="24"/>
          <w:szCs w:val="24"/>
        </w:rPr>
        <w:t xml:space="preserve"> Java, </w:t>
      </w:r>
      <w:proofErr w:type="spellStart"/>
      <w:r w:rsidR="00D73136">
        <w:rPr>
          <w:sz w:val="24"/>
          <w:szCs w:val="24"/>
        </w:rPr>
        <w:t>indiferent</w:t>
      </w:r>
      <w:proofErr w:type="spellEnd"/>
      <w:r w:rsidR="00D73136">
        <w:rPr>
          <w:sz w:val="24"/>
          <w:szCs w:val="24"/>
        </w:rPr>
        <w:t xml:space="preserve"> de </w:t>
      </w:r>
      <w:proofErr w:type="spellStart"/>
      <w:r w:rsidR="00D73136">
        <w:rPr>
          <w:sz w:val="24"/>
          <w:szCs w:val="24"/>
        </w:rPr>
        <w:t>arhitectura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acestuia</w:t>
      </w:r>
      <w:proofErr w:type="spellEnd"/>
      <w:r w:rsidR="00D73136">
        <w:rPr>
          <w:sz w:val="24"/>
          <w:szCs w:val="24"/>
        </w:rPr>
        <w:t>.</w:t>
      </w:r>
    </w:p>
    <w:p w14:paraId="0E9B2172" w14:textId="0290B1DF" w:rsidR="003F2F42" w:rsidRDefault="003F2F42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Conform GitHub, Java </w:t>
      </w:r>
      <w:proofErr w:type="spellStart"/>
      <w:r w:rsidR="00067988">
        <w:rPr>
          <w:sz w:val="24"/>
          <w:szCs w:val="24"/>
        </w:rPr>
        <w:t>este</w:t>
      </w:r>
      <w:proofErr w:type="spellEnd"/>
      <w:r w:rsidR="00067988">
        <w:rPr>
          <w:sz w:val="24"/>
          <w:szCs w:val="24"/>
        </w:rPr>
        <w:t xml:space="preserve"> al </w:t>
      </w:r>
      <w:proofErr w:type="spellStart"/>
      <w:r w:rsidR="00067988">
        <w:rPr>
          <w:sz w:val="24"/>
          <w:szCs w:val="24"/>
        </w:rPr>
        <w:t>doilea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cel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mai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limbaj</w:t>
      </w:r>
      <w:proofErr w:type="spellEnd"/>
      <w:r w:rsidR="00067988">
        <w:rPr>
          <w:sz w:val="24"/>
          <w:szCs w:val="24"/>
        </w:rPr>
        <w:t xml:space="preserve"> de </w:t>
      </w:r>
      <w:proofErr w:type="spellStart"/>
      <w:r w:rsidR="00067988">
        <w:rPr>
          <w:sz w:val="24"/>
          <w:szCs w:val="24"/>
        </w:rPr>
        <w:t>programare</w:t>
      </w:r>
      <w:proofErr w:type="spellEnd"/>
      <w:r w:rsidR="00067988">
        <w:rPr>
          <w:sz w:val="24"/>
          <w:szCs w:val="24"/>
        </w:rPr>
        <w:t xml:space="preserve"> la </w:t>
      </w:r>
      <w:proofErr w:type="spellStart"/>
      <w:r w:rsidR="00067988">
        <w:rPr>
          <w:sz w:val="24"/>
          <w:szCs w:val="24"/>
        </w:rPr>
        <w:t>anul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scrierii</w:t>
      </w:r>
      <w:proofErr w:type="spellEnd"/>
      <w:r w:rsidR="00067988">
        <w:rPr>
          <w:sz w:val="24"/>
          <w:szCs w:val="24"/>
        </w:rPr>
        <w:t xml:space="preserve">, in </w:t>
      </w:r>
      <w:r w:rsidR="00B05B16">
        <w:rPr>
          <w:sz w:val="24"/>
          <w:szCs w:val="24"/>
        </w:rPr>
        <w:t>special</w:t>
      </w:r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in </w:t>
      </w:r>
      <w:proofErr w:type="spellStart"/>
      <w:r w:rsidR="00067988">
        <w:rPr>
          <w:sz w:val="24"/>
          <w:szCs w:val="24"/>
        </w:rPr>
        <w:t>dezvoltarea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aplicatiilor</w:t>
      </w:r>
      <w:proofErr w:type="spellEnd"/>
      <w:r w:rsidR="00067988">
        <w:rPr>
          <w:sz w:val="24"/>
          <w:szCs w:val="24"/>
        </w:rPr>
        <w:t xml:space="preserve"> web de tip client-server.</w:t>
      </w:r>
    </w:p>
    <w:p w14:paraId="16FA29E1" w14:textId="77777777" w:rsidR="003F2F42" w:rsidRDefault="003F2F42" w:rsidP="009F4494">
      <w:pPr>
        <w:rPr>
          <w:sz w:val="24"/>
          <w:szCs w:val="24"/>
        </w:rPr>
      </w:pPr>
    </w:p>
    <w:p w14:paraId="32F23DBC" w14:textId="1EA76790" w:rsidR="003F2F42" w:rsidRPr="003F2F42" w:rsidRDefault="003F2F42" w:rsidP="003F2F42">
      <w:pPr>
        <w:pStyle w:val="BodyText"/>
        <w:spacing w:line="317" w:lineRule="exact"/>
        <w:ind w:left="60"/>
        <w:sectPr w:rsidR="003F2F42" w:rsidRPr="003F2F42">
          <w:type w:val="continuous"/>
          <w:pgSz w:w="11910" w:h="16840"/>
          <w:pgMar w:top="1240" w:right="1220" w:bottom="280" w:left="1600" w:header="0" w:footer="845" w:gutter="0"/>
          <w:cols w:space="708"/>
        </w:sect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Java 17, </w:t>
      </w:r>
      <w:proofErr w:type="spellStart"/>
      <w:r>
        <w:rPr>
          <w:w w:val="99"/>
        </w:rPr>
        <w:t>versiunea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actuala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suport</w:t>
      </w:r>
      <w:proofErr w:type="spellEnd"/>
      <w:r>
        <w:rPr>
          <w:w w:val="99"/>
        </w:rPr>
        <w:t xml:space="preserve"> pe termen lung, </w:t>
      </w:r>
      <w:proofErr w:type="spellStart"/>
      <w:r>
        <w:rPr>
          <w:w w:val="99"/>
        </w:rPr>
        <w:t>lansata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Octombrie</w:t>
      </w:r>
      <w:proofErr w:type="spellEnd"/>
      <w:r>
        <w:rPr>
          <w:w w:val="99"/>
        </w:rPr>
        <w:t xml:space="preserve"> 2021.</w:t>
      </w: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2</w:t>
      </w:r>
      <w:proofErr w:type="gramStart"/>
      <w:r>
        <w:rPr>
          <w:rFonts w:ascii="Cambria"/>
          <w:i/>
          <w:w w:val="115"/>
          <w:sz w:val="24"/>
          <w:u w:val="single"/>
        </w:rPr>
        <w:t xml:space="preserve">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proofErr w:type="gramEnd"/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6AFE190A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1CF53B76" w14:textId="77777777" w:rsidR="00A27CEC" w:rsidRDefault="00A27CEC">
      <w:pPr>
        <w:spacing w:line="266" w:lineRule="auto"/>
        <w:jc w:val="both"/>
        <w:sectPr w:rsidR="00A27CEC">
          <w:footerReference w:type="default" r:id="rId10"/>
          <w:pgSz w:w="11910" w:h="16840"/>
          <w:pgMar w:top="560" w:right="1220" w:bottom="1020" w:left="1600" w:header="0" w:footer="832" w:gutter="0"/>
          <w:cols w:space="708"/>
        </w:sectPr>
      </w:pPr>
    </w:p>
    <w:p w14:paraId="06F6E713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2.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90B8923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628B6553" w14:textId="77777777" w:rsidR="00A27CEC" w:rsidRDefault="00A27CEC">
      <w:pPr>
        <w:spacing w:line="266" w:lineRule="auto"/>
        <w:jc w:val="both"/>
        <w:sectPr w:rsidR="00A27CEC">
          <w:pgSz w:w="11910" w:h="16840"/>
          <w:pgMar w:top="560" w:right="1220" w:bottom="1020" w:left="1600" w:header="0" w:footer="832" w:gutter="0"/>
          <w:cols w:space="708"/>
        </w:sectPr>
      </w:pP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3" w:name="_bookmark5"/>
      <w:bookmarkEnd w:id="3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4" w:name="_bookmark6"/>
      <w:bookmarkEnd w:id="4"/>
      <w:proofErr w:type="spellStart"/>
      <w:r>
        <w:t>Sectiune</w:t>
      </w:r>
      <w:proofErr w:type="spellEnd"/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5" w:name="_bookmark7"/>
      <w:bookmarkEnd w:id="5"/>
      <w:proofErr w:type="spellStart"/>
      <w:r>
        <w:t>Subsectiune</w:t>
      </w:r>
      <w:proofErr w:type="spellEnd"/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11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6" w:name="Sectiune"/>
      <w:bookmarkStart w:id="7" w:name="_bookmark8"/>
      <w:bookmarkEnd w:id="6"/>
      <w:bookmarkEnd w:id="7"/>
      <w:proofErr w:type="spellStart"/>
      <w:r>
        <w:t>Sectiune</w:t>
      </w:r>
      <w:proofErr w:type="spellEnd"/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Subsectiune"/>
      <w:bookmarkStart w:id="9" w:name="_bookmark9"/>
      <w:bookmarkEnd w:id="8"/>
      <w:bookmarkEnd w:id="9"/>
      <w:proofErr w:type="spellStart"/>
      <w:r>
        <w:t>Subsectiune</w:t>
      </w:r>
      <w:proofErr w:type="spellEnd"/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0" w:name="Titlul_capitolului"/>
      <w:bookmarkStart w:id="11" w:name="_bookmark10"/>
      <w:bookmarkEnd w:id="10"/>
      <w:bookmarkEnd w:id="11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2" w:name="Concluzii"/>
      <w:bookmarkStart w:id="13" w:name="_bookmark11"/>
      <w:bookmarkEnd w:id="12"/>
      <w:bookmarkEnd w:id="13"/>
      <w:proofErr w:type="spellStart"/>
      <w:r>
        <w:t>Capitolul</w:t>
      </w:r>
      <w:proofErr w:type="spellEnd"/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proofErr w:type="spellStart"/>
      <w:r>
        <w:t>Concluzii</w:t>
      </w:r>
      <w:proofErr w:type="spellEnd"/>
    </w:p>
    <w:p w14:paraId="09B847A4" w14:textId="77777777" w:rsidR="00A27CEC" w:rsidRDefault="007C64D0">
      <w:pPr>
        <w:pStyle w:val="BodyText"/>
        <w:spacing w:before="284"/>
        <w:ind w:left="100"/>
      </w:pPr>
      <w:proofErr w:type="spellStart"/>
      <w:r>
        <w:t>Concluzii</w:t>
      </w:r>
      <w:proofErr w:type="spellEnd"/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4" w:name="Bibliografie"/>
      <w:bookmarkStart w:id="15" w:name="_bookmark12"/>
      <w:bookmarkEnd w:id="14"/>
      <w:bookmarkEnd w:id="15"/>
      <w:proofErr w:type="spellStart"/>
      <w:r>
        <w:t>Bibliografie</w:t>
      </w:r>
      <w:proofErr w:type="spellEnd"/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5FBC1F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6" w:name="_bookmark13"/>
      <w:bookmarkEnd w:id="16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BFF95D8" w14:textId="77777777" w:rsidR="00BB3E45" w:rsidRDefault="00BB3E45">
      <w:pPr>
        <w:pStyle w:val="BodyText"/>
        <w:spacing w:line="266" w:lineRule="auto"/>
        <w:ind w:left="1073" w:right="195" w:hanging="973"/>
        <w:jc w:val="both"/>
      </w:pPr>
    </w:p>
    <w:p w14:paraId="564D1073" w14:textId="3918158D" w:rsidR="00BB3E45" w:rsidRDefault="00BB3E45">
      <w:pPr>
        <w:pStyle w:val="BodyText"/>
        <w:spacing w:line="266" w:lineRule="auto"/>
        <w:ind w:left="1073" w:right="195" w:hanging="973"/>
        <w:jc w:val="both"/>
      </w:pPr>
      <w:r w:rsidRPr="00BB3E45">
        <w:t>https://en.wikipedia.org/wiki/API</w:t>
      </w:r>
    </w:p>
    <w:p w14:paraId="3B5D28E2" w14:textId="2CA74CB3" w:rsidR="006D478E" w:rsidRDefault="006D478E">
      <w:pPr>
        <w:pStyle w:val="BodyText"/>
        <w:spacing w:line="266" w:lineRule="auto"/>
        <w:ind w:left="1073" w:right="195" w:hanging="973"/>
        <w:jc w:val="both"/>
      </w:pPr>
      <w:r w:rsidRPr="006D478E">
        <w:t>https://en.wikipedia.org/wiki/Client–server_model</w:t>
      </w:r>
    </w:p>
    <w:p w14:paraId="25F910A4" w14:textId="617407D4" w:rsidR="00067988" w:rsidRDefault="00067988">
      <w:pPr>
        <w:pStyle w:val="BodyText"/>
        <w:spacing w:line="266" w:lineRule="auto"/>
        <w:ind w:left="1073" w:right="195" w:hanging="973"/>
        <w:jc w:val="both"/>
      </w:pPr>
      <w:r w:rsidRPr="00067988">
        <w:t>https://githut.info/</w:t>
      </w:r>
    </w:p>
    <w:p w14:paraId="61A0DE6F" w14:textId="77777777" w:rsidR="00A27CEC" w:rsidRDefault="007C64D0">
      <w:pPr>
        <w:pStyle w:val="BodyText"/>
        <w:spacing w:before="198" w:line="266" w:lineRule="auto"/>
        <w:ind w:left="1073" w:right="195" w:hanging="973"/>
        <w:jc w:val="both"/>
      </w:pPr>
      <w:bookmarkStart w:id="17" w:name="_bookmark14"/>
      <w:bookmarkEnd w:id="17"/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18" w:name="_bookmark15"/>
      <w:bookmarkEnd w:id="18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12">
        <w:r>
          <w:rPr>
            <w:rFonts w:ascii="Courier New"/>
          </w:rPr>
          <w:t>http:</w:t>
        </w:r>
      </w:hyperlink>
    </w:p>
    <w:p w14:paraId="65B29F4B" w14:textId="77777777" w:rsidR="00A27CEC" w:rsidRDefault="00DD013E">
      <w:pPr>
        <w:pStyle w:val="BodyText"/>
        <w:spacing w:before="35" w:line="266" w:lineRule="auto"/>
        <w:ind w:left="1073"/>
      </w:pPr>
      <w:hyperlink r:id="rId13">
        <w:r w:rsidR="007C64D0">
          <w:rPr>
            <w:rFonts w:ascii="Courier New"/>
          </w:rPr>
          <w:t>//fs.fish.govt.nz/</w:t>
        </w:r>
        <w:proofErr w:type="spellStart"/>
        <w:r w:rsidR="007C64D0">
          <w:rPr>
            <w:rFonts w:ascii="Courier New"/>
          </w:rPr>
          <w:t>Page.aspx?pk</w:t>
        </w:r>
        <w:proofErr w:type="spellEnd"/>
        <w:r w:rsidR="007C64D0">
          <w:rPr>
            <w:rFonts w:ascii="Courier New"/>
          </w:rPr>
          <w:t>=7&amp;sc=SUR</w:t>
        </w:r>
      </w:hyperlink>
      <w:r w:rsidR="007C64D0">
        <w:t>.</w:t>
      </w:r>
      <w:r w:rsidR="007C64D0">
        <w:rPr>
          <w:spacing w:val="22"/>
        </w:rPr>
        <w:t xml:space="preserve"> </w:t>
      </w:r>
      <w:proofErr w:type="gramStart"/>
      <w:r w:rsidR="007C64D0">
        <w:t>Online;</w:t>
      </w:r>
      <w:proofErr w:type="gramEnd"/>
      <w:r w:rsidR="007C64D0">
        <w:rPr>
          <w:spacing w:val="-6"/>
        </w:rPr>
        <w:t xml:space="preserve"> </w:t>
      </w:r>
      <w:r w:rsidR="007C64D0">
        <w:t>accessed</w:t>
      </w:r>
      <w:r w:rsidR="007C64D0">
        <w:rPr>
          <w:spacing w:val="-7"/>
        </w:rPr>
        <w:t xml:space="preserve"> </w:t>
      </w:r>
      <w:r w:rsidR="007C64D0">
        <w:t>29</w:t>
      </w:r>
      <w:r w:rsidR="007C64D0">
        <w:rPr>
          <w:spacing w:val="-57"/>
        </w:rPr>
        <w:t xml:space="preserve"> </w:t>
      </w:r>
      <w:r w:rsidR="007C64D0">
        <w:t>January</w:t>
      </w:r>
      <w:r w:rsidR="007C64D0">
        <w:rPr>
          <w:spacing w:val="-2"/>
        </w:rPr>
        <w:t xml:space="preserve"> </w:t>
      </w:r>
      <w:r w:rsidR="007C64D0"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19" w:name="_bookmark16"/>
      <w:bookmarkEnd w:id="19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Narayan </w:t>
      </w:r>
      <w:proofErr w:type="spellStart"/>
      <w:r>
        <w:rPr>
          <w:sz w:val="24"/>
        </w:rPr>
        <w:t>Ramasubbu</w:t>
      </w:r>
      <w:proofErr w:type="spellEnd"/>
      <w:r>
        <w:rPr>
          <w:sz w:val="24"/>
        </w:rPr>
        <w:t xml:space="preserve"> and Rajesh Krishna Balan. Overcoming the </w:t>
      </w:r>
      <w:proofErr w:type="spellStart"/>
      <w:r>
        <w:rPr>
          <w:sz w:val="24"/>
        </w:rPr>
        <w:t>challen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77777777" w:rsidR="00A27CEC" w:rsidRDefault="007C64D0">
      <w:pPr>
        <w:pStyle w:val="BodyText"/>
        <w:spacing w:before="79"/>
        <w:ind w:left="100"/>
      </w:pPr>
      <w:bookmarkStart w:id="20" w:name="_bookmark17"/>
      <w:bookmarkEnd w:id="20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</w:t>
      </w:r>
      <w:proofErr w:type="gramStart"/>
      <w:r>
        <w:rPr>
          <w:w w:val="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Romain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Pier</w:t>
      </w:r>
      <w:r>
        <w:rPr>
          <w:spacing w:val="-5"/>
          <w:w w:val="99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Julien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9"/>
        </w:rPr>
        <w:t>Robbes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r>
        <w:rPr>
          <w:w w:val="99"/>
        </w:rPr>
        <w:t>¨</w:t>
      </w:r>
      <w:r>
        <w:rPr>
          <w:spacing w:val="-35"/>
        </w:rPr>
        <w:t xml:space="preserve"> </w:t>
      </w:r>
      <w:proofErr w:type="spellStart"/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1" w:name="_bookmark18"/>
      <w:bookmarkEnd w:id="21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pany</w:t>
      </w:r>
      <w:proofErr w:type="spellEnd"/>
      <w:r>
        <w:t>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4CD9" w14:textId="77777777" w:rsidR="00DD013E" w:rsidRDefault="00DD013E">
      <w:r>
        <w:separator/>
      </w:r>
    </w:p>
  </w:endnote>
  <w:endnote w:type="continuationSeparator" w:id="0">
    <w:p w14:paraId="1D8667EB" w14:textId="77777777" w:rsidR="00DD013E" w:rsidRDefault="00DD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8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5D60" w14:textId="77777777" w:rsidR="00112F8C" w:rsidRDefault="00112F8C" w:rsidP="00112F8C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  <w:p w14:paraId="1B3172FC" w14:textId="77777777" w:rsidR="00A27CEC" w:rsidRDefault="00A27CEC">
                          <w:pPr>
                            <w:pStyle w:val="BodyText"/>
                            <w:spacing w:line="317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" filled="f" stroked="f">
              <v:textbox inset="0,0,0,0">
                <w:txbxContent>
                  <w:p w14:paraId="74125D60" w14:textId="77777777" w:rsidR="00112F8C" w:rsidRDefault="00112F8C" w:rsidP="00112F8C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  <w:p w14:paraId="1B3172FC" w14:textId="77777777" w:rsidR="00A27CEC" w:rsidRDefault="00A27CEC">
                    <w:pPr>
                      <w:pStyle w:val="BodyText"/>
                      <w:spacing w:line="317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50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7CC949CA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27B5995D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51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2CD0" w14:textId="77777777" w:rsidR="00DD013E" w:rsidRDefault="00DD013E">
      <w:r>
        <w:separator/>
      </w:r>
    </w:p>
  </w:footnote>
  <w:footnote w:type="continuationSeparator" w:id="0">
    <w:p w14:paraId="57754F6E" w14:textId="77777777" w:rsidR="00DD013E" w:rsidRDefault="00DD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1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abstractNum w:abstractNumId="2" w15:restartNumberingAfterBreak="0">
    <w:nsid w:val="6DBA59B8"/>
    <w:multiLevelType w:val="hybridMultilevel"/>
    <w:tmpl w:val="6586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0324F3"/>
    <w:rsid w:val="00032EB2"/>
    <w:rsid w:val="00067988"/>
    <w:rsid w:val="000743A5"/>
    <w:rsid w:val="00077720"/>
    <w:rsid w:val="000C28D4"/>
    <w:rsid w:val="000D684D"/>
    <w:rsid w:val="000E0F70"/>
    <w:rsid w:val="00112F8C"/>
    <w:rsid w:val="001D42C5"/>
    <w:rsid w:val="00263815"/>
    <w:rsid w:val="00276606"/>
    <w:rsid w:val="003319E9"/>
    <w:rsid w:val="003455B5"/>
    <w:rsid w:val="003A5B6C"/>
    <w:rsid w:val="003F2F42"/>
    <w:rsid w:val="00430AAB"/>
    <w:rsid w:val="004B2076"/>
    <w:rsid w:val="004D40E0"/>
    <w:rsid w:val="005D2834"/>
    <w:rsid w:val="005D5803"/>
    <w:rsid w:val="0062741C"/>
    <w:rsid w:val="00637EBE"/>
    <w:rsid w:val="006718AC"/>
    <w:rsid w:val="00680538"/>
    <w:rsid w:val="006D0094"/>
    <w:rsid w:val="006D478E"/>
    <w:rsid w:val="007072CF"/>
    <w:rsid w:val="00746D12"/>
    <w:rsid w:val="00761E4B"/>
    <w:rsid w:val="007B1655"/>
    <w:rsid w:val="007C0E4F"/>
    <w:rsid w:val="007C207D"/>
    <w:rsid w:val="007C64D0"/>
    <w:rsid w:val="0080174F"/>
    <w:rsid w:val="00882EA2"/>
    <w:rsid w:val="008A2D2A"/>
    <w:rsid w:val="008D4EC7"/>
    <w:rsid w:val="009074B5"/>
    <w:rsid w:val="009175F4"/>
    <w:rsid w:val="0097251A"/>
    <w:rsid w:val="009A1EA3"/>
    <w:rsid w:val="009F0C1B"/>
    <w:rsid w:val="009F4494"/>
    <w:rsid w:val="00A04347"/>
    <w:rsid w:val="00A27CEC"/>
    <w:rsid w:val="00B05B16"/>
    <w:rsid w:val="00B351C2"/>
    <w:rsid w:val="00B46D90"/>
    <w:rsid w:val="00BB3E45"/>
    <w:rsid w:val="00BD162A"/>
    <w:rsid w:val="00C325E8"/>
    <w:rsid w:val="00CE720D"/>
    <w:rsid w:val="00D108B4"/>
    <w:rsid w:val="00D63E6B"/>
    <w:rsid w:val="00D73136"/>
    <w:rsid w:val="00DC149D"/>
    <w:rsid w:val="00DC1654"/>
    <w:rsid w:val="00DD013E"/>
    <w:rsid w:val="00E20D1C"/>
    <w:rsid w:val="00EC1E14"/>
    <w:rsid w:val="00F34827"/>
    <w:rsid w:val="00F82B8F"/>
    <w:rsid w:val="00F86273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8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8C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s.fish.govt.nz/Page.aspx?pk=7&amp;sc=SU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s.fish.govt.nz/Page.aspx?pk=7&amp;sc=S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17-BA57-43DC-8965-8EA6B6E3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16</Pages>
  <Words>2016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RAREȘ- IONUȚ BUTEAN</cp:lastModifiedBy>
  <cp:revision>10</cp:revision>
  <dcterms:created xsi:type="dcterms:W3CDTF">2021-12-05T14:52:00Z</dcterms:created>
  <dcterms:modified xsi:type="dcterms:W3CDTF">2021-12-09T10:38:00Z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