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EEE04" w14:textId="3F452EC1" w:rsidR="00A0100E" w:rsidRPr="006E153E" w:rsidRDefault="73AE1699" w:rsidP="73AE1699">
      <w:pPr>
        <w:jc w:val="center"/>
        <w:rPr>
          <w:b/>
          <w:bCs/>
          <w:sz w:val="36"/>
          <w:szCs w:val="36"/>
        </w:rPr>
      </w:pPr>
      <w:r w:rsidRPr="73AE1699">
        <w:rPr>
          <w:b/>
          <w:bCs/>
          <w:color w:val="FF0000"/>
          <w:sz w:val="36"/>
          <w:szCs w:val="36"/>
        </w:rPr>
        <w:t>CSU11</w:t>
      </w:r>
      <w:r w:rsidRPr="73AE1699">
        <w:rPr>
          <w:b/>
          <w:bCs/>
          <w:sz w:val="36"/>
          <w:szCs w:val="36"/>
        </w:rPr>
        <w:t>-Consultar Pagamentos</w:t>
      </w:r>
    </w:p>
    <w:p w14:paraId="672A6659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7989C5E8" w14:textId="77777777" w:rsidR="00455B11" w:rsidRDefault="00455B11" w:rsidP="00455B11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455B11" w14:paraId="241BD792" w14:textId="77777777" w:rsidTr="00455B11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738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4BE1" w14:textId="77777777" w:rsidR="00455B11" w:rsidRDefault="00836B2D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  <w:r w:rsidR="00455B11">
              <w:rPr>
                <w:b w:val="0"/>
                <w:bCs/>
              </w:rPr>
              <w:t>5 (</w:t>
            </w:r>
            <w:r w:rsidR="00455B11">
              <w:t xml:space="preserve">Risco Baixo e Prioridade </w:t>
            </w:r>
            <w:r w:rsidR="00F06CDB">
              <w:t>Baixa</w:t>
            </w:r>
            <w:r w:rsidR="00455B11">
              <w:t>)</w:t>
            </w:r>
          </w:p>
        </w:tc>
      </w:tr>
      <w:tr w:rsidR="00455B11" w14:paraId="228E2557" w14:textId="77777777" w:rsidTr="00455B11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F493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0258" w14:textId="77777777" w:rsidR="00455B11" w:rsidRDefault="00455B11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inquilino </w:t>
            </w:r>
            <w:r w:rsidR="00F06CDB">
              <w:rPr>
                <w:sz w:val="28"/>
                <w:szCs w:val="28"/>
              </w:rPr>
              <w:t>consulta pagamentos já feitos</w:t>
            </w:r>
            <w:r>
              <w:rPr>
                <w:sz w:val="28"/>
                <w:szCs w:val="28"/>
              </w:rPr>
              <w:t>.</w:t>
            </w:r>
          </w:p>
        </w:tc>
      </w:tr>
      <w:tr w:rsidR="00455B11" w14:paraId="62192002" w14:textId="77777777" w:rsidTr="00455B11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1C8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F1A4" w14:textId="77777777" w:rsidR="00455B11" w:rsidRDefault="0045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</w:tr>
      <w:tr w:rsidR="00455B11" w14:paraId="015685BE" w14:textId="77777777" w:rsidTr="00455B11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71A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E912" w14:textId="77777777" w:rsidR="00455B11" w:rsidRDefault="0045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5B11" w14:paraId="39B8720F" w14:textId="77777777" w:rsidTr="00455B11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4F4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5340" w14:textId="77777777" w:rsidR="00455B11" w:rsidRDefault="00455B11">
            <w:pPr>
              <w:rPr>
                <w:sz w:val="28"/>
              </w:rPr>
            </w:pPr>
            <w:r>
              <w:rPr>
                <w:sz w:val="28"/>
              </w:rPr>
              <w:t xml:space="preserve">O inquilino fez a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455B11" w14:paraId="5D9E8044" w14:textId="77777777" w:rsidTr="00455B11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BC0F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7AC6" w14:textId="77777777" w:rsidR="00455B11" w:rsidRDefault="00455B1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55B11" w14:paraId="443965BE" w14:textId="77777777" w:rsidTr="00455B11">
        <w:trPr>
          <w:cantSplit/>
          <w:trHeight w:val="422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E10C" w14:textId="77777777" w:rsidR="00455B11" w:rsidRDefault="00455B11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55B11" w14:paraId="1A89E6DD" w14:textId="77777777" w:rsidTr="00455B11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7E8C" w14:textId="7478EFEC" w:rsidR="00455B11" w:rsidRDefault="00455B11" w:rsidP="00455B11">
            <w:pPr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 xml:space="preserve">Ator </w:t>
            </w:r>
            <w:r w:rsidR="00A64CC3">
              <w:rPr>
                <w:sz w:val="28"/>
              </w:rPr>
              <w:t>seleciona</w:t>
            </w:r>
            <w:r>
              <w:rPr>
                <w:sz w:val="28"/>
              </w:rPr>
              <w:t xml:space="preserve"> </w:t>
            </w:r>
            <w:r w:rsidR="00A64CC3">
              <w:rPr>
                <w:sz w:val="28"/>
              </w:rPr>
              <w:t>um</w:t>
            </w:r>
            <w:r>
              <w:rPr>
                <w:sz w:val="28"/>
              </w:rPr>
              <w:t xml:space="preserve"> </w:t>
            </w:r>
            <w:r w:rsidR="00A64CC3">
              <w:rPr>
                <w:sz w:val="28"/>
              </w:rPr>
              <w:t>imóvel</w:t>
            </w:r>
            <w:r>
              <w:rPr>
                <w:sz w:val="28"/>
              </w:rPr>
              <w:t xml:space="preserve"> da tela </w:t>
            </w:r>
            <w:r w:rsidR="00F8716C">
              <w:rPr>
                <w:sz w:val="28"/>
              </w:rPr>
              <w:t xml:space="preserve">inicial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</w:t>
            </w:r>
            <w:r w:rsidR="00F8716C">
              <w:rPr>
                <w:color w:val="FF0000"/>
                <w:sz w:val="28"/>
              </w:rPr>
              <w:t xml:space="preserve"> 03</w:t>
            </w:r>
            <w:r w:rsidR="00FF6163">
              <w:rPr>
                <w:color w:val="FF0000"/>
                <w:sz w:val="28"/>
              </w:rPr>
              <w:t xml:space="preserve"> - TelaInicialInquilino</w:t>
            </w:r>
            <w:r>
              <w:rPr>
                <w:sz w:val="28"/>
              </w:rPr>
              <w:t>).</w:t>
            </w:r>
          </w:p>
          <w:p w14:paraId="2AB92C83" w14:textId="4716762C" w:rsidR="00455B11" w:rsidRPr="00A64CC3" w:rsidRDefault="00A64CC3" w:rsidP="00A64CC3">
            <w:pPr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 xml:space="preserve">Ator aperta o botão “Extrato dos Pagamentos” da tela </w:t>
            </w:r>
            <w:r w:rsidR="00F8716C">
              <w:rPr>
                <w:sz w:val="28"/>
              </w:rPr>
              <w:t xml:space="preserve">de </w:t>
            </w:r>
            <w:r>
              <w:rPr>
                <w:sz w:val="28"/>
              </w:rPr>
              <w:t>informação</w:t>
            </w:r>
            <w:r w:rsidR="00F8716C">
              <w:rPr>
                <w:sz w:val="28"/>
              </w:rPr>
              <w:t xml:space="preserve"> do </w:t>
            </w:r>
            <w:r>
              <w:rPr>
                <w:sz w:val="28"/>
              </w:rPr>
              <w:t>imóvel (</w:t>
            </w:r>
            <w:r>
              <w:rPr>
                <w:color w:val="FF0000"/>
                <w:sz w:val="28"/>
              </w:rPr>
              <w:t>Tela</w:t>
            </w:r>
            <w:r w:rsidR="00F8716C">
              <w:rPr>
                <w:color w:val="FF0000"/>
                <w:sz w:val="28"/>
              </w:rPr>
              <w:t xml:space="preserve"> 04</w:t>
            </w:r>
            <w:r w:rsidR="00FF6163">
              <w:rPr>
                <w:color w:val="FF0000"/>
                <w:sz w:val="28"/>
              </w:rPr>
              <w:t xml:space="preserve"> - TelaInformaçõesImóvelAlugadoProprietario</w:t>
            </w:r>
            <w:r>
              <w:rPr>
                <w:sz w:val="28"/>
              </w:rPr>
              <w:t>).</w:t>
            </w:r>
          </w:p>
          <w:p w14:paraId="1A7B22E4" w14:textId="711FEC22" w:rsidR="00455B11" w:rsidRDefault="00455B11" w:rsidP="00AE1492">
            <w:pPr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A64CC3">
              <w:rPr>
                <w:sz w:val="28"/>
              </w:rPr>
              <w:t>Sistema exibe tela para a consulta de pagamentos (</w:t>
            </w:r>
            <w:r w:rsidR="00A64CC3" w:rsidRPr="00AE1492">
              <w:rPr>
                <w:color w:val="FF0000"/>
                <w:sz w:val="28"/>
              </w:rPr>
              <w:t>Tela</w:t>
            </w:r>
            <w:r w:rsidR="00F8716C">
              <w:rPr>
                <w:color w:val="FF0000"/>
                <w:sz w:val="28"/>
              </w:rPr>
              <w:t xml:space="preserve"> </w:t>
            </w:r>
            <w:r w:rsidR="00FF6163">
              <w:rPr>
                <w:color w:val="FF0000"/>
                <w:sz w:val="28"/>
              </w:rPr>
              <w:t>0</w:t>
            </w:r>
            <w:r w:rsidR="00F8716C">
              <w:rPr>
                <w:color w:val="FF0000"/>
                <w:sz w:val="28"/>
              </w:rPr>
              <w:t>8</w:t>
            </w:r>
            <w:r w:rsidR="00FF6163">
              <w:rPr>
                <w:color w:val="FF0000"/>
                <w:sz w:val="28"/>
              </w:rPr>
              <w:t xml:space="preserve"> - ConsultarPagamentos</w:t>
            </w:r>
            <w:r w:rsidR="00A64CC3">
              <w:rPr>
                <w:sz w:val="28"/>
              </w:rPr>
              <w:t>).</w:t>
            </w:r>
          </w:p>
          <w:p w14:paraId="6DA6A710" w14:textId="77777777" w:rsidR="00A64CC3" w:rsidRDefault="00A64CC3" w:rsidP="00AE1492">
            <w:pPr>
              <w:rPr>
                <w:sz w:val="28"/>
              </w:rPr>
            </w:pPr>
            <w:r>
              <w:rPr>
                <w:sz w:val="28"/>
              </w:rPr>
              <w:t>4. Ator pode consultar seus pagamentos já feitos de acordo com a data.</w:t>
            </w:r>
          </w:p>
        </w:tc>
      </w:tr>
    </w:tbl>
    <w:p w14:paraId="0A37501D" w14:textId="77777777" w:rsidR="00175291" w:rsidRDefault="00175291" w:rsidP="00175291">
      <w:pPr>
        <w:rPr>
          <w:b/>
          <w:sz w:val="28"/>
        </w:rPr>
      </w:pPr>
    </w:p>
    <w:p w14:paraId="5DAB6C7B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3731B652" w14:textId="77777777" w:rsidTr="00153CF0">
        <w:tc>
          <w:tcPr>
            <w:tcW w:w="10548" w:type="dxa"/>
            <w:gridSpan w:val="3"/>
            <w:shd w:val="clear" w:color="auto" w:fill="auto"/>
          </w:tcPr>
          <w:p w14:paraId="3EAA3E1E" w14:textId="77777777" w:rsidR="00BA3D02" w:rsidRPr="00153CF0" w:rsidRDefault="00BA3D02" w:rsidP="00153CF0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5197BC35" w14:textId="77777777" w:rsidTr="00153CF0">
        <w:tc>
          <w:tcPr>
            <w:tcW w:w="2628" w:type="dxa"/>
            <w:shd w:val="clear" w:color="auto" w:fill="auto"/>
          </w:tcPr>
          <w:p w14:paraId="51A59785" w14:textId="77777777" w:rsidR="00BA3D02" w:rsidRDefault="00BA3D02" w:rsidP="00153CF0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 w14:textId="77777777" w:rsidR="00BA3D02" w:rsidRDefault="00BA3D02" w:rsidP="00153CF0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 w14:textId="77777777" w:rsidR="00BA3D02" w:rsidRDefault="00BA3D02" w:rsidP="00153CF0">
            <w:pPr>
              <w:jc w:val="center"/>
            </w:pPr>
            <w:r>
              <w:t>Alteração</w:t>
            </w:r>
          </w:p>
        </w:tc>
      </w:tr>
      <w:tr w:rsidR="00BA3D02" w14:paraId="3ECBCB85" w14:textId="77777777" w:rsidTr="00153CF0">
        <w:tc>
          <w:tcPr>
            <w:tcW w:w="2628" w:type="dxa"/>
            <w:shd w:val="clear" w:color="auto" w:fill="auto"/>
          </w:tcPr>
          <w:p w14:paraId="3EEBBA5E" w14:textId="77777777" w:rsidR="00BA3D02" w:rsidRDefault="00AE1492" w:rsidP="00153CF0">
            <w:pPr>
              <w:jc w:val="center"/>
            </w:pPr>
            <w:r>
              <w:t>22</w:t>
            </w:r>
            <w:r w:rsidR="00733DB0">
              <w:t>/0</w:t>
            </w:r>
            <w:r>
              <w:t>3</w:t>
            </w:r>
            <w:r w:rsidR="00BA3D02">
              <w:t>/20</w:t>
            </w:r>
            <w:r>
              <w:t>25</w:t>
            </w:r>
          </w:p>
        </w:tc>
        <w:tc>
          <w:tcPr>
            <w:tcW w:w="1800" w:type="dxa"/>
            <w:shd w:val="clear" w:color="auto" w:fill="auto"/>
          </w:tcPr>
          <w:p w14:paraId="1061ADED" w14:textId="77777777" w:rsidR="00BA3D02" w:rsidRDefault="00AE1492" w:rsidP="00153CF0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</w:tcPr>
          <w:p w14:paraId="6222E890" w14:textId="77777777" w:rsidR="00BA3D02" w:rsidRDefault="00BA3D02" w:rsidP="00153CF0">
            <w:pPr>
              <w:jc w:val="center"/>
            </w:pPr>
            <w:r>
              <w:t>Criação do Caso de Uso</w:t>
            </w:r>
          </w:p>
        </w:tc>
      </w:tr>
      <w:tr w:rsidR="00153CF0" w14:paraId="02EB378F" w14:textId="77777777" w:rsidTr="00153CF0">
        <w:tc>
          <w:tcPr>
            <w:tcW w:w="2628" w:type="dxa"/>
            <w:shd w:val="clear" w:color="auto" w:fill="auto"/>
          </w:tcPr>
          <w:p w14:paraId="6A05A809" w14:textId="52F2CCEA" w:rsidR="00153CF0" w:rsidRDefault="00FF6163" w:rsidP="00AE1492">
            <w:r>
              <w:t xml:space="preserve">           26/06/2025</w:t>
            </w:r>
          </w:p>
        </w:tc>
        <w:tc>
          <w:tcPr>
            <w:tcW w:w="1800" w:type="dxa"/>
            <w:shd w:val="clear" w:color="auto" w:fill="auto"/>
          </w:tcPr>
          <w:p w14:paraId="5A39BBE3" w14:textId="57B302F7" w:rsidR="00153CF0" w:rsidRDefault="00FF6163" w:rsidP="00153CF0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</w:tcPr>
          <w:p w14:paraId="41C8F396" w14:textId="2BA5E538" w:rsidR="00153CF0" w:rsidRDefault="00FF6163" w:rsidP="00AE1492">
            <w:r>
              <w:t xml:space="preserve">                               Especificação das telas</w:t>
            </w:r>
          </w:p>
        </w:tc>
      </w:tr>
    </w:tbl>
    <w:p w14:paraId="72A3D3EC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1197948">
    <w:abstractNumId w:val="0"/>
  </w:num>
  <w:num w:numId="2" w16cid:durableId="1528370363">
    <w:abstractNumId w:val="4"/>
  </w:num>
  <w:num w:numId="3" w16cid:durableId="285939252">
    <w:abstractNumId w:val="3"/>
  </w:num>
  <w:num w:numId="4" w16cid:durableId="1792550036">
    <w:abstractNumId w:val="1"/>
  </w:num>
  <w:num w:numId="5" w16cid:durableId="1915508031">
    <w:abstractNumId w:val="10"/>
  </w:num>
  <w:num w:numId="6" w16cid:durableId="527959409">
    <w:abstractNumId w:val="6"/>
  </w:num>
  <w:num w:numId="7" w16cid:durableId="1635866299">
    <w:abstractNumId w:val="11"/>
  </w:num>
  <w:num w:numId="8" w16cid:durableId="459762752">
    <w:abstractNumId w:val="9"/>
  </w:num>
  <w:num w:numId="9" w16cid:durableId="538516765">
    <w:abstractNumId w:val="8"/>
  </w:num>
  <w:num w:numId="10" w16cid:durableId="136458419">
    <w:abstractNumId w:val="2"/>
  </w:num>
  <w:num w:numId="11" w16cid:durableId="66417632">
    <w:abstractNumId w:val="5"/>
  </w:num>
  <w:num w:numId="12" w16cid:durableId="609165039">
    <w:abstractNumId w:val="7"/>
  </w:num>
  <w:num w:numId="13" w16cid:durableId="15340798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3384A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3832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00FF6163"/>
    <w:rsid w:val="73A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0D7081"/>
  <w15:chartTrackingRefBased/>
  <w15:docId w15:val="{31195A99-DFC5-45D2-A512-BFC9FC8E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link w:val="Ttulo1"/>
    <w:rsid w:val="00455B11"/>
    <w:rPr>
      <w:b/>
      <w:sz w:val="28"/>
    </w:rPr>
  </w:style>
  <w:style w:type="character" w:customStyle="1" w:styleId="Ttulo2Char">
    <w:name w:val="Título 2 Char"/>
    <w:link w:val="Ttulo2"/>
    <w:rsid w:val="00455B11"/>
    <w:rPr>
      <w:sz w:val="28"/>
    </w:rPr>
  </w:style>
  <w:style w:type="character" w:customStyle="1" w:styleId="RecuodecorpodetextoChar">
    <w:name w:val="Recuo de corpo de texto Char"/>
    <w:link w:val="Recuodecorpodetexto"/>
    <w:rsid w:val="00455B1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717</Characters>
  <Application>Microsoft Office Word</Application>
  <DocSecurity>0</DocSecurity>
  <Lines>5</Lines>
  <Paragraphs>1</Paragraphs>
  <ScaleCrop>false</ScaleCrop>
  <Company>Toshiba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João Pedro Santos</cp:lastModifiedBy>
  <cp:revision>45</cp:revision>
  <dcterms:created xsi:type="dcterms:W3CDTF">2025-03-24T13:39:00Z</dcterms:created>
  <dcterms:modified xsi:type="dcterms:W3CDTF">2025-06-26T23:06:00Z</dcterms:modified>
</cp:coreProperties>
</file>